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1FC5" w:rsidRDefault="00B41FC5" w:rsidP="00B41FC5">
      <w:pPr>
        <w:pStyle w:val="ConsPlusTitlePage"/>
      </w:pPr>
      <w:r>
        <w:t xml:space="preserve">Документ предоставлен </w:t>
      </w:r>
      <w:hyperlink r:id="rId6">
        <w:r>
          <w:rPr>
            <w:color w:val="0000FF"/>
          </w:rPr>
          <w:t>КонсультантПлюс</w:t>
        </w:r>
      </w:hyperlink>
      <w:r>
        <w:br/>
      </w:r>
    </w:p>
    <w:p w:rsidR="00E805E8" w:rsidRDefault="00E805E8" w:rsidP="00B41FC5">
      <w:pPr>
        <w:pStyle w:val="ConsPlusTitlePage"/>
      </w:pPr>
      <w:r w:rsidRPr="00E75A93">
        <w:t>Необходимо учитывать, что документ содержит страницы формата А3</w:t>
      </w:r>
    </w:p>
    <w:p w:rsidR="00B41FC5" w:rsidRDefault="00B41FC5" w:rsidP="00B41FC5">
      <w:pPr>
        <w:spacing w:after="1" w:line="200" w:lineRule="atLeast"/>
        <w:jc w:val="both"/>
      </w:pPr>
    </w:p>
    <w:p w:rsidR="00B41FC5" w:rsidRPr="00B41FC5" w:rsidRDefault="00B41FC5" w:rsidP="00B41FC5">
      <w:pPr>
        <w:spacing w:after="1" w:line="200" w:lineRule="atLeast"/>
        <w:jc w:val="center"/>
      </w:pPr>
      <w:r w:rsidRPr="00B41FC5">
        <w:rPr>
          <w:b/>
          <w:bCs/>
        </w:rPr>
        <w:t>СРАВНЕНИЕ</w:t>
      </w:r>
    </w:p>
    <w:p w:rsidR="00B41FC5" w:rsidRDefault="00B41FC5" w:rsidP="00B41FC5">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B41FC5" w:rsidRPr="00E805E8" w:rsidTr="00B41FC5">
        <w:tc>
          <w:tcPr>
            <w:tcW w:w="7597" w:type="dxa"/>
          </w:tcPr>
          <w:p w:rsidR="00496D80" w:rsidRPr="00496D80" w:rsidRDefault="00496D80" w:rsidP="00496D80">
            <w:pPr>
              <w:spacing w:after="1" w:line="200" w:lineRule="atLeast"/>
              <w:jc w:val="both"/>
              <w:rPr>
                <w:szCs w:val="20"/>
              </w:rPr>
            </w:pPr>
            <w:r>
              <w:rPr>
                <w:noProof/>
                <w:szCs w:val="20"/>
              </w:rPr>
              <w:drawing>
                <wp:inline distT="0" distB="0" distL="0" distR="0">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8" w:history="1">
              <w:r w:rsidRPr="00496D80">
                <w:rPr>
                  <w:rStyle w:val="a3"/>
                  <w:szCs w:val="20"/>
                </w:rPr>
                <w:t>Приказ</w:t>
              </w:r>
            </w:hyperlink>
            <w:r w:rsidRPr="00496D80">
              <w:rPr>
                <w:szCs w:val="20"/>
              </w:rPr>
              <w:t xml:space="preserve"> Казначейства России от 21.11.2022 N 31н</w:t>
            </w:r>
          </w:p>
          <w:p w:rsidR="00496D80" w:rsidRPr="00496D80" w:rsidRDefault="00496D80" w:rsidP="00496D80">
            <w:pPr>
              <w:spacing w:after="1" w:line="200" w:lineRule="atLeast"/>
              <w:jc w:val="both"/>
              <w:rPr>
                <w:szCs w:val="20"/>
              </w:rPr>
            </w:pPr>
            <w:r w:rsidRPr="00496D80">
              <w:rPr>
                <w:szCs w:val="20"/>
              </w:rPr>
              <w:t>"Об утверждении Графика документооборота при централизации учета"</w:t>
            </w:r>
          </w:p>
          <w:p w:rsidR="00496D80" w:rsidRPr="00496D80" w:rsidRDefault="00496D80" w:rsidP="00496D80">
            <w:pPr>
              <w:spacing w:after="1" w:line="200" w:lineRule="atLeast"/>
              <w:jc w:val="both"/>
              <w:rPr>
                <w:szCs w:val="20"/>
              </w:rPr>
            </w:pPr>
            <w:r w:rsidRPr="00496D80">
              <w:rPr>
                <w:szCs w:val="20"/>
              </w:rPr>
              <w:t>(вместе с "Графиком документооборота при централизации учета федеральных органов исполнительной власти (их территориальных органов, подведомственных казенных учреждений), в отношении которых территориальные органы федерального казначейства, федеральное казенное учреждение "Центр по обеспечению деятельности казначейства России" осуществляют полномочия, указанные в пункте 1 постановления Правительства Российской Федерации от 15 февраля 2020 г. N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w:t>
            </w:r>
          </w:p>
          <w:p w:rsidR="00B41FC5" w:rsidRPr="00E805E8" w:rsidRDefault="00496D80" w:rsidP="00496D80">
            <w:pPr>
              <w:spacing w:after="1" w:line="200" w:lineRule="atLeast"/>
              <w:jc w:val="both"/>
              <w:rPr>
                <w:szCs w:val="20"/>
              </w:rPr>
            </w:pPr>
            <w:r w:rsidRPr="00496D80">
              <w:rPr>
                <w:szCs w:val="20"/>
              </w:rPr>
              <w:t>(Зарегистрировано в Минюсте России 17.01.2023 N 72019)</w:t>
            </w:r>
          </w:p>
        </w:tc>
        <w:tc>
          <w:tcPr>
            <w:tcW w:w="7597" w:type="dxa"/>
          </w:tcPr>
          <w:p w:rsidR="00496D80" w:rsidRPr="00496D80" w:rsidRDefault="00496D80" w:rsidP="00496D80">
            <w:pPr>
              <w:spacing w:after="1" w:line="200" w:lineRule="atLeast"/>
              <w:jc w:val="both"/>
              <w:rPr>
                <w:szCs w:val="20"/>
              </w:rPr>
            </w:pPr>
            <w:r>
              <w:rPr>
                <w:noProof/>
                <w:szCs w:val="20"/>
              </w:rPr>
              <w:drawing>
                <wp:inline distT="0" distB="0" distL="0" distR="0">
                  <wp:extent cx="190500" cy="171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ругие акты.jpg"/>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10" w:history="1">
              <w:r w:rsidRPr="00496D80">
                <w:rPr>
                  <w:rStyle w:val="a3"/>
                  <w:szCs w:val="20"/>
                </w:rPr>
                <w:t>Приказ</w:t>
              </w:r>
            </w:hyperlink>
            <w:r w:rsidRPr="00496D80">
              <w:rPr>
                <w:szCs w:val="20"/>
              </w:rPr>
              <w:t xml:space="preserve"> Казначейства России от 04.06.2024 N 4н</w:t>
            </w:r>
          </w:p>
          <w:p w:rsidR="00496D80" w:rsidRPr="00496D80" w:rsidRDefault="00496D80" w:rsidP="00496D80">
            <w:pPr>
              <w:spacing w:after="1" w:line="200" w:lineRule="atLeast"/>
              <w:jc w:val="both"/>
              <w:rPr>
                <w:szCs w:val="20"/>
              </w:rPr>
            </w:pPr>
            <w:r w:rsidRPr="00496D80">
              <w:rPr>
                <w:szCs w:val="20"/>
              </w:rPr>
              <w:t>"Об утверждении Графика документооборота при централизации учета"</w:t>
            </w:r>
          </w:p>
          <w:p w:rsidR="00B41FC5" w:rsidRPr="00E805E8" w:rsidRDefault="00496D80" w:rsidP="00496D80">
            <w:pPr>
              <w:spacing w:after="1" w:line="200" w:lineRule="atLeast"/>
              <w:jc w:val="both"/>
              <w:rPr>
                <w:szCs w:val="20"/>
              </w:rPr>
            </w:pPr>
            <w:r w:rsidRPr="00496D80">
              <w:rPr>
                <w:szCs w:val="20"/>
              </w:rPr>
              <w:t>(Зарегистрировано в Минюсте России 08.08.2024 N 79065)</w:t>
            </w:r>
          </w:p>
        </w:tc>
      </w:tr>
      <w:tr w:rsidR="00E805E8" w:rsidRPr="00E805E8" w:rsidTr="00E805E8">
        <w:tc>
          <w:tcPr>
            <w:tcW w:w="15194" w:type="dxa"/>
            <w:gridSpan w:val="2"/>
          </w:tcPr>
          <w:p w:rsidR="00E805E8" w:rsidRPr="00E805E8" w:rsidRDefault="005055CD" w:rsidP="00E805E8">
            <w:pPr>
              <w:spacing w:after="1" w:line="200" w:lineRule="atLeast"/>
              <w:jc w:val="center"/>
              <w:rPr>
                <w:szCs w:val="20"/>
              </w:rPr>
            </w:pPr>
            <w:hyperlink w:anchor="Оглавление" w:history="1">
              <w:r w:rsidR="00E805E8" w:rsidRPr="00B8356D">
                <w:rPr>
                  <w:rStyle w:val="a3"/>
                  <w:szCs w:val="20"/>
                </w:rPr>
                <w:t>См. Оглавление</w:t>
              </w:r>
            </w:hyperlink>
          </w:p>
        </w:tc>
      </w:tr>
      <w:tr w:rsidR="00E805E8" w:rsidRPr="00E805E8" w:rsidTr="00B41FC5">
        <w:tc>
          <w:tcPr>
            <w:tcW w:w="7597" w:type="dxa"/>
          </w:tcPr>
          <w:p w:rsidR="00E805E8" w:rsidRPr="00E805E8" w:rsidRDefault="00E805E8" w:rsidP="00E805E8">
            <w:pPr>
              <w:spacing w:after="1" w:line="200" w:lineRule="atLeast"/>
              <w:rPr>
                <w:szCs w:val="20"/>
              </w:rPr>
            </w:pPr>
            <w:r w:rsidRPr="00E805E8">
              <w:rPr>
                <w:rFonts w:cs="Arial"/>
                <w:szCs w:val="20"/>
              </w:rPr>
              <w:t xml:space="preserve">Зарегистрировано в Минюсте России </w:t>
            </w:r>
            <w:r w:rsidRPr="00E805E8">
              <w:rPr>
                <w:rFonts w:cs="Arial"/>
                <w:strike/>
                <w:color w:val="FF0000"/>
                <w:szCs w:val="20"/>
              </w:rPr>
              <w:t>17 января 2023</w:t>
            </w:r>
            <w:r w:rsidRPr="00E805E8">
              <w:rPr>
                <w:rFonts w:cs="Arial"/>
                <w:szCs w:val="20"/>
              </w:rPr>
              <w:t xml:space="preserve"> г. N </w:t>
            </w:r>
            <w:r w:rsidRPr="00E805E8">
              <w:rPr>
                <w:rFonts w:cs="Arial"/>
                <w:strike/>
                <w:color w:val="FF0000"/>
                <w:szCs w:val="20"/>
              </w:rPr>
              <w:t>72019</w:t>
            </w:r>
          </w:p>
          <w:p w:rsidR="00E805E8" w:rsidRPr="00E805E8" w:rsidRDefault="00E805E8" w:rsidP="00E805E8">
            <w:pPr>
              <w:pBdr>
                <w:top w:val="single" w:sz="6" w:space="0" w:color="auto"/>
              </w:pBdr>
              <w:spacing w:after="1" w:line="200" w:lineRule="atLeast"/>
              <w:jc w:val="both"/>
              <w:rPr>
                <w:szCs w:val="20"/>
              </w:rPr>
            </w:pPr>
          </w:p>
          <w:p w:rsidR="00E805E8" w:rsidRPr="00E805E8" w:rsidRDefault="00E805E8" w:rsidP="00E805E8">
            <w:pPr>
              <w:spacing w:after="1" w:line="200" w:lineRule="atLeast"/>
              <w:jc w:val="center"/>
              <w:rPr>
                <w:szCs w:val="20"/>
              </w:rPr>
            </w:pPr>
            <w:r w:rsidRPr="00E805E8">
              <w:rPr>
                <w:rFonts w:cs="Arial"/>
                <w:b/>
                <w:szCs w:val="20"/>
              </w:rPr>
              <w:t>МИНИСТЕРСТВО ФИНАНСОВ РОССИЙСКОЙ ФЕДЕРАЦИИ</w:t>
            </w:r>
          </w:p>
          <w:p w:rsidR="00E805E8" w:rsidRPr="00E805E8" w:rsidRDefault="00E805E8" w:rsidP="00E805E8">
            <w:pPr>
              <w:spacing w:after="1" w:line="200" w:lineRule="atLeast"/>
              <w:jc w:val="both"/>
              <w:rPr>
                <w:szCs w:val="20"/>
              </w:rPr>
            </w:pPr>
          </w:p>
          <w:p w:rsidR="00E805E8" w:rsidRPr="00E805E8" w:rsidRDefault="00E805E8" w:rsidP="00E805E8">
            <w:pPr>
              <w:spacing w:after="1" w:line="200" w:lineRule="atLeast"/>
              <w:jc w:val="center"/>
              <w:rPr>
                <w:szCs w:val="20"/>
              </w:rPr>
            </w:pPr>
            <w:r w:rsidRPr="00E805E8">
              <w:rPr>
                <w:rFonts w:cs="Arial"/>
                <w:b/>
                <w:szCs w:val="20"/>
              </w:rPr>
              <w:t>ФЕДЕРАЛЬНОЕ КАЗНАЧЕЙСТВО</w:t>
            </w:r>
          </w:p>
          <w:p w:rsidR="00E805E8" w:rsidRPr="00E805E8" w:rsidRDefault="00E805E8" w:rsidP="00E805E8">
            <w:pPr>
              <w:spacing w:after="1" w:line="200" w:lineRule="atLeast"/>
              <w:jc w:val="both"/>
              <w:rPr>
                <w:szCs w:val="20"/>
              </w:rPr>
            </w:pPr>
          </w:p>
          <w:p w:rsidR="00E805E8" w:rsidRPr="00E805E8" w:rsidRDefault="00E805E8" w:rsidP="00E805E8">
            <w:pPr>
              <w:spacing w:after="1" w:line="200" w:lineRule="atLeast"/>
              <w:jc w:val="center"/>
              <w:rPr>
                <w:szCs w:val="20"/>
              </w:rPr>
            </w:pPr>
            <w:bookmarkStart w:id="0" w:name="Р1_1"/>
            <w:bookmarkEnd w:id="0"/>
            <w:r w:rsidRPr="00E805E8">
              <w:rPr>
                <w:rFonts w:cs="Arial"/>
                <w:b/>
                <w:szCs w:val="20"/>
              </w:rPr>
              <w:t>ПРИКАЗ</w:t>
            </w:r>
          </w:p>
          <w:p w:rsidR="00E805E8" w:rsidRPr="00E805E8" w:rsidRDefault="00E805E8" w:rsidP="00E805E8">
            <w:pPr>
              <w:spacing w:after="1" w:line="200" w:lineRule="atLeast"/>
              <w:jc w:val="center"/>
              <w:rPr>
                <w:szCs w:val="20"/>
              </w:rPr>
            </w:pPr>
            <w:r w:rsidRPr="00E805E8">
              <w:rPr>
                <w:rFonts w:cs="Arial"/>
                <w:b/>
                <w:szCs w:val="20"/>
              </w:rPr>
              <w:t xml:space="preserve">от </w:t>
            </w:r>
            <w:r w:rsidRPr="00E805E8">
              <w:rPr>
                <w:rFonts w:cs="Arial"/>
                <w:b/>
                <w:strike/>
                <w:color w:val="FF0000"/>
                <w:szCs w:val="20"/>
              </w:rPr>
              <w:t>21 ноября 2022</w:t>
            </w:r>
            <w:r w:rsidRPr="00E805E8">
              <w:rPr>
                <w:rFonts w:cs="Arial"/>
                <w:b/>
                <w:szCs w:val="20"/>
              </w:rPr>
              <w:t xml:space="preserve"> г. N </w:t>
            </w:r>
            <w:r w:rsidRPr="00E805E8">
              <w:rPr>
                <w:rFonts w:cs="Arial"/>
                <w:b/>
                <w:strike/>
                <w:color w:val="FF0000"/>
                <w:szCs w:val="20"/>
              </w:rPr>
              <w:t>31н</w:t>
            </w:r>
          </w:p>
          <w:p w:rsidR="00E805E8" w:rsidRPr="00E805E8" w:rsidRDefault="00E805E8" w:rsidP="00E805E8">
            <w:pPr>
              <w:spacing w:after="1" w:line="200" w:lineRule="atLeast"/>
              <w:jc w:val="both"/>
              <w:rPr>
                <w:szCs w:val="20"/>
              </w:rPr>
            </w:pPr>
          </w:p>
          <w:p w:rsidR="00E805E8" w:rsidRPr="00E805E8" w:rsidRDefault="00E805E8" w:rsidP="00E805E8">
            <w:pPr>
              <w:spacing w:after="1" w:line="200" w:lineRule="atLeast"/>
              <w:jc w:val="center"/>
              <w:rPr>
                <w:szCs w:val="20"/>
              </w:rPr>
            </w:pPr>
            <w:r w:rsidRPr="00E805E8">
              <w:rPr>
                <w:rFonts w:cs="Arial"/>
                <w:b/>
                <w:szCs w:val="20"/>
              </w:rPr>
              <w:t>ОБ УТВЕРЖДЕНИИ ГРАФИКА</w:t>
            </w:r>
          </w:p>
          <w:p w:rsidR="00E805E8" w:rsidRPr="00E805E8" w:rsidRDefault="00E805E8" w:rsidP="00E805E8">
            <w:pPr>
              <w:spacing w:after="1" w:line="200" w:lineRule="atLeast"/>
              <w:jc w:val="center"/>
              <w:rPr>
                <w:szCs w:val="20"/>
              </w:rPr>
            </w:pPr>
            <w:r w:rsidRPr="00E805E8">
              <w:rPr>
                <w:rFonts w:cs="Arial"/>
                <w:b/>
                <w:szCs w:val="20"/>
              </w:rPr>
              <w:t>ДОКУМЕНТООБОРОТА ПРИ ЦЕНТРАЛИЗАЦИИ УЧЕТА</w:t>
            </w:r>
          </w:p>
          <w:p w:rsidR="00E805E8" w:rsidRPr="00E805E8" w:rsidRDefault="00E805E8" w:rsidP="00E805E8">
            <w:pPr>
              <w:spacing w:after="1" w:line="200" w:lineRule="atLeast"/>
              <w:jc w:val="both"/>
              <w:rPr>
                <w:szCs w:val="20"/>
              </w:rPr>
            </w:pPr>
          </w:p>
          <w:p w:rsidR="00E805E8" w:rsidRPr="00E805E8" w:rsidRDefault="00E805E8" w:rsidP="00E805E8">
            <w:pPr>
              <w:spacing w:after="1" w:line="200" w:lineRule="atLeast"/>
              <w:ind w:firstLine="539"/>
              <w:jc w:val="both"/>
              <w:rPr>
                <w:szCs w:val="20"/>
              </w:rPr>
            </w:pPr>
            <w:r w:rsidRPr="00E805E8">
              <w:rPr>
                <w:rFonts w:cs="Arial"/>
                <w:szCs w:val="20"/>
              </w:rPr>
              <w:t xml:space="preserve">На основании абзацев </w:t>
            </w:r>
            <w:r w:rsidRPr="00E805E8">
              <w:rPr>
                <w:rFonts w:cs="Arial"/>
                <w:strike/>
                <w:color w:val="FF0000"/>
                <w:szCs w:val="20"/>
              </w:rPr>
              <w:t>второго</w:t>
            </w:r>
            <w:r w:rsidRPr="00E805E8">
              <w:rPr>
                <w:rFonts w:cs="Arial"/>
                <w:szCs w:val="20"/>
              </w:rPr>
              <w:t xml:space="preserve"> и </w:t>
            </w:r>
            <w:r w:rsidRPr="00E805E8">
              <w:rPr>
                <w:rFonts w:cs="Arial"/>
                <w:strike/>
                <w:color w:val="FF0000"/>
                <w:szCs w:val="20"/>
              </w:rPr>
              <w:t>третьего</w:t>
            </w:r>
            <w:r w:rsidRPr="00E805E8">
              <w:rPr>
                <w:rFonts w:cs="Arial"/>
                <w:szCs w:val="20"/>
              </w:rPr>
              <w:t xml:space="preserve"> пункта 6 постановления Правительства Российской Федерации от 15 февраля 2020 г. N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 </w:t>
            </w:r>
            <w:r w:rsidRPr="00E805E8">
              <w:rPr>
                <w:rFonts w:cs="Arial"/>
                <w:strike/>
                <w:color w:val="FF0000"/>
                <w:szCs w:val="20"/>
              </w:rPr>
              <w:t xml:space="preserve">(Собрание законодательства Российской Федерации, 2020, N 8, ст. 1016; 2021, N 50, ст. 8570), в целях организации взаимодействия между уполномоченным органом, уполномоченными организациями и </w:t>
            </w:r>
            <w:r w:rsidRPr="00E805E8">
              <w:rPr>
                <w:rFonts w:cs="Arial"/>
                <w:strike/>
                <w:color w:val="FF0000"/>
                <w:szCs w:val="20"/>
              </w:rPr>
              <w:lastRenderedPageBreak/>
              <w:t>субъектами централизованного учета по обеспечению документального оформления фактов хозяйственной жизни, представления (получения) документов (сведений), необходимых для осуществления централизуемых полномочий, а также по представлению субъектам централизованного учета документов (сведений), сформированных (используемых) при осуществлении централизуемых полномочий и формирования документов единой учетной политики при централизации учета,</w:t>
            </w:r>
            <w:r w:rsidRPr="00E805E8">
              <w:rPr>
                <w:rFonts w:cs="Arial"/>
                <w:szCs w:val="20"/>
              </w:rPr>
              <w:t xml:space="preserve"> приказываю:</w:t>
            </w:r>
          </w:p>
        </w:tc>
        <w:tc>
          <w:tcPr>
            <w:tcW w:w="7597" w:type="dxa"/>
          </w:tcPr>
          <w:p w:rsidR="00E805E8" w:rsidRPr="00E805E8" w:rsidRDefault="00E805E8" w:rsidP="00E805E8">
            <w:pPr>
              <w:spacing w:after="1" w:line="200" w:lineRule="atLeast"/>
              <w:rPr>
                <w:szCs w:val="20"/>
              </w:rPr>
            </w:pPr>
            <w:r w:rsidRPr="00E805E8">
              <w:rPr>
                <w:rFonts w:cs="Arial"/>
                <w:szCs w:val="20"/>
              </w:rPr>
              <w:lastRenderedPageBreak/>
              <w:t xml:space="preserve">Зарегистрировано в Минюсте России </w:t>
            </w:r>
            <w:r w:rsidRPr="00E805E8">
              <w:rPr>
                <w:rFonts w:cs="Arial"/>
                <w:szCs w:val="20"/>
                <w:shd w:val="clear" w:color="auto" w:fill="C0C0C0"/>
              </w:rPr>
              <w:t>8 августа 2024</w:t>
            </w:r>
            <w:r w:rsidRPr="00E805E8">
              <w:rPr>
                <w:rFonts w:cs="Arial"/>
                <w:szCs w:val="20"/>
              </w:rPr>
              <w:t xml:space="preserve"> г. N </w:t>
            </w:r>
            <w:r w:rsidRPr="00E805E8">
              <w:rPr>
                <w:rFonts w:cs="Arial"/>
                <w:szCs w:val="20"/>
                <w:shd w:val="clear" w:color="auto" w:fill="C0C0C0"/>
              </w:rPr>
              <w:t>79065</w:t>
            </w:r>
          </w:p>
          <w:p w:rsidR="00E805E8" w:rsidRPr="00E805E8" w:rsidRDefault="00E805E8" w:rsidP="00E805E8">
            <w:pPr>
              <w:pBdr>
                <w:top w:val="single" w:sz="6" w:space="0" w:color="auto"/>
              </w:pBdr>
              <w:spacing w:after="1" w:line="200" w:lineRule="atLeast"/>
              <w:jc w:val="both"/>
              <w:rPr>
                <w:szCs w:val="20"/>
              </w:rPr>
            </w:pPr>
          </w:p>
          <w:p w:rsidR="00E805E8" w:rsidRPr="00E805E8" w:rsidRDefault="00E805E8" w:rsidP="00E805E8">
            <w:pPr>
              <w:spacing w:after="1" w:line="200" w:lineRule="atLeast"/>
              <w:jc w:val="center"/>
              <w:rPr>
                <w:szCs w:val="20"/>
              </w:rPr>
            </w:pPr>
            <w:r w:rsidRPr="00E805E8">
              <w:rPr>
                <w:rFonts w:cs="Arial"/>
                <w:b/>
                <w:szCs w:val="20"/>
              </w:rPr>
              <w:t>МИНИСТЕРСТВО ФИНАНСОВ РОССИЙСКОЙ ФЕДЕРАЦИИ</w:t>
            </w:r>
          </w:p>
          <w:p w:rsidR="00E805E8" w:rsidRPr="00E805E8" w:rsidRDefault="00E805E8" w:rsidP="00E805E8">
            <w:pPr>
              <w:spacing w:after="1" w:line="200" w:lineRule="atLeast"/>
              <w:jc w:val="both"/>
              <w:rPr>
                <w:szCs w:val="20"/>
              </w:rPr>
            </w:pPr>
          </w:p>
          <w:p w:rsidR="00E805E8" w:rsidRPr="00E805E8" w:rsidRDefault="00E805E8" w:rsidP="00E805E8">
            <w:pPr>
              <w:spacing w:after="1" w:line="200" w:lineRule="atLeast"/>
              <w:jc w:val="center"/>
              <w:rPr>
                <w:szCs w:val="20"/>
              </w:rPr>
            </w:pPr>
            <w:r w:rsidRPr="00E805E8">
              <w:rPr>
                <w:rFonts w:cs="Arial"/>
                <w:b/>
                <w:szCs w:val="20"/>
              </w:rPr>
              <w:t>ФЕДЕРАЛЬНОЕ КАЗНАЧЕЙСТВО</w:t>
            </w:r>
          </w:p>
          <w:p w:rsidR="00E805E8" w:rsidRPr="00E805E8" w:rsidRDefault="00E805E8" w:rsidP="00E805E8">
            <w:pPr>
              <w:spacing w:after="1" w:line="200" w:lineRule="atLeast"/>
              <w:jc w:val="both"/>
              <w:rPr>
                <w:szCs w:val="20"/>
              </w:rPr>
            </w:pPr>
          </w:p>
          <w:p w:rsidR="00E805E8" w:rsidRPr="00E805E8" w:rsidRDefault="00E805E8" w:rsidP="00E805E8">
            <w:pPr>
              <w:spacing w:after="1" w:line="200" w:lineRule="atLeast"/>
              <w:jc w:val="center"/>
              <w:rPr>
                <w:szCs w:val="20"/>
              </w:rPr>
            </w:pPr>
            <w:bookmarkStart w:id="1" w:name="Р2_1"/>
            <w:bookmarkEnd w:id="1"/>
            <w:r w:rsidRPr="00E805E8">
              <w:rPr>
                <w:rFonts w:cs="Arial"/>
                <w:b/>
                <w:szCs w:val="20"/>
              </w:rPr>
              <w:t>ПРИКАЗ</w:t>
            </w:r>
          </w:p>
          <w:p w:rsidR="00E805E8" w:rsidRPr="00E805E8" w:rsidRDefault="00E805E8" w:rsidP="00E805E8">
            <w:pPr>
              <w:spacing w:after="1" w:line="200" w:lineRule="atLeast"/>
              <w:jc w:val="center"/>
              <w:rPr>
                <w:szCs w:val="20"/>
              </w:rPr>
            </w:pPr>
            <w:r w:rsidRPr="00E805E8">
              <w:rPr>
                <w:rFonts w:cs="Arial"/>
                <w:b/>
                <w:szCs w:val="20"/>
              </w:rPr>
              <w:t xml:space="preserve">от </w:t>
            </w:r>
            <w:r w:rsidRPr="00E805E8">
              <w:rPr>
                <w:rFonts w:cs="Arial"/>
                <w:b/>
                <w:szCs w:val="20"/>
                <w:shd w:val="clear" w:color="auto" w:fill="C0C0C0"/>
              </w:rPr>
              <w:t>4 июня 2024</w:t>
            </w:r>
            <w:r w:rsidRPr="00E805E8">
              <w:rPr>
                <w:rFonts w:cs="Arial"/>
                <w:b/>
                <w:szCs w:val="20"/>
              </w:rPr>
              <w:t xml:space="preserve"> г. N </w:t>
            </w:r>
            <w:r w:rsidRPr="00E805E8">
              <w:rPr>
                <w:rFonts w:cs="Arial"/>
                <w:b/>
                <w:szCs w:val="20"/>
                <w:shd w:val="clear" w:color="auto" w:fill="C0C0C0"/>
              </w:rPr>
              <w:t>4н</w:t>
            </w:r>
          </w:p>
          <w:p w:rsidR="00E805E8" w:rsidRPr="00E805E8" w:rsidRDefault="00E805E8" w:rsidP="00E805E8">
            <w:pPr>
              <w:spacing w:after="1" w:line="200" w:lineRule="atLeast"/>
              <w:jc w:val="both"/>
              <w:rPr>
                <w:szCs w:val="20"/>
              </w:rPr>
            </w:pPr>
          </w:p>
          <w:p w:rsidR="00E805E8" w:rsidRPr="00E805E8" w:rsidRDefault="00E805E8" w:rsidP="00E805E8">
            <w:pPr>
              <w:spacing w:after="1" w:line="200" w:lineRule="atLeast"/>
              <w:jc w:val="center"/>
              <w:rPr>
                <w:szCs w:val="20"/>
              </w:rPr>
            </w:pPr>
            <w:r w:rsidRPr="00E805E8">
              <w:rPr>
                <w:rFonts w:cs="Arial"/>
                <w:b/>
                <w:szCs w:val="20"/>
              </w:rPr>
              <w:t>ОБ УТВЕРЖДЕНИИ ГРАФИКА</w:t>
            </w:r>
          </w:p>
          <w:p w:rsidR="00E805E8" w:rsidRPr="00E805E8" w:rsidRDefault="00E805E8" w:rsidP="00E805E8">
            <w:pPr>
              <w:spacing w:after="1" w:line="200" w:lineRule="atLeast"/>
              <w:jc w:val="center"/>
              <w:rPr>
                <w:szCs w:val="20"/>
              </w:rPr>
            </w:pPr>
            <w:r w:rsidRPr="00E805E8">
              <w:rPr>
                <w:rFonts w:cs="Arial"/>
                <w:b/>
                <w:szCs w:val="20"/>
              </w:rPr>
              <w:t>ДОКУМЕНТООБОРОТА ПРИ ЦЕНТРАЛИЗАЦИИ УЧЕТА</w:t>
            </w:r>
          </w:p>
          <w:p w:rsidR="00E805E8" w:rsidRPr="00E805E8" w:rsidRDefault="00E805E8" w:rsidP="00E805E8">
            <w:pPr>
              <w:spacing w:after="1" w:line="200" w:lineRule="atLeast"/>
              <w:jc w:val="both"/>
              <w:rPr>
                <w:szCs w:val="20"/>
              </w:rPr>
            </w:pPr>
          </w:p>
          <w:p w:rsidR="00E805E8" w:rsidRPr="00E805E8" w:rsidRDefault="00E805E8" w:rsidP="00E805E8">
            <w:pPr>
              <w:spacing w:after="1" w:line="200" w:lineRule="atLeast"/>
              <w:ind w:firstLine="539"/>
              <w:jc w:val="both"/>
              <w:rPr>
                <w:szCs w:val="20"/>
              </w:rPr>
            </w:pPr>
            <w:r w:rsidRPr="00E805E8">
              <w:rPr>
                <w:rFonts w:cs="Arial"/>
                <w:szCs w:val="20"/>
              </w:rPr>
              <w:t xml:space="preserve">На основании </w:t>
            </w:r>
            <w:r w:rsidRPr="00E805E8">
              <w:rPr>
                <w:rFonts w:cs="Arial"/>
                <w:szCs w:val="20"/>
                <w:shd w:val="clear" w:color="auto" w:fill="C0C0C0"/>
              </w:rPr>
              <w:t xml:space="preserve">пункта 1, абзаца третьего подпункта "д" пункта 3 общих требований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w:t>
            </w:r>
            <w:r w:rsidRPr="00E805E8">
              <w:rPr>
                <w:rFonts w:cs="Arial"/>
                <w:szCs w:val="20"/>
                <w:shd w:val="clear" w:color="auto" w:fill="C0C0C0"/>
              </w:rPr>
              <w:lastRenderedPageBreak/>
              <w:t>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утвержденных постановлением Правительства Российской Федерации от 27 декабря 2019 г. N 1890, пункта 1,</w:t>
            </w:r>
            <w:r w:rsidRPr="00E805E8">
              <w:rPr>
                <w:rFonts w:cs="Arial"/>
                <w:szCs w:val="20"/>
              </w:rPr>
              <w:t xml:space="preserve"> абзацев </w:t>
            </w:r>
            <w:r w:rsidRPr="00E805E8">
              <w:rPr>
                <w:rFonts w:cs="Arial"/>
                <w:szCs w:val="20"/>
                <w:shd w:val="clear" w:color="auto" w:fill="C0C0C0"/>
              </w:rPr>
              <w:t>первого</w:t>
            </w:r>
            <w:r w:rsidRPr="00E805E8">
              <w:rPr>
                <w:rFonts w:cs="Arial"/>
                <w:szCs w:val="20"/>
              </w:rPr>
              <w:t xml:space="preserve"> и </w:t>
            </w:r>
            <w:r w:rsidRPr="00E805E8">
              <w:rPr>
                <w:rFonts w:cs="Arial"/>
                <w:szCs w:val="20"/>
                <w:shd w:val="clear" w:color="auto" w:fill="C0C0C0"/>
              </w:rPr>
              <w:t>второго</w:t>
            </w:r>
            <w:r w:rsidRPr="00E805E8">
              <w:rPr>
                <w:rFonts w:cs="Arial"/>
                <w:szCs w:val="20"/>
              </w:rPr>
              <w:t xml:space="preserve"> пункта 6 постановления Правительства Российской Федерации от 15 февраля 2020 г. N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 приказываю:</w:t>
            </w:r>
          </w:p>
        </w:tc>
      </w:tr>
      <w:tr w:rsidR="00E805E8" w:rsidRPr="00E805E8" w:rsidTr="00B41FC5">
        <w:tc>
          <w:tcPr>
            <w:tcW w:w="7597" w:type="dxa"/>
          </w:tcPr>
          <w:p w:rsidR="00E805E8" w:rsidRPr="00E805E8" w:rsidRDefault="00E805E8" w:rsidP="00E805E8">
            <w:pPr>
              <w:spacing w:before="200" w:after="1" w:line="200" w:lineRule="atLeast"/>
              <w:ind w:firstLine="539"/>
              <w:jc w:val="both"/>
              <w:rPr>
                <w:szCs w:val="20"/>
              </w:rPr>
            </w:pPr>
            <w:r w:rsidRPr="00E805E8">
              <w:rPr>
                <w:rFonts w:cs="Arial"/>
                <w:szCs w:val="20"/>
              </w:rPr>
              <w:lastRenderedPageBreak/>
              <w:t xml:space="preserve">1. Утвердить </w:t>
            </w:r>
            <w:r w:rsidRPr="00E805E8">
              <w:rPr>
                <w:rFonts w:cs="Arial"/>
                <w:strike/>
                <w:color w:val="FF0000"/>
                <w:szCs w:val="20"/>
              </w:rPr>
              <w:t>прилагаемый</w:t>
            </w:r>
            <w:r w:rsidRPr="00E805E8">
              <w:rPr>
                <w:rFonts w:cs="Arial"/>
                <w:szCs w:val="20"/>
              </w:rPr>
              <w:t xml:space="preserve"> График документооборота при централизации учета </w:t>
            </w:r>
            <w:r w:rsidRPr="00E805E8">
              <w:rPr>
                <w:rFonts w:cs="Arial"/>
                <w:strike/>
                <w:color w:val="FF0000"/>
                <w:szCs w:val="20"/>
              </w:rPr>
              <w:t>федеральных органов исполнительной власти (их территориальных органов, подведомственных казенных учреждений), в отношении которых территориальные органы Федерального казначейства, федеральное казенное учреждение "Центр по обеспечению деятельности Казначейства России" осуществляют полномочия, указанные в пункте 1 постановления Правительства Российской Федерации от 15 февраля 2020 г. N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w:t>
            </w:r>
            <w:r w:rsidRPr="00E805E8">
              <w:rPr>
                <w:rFonts w:cs="Arial"/>
                <w:szCs w:val="20"/>
              </w:rPr>
              <w:t>.</w:t>
            </w:r>
          </w:p>
        </w:tc>
        <w:tc>
          <w:tcPr>
            <w:tcW w:w="7597" w:type="dxa"/>
          </w:tcPr>
          <w:p w:rsidR="00E805E8" w:rsidRPr="00E805E8" w:rsidRDefault="00E805E8" w:rsidP="00E805E8">
            <w:pPr>
              <w:spacing w:before="200" w:after="1" w:line="200" w:lineRule="atLeast"/>
              <w:ind w:firstLine="539"/>
              <w:jc w:val="both"/>
              <w:rPr>
                <w:szCs w:val="20"/>
              </w:rPr>
            </w:pPr>
            <w:r w:rsidRPr="00E805E8">
              <w:rPr>
                <w:rFonts w:cs="Arial"/>
                <w:szCs w:val="20"/>
              </w:rPr>
              <w:t xml:space="preserve">1. Утвердить График документооборота при централизации учета </w:t>
            </w:r>
            <w:r w:rsidRPr="00E805E8">
              <w:rPr>
                <w:rFonts w:cs="Arial"/>
                <w:szCs w:val="20"/>
                <w:shd w:val="clear" w:color="auto" w:fill="C0C0C0"/>
              </w:rPr>
              <w:t>согласно приложению к настоящему приказу</w:t>
            </w:r>
            <w:r w:rsidRPr="00E805E8">
              <w:rPr>
                <w:rFonts w:cs="Arial"/>
                <w:szCs w:val="20"/>
              </w:rPr>
              <w:t>.</w:t>
            </w:r>
          </w:p>
        </w:tc>
      </w:tr>
      <w:tr w:rsidR="00B41FC5" w:rsidRPr="00E805E8" w:rsidTr="00B41FC5">
        <w:tc>
          <w:tcPr>
            <w:tcW w:w="7597" w:type="dxa"/>
          </w:tcPr>
          <w:p w:rsidR="00B41FC5" w:rsidRPr="00E805E8" w:rsidRDefault="00B41FC5" w:rsidP="00E805E8">
            <w:pPr>
              <w:spacing w:before="200" w:after="1" w:line="200" w:lineRule="atLeast"/>
              <w:ind w:firstLine="539"/>
              <w:jc w:val="both"/>
              <w:rPr>
                <w:szCs w:val="20"/>
              </w:rPr>
            </w:pPr>
            <w:r w:rsidRPr="00E805E8">
              <w:rPr>
                <w:rFonts w:cs="Arial"/>
                <w:szCs w:val="20"/>
              </w:rPr>
              <w:t xml:space="preserve">2. Признать утратившим силу приказ Федерального казначейства от </w:t>
            </w:r>
            <w:r w:rsidRPr="00E805E8">
              <w:rPr>
                <w:rFonts w:cs="Arial"/>
                <w:strike/>
                <w:color w:val="FF0000"/>
                <w:szCs w:val="20"/>
              </w:rPr>
              <w:t>11 января 2021</w:t>
            </w:r>
            <w:r w:rsidRPr="00E805E8">
              <w:rPr>
                <w:rFonts w:cs="Arial"/>
                <w:szCs w:val="20"/>
              </w:rPr>
              <w:t xml:space="preserve"> г. N </w:t>
            </w:r>
            <w:r w:rsidRPr="00E805E8">
              <w:rPr>
                <w:rFonts w:cs="Arial"/>
                <w:strike/>
                <w:color w:val="FF0000"/>
                <w:szCs w:val="20"/>
              </w:rPr>
              <w:t>2н</w:t>
            </w:r>
            <w:r w:rsidRPr="00E805E8">
              <w:rPr>
                <w:rFonts w:cs="Arial"/>
                <w:szCs w:val="20"/>
              </w:rPr>
              <w:t xml:space="preserve"> "Об утверждении Графика документооборота при централизации учета </w:t>
            </w:r>
            <w:r w:rsidRPr="00E805E8">
              <w:rPr>
                <w:rFonts w:cs="Arial"/>
                <w:strike/>
                <w:color w:val="FF0000"/>
                <w:szCs w:val="20"/>
              </w:rPr>
              <w:t>и признании утратившим силу приказа Федерального казначейства от 31 декабря 2019 г. N 41н</w:t>
            </w:r>
            <w:r w:rsidRPr="00E805E8">
              <w:rPr>
                <w:rFonts w:cs="Arial"/>
                <w:szCs w:val="20"/>
              </w:rPr>
              <w:t xml:space="preserve">" </w:t>
            </w:r>
            <w:r w:rsidRPr="00E805E8">
              <w:rPr>
                <w:rFonts w:cs="Arial"/>
                <w:strike/>
                <w:color w:val="FF0000"/>
                <w:szCs w:val="20"/>
              </w:rPr>
              <w:t>(зарегистрирован</w:t>
            </w:r>
            <w:r w:rsidRPr="00E805E8">
              <w:rPr>
                <w:rFonts w:cs="Arial"/>
                <w:szCs w:val="20"/>
              </w:rPr>
              <w:t xml:space="preserve"> Министерством юстиции Российской Федерации </w:t>
            </w:r>
            <w:r w:rsidRPr="00E805E8">
              <w:rPr>
                <w:rFonts w:cs="Arial"/>
                <w:strike/>
                <w:color w:val="FF0000"/>
                <w:szCs w:val="20"/>
              </w:rPr>
              <w:t>6 апреля 2021</w:t>
            </w:r>
            <w:r w:rsidRPr="00E805E8">
              <w:rPr>
                <w:rFonts w:cs="Arial"/>
                <w:szCs w:val="20"/>
              </w:rPr>
              <w:t xml:space="preserve"> г., регистрационный N </w:t>
            </w:r>
            <w:r w:rsidRPr="00E805E8">
              <w:rPr>
                <w:rFonts w:cs="Arial"/>
                <w:strike/>
                <w:color w:val="FF0000"/>
                <w:szCs w:val="20"/>
              </w:rPr>
              <w:t>63015)</w:t>
            </w:r>
            <w:r w:rsidRPr="00E805E8">
              <w:rPr>
                <w:rFonts w:cs="Arial"/>
                <w:szCs w:val="20"/>
              </w:rPr>
              <w:t>.</w:t>
            </w:r>
          </w:p>
        </w:tc>
        <w:tc>
          <w:tcPr>
            <w:tcW w:w="7597" w:type="dxa"/>
          </w:tcPr>
          <w:p w:rsidR="00B41FC5" w:rsidRPr="00E805E8" w:rsidRDefault="00B41FC5" w:rsidP="00E805E8">
            <w:pPr>
              <w:spacing w:before="200" w:after="1" w:line="200" w:lineRule="atLeast"/>
              <w:ind w:firstLine="539"/>
              <w:jc w:val="both"/>
              <w:rPr>
                <w:szCs w:val="20"/>
              </w:rPr>
            </w:pPr>
            <w:r w:rsidRPr="00E805E8">
              <w:rPr>
                <w:rFonts w:cs="Arial"/>
                <w:szCs w:val="20"/>
              </w:rPr>
              <w:t xml:space="preserve">2. Признать утратившим силу приказ Федерального казначейства от </w:t>
            </w:r>
            <w:r w:rsidRPr="00E805E8">
              <w:rPr>
                <w:rFonts w:cs="Arial"/>
                <w:szCs w:val="20"/>
                <w:shd w:val="clear" w:color="auto" w:fill="C0C0C0"/>
              </w:rPr>
              <w:t>21 ноября 2022</w:t>
            </w:r>
            <w:r w:rsidRPr="00E805E8">
              <w:rPr>
                <w:rFonts w:cs="Arial"/>
                <w:szCs w:val="20"/>
              </w:rPr>
              <w:t xml:space="preserve"> г. N </w:t>
            </w:r>
            <w:r w:rsidRPr="00E805E8">
              <w:rPr>
                <w:rFonts w:cs="Arial"/>
                <w:szCs w:val="20"/>
                <w:shd w:val="clear" w:color="auto" w:fill="C0C0C0"/>
              </w:rPr>
              <w:t>31н</w:t>
            </w:r>
            <w:r w:rsidRPr="00E805E8">
              <w:rPr>
                <w:rFonts w:cs="Arial"/>
                <w:szCs w:val="20"/>
              </w:rPr>
              <w:t xml:space="preserve"> "Об утверждении Графика документооборота при централизации учета" </w:t>
            </w:r>
            <w:r w:rsidRPr="00E805E8">
              <w:rPr>
                <w:rFonts w:cs="Arial"/>
                <w:szCs w:val="20"/>
                <w:shd w:val="clear" w:color="auto" w:fill="C0C0C0"/>
              </w:rPr>
              <w:t>&lt;1&gt;.</w:t>
            </w:r>
          </w:p>
          <w:p w:rsidR="00B41FC5" w:rsidRPr="00E805E8" w:rsidRDefault="00B41FC5" w:rsidP="00E805E8">
            <w:pPr>
              <w:spacing w:before="200" w:after="1" w:line="200" w:lineRule="atLeast"/>
              <w:ind w:firstLine="539"/>
              <w:jc w:val="both"/>
              <w:rPr>
                <w:szCs w:val="20"/>
              </w:rPr>
            </w:pPr>
            <w:r w:rsidRPr="00E805E8">
              <w:rPr>
                <w:rFonts w:cs="Arial"/>
                <w:szCs w:val="20"/>
                <w:shd w:val="clear" w:color="auto" w:fill="C0C0C0"/>
              </w:rPr>
              <w:t>--------------------------------</w:t>
            </w:r>
          </w:p>
          <w:p w:rsidR="00B41FC5" w:rsidRPr="00E805E8" w:rsidRDefault="00B41FC5" w:rsidP="00E805E8">
            <w:pPr>
              <w:spacing w:before="200" w:after="1" w:line="200" w:lineRule="atLeast"/>
              <w:ind w:firstLine="539"/>
              <w:jc w:val="both"/>
              <w:rPr>
                <w:szCs w:val="20"/>
              </w:rPr>
            </w:pPr>
            <w:r w:rsidRPr="00E805E8">
              <w:rPr>
                <w:rFonts w:cs="Arial"/>
                <w:szCs w:val="20"/>
                <w:shd w:val="clear" w:color="auto" w:fill="C0C0C0"/>
              </w:rPr>
              <w:t>&lt;1&gt; Зарегистрирован</w:t>
            </w:r>
            <w:r w:rsidRPr="00E805E8">
              <w:rPr>
                <w:rFonts w:cs="Arial"/>
                <w:szCs w:val="20"/>
              </w:rPr>
              <w:t xml:space="preserve"> Министерством юстиции Российской Федерации </w:t>
            </w:r>
            <w:r w:rsidRPr="00E805E8">
              <w:rPr>
                <w:rFonts w:cs="Arial"/>
                <w:szCs w:val="20"/>
                <w:shd w:val="clear" w:color="auto" w:fill="C0C0C0"/>
              </w:rPr>
              <w:t>от 17 января 2023</w:t>
            </w:r>
            <w:r w:rsidRPr="00E805E8">
              <w:rPr>
                <w:rFonts w:cs="Arial"/>
                <w:szCs w:val="20"/>
              </w:rPr>
              <w:t xml:space="preserve"> г., регистрационный N </w:t>
            </w:r>
            <w:r w:rsidRPr="00E805E8">
              <w:rPr>
                <w:rFonts w:cs="Arial"/>
                <w:szCs w:val="20"/>
                <w:shd w:val="clear" w:color="auto" w:fill="C0C0C0"/>
              </w:rPr>
              <w:t>72019</w:t>
            </w:r>
            <w:r w:rsidRPr="00E805E8">
              <w:rPr>
                <w:rFonts w:cs="Arial"/>
                <w:szCs w:val="20"/>
              </w:rPr>
              <w:t>.</w:t>
            </w:r>
          </w:p>
        </w:tc>
      </w:tr>
      <w:tr w:rsidR="00E805E8" w:rsidRPr="00E805E8" w:rsidTr="00B41FC5">
        <w:tc>
          <w:tcPr>
            <w:tcW w:w="7597" w:type="dxa"/>
          </w:tcPr>
          <w:p w:rsidR="00E805E8" w:rsidRPr="00E805E8" w:rsidRDefault="00E805E8" w:rsidP="00E805E8">
            <w:pPr>
              <w:spacing w:after="1" w:line="200" w:lineRule="atLeast"/>
              <w:jc w:val="right"/>
              <w:rPr>
                <w:rFonts w:cs="Arial"/>
                <w:szCs w:val="20"/>
              </w:rPr>
            </w:pPr>
          </w:p>
          <w:p w:rsidR="00E805E8" w:rsidRPr="00E805E8" w:rsidRDefault="00E805E8" w:rsidP="00E805E8">
            <w:pPr>
              <w:spacing w:after="1" w:line="200" w:lineRule="atLeast"/>
              <w:jc w:val="right"/>
              <w:rPr>
                <w:rFonts w:cs="Arial"/>
                <w:szCs w:val="20"/>
              </w:rPr>
            </w:pPr>
            <w:r w:rsidRPr="00E805E8">
              <w:rPr>
                <w:rFonts w:cs="Arial"/>
                <w:szCs w:val="20"/>
              </w:rPr>
              <w:t>Руководитель</w:t>
            </w:r>
          </w:p>
          <w:p w:rsidR="00E805E8" w:rsidRPr="00E805E8" w:rsidRDefault="00E805E8" w:rsidP="00E805E8">
            <w:pPr>
              <w:spacing w:after="1" w:line="200" w:lineRule="atLeast"/>
              <w:jc w:val="right"/>
              <w:rPr>
                <w:rFonts w:cs="Arial"/>
                <w:szCs w:val="20"/>
              </w:rPr>
            </w:pPr>
            <w:r w:rsidRPr="00E805E8">
              <w:rPr>
                <w:rFonts w:cs="Arial"/>
                <w:szCs w:val="20"/>
              </w:rPr>
              <w:t>Р.Е.АРТЮХИН</w:t>
            </w:r>
          </w:p>
          <w:p w:rsidR="00E805E8" w:rsidRPr="00E805E8" w:rsidRDefault="00E805E8" w:rsidP="00E805E8">
            <w:pPr>
              <w:spacing w:after="1" w:line="200" w:lineRule="atLeast"/>
              <w:jc w:val="right"/>
              <w:rPr>
                <w:rFonts w:cs="Arial"/>
                <w:szCs w:val="20"/>
              </w:rPr>
            </w:pPr>
          </w:p>
          <w:p w:rsidR="00E805E8" w:rsidRPr="00E805E8" w:rsidRDefault="00E805E8" w:rsidP="00E805E8">
            <w:pPr>
              <w:spacing w:after="1" w:line="200" w:lineRule="atLeast"/>
              <w:jc w:val="right"/>
              <w:rPr>
                <w:rFonts w:cs="Arial"/>
                <w:szCs w:val="20"/>
              </w:rPr>
            </w:pPr>
          </w:p>
          <w:p w:rsidR="00E805E8" w:rsidRPr="00E805E8" w:rsidRDefault="00E805E8" w:rsidP="00E805E8">
            <w:pPr>
              <w:spacing w:after="1" w:line="200" w:lineRule="atLeast"/>
              <w:jc w:val="right"/>
              <w:rPr>
                <w:rFonts w:cs="Arial"/>
                <w:szCs w:val="20"/>
              </w:rPr>
            </w:pPr>
          </w:p>
          <w:p w:rsidR="00E805E8" w:rsidRPr="00E805E8" w:rsidRDefault="00E805E8" w:rsidP="00E805E8">
            <w:pPr>
              <w:spacing w:after="1" w:line="200" w:lineRule="atLeast"/>
              <w:jc w:val="right"/>
              <w:rPr>
                <w:rFonts w:cs="Arial"/>
                <w:szCs w:val="20"/>
              </w:rPr>
            </w:pPr>
          </w:p>
          <w:p w:rsidR="00E805E8" w:rsidRPr="00E805E8" w:rsidRDefault="00E805E8" w:rsidP="00E805E8">
            <w:pPr>
              <w:spacing w:after="1" w:line="200" w:lineRule="atLeast"/>
              <w:jc w:val="right"/>
              <w:rPr>
                <w:rFonts w:cs="Arial"/>
                <w:szCs w:val="20"/>
              </w:rPr>
            </w:pPr>
          </w:p>
          <w:p w:rsidR="00E805E8" w:rsidRPr="00E805E8" w:rsidRDefault="00E805E8" w:rsidP="00E805E8">
            <w:pPr>
              <w:spacing w:after="1" w:line="200" w:lineRule="atLeast"/>
              <w:jc w:val="right"/>
              <w:rPr>
                <w:rFonts w:cs="Arial"/>
                <w:szCs w:val="20"/>
              </w:rPr>
            </w:pPr>
            <w:r w:rsidRPr="00E805E8">
              <w:rPr>
                <w:rFonts w:cs="Arial"/>
                <w:szCs w:val="20"/>
              </w:rPr>
              <w:t>Утвержден</w:t>
            </w:r>
          </w:p>
          <w:p w:rsidR="00E805E8" w:rsidRDefault="00E805E8" w:rsidP="00E805E8">
            <w:pPr>
              <w:spacing w:after="1" w:line="200" w:lineRule="atLeast"/>
              <w:jc w:val="right"/>
              <w:rPr>
                <w:rFonts w:cs="Arial"/>
                <w:szCs w:val="20"/>
              </w:rPr>
            </w:pPr>
            <w:r w:rsidRPr="00E805E8">
              <w:rPr>
                <w:rFonts w:cs="Arial"/>
                <w:szCs w:val="20"/>
              </w:rPr>
              <w:t>приказом Федерального казначейства</w:t>
            </w:r>
          </w:p>
          <w:p w:rsidR="00E805E8" w:rsidRDefault="00E805E8" w:rsidP="00E805E8">
            <w:pPr>
              <w:spacing w:after="1" w:line="200" w:lineRule="atLeast"/>
              <w:jc w:val="right"/>
            </w:pPr>
            <w:r>
              <w:rPr>
                <w:rFonts w:cs="Arial"/>
              </w:rPr>
              <w:t xml:space="preserve">от </w:t>
            </w:r>
            <w:r>
              <w:rPr>
                <w:rFonts w:cs="Arial"/>
                <w:strike/>
                <w:color w:val="FF0000"/>
              </w:rPr>
              <w:t>21 ноября 2022</w:t>
            </w:r>
            <w:r>
              <w:rPr>
                <w:rFonts w:cs="Arial"/>
              </w:rPr>
              <w:t xml:space="preserve"> г. N </w:t>
            </w:r>
            <w:r>
              <w:rPr>
                <w:rFonts w:cs="Arial"/>
                <w:strike/>
                <w:color w:val="FF0000"/>
              </w:rPr>
              <w:t>31н</w:t>
            </w:r>
          </w:p>
          <w:p w:rsidR="00E805E8" w:rsidRDefault="00E805E8" w:rsidP="00E805E8">
            <w:pPr>
              <w:spacing w:after="1" w:line="200" w:lineRule="atLeast"/>
              <w:jc w:val="both"/>
            </w:pPr>
          </w:p>
          <w:p w:rsidR="00E805E8" w:rsidRDefault="00E805E8" w:rsidP="00E805E8">
            <w:pPr>
              <w:spacing w:after="1" w:line="200" w:lineRule="atLeast"/>
              <w:jc w:val="center"/>
            </w:pPr>
            <w:bookmarkStart w:id="2" w:name="Р1_2"/>
            <w:bookmarkEnd w:id="2"/>
            <w:r>
              <w:rPr>
                <w:rFonts w:cs="Arial"/>
                <w:b/>
              </w:rPr>
              <w:t>ГРАФИК</w:t>
            </w:r>
          </w:p>
          <w:p w:rsidR="00E805E8" w:rsidRDefault="00E805E8" w:rsidP="00E805E8">
            <w:pPr>
              <w:spacing w:after="1" w:line="200" w:lineRule="atLeast"/>
              <w:jc w:val="center"/>
            </w:pPr>
            <w:r>
              <w:rPr>
                <w:rFonts w:cs="Arial"/>
                <w:b/>
              </w:rPr>
              <w:t>ДОКУМЕНТООБОРОТА ПРИ ЦЕНТРАЛИЗАЦИИ УЧЕТА</w:t>
            </w:r>
          </w:p>
          <w:p w:rsidR="00E805E8" w:rsidRDefault="00E805E8" w:rsidP="00E805E8">
            <w:pPr>
              <w:spacing w:after="1" w:line="200" w:lineRule="atLeast"/>
              <w:jc w:val="center"/>
            </w:pPr>
            <w:r>
              <w:rPr>
                <w:rFonts w:cs="Arial"/>
                <w:b/>
                <w:strike/>
                <w:color w:val="FF0000"/>
              </w:rPr>
              <w:t>ФЕДЕРАЛЬНЫХ ОРГАНОВ ИСПОЛНИТЕЛЬНОЙ ВЛАСТИ (ИХ</w:t>
            </w:r>
          </w:p>
          <w:p w:rsidR="00E805E8" w:rsidRDefault="00E805E8" w:rsidP="00E805E8">
            <w:pPr>
              <w:spacing w:after="1" w:line="200" w:lineRule="atLeast"/>
              <w:jc w:val="center"/>
            </w:pPr>
            <w:r>
              <w:rPr>
                <w:rFonts w:cs="Arial"/>
                <w:b/>
                <w:strike/>
                <w:color w:val="FF0000"/>
              </w:rPr>
              <w:t>ТЕРРИТОРИАЛЬНЫХ ОРГАНОВ, ПОДВЕДОМСТВЕННЫХ КАЗЕННЫХ</w:t>
            </w:r>
          </w:p>
          <w:p w:rsidR="00E805E8" w:rsidRDefault="00E805E8" w:rsidP="00E805E8">
            <w:pPr>
              <w:spacing w:after="1" w:line="200" w:lineRule="atLeast"/>
              <w:jc w:val="center"/>
            </w:pPr>
            <w:r>
              <w:rPr>
                <w:rFonts w:cs="Arial"/>
                <w:b/>
                <w:strike/>
                <w:color w:val="FF0000"/>
              </w:rPr>
              <w:t>УЧРЕЖДЕНИЙ), В ОТНОШЕНИИ КОТОРЫХ ТЕРРИТОРИАЛЬНЫЕ ОРГАНЫ</w:t>
            </w:r>
          </w:p>
          <w:p w:rsidR="00E805E8" w:rsidRDefault="00E805E8" w:rsidP="00E805E8">
            <w:pPr>
              <w:spacing w:after="1" w:line="200" w:lineRule="atLeast"/>
              <w:jc w:val="center"/>
            </w:pPr>
            <w:r>
              <w:rPr>
                <w:rFonts w:cs="Arial"/>
                <w:b/>
                <w:strike/>
                <w:color w:val="FF0000"/>
              </w:rPr>
              <w:t>ФЕДЕРАЛЬНОГО КАЗНАЧЕЙСТВА, ФЕДЕРАЛЬНОЕ КАЗЕННОЕ УЧРЕЖДЕНИЕ</w:t>
            </w:r>
          </w:p>
          <w:p w:rsidR="00E805E8" w:rsidRDefault="00E805E8" w:rsidP="00E805E8">
            <w:pPr>
              <w:spacing w:after="1" w:line="200" w:lineRule="atLeast"/>
              <w:jc w:val="center"/>
            </w:pPr>
            <w:r>
              <w:rPr>
                <w:rFonts w:cs="Arial"/>
                <w:b/>
                <w:strike/>
                <w:color w:val="FF0000"/>
              </w:rPr>
              <w:t>"ЦЕНТР ПО ОБЕСПЕЧЕНИЮ ДЕЯТЕЛЬНОСТИ КАЗНАЧЕЙСТВА РОССИИ"</w:t>
            </w:r>
          </w:p>
          <w:p w:rsidR="00E805E8" w:rsidRDefault="00E805E8" w:rsidP="00E805E8">
            <w:pPr>
              <w:spacing w:after="1" w:line="200" w:lineRule="atLeast"/>
              <w:jc w:val="center"/>
            </w:pPr>
            <w:r>
              <w:rPr>
                <w:rFonts w:cs="Arial"/>
                <w:b/>
                <w:strike/>
                <w:color w:val="FF0000"/>
              </w:rPr>
              <w:t>ОСУЩЕСТВЛЯЮТ ПОЛНОМОЧИЯ, УКАЗАННЫЕ В ПУНКТЕ 1 ПОСТАНОВЛЕНИЯ</w:t>
            </w:r>
          </w:p>
          <w:p w:rsidR="00E805E8" w:rsidRDefault="00E805E8" w:rsidP="00E805E8">
            <w:pPr>
              <w:spacing w:after="1" w:line="200" w:lineRule="atLeast"/>
              <w:jc w:val="center"/>
            </w:pPr>
            <w:r>
              <w:rPr>
                <w:rFonts w:cs="Arial"/>
                <w:b/>
                <w:strike/>
                <w:color w:val="FF0000"/>
              </w:rPr>
              <w:t>ПРАВИТЕЛЬСТВА РОССИЙСКОЙ ФЕДЕРАЦИИ ОТ 15 ФЕВРАЛЯ 2020 Г.</w:t>
            </w:r>
          </w:p>
          <w:p w:rsidR="00E805E8" w:rsidRDefault="00E805E8" w:rsidP="00E805E8">
            <w:pPr>
              <w:spacing w:after="1" w:line="200" w:lineRule="atLeast"/>
              <w:jc w:val="center"/>
            </w:pPr>
            <w:r>
              <w:rPr>
                <w:rFonts w:cs="Arial"/>
                <w:b/>
                <w:strike/>
                <w:color w:val="FF0000"/>
              </w:rPr>
              <w:t>N 153 "О ПЕРЕДАЧЕ ФЕДЕРАЛЬНОМУ КАЗНАЧЕЙСТВУ ПОЛНОМОЧИЙ</w:t>
            </w:r>
          </w:p>
          <w:p w:rsidR="00E805E8" w:rsidRDefault="00E805E8" w:rsidP="00E805E8">
            <w:pPr>
              <w:spacing w:after="1" w:line="200" w:lineRule="atLeast"/>
              <w:jc w:val="center"/>
            </w:pPr>
            <w:r>
              <w:rPr>
                <w:rFonts w:cs="Arial"/>
                <w:b/>
                <w:strike/>
                <w:color w:val="FF0000"/>
              </w:rPr>
              <w:t>ОТДЕЛЬНЫХ ФЕДЕРАЛЬНЫХ ОРГАНОВ ИСПОЛНИТЕЛЬНОЙ ВЛАСТИ,</w:t>
            </w:r>
          </w:p>
          <w:p w:rsidR="00E805E8" w:rsidRDefault="00E805E8" w:rsidP="00E805E8">
            <w:pPr>
              <w:spacing w:after="1" w:line="200" w:lineRule="atLeast"/>
              <w:jc w:val="center"/>
            </w:pPr>
            <w:r>
              <w:rPr>
                <w:rFonts w:cs="Arial"/>
                <w:b/>
                <w:strike/>
                <w:color w:val="FF0000"/>
              </w:rPr>
              <w:t>ИХ ТЕРРИТОРИАЛЬНЫХ ОРГАНОВ И ПОДВЕДОМСТВЕННЫХ</w:t>
            </w:r>
          </w:p>
          <w:p w:rsidR="00E805E8" w:rsidRDefault="00E805E8" w:rsidP="00E805E8">
            <w:pPr>
              <w:spacing w:after="1" w:line="200" w:lineRule="atLeast"/>
              <w:jc w:val="center"/>
            </w:pPr>
            <w:r>
              <w:rPr>
                <w:rFonts w:cs="Arial"/>
                <w:b/>
                <w:strike/>
                <w:color w:val="FF0000"/>
              </w:rPr>
              <w:t>ИМ КАЗЕННЫХ УЧРЕЖДЕНИЙ"</w:t>
            </w:r>
          </w:p>
          <w:p w:rsidR="00E805E8" w:rsidRPr="00E805E8" w:rsidRDefault="00E805E8" w:rsidP="00E805E8">
            <w:pPr>
              <w:spacing w:after="1" w:line="200" w:lineRule="atLeast"/>
              <w:jc w:val="both"/>
              <w:rPr>
                <w:rFonts w:cs="Arial"/>
                <w:szCs w:val="20"/>
              </w:rPr>
            </w:pPr>
          </w:p>
        </w:tc>
        <w:tc>
          <w:tcPr>
            <w:tcW w:w="7597" w:type="dxa"/>
          </w:tcPr>
          <w:p w:rsidR="00E805E8" w:rsidRPr="00E805E8" w:rsidRDefault="00E805E8" w:rsidP="00E805E8">
            <w:pPr>
              <w:spacing w:after="1" w:line="200" w:lineRule="atLeast"/>
              <w:jc w:val="right"/>
              <w:rPr>
                <w:rFonts w:cs="Arial"/>
                <w:szCs w:val="20"/>
              </w:rPr>
            </w:pPr>
          </w:p>
          <w:p w:rsidR="00E805E8" w:rsidRPr="00E805E8" w:rsidRDefault="00E805E8" w:rsidP="00E805E8">
            <w:pPr>
              <w:spacing w:after="1" w:line="200" w:lineRule="atLeast"/>
              <w:jc w:val="right"/>
              <w:rPr>
                <w:rFonts w:cs="Arial"/>
                <w:szCs w:val="20"/>
              </w:rPr>
            </w:pPr>
            <w:r w:rsidRPr="00E805E8">
              <w:rPr>
                <w:rFonts w:cs="Arial"/>
                <w:szCs w:val="20"/>
              </w:rPr>
              <w:t>Руководитель</w:t>
            </w:r>
          </w:p>
          <w:p w:rsidR="00E805E8" w:rsidRPr="00E805E8" w:rsidRDefault="00E805E8" w:rsidP="00E805E8">
            <w:pPr>
              <w:spacing w:after="1" w:line="200" w:lineRule="atLeast"/>
              <w:jc w:val="right"/>
              <w:rPr>
                <w:rFonts w:cs="Arial"/>
                <w:szCs w:val="20"/>
              </w:rPr>
            </w:pPr>
            <w:r w:rsidRPr="00E805E8">
              <w:rPr>
                <w:rFonts w:cs="Arial"/>
                <w:szCs w:val="20"/>
              </w:rPr>
              <w:t>Р.Е.АРТЮХИН</w:t>
            </w:r>
          </w:p>
          <w:p w:rsidR="00E805E8" w:rsidRPr="00E805E8" w:rsidRDefault="00E805E8" w:rsidP="00E805E8">
            <w:pPr>
              <w:spacing w:after="1" w:line="200" w:lineRule="atLeast"/>
              <w:jc w:val="right"/>
              <w:rPr>
                <w:rFonts w:cs="Arial"/>
                <w:szCs w:val="20"/>
              </w:rPr>
            </w:pPr>
          </w:p>
          <w:p w:rsidR="00E805E8" w:rsidRPr="00E805E8" w:rsidRDefault="00E805E8" w:rsidP="00E805E8">
            <w:pPr>
              <w:spacing w:after="1" w:line="200" w:lineRule="atLeast"/>
              <w:jc w:val="right"/>
              <w:rPr>
                <w:rFonts w:cs="Arial"/>
                <w:szCs w:val="20"/>
              </w:rPr>
            </w:pPr>
          </w:p>
          <w:p w:rsidR="00E805E8" w:rsidRPr="00E805E8" w:rsidRDefault="00E805E8" w:rsidP="00E805E8">
            <w:pPr>
              <w:spacing w:after="1" w:line="200" w:lineRule="atLeast"/>
              <w:jc w:val="right"/>
              <w:rPr>
                <w:rFonts w:cs="Arial"/>
                <w:szCs w:val="20"/>
              </w:rPr>
            </w:pPr>
          </w:p>
          <w:p w:rsidR="00E805E8" w:rsidRPr="00E805E8" w:rsidRDefault="00E805E8" w:rsidP="00E805E8">
            <w:pPr>
              <w:spacing w:after="1" w:line="200" w:lineRule="atLeast"/>
              <w:jc w:val="right"/>
              <w:rPr>
                <w:rFonts w:cs="Arial"/>
                <w:szCs w:val="20"/>
              </w:rPr>
            </w:pPr>
          </w:p>
          <w:p w:rsidR="00E805E8" w:rsidRPr="00E805E8" w:rsidRDefault="00E805E8" w:rsidP="00E805E8">
            <w:pPr>
              <w:spacing w:after="1" w:line="200" w:lineRule="atLeast"/>
              <w:jc w:val="right"/>
              <w:rPr>
                <w:rFonts w:cs="Arial"/>
                <w:szCs w:val="20"/>
              </w:rPr>
            </w:pPr>
          </w:p>
          <w:p w:rsidR="00E805E8" w:rsidRPr="00E805E8" w:rsidRDefault="00E805E8" w:rsidP="00E805E8">
            <w:pPr>
              <w:spacing w:after="1" w:line="200" w:lineRule="atLeast"/>
              <w:jc w:val="right"/>
              <w:rPr>
                <w:rFonts w:cs="Arial"/>
                <w:szCs w:val="20"/>
              </w:rPr>
            </w:pPr>
            <w:r w:rsidRPr="00E805E8">
              <w:rPr>
                <w:rFonts w:cs="Arial"/>
                <w:szCs w:val="20"/>
              </w:rPr>
              <w:t>Утвержден</w:t>
            </w:r>
          </w:p>
          <w:p w:rsidR="00E805E8" w:rsidRDefault="00E805E8" w:rsidP="00E805E8">
            <w:pPr>
              <w:spacing w:after="1" w:line="200" w:lineRule="atLeast"/>
              <w:jc w:val="right"/>
              <w:rPr>
                <w:rFonts w:cs="Arial"/>
                <w:szCs w:val="20"/>
              </w:rPr>
            </w:pPr>
            <w:r w:rsidRPr="00E805E8">
              <w:rPr>
                <w:rFonts w:cs="Arial"/>
                <w:szCs w:val="20"/>
              </w:rPr>
              <w:t>приказом Федерального казначейства</w:t>
            </w:r>
          </w:p>
          <w:p w:rsidR="00E805E8" w:rsidRDefault="00E805E8" w:rsidP="00E805E8">
            <w:pPr>
              <w:spacing w:after="1" w:line="200" w:lineRule="atLeast"/>
              <w:jc w:val="right"/>
            </w:pPr>
            <w:r>
              <w:rPr>
                <w:rFonts w:cs="Arial"/>
              </w:rPr>
              <w:t xml:space="preserve">от </w:t>
            </w:r>
            <w:r>
              <w:rPr>
                <w:rFonts w:cs="Arial"/>
                <w:shd w:val="clear" w:color="auto" w:fill="C0C0C0"/>
              </w:rPr>
              <w:t>4 июня 2024</w:t>
            </w:r>
            <w:r>
              <w:rPr>
                <w:rFonts w:cs="Arial"/>
              </w:rPr>
              <w:t xml:space="preserve"> г. N </w:t>
            </w:r>
            <w:r>
              <w:rPr>
                <w:rFonts w:cs="Arial"/>
                <w:shd w:val="clear" w:color="auto" w:fill="C0C0C0"/>
              </w:rPr>
              <w:t>4н</w:t>
            </w:r>
          </w:p>
          <w:p w:rsidR="00E805E8" w:rsidRDefault="00E805E8" w:rsidP="00E805E8">
            <w:pPr>
              <w:spacing w:after="1" w:line="200" w:lineRule="atLeast"/>
              <w:jc w:val="both"/>
            </w:pPr>
          </w:p>
          <w:p w:rsidR="00E805E8" w:rsidRDefault="00E805E8" w:rsidP="00E805E8">
            <w:pPr>
              <w:spacing w:after="1" w:line="200" w:lineRule="atLeast"/>
              <w:jc w:val="center"/>
            </w:pPr>
            <w:bookmarkStart w:id="3" w:name="Р2_2"/>
            <w:bookmarkEnd w:id="3"/>
            <w:r>
              <w:rPr>
                <w:rFonts w:cs="Arial"/>
                <w:b/>
              </w:rPr>
              <w:t>ГРАФИК</w:t>
            </w:r>
          </w:p>
          <w:p w:rsidR="00E805E8" w:rsidRDefault="00E805E8" w:rsidP="00E805E8">
            <w:pPr>
              <w:spacing w:after="1" w:line="200" w:lineRule="atLeast"/>
              <w:jc w:val="center"/>
            </w:pPr>
            <w:r>
              <w:rPr>
                <w:rFonts w:cs="Arial"/>
                <w:b/>
              </w:rPr>
              <w:t>ДОКУМЕНТООБОРОТА ПРИ ЦЕНТРАЛИЗАЦИИ УЧЕТА</w:t>
            </w:r>
          </w:p>
          <w:p w:rsidR="00E805E8" w:rsidRDefault="00E805E8" w:rsidP="00E805E8">
            <w:pPr>
              <w:spacing w:after="1" w:line="200" w:lineRule="atLeast"/>
              <w:jc w:val="center"/>
            </w:pPr>
            <w:r>
              <w:rPr>
                <w:rFonts w:cs="Arial"/>
                <w:b/>
                <w:shd w:val="clear" w:color="auto" w:fill="C0C0C0"/>
              </w:rPr>
              <w:t>(ДАЛЕЕ - ГРАФИК ДОКУМЕНТООБОРОТА)</w:t>
            </w:r>
          </w:p>
          <w:p w:rsidR="00E805E8" w:rsidRPr="00E805E8" w:rsidRDefault="00E805E8" w:rsidP="00E805E8">
            <w:pPr>
              <w:spacing w:after="1" w:line="200" w:lineRule="atLeast"/>
              <w:jc w:val="both"/>
              <w:rPr>
                <w:rFonts w:cs="Arial"/>
                <w:szCs w:val="20"/>
              </w:rPr>
            </w:pPr>
          </w:p>
        </w:tc>
      </w:tr>
    </w:tbl>
    <w:p w:rsidR="00F414C1" w:rsidRDefault="00F414C1" w:rsidP="00F414C1">
      <w:pPr>
        <w:spacing w:after="0" w:line="240" w:lineRule="auto"/>
        <w:jc w:val="both"/>
        <w:sectPr w:rsidR="00F414C1" w:rsidSect="00E805E8">
          <w:pgSz w:w="16838" w:h="11906" w:orient="landscape" w:code="9"/>
          <w:pgMar w:top="1134" w:right="1701" w:bottom="1134" w:left="851" w:header="397" w:footer="397" w:gutter="0"/>
          <w:cols w:space="708"/>
          <w:docGrid w:linePitch="360"/>
        </w:sectPr>
      </w:pPr>
    </w:p>
    <w:tbl>
      <w:tblPr>
        <w:tblW w:w="21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10998"/>
        <w:gridCol w:w="10998"/>
      </w:tblGrid>
      <w:tr w:rsidR="00F414C1" w:rsidRPr="00E805E8" w:rsidTr="00F414C1">
        <w:tc>
          <w:tcPr>
            <w:tcW w:w="10998" w:type="dxa"/>
          </w:tcPr>
          <w:p w:rsidR="00F414C1" w:rsidRDefault="00F414C1" w:rsidP="00FB0319">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1"/>
              <w:gridCol w:w="1701"/>
              <w:gridCol w:w="992"/>
              <w:gridCol w:w="762"/>
              <w:gridCol w:w="1560"/>
              <w:gridCol w:w="938"/>
              <w:gridCol w:w="1418"/>
              <w:gridCol w:w="1417"/>
              <w:gridCol w:w="1559"/>
            </w:tblGrid>
            <w:tr w:rsidR="00C278D1" w:rsidTr="00FB0319">
              <w:tc>
                <w:tcPr>
                  <w:tcW w:w="421" w:type="dxa"/>
                  <w:vMerge w:val="restart"/>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N п/п</w:t>
                  </w:r>
                </w:p>
              </w:tc>
              <w:tc>
                <w:tcPr>
                  <w:tcW w:w="1701" w:type="dxa"/>
                  <w:vMerge w:val="restart"/>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Наименование документов</w:t>
                  </w:r>
                  <w:r w:rsidRPr="00FB0319">
                    <w:rPr>
                      <w:rFonts w:cs="Arial"/>
                      <w:strike/>
                      <w:color w:val="FF0000"/>
                      <w:szCs w:val="20"/>
                    </w:rPr>
                    <w:t>/информации</w:t>
                  </w:r>
                </w:p>
              </w:tc>
              <w:tc>
                <w:tcPr>
                  <w:tcW w:w="992" w:type="dxa"/>
                  <w:vMerge w:val="restart"/>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 xml:space="preserve">Ответственный за </w:t>
                  </w:r>
                  <w:r w:rsidRPr="00FB0319">
                    <w:rPr>
                      <w:rFonts w:cs="Arial"/>
                      <w:strike/>
                      <w:color w:val="FF0000"/>
                      <w:szCs w:val="20"/>
                    </w:rPr>
                    <w:t>подготовку/</w:t>
                  </w:r>
                  <w:r>
                    <w:rPr>
                      <w:rFonts w:cs="Arial"/>
                      <w:szCs w:val="20"/>
                    </w:rPr>
                    <w:t>направление документа</w:t>
                  </w:r>
                  <w:r w:rsidRPr="00FB0319">
                    <w:rPr>
                      <w:rFonts w:cs="Arial"/>
                      <w:strike/>
                      <w:color w:val="FF0000"/>
                      <w:szCs w:val="20"/>
                    </w:rPr>
                    <w:t>/информации</w:t>
                  </w:r>
                </w:p>
              </w:tc>
              <w:tc>
                <w:tcPr>
                  <w:tcW w:w="762" w:type="dxa"/>
                  <w:vMerge w:val="restart"/>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Вид представления документа</w:t>
                  </w:r>
                  <w:r w:rsidRPr="00FB0319">
                    <w:rPr>
                      <w:rFonts w:cs="Arial"/>
                      <w:strike/>
                      <w:color w:val="FF0000"/>
                      <w:szCs w:val="20"/>
                    </w:rPr>
                    <w:t>/информации</w:t>
                  </w:r>
                </w:p>
              </w:tc>
              <w:tc>
                <w:tcPr>
                  <w:tcW w:w="1560" w:type="dxa"/>
                  <w:vMerge w:val="restart"/>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 xml:space="preserve">Срок направления </w:t>
                  </w:r>
                  <w:r w:rsidRPr="00FB0319">
                    <w:rPr>
                      <w:rFonts w:cs="Arial"/>
                      <w:strike/>
                      <w:color w:val="FF0000"/>
                      <w:szCs w:val="20"/>
                    </w:rPr>
                    <w:t>информации/рассмотрения/согласования/утверждения</w:t>
                  </w:r>
                  <w:r>
                    <w:rPr>
                      <w:rFonts w:cs="Arial"/>
                      <w:szCs w:val="20"/>
                    </w:rPr>
                    <w:t xml:space="preserve"> документа</w:t>
                  </w:r>
                </w:p>
              </w:tc>
              <w:tc>
                <w:tcPr>
                  <w:tcW w:w="938" w:type="dxa"/>
                  <w:vMerge w:val="restart"/>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Должностное лицо, подписывающее документ</w:t>
                  </w:r>
                  <w:r w:rsidRPr="00FB0319">
                    <w:rPr>
                      <w:rFonts w:cs="Arial"/>
                      <w:strike/>
                      <w:color w:val="FF0000"/>
                      <w:szCs w:val="20"/>
                    </w:rPr>
                    <w:t>/информацию</w:t>
                  </w:r>
                </w:p>
              </w:tc>
              <w:tc>
                <w:tcPr>
                  <w:tcW w:w="2835" w:type="dxa"/>
                  <w:gridSpan w:val="2"/>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Уполномоченная организация</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 xml:space="preserve">Назначение </w:t>
                  </w:r>
                  <w:r w:rsidRPr="00FB0319">
                    <w:rPr>
                      <w:rFonts w:cs="Arial"/>
                      <w:strike/>
                      <w:color w:val="FF0000"/>
                      <w:szCs w:val="20"/>
                    </w:rPr>
                    <w:t>информации</w:t>
                  </w:r>
                </w:p>
              </w:tc>
            </w:tr>
            <w:tr w:rsidR="00C278D1" w:rsidTr="00FB0319">
              <w:tc>
                <w:tcPr>
                  <w:tcW w:w="421" w:type="dxa"/>
                  <w:vMerge/>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both"/>
                    <w:outlineLvl w:val="0"/>
                    <w:rPr>
                      <w:rFonts w:cs="Arial"/>
                      <w:szCs w:val="20"/>
                    </w:rPr>
                  </w:pPr>
                </w:p>
              </w:tc>
              <w:tc>
                <w:tcPr>
                  <w:tcW w:w="1701" w:type="dxa"/>
                  <w:vMerge/>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both"/>
                    <w:outlineLvl w:val="0"/>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both"/>
                    <w:outlineLvl w:val="0"/>
                    <w:rPr>
                      <w:rFonts w:cs="Arial"/>
                      <w:szCs w:val="20"/>
                    </w:rPr>
                  </w:pPr>
                </w:p>
              </w:tc>
              <w:tc>
                <w:tcPr>
                  <w:tcW w:w="762" w:type="dxa"/>
                  <w:vMerge/>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both"/>
                    <w:outlineLvl w:val="0"/>
                    <w:rPr>
                      <w:rFonts w:cs="Arial"/>
                      <w:szCs w:val="20"/>
                    </w:rPr>
                  </w:pPr>
                </w:p>
              </w:tc>
              <w:tc>
                <w:tcPr>
                  <w:tcW w:w="1560" w:type="dxa"/>
                  <w:vMerge/>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both"/>
                    <w:outlineLvl w:val="0"/>
                    <w:rPr>
                      <w:rFonts w:cs="Arial"/>
                      <w:szCs w:val="20"/>
                    </w:rPr>
                  </w:pPr>
                </w:p>
              </w:tc>
              <w:tc>
                <w:tcPr>
                  <w:tcW w:w="938" w:type="dxa"/>
                  <w:vMerge/>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both"/>
                    <w:outlineLvl w:val="0"/>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Срок обработки</w:t>
                  </w:r>
                  <w:r w:rsidRPr="00FB0319">
                    <w:rPr>
                      <w:rFonts w:cs="Arial"/>
                      <w:strike/>
                      <w:color w:val="FF0000"/>
                      <w:szCs w:val="20"/>
                    </w:rPr>
                    <w:t>/представления/преобразования информации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 xml:space="preserve">Результат обработки </w:t>
                  </w:r>
                  <w:r w:rsidRPr="00FB0319">
                    <w:rPr>
                      <w:rFonts w:cs="Arial"/>
                      <w:strike/>
                      <w:color w:val="FF0000"/>
                      <w:szCs w:val="20"/>
                    </w:rPr>
                    <w:t>информации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 xml:space="preserve">Кому и в какой срок направляется </w:t>
                  </w:r>
                  <w:r w:rsidRPr="00FB0319">
                    <w:rPr>
                      <w:rFonts w:cs="Arial"/>
                      <w:strike/>
                      <w:color w:val="FF0000"/>
                      <w:szCs w:val="20"/>
                    </w:rPr>
                    <w:t>обработанная информация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2</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3</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4</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5</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6</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7</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8</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Pr>
                      <w:rFonts w:cs="Arial"/>
                      <w:szCs w:val="20"/>
                    </w:rPr>
                    <w:t>9</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4" w:name="Р1_3"/>
                  <w:bookmarkEnd w:id="4"/>
                  <w:r>
                    <w:rPr>
                      <w:rFonts w:cs="Arial"/>
                      <w:szCs w:val="20"/>
                    </w:rPr>
                    <w:t>1. Учет нефинансовых активов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FB0319" w:rsidRDefault="00C278D1" w:rsidP="00FB0319">
                  <w:pPr>
                    <w:autoSpaceDE w:val="0"/>
                    <w:autoSpaceDN w:val="0"/>
                    <w:adjustRightInd w:val="0"/>
                    <w:spacing w:after="1" w:line="200" w:lineRule="atLeast"/>
                    <w:rPr>
                      <w:rFonts w:cs="Arial"/>
                      <w:strike/>
                      <w:szCs w:val="20"/>
                    </w:rPr>
                  </w:pPr>
                  <w:r w:rsidRPr="00FB0319">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Приказ о создании постоянно действующей комиссии по поступлению и выбытию активов (с изменениями и дополнениями)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направление не позднее следующего рабочего дня со дня утверждения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формирование нормативно-справочной информации в Государственной интегрированной информационной системе управления общественными финансами "Электронный бюджет" &lt;1&gt; (далее - ГИИС "Электронный бюджет")</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для 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Перечень ответственных лиц (изменения, вносимые в перечень)</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направление не позднее следующего рабочего дня со дня издания (получения) приказа (распоряжения) о назначении ответственных лиц</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формирование нормативно-справочной информации в ГИИС "Электронный бюджет"</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для 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FB0319" w:rsidRDefault="00C278D1" w:rsidP="00FB0319">
                  <w:pPr>
                    <w:autoSpaceDE w:val="0"/>
                    <w:autoSpaceDN w:val="0"/>
                    <w:adjustRightInd w:val="0"/>
                    <w:spacing w:after="1" w:line="200" w:lineRule="atLeast"/>
                    <w:rPr>
                      <w:rFonts w:cs="Arial"/>
                      <w:strike/>
                      <w:szCs w:val="20"/>
                    </w:rPr>
                  </w:pPr>
                  <w:r w:rsidRPr="00FB0319">
                    <w:rPr>
                      <w:rFonts w:cs="Arial"/>
                      <w:strike/>
                      <w:color w:val="FF0000"/>
                      <w:szCs w:val="20"/>
                    </w:rPr>
                    <w:t>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Доверенность на получение товарно-материальных ценностей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Pr="00FB0319" w:rsidRDefault="00C278D1" w:rsidP="00FB0319">
                  <w:pPr>
                    <w:autoSpaceDE w:val="0"/>
                    <w:autoSpaceDN w:val="0"/>
                    <w:adjustRightInd w:val="0"/>
                    <w:spacing w:after="1" w:line="200" w:lineRule="atLeast"/>
                    <w:rPr>
                      <w:rFonts w:cs="Arial"/>
                      <w:strike/>
                      <w:szCs w:val="20"/>
                    </w:rPr>
                  </w:pPr>
                  <w:r w:rsidRPr="00FB0319">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доверенности средствами </w:t>
                  </w:r>
                  <w:r w:rsidRPr="00FB0319">
                    <w:rPr>
                      <w:rFonts w:cs="Arial"/>
                      <w:strike/>
                      <w:color w:val="FF0000"/>
                      <w:szCs w:val="20"/>
                    </w:rPr>
                    <w:t>ГИИС</w:t>
                  </w:r>
                  <w:r>
                    <w:rPr>
                      <w:rFonts w:cs="Arial"/>
                      <w:szCs w:val="20"/>
                    </w:rPr>
                    <w:t xml:space="preserve"> "Электронный бюджет" не позднее </w:t>
                  </w:r>
                  <w:r w:rsidRPr="00FB0319">
                    <w:rPr>
                      <w:rFonts w:cs="Arial"/>
                      <w:strike/>
                      <w:color w:val="FF0000"/>
                      <w:szCs w:val="20"/>
                    </w:rPr>
                    <w:t>следующего</w:t>
                  </w:r>
                  <w:r>
                    <w:rPr>
                      <w:rFonts w:cs="Arial"/>
                      <w:szCs w:val="20"/>
                    </w:rPr>
                    <w:t xml:space="preserve"> рабочего дня </w:t>
                  </w:r>
                  <w:r w:rsidRPr="00FB0319">
                    <w:rPr>
                      <w:rFonts w:cs="Arial"/>
                      <w:strike/>
                      <w:color w:val="FF0000"/>
                      <w:szCs w:val="20"/>
                    </w:rPr>
                    <w:t>со дня</w:t>
                  </w:r>
                  <w:r>
                    <w:rPr>
                      <w:rFonts w:cs="Arial"/>
                      <w:szCs w:val="20"/>
                    </w:rPr>
                    <w:t xml:space="preserve"> </w:t>
                  </w:r>
                  <w:r>
                    <w:rPr>
                      <w:rFonts w:cs="Arial"/>
                      <w:szCs w:val="20"/>
                    </w:rPr>
                    <w:lastRenderedPageBreak/>
                    <w:t>принятия решения;</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средствами ГИИС "Электронный бюджет" не позднее </w:t>
                  </w:r>
                  <w:r w:rsidRPr="00FB0319">
                    <w:rPr>
                      <w:rFonts w:cs="Arial"/>
                      <w:strike/>
                      <w:color w:val="FF0000"/>
                      <w:szCs w:val="20"/>
                    </w:rPr>
                    <w:t>следующего</w:t>
                  </w:r>
                  <w:r>
                    <w:rPr>
                      <w:rFonts w:cs="Arial"/>
                      <w:szCs w:val="20"/>
                    </w:rPr>
                    <w:t xml:space="preserve"> рабочего дня </w:t>
                  </w:r>
                  <w:r w:rsidRPr="00FB0319">
                    <w:rPr>
                      <w:rFonts w:cs="Arial"/>
                      <w:strike/>
                      <w:color w:val="FF0000"/>
                      <w:szCs w:val="20"/>
                    </w:rPr>
                    <w:t>со дня</w:t>
                  </w:r>
                  <w:r>
                    <w:rPr>
                      <w:rFonts w:cs="Arial"/>
                      <w:szCs w:val="20"/>
                    </w:rPr>
                    <w:t xml:space="preserve"> подписания</w:t>
                  </w: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FB0319">
                    <w:rPr>
                      <w:rFonts w:cs="Arial"/>
                      <w:strike/>
                      <w:color w:val="FF0000"/>
                      <w:szCs w:val="20"/>
                    </w:rPr>
                    <w:t>следующего</w:t>
                  </w:r>
                  <w:r>
                    <w:rPr>
                      <w:rFonts w:cs="Arial"/>
                      <w:szCs w:val="20"/>
                    </w:rPr>
                    <w:t xml:space="preserve"> рабочего дня </w:t>
                  </w:r>
                  <w:r w:rsidRPr="00FB0319">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FB0319" w:rsidRDefault="00C278D1" w:rsidP="00FB0319">
                  <w:pPr>
                    <w:autoSpaceDE w:val="0"/>
                    <w:autoSpaceDN w:val="0"/>
                    <w:adjustRightInd w:val="0"/>
                    <w:spacing w:after="1" w:line="200" w:lineRule="atLeast"/>
                    <w:rPr>
                      <w:rFonts w:cs="Arial"/>
                      <w:strike/>
                      <w:szCs w:val="20"/>
                    </w:rPr>
                  </w:pPr>
                  <w:r w:rsidRPr="00FB0319">
                    <w:rPr>
                      <w:rFonts w:cs="Arial"/>
                      <w:strike/>
                      <w:color w:val="FF0000"/>
                      <w:szCs w:val="20"/>
                    </w:rPr>
                    <w:t>для сверки данных при отражении фактов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FB0319">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FB0319" w:rsidRDefault="00C278D1" w:rsidP="00FB0319">
                  <w:pPr>
                    <w:autoSpaceDE w:val="0"/>
                    <w:autoSpaceDN w:val="0"/>
                    <w:adjustRightInd w:val="0"/>
                    <w:spacing w:after="1" w:line="200" w:lineRule="atLeast"/>
                    <w:rPr>
                      <w:rFonts w:cs="Arial"/>
                      <w:strike/>
                      <w:szCs w:val="20"/>
                    </w:rPr>
                  </w:pPr>
                  <w:r w:rsidRPr="00FB0319">
                    <w:rPr>
                      <w:rFonts w:cs="Arial"/>
                      <w:strike/>
                      <w:color w:val="FF0000"/>
                      <w:szCs w:val="20"/>
                    </w:rPr>
                    <w:t>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Первичные документы</w:t>
                  </w:r>
                  <w:r w:rsidRPr="00FB0319">
                    <w:rPr>
                      <w:rFonts w:cs="Arial"/>
                      <w:strike/>
                      <w:color w:val="FF0000"/>
                      <w:szCs w:val="20"/>
                    </w:rPr>
                    <w:t>, формирующие капитальные вложения в объекты</w:t>
                  </w:r>
                  <w:r>
                    <w:rPr>
                      <w:rFonts w:cs="Arial"/>
                      <w:szCs w:val="20"/>
                    </w:rPr>
                    <w:t xml:space="preserve"> нефинансовых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0319">
                    <w:rPr>
                      <w:rFonts w:cs="Arial"/>
                      <w:strike/>
                      <w:color w:val="FF0000"/>
                      <w:szCs w:val="20"/>
                    </w:rPr>
                    <w:t>4</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Товарная накладная, акт выполненных работ, акт приемки законченного строительством объекта и иные документы, </w:t>
                  </w:r>
                  <w:r w:rsidRPr="0089433A">
                    <w:rPr>
                      <w:rFonts w:cs="Arial"/>
                      <w:strike/>
                      <w:color w:val="FF0000"/>
                      <w:szCs w:val="20"/>
                    </w:rPr>
                    <w:t>формирующие капитальные вложения</w:t>
                  </w:r>
                  <w:r w:rsidRPr="0089433A">
                    <w:rPr>
                      <w:rFonts w:cs="Arial"/>
                      <w:szCs w:val="20"/>
                    </w:rPr>
                    <w:t xml:space="preserve"> в объекты</w:t>
                  </w:r>
                  <w:r>
                    <w:rPr>
                      <w:rFonts w:cs="Arial"/>
                      <w:szCs w:val="20"/>
                    </w:rPr>
                    <w:t xml:space="preserve"> нефинансовых активов (при отсутствии функциональной возможности формирования и подписания электронной подписью документа передающей стороной)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9433A">
                    <w:rPr>
                      <w:rFonts w:cs="Arial"/>
                      <w:strike/>
                      <w:color w:val="FF0000"/>
                      <w:szCs w:val="20"/>
                    </w:rPr>
                    <w:t>электронный образ (</w:t>
                  </w:r>
                  <w:r>
                    <w:rPr>
                      <w:rFonts w:cs="Arial"/>
                      <w:szCs w:val="20"/>
                    </w:rPr>
                    <w:t>скан-копия</w:t>
                  </w:r>
                  <w:r w:rsidRPr="0089433A">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89433A">
                    <w:rPr>
                      <w:rFonts w:cs="Arial"/>
                      <w:strike/>
                      <w:color w:val="FF0000"/>
                      <w:szCs w:val="20"/>
                    </w:rPr>
                    <w:t>следующего</w:t>
                  </w:r>
                  <w:r>
                    <w:rPr>
                      <w:rFonts w:cs="Arial"/>
                      <w:szCs w:val="20"/>
                    </w:rPr>
                    <w:t xml:space="preserve"> рабочего дня </w:t>
                  </w:r>
                  <w:r w:rsidRPr="0089433A">
                    <w:rPr>
                      <w:rFonts w:cs="Arial"/>
                      <w:strike/>
                      <w:color w:val="FF0000"/>
                      <w:szCs w:val="20"/>
                    </w:rPr>
                    <w:t>со дня</w:t>
                  </w:r>
                  <w:r>
                    <w:rPr>
                      <w:rFonts w:cs="Arial"/>
                      <w:szCs w:val="20"/>
                    </w:rPr>
                    <w:t xml:space="preserve"> поступления первичных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89433A">
                    <w:rPr>
                      <w:rFonts w:cs="Arial"/>
                      <w:strike/>
                      <w:color w:val="FF0000"/>
                      <w:szCs w:val="20"/>
                    </w:rPr>
                    <w:t>следующего</w:t>
                  </w:r>
                  <w:r>
                    <w:rPr>
                      <w:rFonts w:cs="Arial"/>
                      <w:szCs w:val="20"/>
                    </w:rPr>
                    <w:t xml:space="preserve"> рабочего дня </w:t>
                  </w:r>
                  <w:r w:rsidRPr="0089433A">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Pr="0089433A" w:rsidRDefault="00C278D1" w:rsidP="00FB0319">
                  <w:pPr>
                    <w:autoSpaceDE w:val="0"/>
                    <w:autoSpaceDN w:val="0"/>
                    <w:adjustRightInd w:val="0"/>
                    <w:spacing w:after="1" w:line="200" w:lineRule="atLeast"/>
                    <w:rPr>
                      <w:rFonts w:cs="Arial"/>
                      <w:szCs w:val="20"/>
                    </w:rPr>
                  </w:pPr>
                  <w:r w:rsidRPr="0089433A">
                    <w:rPr>
                      <w:rFonts w:cs="Arial"/>
                      <w:strike/>
                      <w:color w:val="FF0000"/>
                      <w:szCs w:val="20"/>
                    </w:rPr>
                    <w:t>2) отражение в регистре бухгалтерского учета в целях систематизации информации на соответствующих счетах учета капитальных вложений;</w:t>
                  </w:r>
                </w:p>
                <w:p w:rsidR="00C278D1" w:rsidRDefault="00C278D1" w:rsidP="00FB0319">
                  <w:pPr>
                    <w:autoSpaceDE w:val="0"/>
                    <w:autoSpaceDN w:val="0"/>
                    <w:adjustRightInd w:val="0"/>
                    <w:spacing w:after="1" w:line="200" w:lineRule="atLeast"/>
                    <w:rPr>
                      <w:rFonts w:cs="Arial"/>
                      <w:szCs w:val="20"/>
                    </w:rPr>
                  </w:pPr>
                  <w:r w:rsidRPr="0089433A">
                    <w:rPr>
                      <w:rFonts w:cs="Arial"/>
                      <w:strike/>
                      <w:color w:val="FF0000"/>
                      <w:szCs w:val="20"/>
                    </w:rPr>
                    <w:t>3</w:t>
                  </w:r>
                  <w:r>
                    <w:rPr>
                      <w:rFonts w:cs="Arial"/>
                      <w:szCs w:val="20"/>
                    </w:rPr>
                    <w:t xml:space="preserve">) формирование распоряжения о совершении казначейских платежей (при наличии </w:t>
                  </w:r>
                  <w:r>
                    <w:rPr>
                      <w:rFonts w:cs="Arial"/>
                      <w:szCs w:val="20"/>
                    </w:rPr>
                    <w:lastRenderedPageBreak/>
                    <w:t>поручения на оплату обязательства)</w:t>
                  </w: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Pr="0089433A" w:rsidRDefault="00C278D1" w:rsidP="00FB0319">
                  <w:pPr>
                    <w:autoSpaceDE w:val="0"/>
                    <w:autoSpaceDN w:val="0"/>
                    <w:adjustRightInd w:val="0"/>
                    <w:spacing w:after="1" w:line="200" w:lineRule="atLeast"/>
                    <w:rPr>
                      <w:rFonts w:cs="Arial"/>
                      <w:szCs w:val="20"/>
                    </w:rPr>
                  </w:pPr>
                  <w:r w:rsidRPr="0089433A">
                    <w:rPr>
                      <w:rFonts w:cs="Arial"/>
                      <w:strike/>
                      <w:color w:val="FF0000"/>
                      <w:szCs w:val="20"/>
                    </w:rPr>
                    <w:lastRenderedPageBreak/>
                    <w:t>1</w:t>
                  </w:r>
                  <w:r>
                    <w:rPr>
                      <w:rFonts w:cs="Arial"/>
                      <w:szCs w:val="20"/>
                    </w:rPr>
                    <w:t>) для принятия решения комиссией по поступлению и выбытию активов (</w:t>
                  </w:r>
                  <w:r w:rsidRPr="0089433A">
                    <w:rPr>
                      <w:rFonts w:cs="Arial"/>
                      <w:strike/>
                      <w:color w:val="FF0000"/>
                      <w:szCs w:val="20"/>
                    </w:rPr>
                    <w:t>см. п. 5</w:t>
                  </w:r>
                  <w:r>
                    <w:rPr>
                      <w:rFonts w:cs="Arial"/>
                      <w:szCs w:val="20"/>
                    </w:rPr>
                    <w:t xml:space="preserve"> Графика документооборота)</w:t>
                  </w:r>
                  <w:r w:rsidRPr="0089433A">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89433A">
                    <w:rPr>
                      <w:rFonts w:cs="Arial"/>
                      <w:strike/>
                      <w:color w:val="FF0000"/>
                      <w:szCs w:val="20"/>
                    </w:rPr>
                    <w:t>2</w:t>
                  </w:r>
                  <w:r>
                    <w:rPr>
                      <w:rFonts w:cs="Arial"/>
                      <w:szCs w:val="20"/>
                    </w:rPr>
                    <w:t xml:space="preserve">) для отражения в </w:t>
                  </w:r>
                  <w:r w:rsidRPr="0089433A">
                    <w:rPr>
                      <w:rFonts w:cs="Arial"/>
                      <w:strike/>
                      <w:color w:val="FF0000"/>
                      <w:szCs w:val="20"/>
                    </w:rPr>
                    <w:t>Журналах</w:t>
                  </w:r>
                  <w:r>
                    <w:rPr>
                      <w:rFonts w:cs="Arial"/>
                      <w:szCs w:val="20"/>
                    </w:rPr>
                    <w:t xml:space="preserve"> операций (код формы по ОКУД 0504071) &lt;</w:t>
                  </w:r>
                  <w:r w:rsidRPr="0089433A">
                    <w:rPr>
                      <w:rFonts w:cs="Arial"/>
                      <w:strike/>
                      <w:color w:val="FF0000"/>
                      <w:szCs w:val="20"/>
                    </w:rPr>
                    <w:t>2</w:t>
                  </w:r>
                  <w:r>
                    <w:rPr>
                      <w:rFonts w:cs="Arial"/>
                      <w:szCs w:val="20"/>
                    </w:rPr>
                    <w:t>&gt;</w:t>
                  </w:r>
                  <w:r w:rsidRPr="0089433A">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9433A">
                    <w:rPr>
                      <w:rFonts w:cs="Arial"/>
                      <w:strike/>
                      <w:color w:val="FF0000"/>
                      <w:szCs w:val="20"/>
                    </w:rPr>
                    <w:t>4</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Документ о приемке (с приложением при необходимости товарной накладной и иных документов) по контрактам</w:t>
                  </w:r>
                  <w:r w:rsidRPr="0089433A">
                    <w:rPr>
                      <w:rFonts w:cs="Arial"/>
                      <w:strike/>
                      <w:color w:val="FF0000"/>
                      <w:szCs w:val="20"/>
                    </w:rPr>
                    <w:t>/договорам</w:t>
                  </w:r>
                  <w:r>
                    <w:rPr>
                      <w:rFonts w:cs="Arial"/>
                      <w:szCs w:val="20"/>
                    </w:rPr>
                    <w:t xml:space="preserve">, заключенным в результате электронных </w:t>
                  </w:r>
                  <w:r w:rsidRPr="0089433A">
                    <w:rPr>
                      <w:rFonts w:cs="Arial"/>
                      <w:strike/>
                      <w:color w:val="FF0000"/>
                      <w:szCs w:val="20"/>
                    </w:rPr>
                    <w:t>конкурентных</w:t>
                  </w:r>
                  <w:r>
                    <w:rPr>
                      <w:rFonts w:cs="Arial"/>
                      <w:szCs w:val="20"/>
                    </w:rPr>
                    <w:t xml:space="preserve"> процедур, извещения по которым размещены в Единой информационной системе в сфере закупок (далее - ЕИС) </w:t>
                  </w:r>
                  <w:r w:rsidRPr="0089433A">
                    <w:rPr>
                      <w:rFonts w:cs="Arial"/>
                      <w:strike/>
                      <w:color w:val="FF0000"/>
                      <w:szCs w:val="20"/>
                    </w:rPr>
                    <w:t>с 01.01.2022</w:t>
                  </w:r>
                  <w:r>
                    <w:rPr>
                      <w:rFonts w:cs="Arial"/>
                      <w:szCs w:val="20"/>
                    </w:rPr>
                    <w:t xml:space="preserve">, </w:t>
                  </w:r>
                  <w:r w:rsidRPr="0089433A">
                    <w:rPr>
                      <w:rFonts w:cs="Arial"/>
                      <w:strike/>
                      <w:color w:val="FF0000"/>
                      <w:szCs w:val="20"/>
                    </w:rPr>
                    <w:t>формирующие капитальные вложения</w:t>
                  </w:r>
                  <w:r>
                    <w:rPr>
                      <w:rFonts w:cs="Arial"/>
                      <w:szCs w:val="20"/>
                    </w:rPr>
                    <w:t xml:space="preserve"> в объекты нефинансовых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Pr="0089433A" w:rsidRDefault="00C278D1" w:rsidP="00FB0319">
                  <w:pPr>
                    <w:autoSpaceDE w:val="0"/>
                    <w:autoSpaceDN w:val="0"/>
                    <w:adjustRightInd w:val="0"/>
                    <w:spacing w:after="1" w:line="200" w:lineRule="atLeast"/>
                    <w:rPr>
                      <w:rFonts w:cs="Arial"/>
                      <w:strike/>
                      <w:szCs w:val="20"/>
                    </w:rPr>
                  </w:pPr>
                  <w:r w:rsidRPr="0089433A">
                    <w:rPr>
                      <w:rFonts w:cs="Arial"/>
                      <w:strike/>
                      <w:color w:val="FF0000"/>
                      <w:szCs w:val="20"/>
                    </w:rPr>
                    <w:t>электронные сведения из ЕИС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день подписания документа в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p w:rsidR="00C278D1" w:rsidRDefault="00C278D1" w:rsidP="00FB0319">
                  <w:pPr>
                    <w:autoSpaceDE w:val="0"/>
                    <w:autoSpaceDN w:val="0"/>
                    <w:adjustRightInd w:val="0"/>
                    <w:spacing w:after="1" w:line="200" w:lineRule="atLeast"/>
                    <w:rPr>
                      <w:rFonts w:cs="Arial"/>
                      <w:szCs w:val="20"/>
                    </w:rPr>
                  </w:pPr>
                  <w:r>
                    <w:rPr>
                      <w:rFonts w:cs="Arial"/>
                      <w:szCs w:val="20"/>
                    </w:rPr>
                    <w:t>в части формирования распоряжения о совершении казначейских платежей: не позднее 2 (двух)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в учете факта хозяйственной жизни;</w:t>
                  </w:r>
                </w:p>
                <w:p w:rsidR="00C278D1" w:rsidRPr="00147A5F" w:rsidRDefault="00C278D1" w:rsidP="00FB0319">
                  <w:pPr>
                    <w:autoSpaceDE w:val="0"/>
                    <w:autoSpaceDN w:val="0"/>
                    <w:adjustRightInd w:val="0"/>
                    <w:spacing w:after="1" w:line="200" w:lineRule="atLeast"/>
                    <w:rPr>
                      <w:rFonts w:cs="Arial"/>
                      <w:szCs w:val="20"/>
                    </w:rPr>
                  </w:pPr>
                  <w:r w:rsidRPr="00147A5F">
                    <w:rPr>
                      <w:rFonts w:cs="Arial"/>
                      <w:strike/>
                      <w:color w:val="FF0000"/>
                      <w:szCs w:val="20"/>
                    </w:rPr>
                    <w:t>2) отражение в регистре бухгалтерского учета в целях систематизации информации на соответствующих счетах учета капитальных вложений;</w:t>
                  </w:r>
                </w:p>
                <w:p w:rsidR="00C278D1" w:rsidRDefault="00C278D1" w:rsidP="00FB0319">
                  <w:pPr>
                    <w:autoSpaceDE w:val="0"/>
                    <w:autoSpaceDN w:val="0"/>
                    <w:adjustRightInd w:val="0"/>
                    <w:spacing w:after="1" w:line="200" w:lineRule="atLeast"/>
                    <w:rPr>
                      <w:rFonts w:cs="Arial"/>
                      <w:szCs w:val="20"/>
                    </w:rPr>
                  </w:pPr>
                  <w:r w:rsidRPr="00147A5F">
                    <w:rPr>
                      <w:rFonts w:cs="Arial"/>
                      <w:strike/>
                      <w:color w:val="FF0000"/>
                      <w:szCs w:val="20"/>
                    </w:rPr>
                    <w:t>3</w:t>
                  </w:r>
                  <w:r>
                    <w:rPr>
                      <w:rFonts w:cs="Arial"/>
                      <w:szCs w:val="20"/>
                    </w:rPr>
                    <w:t xml:space="preserve">) формирование </w:t>
                  </w:r>
                  <w:r w:rsidRPr="00147A5F">
                    <w:rPr>
                      <w:rFonts w:cs="Arial"/>
                      <w:strike/>
                      <w:color w:val="FF0000"/>
                      <w:szCs w:val="20"/>
                    </w:rPr>
                    <w:t>Распоряжения</w:t>
                  </w:r>
                  <w:r>
                    <w:rPr>
                      <w:rFonts w:cs="Arial"/>
                      <w:szCs w:val="20"/>
                    </w:rPr>
                    <w:t xml:space="preserve"> о совершении казначейских платежей </w:t>
                  </w:r>
                  <w:r w:rsidRPr="00147A5F">
                    <w:rPr>
                      <w:rFonts w:cs="Arial"/>
                      <w:strike/>
                      <w:color w:val="FF0000"/>
                      <w:szCs w:val="20"/>
                    </w:rPr>
                    <w:t xml:space="preserve">по форме согласно Приложению N 15 к приказу Федерального казначейства от 14 мая 2020 г. N 21н "О Порядке казначейского обслуживания" &lt;3&gt; </w:t>
                  </w:r>
                  <w:r w:rsidRPr="00147A5F">
                    <w:rPr>
                      <w:rFonts w:cs="Arial"/>
                      <w:strike/>
                      <w:color w:val="FF0000"/>
                      <w:szCs w:val="20"/>
                    </w:rPr>
                    <w:lastRenderedPageBreak/>
                    <w:t>(зарегистрирован Министерством юстиции Российской Федерации 13 июля 2020 г., регистрационный N 58914 (далее - Приказ N 21н)</w:t>
                  </w:r>
                  <w:r>
                    <w:rPr>
                      <w:rFonts w:cs="Arial"/>
                      <w:szCs w:val="20"/>
                    </w:rPr>
                    <w:t xml:space="preserve"> (при наличии поручения на оплату обязательств)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47A5F">
                    <w:rPr>
                      <w:rFonts w:cs="Arial"/>
                      <w:strike/>
                      <w:color w:val="FF0000"/>
                      <w:szCs w:val="20"/>
                    </w:rPr>
                    <w:lastRenderedPageBreak/>
                    <w:t>1</w:t>
                  </w:r>
                  <w:r>
                    <w:rPr>
                      <w:rFonts w:cs="Arial"/>
                      <w:szCs w:val="20"/>
                    </w:rPr>
                    <w:t>) для принятия решения комиссией по поступлению и выбытию активов (</w:t>
                  </w:r>
                  <w:r w:rsidRPr="00147A5F">
                    <w:rPr>
                      <w:rFonts w:cs="Arial"/>
                      <w:strike/>
                      <w:color w:val="FF0000"/>
                      <w:szCs w:val="20"/>
                    </w:rPr>
                    <w:t>см. п. 5</w:t>
                  </w:r>
                  <w:r>
                    <w:rPr>
                      <w:rFonts w:cs="Arial"/>
                      <w:szCs w:val="20"/>
                    </w:rPr>
                    <w:t xml:space="preserve"> Графика документооборота)</w:t>
                  </w:r>
                  <w:r w:rsidRPr="00147A5F">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147A5F">
                    <w:rPr>
                      <w:rFonts w:cs="Arial"/>
                      <w:strike/>
                      <w:color w:val="FF0000"/>
                      <w:szCs w:val="20"/>
                    </w:rPr>
                    <w:t>2</w:t>
                  </w:r>
                  <w:r>
                    <w:rPr>
                      <w:rFonts w:cs="Arial"/>
                      <w:szCs w:val="20"/>
                    </w:rPr>
                    <w:t xml:space="preserve">) для отражения в </w:t>
                  </w:r>
                  <w:r w:rsidRPr="00147A5F">
                    <w:rPr>
                      <w:rFonts w:cs="Arial"/>
                      <w:strike/>
                      <w:color w:val="FF0000"/>
                      <w:szCs w:val="20"/>
                    </w:rPr>
                    <w:t>Журналах</w:t>
                  </w:r>
                  <w:r>
                    <w:rPr>
                      <w:rFonts w:cs="Arial"/>
                      <w:szCs w:val="20"/>
                    </w:rPr>
                    <w:t xml:space="preserve"> операций (код формы по ОКУД 0504071)</w:t>
                  </w:r>
                  <w:r w:rsidRPr="00147A5F">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F330B">
                    <w:rPr>
                      <w:rFonts w:cs="Arial"/>
                      <w:strike/>
                      <w:color w:val="FF0000"/>
                      <w:szCs w:val="20"/>
                    </w:rPr>
                    <w:t>4</w:t>
                  </w:r>
                  <w:r>
                    <w:rPr>
                      <w:rFonts w:cs="Arial"/>
                      <w:szCs w:val="20"/>
                    </w:rPr>
                    <w:t>.3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F330B">
                    <w:rPr>
                      <w:rFonts w:cs="Arial"/>
                      <w:strike/>
                      <w:color w:val="FF0000"/>
                      <w:szCs w:val="20"/>
                    </w:rPr>
                    <w:t>Первичные документы, подтверждающие исполнение обязательства при приобретении нефинансовых активов через подотчетное лицо (</w:t>
                  </w:r>
                  <w:r>
                    <w:rPr>
                      <w:rFonts w:cs="Arial"/>
                      <w:szCs w:val="20"/>
                    </w:rPr>
                    <w:t>Отчет о расходах подотчетного лица (код формы по ОКУД 0504520) &lt;4&gt; с приложением подтверждающих документов)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8F330B">
                    <w:rPr>
                      <w:rFonts w:cs="Arial"/>
                      <w:strike/>
                      <w:color w:val="FF0000"/>
                      <w:szCs w:val="20"/>
                    </w:rPr>
                    <w:t>и</w:t>
                  </w:r>
                  <w:r>
                    <w:rPr>
                      <w:rFonts w:cs="Arial"/>
                      <w:szCs w:val="20"/>
                    </w:rPr>
                    <w:t xml:space="preserve"> подписание средствами ГИИС "Электронный бюджет" </w:t>
                  </w:r>
                  <w:r w:rsidRPr="008F330B">
                    <w:rPr>
                      <w:rFonts w:cs="Arial"/>
                      <w:strike/>
                      <w:color w:val="FF0000"/>
                      <w:szCs w:val="20"/>
                    </w:rPr>
                    <w:t>электронными подписями</w:t>
                  </w:r>
                  <w:r>
                    <w:rPr>
                      <w:rFonts w:cs="Arial"/>
                      <w:szCs w:val="20"/>
                    </w:rPr>
                    <w:t xml:space="preserve"> в срок, установленный субъектом централизованного учета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 руководитель (уполномоченное лицо) субъекта централизованного учета, 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8F330B">
                    <w:rPr>
                      <w:rFonts w:cs="Arial"/>
                      <w:strike/>
                      <w:color w:val="FF0000"/>
                      <w:szCs w:val="20"/>
                    </w:rPr>
                    <w:t>1 (одного)</w:t>
                  </w:r>
                  <w:r>
                    <w:rPr>
                      <w:rFonts w:cs="Arial"/>
                      <w:szCs w:val="20"/>
                    </w:rPr>
                    <w:t xml:space="preserve"> рабочего дня </w:t>
                  </w:r>
                  <w:r w:rsidRPr="008F330B">
                    <w:rPr>
                      <w:rFonts w:cs="Arial"/>
                      <w:strike/>
                      <w:color w:val="FF0000"/>
                      <w:szCs w:val="20"/>
                    </w:rPr>
                    <w:t>после утверждения</w:t>
                  </w:r>
                  <w:r>
                    <w:rPr>
                      <w:rFonts w:cs="Arial"/>
                      <w:szCs w:val="20"/>
                    </w:rPr>
                    <w:t xml:space="preserve">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в учете факта хозяйственной жизни;</w:t>
                  </w:r>
                </w:p>
                <w:p w:rsidR="00C278D1" w:rsidRPr="008F330B" w:rsidRDefault="00C278D1" w:rsidP="00FB0319">
                  <w:pPr>
                    <w:autoSpaceDE w:val="0"/>
                    <w:autoSpaceDN w:val="0"/>
                    <w:adjustRightInd w:val="0"/>
                    <w:spacing w:after="1" w:line="200" w:lineRule="atLeast"/>
                    <w:rPr>
                      <w:rFonts w:cs="Arial"/>
                      <w:szCs w:val="20"/>
                    </w:rPr>
                  </w:pPr>
                  <w:r w:rsidRPr="008F330B">
                    <w:rPr>
                      <w:rFonts w:cs="Arial"/>
                      <w:strike/>
                      <w:color w:val="FF0000"/>
                      <w:szCs w:val="20"/>
                    </w:rPr>
                    <w:t>2) отражение в регистре бухгалтерского учета в целях систематизации информации на соответствующих счетах учета капитальных вложений;</w:t>
                  </w:r>
                </w:p>
                <w:p w:rsidR="00C278D1" w:rsidRDefault="00C278D1" w:rsidP="00FB0319">
                  <w:pPr>
                    <w:autoSpaceDE w:val="0"/>
                    <w:autoSpaceDN w:val="0"/>
                    <w:adjustRightInd w:val="0"/>
                    <w:spacing w:after="1" w:line="200" w:lineRule="atLeast"/>
                    <w:rPr>
                      <w:rFonts w:cs="Arial"/>
                      <w:szCs w:val="20"/>
                    </w:rPr>
                  </w:pPr>
                  <w:r w:rsidRPr="008F330B">
                    <w:rPr>
                      <w:rFonts w:cs="Arial"/>
                      <w:strike/>
                      <w:color w:val="FF0000"/>
                      <w:szCs w:val="20"/>
                    </w:rPr>
                    <w:t>3</w:t>
                  </w:r>
                  <w:r>
                    <w:rPr>
                      <w:rFonts w:cs="Arial"/>
                      <w:szCs w:val="20"/>
                    </w:rPr>
                    <w:t>) формирование платежных документов в зависимости от способа выдачи денежных средств (при необходимости)</w:t>
                  </w: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F330B">
                    <w:rPr>
                      <w:rFonts w:cs="Arial"/>
                      <w:strike/>
                      <w:color w:val="FF0000"/>
                      <w:szCs w:val="20"/>
                    </w:rPr>
                    <w:lastRenderedPageBreak/>
                    <w:t>1</w:t>
                  </w:r>
                  <w:r>
                    <w:rPr>
                      <w:rFonts w:cs="Arial"/>
                      <w:szCs w:val="20"/>
                    </w:rPr>
                    <w:t>) для принятия решения комиссией по поступлению и выбытию активов (</w:t>
                  </w:r>
                  <w:r w:rsidRPr="008F330B">
                    <w:rPr>
                      <w:rFonts w:cs="Arial"/>
                      <w:strike/>
                      <w:color w:val="FF0000"/>
                      <w:szCs w:val="20"/>
                    </w:rPr>
                    <w:t>см. п. 5</w:t>
                  </w:r>
                  <w:r>
                    <w:rPr>
                      <w:rFonts w:cs="Arial"/>
                      <w:szCs w:val="20"/>
                    </w:rPr>
                    <w:t xml:space="preserve"> Графика документооборота)</w:t>
                  </w:r>
                  <w:r w:rsidRPr="008F330B">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8F330B">
                    <w:rPr>
                      <w:rFonts w:cs="Arial"/>
                      <w:strike/>
                      <w:color w:val="FF0000"/>
                      <w:szCs w:val="20"/>
                    </w:rPr>
                    <w:t>2</w:t>
                  </w:r>
                  <w:r>
                    <w:rPr>
                      <w:rFonts w:cs="Arial"/>
                      <w:szCs w:val="20"/>
                    </w:rPr>
                    <w:t xml:space="preserve">) для отражения в </w:t>
                  </w:r>
                  <w:r w:rsidRPr="008F330B">
                    <w:rPr>
                      <w:rFonts w:cs="Arial"/>
                      <w:strike/>
                      <w:color w:val="FF0000"/>
                      <w:szCs w:val="20"/>
                    </w:rPr>
                    <w:t>Журналах</w:t>
                  </w:r>
                  <w:r>
                    <w:rPr>
                      <w:rFonts w:cs="Arial"/>
                      <w:szCs w:val="20"/>
                    </w:rPr>
                    <w:t xml:space="preserve"> операций (код формы по ОКУД 0504071)</w:t>
                  </w:r>
                  <w:r w:rsidRPr="008F330B">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8F330B" w:rsidRDefault="00C278D1" w:rsidP="00FB0319">
                  <w:pPr>
                    <w:autoSpaceDE w:val="0"/>
                    <w:autoSpaceDN w:val="0"/>
                    <w:adjustRightInd w:val="0"/>
                    <w:spacing w:after="1" w:line="200" w:lineRule="atLeast"/>
                    <w:rPr>
                      <w:rFonts w:cs="Arial"/>
                      <w:strike/>
                      <w:szCs w:val="20"/>
                    </w:rPr>
                  </w:pPr>
                  <w:r w:rsidRPr="008F330B">
                    <w:rPr>
                      <w:rFonts w:cs="Arial"/>
                      <w:strike/>
                      <w:color w:val="FF0000"/>
                      <w:szCs w:val="20"/>
                    </w:rPr>
                    <w:t>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Решение о признании объектов нефинансовых активов (код формы по ОКУД 0510441) &lt;</w:t>
                  </w:r>
                  <w:r w:rsidRPr="008F330B">
                    <w:rPr>
                      <w:rFonts w:cs="Arial"/>
                      <w:strike/>
                      <w:color w:val="FF0000"/>
                      <w:szCs w:val="20"/>
                    </w:rPr>
                    <w:t>5</w:t>
                  </w:r>
                  <w:r>
                    <w:rPr>
                      <w:rFonts w:cs="Arial"/>
                      <w:szCs w:val="20"/>
                    </w:rPr>
                    <w:t>&gt;</w:t>
                  </w:r>
                </w:p>
                <w:p w:rsidR="00FB0319" w:rsidRDefault="00FB0319"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F330B">
                    <w:rPr>
                      <w:rFonts w:cs="Arial"/>
                      <w:strike/>
                      <w:color w:val="FF0000"/>
                      <w:szCs w:val="20"/>
                    </w:rPr>
                    <w:t>5</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о признании объектов нефинансовых активов (код формы по ОКУД 0510441) при </w:t>
                  </w:r>
                  <w:r w:rsidRPr="008F330B">
                    <w:rPr>
                      <w:rFonts w:cs="Arial"/>
                      <w:strike/>
                      <w:color w:val="FF0000"/>
                      <w:szCs w:val="20"/>
                    </w:rPr>
                    <w:t>принятии к учету в связи с безвозмездным поступлением</w:t>
                  </w:r>
                  <w:r>
                    <w:rPr>
                      <w:rFonts w:cs="Arial"/>
                      <w:szCs w:val="20"/>
                    </w:rPr>
                    <w:t xml:space="preserve"> нефинансовых активов </w:t>
                  </w:r>
                  <w:r w:rsidRPr="008F330B">
                    <w:rPr>
                      <w:rFonts w:cs="Arial"/>
                      <w:strike/>
                      <w:color w:val="FF0000"/>
                      <w:szCs w:val="20"/>
                    </w:rPr>
                    <w:t>стоимостью свыше 10000,00 рублей</w:t>
                  </w:r>
                  <w:r w:rsidRPr="005055CD">
                    <w:rPr>
                      <w:rFonts w:cs="Arial"/>
                      <w:strike/>
                      <w:color w:val="FF0000"/>
                      <w:szCs w:val="20"/>
                    </w:rPr>
                    <w:t xml:space="preserve"> (</w:t>
                  </w:r>
                  <w:r>
                    <w:rPr>
                      <w:rFonts w:cs="Arial"/>
                      <w:szCs w:val="20"/>
                    </w:rPr>
                    <w:t xml:space="preserve">с приложением выписки из Единого государственного реестра </w:t>
                  </w:r>
                  <w:r>
                    <w:rPr>
                      <w:rFonts w:cs="Arial"/>
                      <w:szCs w:val="20"/>
                    </w:rPr>
                    <w:lastRenderedPageBreak/>
                    <w:t xml:space="preserve">недвижимости </w:t>
                  </w:r>
                  <w:r w:rsidRPr="008F330B">
                    <w:rPr>
                      <w:rFonts w:cs="Arial"/>
                      <w:strike/>
                      <w:color w:val="FF0000"/>
                      <w:szCs w:val="20"/>
                    </w:rPr>
                    <w:t>-</w:t>
                  </w:r>
                  <w:r>
                    <w:rPr>
                      <w:rFonts w:cs="Arial"/>
                      <w:szCs w:val="20"/>
                    </w:rPr>
                    <w:t xml:space="preserve">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w:t>
                  </w:r>
                  <w:r w:rsidRPr="008F330B">
                    <w:rPr>
                      <w:rFonts w:cs="Arial"/>
                      <w:strike/>
                      <w:color w:val="FF0000"/>
                      <w:szCs w:val="20"/>
                    </w:rPr>
                    <w:t>)</w:t>
                  </w: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в уполномоченную организацию средствами ГИИС "Электронный бюджет" не позднее </w:t>
                  </w:r>
                  <w:r w:rsidRPr="008F330B">
                    <w:rPr>
                      <w:rFonts w:cs="Arial"/>
                      <w:strike/>
                      <w:color w:val="FF0000"/>
                      <w:szCs w:val="20"/>
                    </w:rPr>
                    <w:t>следующего</w:t>
                  </w:r>
                  <w:r>
                    <w:rPr>
                      <w:rFonts w:cs="Arial"/>
                      <w:szCs w:val="20"/>
                    </w:rPr>
                    <w:t xml:space="preserve"> рабочего дня за днем </w:t>
                  </w:r>
                  <w:r w:rsidRPr="008B5DFF">
                    <w:rPr>
                      <w:rFonts w:cs="Arial"/>
                      <w:strike/>
                      <w:color w:val="FF0000"/>
                      <w:szCs w:val="20"/>
                    </w:rPr>
                    <w:t>безвозмездного получения объектов нефинансовых активов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комиссия по поступлению и выбытию активов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одномоментно после подписания</w:t>
                  </w:r>
                  <w:r>
                    <w:rPr>
                      <w:rFonts w:cs="Arial"/>
                      <w:szCs w:val="20"/>
                    </w:rPr>
                    <w:t xml:space="preserve"> документа </w:t>
                  </w:r>
                  <w:r w:rsidRPr="008B5DFF">
                    <w:rPr>
                      <w:rFonts w:cs="Arial"/>
                      <w:strike/>
                      <w:color w:val="FF0000"/>
                      <w:szCs w:val="20"/>
                    </w:rPr>
                    <w:t>уполномоченными лицами субъекта централизованного учета</w:t>
                  </w:r>
                  <w:r>
                    <w:rPr>
                      <w:rFonts w:cs="Arial"/>
                      <w:szCs w:val="20"/>
                    </w:rPr>
                    <w:t xml:space="preserve">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1)</w:t>
                  </w:r>
                  <w:r>
                    <w:rPr>
                      <w:rFonts w:cs="Arial"/>
                      <w:szCs w:val="20"/>
                    </w:rPr>
                    <w:t xml:space="preserve"> отражение факта хозяйственной жизни в учете</w:t>
                  </w:r>
                  <w:r w:rsidRPr="008B5DFF">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983700">
                    <w:rPr>
                      <w:rFonts w:cs="Arial"/>
                      <w:strike/>
                      <w:color w:val="FF0000"/>
                      <w:szCs w:val="20"/>
                    </w:rPr>
                    <w:t>2</w:t>
                  </w:r>
                  <w:r w:rsidRPr="00983700">
                    <w:rPr>
                      <w:rFonts w:cs="Arial"/>
                      <w:szCs w:val="20"/>
                    </w:rPr>
                    <w:t xml:space="preserve">) </w:t>
                  </w:r>
                  <w:r w:rsidRPr="008B5DFF">
                    <w:rPr>
                      <w:rFonts w:cs="Arial"/>
                      <w:strike/>
                      <w:color w:val="FF0000"/>
                      <w:szCs w:val="20"/>
                    </w:rPr>
                    <w:t>формирование</w:t>
                  </w:r>
                  <w:r w:rsidRPr="00983700">
                    <w:rPr>
                      <w:rFonts w:cs="Arial"/>
                      <w:szCs w:val="20"/>
                    </w:rPr>
                    <w:t xml:space="preserve"> Инвентарной карточки учета нефинансовых активов (код формы по ОКУД </w:t>
                  </w:r>
                  <w:r w:rsidRPr="008B5DFF">
                    <w:rPr>
                      <w:rFonts w:cs="Arial"/>
                      <w:strike/>
                      <w:color w:val="FF0000"/>
                      <w:szCs w:val="20"/>
                    </w:rPr>
                    <w:t>0504031</w:t>
                  </w:r>
                  <w:r w:rsidRPr="00983700">
                    <w:rPr>
                      <w:rFonts w:cs="Arial"/>
                      <w:szCs w:val="20"/>
                    </w:rPr>
                    <w:t>) &lt;</w:t>
                  </w:r>
                  <w:r w:rsidRPr="008B5DFF">
                    <w:rPr>
                      <w:rFonts w:cs="Arial"/>
                      <w:strike/>
                      <w:color w:val="FF0000"/>
                      <w:szCs w:val="20"/>
                    </w:rPr>
                    <w:t>6</w:t>
                  </w:r>
                  <w:r w:rsidRPr="00983700">
                    <w:rPr>
                      <w:rFonts w:cs="Arial"/>
                      <w:szCs w:val="20"/>
                    </w:rPr>
                    <w:t xml:space="preserve">&gt;/Инвентарной карточки группового учета </w:t>
                  </w:r>
                  <w:r w:rsidRPr="00983700">
                    <w:rPr>
                      <w:rFonts w:cs="Arial"/>
                      <w:szCs w:val="20"/>
                    </w:rPr>
                    <w:lastRenderedPageBreak/>
                    <w:t xml:space="preserve">нефинансовых активов (код формы по ОКУД </w:t>
                  </w:r>
                  <w:r w:rsidRPr="008B5DFF">
                    <w:rPr>
                      <w:rFonts w:cs="Arial"/>
                      <w:strike/>
                      <w:color w:val="FF0000"/>
                      <w:szCs w:val="20"/>
                    </w:rPr>
                    <w:t>0504032</w:t>
                  </w:r>
                  <w:r w:rsidRPr="00983700">
                    <w:rPr>
                      <w:rFonts w:cs="Arial"/>
                      <w:szCs w:val="20"/>
                    </w:rPr>
                    <w:t>) &lt;</w:t>
                  </w:r>
                  <w:r w:rsidRPr="008B5DFF">
                    <w:rPr>
                      <w:rFonts w:cs="Arial"/>
                      <w:strike/>
                      <w:color w:val="FF0000"/>
                      <w:szCs w:val="20"/>
                    </w:rPr>
                    <w:t>7</w:t>
                  </w:r>
                  <w:r w:rsidRPr="00983700">
                    <w:rPr>
                      <w:rFonts w:cs="Arial"/>
                      <w:szCs w:val="20"/>
                    </w:rPr>
                    <w:t>&gt;</w:t>
                  </w:r>
                  <w:r w:rsidRPr="008B5DFF">
                    <w:rPr>
                      <w:rFonts w:cs="Arial"/>
                      <w:strike/>
                      <w:color w:val="FF0000"/>
                      <w:szCs w:val="20"/>
                    </w:rPr>
                    <w:t>;</w:t>
                  </w:r>
                </w:p>
                <w:p w:rsidR="00C278D1" w:rsidRPr="008B5DFF" w:rsidRDefault="00C278D1" w:rsidP="00FB0319">
                  <w:pPr>
                    <w:autoSpaceDE w:val="0"/>
                    <w:autoSpaceDN w:val="0"/>
                    <w:adjustRightInd w:val="0"/>
                    <w:spacing w:after="1" w:line="200" w:lineRule="atLeast"/>
                    <w:rPr>
                      <w:rFonts w:cs="Arial"/>
                      <w:strike/>
                      <w:szCs w:val="20"/>
                    </w:rPr>
                  </w:pPr>
                  <w:r w:rsidRPr="008B5DFF">
                    <w:rPr>
                      <w:rFonts w:cs="Arial"/>
                      <w:strike/>
                      <w:color w:val="FF0000"/>
                      <w:szCs w:val="20"/>
                    </w:rPr>
                    <w:t>3) формирование Описи инвентарных карточек (код формы по ОКУД 0504033) &lt;8&gt;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w:t>
                  </w:r>
                  <w:r w:rsidRPr="008B5DFF">
                    <w:rPr>
                      <w:rFonts w:cs="Arial"/>
                      <w:strike/>
                      <w:color w:val="FF0000"/>
                      <w:szCs w:val="20"/>
                    </w:rPr>
                    <w:t>Журналах</w:t>
                  </w:r>
                  <w:r>
                    <w:rPr>
                      <w:rFonts w:cs="Arial"/>
                      <w:szCs w:val="20"/>
                    </w:rPr>
                    <w:t xml:space="preserve"> операций (код формы по ОКУД 0504071)</w:t>
                  </w:r>
                  <w:r w:rsidRPr="008B5DFF">
                    <w:rPr>
                      <w:rFonts w:cs="Arial"/>
                      <w:strike/>
                      <w:color w:val="FF0000"/>
                      <w:szCs w:val="20"/>
                    </w:rPr>
                    <w:t>, установленных правилами организации и ведения бюджетного учета</w:t>
                  </w:r>
                  <w:r>
                    <w:rPr>
                      <w:rFonts w:cs="Arial"/>
                      <w:szCs w:val="20"/>
                    </w:rPr>
                    <w:t>;</w:t>
                  </w:r>
                </w:p>
                <w:p w:rsidR="00C278D1" w:rsidRPr="008B5DFF" w:rsidRDefault="00C278D1" w:rsidP="00FB0319">
                  <w:pPr>
                    <w:autoSpaceDE w:val="0"/>
                    <w:autoSpaceDN w:val="0"/>
                    <w:adjustRightInd w:val="0"/>
                    <w:spacing w:after="1" w:line="200" w:lineRule="atLeast"/>
                    <w:rPr>
                      <w:rFonts w:cs="Arial"/>
                      <w:strike/>
                      <w:szCs w:val="20"/>
                    </w:rPr>
                  </w:pPr>
                  <w:r w:rsidRPr="00983700">
                    <w:rPr>
                      <w:rFonts w:cs="Arial"/>
                      <w:szCs w:val="20"/>
                    </w:rPr>
                    <w:t xml:space="preserve">2) для </w:t>
                  </w:r>
                  <w:r w:rsidRPr="008B5DFF">
                    <w:rPr>
                      <w:rFonts w:cs="Arial"/>
                      <w:strike/>
                      <w:color w:val="FF0000"/>
                      <w:szCs w:val="20"/>
                    </w:rPr>
                    <w:t>внутреннего использования ответственным лицом субъекта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5</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о признании объектов нефинансовых активов (код формы по ОКУД 0510441) при </w:t>
                  </w:r>
                  <w:r w:rsidRPr="008B5DFF">
                    <w:rPr>
                      <w:rFonts w:cs="Arial"/>
                      <w:strike/>
                      <w:color w:val="FF0000"/>
                      <w:szCs w:val="20"/>
                    </w:rPr>
                    <w:t>принятии к учету в связи с безвозмездным поступлением</w:t>
                  </w:r>
                  <w:r>
                    <w:rPr>
                      <w:rFonts w:cs="Arial"/>
                      <w:szCs w:val="20"/>
                    </w:rPr>
                    <w:t xml:space="preserve"> нефинансовых активов </w:t>
                  </w:r>
                  <w:r w:rsidRPr="008B5DFF">
                    <w:rPr>
                      <w:rFonts w:cs="Arial"/>
                      <w:strike/>
                      <w:color w:val="FF0000"/>
                      <w:szCs w:val="20"/>
                    </w:rPr>
                    <w:t>стоимостью до 10000,00 рублей и материальных запасов, в отношении которых устанавливается срок эксплуатации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в уполномоченную организацию средствами ГИИС "Электронный бюджет" не позднее </w:t>
                  </w:r>
                  <w:r w:rsidRPr="008B5DFF">
                    <w:rPr>
                      <w:rFonts w:cs="Arial"/>
                      <w:strike/>
                      <w:color w:val="FF0000"/>
                      <w:szCs w:val="20"/>
                    </w:rPr>
                    <w:t>следующего</w:t>
                  </w:r>
                  <w:r>
                    <w:rPr>
                      <w:rFonts w:cs="Arial"/>
                      <w:szCs w:val="20"/>
                    </w:rPr>
                    <w:t xml:space="preserve"> рабочего дня </w:t>
                  </w:r>
                  <w:r w:rsidRPr="008B5DFF">
                    <w:rPr>
                      <w:rFonts w:cs="Arial"/>
                      <w:strike/>
                      <w:color w:val="FF0000"/>
                      <w:szCs w:val="20"/>
                    </w:rPr>
                    <w:t>со дня безвозмездного получения объектов нефинансовых активов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комиссия по поступлению и выбытию активов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уполномоченными лицами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B5DFF">
                    <w:rPr>
                      <w:rFonts w:cs="Arial"/>
                      <w:strike/>
                      <w:color w:val="FF0000"/>
                      <w:szCs w:val="20"/>
                    </w:rPr>
                    <w:t>Журналах</w:t>
                  </w:r>
                  <w:r>
                    <w:rPr>
                      <w:rFonts w:cs="Arial"/>
                      <w:szCs w:val="20"/>
                    </w:rPr>
                    <w:t xml:space="preserve"> операций (код формы по ОКУД 0504071)</w:t>
                  </w:r>
                  <w:r w:rsidRPr="008B5DFF">
                    <w:rPr>
                      <w:rFonts w:cs="Arial"/>
                      <w:strike/>
                      <w:color w:val="FF0000"/>
                      <w:szCs w:val="20"/>
                    </w:rPr>
                    <w:t>, установленных правилами организации и ведения бюджетного учета, в регистрах бухгалтерского учета с целью систематизации информации о материальных запасах</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8B5DFF" w:rsidRDefault="00C278D1" w:rsidP="00FB0319">
                  <w:pPr>
                    <w:autoSpaceDE w:val="0"/>
                    <w:autoSpaceDN w:val="0"/>
                    <w:adjustRightInd w:val="0"/>
                    <w:spacing w:after="1" w:line="200" w:lineRule="atLeast"/>
                    <w:rPr>
                      <w:rFonts w:cs="Arial"/>
                      <w:strike/>
                      <w:szCs w:val="20"/>
                    </w:rPr>
                  </w:pPr>
                  <w:r w:rsidRPr="008B5DFF">
                    <w:rPr>
                      <w:rFonts w:cs="Arial"/>
                      <w:strike/>
                      <w:color w:val="FF0000"/>
                      <w:szCs w:val="20"/>
                    </w:rPr>
                    <w:t>5.3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 xml:space="preserve">Решение о признании объектов нефинансовых активов (код формы по ОКУД 0510441) при принятии к учету в связи с приобретением, созданием хозяйственным способом </w:t>
                  </w:r>
                  <w:r w:rsidRPr="008B5DFF">
                    <w:rPr>
                      <w:rFonts w:cs="Arial"/>
                      <w:strike/>
                      <w:color w:val="FF0000"/>
                      <w:szCs w:val="20"/>
                    </w:rPr>
                    <w:lastRenderedPageBreak/>
                    <w:t>нефинансовых активов стоимостью свыше 10000,00 рублей (с приложением выписки из Единого государственного реестра недвижимости -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 xml:space="preserve">формирование, подписание электронными подписями и направление в уполномоченную организацию средствами ГИИС "Электронный бюджет" не позднее </w:t>
                  </w:r>
                  <w:r w:rsidRPr="008B5DFF">
                    <w:rPr>
                      <w:rFonts w:cs="Arial"/>
                      <w:strike/>
                      <w:color w:val="FF0000"/>
                      <w:szCs w:val="20"/>
                    </w:rPr>
                    <w:lastRenderedPageBreak/>
                    <w:t>рабочего дня, следующего за днем завершения капитальных вложений в объект нефинансового актива, регистрации права оперативного управления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lastRenderedPageBreak/>
                    <w:t>комиссия по поступлению и выбытию активов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одномоментно после подписания документа уполномоченными лицами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 xml:space="preserve">2) формирование Инвентарной карточки учета нефинансовых активов </w:t>
                  </w:r>
                  <w:r w:rsidRPr="008B5DFF">
                    <w:rPr>
                      <w:rFonts w:cs="Arial"/>
                      <w:strike/>
                      <w:color w:val="FF0000"/>
                      <w:szCs w:val="20"/>
                    </w:rPr>
                    <w:lastRenderedPageBreak/>
                    <w:t>(код формы по ОКУД 0504031)/Инвентарной карточки группового учета нефинансовых активов (код формы по ОКУД 0504032);</w:t>
                  </w:r>
                </w:p>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3) формирование Описи инвентарных карточек (код формы по ОКУД 0504033)</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lastRenderedPageBreak/>
                    <w:t>1) для отражения в Журналах операций (код формы по ОКУД 0504071), установленных правилами организации и ведения бюджетного учета;</w:t>
                  </w:r>
                </w:p>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lastRenderedPageBreak/>
                    <w:t>2) для внутреннего использования ответственным лицом субъекта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lastRenderedPageBreak/>
                    <w:t>5.4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Решение о признании объектов нефинансовых активов (код формы по ОКУД 0510441) при принятии к учету в связи с приобретением, созданием хозяйственным способом нефинансовых активов стоимостью до 10000,00 рублей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формирование, подписание электронными подписями и направление средствами ГИИС "Электронный бюджет" не позднее рабочего дня, следующего за днем завершения капитальных вложений в объект нефинансового актива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комиссия по поступлению и выбытию активов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одномоментно после подписания документа уполномоченными лицами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6</w:t>
                  </w:r>
                </w:p>
              </w:tc>
              <w:tc>
                <w:tcPr>
                  <w:tcW w:w="1701" w:type="dxa"/>
                  <w:tcBorders>
                    <w:top w:val="single" w:sz="4" w:space="0" w:color="auto"/>
                    <w:left w:val="single" w:sz="4" w:space="0" w:color="auto"/>
                    <w:bottom w:val="single" w:sz="4" w:space="0" w:color="auto"/>
                    <w:right w:val="single" w:sz="4" w:space="0" w:color="auto"/>
                  </w:tcBorders>
                </w:tcPr>
                <w:p w:rsidR="00C278D1" w:rsidRPr="008B5DFF" w:rsidRDefault="00C278D1" w:rsidP="00FB0319">
                  <w:pPr>
                    <w:autoSpaceDE w:val="0"/>
                    <w:autoSpaceDN w:val="0"/>
                    <w:adjustRightInd w:val="0"/>
                    <w:spacing w:after="1" w:line="200" w:lineRule="atLeast"/>
                    <w:rPr>
                      <w:rFonts w:cs="Arial"/>
                      <w:strike/>
                      <w:szCs w:val="20"/>
                    </w:rPr>
                  </w:pPr>
                  <w:r w:rsidRPr="008B5DFF">
                    <w:rPr>
                      <w:rFonts w:cs="Arial"/>
                      <w:strike/>
                      <w:color w:val="FF0000"/>
                      <w:szCs w:val="20"/>
                    </w:rPr>
                    <w:t>Требование-накладная (код формы по ОКУД 0504204) &lt;9&gt;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5DFF">
                    <w:rPr>
                      <w:rFonts w:cs="Arial"/>
                      <w:strike/>
                      <w:color w:val="FF0000"/>
                      <w:szCs w:val="20"/>
                    </w:rPr>
                    <w:t>6</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Требование-накладная (код формы по ОКУД </w:t>
                  </w:r>
                  <w:r w:rsidRPr="008B5DFF">
                    <w:rPr>
                      <w:rFonts w:cs="Arial"/>
                      <w:strike/>
                      <w:color w:val="FF0000"/>
                      <w:szCs w:val="20"/>
                    </w:rPr>
                    <w:t>0504204</w:t>
                  </w:r>
                  <w:r>
                    <w:rPr>
                      <w:rFonts w:cs="Arial"/>
                      <w:szCs w:val="20"/>
                    </w:rPr>
                    <w:t>) при выдаче в эксплуатацию объектов основных средств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средствами ГИИС "Электронный бюджет" не позднее </w:t>
                  </w:r>
                  <w:r w:rsidRPr="008B5DFF">
                    <w:rPr>
                      <w:rFonts w:cs="Arial"/>
                      <w:strike/>
                      <w:color w:val="FF0000"/>
                      <w:szCs w:val="20"/>
                    </w:rPr>
                    <w:t>следующего</w:t>
                  </w:r>
                  <w:r>
                    <w:rPr>
                      <w:rFonts w:cs="Arial"/>
                      <w:szCs w:val="20"/>
                    </w:rPr>
                    <w:t xml:space="preserve"> </w:t>
                  </w:r>
                  <w:r>
                    <w:rPr>
                      <w:rFonts w:cs="Arial"/>
                      <w:szCs w:val="20"/>
                    </w:rPr>
                    <w:lastRenderedPageBreak/>
                    <w:t xml:space="preserve">рабочего дня </w:t>
                  </w:r>
                  <w:r w:rsidRPr="008B5DFF">
                    <w:rPr>
                      <w:rFonts w:cs="Arial"/>
                      <w:strike/>
                      <w:color w:val="FF0000"/>
                      <w:szCs w:val="20"/>
                    </w:rPr>
                    <w:t>со дня принятия решения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субъекта централизованного учета;</w:t>
                  </w:r>
                </w:p>
                <w:p w:rsidR="00C278D1" w:rsidRPr="002B1BFD" w:rsidRDefault="00C278D1" w:rsidP="00FB0319">
                  <w:pPr>
                    <w:autoSpaceDE w:val="0"/>
                    <w:autoSpaceDN w:val="0"/>
                    <w:adjustRightInd w:val="0"/>
                    <w:spacing w:after="1" w:line="200" w:lineRule="atLeast"/>
                    <w:rPr>
                      <w:rFonts w:cs="Arial"/>
                      <w:szCs w:val="20"/>
                    </w:rPr>
                  </w:pPr>
                  <w:r w:rsidRPr="001335FA">
                    <w:rPr>
                      <w:rFonts w:cs="Arial"/>
                      <w:strike/>
                      <w:color w:val="FF0000"/>
                      <w:szCs w:val="20"/>
                    </w:rPr>
                    <w:t xml:space="preserve">ответственные </w:t>
                  </w:r>
                  <w:r w:rsidRPr="001335FA">
                    <w:rPr>
                      <w:rFonts w:cs="Arial"/>
                      <w:strike/>
                      <w:color w:val="FF0000"/>
                      <w:szCs w:val="20"/>
                    </w:rPr>
                    <w:lastRenderedPageBreak/>
                    <w:t>лица уполномоченной организации;</w:t>
                  </w:r>
                </w:p>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p w:rsidR="001335FA" w:rsidRDefault="001335FA"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335FA">
                    <w:rPr>
                      <w:rFonts w:cs="Arial"/>
                      <w:strike/>
                      <w:color w:val="FF0000"/>
                      <w:szCs w:val="20"/>
                    </w:rPr>
                    <w:lastRenderedPageBreak/>
                    <w:t>одномоментно после подписания</w:t>
                  </w:r>
                  <w:r>
                    <w:rPr>
                      <w:rFonts w:cs="Arial"/>
                      <w:szCs w:val="20"/>
                    </w:rPr>
                    <w:t xml:space="preserve">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1335FA">
                    <w:rPr>
                      <w:rFonts w:cs="Arial"/>
                      <w:strike/>
                      <w:color w:val="FF0000"/>
                      <w:szCs w:val="20"/>
                    </w:rPr>
                    <w:t>Журналах</w:t>
                  </w:r>
                  <w:r>
                    <w:rPr>
                      <w:rFonts w:cs="Arial"/>
                      <w:szCs w:val="20"/>
                    </w:rPr>
                    <w:t xml:space="preserve"> операций (код формы по ОКУД 0504071), </w:t>
                  </w:r>
                  <w:r w:rsidRPr="001335FA">
                    <w:rPr>
                      <w:rFonts w:cs="Arial"/>
                      <w:strike/>
                      <w:color w:val="FF0000"/>
                      <w:szCs w:val="20"/>
                    </w:rPr>
                    <w:t xml:space="preserve">установленных правилами организации и ведения бюджетного </w:t>
                  </w:r>
                  <w:r w:rsidRPr="001335FA">
                    <w:rPr>
                      <w:rFonts w:cs="Arial"/>
                      <w:strike/>
                      <w:color w:val="FF0000"/>
                      <w:szCs w:val="20"/>
                    </w:rPr>
                    <w:lastRenderedPageBreak/>
                    <w:t>учета,</w:t>
                  </w:r>
                  <w:r>
                    <w:rPr>
                      <w:rFonts w:cs="Arial"/>
                      <w:szCs w:val="20"/>
                    </w:rPr>
                    <w:t xml:space="preserve"> Журнале операций по забалансовому счету (код формы по ОКУД 0509213) &lt;</w:t>
                  </w:r>
                  <w:r w:rsidRPr="00983700">
                    <w:rPr>
                      <w:rFonts w:cs="Arial"/>
                      <w:strike/>
                      <w:color w:val="FF0000"/>
                      <w:szCs w:val="20"/>
                    </w:rPr>
                    <w:t>10</w:t>
                  </w:r>
                  <w:r>
                    <w:rPr>
                      <w:rFonts w:cs="Arial"/>
                      <w:szCs w:val="20"/>
                    </w:rPr>
                    <w:t>&gt;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335FA">
                    <w:rPr>
                      <w:rFonts w:cs="Arial"/>
                      <w:strike/>
                      <w:color w:val="FF0000"/>
                      <w:szCs w:val="20"/>
                    </w:rPr>
                    <w:lastRenderedPageBreak/>
                    <w:t>6</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Требование-накладная (код формы по ОКУД </w:t>
                  </w:r>
                  <w:r w:rsidRPr="00E067A8">
                    <w:rPr>
                      <w:rFonts w:cs="Arial"/>
                      <w:strike/>
                      <w:color w:val="FF0000"/>
                      <w:szCs w:val="20"/>
                    </w:rPr>
                    <w:t>0504204</w:t>
                  </w:r>
                  <w:r>
                    <w:rPr>
                      <w:rFonts w:cs="Arial"/>
                      <w:szCs w:val="20"/>
                    </w:rPr>
                    <w:t>) при выдаче продуктов питания со склада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и направление средствами ГИИС "Электронный бюджет" </w:t>
                  </w:r>
                  <w:r w:rsidRPr="00E067A8">
                    <w:rPr>
                      <w:rFonts w:cs="Arial"/>
                      <w:strike/>
                      <w:color w:val="FF0000"/>
                      <w:szCs w:val="20"/>
                    </w:rPr>
                    <w:t>в уполномоченную организацию</w:t>
                  </w:r>
                  <w:r>
                    <w:rPr>
                      <w:rFonts w:cs="Arial"/>
                      <w:szCs w:val="20"/>
                    </w:rPr>
                    <w:t xml:space="preserve"> не позднее </w:t>
                  </w:r>
                  <w:r w:rsidRPr="00E067A8">
                    <w:rPr>
                      <w:rFonts w:cs="Arial"/>
                      <w:strike/>
                      <w:color w:val="FF0000"/>
                      <w:szCs w:val="20"/>
                    </w:rPr>
                    <w:t>следующего</w:t>
                  </w:r>
                  <w:r>
                    <w:rPr>
                      <w:rFonts w:cs="Arial"/>
                      <w:szCs w:val="20"/>
                    </w:rPr>
                    <w:t xml:space="preserve"> рабочего дня </w:t>
                  </w:r>
                  <w:r w:rsidRPr="00E067A8">
                    <w:rPr>
                      <w:rFonts w:cs="Arial"/>
                      <w:strike/>
                      <w:color w:val="FF0000"/>
                      <w:szCs w:val="20"/>
                    </w:rPr>
                    <w:t>со дня наступления</w:t>
                  </w:r>
                  <w:r>
                    <w:rPr>
                      <w:rFonts w:cs="Arial"/>
                      <w:szCs w:val="20"/>
                    </w:rPr>
                    <w:t xml:space="preserve"> факта </w:t>
                  </w:r>
                  <w:r>
                    <w:rPr>
                      <w:rFonts w:cs="Arial"/>
                      <w:szCs w:val="20"/>
                    </w:rPr>
                    <w:lastRenderedPageBreak/>
                    <w:t>хозяйственной жизни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A6D19">
                    <w:rPr>
                      <w:rFonts w:cs="Arial"/>
                      <w:strike/>
                      <w:color w:val="FF0000"/>
                      <w:szCs w:val="20"/>
                    </w:rPr>
                    <w:lastRenderedPageBreak/>
                    <w:t>уполномоченные,</w:t>
                  </w:r>
                  <w:r>
                    <w:rPr>
                      <w:rFonts w:cs="Arial"/>
                      <w:szCs w:val="20"/>
                    </w:rPr>
                    <w:t xml:space="preserve"> 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9A6D19">
                    <w:rPr>
                      <w:rFonts w:cs="Arial"/>
                      <w:strike/>
                      <w:color w:val="FF0000"/>
                      <w:szCs w:val="20"/>
                    </w:rPr>
                    <w:t>следующего</w:t>
                  </w:r>
                  <w:r>
                    <w:rPr>
                      <w:rFonts w:cs="Arial"/>
                      <w:szCs w:val="20"/>
                    </w:rPr>
                    <w:t xml:space="preserve"> рабочего дня </w:t>
                  </w:r>
                  <w:r w:rsidRPr="009A6D19">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A6D19">
                    <w:rPr>
                      <w:rFonts w:cs="Arial"/>
                      <w:strike/>
                      <w:color w:val="FF0000"/>
                      <w:szCs w:val="20"/>
                    </w:rPr>
                    <w:t>1)</w:t>
                  </w:r>
                  <w:r>
                    <w:rPr>
                      <w:rFonts w:cs="Arial"/>
                      <w:szCs w:val="20"/>
                    </w:rPr>
                    <w:t xml:space="preserve"> отражение факта хозяйственной жизни в учете</w:t>
                  </w:r>
                  <w:r w:rsidRPr="009A6D19">
                    <w:rPr>
                      <w:rFonts w:cs="Arial"/>
                      <w:strike/>
                      <w:color w:val="FF0000"/>
                      <w:szCs w:val="20"/>
                    </w:rPr>
                    <w:t>;</w:t>
                  </w:r>
                </w:p>
                <w:p w:rsidR="00C278D1" w:rsidRPr="009A6D19" w:rsidRDefault="00C278D1" w:rsidP="00FB0319">
                  <w:pPr>
                    <w:autoSpaceDE w:val="0"/>
                    <w:autoSpaceDN w:val="0"/>
                    <w:adjustRightInd w:val="0"/>
                    <w:spacing w:after="1" w:line="200" w:lineRule="atLeast"/>
                    <w:rPr>
                      <w:rFonts w:cs="Arial"/>
                      <w:strike/>
                      <w:szCs w:val="20"/>
                    </w:rPr>
                  </w:pPr>
                  <w:r w:rsidRPr="00983700">
                    <w:rPr>
                      <w:rFonts w:cs="Arial"/>
                      <w:szCs w:val="20"/>
                    </w:rPr>
                    <w:t xml:space="preserve">2) </w:t>
                  </w:r>
                  <w:r w:rsidRPr="009A6D19">
                    <w:rPr>
                      <w:rFonts w:cs="Arial"/>
                      <w:strike/>
                      <w:color w:val="FF0000"/>
                      <w:szCs w:val="20"/>
                    </w:rPr>
                    <w:t>отражение</w:t>
                  </w:r>
                  <w:r w:rsidRPr="00983700">
                    <w:rPr>
                      <w:rFonts w:cs="Arial"/>
                      <w:szCs w:val="20"/>
                    </w:rPr>
                    <w:t xml:space="preserve"> в Накопительной ведомости по приходу продуктов питания (код формы по ОКУД 0504037) &lt;</w:t>
                  </w:r>
                  <w:r w:rsidRPr="009A6D19">
                    <w:rPr>
                      <w:rFonts w:cs="Arial"/>
                      <w:strike/>
                      <w:color w:val="FF0000"/>
                      <w:szCs w:val="20"/>
                    </w:rPr>
                    <w:t>11</w:t>
                  </w:r>
                  <w:r w:rsidRPr="00983700">
                    <w:rPr>
                      <w:rFonts w:cs="Arial"/>
                      <w:szCs w:val="20"/>
                    </w:rPr>
                    <w:t>&gt;</w:t>
                  </w:r>
                  <w:r w:rsidRPr="009A6D19">
                    <w:rPr>
                      <w:rFonts w:cs="Arial"/>
                      <w:strike/>
                      <w:color w:val="FF0000"/>
                      <w:szCs w:val="20"/>
                    </w:rPr>
                    <w:t xml:space="preserve">, Оборотной </w:t>
                  </w:r>
                  <w:r w:rsidRPr="009A6D19">
                    <w:rPr>
                      <w:rFonts w:cs="Arial"/>
                      <w:strike/>
                      <w:color w:val="FF0000"/>
                      <w:szCs w:val="20"/>
                    </w:rPr>
                    <w:lastRenderedPageBreak/>
                    <w:t>ведомости по нефинансовым активам (код формы по ОКУД 0504035) &lt;12&gt;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9A6D19">
                    <w:rPr>
                      <w:rFonts w:cs="Arial"/>
                      <w:strike/>
                      <w:color w:val="FF0000"/>
                      <w:szCs w:val="20"/>
                    </w:rPr>
                    <w:t>Журналах</w:t>
                  </w:r>
                  <w:r>
                    <w:rPr>
                      <w:rFonts w:cs="Arial"/>
                      <w:szCs w:val="20"/>
                    </w:rPr>
                    <w:t xml:space="preserve"> операций (код формы по ОКУД 0504071)</w:t>
                  </w:r>
                  <w:r w:rsidRPr="009A6D19">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A6D19">
                    <w:rPr>
                      <w:rFonts w:cs="Arial"/>
                      <w:strike/>
                      <w:color w:val="FF0000"/>
                      <w:szCs w:val="20"/>
                    </w:rPr>
                    <w:t>6</w:t>
                  </w:r>
                  <w:r>
                    <w:rPr>
                      <w:rFonts w:cs="Arial"/>
                      <w:szCs w:val="20"/>
                    </w:rPr>
                    <w:t>.3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Требование-накладная (код формы по ОКУД </w:t>
                  </w:r>
                  <w:r w:rsidRPr="009A6D19">
                    <w:rPr>
                      <w:rFonts w:cs="Arial"/>
                      <w:strike/>
                      <w:color w:val="FF0000"/>
                      <w:szCs w:val="20"/>
                    </w:rPr>
                    <w:t>0504204</w:t>
                  </w:r>
                  <w:r>
                    <w:rPr>
                      <w:rFonts w:cs="Arial"/>
                      <w:szCs w:val="20"/>
                    </w:rPr>
                    <w:t xml:space="preserve">) при выдаче материальных ценностей со склада в подразделение </w:t>
                  </w:r>
                  <w:r w:rsidRPr="009A6D19">
                    <w:rPr>
                      <w:rFonts w:cs="Arial"/>
                      <w:strike/>
                      <w:color w:val="FF0000"/>
                      <w:szCs w:val="20"/>
                    </w:rPr>
                    <w:t>(</w:t>
                  </w:r>
                  <w:r>
                    <w:rPr>
                      <w:rFonts w:cs="Arial"/>
                      <w:szCs w:val="20"/>
                    </w:rPr>
                    <w:t xml:space="preserve">при создании </w:t>
                  </w:r>
                  <w:r w:rsidRPr="009A6D19">
                    <w:rPr>
                      <w:rFonts w:cs="Arial"/>
                      <w:strike/>
                      <w:color w:val="FF0000"/>
                      <w:szCs w:val="20"/>
                    </w:rPr>
                    <w:t>основного средства</w:t>
                  </w:r>
                  <w:r>
                    <w:rPr>
                      <w:rFonts w:cs="Arial"/>
                      <w:szCs w:val="20"/>
                    </w:rPr>
                    <w:t xml:space="preserve"> хозяйственным способом</w:t>
                  </w:r>
                  <w:r w:rsidRPr="009A6D19">
                    <w:rPr>
                      <w:rFonts w:cs="Arial"/>
                      <w:strike/>
                      <w:color w:val="FF0000"/>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средствами ГИИС "Электронный бюджет" не позднее дня </w:t>
                  </w:r>
                  <w:r w:rsidRPr="009A6D19">
                    <w:rPr>
                      <w:rFonts w:cs="Arial"/>
                      <w:strike/>
                      <w:color w:val="FF0000"/>
                      <w:szCs w:val="20"/>
                    </w:rPr>
                    <w:t>выдачи материальных запасов для комплектации основного средства</w:t>
                  </w: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9A6D19">
                    <w:rPr>
                      <w:rFonts w:cs="Arial"/>
                      <w:strike/>
                      <w:color w:val="FF0000"/>
                      <w:szCs w:val="20"/>
                    </w:rPr>
                    <w:t>следующего</w:t>
                  </w:r>
                  <w:r>
                    <w:rPr>
                      <w:rFonts w:cs="Arial"/>
                      <w:szCs w:val="20"/>
                    </w:rPr>
                    <w:t xml:space="preserve"> рабочего дня </w:t>
                  </w:r>
                  <w:r w:rsidRPr="009A6D19">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A6D19">
                    <w:rPr>
                      <w:rFonts w:cs="Arial"/>
                      <w:strike/>
                      <w:color w:val="FF0000"/>
                      <w:szCs w:val="20"/>
                    </w:rPr>
                    <w:t>Журналах</w:t>
                  </w:r>
                  <w:r>
                    <w:rPr>
                      <w:rFonts w:cs="Arial"/>
                      <w:szCs w:val="20"/>
                    </w:rPr>
                    <w:t xml:space="preserve"> операций (код формы по ОКУД 0504071)</w:t>
                  </w:r>
                  <w:r w:rsidRPr="009A6D19">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A6D19">
                    <w:rPr>
                      <w:rFonts w:cs="Arial"/>
                      <w:strike/>
                      <w:color w:val="FF0000"/>
                      <w:szCs w:val="20"/>
                    </w:rPr>
                    <w:lastRenderedPageBreak/>
                    <w:t>6</w:t>
                  </w:r>
                  <w:r>
                    <w:rPr>
                      <w:rFonts w:cs="Arial"/>
                      <w:szCs w:val="20"/>
                    </w:rPr>
                    <w:t>.</w:t>
                  </w:r>
                  <w:r w:rsidRPr="009A6D19">
                    <w:rPr>
                      <w:rFonts w:cs="Arial"/>
                      <w:strike/>
                      <w:color w:val="FF0000"/>
                      <w:szCs w:val="20"/>
                    </w:rPr>
                    <w:t>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A6D19">
                    <w:rPr>
                      <w:rFonts w:cs="Arial"/>
                      <w:strike/>
                      <w:color w:val="FF0000"/>
                      <w:szCs w:val="20"/>
                    </w:rPr>
                    <w:t>Требование-накладная</w:t>
                  </w:r>
                  <w:r>
                    <w:rPr>
                      <w:rFonts w:cs="Arial"/>
                      <w:szCs w:val="20"/>
                    </w:rPr>
                    <w:t xml:space="preserve"> (код формы по ОКУД </w:t>
                  </w:r>
                  <w:r w:rsidRPr="009A6D19">
                    <w:rPr>
                      <w:rFonts w:cs="Arial"/>
                      <w:strike/>
                      <w:color w:val="FF0000"/>
                      <w:szCs w:val="20"/>
                    </w:rPr>
                    <w:t>0504204</w:t>
                  </w:r>
                  <w:r>
                    <w:rPr>
                      <w:rFonts w:cs="Arial"/>
                      <w:szCs w:val="20"/>
                    </w:rPr>
                    <w:t xml:space="preserve">) при </w:t>
                  </w:r>
                  <w:r w:rsidRPr="009A6D19">
                    <w:rPr>
                      <w:rFonts w:cs="Arial"/>
                      <w:strike/>
                      <w:color w:val="FF0000"/>
                      <w:szCs w:val="20"/>
                    </w:rPr>
                    <w:t>внутреннем</w:t>
                  </w:r>
                  <w:r>
                    <w:rPr>
                      <w:rFonts w:cs="Arial"/>
                      <w:szCs w:val="20"/>
                    </w:rPr>
                    <w:t xml:space="preserve"> перемещении </w:t>
                  </w:r>
                  <w:r w:rsidRPr="009A6D19">
                    <w:rPr>
                      <w:rFonts w:cs="Arial"/>
                      <w:strike/>
                      <w:color w:val="FF0000"/>
                      <w:szCs w:val="20"/>
                    </w:rPr>
                    <w:t>материальных запасов (</w:t>
                  </w:r>
                  <w:r>
                    <w:rPr>
                      <w:rFonts w:cs="Arial"/>
                      <w:szCs w:val="20"/>
                    </w:rPr>
                    <w:t xml:space="preserve">внутри </w:t>
                  </w:r>
                  <w:r w:rsidRPr="009A6D19">
                    <w:rPr>
                      <w:rFonts w:cs="Arial"/>
                      <w:strike/>
                      <w:color w:val="FF0000"/>
                      <w:szCs w:val="20"/>
                    </w:rPr>
                    <w:t>субъекта централизованного учета)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и направление средствами ГИИС "Электронный бюджет" не позднее </w:t>
                  </w:r>
                  <w:r w:rsidRPr="001F00A3">
                    <w:rPr>
                      <w:rFonts w:cs="Arial"/>
                      <w:strike/>
                      <w:color w:val="FF0000"/>
                      <w:szCs w:val="20"/>
                    </w:rPr>
                    <w:t>следующего</w:t>
                  </w:r>
                  <w:r>
                    <w:rPr>
                      <w:rFonts w:cs="Arial"/>
                      <w:szCs w:val="20"/>
                    </w:rPr>
                    <w:t xml:space="preserve"> рабочего дня </w:t>
                  </w:r>
                  <w:r w:rsidRPr="001F00A3">
                    <w:rPr>
                      <w:rFonts w:cs="Arial"/>
                      <w:strike/>
                      <w:color w:val="FF0000"/>
                      <w:szCs w:val="20"/>
                    </w:rPr>
                    <w:t>со дня наступления</w:t>
                  </w:r>
                  <w:r>
                    <w:rPr>
                      <w:rFonts w:cs="Arial"/>
                      <w:szCs w:val="20"/>
                    </w:rPr>
                    <w:t xml:space="preserve"> факта хозяйственной жизни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уполномоченные,</w:t>
                  </w:r>
                  <w:r>
                    <w:rPr>
                      <w:rFonts w:cs="Arial"/>
                      <w:szCs w:val="20"/>
                    </w:rPr>
                    <w:t xml:space="preserve"> 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одномоментно после подписания</w:t>
                  </w:r>
                  <w:r>
                    <w:rPr>
                      <w:rFonts w:cs="Arial"/>
                      <w:szCs w:val="20"/>
                    </w:rPr>
                    <w:t xml:space="preserve">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1)</w:t>
                  </w:r>
                  <w:r>
                    <w:rPr>
                      <w:rFonts w:cs="Arial"/>
                      <w:szCs w:val="20"/>
                    </w:rPr>
                    <w:t xml:space="preserve"> отражение факта хозяйственной жизни в учете</w:t>
                  </w:r>
                  <w:r w:rsidRPr="001F00A3">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2) отражение в регистрах бухгалтерского учета в целях систематизации информации на соответствующих счетах учета материальных запасов</w:t>
                  </w: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p w:rsidR="009A6D19" w:rsidRDefault="009A6D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1F00A3">
                    <w:rPr>
                      <w:rFonts w:cs="Arial"/>
                      <w:strike/>
                      <w:color w:val="FF0000"/>
                      <w:szCs w:val="20"/>
                    </w:rPr>
                    <w:t>Журналах</w:t>
                  </w:r>
                  <w:r>
                    <w:rPr>
                      <w:rFonts w:cs="Arial"/>
                      <w:szCs w:val="20"/>
                    </w:rPr>
                    <w:t xml:space="preserve"> операций (код формы по ОКУД 0504071)</w:t>
                  </w:r>
                  <w:r w:rsidRPr="001F00A3">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6</w:t>
                  </w:r>
                  <w:r>
                    <w:rPr>
                      <w:rFonts w:cs="Arial"/>
                      <w:szCs w:val="20"/>
                    </w:rPr>
                    <w:t>.</w:t>
                  </w:r>
                  <w:r w:rsidRPr="001F00A3">
                    <w:rPr>
                      <w:rFonts w:cs="Arial"/>
                      <w:strike/>
                      <w:color w:val="FF0000"/>
                      <w:szCs w:val="20"/>
                    </w:rPr>
                    <w:t>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Требование-накладная</w:t>
                  </w:r>
                  <w:r>
                    <w:rPr>
                      <w:rFonts w:cs="Arial"/>
                      <w:szCs w:val="20"/>
                    </w:rPr>
                    <w:t xml:space="preserve"> (код формы по ОКУД </w:t>
                  </w:r>
                  <w:r w:rsidRPr="001F00A3">
                    <w:rPr>
                      <w:rFonts w:cs="Arial"/>
                      <w:strike/>
                      <w:color w:val="FF0000"/>
                      <w:szCs w:val="20"/>
                    </w:rPr>
                    <w:t>0504204</w:t>
                  </w:r>
                  <w:r>
                    <w:rPr>
                      <w:rFonts w:cs="Arial"/>
                      <w:szCs w:val="20"/>
                    </w:rPr>
                    <w:t>) при внутреннем перемещении горюче-</w:t>
                  </w:r>
                  <w:r>
                    <w:rPr>
                      <w:rFonts w:cs="Arial"/>
                      <w:szCs w:val="20"/>
                    </w:rPr>
                    <w:lastRenderedPageBreak/>
                    <w:t>смазочных материалов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1F00A3">
                    <w:rPr>
                      <w:rFonts w:cs="Arial"/>
                      <w:strike/>
                      <w:color w:val="FF0000"/>
                      <w:szCs w:val="20"/>
                    </w:rPr>
                    <w:t>и</w:t>
                  </w:r>
                  <w:r>
                    <w:rPr>
                      <w:rFonts w:cs="Arial"/>
                      <w:szCs w:val="20"/>
                    </w:rPr>
                    <w:t xml:space="preserve"> подписание </w:t>
                  </w:r>
                  <w:r w:rsidRPr="001F00A3">
                    <w:rPr>
                      <w:rFonts w:cs="Arial"/>
                      <w:strike/>
                      <w:color w:val="FF0000"/>
                      <w:szCs w:val="20"/>
                    </w:rPr>
                    <w:t>в</w:t>
                  </w:r>
                  <w:r>
                    <w:rPr>
                      <w:rFonts w:cs="Arial"/>
                      <w:szCs w:val="20"/>
                    </w:rPr>
                    <w:t xml:space="preserve"> ГИИС "Электронный бюджет" не позднее </w:t>
                  </w:r>
                  <w:r w:rsidRPr="001F00A3">
                    <w:rPr>
                      <w:rFonts w:cs="Arial"/>
                      <w:strike/>
                      <w:color w:val="FF0000"/>
                      <w:szCs w:val="20"/>
                    </w:rPr>
                    <w:t>следующего</w:t>
                  </w:r>
                  <w:r>
                    <w:rPr>
                      <w:rFonts w:cs="Arial"/>
                      <w:szCs w:val="20"/>
                    </w:rPr>
                    <w:t xml:space="preserve"> </w:t>
                  </w:r>
                  <w:r>
                    <w:rPr>
                      <w:rFonts w:cs="Arial"/>
                      <w:szCs w:val="20"/>
                    </w:rPr>
                    <w:lastRenderedPageBreak/>
                    <w:t xml:space="preserve">рабочего дня </w:t>
                  </w:r>
                  <w:r w:rsidRPr="001F00A3">
                    <w:rPr>
                      <w:rFonts w:cs="Arial"/>
                      <w:strike/>
                      <w:color w:val="FF0000"/>
                      <w:szCs w:val="20"/>
                    </w:rPr>
                    <w:t>со дня наступления</w:t>
                  </w:r>
                  <w:r>
                    <w:rPr>
                      <w:rFonts w:cs="Arial"/>
                      <w:szCs w:val="20"/>
                    </w:rPr>
                    <w:t xml:space="preserve"> факта хозяйственной жизни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lastRenderedPageBreak/>
                    <w:t>уполномоченные,</w:t>
                  </w:r>
                  <w:r>
                    <w:rPr>
                      <w:rFonts w:cs="Arial"/>
                      <w:szCs w:val="20"/>
                    </w:rPr>
                    <w:t xml:space="preserve"> ответственные лица субъект</w:t>
                  </w:r>
                  <w:r>
                    <w:rPr>
                      <w:rFonts w:cs="Arial"/>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ежемесячно, не позднее </w:t>
                  </w:r>
                  <w:r w:rsidRPr="001F00A3">
                    <w:rPr>
                      <w:rFonts w:cs="Arial"/>
                      <w:strike/>
                      <w:color w:val="FF0000"/>
                      <w:szCs w:val="20"/>
                    </w:rPr>
                    <w:t>следующего</w:t>
                  </w:r>
                  <w:r>
                    <w:rPr>
                      <w:rFonts w:cs="Arial"/>
                      <w:szCs w:val="20"/>
                    </w:rPr>
                    <w:t xml:space="preserve"> рабочего дня </w:t>
                  </w:r>
                  <w:r w:rsidRPr="001F00A3">
                    <w:rPr>
                      <w:rFonts w:cs="Arial"/>
                      <w:strike/>
                      <w:color w:val="FF0000"/>
                      <w:szCs w:val="20"/>
                    </w:rPr>
                    <w:t>после</w:t>
                  </w:r>
                  <w:r>
                    <w:rPr>
                      <w:rFonts w:cs="Arial"/>
                      <w:szCs w:val="20"/>
                    </w:rPr>
                    <w:t xml:space="preserve"> отражения в учете </w:t>
                  </w:r>
                  <w:r>
                    <w:rPr>
                      <w:rFonts w:cs="Arial"/>
                      <w:szCs w:val="20"/>
                    </w:rPr>
                    <w:lastRenderedPageBreak/>
                    <w:t>первичных документов, подтверждающих исполнение обязательства по расходам, формирующим фактическую стоимость приобретаемых материальных запасов</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714E">
                    <w:rPr>
                      <w:rFonts w:cs="Arial"/>
                      <w:strike/>
                      <w:color w:val="FF0000"/>
                      <w:szCs w:val="20"/>
                    </w:rPr>
                    <w:lastRenderedPageBreak/>
                    <w:t>1)</w:t>
                  </w:r>
                  <w:r>
                    <w:rPr>
                      <w:rFonts w:cs="Arial"/>
                      <w:szCs w:val="20"/>
                    </w:rPr>
                    <w:t xml:space="preserve"> отражение факта хозяйственной жизни в учете</w:t>
                  </w:r>
                  <w:r w:rsidRPr="008A714E">
                    <w:rPr>
                      <w:rFonts w:cs="Arial"/>
                      <w:strike/>
                      <w:color w:val="FF0000"/>
                      <w:szCs w:val="20"/>
                    </w:rPr>
                    <w:t>;</w:t>
                  </w:r>
                </w:p>
                <w:p w:rsidR="00C278D1" w:rsidRPr="008A714E" w:rsidRDefault="00C278D1" w:rsidP="00FB0319">
                  <w:pPr>
                    <w:autoSpaceDE w:val="0"/>
                    <w:autoSpaceDN w:val="0"/>
                    <w:adjustRightInd w:val="0"/>
                    <w:spacing w:after="1" w:line="200" w:lineRule="atLeast"/>
                    <w:rPr>
                      <w:rFonts w:cs="Arial"/>
                      <w:strike/>
                      <w:szCs w:val="20"/>
                    </w:rPr>
                  </w:pPr>
                  <w:r w:rsidRPr="008A714E">
                    <w:rPr>
                      <w:rFonts w:cs="Arial"/>
                      <w:strike/>
                      <w:color w:val="FF0000"/>
                      <w:szCs w:val="20"/>
                    </w:rPr>
                    <w:t xml:space="preserve">2) отражение в регистрах </w:t>
                  </w:r>
                  <w:r w:rsidRPr="008A714E">
                    <w:rPr>
                      <w:rFonts w:cs="Arial"/>
                      <w:strike/>
                      <w:color w:val="FF0000"/>
                      <w:szCs w:val="20"/>
                    </w:rPr>
                    <w:lastRenderedPageBreak/>
                    <w:t>бухгалтерского учета в целях систематизации информации на соответствующих счетах учета горюче-смазочных материалов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8A714E">
                    <w:rPr>
                      <w:rFonts w:cs="Arial"/>
                      <w:strike/>
                      <w:color w:val="FF0000"/>
                      <w:szCs w:val="20"/>
                    </w:rPr>
                    <w:t>Журналах</w:t>
                  </w:r>
                  <w:r>
                    <w:rPr>
                      <w:rFonts w:cs="Arial"/>
                      <w:szCs w:val="20"/>
                    </w:rPr>
                    <w:t xml:space="preserve"> операций (код формы по ОКУД 0504071)</w:t>
                  </w:r>
                  <w:r w:rsidRPr="008A714E">
                    <w:rPr>
                      <w:rFonts w:cs="Arial"/>
                      <w:strike/>
                      <w:color w:val="FF0000"/>
                      <w:szCs w:val="20"/>
                    </w:rPr>
                    <w:t xml:space="preserve">, установленных </w:t>
                  </w:r>
                  <w:r w:rsidRPr="008A714E">
                    <w:rPr>
                      <w:rFonts w:cs="Arial"/>
                      <w:strike/>
                      <w:color w:val="FF0000"/>
                      <w:szCs w:val="20"/>
                    </w:rPr>
                    <w:lastRenderedPageBreak/>
                    <w:t>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1F00A3" w:rsidRDefault="00C278D1" w:rsidP="00FB0319">
                  <w:pPr>
                    <w:autoSpaceDE w:val="0"/>
                    <w:autoSpaceDN w:val="0"/>
                    <w:adjustRightInd w:val="0"/>
                    <w:spacing w:after="1" w:line="200" w:lineRule="atLeast"/>
                    <w:rPr>
                      <w:rFonts w:cs="Arial"/>
                      <w:strike/>
                      <w:szCs w:val="20"/>
                    </w:rPr>
                  </w:pPr>
                  <w:r w:rsidRPr="001F00A3">
                    <w:rPr>
                      <w:rFonts w:cs="Arial"/>
                      <w:strike/>
                      <w:color w:val="FF0000"/>
                      <w:szCs w:val="20"/>
                    </w:rPr>
                    <w:lastRenderedPageBreak/>
                    <w:t>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Документы по принятию комиссией по поступлению и выбытию активов результатов работ по ремонту, реконструкции, дооборудования, модернизации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7.1</w:t>
                  </w:r>
                </w:p>
              </w:tc>
              <w:tc>
                <w:tcPr>
                  <w:tcW w:w="1701" w:type="dxa"/>
                  <w:tcBorders>
                    <w:top w:val="single" w:sz="4" w:space="0" w:color="auto"/>
                    <w:left w:val="single" w:sz="4" w:space="0" w:color="auto"/>
                    <w:bottom w:val="single" w:sz="4" w:space="0" w:color="auto"/>
                    <w:right w:val="single" w:sz="4" w:space="0" w:color="auto"/>
                  </w:tcBorders>
                </w:tcPr>
                <w:p w:rsidR="00C278D1" w:rsidRPr="008A714E" w:rsidRDefault="00C278D1" w:rsidP="00FB0319">
                  <w:pPr>
                    <w:autoSpaceDE w:val="0"/>
                    <w:autoSpaceDN w:val="0"/>
                    <w:adjustRightInd w:val="0"/>
                    <w:spacing w:after="1" w:line="200" w:lineRule="atLeast"/>
                    <w:rPr>
                      <w:rFonts w:cs="Arial"/>
                      <w:szCs w:val="20"/>
                    </w:rPr>
                  </w:pPr>
                  <w:bookmarkStart w:id="5" w:name="П11"/>
                  <w:bookmarkEnd w:id="5"/>
                  <w:r w:rsidRPr="008A714E">
                    <w:rPr>
                      <w:rFonts w:cs="Arial"/>
                      <w:szCs w:val="20"/>
                    </w:rPr>
                    <w:t>Акт о приеме-сдаче отремонтированных, реконструированных и модернизированных объектов основных средств (код формы по ОКУД 0504103) &lt;</w:t>
                  </w:r>
                  <w:r w:rsidRPr="001F00A3">
                    <w:rPr>
                      <w:rFonts w:cs="Arial"/>
                      <w:strike/>
                      <w:color w:val="FF0000"/>
                      <w:szCs w:val="20"/>
                    </w:rPr>
                    <w:t>13</w:t>
                  </w:r>
                  <w:r w:rsidRPr="008A714E">
                    <w:rPr>
                      <w:rFonts w:cs="Arial"/>
                      <w:szCs w:val="20"/>
                    </w:rPr>
                    <w:t xml:space="preserve">&gt; </w:t>
                  </w:r>
                  <w:r w:rsidRPr="001F00A3">
                    <w:rPr>
                      <w:rFonts w:cs="Arial"/>
                      <w:strike/>
                      <w:color w:val="FF0000"/>
                      <w:szCs w:val="20"/>
                    </w:rPr>
                    <w:t>при проведении ремонта, не изменяющего стоимость объекта основных средств</w:t>
                  </w:r>
                </w:p>
                <w:p w:rsidR="008A714E" w:rsidRPr="008A714E" w:rsidRDefault="005055CD" w:rsidP="00FB0319">
                  <w:pPr>
                    <w:autoSpaceDE w:val="0"/>
                    <w:autoSpaceDN w:val="0"/>
                    <w:adjustRightInd w:val="0"/>
                    <w:spacing w:after="1" w:line="200" w:lineRule="atLeast"/>
                    <w:rPr>
                      <w:rFonts w:cs="Arial"/>
                      <w:szCs w:val="20"/>
                    </w:rPr>
                  </w:pPr>
                  <w:hyperlink w:anchor="П12" w:history="1">
                    <w:r w:rsidR="008A714E" w:rsidRPr="008A714E">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714E">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электронный образ (</w:t>
                  </w:r>
                  <w:r w:rsidRPr="008A714E">
                    <w:rPr>
                      <w:rFonts w:cs="Arial"/>
                      <w:szCs w:val="20"/>
                    </w:rPr>
                    <w:t>скан-копия</w:t>
                  </w:r>
                  <w:r w:rsidRPr="001F00A3">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714E">
                    <w:rPr>
                      <w:rFonts w:cs="Arial"/>
                      <w:szCs w:val="20"/>
                    </w:rPr>
                    <w:t xml:space="preserve">формирование </w:t>
                  </w:r>
                  <w:r w:rsidRPr="001F00A3">
                    <w:rPr>
                      <w:rFonts w:cs="Arial"/>
                      <w:strike/>
                      <w:color w:val="FF0000"/>
                      <w:szCs w:val="20"/>
                    </w:rPr>
                    <w:t>средствами ГИИС "Электронный бюджет"</w:t>
                  </w:r>
                  <w:r w:rsidRPr="008A714E">
                    <w:rPr>
                      <w:rFonts w:cs="Arial"/>
                      <w:szCs w:val="20"/>
                    </w:rPr>
                    <w:t xml:space="preserve"> и направление в уполномоченную организацию </w:t>
                  </w:r>
                  <w:r w:rsidRPr="001F00A3">
                    <w:rPr>
                      <w:rFonts w:cs="Arial"/>
                      <w:strike/>
                      <w:color w:val="FF0000"/>
                      <w:szCs w:val="20"/>
                    </w:rPr>
                    <w:t>с приложением электронного образа (скан-копии) документа, подписанного исполнителем работ по модернизации, ремонту, реконструкции</w:t>
                  </w:r>
                  <w:r w:rsidRPr="008A714E">
                    <w:rPr>
                      <w:rFonts w:cs="Arial"/>
                      <w:szCs w:val="20"/>
                    </w:rPr>
                    <w:t xml:space="preserve"> не позднее </w:t>
                  </w:r>
                  <w:r w:rsidRPr="001F00A3">
                    <w:rPr>
                      <w:rFonts w:cs="Arial"/>
                      <w:strike/>
                      <w:color w:val="FF0000"/>
                      <w:szCs w:val="20"/>
                    </w:rPr>
                    <w:t>следующего</w:t>
                  </w:r>
                  <w:r w:rsidRPr="008A714E">
                    <w:rPr>
                      <w:rFonts w:cs="Arial"/>
                      <w:szCs w:val="20"/>
                    </w:rPr>
                    <w:t xml:space="preserve"> рабочего дня </w:t>
                  </w:r>
                  <w:r w:rsidRPr="001F00A3">
                    <w:rPr>
                      <w:rFonts w:cs="Arial"/>
                      <w:strike/>
                      <w:color w:val="FF0000"/>
                      <w:szCs w:val="20"/>
                    </w:rPr>
                    <w:t>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714E">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714E">
                    <w:rPr>
                      <w:rFonts w:cs="Arial"/>
                      <w:szCs w:val="20"/>
                    </w:rPr>
                    <w:t xml:space="preserve">не позднее </w:t>
                  </w:r>
                  <w:r w:rsidRPr="001F00A3">
                    <w:rPr>
                      <w:rFonts w:cs="Arial"/>
                      <w:strike/>
                      <w:color w:val="FF0000"/>
                      <w:szCs w:val="20"/>
                    </w:rPr>
                    <w:t>следующего</w:t>
                  </w:r>
                  <w:r w:rsidRPr="008A714E">
                    <w:rPr>
                      <w:rFonts w:cs="Arial"/>
                      <w:szCs w:val="20"/>
                    </w:rPr>
                    <w:t xml:space="preserve"> рабочего дня </w:t>
                  </w:r>
                  <w:r w:rsidRPr="001F00A3">
                    <w:rPr>
                      <w:rFonts w:cs="Arial"/>
                      <w:strike/>
                      <w:color w:val="FF0000"/>
                      <w:szCs w:val="20"/>
                    </w:rPr>
                    <w:t>со дня</w:t>
                  </w:r>
                  <w:r w:rsidRPr="008A714E">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2) отражение информации в Инвентарной карточке учета нефинансовых активов (код формы по ОКУД 0504031)/Инвентарной карточке группового учета нефинансовых активов (код формы по ОКУД 0504032)</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714E">
                    <w:rPr>
                      <w:rFonts w:cs="Arial"/>
                      <w:strike/>
                      <w:color w:val="FF0000"/>
                      <w:szCs w:val="20"/>
                    </w:rPr>
                    <w:t xml:space="preserve">для </w:t>
                  </w:r>
                  <w:r w:rsidRPr="001F00A3">
                    <w:rPr>
                      <w:rFonts w:cs="Arial"/>
                      <w:strike/>
                      <w:color w:val="FF0000"/>
                      <w:szCs w:val="20"/>
                    </w:rPr>
                    <w:t>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7.2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 xml:space="preserve">Акт о приеме-сдаче отремонтированных, </w:t>
                  </w:r>
                  <w:r w:rsidRPr="001F00A3">
                    <w:rPr>
                      <w:rFonts w:cs="Arial"/>
                      <w:strike/>
                      <w:color w:val="FF0000"/>
                      <w:szCs w:val="20"/>
                    </w:rPr>
                    <w:lastRenderedPageBreak/>
                    <w:t>реконструированных и модернизированных объектов основных средств (код формы по ОКУД 0504103) при проведении ремонта, реконструкции (модернизации), дооборудования, изменяющих стоимость объекта основных средств (при удорожании)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 xml:space="preserve">электронный образ </w:t>
                  </w:r>
                  <w:r w:rsidRPr="001F00A3">
                    <w:rPr>
                      <w:rFonts w:cs="Arial"/>
                      <w:strike/>
                      <w:color w:val="FF0000"/>
                      <w:szCs w:val="20"/>
                    </w:rPr>
                    <w:lastRenderedPageBreak/>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lastRenderedPageBreak/>
                    <w:t xml:space="preserve">формирование средствами ГИИС "Электронный </w:t>
                  </w:r>
                  <w:r w:rsidRPr="001F00A3">
                    <w:rPr>
                      <w:rFonts w:cs="Arial"/>
                      <w:strike/>
                      <w:color w:val="FF0000"/>
                      <w:szCs w:val="20"/>
                    </w:rPr>
                    <w:lastRenderedPageBreak/>
                    <w:t xml:space="preserve">бюджет" и направление в уполномоченную организацию с приложением электронного образа (скан-копии) документа, подписанного исполнителем работ по модернизации, ремонту, реконструкции не позднее рабочего дня, следующего за </w:t>
                  </w:r>
                  <w:r w:rsidR="005055CD">
                    <w:rPr>
                      <w:rFonts w:cs="Arial"/>
                      <w:strike/>
                      <w:color w:val="FF0000"/>
                      <w:szCs w:val="20"/>
                    </w:rPr>
                    <w:t>д</w:t>
                  </w:r>
                  <w:r w:rsidRPr="001F00A3">
                    <w:rPr>
                      <w:rFonts w:cs="Arial"/>
                      <w:strike/>
                      <w:color w:val="FF0000"/>
                      <w:szCs w:val="20"/>
                    </w:rPr>
                    <w:t>нем подписания акта выполненных работ по реконструкции, модернизации, дооборудованию</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lastRenderedPageBreak/>
                    <w:t>ответственное лицо субъект</w:t>
                  </w:r>
                  <w:r w:rsidRPr="001F00A3">
                    <w:rPr>
                      <w:rFonts w:cs="Arial"/>
                      <w:strike/>
                      <w:color w:val="FF0000"/>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lastRenderedPageBreak/>
                    <w:t xml:space="preserve">не позднее следующего рабочего дня со дня </w:t>
                  </w:r>
                  <w:r w:rsidRPr="001F00A3">
                    <w:rPr>
                      <w:rFonts w:cs="Arial"/>
                      <w:strike/>
                      <w:color w:val="FF0000"/>
                      <w:szCs w:val="20"/>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lastRenderedPageBreak/>
                    <w:t>1) отражение факта хозяйственно</w:t>
                  </w:r>
                  <w:r w:rsidRPr="001F00A3">
                    <w:rPr>
                      <w:rFonts w:cs="Arial"/>
                      <w:strike/>
                      <w:color w:val="FF0000"/>
                      <w:szCs w:val="20"/>
                    </w:rPr>
                    <w:lastRenderedPageBreak/>
                    <w:t>й жизни в учете;</w:t>
                  </w:r>
                </w:p>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2) отражение информации в Инвентарной карточке учета нефинансовых активов (код формы по ОКУД 0504031)/Инвентарной карточке группового учета нефинансовых активов (код формы по ОКУД 0504032)</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lastRenderedPageBreak/>
                    <w:t xml:space="preserve">1) для отражения в Журналах операций (код </w:t>
                  </w:r>
                  <w:r w:rsidRPr="001F00A3">
                    <w:rPr>
                      <w:rFonts w:cs="Arial"/>
                      <w:strike/>
                      <w:color w:val="FF0000"/>
                      <w:szCs w:val="20"/>
                    </w:rPr>
                    <w:lastRenderedPageBreak/>
                    <w:t>формы по ОКУД 0504071), установленных правилами организации и ведения бюджетного учета;</w:t>
                  </w:r>
                </w:p>
                <w:p w:rsidR="00C278D1" w:rsidRDefault="00C278D1" w:rsidP="00FB0319">
                  <w:pPr>
                    <w:autoSpaceDE w:val="0"/>
                    <w:autoSpaceDN w:val="0"/>
                    <w:adjustRightInd w:val="0"/>
                    <w:spacing w:after="1" w:line="200" w:lineRule="atLeast"/>
                    <w:rPr>
                      <w:rFonts w:cs="Arial"/>
                      <w:szCs w:val="20"/>
                    </w:rPr>
                  </w:pPr>
                  <w:bookmarkStart w:id="6" w:name="П13"/>
                  <w:bookmarkEnd w:id="6"/>
                  <w:r w:rsidRPr="001F00A3">
                    <w:rPr>
                      <w:rFonts w:cs="Arial"/>
                      <w:strike/>
                      <w:color w:val="FF0000"/>
                      <w:szCs w:val="20"/>
                    </w:rPr>
                    <w:t>2)</w:t>
                  </w:r>
                  <w:r w:rsidRPr="008A714E">
                    <w:rPr>
                      <w:rFonts w:cs="Arial"/>
                      <w:szCs w:val="20"/>
                    </w:rPr>
                    <w:t xml:space="preserve"> для </w:t>
                  </w:r>
                  <w:r w:rsidRPr="001F00A3">
                    <w:rPr>
                      <w:rFonts w:cs="Arial"/>
                      <w:strike/>
                      <w:color w:val="FF0000"/>
                      <w:szCs w:val="20"/>
                    </w:rPr>
                    <w:t>принятия</w:t>
                  </w:r>
                  <w:r w:rsidRPr="008A714E">
                    <w:rPr>
                      <w:rFonts w:cs="Arial"/>
                      <w:szCs w:val="20"/>
                    </w:rPr>
                    <w:t xml:space="preserve"> Решения о признании объектов нефинансовых активов (код формы по ОКУД 0510441) (</w:t>
                  </w:r>
                  <w:r w:rsidRPr="001F00A3">
                    <w:rPr>
                      <w:rFonts w:cs="Arial"/>
                      <w:strike/>
                      <w:color w:val="FF0000"/>
                      <w:szCs w:val="20"/>
                    </w:rPr>
                    <w:t>п. 5</w:t>
                  </w:r>
                  <w:r w:rsidRPr="008A714E">
                    <w:rPr>
                      <w:rFonts w:cs="Arial"/>
                      <w:szCs w:val="20"/>
                    </w:rPr>
                    <w:t xml:space="preserve"> Графика документооборота)</w:t>
                  </w:r>
                </w:p>
                <w:p w:rsidR="00E04806" w:rsidRDefault="005055CD" w:rsidP="00FB0319">
                  <w:pPr>
                    <w:autoSpaceDE w:val="0"/>
                    <w:autoSpaceDN w:val="0"/>
                    <w:adjustRightInd w:val="0"/>
                    <w:spacing w:after="1" w:line="200" w:lineRule="atLeast"/>
                    <w:rPr>
                      <w:rFonts w:cs="Arial"/>
                      <w:szCs w:val="20"/>
                    </w:rPr>
                  </w:pPr>
                  <w:hyperlink w:anchor="П14" w:history="1">
                    <w:r w:rsidR="00E04806" w:rsidRPr="00E04806">
                      <w:rPr>
                        <w:rStyle w:val="a3"/>
                        <w:rFonts w:cs="Arial"/>
                        <w:szCs w:val="20"/>
                      </w:rPr>
                      <w:t>См. схожий фрагмент в сравниваемом документе</w:t>
                    </w:r>
                  </w:hyperlink>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lastRenderedPageBreak/>
                    <w:t>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Первичные документы, подтверждающие безвозмездное поступление нефинансовых активов</w:t>
                  </w:r>
                  <w:r w:rsidRPr="001F00A3">
                    <w:rPr>
                      <w:rFonts w:cs="Arial"/>
                      <w:strike/>
                      <w:color w:val="FF0000"/>
                      <w:szCs w:val="20"/>
                    </w:rPr>
                    <w:t>, в том числе по договору дарения, при получении имущества, полученного субъектом централизованного учета в пользование, не являющегося объектами аренды (имущества казны и иного имущества, полученного на безвозмездной основе, как вклад собственника (учредителя);</w:t>
                  </w:r>
                </w:p>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 xml:space="preserve">имущества, которым по </w:t>
                  </w:r>
                  <w:r w:rsidRPr="001F00A3">
                    <w:rPr>
                      <w:rFonts w:cs="Arial"/>
                      <w:strike/>
                      <w:color w:val="FF0000"/>
                      <w:szCs w:val="20"/>
                    </w:rPr>
                    <w:lastRenderedPageBreak/>
                    <w:t>решению собственника (учредителя) пользуется субъект централизованного учета при выполнении возложенных на него функций (полномочий), без закрепления права оперативного управления);</w:t>
                  </w:r>
                </w:p>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w:t>
                  </w:r>
                </w:p>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музейных предметов и музейных коллекций, включенных в состав государственной части Музейного фонда Российской Федерации;</w:t>
                  </w:r>
                </w:p>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t xml:space="preserve">прав ограниченного пользования чужими земельными участками (в том числе сервитут) (договор дарения, Акт о приеме-передаче объектов нефинансовых активов (код формы по ОКУД 0504101) &lt;14&gt;, Накладная на отпуск материалов (материальных </w:t>
                  </w:r>
                  <w:r w:rsidRPr="001F00A3">
                    <w:rPr>
                      <w:rFonts w:cs="Arial"/>
                      <w:strike/>
                      <w:color w:val="FF0000"/>
                      <w:szCs w:val="20"/>
                    </w:rPr>
                    <w:lastRenderedPageBreak/>
                    <w:t>ценностей) на сторону (код формы по ОКУД 0504205) &lt;15&gt;, Извещение (код формы по ОКУД 0504805) &lt;16&gt;, решение комиссии по поступлению и выбытию активов и иные документы)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00A3">
                    <w:rPr>
                      <w:rFonts w:cs="Arial"/>
                      <w:strike/>
                      <w:color w:val="FF0000"/>
                      <w:szCs w:val="20"/>
                    </w:rPr>
                    <w:lastRenderedPageBreak/>
                    <w:t>8</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1F00A3">
                    <w:rPr>
                      <w:rFonts w:cs="Arial"/>
                      <w:strike/>
                      <w:color w:val="FF0000"/>
                      <w:szCs w:val="20"/>
                    </w:rPr>
                    <w:t>0504101</w:t>
                  </w:r>
                  <w:r>
                    <w:rPr>
                      <w:rFonts w:cs="Arial"/>
                      <w:szCs w:val="20"/>
                    </w:rPr>
                    <w:t xml:space="preserve">) с приложением копии </w:t>
                  </w:r>
                  <w:r w:rsidRPr="003703E9">
                    <w:rPr>
                      <w:rFonts w:cs="Arial"/>
                      <w:strike/>
                      <w:color w:val="FF0000"/>
                      <w:szCs w:val="20"/>
                    </w:rPr>
                    <w:t>регистра учета капитальных вложений или</w:t>
                  </w:r>
                  <w:r>
                    <w:rPr>
                      <w:rFonts w:cs="Arial"/>
                      <w:szCs w:val="20"/>
                    </w:rPr>
                    <w:t xml:space="preserve"> Инвентарной карточки учета нефинансовых активов (код формы по ОКУД </w:t>
                  </w:r>
                  <w:r w:rsidRPr="003703E9">
                    <w:rPr>
                      <w:rFonts w:cs="Arial"/>
                      <w:strike/>
                      <w:color w:val="FF0000"/>
                      <w:szCs w:val="20"/>
                    </w:rPr>
                    <w:t>0504031</w:t>
                  </w:r>
                  <w:r>
                    <w:rPr>
                      <w:rFonts w:cs="Arial"/>
                      <w:szCs w:val="20"/>
                    </w:rPr>
                    <w:t xml:space="preserve">) </w:t>
                  </w:r>
                  <w:r w:rsidRPr="003703E9">
                    <w:rPr>
                      <w:rFonts w:cs="Arial"/>
                      <w:strike/>
                      <w:color w:val="FF0000"/>
                      <w:szCs w:val="20"/>
                    </w:rPr>
                    <w:t>и технической документации (паспорта) (при наличии), с приложением решения (распоряжения) уполномоченного органа/распоряжения главного распорядителя бюджетных средств</w:t>
                  </w:r>
                  <w:r>
                    <w:rPr>
                      <w:rFonts w:cs="Arial"/>
                      <w:szCs w:val="20"/>
                    </w:rPr>
                    <w:t xml:space="preserve">, </w:t>
                  </w:r>
                  <w:r w:rsidRPr="003703E9">
                    <w:rPr>
                      <w:rFonts w:cs="Arial"/>
                      <w:strike/>
                      <w:color w:val="FF0000"/>
                      <w:szCs w:val="20"/>
                    </w:rPr>
                    <w:t>с приложением</w:t>
                  </w:r>
                  <w:r>
                    <w:rPr>
                      <w:rFonts w:cs="Arial"/>
                      <w:szCs w:val="20"/>
                    </w:rPr>
                    <w:t xml:space="preserve"> выписки из </w:t>
                  </w:r>
                  <w:r w:rsidRPr="003703E9">
                    <w:rPr>
                      <w:rFonts w:cs="Arial"/>
                      <w:strike/>
                      <w:color w:val="FF0000"/>
                      <w:szCs w:val="20"/>
                    </w:rPr>
                    <w:t>Единого государственного реестра недвижимости</w:t>
                  </w:r>
                  <w:r>
                    <w:rPr>
                      <w:rFonts w:cs="Arial"/>
                      <w:szCs w:val="20"/>
                    </w:rPr>
                    <w:t xml:space="preserve"> - для объектов недвижимого имущества, для иных объектов, подлежащих регистрации в государственных реестрах - с приложением </w:t>
                  </w:r>
                  <w:r>
                    <w:rPr>
                      <w:rFonts w:cs="Arial"/>
                      <w:szCs w:val="20"/>
                    </w:rPr>
                    <w:lastRenderedPageBreak/>
                    <w:t xml:space="preserve">документа, подтверждающего указанную регистрацию </w:t>
                  </w:r>
                  <w:r w:rsidRPr="003703E9">
                    <w:rPr>
                      <w:rFonts w:cs="Arial"/>
                      <w:strike/>
                      <w:color w:val="FF0000"/>
                      <w:szCs w:val="20"/>
                    </w:rPr>
                    <w:t>при поступлении нефинансовых активов в рамках межведомственных</w:t>
                  </w:r>
                  <w:r>
                    <w:rPr>
                      <w:rFonts w:cs="Arial"/>
                      <w:szCs w:val="20"/>
                    </w:rPr>
                    <w:t xml:space="preserve">, </w:t>
                  </w:r>
                  <w:r w:rsidRPr="003703E9">
                    <w:rPr>
                      <w:rFonts w:cs="Arial"/>
                      <w:strike/>
                      <w:color w:val="FF0000"/>
                      <w:szCs w:val="20"/>
                    </w:rPr>
                    <w:t>межбюджетных расчетов</w:t>
                  </w:r>
                  <w:r>
                    <w:rPr>
                      <w:rFonts w:cs="Arial"/>
                      <w:szCs w:val="20"/>
                    </w:rPr>
                    <w:t xml:space="preserve"> (при отсутствии функциональной возможности формирования и подписания в электронном виде передающей стороной)</w:t>
                  </w: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p w:rsidR="003703E9" w:rsidRDefault="003703E9"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3703E9">
                    <w:rPr>
                      <w:rFonts w:cs="Arial"/>
                      <w:strike/>
                      <w:color w:val="FF0000"/>
                      <w:szCs w:val="20"/>
                    </w:rPr>
                    <w:t>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3703E9">
                    <w:rPr>
                      <w:rFonts w:cs="Arial"/>
                      <w:strike/>
                      <w:color w:val="FF0000"/>
                      <w:szCs w:val="20"/>
                    </w:rPr>
                    <w:t>1</w:t>
                  </w:r>
                  <w:r>
                    <w:rPr>
                      <w:rFonts w:cs="Arial"/>
                      <w:szCs w:val="20"/>
                    </w:rPr>
                    <w:t xml:space="preserve"> (</w:t>
                  </w:r>
                  <w:r w:rsidRPr="003703E9">
                    <w:rPr>
                      <w:rFonts w:cs="Arial"/>
                      <w:strike/>
                      <w:color w:val="FF0000"/>
                      <w:szCs w:val="20"/>
                    </w:rPr>
                    <w:t>одного</w:t>
                  </w:r>
                  <w:r>
                    <w:rPr>
                      <w:rFonts w:cs="Arial"/>
                      <w:szCs w:val="20"/>
                    </w:rPr>
                    <w:t xml:space="preserve">) </w:t>
                  </w:r>
                  <w:r w:rsidRPr="003703E9">
                    <w:rPr>
                      <w:rFonts w:cs="Arial"/>
                      <w:strike/>
                      <w:color w:val="FF0000"/>
                      <w:szCs w:val="20"/>
                    </w:rPr>
                    <w:t>рабочего дня после</w:t>
                  </w:r>
                  <w:r>
                    <w:rPr>
                      <w:rFonts w:cs="Arial"/>
                      <w:szCs w:val="20"/>
                    </w:rPr>
                    <w:t xml:space="preserve"> утверждения </w:t>
                  </w:r>
                  <w:r w:rsidRPr="003703E9">
                    <w:rPr>
                      <w:rFonts w:cs="Arial"/>
                      <w:strike/>
                      <w:color w:val="FF0000"/>
                      <w:szCs w:val="20"/>
                    </w:rPr>
                    <w:t>акта, полученного от передающей стороны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3703E9">
                    <w:rPr>
                      <w:rFonts w:cs="Arial"/>
                      <w:strike/>
                      <w:color w:val="FF0000"/>
                      <w:szCs w:val="20"/>
                    </w:rPr>
                    <w:t>следующего</w:t>
                  </w:r>
                  <w:r>
                    <w:rPr>
                      <w:rFonts w:cs="Arial"/>
                      <w:szCs w:val="20"/>
                    </w:rPr>
                    <w:t xml:space="preserve"> рабочего дня </w:t>
                  </w:r>
                  <w:r w:rsidRPr="003703E9">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3703E9">
                    <w:rPr>
                      <w:rFonts w:cs="Arial"/>
                      <w:strike/>
                      <w:color w:val="FF0000"/>
                      <w:szCs w:val="20"/>
                    </w:rPr>
                    <w:t>Журналах операций</w:t>
                  </w:r>
                  <w:r>
                    <w:rPr>
                      <w:rFonts w:cs="Arial"/>
                      <w:szCs w:val="20"/>
                    </w:rPr>
                    <w:t xml:space="preserve"> (код формы по ОКУД 0504071)</w:t>
                  </w:r>
                  <w:r w:rsidRPr="00983D9D">
                    <w:rPr>
                      <w:rFonts w:cs="Arial"/>
                      <w:strike/>
                      <w:color w:val="FF0000"/>
                      <w:szCs w:val="20"/>
                    </w:rPr>
                    <w:t>, установленных правилами организации и ведения бюджетного учета, Журнале операций по забалансовому счету (код формы по ОКУД 0509213)</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w:t>
                  </w:r>
                  <w:r w:rsidRPr="00983D9D">
                    <w:rPr>
                      <w:rFonts w:cs="Arial"/>
                      <w:strike/>
                      <w:color w:val="FF0000"/>
                      <w:szCs w:val="20"/>
                    </w:rPr>
                    <w:t>формирования Решения о признании объектов нефинансовых активов (код формы по ОКУД 0510441) (см. п. 5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83D9D">
                    <w:rPr>
                      <w:rFonts w:cs="Arial"/>
                      <w:strike/>
                      <w:color w:val="FF0000"/>
                      <w:szCs w:val="20"/>
                    </w:rPr>
                    <w:lastRenderedPageBreak/>
                    <w:t>8</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983D9D">
                    <w:rPr>
                      <w:rFonts w:cs="Arial"/>
                      <w:strike/>
                      <w:color w:val="FF0000"/>
                      <w:szCs w:val="20"/>
                    </w:rPr>
                    <w:t>0504101</w:t>
                  </w:r>
                  <w:r>
                    <w:rPr>
                      <w:rFonts w:cs="Arial"/>
                      <w:szCs w:val="20"/>
                    </w:rPr>
                    <w:t xml:space="preserve">) при поступлении нефинансовых активов </w:t>
                  </w:r>
                  <w:r w:rsidRPr="00983D9D">
                    <w:rPr>
                      <w:rFonts w:cs="Arial"/>
                      <w:strike/>
                      <w:color w:val="FF0000"/>
                      <w:szCs w:val="20"/>
                    </w:rPr>
                    <w:t>с приложением технической документации (паспорта) (при наличии)</w:t>
                  </w:r>
                  <w:r>
                    <w:rPr>
                      <w:rFonts w:cs="Arial"/>
                      <w:szCs w:val="20"/>
                    </w:rPr>
                    <w:t xml:space="preserve"> в рамках внутриведомственных, межведомственных и межбюджетных расчетов </w:t>
                  </w:r>
                  <w:r w:rsidRPr="00983D9D">
                    <w:rPr>
                      <w:rFonts w:cs="Arial"/>
                      <w:strike/>
                      <w:color w:val="FF0000"/>
                      <w:szCs w:val="20"/>
                    </w:rPr>
                    <w:t>с приложением решения (распоряжения) уполномоченного органа/распоряжения главного распорядителя бюджетных средств,</w:t>
                  </w:r>
                  <w:r>
                    <w:rPr>
                      <w:rFonts w:cs="Arial"/>
                      <w:szCs w:val="20"/>
                    </w:rPr>
                    <w:t xml:space="preserve"> с приложением выписки из </w:t>
                  </w:r>
                  <w:r w:rsidRPr="00983D9D">
                    <w:rPr>
                      <w:rFonts w:cs="Arial"/>
                      <w:strike/>
                      <w:color w:val="FF0000"/>
                      <w:szCs w:val="20"/>
                    </w:rPr>
                    <w:t>Единого государственного реестра недвижимости</w:t>
                  </w:r>
                  <w:r>
                    <w:rPr>
                      <w:rFonts w:cs="Arial"/>
                      <w:szCs w:val="20"/>
                    </w:rPr>
                    <w:t xml:space="preserve"> - для объектов недвижимого </w:t>
                  </w:r>
                  <w:r>
                    <w:rPr>
                      <w:rFonts w:cs="Arial"/>
                      <w:szCs w:val="20"/>
                    </w:rPr>
                    <w:lastRenderedPageBreak/>
                    <w:t>имущества, для иных объектов, подлежащих регистрации в государственных реестрах - с приложением документа, подтверждающего указанную регистрацию</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83D9D">
                    <w:rPr>
                      <w:rFonts w:cs="Arial"/>
                      <w:strike/>
                      <w:color w:val="FF0000"/>
                      <w:szCs w:val="20"/>
                    </w:rPr>
                    <w:t>1)</w:t>
                  </w:r>
                  <w:r>
                    <w:rPr>
                      <w:rFonts w:cs="Arial"/>
                      <w:szCs w:val="20"/>
                    </w:rPr>
                    <w:t xml:space="preserve"> подписание электронными подписями документа</w:t>
                  </w:r>
                  <w:r w:rsidRPr="00983D9D">
                    <w:rPr>
                      <w:rFonts w:cs="Arial"/>
                      <w:strike/>
                      <w:color w:val="FF0000"/>
                      <w:szCs w:val="20"/>
                    </w:rPr>
                    <w:t>,</w:t>
                  </w:r>
                  <w:r>
                    <w:rPr>
                      <w:rFonts w:cs="Arial"/>
                      <w:szCs w:val="20"/>
                    </w:rPr>
                    <w:t xml:space="preserve"> сформированного и подписанного электронными подписями передающей </w:t>
                  </w:r>
                  <w:r w:rsidRPr="00983D9D">
                    <w:rPr>
                      <w:rFonts w:cs="Arial"/>
                      <w:strike/>
                      <w:color w:val="FF0000"/>
                      <w:szCs w:val="20"/>
                    </w:rPr>
                    <w:t>стороной</w:t>
                  </w:r>
                  <w:r>
                    <w:rPr>
                      <w:rFonts w:cs="Arial"/>
                      <w:szCs w:val="20"/>
                    </w:rPr>
                    <w:t xml:space="preserve"> средствами ГИИС "Электронный бюджет"</w:t>
                  </w:r>
                  <w:r w:rsidRPr="00983D9D">
                    <w:rPr>
                      <w:rFonts w:cs="Arial"/>
                      <w:strike/>
                      <w:color w:val="FF0000"/>
                      <w:szCs w:val="20"/>
                    </w:rPr>
                    <w:t>, не позднее 1 (одного) рабочего дня со дня получения;</w:t>
                  </w:r>
                </w:p>
                <w:p w:rsidR="00C278D1" w:rsidRPr="00983D9D" w:rsidRDefault="00C278D1" w:rsidP="00FB0319">
                  <w:pPr>
                    <w:autoSpaceDE w:val="0"/>
                    <w:autoSpaceDN w:val="0"/>
                    <w:adjustRightInd w:val="0"/>
                    <w:spacing w:after="1" w:line="200" w:lineRule="atLeast"/>
                    <w:rPr>
                      <w:rFonts w:cs="Arial"/>
                      <w:strike/>
                      <w:szCs w:val="20"/>
                    </w:rPr>
                  </w:pPr>
                  <w:r w:rsidRPr="00983D9D">
                    <w:rPr>
                      <w:rFonts w:cs="Arial"/>
                      <w:strike/>
                      <w:color w:val="FF0000"/>
                      <w:szCs w:val="20"/>
                    </w:rPr>
                    <w:t>2) направление средствами ГИИС "Электронный бюджет" в уполномоченную организацию не позднее дня утверждения средствами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83D9D">
                    <w:rPr>
                      <w:rFonts w:cs="Arial"/>
                      <w:szCs w:val="20"/>
                    </w:rPr>
                    <w:t xml:space="preserve">комиссия по поступлению и выбытию активов, </w:t>
                  </w:r>
                  <w:r w:rsidRPr="00983D9D">
                    <w:rPr>
                      <w:rFonts w:cs="Arial"/>
                      <w:strike/>
                      <w:color w:val="FF0000"/>
                      <w:szCs w:val="20"/>
                    </w:rPr>
                    <w:t>руководитель (уполномоченное лицо) передающей стороны, ответственное лицо передающей стороны,</w:t>
                  </w:r>
                  <w:r>
                    <w:rPr>
                      <w:rFonts w:cs="Arial"/>
                      <w:szCs w:val="20"/>
                    </w:rPr>
                    <w:t xml:space="preserve">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83D9D">
                    <w:rPr>
                      <w:rFonts w:cs="Arial"/>
                      <w:strike/>
                      <w:color w:val="FF0000"/>
                      <w:szCs w:val="20"/>
                    </w:rPr>
                    <w:t>одномоментно после подписания</w:t>
                  </w:r>
                  <w:r>
                    <w:rPr>
                      <w:rFonts w:cs="Arial"/>
                      <w:szCs w:val="20"/>
                    </w:rPr>
                    <w:t xml:space="preserve"> документа </w:t>
                  </w:r>
                  <w:r w:rsidRPr="00422291">
                    <w:rPr>
                      <w:rFonts w:cs="Arial"/>
                      <w:strike/>
                      <w:color w:val="FF0000"/>
                      <w:szCs w:val="20"/>
                    </w:rPr>
                    <w:t>уполномоченными лицами субъекта централизованного учета</w:t>
                  </w:r>
                  <w:r>
                    <w:rPr>
                      <w:rFonts w:cs="Arial"/>
                      <w:szCs w:val="20"/>
                    </w:rPr>
                    <w:t xml:space="preserve">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422291">
                    <w:rPr>
                      <w:rFonts w:cs="Arial"/>
                      <w:strike/>
                      <w:color w:val="FF0000"/>
                      <w:szCs w:val="20"/>
                    </w:rPr>
                    <w:t>Журналах операций</w:t>
                  </w:r>
                  <w:r>
                    <w:rPr>
                      <w:rFonts w:cs="Arial"/>
                      <w:szCs w:val="20"/>
                    </w:rPr>
                    <w:t xml:space="preserve"> (код формы по ОКУД 0504071)</w:t>
                  </w:r>
                  <w:r w:rsidRPr="00422291">
                    <w:rPr>
                      <w:rFonts w:cs="Arial"/>
                      <w:strike/>
                      <w:color w:val="FF0000"/>
                      <w:szCs w:val="20"/>
                    </w:rPr>
                    <w:t>, установленных правилами организации и ведения бюджетного учета, Журнале операций по забалансовому счету (код формы по ОКУД 0509213)</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w:t>
                  </w:r>
                  <w:r w:rsidRPr="00422291">
                    <w:rPr>
                      <w:rFonts w:cs="Arial"/>
                      <w:strike/>
                      <w:color w:val="FF0000"/>
                      <w:szCs w:val="20"/>
                    </w:rPr>
                    <w:t>формирования Решения о признании объектов нефинансовых активов (код формы по ОКУД 0510441) (см. п. 5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422291" w:rsidRDefault="00C278D1" w:rsidP="00FB0319">
                  <w:pPr>
                    <w:autoSpaceDE w:val="0"/>
                    <w:autoSpaceDN w:val="0"/>
                    <w:adjustRightInd w:val="0"/>
                    <w:spacing w:after="1" w:line="200" w:lineRule="atLeast"/>
                    <w:rPr>
                      <w:rFonts w:cs="Arial"/>
                      <w:strike/>
                      <w:szCs w:val="20"/>
                    </w:rPr>
                  </w:pPr>
                  <w:r w:rsidRPr="00422291">
                    <w:rPr>
                      <w:rFonts w:cs="Arial"/>
                      <w:strike/>
                      <w:color w:val="FF0000"/>
                      <w:szCs w:val="20"/>
                    </w:rPr>
                    <w:t>8.3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Накладная на отпуск материалов (материальных ценностей) на сторону (код формы по ОКУД 0504205), подтверждающая безвозмездное поступление материальных запасов, в том числе по договору дарения, с приложением технической документации (паспорта) (при наличии) при поступлении в рамках межведомственных, межбюджетных расчетов (при отсутствии функциональной возможности подписания в электронном виде)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подписание и направление не позднее следующего рабочего дня со дня получения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2) отражение в регистрах бухгалтерского учета в целях систематизации информации на соответствующих счетах учета материальных запасов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1) для отражения в Журналах операций (код формы по ОКУД 0504071), установленных правилами организации и ведения бюджетного учета;</w:t>
                  </w:r>
                </w:p>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2) для формирования Решения о признании объектов нефинансовых активов (код формы по ОКУД 0510441) по материальным запасам, в отношении которых устанавливается срок эксплуатации (см. п. 5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8.4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 xml:space="preserve">Накладная на отпуск материалов (материальных ценностей) на сторону (код формы по ОКУД 0504205), подтверждающая безвозмездное поступление материальных запасов, в том </w:t>
                  </w:r>
                  <w:r w:rsidRPr="00422291">
                    <w:rPr>
                      <w:rFonts w:cs="Arial"/>
                      <w:strike/>
                      <w:color w:val="FF0000"/>
                      <w:szCs w:val="20"/>
                    </w:rPr>
                    <w:lastRenderedPageBreak/>
                    <w:t>числе по договору дарения, с приложением технической документации (паспорта) (при наличии) в рамках внутриведомственных, межведомственных расчетов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 xml:space="preserve">1) подписание и утверждение документ, сформированный передающей стороной средствами ГИИС "Электронный бюджет" не позднее 1 (одного) рабочего дня </w:t>
                  </w:r>
                  <w:r w:rsidRPr="00422291">
                    <w:rPr>
                      <w:rFonts w:cs="Arial"/>
                      <w:strike/>
                      <w:color w:val="FF0000"/>
                      <w:szCs w:val="20"/>
                    </w:rPr>
                    <w:lastRenderedPageBreak/>
                    <w:t>со дня получения;</w:t>
                  </w:r>
                </w:p>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2) направление средствами ГИИС "Электронный бюджет" в уполномоченную организацию не позднее следующего рабочего дня со дня утверждения документа в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lastRenderedPageBreak/>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 xml:space="preserve">2) отражение в регистрах бухгалтерского учета в целях систематизации информации на </w:t>
                  </w:r>
                  <w:r w:rsidRPr="00422291">
                    <w:rPr>
                      <w:rFonts w:cs="Arial"/>
                      <w:strike/>
                      <w:color w:val="FF0000"/>
                      <w:szCs w:val="20"/>
                    </w:rPr>
                    <w:lastRenderedPageBreak/>
                    <w:t>соответствующих счетах учета материальных запасов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lastRenderedPageBreak/>
                    <w:t>1) для отражения в Журналах операций (код формы по ОКУД 0504071), установленных правилами организации и ведения бюджетного учета;</w:t>
                  </w:r>
                </w:p>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lastRenderedPageBreak/>
                    <w:t>2) для формирования Решения о признании объектов нефинансовых активов (код формы по ОКУД 0510441) по материальным запасам, в отношении которых устанавливается срок эксплуатации (см. п. 5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lastRenderedPageBreak/>
                    <w:t>8.5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Акт приема-передачи нефинансовых активов, договор дарения (при наличии) с приложением технической документации (паспорта) (при наличии), с приложением решения комиссии по поступлению и выбытию активов с информацией о справедливой стоимости объектов при поступлении в рамках иных расчетов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подписание и направление не позднее следующего рабочего дня со дня получения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422291">
                    <w:rPr>
                      <w:rFonts w:cs="Arial"/>
                      <w:strike/>
                      <w:color w:val="FF0000"/>
                      <w:szCs w:val="20"/>
                    </w:rPr>
                    <w:t>1) для отражения в Журналах операций (код формы по ОКУД 0504071), установленных правилами организации и ведения бюджетного учета;</w:t>
                  </w:r>
                </w:p>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2) для формирования Решения о признании объектов нефинансовых активов (код формы по ОКУД 0510441), в части материальных запасов - в отношении которых устанавливается срок эксплуатации (см. п. 5 Графика документооборота)</w:t>
                  </w: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422291" w:rsidRDefault="00C278D1" w:rsidP="00FB0319">
                  <w:pPr>
                    <w:autoSpaceDE w:val="0"/>
                    <w:autoSpaceDN w:val="0"/>
                    <w:adjustRightInd w:val="0"/>
                    <w:spacing w:after="1" w:line="200" w:lineRule="atLeast"/>
                    <w:rPr>
                      <w:rFonts w:cs="Arial"/>
                      <w:strike/>
                      <w:szCs w:val="20"/>
                    </w:rPr>
                  </w:pPr>
                  <w:r w:rsidRPr="00422291">
                    <w:rPr>
                      <w:rFonts w:cs="Arial"/>
                      <w:strike/>
                      <w:color w:val="FF0000"/>
                      <w:szCs w:val="20"/>
                    </w:rPr>
                    <w:lastRenderedPageBreak/>
                    <w:t>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422291">
                    <w:rPr>
                      <w:rFonts w:cs="Arial"/>
                      <w:strike/>
                      <w:color w:val="FF0000"/>
                      <w:szCs w:val="20"/>
                    </w:rPr>
                    <w:t>приемке имущества, активов и обязательств</w:t>
                  </w:r>
                  <w:r>
                    <w:rPr>
                      <w:rFonts w:cs="Arial"/>
                      <w:szCs w:val="20"/>
                    </w:rPr>
                    <w:t xml:space="preserve">, полученное от передающей стороны </w:t>
                  </w:r>
                  <w:r w:rsidRPr="00422291">
                    <w:rPr>
                      <w:rFonts w:cs="Arial"/>
                      <w:strike/>
                      <w:color w:val="FF0000"/>
                      <w:szCs w:val="20"/>
                    </w:rPr>
                    <w:t>(дополнительно к п. 8.1, 8.2, 8.3, 8.4, 8.5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22291">
                    <w:rPr>
                      <w:rFonts w:cs="Arial"/>
                      <w:strike/>
                      <w:color w:val="FF0000"/>
                      <w:szCs w:val="20"/>
                    </w:rPr>
                    <w:t>9</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w:t>
                  </w:r>
                  <w:r>
                    <w:rPr>
                      <w:rFonts w:cs="Arial"/>
                      <w:szCs w:val="20"/>
                    </w:rPr>
                    <w:lastRenderedPageBreak/>
                    <w:t xml:space="preserve">0504805) при </w:t>
                  </w:r>
                  <w:r w:rsidRPr="00422291">
                    <w:rPr>
                      <w:rFonts w:cs="Arial"/>
                      <w:strike/>
                      <w:color w:val="FF0000"/>
                      <w:szCs w:val="20"/>
                    </w:rPr>
                    <w:t>приемке имущества, активов и обязательств</w:t>
                  </w:r>
                  <w:r>
                    <w:rPr>
                      <w:rFonts w:cs="Arial"/>
                      <w:szCs w:val="20"/>
                    </w:rPr>
                    <w:t>, полученное от передающей стороны (</w:t>
                  </w:r>
                  <w:r w:rsidRPr="00422291">
                    <w:rPr>
                      <w:rFonts w:cs="Arial"/>
                      <w:strike/>
                      <w:color w:val="FF0000"/>
                      <w:szCs w:val="20"/>
                    </w:rPr>
                    <w:t>дополнительно к п. 8.1, 8.3, 8.5 Графика документооборота</w:t>
                  </w:r>
                  <w:r>
                    <w:rPr>
                      <w:rFonts w:cs="Arial"/>
                      <w:szCs w:val="20"/>
                    </w:rPr>
                    <w:t>)</w:t>
                  </w: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w:t>
                  </w:r>
                  <w:r>
                    <w:rPr>
                      <w:rFonts w:cs="Arial"/>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в уполномоченн</w:t>
                  </w:r>
                  <w:r>
                    <w:rPr>
                      <w:rFonts w:cs="Arial"/>
                      <w:szCs w:val="20"/>
                    </w:rPr>
                    <w:lastRenderedPageBreak/>
                    <w:t xml:space="preserve">ую организацию не позднее 2 (двух) рабочих дней со дня получения документа </w:t>
                  </w:r>
                  <w:r w:rsidRPr="00422291">
                    <w:rPr>
                      <w:rFonts w:cs="Arial"/>
                      <w:strike/>
                      <w:color w:val="FF0000"/>
                      <w:szCs w:val="20"/>
                    </w:rPr>
                    <w:t>на бумажном носителе</w:t>
                  </w:r>
                  <w:r>
                    <w:rPr>
                      <w:rFonts w:cs="Arial"/>
                      <w:szCs w:val="20"/>
                    </w:rPr>
                    <w:t xml:space="preserve"> от передающей стороны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w:t>
                  </w:r>
                  <w:r>
                    <w:rPr>
                      <w:rFonts w:cs="Arial"/>
                      <w:szCs w:val="20"/>
                    </w:rPr>
                    <w:lastRenderedPageBreak/>
                    <w:t>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422291">
                    <w:rPr>
                      <w:rFonts w:cs="Arial"/>
                      <w:strike/>
                      <w:color w:val="FF0000"/>
                      <w:szCs w:val="20"/>
                    </w:rPr>
                    <w:t>следующего</w:t>
                  </w:r>
                  <w:r>
                    <w:rPr>
                      <w:rFonts w:cs="Arial"/>
                      <w:szCs w:val="20"/>
                    </w:rPr>
                    <w:t xml:space="preserve"> </w:t>
                  </w:r>
                  <w:r>
                    <w:rPr>
                      <w:rFonts w:cs="Arial"/>
                      <w:szCs w:val="20"/>
                    </w:rPr>
                    <w:lastRenderedPageBreak/>
                    <w:t xml:space="preserve">рабочего дня </w:t>
                  </w:r>
                  <w:r w:rsidRPr="00422291">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1) заполнение </w:t>
                  </w:r>
                  <w:r>
                    <w:rPr>
                      <w:rFonts w:cs="Arial"/>
                      <w:szCs w:val="20"/>
                    </w:rPr>
                    <w:lastRenderedPageBreak/>
                    <w:t>Извещения (код формы по ОКУД 0504805);</w:t>
                  </w:r>
                </w:p>
                <w:p w:rsidR="00C278D1" w:rsidRDefault="00C278D1" w:rsidP="00FB0319">
                  <w:pPr>
                    <w:autoSpaceDE w:val="0"/>
                    <w:autoSpaceDN w:val="0"/>
                    <w:adjustRightInd w:val="0"/>
                    <w:spacing w:after="1" w:line="200" w:lineRule="atLeast"/>
                    <w:rPr>
                      <w:rFonts w:cs="Arial"/>
                      <w:szCs w:val="20"/>
                    </w:rPr>
                  </w:pPr>
                  <w:r>
                    <w:rPr>
                      <w:rFonts w:cs="Arial"/>
                      <w:szCs w:val="20"/>
                    </w:rPr>
                    <w:t>2) подписание ответственным лицом уполномоченной организации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направления </w:t>
                  </w:r>
                  <w:r>
                    <w:rPr>
                      <w:rFonts w:cs="Arial"/>
                      <w:szCs w:val="20"/>
                    </w:rPr>
                    <w:lastRenderedPageBreak/>
                    <w:t xml:space="preserve">на бумажном носителе </w:t>
                  </w:r>
                  <w:r w:rsidRPr="00422291">
                    <w:rPr>
                      <w:rFonts w:cs="Arial"/>
                      <w:strike/>
                      <w:color w:val="FF0000"/>
                      <w:szCs w:val="20"/>
                    </w:rPr>
                    <w:t>для подписания субъектом</w:t>
                  </w:r>
                  <w:r>
                    <w:rPr>
                      <w:rFonts w:cs="Arial"/>
                      <w:szCs w:val="20"/>
                    </w:rPr>
                    <w:t xml:space="preserve"> централизованного учета (</w:t>
                  </w:r>
                  <w:r w:rsidRPr="00422291">
                    <w:rPr>
                      <w:rFonts w:cs="Arial"/>
                      <w:strike/>
                      <w:color w:val="FF0000"/>
                      <w:szCs w:val="20"/>
                    </w:rPr>
                    <w:t>см. п. 9</w:t>
                  </w:r>
                  <w:r>
                    <w:rPr>
                      <w:rFonts w:cs="Arial"/>
                      <w:szCs w:val="20"/>
                    </w:rPr>
                    <w:t>.1.1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1AFA">
                    <w:rPr>
                      <w:rFonts w:cs="Arial"/>
                      <w:strike/>
                      <w:color w:val="FF0000"/>
                      <w:szCs w:val="20"/>
                    </w:rPr>
                    <w:lastRenderedPageBreak/>
                    <w:t>9</w:t>
                  </w:r>
                  <w:r>
                    <w:rPr>
                      <w:rFonts w:cs="Arial"/>
                      <w:szCs w:val="20"/>
                    </w:rPr>
                    <w:t>.1.1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831AFA">
                    <w:rPr>
                      <w:rFonts w:cs="Arial"/>
                      <w:strike/>
                      <w:color w:val="FF0000"/>
                      <w:szCs w:val="20"/>
                    </w:rPr>
                    <w:t>приемке имущества, активов и обязательств</w:t>
                  </w:r>
                  <w:r>
                    <w:rPr>
                      <w:rFonts w:cs="Arial"/>
                      <w:szCs w:val="20"/>
                    </w:rPr>
                    <w:t xml:space="preserve">, полученное от передающей стороны (продолжение </w:t>
                  </w:r>
                  <w:r w:rsidRPr="00831AFA">
                    <w:rPr>
                      <w:rFonts w:cs="Arial"/>
                      <w:strike/>
                      <w:color w:val="FF0000"/>
                      <w:szCs w:val="20"/>
                    </w:rPr>
                    <w:t>п. 9</w:t>
                  </w:r>
                  <w:r>
                    <w:rPr>
                      <w:rFonts w:cs="Arial"/>
                      <w:szCs w:val="20"/>
                    </w:rPr>
                    <w:t>.1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1AFA">
                    <w:rPr>
                      <w:rFonts w:cs="Arial"/>
                      <w:strike/>
                      <w:color w:val="FF0000"/>
                      <w:szCs w:val="20"/>
                    </w:rPr>
                    <w:t>электронный образ (</w:t>
                  </w:r>
                  <w:r>
                    <w:rPr>
                      <w:rFonts w:cs="Arial"/>
                      <w:szCs w:val="20"/>
                    </w:rPr>
                    <w:t>скан-копия</w:t>
                  </w:r>
                  <w:r w:rsidRPr="00831AFA">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подписание на бумажном носителе не позднее </w:t>
                  </w:r>
                  <w:r w:rsidRPr="00831AFA">
                    <w:rPr>
                      <w:rFonts w:cs="Arial"/>
                      <w:strike/>
                      <w:color w:val="FF0000"/>
                      <w:szCs w:val="20"/>
                    </w:rPr>
                    <w:t>1 (одного)</w:t>
                  </w:r>
                  <w:r>
                    <w:rPr>
                      <w:rFonts w:cs="Arial"/>
                      <w:szCs w:val="20"/>
                    </w:rPr>
                    <w:t xml:space="preserve"> рабочего дня </w:t>
                  </w:r>
                  <w:r w:rsidRPr="00831AFA">
                    <w:rPr>
                      <w:rFonts w:cs="Arial"/>
                      <w:strike/>
                      <w:color w:val="FF0000"/>
                      <w:szCs w:val="20"/>
                    </w:rPr>
                    <w:t>со дня</w:t>
                  </w:r>
                  <w:r>
                    <w:rPr>
                      <w:rFonts w:cs="Arial"/>
                      <w:szCs w:val="20"/>
                    </w:rPr>
                    <w:t xml:space="preserve"> получения </w:t>
                  </w:r>
                  <w:r w:rsidRPr="00831AFA">
                    <w:rPr>
                      <w:rFonts w:cs="Arial"/>
                      <w:strike/>
                      <w:color w:val="FF0000"/>
                      <w:szCs w:val="20"/>
                    </w:rPr>
                    <w:t>из уполномоченной организации</w:t>
                  </w:r>
                  <w:r>
                    <w:rPr>
                      <w:rFonts w:cs="Arial"/>
                      <w:szCs w:val="20"/>
                    </w:rPr>
                    <w:t xml:space="preserve"> заполненного документа;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передающей стороне </w:t>
                  </w:r>
                  <w:r w:rsidRPr="00831AFA">
                    <w:rPr>
                      <w:rFonts w:cs="Arial"/>
                      <w:strike/>
                      <w:color w:val="FF0000"/>
                      <w:szCs w:val="20"/>
                    </w:rPr>
                    <w:t>документ</w:t>
                  </w:r>
                  <w:r>
                    <w:rPr>
                      <w:rFonts w:cs="Arial"/>
                      <w:szCs w:val="20"/>
                    </w:rPr>
                    <w:t xml:space="preserve"> на бумажном носителе не позднее 2 (двух) рабочих дней со дня </w:t>
                  </w:r>
                  <w:r w:rsidRPr="00831AFA">
                    <w:rPr>
                      <w:rFonts w:cs="Arial"/>
                      <w:strike/>
                      <w:color w:val="FF0000"/>
                      <w:szCs w:val="20"/>
                    </w:rPr>
                    <w:t>утверждения</w:t>
                  </w:r>
                  <w:r>
                    <w:rPr>
                      <w:rFonts w:cs="Arial"/>
                      <w:szCs w:val="20"/>
                    </w:rPr>
                    <w:t xml:space="preserve"> документа;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направление в уполномоченную организацию </w:t>
                  </w:r>
                  <w:r w:rsidRPr="00831AFA">
                    <w:rPr>
                      <w:rFonts w:cs="Arial"/>
                      <w:strike/>
                      <w:color w:val="FF0000"/>
                      <w:szCs w:val="20"/>
                    </w:rPr>
                    <w:t>электронный образ (скан-копию)</w:t>
                  </w:r>
                  <w:r>
                    <w:rPr>
                      <w:rFonts w:cs="Arial"/>
                      <w:szCs w:val="20"/>
                    </w:rPr>
                    <w:t xml:space="preserve"> не позднее </w:t>
                  </w:r>
                  <w:r w:rsidRPr="00831AFA">
                    <w:rPr>
                      <w:rFonts w:cs="Arial"/>
                      <w:strike/>
                      <w:color w:val="FF0000"/>
                      <w:szCs w:val="20"/>
                    </w:rPr>
                    <w:t>следующего</w:t>
                  </w:r>
                  <w:r>
                    <w:rPr>
                      <w:rFonts w:cs="Arial"/>
                      <w:szCs w:val="20"/>
                    </w:rPr>
                    <w:t xml:space="preserve"> рабочего дня </w:t>
                  </w:r>
                  <w:r w:rsidRPr="00831AFA">
                    <w:rPr>
                      <w:rFonts w:cs="Arial"/>
                      <w:strike/>
                      <w:color w:val="FF0000"/>
                      <w:szCs w:val="20"/>
                    </w:rPr>
                    <w:t>со дня</w:t>
                  </w:r>
                  <w:r>
                    <w:rPr>
                      <w:rFonts w:cs="Arial"/>
                      <w:szCs w:val="20"/>
                    </w:rPr>
                    <w:t xml:space="preserve"> подписания документа</w:t>
                  </w: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831AFA">
                    <w:rPr>
                      <w:rFonts w:cs="Arial"/>
                      <w:strike/>
                      <w:color w:val="FF0000"/>
                      <w:szCs w:val="20"/>
                    </w:rPr>
                    <w:t>следующего</w:t>
                  </w:r>
                  <w:r>
                    <w:rPr>
                      <w:rFonts w:cs="Arial"/>
                      <w:szCs w:val="20"/>
                    </w:rPr>
                    <w:t xml:space="preserve"> рабочего дня </w:t>
                  </w:r>
                  <w:r w:rsidRPr="00831AFA">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831AFA" w:rsidRDefault="00C278D1" w:rsidP="00FB0319">
                  <w:pPr>
                    <w:autoSpaceDE w:val="0"/>
                    <w:autoSpaceDN w:val="0"/>
                    <w:adjustRightInd w:val="0"/>
                    <w:spacing w:after="1" w:line="200" w:lineRule="atLeast"/>
                    <w:rPr>
                      <w:rFonts w:cs="Arial"/>
                      <w:strike/>
                      <w:szCs w:val="20"/>
                    </w:rPr>
                  </w:pPr>
                  <w:r w:rsidRPr="00831AFA">
                    <w:rPr>
                      <w:rFonts w:cs="Arial"/>
                      <w:strike/>
                      <w:color w:val="FF0000"/>
                      <w:szCs w:val="20"/>
                    </w:rPr>
                    <w:t>отражение</w:t>
                  </w:r>
                  <w:r w:rsidRPr="005F085C">
                    <w:rPr>
                      <w:rFonts w:cs="Arial"/>
                      <w:szCs w:val="20"/>
                    </w:rPr>
                    <w:t xml:space="preserve"> в бухгалтерском учете бухгалтерских записей согласно 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F085C">
                    <w:rPr>
                      <w:rFonts w:cs="Arial"/>
                      <w:strike/>
                      <w:color w:val="FF0000"/>
                      <w:szCs w:val="20"/>
                    </w:rPr>
                    <w:t xml:space="preserve">для отражения в </w:t>
                  </w:r>
                  <w:r w:rsidRPr="00831AFA">
                    <w:rPr>
                      <w:rFonts w:cs="Arial"/>
                      <w:strike/>
                      <w:color w:val="FF0000"/>
                      <w:szCs w:val="20"/>
                    </w:rPr>
                    <w:t>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1AFA">
                    <w:rPr>
                      <w:rFonts w:cs="Arial"/>
                      <w:strike/>
                      <w:color w:val="FF0000"/>
                      <w:szCs w:val="20"/>
                    </w:rPr>
                    <w:t>9</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831AFA">
                    <w:rPr>
                      <w:rFonts w:cs="Arial"/>
                      <w:strike/>
                      <w:color w:val="FF0000"/>
                      <w:szCs w:val="20"/>
                    </w:rPr>
                    <w:t>приемке имущества, активов и обязательств</w:t>
                  </w:r>
                  <w:r>
                    <w:rPr>
                      <w:rFonts w:cs="Arial"/>
                      <w:szCs w:val="20"/>
                    </w:rPr>
                    <w:t xml:space="preserve">, полученное от передающей стороны </w:t>
                  </w:r>
                  <w:r w:rsidRPr="00831AFA">
                    <w:rPr>
                      <w:rFonts w:cs="Arial"/>
                      <w:strike/>
                      <w:color w:val="FF0000"/>
                      <w:szCs w:val="20"/>
                    </w:rPr>
                    <w:t>средствами ГИИС "Электронный бюджет" (дополнительно к п. 8.2, 8.4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Pr="00831AFA" w:rsidRDefault="00C278D1" w:rsidP="00FB0319">
                  <w:pPr>
                    <w:autoSpaceDE w:val="0"/>
                    <w:autoSpaceDN w:val="0"/>
                    <w:adjustRightInd w:val="0"/>
                    <w:spacing w:after="1" w:line="200" w:lineRule="atLeast"/>
                    <w:rPr>
                      <w:rFonts w:cs="Arial"/>
                      <w:strike/>
                      <w:szCs w:val="20"/>
                    </w:rPr>
                  </w:pPr>
                  <w:r w:rsidRPr="00831AFA">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w:t>
                  </w:r>
                  <w:r w:rsidRPr="00831AFA">
                    <w:rPr>
                      <w:rFonts w:cs="Arial"/>
                      <w:strike/>
                      <w:color w:val="FF0000"/>
                      <w:szCs w:val="20"/>
                    </w:rPr>
                    <w:t>в уполномоченную организацию</w:t>
                  </w:r>
                  <w:r>
                    <w:rPr>
                      <w:rFonts w:cs="Arial"/>
                      <w:szCs w:val="20"/>
                    </w:rPr>
                    <w:t xml:space="preserve"> не позднее </w:t>
                  </w:r>
                  <w:r w:rsidRPr="00831AFA">
                    <w:rPr>
                      <w:rFonts w:cs="Arial"/>
                      <w:strike/>
                      <w:color w:val="FF0000"/>
                      <w:szCs w:val="20"/>
                    </w:rPr>
                    <w:t>1 (одного)</w:t>
                  </w:r>
                  <w:r>
                    <w:rPr>
                      <w:rFonts w:cs="Arial"/>
                      <w:szCs w:val="20"/>
                    </w:rPr>
                    <w:t xml:space="preserve"> рабочего дня </w:t>
                  </w:r>
                  <w:r w:rsidRPr="00831AFA">
                    <w:rPr>
                      <w:rFonts w:cs="Arial"/>
                      <w:strike/>
                      <w:color w:val="FF0000"/>
                      <w:szCs w:val="20"/>
                    </w:rPr>
                    <w:t>со дня</w:t>
                  </w:r>
                  <w:r>
                    <w:rPr>
                      <w:rFonts w:cs="Arial"/>
                      <w:szCs w:val="20"/>
                    </w:rPr>
                    <w:t xml:space="preserve"> получения от передающей стороны </w:t>
                  </w:r>
                  <w:r w:rsidRPr="00831AFA">
                    <w:rPr>
                      <w:rFonts w:cs="Arial"/>
                      <w:strike/>
                      <w:color w:val="FF0000"/>
                      <w:szCs w:val="20"/>
                    </w:rPr>
                    <w:t>документа,</w:t>
                  </w:r>
                  <w:r>
                    <w:rPr>
                      <w:rFonts w:cs="Arial"/>
                      <w:szCs w:val="20"/>
                    </w:rPr>
                    <w:t xml:space="preserve"> сформированного и подписанного электронными подписями средствами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831AFA">
                    <w:rPr>
                      <w:rFonts w:cs="Arial"/>
                      <w:strike/>
                      <w:color w:val="FF0000"/>
                      <w:szCs w:val="20"/>
                    </w:rPr>
                    <w:t>передающей стороны</w:t>
                  </w:r>
                  <w:r>
                    <w:rPr>
                      <w:rFonts w:cs="Arial"/>
                      <w:szCs w:val="20"/>
                    </w:rPr>
                    <w:t xml:space="preserve">, </w:t>
                  </w:r>
                  <w:r w:rsidRPr="00831AFA">
                    <w:rPr>
                      <w:rFonts w:cs="Arial"/>
                      <w:strike/>
                      <w:color w:val="FF0000"/>
                      <w:szCs w:val="20"/>
                    </w:rPr>
                    <w:t>руководитель (уполномоченное лицо) передающей стороны,</w:t>
                  </w:r>
                  <w:r>
                    <w:rPr>
                      <w:rFonts w:cs="Arial"/>
                      <w:szCs w:val="20"/>
                    </w:rPr>
                    <w:t xml:space="preserve"> главный бухгалтер </w:t>
                  </w:r>
                  <w:r w:rsidRPr="00831AFA">
                    <w:rPr>
                      <w:rFonts w:cs="Arial"/>
                      <w:strike/>
                      <w:color w:val="FF0000"/>
                      <w:szCs w:val="20"/>
                    </w:rPr>
                    <w:t>передающей стороны</w:t>
                  </w: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831AFA">
                    <w:rPr>
                      <w:rFonts w:cs="Arial"/>
                      <w:strike/>
                      <w:color w:val="FF0000"/>
                      <w:szCs w:val="20"/>
                    </w:rPr>
                    <w:t>следующего</w:t>
                  </w:r>
                  <w:r>
                    <w:rPr>
                      <w:rFonts w:cs="Arial"/>
                      <w:szCs w:val="20"/>
                    </w:rPr>
                    <w:t xml:space="preserve"> рабочего дня </w:t>
                  </w:r>
                  <w:r w:rsidRPr="00831AFA">
                    <w:rPr>
                      <w:rFonts w:cs="Arial"/>
                      <w:strike/>
                      <w:color w:val="FF0000"/>
                      <w:szCs w:val="20"/>
                    </w:rPr>
                    <w:t>после</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1AFA">
                    <w:rPr>
                      <w:rFonts w:cs="Arial"/>
                      <w:strike/>
                      <w:color w:val="FF0000"/>
                      <w:szCs w:val="20"/>
                    </w:rPr>
                    <w:t>1)</w:t>
                  </w:r>
                  <w:r>
                    <w:rPr>
                      <w:rFonts w:cs="Arial"/>
                      <w:szCs w:val="20"/>
                    </w:rPr>
                    <w:t xml:space="preserve"> заполнение Извещения (код формы по ОКУД 0504805) </w:t>
                  </w:r>
                  <w:r w:rsidRPr="00831AFA">
                    <w:rPr>
                      <w:rFonts w:cs="Arial"/>
                      <w:strike/>
                      <w:color w:val="FF0000"/>
                      <w:szCs w:val="20"/>
                    </w:rPr>
                    <w:t>средствами ГИИС "Электронный бюджет";</w:t>
                  </w:r>
                </w:p>
                <w:p w:rsidR="00C278D1" w:rsidRPr="00831AFA" w:rsidRDefault="00C278D1" w:rsidP="00FB0319">
                  <w:pPr>
                    <w:autoSpaceDE w:val="0"/>
                    <w:autoSpaceDN w:val="0"/>
                    <w:adjustRightInd w:val="0"/>
                    <w:spacing w:after="1" w:line="200" w:lineRule="atLeast"/>
                    <w:rPr>
                      <w:rFonts w:cs="Arial"/>
                      <w:strike/>
                      <w:szCs w:val="20"/>
                    </w:rPr>
                  </w:pPr>
                  <w:r w:rsidRPr="00831AFA">
                    <w:rPr>
                      <w:rFonts w:cs="Arial"/>
                      <w:strike/>
                      <w:color w:val="FF0000"/>
                      <w:szCs w:val="20"/>
                    </w:rPr>
                    <w:t>2) подписание ответственным лицом уполномоченной организации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6B5E1F">
                    <w:rPr>
                      <w:rFonts w:cs="Arial"/>
                      <w:strike/>
                      <w:color w:val="FF0000"/>
                      <w:szCs w:val="20"/>
                    </w:rPr>
                    <w:t>подписания субъектом</w:t>
                  </w:r>
                  <w:r>
                    <w:rPr>
                      <w:rFonts w:cs="Arial"/>
                      <w:szCs w:val="20"/>
                    </w:rPr>
                    <w:t xml:space="preserve"> централизованного учета (</w:t>
                  </w:r>
                  <w:r w:rsidRPr="006B5E1F">
                    <w:rPr>
                      <w:rFonts w:cs="Arial"/>
                      <w:strike/>
                      <w:color w:val="FF0000"/>
                      <w:szCs w:val="20"/>
                    </w:rPr>
                    <w:t>см. п. 9</w:t>
                  </w:r>
                  <w:r>
                    <w:rPr>
                      <w:rFonts w:cs="Arial"/>
                      <w:szCs w:val="20"/>
                    </w:rPr>
                    <w:t>.2.1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9</w:t>
                  </w:r>
                  <w:r>
                    <w:rPr>
                      <w:rFonts w:cs="Arial"/>
                      <w:szCs w:val="20"/>
                    </w:rPr>
                    <w:t>.2.1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6B5E1F">
                    <w:rPr>
                      <w:rFonts w:cs="Arial"/>
                      <w:strike/>
                      <w:color w:val="FF0000"/>
                      <w:szCs w:val="20"/>
                    </w:rPr>
                    <w:t>приемке имущества, активов и обязательств</w:t>
                  </w:r>
                  <w:r>
                    <w:rPr>
                      <w:rFonts w:cs="Arial"/>
                      <w:szCs w:val="20"/>
                    </w:rPr>
                    <w:t xml:space="preserve">, полученное от передающей стороны (продолжение </w:t>
                  </w:r>
                  <w:r w:rsidRPr="006B5E1F">
                    <w:rPr>
                      <w:rFonts w:cs="Arial"/>
                      <w:strike/>
                      <w:color w:val="FF0000"/>
                      <w:szCs w:val="20"/>
                    </w:rPr>
                    <w:t>п. 9</w:t>
                  </w:r>
                  <w:r>
                    <w:rPr>
                      <w:rFonts w:cs="Arial"/>
                      <w:szCs w:val="20"/>
                    </w:rPr>
                    <w:t>.2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1)</w:t>
                  </w:r>
                  <w:r>
                    <w:rPr>
                      <w:rFonts w:cs="Arial"/>
                      <w:szCs w:val="20"/>
                    </w:rPr>
                    <w:t xml:space="preserve"> подписание и направление в уполномоченную организацию средствами ГИИС "Электронный бюджет" не позднее </w:t>
                  </w:r>
                  <w:r w:rsidRPr="006B5E1F">
                    <w:rPr>
                      <w:rFonts w:cs="Arial"/>
                      <w:strike/>
                      <w:color w:val="FF0000"/>
                      <w:szCs w:val="20"/>
                    </w:rPr>
                    <w:t>1 (одного)</w:t>
                  </w:r>
                  <w:r>
                    <w:rPr>
                      <w:rFonts w:cs="Arial"/>
                      <w:szCs w:val="20"/>
                    </w:rPr>
                    <w:t xml:space="preserve"> рабочего дня </w:t>
                  </w:r>
                  <w:r w:rsidRPr="006B5E1F">
                    <w:rPr>
                      <w:rFonts w:cs="Arial"/>
                      <w:strike/>
                      <w:color w:val="FF0000"/>
                      <w:szCs w:val="20"/>
                    </w:rPr>
                    <w:t>со дня</w:t>
                  </w:r>
                  <w:r>
                    <w:rPr>
                      <w:rFonts w:cs="Arial"/>
                      <w:szCs w:val="20"/>
                    </w:rPr>
                    <w:t xml:space="preserve"> получения подписанного документа </w:t>
                  </w:r>
                  <w:r w:rsidRPr="006B5E1F">
                    <w:rPr>
                      <w:rFonts w:cs="Arial"/>
                      <w:strike/>
                      <w:color w:val="FF0000"/>
                      <w:szCs w:val="20"/>
                    </w:rPr>
                    <w:t>из</w:t>
                  </w:r>
                  <w:r>
                    <w:rPr>
                      <w:rFonts w:cs="Arial"/>
                      <w:szCs w:val="20"/>
                    </w:rPr>
                    <w:t xml:space="preserve"> уполномоченной организации</w:t>
                  </w:r>
                  <w:r w:rsidRPr="006B5E1F">
                    <w:rPr>
                      <w:rFonts w:cs="Arial"/>
                      <w:strike/>
                      <w:color w:val="FF0000"/>
                      <w:szCs w:val="20"/>
                    </w:rPr>
                    <w:t>;</w:t>
                  </w:r>
                </w:p>
                <w:p w:rsidR="00C278D1" w:rsidRPr="006B5E1F" w:rsidRDefault="00C278D1" w:rsidP="00FB0319">
                  <w:pPr>
                    <w:autoSpaceDE w:val="0"/>
                    <w:autoSpaceDN w:val="0"/>
                    <w:adjustRightInd w:val="0"/>
                    <w:spacing w:after="1" w:line="200" w:lineRule="atLeast"/>
                    <w:rPr>
                      <w:rFonts w:cs="Arial"/>
                      <w:strike/>
                      <w:szCs w:val="20"/>
                    </w:rPr>
                  </w:pPr>
                  <w:r w:rsidRPr="005F085C">
                    <w:rPr>
                      <w:rFonts w:cs="Arial"/>
                      <w:szCs w:val="20"/>
                    </w:rPr>
                    <w:lastRenderedPageBreak/>
                    <w:t xml:space="preserve">2) </w:t>
                  </w:r>
                  <w:r w:rsidRPr="006B5E1F">
                    <w:rPr>
                      <w:rFonts w:cs="Arial"/>
                      <w:strike/>
                      <w:color w:val="FF0000"/>
                      <w:szCs w:val="20"/>
                    </w:rPr>
                    <w:t>направление</w:t>
                  </w:r>
                  <w:r w:rsidRPr="00092B0A">
                    <w:rPr>
                      <w:rFonts w:cs="Arial"/>
                      <w:szCs w:val="20"/>
                    </w:rPr>
                    <w:t xml:space="preserve"> передающей стороне средствами ГИИС "Электронный бюджет" не позднее </w:t>
                  </w:r>
                  <w:r w:rsidRPr="006B5E1F">
                    <w:rPr>
                      <w:rFonts w:cs="Arial"/>
                      <w:strike/>
                      <w:color w:val="FF0000"/>
                      <w:szCs w:val="20"/>
                    </w:rPr>
                    <w:t>1 (одного)</w:t>
                  </w:r>
                  <w:r w:rsidRPr="00092B0A">
                    <w:rPr>
                      <w:rFonts w:cs="Arial"/>
                      <w:szCs w:val="20"/>
                    </w:rPr>
                    <w:t xml:space="preserve"> рабочего дня </w:t>
                  </w:r>
                  <w:r w:rsidRPr="006B5E1F">
                    <w:rPr>
                      <w:rFonts w:cs="Arial"/>
                      <w:strike/>
                      <w:color w:val="FF0000"/>
                      <w:szCs w:val="20"/>
                    </w:rPr>
                    <w:t>со дня</w:t>
                  </w:r>
                  <w:r w:rsidRPr="00092B0A">
                    <w:rPr>
                      <w:rFonts w:cs="Arial"/>
                      <w:szCs w:val="20"/>
                    </w:rPr>
                    <w:t xml:space="preserve">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w:t>
                  </w:r>
                  <w:r w:rsidRPr="006B5E1F">
                    <w:rPr>
                      <w:rFonts w:cs="Arial"/>
                      <w:strike/>
                      <w:color w:val="FF0000"/>
                      <w:szCs w:val="20"/>
                    </w:rPr>
                    <w:t xml:space="preserve">, главный бухгалтер уполномоченной организации, ответственные лица </w:t>
                  </w:r>
                  <w:r w:rsidRPr="006B5E1F">
                    <w:rPr>
                      <w:rFonts w:cs="Arial"/>
                      <w:strike/>
                      <w:color w:val="FF0000"/>
                      <w:szCs w:val="20"/>
                    </w:rPr>
                    <w:lastRenderedPageBreak/>
                    <w:t>передающей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6B5E1F">
                    <w:rPr>
                      <w:rFonts w:cs="Arial"/>
                      <w:strike/>
                      <w:color w:val="FF0000"/>
                      <w:szCs w:val="20"/>
                    </w:rPr>
                    <w:t>следующего</w:t>
                  </w:r>
                  <w:r>
                    <w:rPr>
                      <w:rFonts w:cs="Arial"/>
                      <w:szCs w:val="20"/>
                    </w:rPr>
                    <w:t xml:space="preserve"> рабочего дня </w:t>
                  </w:r>
                  <w:r w:rsidRPr="006B5E1F">
                    <w:rPr>
                      <w:rFonts w:cs="Arial"/>
                      <w:strike/>
                      <w:color w:val="FF0000"/>
                      <w:szCs w:val="20"/>
                    </w:rPr>
                    <w:t>после</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6B5E1F" w:rsidRDefault="00C278D1" w:rsidP="00FB0319">
                  <w:pPr>
                    <w:autoSpaceDE w:val="0"/>
                    <w:autoSpaceDN w:val="0"/>
                    <w:adjustRightInd w:val="0"/>
                    <w:spacing w:after="1" w:line="200" w:lineRule="atLeast"/>
                    <w:rPr>
                      <w:rFonts w:cs="Arial"/>
                      <w:strike/>
                      <w:szCs w:val="20"/>
                    </w:rPr>
                  </w:pPr>
                  <w:r w:rsidRPr="006B5E1F">
                    <w:rPr>
                      <w:rFonts w:cs="Arial"/>
                      <w:strike/>
                      <w:color w:val="FF0000"/>
                      <w:szCs w:val="20"/>
                    </w:rPr>
                    <w:t>отражение</w:t>
                  </w:r>
                  <w:r w:rsidRPr="005F085C">
                    <w:rPr>
                      <w:rFonts w:cs="Arial"/>
                      <w:szCs w:val="20"/>
                    </w:rPr>
                    <w:t xml:space="preserve"> в бухгалтерском учете бухгалтерских записей согласно 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F085C">
                    <w:rPr>
                      <w:rFonts w:cs="Arial"/>
                      <w:strike/>
                      <w:color w:val="FF0000"/>
                      <w:szCs w:val="20"/>
                    </w:rPr>
                    <w:t xml:space="preserve">для отражения в </w:t>
                  </w:r>
                  <w:r w:rsidRPr="006B5E1F">
                    <w:rPr>
                      <w:rFonts w:cs="Arial"/>
                      <w:strike/>
                      <w:color w:val="FF0000"/>
                      <w:szCs w:val="20"/>
                    </w:rPr>
                    <w:t>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10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Приходный ордер на приемку материальных ценностей (нефинансовых активов) (код формы по ОКУД 0504207) &lt;17&gt;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10.1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Приходный ордер на приемку материальных ценностей (нефинансовых активов) (код формы по ОКУД 0504207) при принятии к учету нефинансовых активов, выявленных в результате инвентаризации с приложением документов по результатам инвентаризации (Акт о результатах инвентаризации (код формы по ОКУД 0504835) &lt;18&gt;, Ведомость расхождений по результатам инвентаризации (код формы по ОКУД 0504092) &lt;19&gt;) с указанием справедливой стоимости актива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1) формирование, подписание электронными подписями и направление средствами ГИИС "Электронный бюджет" не позднее следующего рабочего дня со дня наступления факта хозяйственной жизни;</w:t>
                  </w:r>
                </w:p>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2) формирование Решения о признании объектов нефинансовых активов (код формы по ОКУД 0510441) (п. 5 Графика документооборота)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2) отражение в регистре бухгалтерского учета в целях систематизации на соответствующих счетах учета капитальных вложений и материальных запасов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1) для отражения в Журналах операций (код формы по ОКУД 0504071), установленных правилами организации и ведения бюджетного учета;</w:t>
                  </w:r>
                </w:p>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2) для принятия Решения о признании объектов нефинансовых активов (код формы по ОКУД 0510441) (п. 5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lastRenderedPageBreak/>
                    <w:t>10.2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Приходный ордер на приемку материальных ценностей (нефинансовых активов) (код формы по ОКУД 0504207) при принятии к учету нефинансовых активов, поступивших при возмещении в натуральной форме ущерба, причиненного виновным лицом с приложением решения комиссии по поступлению и выбытию активов об оценке справедливой стоимости имущества, с приложением заявления виновного лица о возмещении ущерба в натуральной форме и технической документации (паспорта) (при наличии)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формирование, подписание электронными подписями и направление средствами ГИИС "Электронный бюджет" не позднее рабочего дня, следующего за днем принятия решения о возмещении ущерба в натуральной форме со дня наступления факта хозяйственной жизни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комиссия по поступлению и выбытию активов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одномоментно после подписания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2) по объектам стоимостью свыше 10000,00 рублей - отражение информации в Инвентарной карточке учета нефинансовых активов (код формы по ОКУД 0504031)/Инвентарной карточке группового учета нефинансовых активов (код формы по ОКУД 0504032) или отражение в регистрах бухгалтерского учета в целях систематизации информации на соответствующих счетах учета материальных запасов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1) для отражения в Журналах операций (код формы по ОКУД 0504071), установленных правилами организации и ведения бюджетного учета, Журнале операций по забалансовому счету (код формы по ОКУД 0509213)</w:t>
                  </w:r>
                  <w:r>
                    <w:rPr>
                      <w:rFonts w:cs="Arial"/>
                      <w:szCs w:val="20"/>
                    </w:rPr>
                    <w:t>;</w:t>
                  </w:r>
                </w:p>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2) для формирования Решения о признании объектов нефинансовых активов (код формы по ОКУД 0510441) нефинансовым активам, а в части материальных запасов - по которым устанавливается срок эксплуатации (см. п. 5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10.3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 xml:space="preserve">Приходный ордер на приемку материальных запасов (нефинансовых активов) (код формы по ОКУД 0504207) при приемке материальных ценностей, полученных в результате ликвидации </w:t>
                  </w:r>
                  <w:r w:rsidRPr="006B5E1F">
                    <w:rPr>
                      <w:rFonts w:cs="Arial"/>
                      <w:strike/>
                      <w:color w:val="FF0000"/>
                      <w:szCs w:val="20"/>
                    </w:rPr>
                    <w:lastRenderedPageBreak/>
                    <w:t>(демонтажа, утилизации) основного средства с приложением решения комиссии по поступлению и выбытию активов об оценке справедливой стоимости объектов (при отсутствии функциональной возможности подписания в электронном виде)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направление не позднее 1 (одного) рабочего дня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1) для отражения в Журналах операций (код формы по ОКУД 0504071), установленных правилами организации и ведения бюджетного учета;</w:t>
                  </w:r>
                </w:p>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 xml:space="preserve">2) для формирования </w:t>
                  </w:r>
                  <w:r w:rsidRPr="006B5E1F">
                    <w:rPr>
                      <w:rFonts w:cs="Arial"/>
                      <w:strike/>
                      <w:color w:val="FF0000"/>
                      <w:szCs w:val="20"/>
                    </w:rPr>
                    <w:lastRenderedPageBreak/>
                    <w:t>Решения о признании объектов нефинансовых активов (код формы по ОКУД 0510441) по материальным запасам, в отношении которых устанавливается срок эксплуатации (см. п. 5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lastRenderedPageBreak/>
                    <w:t>10.4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Приходный ордер на приемку материальных ценностей (нефинансовых активов) (код формы по ОКУД 0504207) при приемке материальных ценностей, полученных в результате ликвидации (демонтажа, утилизации) основного средства с приложением решения комиссии по поступлению и выбытию активов об оценке справедливой стоимости объектов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формирование, подписание электронными подписями и направление средствами ГИИС "Электронный бюджет" не позднее следующего рабочего дня со дня наступления факта хозяйственной жизни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2) отражение в регистрах бухгалтерского учета в целях систематизации информации на соответствующих счетах учета материальных запасов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1) для отражения в Журналах операций (код формы по ОКУД 0504071), установленных правилами организации и ведения бюджетного учета;</w:t>
                  </w:r>
                </w:p>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2) для формирования Решения о признании объектов нефинансовых активов (код формы по ОКУД 0510441) по материальным запасам, в отношении которых устанавливается срок эксплуатации (см. п. 5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11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 xml:space="preserve">Накладная на внутреннее перемещение объектов нефинансовых </w:t>
                  </w:r>
                  <w:r w:rsidRPr="006B5E1F">
                    <w:rPr>
                      <w:rFonts w:cs="Arial"/>
                      <w:strike/>
                      <w:color w:val="FF0000"/>
                      <w:szCs w:val="20"/>
                    </w:rPr>
                    <w:lastRenderedPageBreak/>
                    <w:t>активов (код формы по ОКУД 0504102) &lt;20&gt; (из одного структурного подразделения в другое, от одного материально ответственного лица другому)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 xml:space="preserve">формирование, подписание электронными подписями и направление </w:t>
                  </w:r>
                  <w:r w:rsidRPr="006B5E1F">
                    <w:rPr>
                      <w:rFonts w:cs="Arial"/>
                      <w:strike/>
                      <w:color w:val="FF0000"/>
                      <w:szCs w:val="20"/>
                    </w:rPr>
                    <w:lastRenderedPageBreak/>
                    <w:t>средствами ГИИС "Электронный бюджет" не позднее дня передачи из одного структурного подразделения другому, от одного ответственного лица другому</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lastRenderedPageBreak/>
                    <w:t xml:space="preserve">ответственные лица субъекта </w:t>
                  </w:r>
                  <w:r w:rsidRPr="006B5E1F">
                    <w:rPr>
                      <w:rFonts w:cs="Arial"/>
                      <w:strike/>
                      <w:color w:val="FF0000"/>
                      <w:szCs w:val="20"/>
                    </w:rPr>
                    <w:lastRenderedPageBreak/>
                    <w:t>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lastRenderedPageBreak/>
                    <w:t>одномоментно после подписания документа ответственны</w:t>
                  </w:r>
                  <w:r w:rsidRPr="006B5E1F">
                    <w:rPr>
                      <w:rFonts w:cs="Arial"/>
                      <w:strike/>
                      <w:color w:val="FF0000"/>
                      <w:szCs w:val="20"/>
                    </w:rPr>
                    <w:lastRenderedPageBreak/>
                    <w:t>ми лицами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lastRenderedPageBreak/>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lastRenderedPageBreak/>
                    <w:t>2) внесение сведений о перемещении объекта нефинансовых активов в Инвентарную карточку объекта нефинансовых активов (код формы по ОКУД 0504031)/Инвентарную карточку группового учета нефинансовых активов (код формы по ОКУД 0504032)</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lastRenderedPageBreak/>
                    <w:t xml:space="preserve">1) для отражения в Журналах операций (код формы по </w:t>
                  </w:r>
                  <w:r w:rsidRPr="006B5E1F">
                    <w:rPr>
                      <w:rFonts w:cs="Arial"/>
                      <w:strike/>
                      <w:color w:val="FF0000"/>
                      <w:szCs w:val="20"/>
                    </w:rPr>
                    <w:lastRenderedPageBreak/>
                    <w:t>ОКУД 0504071), установленных правилами организации и ведения бюджетного учета, в Оборотной ведомости по нефинансовым активам (код формы по ОКУД 0504035);</w:t>
                  </w:r>
                </w:p>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t>2) для отражения в Инвентарном списке нефинансовых активов (код формы по ОКУД 0504034) &lt;21&gt;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B5E1F">
                    <w:rPr>
                      <w:rFonts w:cs="Arial"/>
                      <w:strike/>
                      <w:color w:val="FF0000"/>
                      <w:szCs w:val="20"/>
                    </w:rPr>
                    <w:lastRenderedPageBreak/>
                    <w:t>12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Акт приема-передачи объектов, полученных в личное пользование (код формы по ОКУД 0510434) &lt;</w:t>
                  </w:r>
                  <w:r w:rsidRPr="006B5E1F">
                    <w:rPr>
                      <w:rFonts w:cs="Arial"/>
                      <w:strike/>
                      <w:color w:val="FF0000"/>
                      <w:szCs w:val="20"/>
                    </w:rPr>
                    <w:t>22</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день выдачи (сдачи) имущества в пользование</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6B5E1F">
                    <w:rPr>
                      <w:rFonts w:cs="Arial"/>
                      <w:strike/>
                      <w:color w:val="FF0000"/>
                      <w:szCs w:val="20"/>
                    </w:rPr>
                    <w:t>1 (одного)</w:t>
                  </w:r>
                  <w:r>
                    <w:rPr>
                      <w:rFonts w:cs="Arial"/>
                      <w:szCs w:val="20"/>
                    </w:rPr>
                    <w:t xml:space="preserve"> рабочего дня </w:t>
                  </w:r>
                  <w:r w:rsidRPr="006B5E1F">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B5E1F">
                    <w:rPr>
                      <w:rFonts w:cs="Arial"/>
                      <w:strike/>
                      <w:color w:val="FF0000"/>
                      <w:szCs w:val="20"/>
                    </w:rPr>
                    <w:t>Журналах</w:t>
                  </w:r>
                  <w:r>
                    <w:rPr>
                      <w:rFonts w:cs="Arial"/>
                      <w:szCs w:val="20"/>
                    </w:rPr>
                    <w:t xml:space="preserve"> операций (код формы по ОКУД 0504071), </w:t>
                  </w:r>
                  <w:r w:rsidRPr="006B5E1F">
                    <w:rPr>
                      <w:rFonts w:cs="Arial"/>
                      <w:strike/>
                      <w:color w:val="FF0000"/>
                      <w:szCs w:val="20"/>
                    </w:rPr>
                    <w:t>установленных правилами организации и ведения бюджетного учета, для отражения в</w:t>
                  </w:r>
                  <w:r>
                    <w:rPr>
                      <w:rFonts w:cs="Arial"/>
                      <w:szCs w:val="20"/>
                    </w:rPr>
                    <w:t xml:space="preserve"> Журнале операций по забалансовому счету (код формы по ОКУД 0509213);</w:t>
                  </w:r>
                </w:p>
                <w:p w:rsidR="00FE6982" w:rsidRDefault="00C278D1" w:rsidP="00FE6982">
                  <w:pPr>
                    <w:autoSpaceDE w:val="0"/>
                    <w:autoSpaceDN w:val="0"/>
                    <w:adjustRightInd w:val="0"/>
                    <w:spacing w:after="1" w:line="200" w:lineRule="atLeast"/>
                    <w:rPr>
                      <w:rFonts w:cs="Arial"/>
                      <w:szCs w:val="20"/>
                    </w:rPr>
                  </w:pPr>
                  <w:r w:rsidRPr="00FE6982">
                    <w:rPr>
                      <w:rFonts w:cs="Arial"/>
                      <w:strike/>
                      <w:color w:val="FF0000"/>
                      <w:szCs w:val="20"/>
                    </w:rPr>
                    <w:t>Карточке</w:t>
                  </w:r>
                  <w:r>
                    <w:rPr>
                      <w:rFonts w:cs="Arial"/>
                      <w:szCs w:val="20"/>
                    </w:rPr>
                    <w:t xml:space="preserve"> учета имущества в личном пользовании (код формы по ОКУД 0509097 </w:t>
                  </w:r>
                  <w:r w:rsidRPr="00307AC0">
                    <w:rPr>
                      <w:rFonts w:cs="Arial"/>
                      <w:szCs w:val="20"/>
                    </w:rPr>
                    <w:t>&lt;</w:t>
                  </w:r>
                  <w:r w:rsidRPr="00FE6982">
                    <w:rPr>
                      <w:rFonts w:cs="Arial"/>
                      <w:strike/>
                      <w:color w:val="FF0000"/>
                      <w:szCs w:val="20"/>
                    </w:rPr>
                    <w:t>23</w:t>
                  </w:r>
                  <w:r w:rsidRPr="00307AC0">
                    <w:rPr>
                      <w:rFonts w:cs="Arial"/>
                      <w:szCs w:val="20"/>
                    </w:rPr>
                    <w:t>&gt;</w:t>
                  </w:r>
                  <w:r>
                    <w:rPr>
                      <w:rFonts w:cs="Arial"/>
                      <w:szCs w:val="20"/>
                    </w:rPr>
                    <w: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E6982">
                    <w:rPr>
                      <w:rFonts w:cs="Arial"/>
                      <w:strike/>
                      <w:color w:val="FF0000"/>
                      <w:szCs w:val="20"/>
                    </w:rPr>
                    <w:t>13</w:t>
                  </w:r>
                </w:p>
              </w:tc>
              <w:tc>
                <w:tcPr>
                  <w:tcW w:w="1701" w:type="dxa"/>
                  <w:tcBorders>
                    <w:top w:val="single" w:sz="4" w:space="0" w:color="auto"/>
                    <w:left w:val="single" w:sz="4" w:space="0" w:color="auto"/>
                    <w:bottom w:val="single" w:sz="4" w:space="0" w:color="auto"/>
                    <w:right w:val="single" w:sz="4" w:space="0" w:color="auto"/>
                  </w:tcBorders>
                </w:tcPr>
                <w:p w:rsidR="00C278D1" w:rsidRPr="00FE6982" w:rsidRDefault="00C278D1" w:rsidP="00FB0319">
                  <w:pPr>
                    <w:autoSpaceDE w:val="0"/>
                    <w:autoSpaceDN w:val="0"/>
                    <w:adjustRightInd w:val="0"/>
                    <w:spacing w:after="1" w:line="200" w:lineRule="atLeast"/>
                    <w:rPr>
                      <w:rFonts w:cs="Arial"/>
                      <w:strike/>
                      <w:szCs w:val="20"/>
                    </w:rPr>
                  </w:pPr>
                  <w:r w:rsidRPr="00FE6982">
                    <w:rPr>
                      <w:rFonts w:cs="Arial"/>
                      <w:strike/>
                      <w:color w:val="FF0000"/>
                      <w:szCs w:val="20"/>
                    </w:rPr>
                    <w:t xml:space="preserve">Акт приемки материалов (материальных ценностей) (код формы по ОКУД 0504220) &lt;24&gt; при наличии количественного </w:t>
                  </w:r>
                  <w:r w:rsidRPr="00FE6982">
                    <w:rPr>
                      <w:rFonts w:cs="Arial"/>
                      <w:strike/>
                      <w:color w:val="FF0000"/>
                      <w:szCs w:val="20"/>
                    </w:rPr>
                    <w:lastRenderedPageBreak/>
                    <w:t>или качественного расхождения при приемке объектов нефинансовых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E6982">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E6982">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E6982">
                    <w:rPr>
                      <w:rFonts w:cs="Arial"/>
                      <w:strike/>
                      <w:color w:val="FF0000"/>
                      <w:szCs w:val="20"/>
                    </w:rPr>
                    <w:t xml:space="preserve">формирование, подписание электронными подписями и направление средствами ГИИС "Электронный </w:t>
                  </w:r>
                  <w:r w:rsidRPr="00FE6982">
                    <w:rPr>
                      <w:rFonts w:cs="Arial"/>
                      <w:strike/>
                      <w:color w:val="FF0000"/>
                      <w:szCs w:val="20"/>
                    </w:rPr>
                    <w:lastRenderedPageBreak/>
                    <w:t>бюджет" не позднее следующего рабочего дня со дня выявления расхождения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E6982">
                    <w:rPr>
                      <w:rFonts w:cs="Arial"/>
                      <w:strike/>
                      <w:color w:val="FF0000"/>
                      <w:szCs w:val="20"/>
                    </w:rPr>
                    <w:lastRenderedPageBreak/>
                    <w:t>комиссия по поступлению и выбытию активов субъект</w:t>
                  </w:r>
                  <w:r w:rsidRPr="00FE6982">
                    <w:rPr>
                      <w:rFonts w:cs="Arial"/>
                      <w:strike/>
                      <w:color w:val="FF0000"/>
                      <w:szCs w:val="20"/>
                    </w:rPr>
                    <w:lastRenderedPageBreak/>
                    <w:t>а централизованного учета, руководитель (уполномоченное лицо) субъекта централизованного учета, ответственные лица субъекта централизованного учета</w:t>
                  </w:r>
                </w:p>
                <w:p w:rsidR="00FE6982" w:rsidRDefault="00FE6982" w:rsidP="00FB0319">
                  <w:pPr>
                    <w:autoSpaceDE w:val="0"/>
                    <w:autoSpaceDN w:val="0"/>
                    <w:adjustRightInd w:val="0"/>
                    <w:spacing w:after="1" w:line="200" w:lineRule="atLeast"/>
                    <w:rPr>
                      <w:rFonts w:cs="Arial"/>
                      <w:szCs w:val="20"/>
                    </w:rPr>
                  </w:pPr>
                </w:p>
                <w:p w:rsidR="00FE6982" w:rsidRDefault="00FE6982"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E6982">
                    <w:rPr>
                      <w:rFonts w:cs="Arial"/>
                      <w:strike/>
                      <w:color w:val="FF0000"/>
                      <w:szCs w:val="20"/>
                    </w:rPr>
                    <w:lastRenderedPageBreak/>
                    <w:t>одномоментно после подписания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E6982">
                    <w:rPr>
                      <w:rFonts w:cs="Arial"/>
                      <w:strike/>
                      <w:color w:val="FF0000"/>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sidRPr="00FE6982">
                    <w:rPr>
                      <w:rFonts w:cs="Arial"/>
                      <w:strike/>
                      <w:color w:val="FF0000"/>
                      <w:szCs w:val="20"/>
                    </w:rPr>
                    <w:t>2) отражение в регистрах бухгалтерско</w:t>
                  </w:r>
                  <w:r w:rsidRPr="00FE6982">
                    <w:rPr>
                      <w:rFonts w:cs="Arial"/>
                      <w:strike/>
                      <w:color w:val="FF0000"/>
                      <w:szCs w:val="20"/>
                    </w:rPr>
                    <w:lastRenderedPageBreak/>
                    <w:t>го учета в целях систематизации информации на соответствующих счетах учета нефинансовых активов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E6982">
                    <w:rPr>
                      <w:rFonts w:cs="Arial"/>
                      <w:strike/>
                      <w:color w:val="FF0000"/>
                      <w:szCs w:val="20"/>
                    </w:rPr>
                    <w:lastRenderedPageBreak/>
                    <w:t xml:space="preserve">для отражения в Журналах операций (код формы по ОКУД 0504071), установленных правилами </w:t>
                  </w:r>
                  <w:r w:rsidRPr="00FE6982">
                    <w:rPr>
                      <w:rFonts w:cs="Arial"/>
                      <w:strike/>
                      <w:color w:val="FF0000"/>
                      <w:szCs w:val="20"/>
                    </w:rPr>
                    <w:lastRenderedPageBreak/>
                    <w:t>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FE6982" w:rsidRDefault="00C278D1" w:rsidP="00FB0319">
                  <w:pPr>
                    <w:autoSpaceDE w:val="0"/>
                    <w:autoSpaceDN w:val="0"/>
                    <w:adjustRightInd w:val="0"/>
                    <w:spacing w:after="1" w:line="200" w:lineRule="atLeast"/>
                    <w:rPr>
                      <w:rFonts w:cs="Arial"/>
                      <w:strike/>
                      <w:szCs w:val="20"/>
                    </w:rPr>
                  </w:pPr>
                  <w:r w:rsidRPr="00FE6982">
                    <w:rPr>
                      <w:rFonts w:cs="Arial"/>
                      <w:strike/>
                      <w:color w:val="FF0000"/>
                      <w:szCs w:val="20"/>
                    </w:rPr>
                    <w:lastRenderedPageBreak/>
                    <w:t>14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Решение о прекращении признания активами объектов нефинансовых активов (код формы по ОКУД 0510440) &lt;</w:t>
                  </w:r>
                  <w:r w:rsidRPr="00FE6982">
                    <w:rPr>
                      <w:rFonts w:cs="Arial"/>
                      <w:strike/>
                      <w:color w:val="FF0000"/>
                      <w:szCs w:val="20"/>
                    </w:rPr>
                    <w:t>25</w:t>
                  </w:r>
                  <w:r>
                    <w:rPr>
                      <w:rFonts w:cs="Arial"/>
                      <w:szCs w:val="20"/>
                    </w:rPr>
                    <w:t>&gt;</w:t>
                  </w:r>
                </w:p>
                <w:p w:rsidR="00FE6982" w:rsidRDefault="00FE6982"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E6982">
                    <w:rPr>
                      <w:rFonts w:cs="Arial"/>
                      <w:strike/>
                      <w:color w:val="FF0000"/>
                      <w:szCs w:val="20"/>
                    </w:rPr>
                    <w:t>14</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о прекращении признания активами объектов нефинансовых активов (код формы по ОКУД 0510440) (при принятии решения о прекращении признания активами объектов нефинансовых активов </w:t>
                  </w:r>
                  <w:r w:rsidRPr="00FE6982">
                    <w:rPr>
                      <w:rFonts w:cs="Arial"/>
                      <w:strike/>
                      <w:color w:val="FF0000"/>
                      <w:szCs w:val="20"/>
                    </w:rPr>
                    <w:t>Комиссией</w:t>
                  </w:r>
                  <w:r>
                    <w:rPr>
                      <w:rFonts w:cs="Arial"/>
                      <w:szCs w:val="20"/>
                    </w:rPr>
                    <w:t xml:space="preserve"> по поступлению и выбытию нефинансовых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средствами ГИИС "Электронный бюджет" не позднее </w:t>
                  </w:r>
                  <w:r w:rsidRPr="00FE6982">
                    <w:rPr>
                      <w:rFonts w:cs="Arial"/>
                      <w:strike/>
                      <w:color w:val="FF0000"/>
                      <w:szCs w:val="20"/>
                    </w:rPr>
                    <w:t>1 (одного)</w:t>
                  </w:r>
                  <w:r>
                    <w:rPr>
                      <w:rFonts w:cs="Arial"/>
                      <w:szCs w:val="20"/>
                    </w:rPr>
                    <w:t xml:space="preserve"> рабочего дня, следующего за днем утверждения Акта о результатах инвентаризации (код формы по ОКУД </w:t>
                  </w:r>
                  <w:r w:rsidRPr="00FE6982">
                    <w:rPr>
                      <w:rFonts w:cs="Arial"/>
                      <w:strike/>
                      <w:color w:val="FF0000"/>
                      <w:szCs w:val="20"/>
                    </w:rPr>
                    <w:t>0504835</w:t>
                  </w:r>
                  <w:r>
                    <w:rPr>
                      <w:rFonts w:cs="Arial"/>
                      <w:szCs w:val="20"/>
                    </w:rPr>
                    <w:t>)</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комиссия по поступлению и выбытию активов субъекта централизованного учета, руководитель (уполномоченное лицо) субъекта централизованн</w:t>
                  </w:r>
                  <w:r>
                    <w:rPr>
                      <w:rFonts w:cs="Arial"/>
                      <w:szCs w:val="20"/>
                    </w:rPr>
                    <w:lastRenderedPageBreak/>
                    <w:t>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E6982">
                    <w:rPr>
                      <w:rFonts w:cs="Arial"/>
                      <w:strike/>
                      <w:color w:val="FF0000"/>
                      <w:szCs w:val="20"/>
                    </w:rPr>
                    <w:lastRenderedPageBreak/>
                    <w:t>одномоментно после подписания</w:t>
                  </w:r>
                  <w:r>
                    <w:rPr>
                      <w:rFonts w:cs="Arial"/>
                      <w:szCs w:val="20"/>
                    </w:rPr>
                    <w:t xml:space="preserve">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E6982">
                    <w:rPr>
                      <w:rFonts w:cs="Arial"/>
                      <w:strike/>
                      <w:color w:val="FF0000"/>
                      <w:szCs w:val="20"/>
                    </w:rPr>
                    <w:t>1)</w:t>
                  </w:r>
                  <w:r>
                    <w:rPr>
                      <w:rFonts w:cs="Arial"/>
                      <w:szCs w:val="20"/>
                    </w:rPr>
                    <w:t xml:space="preserve"> отражение факта хозяйственной жизни в учете</w:t>
                  </w:r>
                  <w:r w:rsidRPr="00FE6982">
                    <w:rPr>
                      <w:rFonts w:cs="Arial"/>
                      <w:strike/>
                      <w:color w:val="FF0000"/>
                      <w:szCs w:val="20"/>
                    </w:rPr>
                    <w:t>;</w:t>
                  </w:r>
                </w:p>
                <w:p w:rsidR="00C278D1" w:rsidRPr="00FE6982" w:rsidRDefault="00C278D1" w:rsidP="00FB0319">
                  <w:pPr>
                    <w:autoSpaceDE w:val="0"/>
                    <w:autoSpaceDN w:val="0"/>
                    <w:adjustRightInd w:val="0"/>
                    <w:spacing w:after="1" w:line="200" w:lineRule="atLeast"/>
                    <w:rPr>
                      <w:rFonts w:cs="Arial"/>
                      <w:strike/>
                      <w:szCs w:val="20"/>
                    </w:rPr>
                  </w:pPr>
                  <w:r w:rsidRPr="00FE6982">
                    <w:rPr>
                      <w:rFonts w:cs="Arial"/>
                      <w:strike/>
                      <w:color w:val="FF0000"/>
                      <w:szCs w:val="20"/>
                    </w:rPr>
                    <w:t xml:space="preserve">2) внесение сведений о перемещении объекта нефинансовых активов в Инвентарную карточку объекта нефинансовых активов (код формы по ОКУД 0504031)/Инвентарную карточку группового </w:t>
                  </w:r>
                  <w:r w:rsidRPr="00FE6982">
                    <w:rPr>
                      <w:rFonts w:cs="Arial"/>
                      <w:strike/>
                      <w:color w:val="FF0000"/>
                      <w:szCs w:val="20"/>
                    </w:rPr>
                    <w:lastRenderedPageBreak/>
                    <w:t>учета нефинансовых активов (код формы по ОКУД 0504032)</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w:t>
                  </w:r>
                  <w:r w:rsidRPr="00FE6982">
                    <w:rPr>
                      <w:rFonts w:cs="Arial"/>
                      <w:strike/>
                      <w:color w:val="FF0000"/>
                      <w:szCs w:val="20"/>
                    </w:rPr>
                    <w:t>Журналах</w:t>
                  </w:r>
                  <w:r>
                    <w:rPr>
                      <w:rFonts w:cs="Arial"/>
                      <w:szCs w:val="20"/>
                    </w:rPr>
                    <w:t xml:space="preserve"> операций (код формы по ОКУД 0504071), </w:t>
                  </w:r>
                  <w:r w:rsidRPr="00FE6982">
                    <w:rPr>
                      <w:rFonts w:cs="Arial"/>
                      <w:strike/>
                      <w:color w:val="FF0000"/>
                      <w:szCs w:val="20"/>
                    </w:rPr>
                    <w:t>установленных правилами организации и ведения бюджетного учета, в Оборотной ведомости по нефинансовым активам (код формы по ОКУД 0504035);</w:t>
                  </w:r>
                </w:p>
                <w:p w:rsidR="00C278D1" w:rsidRDefault="00C278D1" w:rsidP="00FB0319">
                  <w:pPr>
                    <w:autoSpaceDE w:val="0"/>
                    <w:autoSpaceDN w:val="0"/>
                    <w:adjustRightInd w:val="0"/>
                    <w:spacing w:after="1" w:line="200" w:lineRule="atLeast"/>
                    <w:rPr>
                      <w:rFonts w:cs="Arial"/>
                      <w:szCs w:val="20"/>
                    </w:rPr>
                  </w:pPr>
                  <w:r w:rsidRPr="00FE6982">
                    <w:rPr>
                      <w:rFonts w:cs="Arial"/>
                      <w:strike/>
                      <w:color w:val="FF0000"/>
                      <w:szCs w:val="20"/>
                    </w:rPr>
                    <w:t>в</w:t>
                  </w:r>
                  <w:r>
                    <w:rPr>
                      <w:rFonts w:cs="Arial"/>
                      <w:szCs w:val="20"/>
                    </w:rPr>
                    <w:t xml:space="preserve"> Журнале операций по </w:t>
                  </w:r>
                  <w:r>
                    <w:rPr>
                      <w:rFonts w:cs="Arial"/>
                      <w:szCs w:val="20"/>
                    </w:rPr>
                    <w:lastRenderedPageBreak/>
                    <w:t>забалансовому счету (код формы по ОКУД 0509213)</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FE6982">
                    <w:rPr>
                      <w:rFonts w:cs="Arial"/>
                      <w:strike/>
                      <w:color w:val="FF0000"/>
                      <w:szCs w:val="20"/>
                    </w:rPr>
                    <w:t>Инвентарном списке</w:t>
                  </w:r>
                  <w:r>
                    <w:rPr>
                      <w:rFonts w:cs="Arial"/>
                      <w:szCs w:val="20"/>
                    </w:rPr>
                    <w:t xml:space="preserve"> нефинансовых активов (код формы по ОКУД </w:t>
                  </w:r>
                  <w:r w:rsidRPr="00FE6982">
                    <w:rPr>
                      <w:rFonts w:cs="Arial"/>
                      <w:strike/>
                      <w:color w:val="FF0000"/>
                      <w:szCs w:val="20"/>
                    </w:rPr>
                    <w:t>0504034</w:t>
                  </w:r>
                  <w:r>
                    <w:rPr>
                      <w:rFonts w:cs="Arial"/>
                      <w:szCs w:val="20"/>
                    </w:rPr>
                    <w:t>)</w:t>
                  </w:r>
                </w:p>
                <w:p w:rsidR="00FE6982" w:rsidRDefault="00FE6982" w:rsidP="00FB0319">
                  <w:pPr>
                    <w:autoSpaceDE w:val="0"/>
                    <w:autoSpaceDN w:val="0"/>
                    <w:adjustRightInd w:val="0"/>
                    <w:spacing w:after="1" w:line="200" w:lineRule="atLeast"/>
                    <w:rPr>
                      <w:rFonts w:cs="Arial"/>
                      <w:szCs w:val="20"/>
                    </w:rPr>
                  </w:pPr>
                </w:p>
                <w:p w:rsidR="00FE6982" w:rsidRDefault="00FE6982" w:rsidP="00FB0319">
                  <w:pPr>
                    <w:autoSpaceDE w:val="0"/>
                    <w:autoSpaceDN w:val="0"/>
                    <w:adjustRightInd w:val="0"/>
                    <w:spacing w:after="1" w:line="200" w:lineRule="atLeast"/>
                    <w:rPr>
                      <w:rFonts w:cs="Arial"/>
                      <w:szCs w:val="20"/>
                    </w:rPr>
                  </w:pPr>
                </w:p>
                <w:p w:rsidR="00FE6982" w:rsidRDefault="00FE6982" w:rsidP="00FB0319">
                  <w:pPr>
                    <w:autoSpaceDE w:val="0"/>
                    <w:autoSpaceDN w:val="0"/>
                    <w:adjustRightInd w:val="0"/>
                    <w:spacing w:after="1" w:line="200" w:lineRule="atLeast"/>
                    <w:rPr>
                      <w:rFonts w:cs="Arial"/>
                      <w:szCs w:val="20"/>
                    </w:rPr>
                  </w:pPr>
                </w:p>
                <w:p w:rsidR="00FE6982" w:rsidRDefault="00FE6982" w:rsidP="00FB0319">
                  <w:pPr>
                    <w:autoSpaceDE w:val="0"/>
                    <w:autoSpaceDN w:val="0"/>
                    <w:adjustRightInd w:val="0"/>
                    <w:spacing w:after="1" w:line="200" w:lineRule="atLeast"/>
                    <w:rPr>
                      <w:rFonts w:cs="Arial"/>
                      <w:szCs w:val="20"/>
                    </w:rPr>
                  </w:pPr>
                </w:p>
                <w:p w:rsidR="00FE6982" w:rsidRDefault="00FE6982" w:rsidP="00FB0319">
                  <w:pPr>
                    <w:autoSpaceDE w:val="0"/>
                    <w:autoSpaceDN w:val="0"/>
                    <w:adjustRightInd w:val="0"/>
                    <w:spacing w:after="1" w:line="200" w:lineRule="atLeast"/>
                    <w:rPr>
                      <w:rFonts w:cs="Arial"/>
                      <w:szCs w:val="20"/>
                    </w:rPr>
                  </w:pPr>
                </w:p>
                <w:p w:rsidR="00FE6982" w:rsidRDefault="00FE6982" w:rsidP="00FB0319">
                  <w:pPr>
                    <w:autoSpaceDE w:val="0"/>
                    <w:autoSpaceDN w:val="0"/>
                    <w:adjustRightInd w:val="0"/>
                    <w:spacing w:after="1" w:line="200" w:lineRule="atLeast"/>
                    <w:rPr>
                      <w:rFonts w:cs="Arial"/>
                      <w:szCs w:val="20"/>
                    </w:rPr>
                  </w:pPr>
                </w:p>
                <w:p w:rsidR="00FE6982" w:rsidRDefault="00FE6982" w:rsidP="00FB0319">
                  <w:pPr>
                    <w:autoSpaceDE w:val="0"/>
                    <w:autoSpaceDN w:val="0"/>
                    <w:adjustRightInd w:val="0"/>
                    <w:spacing w:after="1" w:line="200" w:lineRule="atLeast"/>
                    <w:rPr>
                      <w:rFonts w:cs="Arial"/>
                      <w:szCs w:val="20"/>
                    </w:rPr>
                  </w:pPr>
                </w:p>
                <w:p w:rsidR="00FE6982" w:rsidRDefault="00FE6982" w:rsidP="00FB0319">
                  <w:pPr>
                    <w:autoSpaceDE w:val="0"/>
                    <w:autoSpaceDN w:val="0"/>
                    <w:adjustRightInd w:val="0"/>
                    <w:spacing w:after="1" w:line="200" w:lineRule="atLeast"/>
                    <w:rPr>
                      <w:rFonts w:cs="Arial"/>
                      <w:szCs w:val="20"/>
                    </w:rPr>
                  </w:pPr>
                </w:p>
                <w:p w:rsidR="00FE6982" w:rsidRDefault="00FE6982" w:rsidP="00FB0319">
                  <w:pPr>
                    <w:autoSpaceDE w:val="0"/>
                    <w:autoSpaceDN w:val="0"/>
                    <w:adjustRightInd w:val="0"/>
                    <w:spacing w:after="1" w:line="200" w:lineRule="atLeast"/>
                    <w:rPr>
                      <w:rFonts w:cs="Arial"/>
                      <w:szCs w:val="20"/>
                    </w:rPr>
                  </w:pPr>
                </w:p>
                <w:p w:rsidR="00FE6982" w:rsidRDefault="00FE6982" w:rsidP="00FB0319">
                  <w:pPr>
                    <w:autoSpaceDE w:val="0"/>
                    <w:autoSpaceDN w:val="0"/>
                    <w:adjustRightInd w:val="0"/>
                    <w:spacing w:after="1" w:line="200" w:lineRule="atLeast"/>
                    <w:rPr>
                      <w:rFonts w:cs="Arial"/>
                      <w:szCs w:val="20"/>
                    </w:rPr>
                  </w:pPr>
                </w:p>
                <w:p w:rsidR="00FE6982" w:rsidRDefault="00FE6982"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256CD">
                    <w:rPr>
                      <w:rFonts w:cs="Arial"/>
                      <w:strike/>
                      <w:color w:val="FF0000"/>
                      <w:szCs w:val="20"/>
                    </w:rPr>
                    <w:lastRenderedPageBreak/>
                    <w:t>14</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Решение о прекращении признания активами объектов нефинансовых активов (код формы по ОКУД 0510440) (при принятии решения о прекращении признания активами объектов нефинансовых активов инвентаризационной комиссией)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средствами ГИИС "Электронный бюджет" одновременно с формированием Акта о результатах инвентаризации (код формы по ОКУД </w:t>
                  </w:r>
                  <w:r w:rsidRPr="007256CD">
                    <w:rPr>
                      <w:rFonts w:cs="Arial"/>
                      <w:strike/>
                      <w:color w:val="FF0000"/>
                      <w:szCs w:val="20"/>
                    </w:rPr>
                    <w:t>0504835</w:t>
                  </w:r>
                  <w:r>
                    <w:rPr>
                      <w:rFonts w:cs="Arial"/>
                      <w:szCs w:val="20"/>
                    </w:rPr>
                    <w:t>)</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инвентаризационная комиссия субъекта централизованного учета,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256CD">
                    <w:rPr>
                      <w:rFonts w:cs="Arial"/>
                      <w:strike/>
                      <w:color w:val="FF0000"/>
                      <w:szCs w:val="20"/>
                    </w:rPr>
                    <w:t>одномоментно после подписания</w:t>
                  </w:r>
                  <w:r>
                    <w:rPr>
                      <w:rFonts w:cs="Arial"/>
                      <w:szCs w:val="20"/>
                    </w:rPr>
                    <w:t xml:space="preserve">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w:t>
                  </w:r>
                  <w:r w:rsidRPr="007256CD">
                    <w:rPr>
                      <w:rFonts w:cs="Arial"/>
                      <w:strike/>
                      <w:color w:val="FF0000"/>
                      <w:szCs w:val="20"/>
                    </w:rPr>
                    <w:t>;</w:t>
                  </w:r>
                </w:p>
                <w:p w:rsidR="00C278D1" w:rsidRPr="007256CD" w:rsidRDefault="00C278D1" w:rsidP="00FB0319">
                  <w:pPr>
                    <w:autoSpaceDE w:val="0"/>
                    <w:autoSpaceDN w:val="0"/>
                    <w:adjustRightInd w:val="0"/>
                    <w:spacing w:after="1" w:line="200" w:lineRule="atLeast"/>
                    <w:rPr>
                      <w:rFonts w:cs="Arial"/>
                      <w:strike/>
                      <w:szCs w:val="20"/>
                    </w:rPr>
                  </w:pPr>
                  <w:r w:rsidRPr="007256CD">
                    <w:rPr>
                      <w:rFonts w:cs="Arial"/>
                      <w:strike/>
                      <w:color w:val="FF0000"/>
                      <w:szCs w:val="20"/>
                    </w:rPr>
                    <w:t>2) внесение сведений о перемещении объекта нефинансовых активов в Инвентарную карточку объекта нефинансовых активов (код формы по ОКУД 0504031)/Инвентарную карточку группового учета нефинансовых активов (код формы по ОКУД 0504032)</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7256CD">
                    <w:rPr>
                      <w:rFonts w:cs="Arial"/>
                      <w:strike/>
                      <w:color w:val="FF0000"/>
                      <w:szCs w:val="20"/>
                    </w:rPr>
                    <w:t>Журналах</w:t>
                  </w:r>
                  <w:r>
                    <w:rPr>
                      <w:rFonts w:cs="Arial"/>
                      <w:szCs w:val="20"/>
                    </w:rPr>
                    <w:t xml:space="preserve"> операций (код формы по ОКУД 0504071), </w:t>
                  </w:r>
                  <w:r w:rsidRPr="007256CD">
                    <w:rPr>
                      <w:rFonts w:cs="Arial"/>
                      <w:strike/>
                      <w:color w:val="FF0000"/>
                      <w:szCs w:val="20"/>
                    </w:rPr>
                    <w:t>установленных правилами организации и ведения бюджетного учета, в Оборотной ведомости по нефинансовым активам (код формы по ОКУД 0504035), в</w:t>
                  </w:r>
                  <w:r>
                    <w:rPr>
                      <w:rFonts w:cs="Arial"/>
                      <w:szCs w:val="20"/>
                    </w:rPr>
                    <w:t xml:space="preserve"> Журнале операций по забалансовому счету (код формы по ОКУД 0509213);</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w:t>
                  </w:r>
                  <w:r w:rsidRPr="007256CD">
                    <w:rPr>
                      <w:rFonts w:cs="Arial"/>
                      <w:strike/>
                      <w:color w:val="FF0000"/>
                      <w:szCs w:val="20"/>
                    </w:rPr>
                    <w:t>в Инвентарном списке</w:t>
                  </w:r>
                  <w:r>
                    <w:rPr>
                      <w:rFonts w:cs="Arial"/>
                      <w:szCs w:val="20"/>
                    </w:rPr>
                    <w:t xml:space="preserve"> нефинансовых активов (код формы по </w:t>
                  </w:r>
                  <w:r>
                    <w:rPr>
                      <w:rFonts w:cs="Arial"/>
                      <w:szCs w:val="20"/>
                    </w:rPr>
                    <w:lastRenderedPageBreak/>
                    <w:t xml:space="preserve">ОКУД </w:t>
                  </w:r>
                  <w:r w:rsidRPr="007256CD">
                    <w:rPr>
                      <w:rFonts w:cs="Arial"/>
                      <w:strike/>
                      <w:color w:val="FF0000"/>
                      <w:szCs w:val="20"/>
                    </w:rPr>
                    <w:t>0504034</w:t>
                  </w:r>
                  <w:r>
                    <w:rPr>
                      <w:rFonts w:cs="Arial"/>
                      <w:szCs w:val="20"/>
                    </w:rPr>
                    <w:t>)</w:t>
                  </w: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7256CD" w:rsidRDefault="00C278D1" w:rsidP="00FB0319">
                  <w:pPr>
                    <w:autoSpaceDE w:val="0"/>
                    <w:autoSpaceDN w:val="0"/>
                    <w:adjustRightInd w:val="0"/>
                    <w:spacing w:after="1" w:line="200" w:lineRule="atLeast"/>
                    <w:rPr>
                      <w:rFonts w:cs="Arial"/>
                      <w:strike/>
                      <w:szCs w:val="20"/>
                    </w:rPr>
                  </w:pPr>
                  <w:r w:rsidRPr="007256CD">
                    <w:rPr>
                      <w:rFonts w:cs="Arial"/>
                      <w:strike/>
                      <w:color w:val="FF0000"/>
                      <w:szCs w:val="20"/>
                    </w:rPr>
                    <w:lastRenderedPageBreak/>
                    <w:t>15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1B26B8">
                    <w:rPr>
                      <w:rFonts w:cs="Arial"/>
                      <w:strike/>
                      <w:color w:val="FF0000"/>
                      <w:szCs w:val="20"/>
                    </w:rPr>
                    <w:t>0504101</w:t>
                  </w:r>
                  <w:r>
                    <w:rPr>
                      <w:rFonts w:cs="Arial"/>
                      <w:szCs w:val="20"/>
                    </w:rPr>
                    <w:t>) при безвозмездной передаче нефинансовых активов</w:t>
                  </w:r>
                  <w:r w:rsidRPr="001B26B8">
                    <w:rPr>
                      <w:rFonts w:cs="Arial"/>
                      <w:strike/>
                      <w:color w:val="FF0000"/>
                      <w:szCs w:val="20"/>
                    </w:rPr>
                    <w:t>, при возврате имущества, полученного субъектом централизованного учета в пользование, не являющегося объектами аренды (имущества казны и иного имущества, полученного на безвозмездной основе, как вклад собственника (учредителя);</w:t>
                  </w:r>
                </w:p>
                <w:p w:rsidR="00C278D1" w:rsidRPr="002B1BFD" w:rsidRDefault="00C278D1" w:rsidP="00FB0319">
                  <w:pPr>
                    <w:autoSpaceDE w:val="0"/>
                    <w:autoSpaceDN w:val="0"/>
                    <w:adjustRightInd w:val="0"/>
                    <w:spacing w:after="1" w:line="200" w:lineRule="atLeast"/>
                    <w:rPr>
                      <w:rFonts w:cs="Arial"/>
                      <w:szCs w:val="20"/>
                    </w:rPr>
                  </w:pPr>
                  <w:r w:rsidRPr="001B26B8">
                    <w:rPr>
                      <w:rFonts w:cs="Arial"/>
                      <w:strike/>
                      <w:color w:val="FF0000"/>
                      <w:szCs w:val="20"/>
                    </w:rPr>
                    <w:t>имущества, которым по решению собственника (учредителя) пользуется субъект централизованного учета при выполнении возложенных на него функций (полномочий), без закрепления права оперативного управления);</w:t>
                  </w:r>
                </w:p>
                <w:p w:rsidR="00C278D1" w:rsidRPr="002B1BFD" w:rsidRDefault="00C278D1" w:rsidP="00FB0319">
                  <w:pPr>
                    <w:autoSpaceDE w:val="0"/>
                    <w:autoSpaceDN w:val="0"/>
                    <w:adjustRightInd w:val="0"/>
                    <w:spacing w:after="1" w:line="200" w:lineRule="atLeast"/>
                    <w:rPr>
                      <w:rFonts w:cs="Arial"/>
                      <w:szCs w:val="20"/>
                    </w:rPr>
                  </w:pPr>
                  <w:r w:rsidRPr="001B26B8">
                    <w:rPr>
                      <w:rFonts w:cs="Arial"/>
                      <w:strike/>
                      <w:color w:val="FF0000"/>
                      <w:szCs w:val="20"/>
                    </w:rPr>
                    <w:lastRenderedPageBreak/>
                    <w:t>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w:t>
                  </w:r>
                </w:p>
                <w:p w:rsidR="00C278D1" w:rsidRPr="002B1BFD" w:rsidRDefault="00C278D1" w:rsidP="00FB0319">
                  <w:pPr>
                    <w:autoSpaceDE w:val="0"/>
                    <w:autoSpaceDN w:val="0"/>
                    <w:adjustRightInd w:val="0"/>
                    <w:spacing w:after="1" w:line="200" w:lineRule="atLeast"/>
                    <w:rPr>
                      <w:rFonts w:cs="Arial"/>
                      <w:szCs w:val="20"/>
                    </w:rPr>
                  </w:pPr>
                  <w:r w:rsidRPr="001B26B8">
                    <w:rPr>
                      <w:rFonts w:cs="Arial"/>
                      <w:strike/>
                      <w:color w:val="FF0000"/>
                      <w:szCs w:val="20"/>
                    </w:rPr>
                    <w:t>музейных предметов и музейных коллекций, включенных в состав государственной части Музейного фонда Российской Федерации;</w:t>
                  </w:r>
                </w:p>
                <w:p w:rsidR="00C278D1" w:rsidRPr="001B26B8" w:rsidRDefault="00C278D1" w:rsidP="00FB0319">
                  <w:pPr>
                    <w:autoSpaceDE w:val="0"/>
                    <w:autoSpaceDN w:val="0"/>
                    <w:adjustRightInd w:val="0"/>
                    <w:spacing w:after="1" w:line="200" w:lineRule="atLeast"/>
                    <w:rPr>
                      <w:rFonts w:cs="Arial"/>
                      <w:strike/>
                      <w:szCs w:val="20"/>
                    </w:rPr>
                  </w:pPr>
                  <w:r w:rsidRPr="001B26B8">
                    <w:rPr>
                      <w:rFonts w:cs="Arial"/>
                      <w:strike/>
                      <w:color w:val="FF0000"/>
                      <w:szCs w:val="20"/>
                    </w:rPr>
                    <w:t>прав ограниченного пользования чужими земельными участками (в том числе сервитут)</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B26B8">
                    <w:rPr>
                      <w:rFonts w:cs="Arial"/>
                      <w:strike/>
                      <w:color w:val="FF0000"/>
                      <w:szCs w:val="20"/>
                    </w:rPr>
                    <w:t>15</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1B26B8">
                    <w:rPr>
                      <w:rFonts w:cs="Arial"/>
                      <w:strike/>
                      <w:color w:val="FF0000"/>
                      <w:szCs w:val="20"/>
                    </w:rPr>
                    <w:t>0504101</w:t>
                  </w:r>
                  <w:r>
                    <w:rPr>
                      <w:rFonts w:cs="Arial"/>
                      <w:szCs w:val="20"/>
                    </w:rPr>
                    <w:t xml:space="preserve">) </w:t>
                  </w:r>
                  <w:r w:rsidRPr="001B26B8">
                    <w:rPr>
                      <w:rFonts w:cs="Arial"/>
                      <w:strike/>
                      <w:color w:val="FF0000"/>
                      <w:szCs w:val="20"/>
                    </w:rPr>
                    <w:t>с приложением решения (распоряжения) уполномоченного органа/распоряжения главного распорядителя бюджетных средств о</w:t>
                  </w:r>
                  <w:r w:rsidRPr="00975BCB">
                    <w:rPr>
                      <w:rFonts w:cs="Arial"/>
                      <w:szCs w:val="20"/>
                    </w:rPr>
                    <w:t xml:space="preserve"> безвозмездной передаче нефинансовых активов</w:t>
                  </w:r>
                  <w:r w:rsidRPr="001B26B8">
                    <w:rPr>
                      <w:rFonts w:cs="Arial"/>
                      <w:strike/>
                      <w:color w:val="FF0000"/>
                      <w:szCs w:val="20"/>
                    </w:rPr>
                    <w:t>,</w:t>
                  </w:r>
                  <w:r>
                    <w:rPr>
                      <w:rFonts w:cs="Arial"/>
                      <w:szCs w:val="20"/>
                    </w:rPr>
                    <w:t xml:space="preserve"> с приложением выписки </w:t>
                  </w:r>
                  <w:r w:rsidRPr="001B26B8">
                    <w:rPr>
                      <w:rFonts w:cs="Arial"/>
                      <w:strike/>
                      <w:color w:val="FF0000"/>
                      <w:szCs w:val="20"/>
                    </w:rPr>
                    <w:t>из Единого государственного реестра недвижимости</w:t>
                  </w:r>
                  <w:r>
                    <w:rPr>
                      <w:rFonts w:cs="Arial"/>
                      <w:szCs w:val="20"/>
                    </w:rPr>
                    <w:t xml:space="preserve"> - </w:t>
                  </w:r>
                  <w:r>
                    <w:rPr>
                      <w:rFonts w:cs="Arial"/>
                      <w:szCs w:val="20"/>
                    </w:rPr>
                    <w:lastRenderedPageBreak/>
                    <w:t>для объектов недвижимого имущества, для иных объектов, подлежащих регистрации в государственных реестрах - с приложением документа, подтверждающего снятие объекта с государственного учета (при отсутствии функциональной возможности формирования и подписания в электронном виде принимающей стороной)</w:t>
                  </w: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p w:rsidR="001B26B8" w:rsidRDefault="001B26B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r w:rsidRPr="001B26B8">
                    <w:rPr>
                      <w:rFonts w:cs="Arial"/>
                      <w:strike/>
                      <w:color w:val="FF0000"/>
                      <w:szCs w:val="20"/>
                    </w:rPr>
                    <w:t>, 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подписание и </w:t>
                  </w:r>
                  <w:r w:rsidRPr="001B26B8">
                    <w:rPr>
                      <w:rFonts w:cs="Arial"/>
                      <w:strike/>
                      <w:color w:val="FF0000"/>
                      <w:szCs w:val="20"/>
                    </w:rPr>
                    <w:t>утверждение средствами ГИИС "Электронный бюджет"</w:t>
                  </w:r>
                  <w:r>
                    <w:rPr>
                      <w:rFonts w:cs="Arial"/>
                      <w:szCs w:val="20"/>
                    </w:rPr>
                    <w:t xml:space="preserve"> не позднее </w:t>
                  </w:r>
                  <w:r w:rsidRPr="001B26B8">
                    <w:rPr>
                      <w:rFonts w:cs="Arial"/>
                      <w:strike/>
                      <w:color w:val="FF0000"/>
                      <w:szCs w:val="20"/>
                    </w:rPr>
                    <w:t>следующего</w:t>
                  </w:r>
                  <w:r>
                    <w:rPr>
                      <w:rFonts w:cs="Arial"/>
                      <w:szCs w:val="20"/>
                    </w:rPr>
                    <w:t xml:space="preserve"> рабочего дня </w:t>
                  </w:r>
                  <w:r w:rsidRPr="001B26B8">
                    <w:rPr>
                      <w:rFonts w:cs="Arial"/>
                      <w:strike/>
                      <w:color w:val="FF0000"/>
                      <w:szCs w:val="20"/>
                    </w:rPr>
                    <w:t>со дня</w:t>
                  </w:r>
                  <w:r>
                    <w:rPr>
                      <w:rFonts w:cs="Arial"/>
                      <w:szCs w:val="20"/>
                    </w:rPr>
                    <w:t xml:space="preserve"> получения решения (распоряжения) уполномоченного органа/распоряжения главного распорядителя бюджетных средств о безвозмездной передаче </w:t>
                  </w:r>
                  <w:r>
                    <w:rPr>
                      <w:rFonts w:cs="Arial"/>
                      <w:szCs w:val="20"/>
                    </w:rPr>
                    <w:lastRenderedPageBreak/>
                    <w:t>нефинансовых активов;</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в уполномоченную организацию </w:t>
                  </w:r>
                  <w:r w:rsidRPr="001B26B8">
                    <w:rPr>
                      <w:rFonts w:cs="Arial"/>
                      <w:strike/>
                      <w:color w:val="FF0000"/>
                      <w:szCs w:val="20"/>
                    </w:rPr>
                    <w:t>электронный образ (скан-копию) документа, полученного на бумажном носителе от принимающей стороны</w:t>
                  </w:r>
                  <w:r>
                    <w:rPr>
                      <w:rFonts w:cs="Arial"/>
                      <w:szCs w:val="20"/>
                    </w:rPr>
                    <w:t xml:space="preserve"> не позднее </w:t>
                  </w:r>
                  <w:r w:rsidRPr="001B26B8">
                    <w:rPr>
                      <w:rFonts w:cs="Arial"/>
                      <w:strike/>
                      <w:color w:val="FF0000"/>
                      <w:szCs w:val="20"/>
                    </w:rPr>
                    <w:t>1 (одного)</w:t>
                  </w:r>
                  <w:r>
                    <w:rPr>
                      <w:rFonts w:cs="Arial"/>
                      <w:szCs w:val="20"/>
                    </w:rPr>
                    <w:t xml:space="preserve"> рабочего дня </w:t>
                  </w:r>
                  <w:r w:rsidRPr="001B26B8">
                    <w:rPr>
                      <w:rFonts w:cs="Arial"/>
                      <w:strike/>
                      <w:color w:val="FF0000"/>
                      <w:szCs w:val="20"/>
                    </w:rPr>
                    <w:t>со дня</w:t>
                  </w:r>
                  <w:r>
                    <w:rPr>
                      <w:rFonts w:cs="Arial"/>
                      <w:szCs w:val="20"/>
                    </w:rPr>
                    <w:t xml:space="preserve"> получения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1B26B8">
                    <w:rPr>
                      <w:rFonts w:cs="Arial"/>
                      <w:strike/>
                      <w:color w:val="FF0000"/>
                      <w:szCs w:val="20"/>
                    </w:rPr>
                    <w:t>следующего</w:t>
                  </w:r>
                  <w:r>
                    <w:rPr>
                      <w:rFonts w:cs="Arial"/>
                      <w:szCs w:val="20"/>
                    </w:rPr>
                    <w:t xml:space="preserve"> рабочего дня </w:t>
                  </w:r>
                  <w:r w:rsidRPr="001B26B8">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7C5AA4">
                    <w:rPr>
                      <w:rFonts w:cs="Arial"/>
                      <w:strike/>
                      <w:color w:val="FF0000"/>
                      <w:szCs w:val="20"/>
                    </w:rPr>
                    <w:t>1</w:t>
                  </w:r>
                  <w:r w:rsidRPr="001B26B8">
                    <w:rPr>
                      <w:rFonts w:cs="Arial"/>
                      <w:szCs w:val="20"/>
                    </w:rPr>
                    <w:t xml:space="preserve">) </w:t>
                  </w:r>
                  <w:r w:rsidRPr="001B26B8">
                    <w:rPr>
                      <w:rFonts w:cs="Arial"/>
                      <w:strike/>
                      <w:color w:val="FF0000"/>
                      <w:szCs w:val="20"/>
                    </w:rPr>
                    <w:t>закрытие</w:t>
                  </w:r>
                  <w:r w:rsidRPr="007C5AA4">
                    <w:rPr>
                      <w:rFonts w:cs="Arial"/>
                      <w:szCs w:val="20"/>
                    </w:rPr>
                    <w:t xml:space="preserve"> Инвентарной карточки учета нефинансовых активов (код формы по ОКУД </w:t>
                  </w:r>
                  <w:r w:rsidRPr="001B26B8">
                    <w:rPr>
                      <w:rFonts w:cs="Arial"/>
                      <w:strike/>
                      <w:color w:val="FF0000"/>
                      <w:szCs w:val="20"/>
                    </w:rPr>
                    <w:t>0504031</w:t>
                  </w:r>
                  <w:r w:rsidRPr="007C5AA4">
                    <w:rPr>
                      <w:rFonts w:cs="Arial"/>
                      <w:szCs w:val="20"/>
                    </w:rPr>
                    <w:t xml:space="preserve">)/Инвентарной карточки группового учета нефинансовых активов (код формы по ОКУД </w:t>
                  </w:r>
                  <w:r w:rsidRPr="001B26B8">
                    <w:rPr>
                      <w:rFonts w:cs="Arial"/>
                      <w:strike/>
                      <w:color w:val="FF0000"/>
                      <w:szCs w:val="20"/>
                    </w:rPr>
                    <w:t>0504032</w:t>
                  </w:r>
                  <w:r w:rsidRPr="007C5AA4">
                    <w:rPr>
                      <w:rFonts w:cs="Arial"/>
                      <w:szCs w:val="20"/>
                    </w:rPr>
                    <w:t>)</w:t>
                  </w:r>
                  <w:r w:rsidRPr="001B26B8">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средствами ГИИС "Электронный бюджет" Извещения (код формы </w:t>
                  </w:r>
                  <w:r>
                    <w:rPr>
                      <w:rFonts w:cs="Arial"/>
                      <w:szCs w:val="20"/>
                    </w:rPr>
                    <w:lastRenderedPageBreak/>
                    <w:t>по ОКУД 0504805) (</w:t>
                  </w:r>
                  <w:r w:rsidRPr="001B26B8">
                    <w:rPr>
                      <w:rFonts w:cs="Arial"/>
                      <w:strike/>
                      <w:color w:val="FF0000"/>
                      <w:szCs w:val="20"/>
                    </w:rPr>
                    <w:t>см. п. 17</w:t>
                  </w:r>
                  <w:r>
                    <w:rPr>
                      <w:rFonts w:cs="Arial"/>
                      <w:szCs w:val="20"/>
                    </w:rPr>
                    <w:t>.1 Графика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направления Извещения (код формы по ОКУД 0504805) </w:t>
                  </w:r>
                  <w:r w:rsidRPr="001B26B8">
                    <w:rPr>
                      <w:rFonts w:cs="Arial"/>
                      <w:strike/>
                      <w:color w:val="FF0000"/>
                      <w:szCs w:val="20"/>
                    </w:rPr>
                    <w:t>в субъект</w:t>
                  </w:r>
                  <w:r>
                    <w:rPr>
                      <w:rFonts w:cs="Arial"/>
                      <w:szCs w:val="20"/>
                    </w:rPr>
                    <w:t xml:space="preserve">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75BCB">
                    <w:rPr>
                      <w:rFonts w:cs="Arial"/>
                      <w:strike/>
                      <w:color w:val="FF0000"/>
                      <w:szCs w:val="20"/>
                    </w:rPr>
                    <w:lastRenderedPageBreak/>
                    <w:t>15</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975BCB">
                    <w:rPr>
                      <w:rFonts w:cs="Arial"/>
                      <w:strike/>
                      <w:color w:val="FF0000"/>
                      <w:szCs w:val="20"/>
                    </w:rPr>
                    <w:t>0504101</w:t>
                  </w:r>
                  <w:r>
                    <w:rPr>
                      <w:rFonts w:cs="Arial"/>
                      <w:szCs w:val="20"/>
                    </w:rPr>
                    <w:t xml:space="preserve">) </w:t>
                  </w:r>
                  <w:r w:rsidRPr="00975BCB">
                    <w:rPr>
                      <w:rFonts w:cs="Arial"/>
                      <w:strike/>
                      <w:color w:val="FF0000"/>
                      <w:szCs w:val="20"/>
                    </w:rPr>
                    <w:t>с приложением решения (распоряжения) уполномоченного органа/распоряжения главного распорядителя бюджетных средств о</w:t>
                  </w:r>
                  <w:r>
                    <w:rPr>
                      <w:rFonts w:cs="Arial"/>
                      <w:szCs w:val="20"/>
                    </w:rPr>
                    <w:t xml:space="preserve"> безвозмездной передаче нефинансовых активов, с приложением выписки из </w:t>
                  </w:r>
                  <w:r w:rsidRPr="00975BCB">
                    <w:rPr>
                      <w:rFonts w:cs="Arial"/>
                      <w:strike/>
                      <w:color w:val="FF0000"/>
                      <w:szCs w:val="20"/>
                    </w:rPr>
                    <w:t>Единого государственного реестра недвижимости</w:t>
                  </w:r>
                  <w:r>
                    <w:rPr>
                      <w:rFonts w:cs="Arial"/>
                      <w:szCs w:val="20"/>
                    </w:rPr>
                    <w:t xml:space="preserve"> - для объектов недвижимого имущества, для иных объектов, подлежащих регистрации в государственных реестрах - с приложением документа, подтверждающего снятие объекта с государственного учета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подписание </w:t>
                  </w:r>
                  <w:r w:rsidRPr="00A66A28">
                    <w:rPr>
                      <w:rFonts w:cs="Arial"/>
                      <w:strike/>
                      <w:color w:val="FF0000"/>
                      <w:szCs w:val="20"/>
                    </w:rPr>
                    <w:t>электронными подписями, утверждение</w:t>
                  </w:r>
                  <w:r>
                    <w:rPr>
                      <w:rFonts w:cs="Arial"/>
                      <w:szCs w:val="20"/>
                    </w:rPr>
                    <w:t xml:space="preserve"> и направление принимающей </w:t>
                  </w:r>
                  <w:r w:rsidRPr="00A66A28">
                    <w:rPr>
                      <w:rFonts w:cs="Arial"/>
                      <w:strike/>
                      <w:color w:val="FF0000"/>
                      <w:szCs w:val="20"/>
                    </w:rPr>
                    <w:t>организации</w:t>
                  </w:r>
                  <w:r>
                    <w:rPr>
                      <w:rFonts w:cs="Arial"/>
                      <w:szCs w:val="20"/>
                    </w:rPr>
                    <w:t xml:space="preserve"> средствами ГИИС "Электронный бюджет" не позднее </w:t>
                  </w:r>
                  <w:r w:rsidRPr="00A66A28">
                    <w:rPr>
                      <w:rFonts w:cs="Arial"/>
                      <w:strike/>
                      <w:color w:val="FF0000"/>
                      <w:szCs w:val="20"/>
                    </w:rPr>
                    <w:t>следующего</w:t>
                  </w:r>
                  <w:r>
                    <w:rPr>
                      <w:rFonts w:cs="Arial"/>
                      <w:szCs w:val="20"/>
                    </w:rPr>
                    <w:t xml:space="preserve"> рабочего дня </w:t>
                  </w:r>
                  <w:r w:rsidRPr="00A66A28">
                    <w:rPr>
                      <w:rFonts w:cs="Arial"/>
                      <w:strike/>
                      <w:color w:val="FF0000"/>
                      <w:szCs w:val="20"/>
                    </w:rPr>
                    <w:t>со дня</w:t>
                  </w:r>
                  <w:r>
                    <w:rPr>
                      <w:rFonts w:cs="Arial"/>
                      <w:szCs w:val="20"/>
                    </w:rPr>
                    <w:t xml:space="preserve"> получения решения (распоряжения) уполномоченного органа/распоряжения главного распорядителя бюджетных средств о безвозмездной передаче нефинансовых активов;</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средствами ГИИС "Электронный бюджет" </w:t>
                  </w:r>
                  <w:r w:rsidRPr="00A66A28">
                    <w:rPr>
                      <w:rFonts w:cs="Arial"/>
                      <w:strike/>
                      <w:color w:val="FF0000"/>
                      <w:szCs w:val="20"/>
                    </w:rPr>
                    <w:t>в уполномоченную организацию</w:t>
                  </w:r>
                  <w:r>
                    <w:rPr>
                      <w:rFonts w:cs="Arial"/>
                      <w:szCs w:val="20"/>
                    </w:rPr>
                    <w:t xml:space="preserve"> не позднее </w:t>
                  </w:r>
                  <w:r w:rsidRPr="00A66A28">
                    <w:rPr>
                      <w:rFonts w:cs="Arial"/>
                      <w:strike/>
                      <w:color w:val="FF0000"/>
                      <w:szCs w:val="20"/>
                    </w:rPr>
                    <w:t>следующего</w:t>
                  </w:r>
                  <w:r>
                    <w:rPr>
                      <w:rFonts w:cs="Arial"/>
                      <w:szCs w:val="20"/>
                    </w:rPr>
                    <w:t xml:space="preserve"> рабочего дня </w:t>
                  </w:r>
                  <w:r w:rsidRPr="00A66A28">
                    <w:rPr>
                      <w:rFonts w:cs="Arial"/>
                      <w:strike/>
                      <w:color w:val="FF0000"/>
                      <w:szCs w:val="20"/>
                    </w:rPr>
                    <w:t>со дня</w:t>
                  </w:r>
                  <w:r>
                    <w:rPr>
                      <w:rFonts w:cs="Arial"/>
                      <w:szCs w:val="20"/>
                    </w:rPr>
                    <w:t xml:space="preserve"> подписания документа электронными подписями средствами ГИИС "Электронный </w:t>
                  </w:r>
                  <w:r>
                    <w:rPr>
                      <w:rFonts w:cs="Arial"/>
                      <w:szCs w:val="20"/>
                    </w:rPr>
                    <w:lastRenderedPageBreak/>
                    <w:t>бюджет" принимающей стороной</w:t>
                  </w: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p w:rsidR="00A66A28" w:rsidRDefault="00A66A28"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66A28">
                    <w:rPr>
                      <w:rFonts w:cs="Arial"/>
                      <w:strike/>
                      <w:color w:val="FF0000"/>
                      <w:szCs w:val="20"/>
                    </w:rPr>
                    <w:lastRenderedPageBreak/>
                    <w:t>комиссия по поступлению и выбытию активов,</w:t>
                  </w:r>
                  <w:r>
                    <w:rPr>
                      <w:rFonts w:cs="Arial"/>
                      <w:szCs w:val="20"/>
                    </w:rPr>
                    <w:t xml:space="preserve"> ответственное лицо субъекта централизованного учета, руководитель (уполномоченное лицо) субъекта централизованного учета, </w:t>
                  </w:r>
                  <w:r w:rsidRPr="00A66A28">
                    <w:rPr>
                      <w:rFonts w:cs="Arial"/>
                      <w:strike/>
                      <w:color w:val="FF0000"/>
                      <w:szCs w:val="20"/>
                    </w:rPr>
                    <w:t>руководитель (уполномоченное лицо) принимающей стороны,</w:t>
                  </w:r>
                  <w:r>
                    <w:rPr>
                      <w:rFonts w:cs="Arial"/>
                      <w:szCs w:val="20"/>
                    </w:rPr>
                    <w:t xml:space="preserve"> ответственное лицо принимающей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A66A28">
                    <w:rPr>
                      <w:rFonts w:cs="Arial"/>
                      <w:strike/>
                      <w:color w:val="FF0000"/>
                      <w:szCs w:val="20"/>
                    </w:rPr>
                    <w:t>следующего</w:t>
                  </w:r>
                  <w:r>
                    <w:rPr>
                      <w:rFonts w:cs="Arial"/>
                      <w:szCs w:val="20"/>
                    </w:rPr>
                    <w:t xml:space="preserve"> рабочего дня </w:t>
                  </w:r>
                  <w:r w:rsidRPr="00A66A28">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C5AA4">
                    <w:rPr>
                      <w:rFonts w:cs="Arial"/>
                      <w:strike/>
                      <w:color w:val="FF0000"/>
                      <w:szCs w:val="20"/>
                    </w:rPr>
                    <w:t>1</w:t>
                  </w:r>
                  <w:r>
                    <w:rPr>
                      <w:rFonts w:cs="Arial"/>
                      <w:szCs w:val="20"/>
                    </w:rPr>
                    <w:t xml:space="preserve">) </w:t>
                  </w:r>
                  <w:r w:rsidRPr="00A66A28">
                    <w:rPr>
                      <w:rFonts w:cs="Arial"/>
                      <w:strike/>
                      <w:color w:val="FF0000"/>
                      <w:szCs w:val="20"/>
                    </w:rPr>
                    <w:t>закрытие</w:t>
                  </w:r>
                  <w:r w:rsidRPr="007C5AA4">
                    <w:rPr>
                      <w:rFonts w:cs="Arial"/>
                      <w:szCs w:val="20"/>
                    </w:rPr>
                    <w:t xml:space="preserve"> Инвентарной карточки учета нефинансовых активов (код формы по ОКУД </w:t>
                  </w:r>
                  <w:r w:rsidRPr="00A66A28">
                    <w:rPr>
                      <w:rFonts w:cs="Arial"/>
                      <w:strike/>
                      <w:color w:val="FF0000"/>
                      <w:szCs w:val="20"/>
                    </w:rPr>
                    <w:t>0504031</w:t>
                  </w:r>
                  <w:r w:rsidRPr="007C5AA4">
                    <w:rPr>
                      <w:rFonts w:cs="Arial"/>
                      <w:szCs w:val="20"/>
                    </w:rPr>
                    <w:t xml:space="preserve">)/Инвентарной карточки группового учета нефинансовых активов (код формы по ОКУД </w:t>
                  </w:r>
                  <w:r w:rsidRPr="00A66A28">
                    <w:rPr>
                      <w:rFonts w:cs="Arial"/>
                      <w:strike/>
                      <w:color w:val="FF0000"/>
                      <w:szCs w:val="20"/>
                    </w:rPr>
                    <w:t>0504032</w:t>
                  </w:r>
                  <w:r w:rsidRPr="007C5AA4">
                    <w:rPr>
                      <w:rFonts w:cs="Arial"/>
                      <w:szCs w:val="20"/>
                    </w:rPr>
                    <w:t>)</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средствами ГИИС "Электронный бюджет" </w:t>
                  </w:r>
                  <w:r w:rsidRPr="00A66A28">
                    <w:rPr>
                      <w:rFonts w:cs="Arial"/>
                      <w:strike/>
                      <w:color w:val="FF0000"/>
                      <w:szCs w:val="20"/>
                    </w:rPr>
                    <w:t>Извещение</w:t>
                  </w:r>
                  <w:r>
                    <w:rPr>
                      <w:rFonts w:cs="Arial"/>
                      <w:szCs w:val="20"/>
                    </w:rPr>
                    <w:t xml:space="preserve"> (код формы по ОКУД 0504805) (</w:t>
                  </w:r>
                  <w:r w:rsidRPr="00A66A28">
                    <w:rPr>
                      <w:rFonts w:cs="Arial"/>
                      <w:strike/>
                      <w:color w:val="FF0000"/>
                      <w:szCs w:val="20"/>
                    </w:rPr>
                    <w:t>см. п. 17</w:t>
                  </w:r>
                  <w:r>
                    <w:rPr>
                      <w:rFonts w:cs="Arial"/>
                      <w:szCs w:val="20"/>
                    </w:rPr>
                    <w:t>.2 Графика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направления Извещения (код формы по ОКУД 0504805) </w:t>
                  </w:r>
                  <w:r w:rsidRPr="00A66A28">
                    <w:rPr>
                      <w:rFonts w:cs="Arial"/>
                      <w:strike/>
                      <w:color w:val="FF0000"/>
                      <w:szCs w:val="20"/>
                    </w:rPr>
                    <w:t>в субъект</w:t>
                  </w:r>
                  <w:r>
                    <w:rPr>
                      <w:rFonts w:cs="Arial"/>
                      <w:szCs w:val="20"/>
                    </w:rPr>
                    <w:t xml:space="preserve">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A66A28" w:rsidRDefault="00C278D1" w:rsidP="00FB0319">
                  <w:pPr>
                    <w:autoSpaceDE w:val="0"/>
                    <w:autoSpaceDN w:val="0"/>
                    <w:adjustRightInd w:val="0"/>
                    <w:spacing w:after="1" w:line="200" w:lineRule="atLeast"/>
                    <w:rPr>
                      <w:rFonts w:cs="Arial"/>
                      <w:strike/>
                      <w:szCs w:val="20"/>
                    </w:rPr>
                  </w:pPr>
                  <w:r w:rsidRPr="00A66A28">
                    <w:rPr>
                      <w:rFonts w:cs="Arial"/>
                      <w:strike/>
                      <w:color w:val="FF0000"/>
                      <w:szCs w:val="20"/>
                    </w:rPr>
                    <w:lastRenderedPageBreak/>
                    <w:t>16</w:t>
                  </w:r>
                </w:p>
              </w:tc>
              <w:tc>
                <w:tcPr>
                  <w:tcW w:w="1701" w:type="dxa"/>
                  <w:tcBorders>
                    <w:top w:val="single" w:sz="4" w:space="0" w:color="auto"/>
                    <w:left w:val="single" w:sz="4" w:space="0" w:color="auto"/>
                    <w:bottom w:val="single" w:sz="4" w:space="0" w:color="auto"/>
                    <w:right w:val="single" w:sz="4" w:space="0" w:color="auto"/>
                  </w:tcBorders>
                </w:tcPr>
                <w:p w:rsidR="00C278D1" w:rsidRPr="00A66A28" w:rsidRDefault="00C278D1" w:rsidP="00FB0319">
                  <w:pPr>
                    <w:autoSpaceDE w:val="0"/>
                    <w:autoSpaceDN w:val="0"/>
                    <w:adjustRightInd w:val="0"/>
                    <w:spacing w:after="1" w:line="200" w:lineRule="atLeast"/>
                    <w:rPr>
                      <w:rFonts w:cs="Arial"/>
                      <w:strike/>
                      <w:szCs w:val="20"/>
                    </w:rPr>
                  </w:pPr>
                  <w:r w:rsidRPr="00A66A28">
                    <w:rPr>
                      <w:rFonts w:cs="Arial"/>
                      <w:strike/>
                      <w:color w:val="FF0000"/>
                      <w:szCs w:val="20"/>
                    </w:rPr>
                    <w:t>Сведения о кадастровой стоимости земельных участков и о ее изменении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66A28">
                    <w:rPr>
                      <w:rFonts w:cs="Arial"/>
                      <w:strike/>
                      <w:color w:val="FF0000"/>
                      <w:szCs w:val="20"/>
                    </w:rPr>
                    <w:t>электронный образ (</w:t>
                  </w:r>
                  <w:r>
                    <w:rPr>
                      <w:rFonts w:cs="Arial"/>
                      <w:szCs w:val="20"/>
                    </w:rPr>
                    <w:t>скан-копия</w:t>
                  </w:r>
                  <w:r w:rsidRPr="00A66A2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Pr="00A66A28" w:rsidRDefault="00C278D1" w:rsidP="00FB0319">
                  <w:pPr>
                    <w:autoSpaceDE w:val="0"/>
                    <w:autoSpaceDN w:val="0"/>
                    <w:adjustRightInd w:val="0"/>
                    <w:spacing w:after="1" w:line="200" w:lineRule="atLeast"/>
                    <w:rPr>
                      <w:rFonts w:cs="Arial"/>
                      <w:strike/>
                      <w:szCs w:val="20"/>
                    </w:rPr>
                  </w:pPr>
                  <w:r w:rsidRPr="00A66A28">
                    <w:rPr>
                      <w:rFonts w:cs="Arial"/>
                      <w:strike/>
                      <w:color w:val="FF0000"/>
                      <w:szCs w:val="20"/>
                    </w:rPr>
                    <w:t>направление</w:t>
                  </w:r>
                  <w:r w:rsidRPr="007C5AA4">
                    <w:rPr>
                      <w:rFonts w:cs="Arial"/>
                      <w:szCs w:val="20"/>
                    </w:rPr>
                    <w:t xml:space="preserve"> не позднее </w:t>
                  </w:r>
                  <w:r w:rsidRPr="00A66A28">
                    <w:rPr>
                      <w:rFonts w:cs="Arial"/>
                      <w:strike/>
                      <w:color w:val="FF0000"/>
                      <w:szCs w:val="20"/>
                    </w:rPr>
                    <w:t>2</w:t>
                  </w:r>
                  <w:r w:rsidRPr="007C5AA4">
                    <w:rPr>
                      <w:rFonts w:cs="Arial"/>
                      <w:szCs w:val="20"/>
                    </w:rPr>
                    <w:t xml:space="preserve"> (</w:t>
                  </w:r>
                  <w:r w:rsidRPr="00A66A28">
                    <w:rPr>
                      <w:rFonts w:cs="Arial"/>
                      <w:strike/>
                      <w:color w:val="FF0000"/>
                      <w:szCs w:val="20"/>
                    </w:rPr>
                    <w:t>двух</w:t>
                  </w:r>
                  <w:r w:rsidRPr="007C5AA4">
                    <w:rPr>
                      <w:rFonts w:cs="Arial"/>
                      <w:szCs w:val="20"/>
                    </w:rPr>
                    <w:t xml:space="preserve">) </w:t>
                  </w:r>
                  <w:r w:rsidRPr="00A66A28">
                    <w:rPr>
                      <w:rFonts w:cs="Arial"/>
                      <w:strike/>
                      <w:color w:val="FF0000"/>
                      <w:szCs w:val="20"/>
                    </w:rPr>
                    <w:t>рабочих дней со дня внесения изменений сведений в Реестр федерального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A66A28">
                    <w:rPr>
                      <w:rFonts w:cs="Arial"/>
                      <w:strike/>
                      <w:color w:val="FF0000"/>
                      <w:szCs w:val="20"/>
                    </w:rPr>
                    <w:t>следующего</w:t>
                  </w:r>
                  <w:r>
                    <w:rPr>
                      <w:rFonts w:cs="Arial"/>
                      <w:szCs w:val="20"/>
                    </w:rPr>
                    <w:t xml:space="preserve"> рабочего дня </w:t>
                  </w:r>
                  <w:r w:rsidRPr="00A66A28">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66A28">
                    <w:rPr>
                      <w:rFonts w:cs="Arial"/>
                      <w:strike/>
                      <w:color w:val="FF0000"/>
                      <w:szCs w:val="20"/>
                    </w:rPr>
                    <w:t>Журналах</w:t>
                  </w:r>
                  <w:r>
                    <w:rPr>
                      <w:rFonts w:cs="Arial"/>
                      <w:szCs w:val="20"/>
                    </w:rPr>
                    <w:t xml:space="preserve"> операций (код формы по ОКУД 0504071)</w:t>
                  </w:r>
                  <w:r w:rsidRPr="00A66A28">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C65E9">
                    <w:rPr>
                      <w:rFonts w:cs="Arial"/>
                      <w:strike/>
                      <w:color w:val="FF0000"/>
                      <w:szCs w:val="20"/>
                    </w:rPr>
                    <w:lastRenderedPageBreak/>
                    <w:t>17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Извещение (код формы по ОКУД 0504805) при безвозмездной передаче нефинансовых активов</w:t>
                  </w:r>
                </w:p>
                <w:p w:rsidR="00A66A28" w:rsidRDefault="00A66A2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C65E9">
                    <w:rPr>
                      <w:rFonts w:cs="Arial"/>
                      <w:strike/>
                      <w:color w:val="FF0000"/>
                      <w:szCs w:val="20"/>
                    </w:rPr>
                    <w:t>17</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w:t>
                  </w:r>
                  <w:r w:rsidRPr="00346C09">
                    <w:rPr>
                      <w:rFonts w:cs="Arial"/>
                      <w:strike/>
                      <w:color w:val="FF0000"/>
                      <w:szCs w:val="20"/>
                    </w:rPr>
                    <w:t>(см. п. 15.1 Графика документооборота)</w:t>
                  </w:r>
                  <w:r>
                    <w:rPr>
                      <w:rFonts w:cs="Arial"/>
                      <w:szCs w:val="20"/>
                    </w:rPr>
                    <w:t xml:space="preserve"> при безвозмездной передаче нефинансовых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46C09">
                    <w:rPr>
                      <w:rFonts w:cs="Arial"/>
                      <w:strike/>
                      <w:color w:val="FF0000"/>
                      <w:szCs w:val="20"/>
                    </w:rPr>
                    <w:t>бумажный, электронный образ (</w:t>
                  </w:r>
                  <w:r>
                    <w:rPr>
                      <w:rFonts w:cs="Arial"/>
                      <w:szCs w:val="20"/>
                    </w:rPr>
                    <w:t>скан-копия</w:t>
                  </w:r>
                  <w:r w:rsidRPr="00346C09">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подписание </w:t>
                  </w:r>
                  <w:r w:rsidRPr="00346C09">
                    <w:rPr>
                      <w:rFonts w:cs="Arial"/>
                      <w:strike/>
                      <w:color w:val="FF0000"/>
                      <w:szCs w:val="20"/>
                    </w:rPr>
                    <w:t>и</w:t>
                  </w:r>
                  <w:r w:rsidRPr="00346C09">
                    <w:rPr>
                      <w:rFonts w:cs="Arial"/>
                      <w:szCs w:val="20"/>
                    </w:rPr>
                    <w:t xml:space="preserve"> направление </w:t>
                  </w:r>
                  <w:r w:rsidRPr="00346C09">
                    <w:rPr>
                      <w:rFonts w:cs="Arial"/>
                      <w:strike/>
                      <w:color w:val="FF0000"/>
                      <w:szCs w:val="20"/>
                    </w:rPr>
                    <w:t>передающей</w:t>
                  </w:r>
                  <w:r w:rsidRPr="00346C09">
                    <w:rPr>
                      <w:rFonts w:cs="Arial"/>
                      <w:szCs w:val="20"/>
                    </w:rPr>
                    <w:t xml:space="preserve"> стороне </w:t>
                  </w:r>
                  <w:r w:rsidRPr="00346C09">
                    <w:rPr>
                      <w:rFonts w:cs="Arial"/>
                      <w:strike/>
                      <w:color w:val="FF0000"/>
                      <w:szCs w:val="20"/>
                    </w:rPr>
                    <w:t>документ</w:t>
                  </w:r>
                  <w:r>
                    <w:rPr>
                      <w:rFonts w:cs="Arial"/>
                      <w:szCs w:val="20"/>
                    </w:rPr>
                    <w:t xml:space="preserve"> на бумажном носителе не позднее </w:t>
                  </w:r>
                  <w:r w:rsidRPr="00346C09">
                    <w:rPr>
                      <w:rFonts w:cs="Arial"/>
                      <w:szCs w:val="20"/>
                    </w:rPr>
                    <w:t>2 (двух) рабочих дней со дня</w:t>
                  </w:r>
                  <w:r>
                    <w:rPr>
                      <w:rFonts w:cs="Arial"/>
                      <w:szCs w:val="20"/>
                    </w:rPr>
                    <w:t xml:space="preserve"> </w:t>
                  </w:r>
                  <w:r w:rsidRPr="00346C09">
                    <w:rPr>
                      <w:rFonts w:cs="Arial"/>
                      <w:strike/>
                      <w:color w:val="FF0000"/>
                      <w:szCs w:val="20"/>
                    </w:rPr>
                    <w:t>получения от уполномоченной организации</w:t>
                  </w:r>
                  <w:r>
                    <w:rPr>
                      <w:rFonts w:cs="Arial"/>
                      <w:szCs w:val="20"/>
                    </w:rPr>
                    <w:t xml:space="preserve"> </w:t>
                  </w:r>
                  <w:r w:rsidRPr="00346C09">
                    <w:rPr>
                      <w:rFonts w:cs="Arial"/>
                      <w:szCs w:val="20"/>
                    </w:rPr>
                    <w:t>документа</w:t>
                  </w:r>
                  <w:r>
                    <w:rPr>
                      <w:rFonts w:cs="Arial"/>
                      <w:szCs w:val="20"/>
                    </w:rPr>
                    <w:t>;</w:t>
                  </w:r>
                </w:p>
                <w:p w:rsidR="00C278D1" w:rsidRDefault="00C278D1" w:rsidP="00FB0319">
                  <w:pPr>
                    <w:autoSpaceDE w:val="0"/>
                    <w:autoSpaceDN w:val="0"/>
                    <w:adjustRightInd w:val="0"/>
                    <w:spacing w:after="1" w:line="200" w:lineRule="atLeast"/>
                    <w:rPr>
                      <w:rFonts w:cs="Arial"/>
                      <w:szCs w:val="20"/>
                    </w:rPr>
                  </w:pPr>
                  <w:r w:rsidRPr="00346C09">
                    <w:rPr>
                      <w:rFonts w:cs="Arial"/>
                      <w:strike/>
                      <w:color w:val="FF0000"/>
                      <w:szCs w:val="20"/>
                    </w:rPr>
                    <w:t>2</w:t>
                  </w:r>
                  <w:r>
                    <w:rPr>
                      <w:rFonts w:cs="Arial"/>
                      <w:szCs w:val="20"/>
                    </w:rPr>
                    <w:t xml:space="preserve">) направление </w:t>
                  </w:r>
                  <w:r w:rsidRPr="00346C09">
                    <w:rPr>
                      <w:rFonts w:cs="Arial"/>
                      <w:strike/>
                      <w:color w:val="FF0000"/>
                      <w:szCs w:val="20"/>
                    </w:rPr>
                    <w:t>электронный образ (скан-копию)</w:t>
                  </w:r>
                  <w:r>
                    <w:rPr>
                      <w:rFonts w:cs="Arial"/>
                      <w:szCs w:val="20"/>
                    </w:rPr>
                    <w:t xml:space="preserve"> в уполномоченную организацию не позднее </w:t>
                  </w:r>
                  <w:r w:rsidRPr="00346C09">
                    <w:rPr>
                      <w:rFonts w:cs="Arial"/>
                      <w:strike/>
                      <w:color w:val="FF0000"/>
                      <w:szCs w:val="20"/>
                    </w:rPr>
                    <w:t>следующего</w:t>
                  </w:r>
                  <w:r>
                    <w:rPr>
                      <w:rFonts w:cs="Arial"/>
                      <w:szCs w:val="20"/>
                    </w:rPr>
                    <w:t xml:space="preserve"> рабочего дня </w:t>
                  </w:r>
                  <w:r w:rsidRPr="00346C09">
                    <w:rPr>
                      <w:rFonts w:cs="Arial"/>
                      <w:strike/>
                      <w:color w:val="FF0000"/>
                      <w:szCs w:val="20"/>
                    </w:rPr>
                    <w:t>со дня</w:t>
                  </w:r>
                  <w:r>
                    <w:rPr>
                      <w:rFonts w:cs="Arial"/>
                      <w:szCs w:val="20"/>
                    </w:rPr>
                    <w:t xml:space="preserve"> получения </w:t>
                  </w:r>
                  <w:r w:rsidRPr="00346C09">
                    <w:rPr>
                      <w:rFonts w:cs="Arial"/>
                      <w:strike/>
                      <w:color w:val="FF0000"/>
                      <w:szCs w:val="20"/>
                    </w:rPr>
                    <w:t>подписанного принимающей стороной</w:t>
                  </w:r>
                  <w:r>
                    <w:rPr>
                      <w:rFonts w:cs="Arial"/>
                      <w:szCs w:val="20"/>
                    </w:rPr>
                    <w:t xml:space="preserve"> документа</w:t>
                  </w: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346C09">
                    <w:rPr>
                      <w:rFonts w:cs="Arial"/>
                      <w:strike/>
                      <w:color w:val="FF0000"/>
                      <w:szCs w:val="20"/>
                    </w:rPr>
                    <w:t>следующего</w:t>
                  </w:r>
                  <w:r>
                    <w:rPr>
                      <w:rFonts w:cs="Arial"/>
                      <w:szCs w:val="20"/>
                    </w:rPr>
                    <w:t xml:space="preserve"> рабочего дня </w:t>
                  </w:r>
                  <w:r w:rsidRPr="00346C09">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346C09" w:rsidRDefault="00C278D1" w:rsidP="00FB0319">
                  <w:pPr>
                    <w:autoSpaceDE w:val="0"/>
                    <w:autoSpaceDN w:val="0"/>
                    <w:adjustRightInd w:val="0"/>
                    <w:spacing w:after="1" w:line="200" w:lineRule="atLeast"/>
                    <w:rPr>
                      <w:rFonts w:cs="Arial"/>
                      <w:strike/>
                      <w:szCs w:val="20"/>
                    </w:rPr>
                  </w:pPr>
                  <w:r w:rsidRPr="00346C09">
                    <w:rPr>
                      <w:rFonts w:cs="Arial"/>
                      <w:strike/>
                      <w:color w:val="FF0000"/>
                      <w:szCs w:val="20"/>
                    </w:rPr>
                    <w:t>отражение</w:t>
                  </w:r>
                  <w:r w:rsidRPr="007C5AA4">
                    <w:rPr>
                      <w:rFonts w:cs="Arial"/>
                      <w:szCs w:val="20"/>
                    </w:rPr>
                    <w:t xml:space="preserve"> в бухгалтерском учете бухгалтерских записей согласно 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C5AA4">
                    <w:rPr>
                      <w:rFonts w:cs="Arial"/>
                      <w:strike/>
                      <w:color w:val="FF0000"/>
                      <w:szCs w:val="20"/>
                    </w:rPr>
                    <w:t xml:space="preserve">для отражения в </w:t>
                  </w:r>
                  <w:r w:rsidRPr="00D16A6E">
                    <w:rPr>
                      <w:rFonts w:cs="Arial"/>
                      <w:strike/>
                      <w:color w:val="FF0000"/>
                      <w:szCs w:val="20"/>
                    </w:rPr>
                    <w:t>Журналах операций (код формы по ОКУД 0504071), установленных правилами организации и ведения бюджетного учета,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6A6E">
                    <w:rPr>
                      <w:rFonts w:cs="Arial"/>
                      <w:strike/>
                      <w:color w:val="FF0000"/>
                      <w:szCs w:val="20"/>
                    </w:rPr>
                    <w:t>17</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w:t>
                  </w:r>
                  <w:r w:rsidRPr="00D16A6E">
                    <w:rPr>
                      <w:rFonts w:cs="Arial"/>
                      <w:strike/>
                      <w:color w:val="FF0000"/>
                      <w:szCs w:val="20"/>
                    </w:rPr>
                    <w:t xml:space="preserve">(см. п. </w:t>
                  </w:r>
                  <w:r w:rsidRPr="00D16A6E">
                    <w:rPr>
                      <w:rFonts w:cs="Arial"/>
                      <w:strike/>
                      <w:color w:val="FF0000"/>
                      <w:szCs w:val="20"/>
                    </w:rPr>
                    <w:lastRenderedPageBreak/>
                    <w:t>15.2 Графика документооборота)</w:t>
                  </w:r>
                  <w:r>
                    <w:rPr>
                      <w:rFonts w:cs="Arial"/>
                      <w:szCs w:val="20"/>
                    </w:rPr>
                    <w:t xml:space="preserve"> при безвозмездной передаче нефинансовых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C278D1" w:rsidRPr="007C5AA4" w:rsidRDefault="00C278D1" w:rsidP="00FB0319">
                  <w:pPr>
                    <w:autoSpaceDE w:val="0"/>
                    <w:autoSpaceDN w:val="0"/>
                    <w:adjustRightInd w:val="0"/>
                    <w:spacing w:after="1" w:line="200" w:lineRule="atLeast"/>
                    <w:rPr>
                      <w:rFonts w:cs="Arial"/>
                      <w:strike/>
                      <w:szCs w:val="20"/>
                    </w:rPr>
                  </w:pPr>
                  <w:r w:rsidRPr="007C5AA4">
                    <w:rPr>
                      <w:rFonts w:cs="Arial"/>
                      <w:strike/>
                      <w:color w:val="FF0000"/>
                      <w:szCs w:val="20"/>
                    </w:rPr>
                    <w:lastRenderedPageBreak/>
                    <w:t xml:space="preserve">уполномоченная </w:t>
                  </w:r>
                  <w:r w:rsidRPr="007C5AA4">
                    <w:rPr>
                      <w:rFonts w:cs="Arial"/>
                      <w:strike/>
                      <w:color w:val="FF0000"/>
                      <w:szCs w:val="20"/>
                    </w:rPr>
                    <w:lastRenderedPageBreak/>
                    <w:t>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C5AA4">
                    <w:rPr>
                      <w:rFonts w:cs="Arial"/>
                      <w:strike/>
                      <w:color w:val="FF0000"/>
                      <w:szCs w:val="20"/>
                    </w:rPr>
                    <w:t>1)</w:t>
                  </w:r>
                  <w:r>
                    <w:rPr>
                      <w:rFonts w:cs="Arial"/>
                      <w:szCs w:val="20"/>
                    </w:rPr>
                    <w:t xml:space="preserve"> подписание электронными подписями не </w:t>
                  </w:r>
                  <w:r>
                    <w:rPr>
                      <w:rFonts w:cs="Arial"/>
                      <w:szCs w:val="20"/>
                    </w:rPr>
                    <w:lastRenderedPageBreak/>
                    <w:t xml:space="preserve">позднее </w:t>
                  </w:r>
                  <w:r w:rsidRPr="00D16A6E">
                    <w:rPr>
                      <w:rFonts w:cs="Arial"/>
                      <w:strike/>
                      <w:color w:val="FF0000"/>
                      <w:szCs w:val="20"/>
                    </w:rPr>
                    <w:t>1 (одного)</w:t>
                  </w:r>
                  <w:r>
                    <w:rPr>
                      <w:rFonts w:cs="Arial"/>
                      <w:szCs w:val="20"/>
                    </w:rPr>
                    <w:t xml:space="preserve"> рабочего дня </w:t>
                  </w:r>
                  <w:r w:rsidRPr="00D16A6E">
                    <w:rPr>
                      <w:rFonts w:cs="Arial"/>
                      <w:strike/>
                      <w:color w:val="FF0000"/>
                      <w:szCs w:val="20"/>
                    </w:rPr>
                    <w:t>со дня подписания</w:t>
                  </w:r>
                  <w:r>
                    <w:rPr>
                      <w:rFonts w:cs="Arial"/>
                      <w:szCs w:val="20"/>
                    </w:rPr>
                    <w:t xml:space="preserve"> документа уполномоченной </w:t>
                  </w:r>
                  <w:r w:rsidRPr="00D16A6E">
                    <w:rPr>
                      <w:rFonts w:cs="Arial"/>
                      <w:strike/>
                      <w:color w:val="FF0000"/>
                      <w:szCs w:val="20"/>
                    </w:rPr>
                    <w:t>организацией</w:t>
                  </w:r>
                  <w:r>
                    <w:rPr>
                      <w:rFonts w:cs="Arial"/>
                      <w:szCs w:val="20"/>
                    </w:rPr>
                    <w:t xml:space="preserve"> средствами ГИИС "Электронный бюджет" </w:t>
                  </w:r>
                  <w:r w:rsidRPr="00D16A6E">
                    <w:rPr>
                      <w:rFonts w:cs="Arial"/>
                      <w:strike/>
                      <w:color w:val="FF0000"/>
                      <w:szCs w:val="20"/>
                    </w:rPr>
                    <w:t>и направление средствами ГИИС "Электронный бюджет" на подписание принимающей стороне;</w:t>
                  </w:r>
                </w:p>
                <w:p w:rsidR="00C278D1" w:rsidRDefault="00C278D1" w:rsidP="00FB0319">
                  <w:pPr>
                    <w:autoSpaceDE w:val="0"/>
                    <w:autoSpaceDN w:val="0"/>
                    <w:adjustRightInd w:val="0"/>
                    <w:spacing w:after="1" w:line="200" w:lineRule="atLeast"/>
                    <w:rPr>
                      <w:rFonts w:cs="Arial"/>
                      <w:szCs w:val="20"/>
                    </w:rPr>
                  </w:pPr>
                  <w:r w:rsidRPr="00D16A6E">
                    <w:rPr>
                      <w:rFonts w:cs="Arial"/>
                      <w:strike/>
                      <w:color w:val="FF0000"/>
                      <w:szCs w:val="20"/>
                    </w:rPr>
                    <w:t>2) направление в уполномоченную организацию не позднее дня подписания документа электронными подписями принимающей стороной средствами ГИИС "Электронный бюджет</w:t>
                  </w:r>
                  <w:r>
                    <w:rPr>
                      <w:rFonts w:cs="Arial"/>
                      <w:szCs w:val="20"/>
                    </w:rPr>
                    <w:t>"</w:t>
                  </w: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p w:rsidR="001C65E9" w:rsidRDefault="001C65E9"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(уполно</w:t>
                  </w:r>
                  <w:r>
                    <w:rPr>
                      <w:rFonts w:cs="Arial"/>
                      <w:szCs w:val="20"/>
                    </w:rPr>
                    <w:lastRenderedPageBreak/>
                    <w:t>моченное лицо) субъекта централизованного учета</w:t>
                  </w:r>
                  <w:r w:rsidRPr="00D16A6E">
                    <w:rPr>
                      <w:rFonts w:cs="Arial"/>
                      <w:strike/>
                      <w:color w:val="FF0000"/>
                      <w:szCs w:val="20"/>
                    </w:rPr>
                    <w:t>, главный бухгалтер уполномоченной организации, ответственные лица принимающей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D16A6E">
                    <w:rPr>
                      <w:rFonts w:cs="Arial"/>
                      <w:strike/>
                      <w:color w:val="FF0000"/>
                      <w:szCs w:val="20"/>
                    </w:rPr>
                    <w:t>следующего</w:t>
                  </w:r>
                  <w:r>
                    <w:rPr>
                      <w:rFonts w:cs="Arial"/>
                      <w:szCs w:val="20"/>
                    </w:rPr>
                    <w:t xml:space="preserve"> рабочего дня </w:t>
                  </w:r>
                  <w:r w:rsidRPr="00D16A6E">
                    <w:rPr>
                      <w:rFonts w:cs="Arial"/>
                      <w:strike/>
                      <w:color w:val="FF0000"/>
                      <w:szCs w:val="20"/>
                    </w:rPr>
                    <w:lastRenderedPageBreak/>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D16A6E" w:rsidRDefault="00C278D1" w:rsidP="00FB0319">
                  <w:pPr>
                    <w:autoSpaceDE w:val="0"/>
                    <w:autoSpaceDN w:val="0"/>
                    <w:adjustRightInd w:val="0"/>
                    <w:spacing w:after="1" w:line="200" w:lineRule="atLeast"/>
                    <w:rPr>
                      <w:rFonts w:cs="Arial"/>
                      <w:strike/>
                      <w:szCs w:val="20"/>
                    </w:rPr>
                  </w:pPr>
                  <w:r w:rsidRPr="00D16A6E">
                    <w:rPr>
                      <w:rFonts w:cs="Arial"/>
                      <w:strike/>
                      <w:color w:val="FF0000"/>
                      <w:szCs w:val="20"/>
                    </w:rPr>
                    <w:lastRenderedPageBreak/>
                    <w:t>отражение</w:t>
                  </w:r>
                  <w:r w:rsidRPr="006374C3">
                    <w:rPr>
                      <w:rFonts w:cs="Arial"/>
                      <w:szCs w:val="20"/>
                    </w:rPr>
                    <w:t xml:space="preserve"> в бухгалтерском учете </w:t>
                  </w:r>
                  <w:r w:rsidRPr="006374C3">
                    <w:rPr>
                      <w:rFonts w:cs="Arial"/>
                      <w:szCs w:val="20"/>
                    </w:rPr>
                    <w:lastRenderedPageBreak/>
                    <w:t>бухгалтерских записей согласно 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Pr="00D16A6E" w:rsidRDefault="00C278D1" w:rsidP="00FB0319">
                  <w:pPr>
                    <w:autoSpaceDE w:val="0"/>
                    <w:autoSpaceDN w:val="0"/>
                    <w:adjustRightInd w:val="0"/>
                    <w:spacing w:after="1" w:line="200" w:lineRule="atLeast"/>
                    <w:rPr>
                      <w:rFonts w:cs="Arial"/>
                      <w:strike/>
                      <w:szCs w:val="20"/>
                    </w:rPr>
                  </w:pPr>
                  <w:r w:rsidRPr="00D16A6E">
                    <w:rPr>
                      <w:rFonts w:cs="Arial"/>
                      <w:strike/>
                      <w:color w:val="FF0000"/>
                      <w:szCs w:val="20"/>
                    </w:rPr>
                    <w:lastRenderedPageBreak/>
                    <w:t xml:space="preserve">для отражения в Журналах операций (код </w:t>
                  </w:r>
                  <w:r w:rsidRPr="00D16A6E">
                    <w:rPr>
                      <w:rFonts w:cs="Arial"/>
                      <w:strike/>
                      <w:color w:val="FF0000"/>
                      <w:szCs w:val="20"/>
                    </w:rPr>
                    <w:lastRenderedPageBreak/>
                    <w:t>формы по ОКУД 0504071), установленных правилами организации и ведения бюджетного учета,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C231F">
                    <w:rPr>
                      <w:rFonts w:cs="Arial"/>
                      <w:strike/>
                      <w:color w:val="FF0000"/>
                      <w:szCs w:val="20"/>
                    </w:rPr>
                    <w:lastRenderedPageBreak/>
                    <w:t>18</w:t>
                  </w:r>
                </w:p>
              </w:tc>
              <w:tc>
                <w:tcPr>
                  <w:tcW w:w="1701" w:type="dxa"/>
                  <w:tcBorders>
                    <w:top w:val="single" w:sz="4" w:space="0" w:color="auto"/>
                    <w:left w:val="single" w:sz="4" w:space="0" w:color="auto"/>
                    <w:bottom w:val="single" w:sz="4" w:space="0" w:color="auto"/>
                    <w:right w:val="single" w:sz="4" w:space="0" w:color="auto"/>
                  </w:tcBorders>
                </w:tcPr>
                <w:p w:rsidR="00C278D1" w:rsidRPr="003C231F" w:rsidRDefault="00C278D1" w:rsidP="00FB0319">
                  <w:pPr>
                    <w:autoSpaceDE w:val="0"/>
                    <w:autoSpaceDN w:val="0"/>
                    <w:adjustRightInd w:val="0"/>
                    <w:spacing w:after="1" w:line="200" w:lineRule="atLeast"/>
                    <w:jc w:val="both"/>
                    <w:rPr>
                      <w:rFonts w:cs="Arial"/>
                      <w:szCs w:val="20"/>
                    </w:rPr>
                  </w:pPr>
                  <w:r>
                    <w:rPr>
                      <w:rFonts w:cs="Arial"/>
                      <w:szCs w:val="20"/>
                    </w:rPr>
                    <w:t xml:space="preserve">Решение об оценке стоимости имущества, отчуждаемого не в пользу организаций бюджетной сферы (код формы по ОКУД 0510442) </w:t>
                  </w:r>
                  <w:r w:rsidRPr="003C231F">
                    <w:rPr>
                      <w:rFonts w:cs="Arial"/>
                      <w:strike/>
                      <w:color w:val="FF0000"/>
                      <w:szCs w:val="20"/>
                    </w:rPr>
                    <w:t>&lt;26&gt;</w:t>
                  </w:r>
                  <w:r>
                    <w:rPr>
                      <w:rFonts w:cs="Arial"/>
                      <w:szCs w:val="20"/>
                    </w:rPr>
                    <w:t xml:space="preserve"> с приложением скан-копии документов, на основании которых </w:t>
                  </w:r>
                  <w:r w:rsidRPr="003C231F">
                    <w:rPr>
                      <w:rFonts w:cs="Arial"/>
                      <w:strike/>
                      <w:color w:val="FF0000"/>
                      <w:szCs w:val="20"/>
                    </w:rPr>
                    <w:t>Комиссией</w:t>
                  </w:r>
                  <w:r>
                    <w:rPr>
                      <w:rFonts w:cs="Arial"/>
                      <w:szCs w:val="20"/>
                    </w:rPr>
                    <w:t xml:space="preserve"> или оценщиком определена </w:t>
                  </w:r>
                  <w:r>
                    <w:rPr>
                      <w:rFonts w:cs="Arial"/>
                      <w:szCs w:val="20"/>
                    </w:rPr>
                    <w:lastRenderedPageBreak/>
                    <w:t xml:space="preserve">справедливая стоимость нефинансовых активов, распорядительного акта (решения (распоряжения) собственника имущества (уполномоченного органа власти, осуществляющего функции и полномочия учредителя) </w:t>
                  </w:r>
                  <w:r w:rsidRPr="003C231F">
                    <w:rPr>
                      <w:rFonts w:cs="Arial"/>
                      <w:strike/>
                      <w:color w:val="FF0000"/>
                      <w:szCs w:val="20"/>
                    </w:rPr>
                    <w:t>и скан-копий документов, на основании которых Комиссией или оценщиком определена справедливая стоимость нефинансовых активов</w:t>
                  </w: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p w:rsidR="003C231F" w:rsidRDefault="003C231F" w:rsidP="00FB0319">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средствами ГИИС "Электронный бюджет" </w:t>
                  </w:r>
                  <w:r w:rsidRPr="003C231F">
                    <w:rPr>
                      <w:rFonts w:cs="Arial"/>
                      <w:strike/>
                      <w:color w:val="FF0000"/>
                      <w:szCs w:val="20"/>
                    </w:rPr>
                    <w:t xml:space="preserve">(с приложением распорядительного акта субъекта централизованного учета о продаже нефинансовых активов и скан-копий </w:t>
                  </w:r>
                  <w:r w:rsidRPr="003C231F">
                    <w:rPr>
                      <w:rFonts w:cs="Arial"/>
                      <w:strike/>
                      <w:color w:val="FF0000"/>
                      <w:szCs w:val="20"/>
                    </w:rPr>
                    <w:lastRenderedPageBreak/>
                    <w:t>документов, на основании которых комиссией или оценщиком определена справедливая стоимость нефинансовых активов) не позднее следующего рабочего дня со дня принятия решения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комиссия по поступлению и выбытию активов субъекта централизованного учета, руководитель (уполномоченное лицо) субъект</w:t>
                  </w:r>
                  <w:r>
                    <w:rPr>
                      <w:rFonts w:cs="Arial"/>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одномоментно после подписания документа уполномоченными лицами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C231F">
                    <w:rPr>
                      <w:rFonts w:cs="Arial"/>
                      <w:strike/>
                      <w:color w:val="FF0000"/>
                      <w:szCs w:val="20"/>
                    </w:rPr>
                    <w:t>1)</w:t>
                  </w:r>
                  <w:r>
                    <w:rPr>
                      <w:rFonts w:cs="Arial"/>
                      <w:szCs w:val="20"/>
                    </w:rPr>
                    <w:t xml:space="preserve"> отражение факта хозяйственной жизни в учете</w:t>
                  </w:r>
                  <w:r w:rsidRPr="003C231F">
                    <w:rPr>
                      <w:rFonts w:cs="Arial"/>
                      <w:strike/>
                      <w:color w:val="FF0000"/>
                      <w:szCs w:val="20"/>
                    </w:rPr>
                    <w:t>;</w:t>
                  </w:r>
                </w:p>
                <w:p w:rsidR="00C278D1" w:rsidRPr="002B1BFD" w:rsidRDefault="00C278D1" w:rsidP="00FB0319">
                  <w:pPr>
                    <w:autoSpaceDE w:val="0"/>
                    <w:autoSpaceDN w:val="0"/>
                    <w:adjustRightInd w:val="0"/>
                    <w:spacing w:after="1" w:line="200" w:lineRule="atLeast"/>
                    <w:rPr>
                      <w:rFonts w:cs="Arial"/>
                      <w:szCs w:val="20"/>
                    </w:rPr>
                  </w:pPr>
                  <w:r w:rsidRPr="003C231F">
                    <w:rPr>
                      <w:rFonts w:cs="Arial"/>
                      <w:strike/>
                      <w:color w:val="FF0000"/>
                      <w:szCs w:val="20"/>
                    </w:rPr>
                    <w:t>2) отражение в регистрах бухгалтерского учета в целях систематизации информации на соответствующих счетах учета материальных запасов</w:t>
                  </w:r>
                </w:p>
                <w:p w:rsidR="00C278D1" w:rsidRPr="003C231F" w:rsidRDefault="00C278D1" w:rsidP="00FB0319">
                  <w:pPr>
                    <w:autoSpaceDE w:val="0"/>
                    <w:autoSpaceDN w:val="0"/>
                    <w:adjustRightInd w:val="0"/>
                    <w:spacing w:after="1" w:line="200" w:lineRule="atLeast"/>
                    <w:rPr>
                      <w:rFonts w:cs="Arial"/>
                      <w:strike/>
                      <w:szCs w:val="20"/>
                    </w:rPr>
                  </w:pPr>
                  <w:r w:rsidRPr="003C231F">
                    <w:rPr>
                      <w:rFonts w:cs="Arial"/>
                      <w:strike/>
                      <w:color w:val="FF0000"/>
                      <w:szCs w:val="20"/>
                    </w:rPr>
                    <w:lastRenderedPageBreak/>
                    <w:t>3</w:t>
                  </w:r>
                  <w:r w:rsidRPr="006374C3">
                    <w:rPr>
                      <w:rFonts w:cs="Arial"/>
                      <w:szCs w:val="20"/>
                    </w:rPr>
                    <w:t xml:space="preserve">) </w:t>
                  </w:r>
                  <w:r w:rsidRPr="003C231F">
                    <w:rPr>
                      <w:rFonts w:cs="Arial"/>
                      <w:strike/>
                      <w:color w:val="FF0000"/>
                      <w:szCs w:val="20"/>
                    </w:rPr>
                    <w:t>отражение</w:t>
                  </w:r>
                  <w:r w:rsidRPr="006374C3">
                    <w:rPr>
                      <w:rFonts w:cs="Arial"/>
                      <w:szCs w:val="20"/>
                    </w:rPr>
                    <w:t xml:space="preserve"> информации в Инвентарной карточке учета нефинансовых активов (код формы по ОКУД </w:t>
                  </w:r>
                  <w:r w:rsidRPr="003C231F">
                    <w:rPr>
                      <w:rFonts w:cs="Arial"/>
                      <w:strike/>
                      <w:color w:val="FF0000"/>
                      <w:szCs w:val="20"/>
                    </w:rPr>
                    <w:t>0504031</w:t>
                  </w:r>
                  <w:r w:rsidRPr="006374C3">
                    <w:rPr>
                      <w:rFonts w:cs="Arial"/>
                      <w:szCs w:val="20"/>
                    </w:rPr>
                    <w:t xml:space="preserve">)/Инвентарной карточки группового учета нефинансовых активов (код формы по ОКУД </w:t>
                  </w:r>
                  <w:r w:rsidRPr="003C231F">
                    <w:rPr>
                      <w:rFonts w:cs="Arial"/>
                      <w:strike/>
                      <w:color w:val="FF0000"/>
                      <w:szCs w:val="20"/>
                    </w:rPr>
                    <w:t>0504032</w:t>
                  </w:r>
                  <w:r w:rsidRPr="006374C3">
                    <w:rPr>
                      <w:rFonts w:cs="Arial"/>
                      <w:szCs w:val="20"/>
                    </w:rPr>
                    <w: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w:t>
                  </w:r>
                  <w:r w:rsidRPr="003C231F">
                    <w:rPr>
                      <w:rFonts w:cs="Arial"/>
                      <w:strike/>
                      <w:color w:val="FF0000"/>
                      <w:szCs w:val="20"/>
                    </w:rPr>
                    <w:t>Журналах</w:t>
                  </w:r>
                  <w:r>
                    <w:rPr>
                      <w:rFonts w:cs="Arial"/>
                      <w:szCs w:val="20"/>
                    </w:rPr>
                    <w:t xml:space="preserve"> операций (код формы по ОКУД 0504071)</w:t>
                  </w:r>
                  <w:r w:rsidRPr="003C231F">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sidRPr="002B1BFD">
                    <w:rPr>
                      <w:rFonts w:cs="Arial"/>
                      <w:strike/>
                      <w:color w:val="FF0000"/>
                      <w:szCs w:val="20"/>
                    </w:rPr>
                    <w:t>2</w:t>
                  </w:r>
                  <w:r>
                    <w:rPr>
                      <w:rFonts w:cs="Arial"/>
                      <w:szCs w:val="20"/>
                    </w:rPr>
                    <w:t xml:space="preserve">) для формирования документов </w:t>
                  </w:r>
                  <w:r w:rsidRPr="003C231F">
                    <w:rPr>
                      <w:rFonts w:cs="Arial"/>
                      <w:strike/>
                      <w:color w:val="FF0000"/>
                      <w:szCs w:val="20"/>
                    </w:rPr>
                    <w:t>по п. 19</w:t>
                  </w:r>
                  <w:r>
                    <w:rPr>
                      <w:rFonts w:cs="Arial"/>
                      <w:szCs w:val="20"/>
                    </w:rPr>
                    <w:t xml:space="preserve">.1, </w:t>
                  </w:r>
                  <w:r w:rsidRPr="003C231F">
                    <w:rPr>
                      <w:rFonts w:cs="Arial"/>
                      <w:strike/>
                      <w:color w:val="FF0000"/>
                      <w:szCs w:val="20"/>
                    </w:rPr>
                    <w:t>19</w:t>
                  </w:r>
                  <w:r>
                    <w:rPr>
                      <w:rFonts w:cs="Arial"/>
                      <w:szCs w:val="20"/>
                    </w:rPr>
                    <w:t xml:space="preserve">.2 Графика </w:t>
                  </w:r>
                  <w:r>
                    <w:rPr>
                      <w:rFonts w:cs="Arial"/>
                      <w:szCs w:val="20"/>
                    </w:rPr>
                    <w:lastRenderedPageBreak/>
                    <w:t>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3C231F" w:rsidRDefault="00C278D1" w:rsidP="00FB0319">
                  <w:pPr>
                    <w:autoSpaceDE w:val="0"/>
                    <w:autoSpaceDN w:val="0"/>
                    <w:adjustRightInd w:val="0"/>
                    <w:spacing w:after="1" w:line="200" w:lineRule="atLeast"/>
                    <w:rPr>
                      <w:rFonts w:cs="Arial"/>
                      <w:strike/>
                      <w:szCs w:val="20"/>
                    </w:rPr>
                  </w:pPr>
                  <w:r w:rsidRPr="003C231F">
                    <w:rPr>
                      <w:rFonts w:cs="Arial"/>
                      <w:strike/>
                      <w:color w:val="FF0000"/>
                      <w:szCs w:val="20"/>
                    </w:rPr>
                    <w:lastRenderedPageBreak/>
                    <w:t>19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Накладная на отпуск </w:t>
                  </w:r>
                  <w:r w:rsidRPr="003C231F">
                    <w:rPr>
                      <w:rFonts w:cs="Arial"/>
                      <w:strike/>
                      <w:color w:val="FF0000"/>
                      <w:szCs w:val="20"/>
                    </w:rPr>
                    <w:t>материалов (</w:t>
                  </w:r>
                  <w:r>
                    <w:rPr>
                      <w:rFonts w:cs="Arial"/>
                      <w:szCs w:val="20"/>
                    </w:rPr>
                    <w:t>материальных ценностей</w:t>
                  </w:r>
                  <w:r w:rsidRPr="003C231F">
                    <w:rPr>
                      <w:rFonts w:cs="Arial"/>
                      <w:strike/>
                      <w:color w:val="FF0000"/>
                      <w:szCs w:val="20"/>
                    </w:rPr>
                    <w:t>)</w:t>
                  </w:r>
                  <w:r>
                    <w:rPr>
                      <w:rFonts w:cs="Arial"/>
                      <w:szCs w:val="20"/>
                    </w:rPr>
                    <w:t xml:space="preserve"> на сторону (код формы по ОКУД </w:t>
                  </w:r>
                  <w:r w:rsidRPr="003C231F">
                    <w:rPr>
                      <w:rFonts w:cs="Arial"/>
                      <w:strike/>
                      <w:color w:val="FF0000"/>
                      <w:szCs w:val="20"/>
                    </w:rPr>
                    <w:t>0504205</w:t>
                  </w:r>
                  <w:r>
                    <w:rPr>
                      <w:rFonts w:cs="Arial"/>
                      <w:szCs w:val="20"/>
                    </w:rPr>
                    <w:t>)</w:t>
                  </w:r>
                </w:p>
                <w:p w:rsidR="003C231F" w:rsidRDefault="003C231F"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C231F">
                    <w:rPr>
                      <w:rFonts w:cs="Arial"/>
                      <w:strike/>
                      <w:color w:val="FF0000"/>
                      <w:szCs w:val="20"/>
                    </w:rPr>
                    <w:lastRenderedPageBreak/>
                    <w:t>19</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Накладная на отпуск </w:t>
                  </w:r>
                  <w:r w:rsidRPr="003C231F">
                    <w:rPr>
                      <w:rFonts w:cs="Arial"/>
                      <w:strike/>
                      <w:color w:val="FF0000"/>
                      <w:szCs w:val="20"/>
                    </w:rPr>
                    <w:t>материалов (</w:t>
                  </w:r>
                  <w:r>
                    <w:rPr>
                      <w:rFonts w:cs="Arial"/>
                      <w:szCs w:val="20"/>
                    </w:rPr>
                    <w:t>материальных ценностей</w:t>
                  </w:r>
                  <w:r w:rsidRPr="003C231F">
                    <w:rPr>
                      <w:rFonts w:cs="Arial"/>
                      <w:strike/>
                      <w:color w:val="FF0000"/>
                      <w:szCs w:val="20"/>
                    </w:rPr>
                    <w:t>)</w:t>
                  </w:r>
                  <w:r>
                    <w:rPr>
                      <w:rFonts w:cs="Arial"/>
                      <w:szCs w:val="20"/>
                    </w:rPr>
                    <w:t xml:space="preserve"> на сторону (код формы по ОКУД </w:t>
                  </w:r>
                  <w:r w:rsidRPr="003C231F">
                    <w:rPr>
                      <w:rFonts w:cs="Arial"/>
                      <w:strike/>
                      <w:color w:val="FF0000"/>
                      <w:szCs w:val="20"/>
                    </w:rPr>
                    <w:t>0504205</w:t>
                  </w:r>
                  <w:r>
                    <w:rPr>
                      <w:rFonts w:cs="Arial"/>
                      <w:szCs w:val="20"/>
                    </w:rPr>
                    <w:t>) при продаже нефинансовых активов с приложением договора купли-продажи нефинансовых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3C231F">
                    <w:rPr>
                      <w:rFonts w:cs="Arial"/>
                      <w:strike/>
                      <w:color w:val="FF0000"/>
                      <w:szCs w:val="20"/>
                    </w:rPr>
                    <w:t>образ (</w:t>
                  </w:r>
                  <w:r w:rsidRPr="006374C3">
                    <w:rPr>
                      <w:rFonts w:cs="Arial"/>
                      <w:strike/>
                      <w:color w:val="FF0000"/>
                      <w:szCs w:val="20"/>
                    </w:rPr>
                    <w:t>скан-копия</w:t>
                  </w:r>
                  <w:r w:rsidRPr="003C231F">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w:t>
                  </w:r>
                  <w:r w:rsidRPr="003C231F">
                    <w:rPr>
                      <w:rFonts w:cs="Arial"/>
                      <w:strike/>
                      <w:color w:val="FF0000"/>
                      <w:szCs w:val="20"/>
                    </w:rPr>
                    <w:t>средствами ГИИС "Электронный бюджет"</w:t>
                  </w:r>
                  <w:r>
                    <w:rPr>
                      <w:rFonts w:cs="Arial"/>
                      <w:szCs w:val="20"/>
                    </w:rPr>
                    <w:t xml:space="preserve">, подписание и направление принимающей стороне не позднее </w:t>
                  </w:r>
                  <w:r w:rsidRPr="003C231F">
                    <w:rPr>
                      <w:rFonts w:cs="Arial"/>
                      <w:strike/>
                      <w:color w:val="FF0000"/>
                      <w:szCs w:val="20"/>
                    </w:rPr>
                    <w:t>следующего</w:t>
                  </w:r>
                  <w:r>
                    <w:rPr>
                      <w:rFonts w:cs="Arial"/>
                      <w:szCs w:val="20"/>
                    </w:rPr>
                    <w:t xml:space="preserve"> рабочего дня </w:t>
                  </w:r>
                  <w:r w:rsidRPr="003C231F">
                    <w:rPr>
                      <w:rFonts w:cs="Arial"/>
                      <w:strike/>
                      <w:color w:val="FF0000"/>
                      <w:szCs w:val="20"/>
                    </w:rPr>
                    <w:t>со дня наступления</w:t>
                  </w:r>
                  <w:r>
                    <w:rPr>
                      <w:rFonts w:cs="Arial"/>
                      <w:szCs w:val="20"/>
                    </w:rPr>
                    <w:t xml:space="preserve"> факта хозяйственной жизни;</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w:t>
                  </w:r>
                  <w:r w:rsidRPr="003C231F">
                    <w:rPr>
                      <w:rFonts w:cs="Arial"/>
                      <w:strike/>
                      <w:color w:val="FF0000"/>
                      <w:szCs w:val="20"/>
                    </w:rPr>
                    <w:t>электронного образа (скан-копии)</w:t>
                  </w:r>
                  <w:r>
                    <w:rPr>
                      <w:rFonts w:cs="Arial"/>
                      <w:szCs w:val="20"/>
                    </w:rPr>
                    <w:t xml:space="preserve"> в уполномоченную организацию не позднее </w:t>
                  </w:r>
                  <w:r w:rsidRPr="0088044E">
                    <w:rPr>
                      <w:rFonts w:cs="Arial"/>
                      <w:strike/>
                      <w:color w:val="FF0000"/>
                      <w:szCs w:val="20"/>
                    </w:rPr>
                    <w:t>1 (одного)</w:t>
                  </w:r>
                  <w:r>
                    <w:rPr>
                      <w:rFonts w:cs="Arial"/>
                      <w:szCs w:val="20"/>
                    </w:rPr>
                    <w:t xml:space="preserve"> рабочего дня </w:t>
                  </w:r>
                  <w:r w:rsidRPr="0088044E">
                    <w:rPr>
                      <w:rFonts w:cs="Arial"/>
                      <w:strike/>
                      <w:color w:val="FF0000"/>
                      <w:szCs w:val="20"/>
                    </w:rPr>
                    <w:t>со дня получения подписанного</w:t>
                  </w:r>
                  <w:r>
                    <w:rPr>
                      <w:rFonts w:cs="Arial"/>
                      <w:szCs w:val="20"/>
                    </w:rPr>
                    <w:t xml:space="preserve"> документа принимающей </w:t>
                  </w:r>
                  <w:r w:rsidRPr="0088044E">
                    <w:rPr>
                      <w:rFonts w:cs="Arial"/>
                      <w:strike/>
                      <w:color w:val="FF0000"/>
                      <w:szCs w:val="20"/>
                    </w:rPr>
                    <w:t>стороны</w:t>
                  </w:r>
                </w:p>
                <w:p w:rsidR="003C231F" w:rsidRDefault="003C231F" w:rsidP="00FB0319">
                  <w:pPr>
                    <w:autoSpaceDE w:val="0"/>
                    <w:autoSpaceDN w:val="0"/>
                    <w:adjustRightInd w:val="0"/>
                    <w:spacing w:after="1" w:line="200" w:lineRule="atLeast"/>
                    <w:rPr>
                      <w:rFonts w:cs="Arial"/>
                      <w:szCs w:val="20"/>
                    </w:rPr>
                  </w:pPr>
                </w:p>
                <w:p w:rsidR="003C231F" w:rsidRDefault="003C231F" w:rsidP="00FB0319">
                  <w:pPr>
                    <w:autoSpaceDE w:val="0"/>
                    <w:autoSpaceDN w:val="0"/>
                    <w:adjustRightInd w:val="0"/>
                    <w:spacing w:after="1" w:line="200" w:lineRule="atLeast"/>
                    <w:rPr>
                      <w:rFonts w:cs="Arial"/>
                      <w:szCs w:val="20"/>
                    </w:rPr>
                  </w:pPr>
                </w:p>
                <w:p w:rsidR="003C231F" w:rsidRDefault="003C231F" w:rsidP="00FB0319">
                  <w:pPr>
                    <w:autoSpaceDE w:val="0"/>
                    <w:autoSpaceDN w:val="0"/>
                    <w:adjustRightInd w:val="0"/>
                    <w:spacing w:after="1" w:line="200" w:lineRule="atLeast"/>
                    <w:rPr>
                      <w:rFonts w:cs="Arial"/>
                      <w:szCs w:val="20"/>
                    </w:rPr>
                  </w:pPr>
                </w:p>
                <w:p w:rsidR="003C231F" w:rsidRDefault="003C231F" w:rsidP="00FB0319">
                  <w:pPr>
                    <w:autoSpaceDE w:val="0"/>
                    <w:autoSpaceDN w:val="0"/>
                    <w:adjustRightInd w:val="0"/>
                    <w:spacing w:after="1" w:line="200" w:lineRule="atLeast"/>
                    <w:rPr>
                      <w:rFonts w:cs="Arial"/>
                      <w:szCs w:val="20"/>
                    </w:rPr>
                  </w:pPr>
                </w:p>
                <w:p w:rsidR="003C231F" w:rsidRDefault="003C231F" w:rsidP="00FB0319">
                  <w:pPr>
                    <w:autoSpaceDE w:val="0"/>
                    <w:autoSpaceDN w:val="0"/>
                    <w:adjustRightInd w:val="0"/>
                    <w:spacing w:after="1" w:line="200" w:lineRule="atLeast"/>
                    <w:rPr>
                      <w:rFonts w:cs="Arial"/>
                      <w:szCs w:val="20"/>
                    </w:rPr>
                  </w:pPr>
                </w:p>
                <w:p w:rsidR="003C231F" w:rsidRDefault="003C231F"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88044E">
                    <w:rPr>
                      <w:rFonts w:cs="Arial"/>
                      <w:strike/>
                      <w:color w:val="FF0000"/>
                      <w:szCs w:val="20"/>
                    </w:rPr>
                    <w:t>следующего</w:t>
                  </w:r>
                  <w:r>
                    <w:rPr>
                      <w:rFonts w:cs="Arial"/>
                      <w:szCs w:val="20"/>
                    </w:rPr>
                    <w:t xml:space="preserve"> рабочего дня </w:t>
                  </w:r>
                  <w:r w:rsidRPr="0088044E">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88044E">
                    <w:rPr>
                      <w:rFonts w:cs="Arial"/>
                      <w:strike/>
                      <w:color w:val="FF0000"/>
                      <w:szCs w:val="20"/>
                    </w:rPr>
                    <w:t>Журналах</w:t>
                  </w:r>
                  <w:r>
                    <w:rPr>
                      <w:rFonts w:cs="Arial"/>
                      <w:szCs w:val="20"/>
                    </w:rPr>
                    <w:t xml:space="preserve"> операций (код формы по ОКУД 0504071)</w:t>
                  </w:r>
                  <w:r w:rsidRPr="0088044E">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закрытия Инвентарной карточки учета нефинансовых активов (код формы по ОКУД </w:t>
                  </w:r>
                  <w:r w:rsidRPr="0088044E">
                    <w:rPr>
                      <w:rFonts w:cs="Arial"/>
                      <w:strike/>
                      <w:color w:val="FF0000"/>
                      <w:szCs w:val="20"/>
                    </w:rPr>
                    <w:t>0504031</w:t>
                  </w:r>
                  <w:r w:rsidR="006374C3" w:rsidRPr="006374C3">
                    <w:rPr>
                      <w:rFonts w:cs="Arial"/>
                      <w:szCs w:val="20"/>
                    </w:rPr>
                    <w: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8044E">
                    <w:rPr>
                      <w:rFonts w:cs="Arial"/>
                      <w:strike/>
                      <w:color w:val="FF0000"/>
                      <w:szCs w:val="20"/>
                    </w:rPr>
                    <w:t>19</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Накладная на отпуск </w:t>
                  </w:r>
                  <w:r w:rsidRPr="008A6549">
                    <w:rPr>
                      <w:rFonts w:cs="Arial"/>
                      <w:strike/>
                      <w:color w:val="FF0000"/>
                      <w:szCs w:val="20"/>
                    </w:rPr>
                    <w:t>материалов (</w:t>
                  </w:r>
                  <w:r>
                    <w:rPr>
                      <w:rFonts w:cs="Arial"/>
                      <w:szCs w:val="20"/>
                    </w:rPr>
                    <w:t>материальных ценностей</w:t>
                  </w:r>
                  <w:r w:rsidRPr="008A6549">
                    <w:rPr>
                      <w:rFonts w:cs="Arial"/>
                      <w:strike/>
                      <w:color w:val="FF0000"/>
                      <w:szCs w:val="20"/>
                    </w:rPr>
                    <w:t>)</w:t>
                  </w:r>
                  <w:r>
                    <w:rPr>
                      <w:rFonts w:cs="Arial"/>
                      <w:szCs w:val="20"/>
                    </w:rPr>
                    <w:t xml:space="preserve"> на сторону (код формы по ОКУД </w:t>
                  </w:r>
                  <w:r w:rsidRPr="008A6549">
                    <w:rPr>
                      <w:rFonts w:cs="Arial"/>
                      <w:strike/>
                      <w:color w:val="FF0000"/>
                      <w:szCs w:val="20"/>
                    </w:rPr>
                    <w:t>0504205</w:t>
                  </w:r>
                  <w:r>
                    <w:rPr>
                      <w:rFonts w:cs="Arial"/>
                      <w:szCs w:val="20"/>
                    </w:rPr>
                    <w:t xml:space="preserve">) при </w:t>
                  </w:r>
                  <w:r w:rsidRPr="00745F0A">
                    <w:rPr>
                      <w:rFonts w:cs="Arial"/>
                      <w:strike/>
                      <w:color w:val="FF0000"/>
                      <w:szCs w:val="20"/>
                    </w:rPr>
                    <w:t>выбытии материальных запасов в результате продажи</w:t>
                  </w:r>
                  <w:r>
                    <w:rPr>
                      <w:rFonts w:cs="Arial"/>
                      <w:szCs w:val="20"/>
                    </w:rPr>
                    <w:t xml:space="preserve"> с приложением </w:t>
                  </w:r>
                  <w:r w:rsidRPr="00745F0A">
                    <w:rPr>
                      <w:rFonts w:cs="Arial"/>
                      <w:strike/>
                      <w:color w:val="FF0000"/>
                      <w:szCs w:val="20"/>
                    </w:rPr>
                    <w:t>Договора</w:t>
                  </w:r>
                  <w:r>
                    <w:rPr>
                      <w:rFonts w:cs="Arial"/>
                      <w:szCs w:val="20"/>
                    </w:rPr>
                    <w:t xml:space="preserve"> купли-продажи </w:t>
                  </w:r>
                  <w:r w:rsidRPr="00745F0A">
                    <w:rPr>
                      <w:rFonts w:cs="Arial"/>
                      <w:strike/>
                      <w:color w:val="FF0000"/>
                      <w:szCs w:val="20"/>
                    </w:rPr>
                    <w:t>материальных запасов</w:t>
                  </w:r>
                  <w:r>
                    <w:rPr>
                      <w:rFonts w:cs="Arial"/>
                      <w:szCs w:val="20"/>
                    </w:rPr>
                    <w:t xml:space="preserve"> (при отсутствии </w:t>
                  </w:r>
                  <w:r>
                    <w:rPr>
                      <w:rFonts w:cs="Arial"/>
                      <w:szCs w:val="20"/>
                    </w:rPr>
                    <w:lastRenderedPageBreak/>
                    <w:t>функциональной возможности подписания в электронном виде)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8A6549">
                    <w:rPr>
                      <w:rFonts w:cs="Arial"/>
                      <w:strike/>
                      <w:color w:val="FF0000"/>
                      <w:szCs w:val="20"/>
                    </w:rPr>
                    <w:t>образ (</w:t>
                  </w:r>
                  <w:r w:rsidRPr="006374C3">
                    <w:rPr>
                      <w:rFonts w:cs="Arial"/>
                      <w:strike/>
                      <w:color w:val="FF0000"/>
                      <w:szCs w:val="20"/>
                    </w:rPr>
                    <w:t>скан-копия</w:t>
                  </w:r>
                  <w:r w:rsidRPr="008A6549">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w:t>
                  </w:r>
                  <w:r w:rsidRPr="00745F0A">
                    <w:rPr>
                      <w:rFonts w:cs="Arial"/>
                      <w:strike/>
                      <w:color w:val="FF0000"/>
                      <w:szCs w:val="20"/>
                    </w:rPr>
                    <w:t>средствами ГИИС "Электронный бюджет"</w:t>
                  </w:r>
                  <w:r>
                    <w:rPr>
                      <w:rFonts w:cs="Arial"/>
                      <w:szCs w:val="20"/>
                    </w:rPr>
                    <w:t xml:space="preserve">, подписание и направление </w:t>
                  </w:r>
                  <w:r w:rsidRPr="00745F0A">
                    <w:rPr>
                      <w:rFonts w:cs="Arial"/>
                      <w:strike/>
                      <w:color w:val="FF0000"/>
                      <w:szCs w:val="20"/>
                    </w:rPr>
                    <w:t>на подписание</w:t>
                  </w:r>
                  <w:r>
                    <w:rPr>
                      <w:rFonts w:cs="Arial"/>
                      <w:szCs w:val="20"/>
                    </w:rPr>
                    <w:t xml:space="preserve"> принимающей стороне не позднее </w:t>
                  </w:r>
                  <w:r w:rsidRPr="00745F0A">
                    <w:rPr>
                      <w:rFonts w:cs="Arial"/>
                      <w:strike/>
                      <w:color w:val="FF0000"/>
                      <w:szCs w:val="20"/>
                    </w:rPr>
                    <w:t>следующего</w:t>
                  </w:r>
                  <w:r>
                    <w:rPr>
                      <w:rFonts w:cs="Arial"/>
                      <w:szCs w:val="20"/>
                    </w:rPr>
                    <w:t xml:space="preserve"> рабочего дня </w:t>
                  </w:r>
                  <w:r w:rsidRPr="00745F0A">
                    <w:rPr>
                      <w:rFonts w:cs="Arial"/>
                      <w:strike/>
                      <w:color w:val="FF0000"/>
                      <w:szCs w:val="20"/>
                    </w:rPr>
                    <w:t>со дня наступления</w:t>
                  </w:r>
                  <w:r>
                    <w:rPr>
                      <w:rFonts w:cs="Arial"/>
                      <w:szCs w:val="20"/>
                    </w:rPr>
                    <w:t xml:space="preserve"> факта хозяйственной жизни;</w:t>
                  </w:r>
                </w:p>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2) направление в уполномоченную организацию не позднее </w:t>
                  </w:r>
                  <w:r w:rsidRPr="00745F0A">
                    <w:rPr>
                      <w:rFonts w:cs="Arial"/>
                      <w:strike/>
                      <w:color w:val="FF0000"/>
                      <w:szCs w:val="20"/>
                    </w:rPr>
                    <w:t>следующего</w:t>
                  </w:r>
                  <w:r>
                    <w:rPr>
                      <w:rFonts w:cs="Arial"/>
                      <w:szCs w:val="20"/>
                    </w:rPr>
                    <w:t xml:space="preserve"> рабочего дня </w:t>
                  </w:r>
                  <w:r w:rsidRPr="00745F0A">
                    <w:rPr>
                      <w:rFonts w:cs="Arial"/>
                      <w:strike/>
                      <w:color w:val="FF0000"/>
                      <w:szCs w:val="20"/>
                    </w:rPr>
                    <w:t>после</w:t>
                  </w:r>
                  <w:r>
                    <w:rPr>
                      <w:rFonts w:cs="Arial"/>
                      <w:szCs w:val="20"/>
                    </w:rPr>
                    <w:t xml:space="preserve"> получения </w:t>
                  </w:r>
                  <w:r w:rsidRPr="00745F0A">
                    <w:rPr>
                      <w:rFonts w:cs="Arial"/>
                      <w:strike/>
                      <w:color w:val="FF0000"/>
                      <w:szCs w:val="20"/>
                    </w:rPr>
                    <w:t>подписанного</w:t>
                  </w:r>
                  <w:r>
                    <w:rPr>
                      <w:rFonts w:cs="Arial"/>
                      <w:szCs w:val="20"/>
                    </w:rPr>
                    <w:t xml:space="preserve"> документа от принимающей стороны</w:t>
                  </w: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745F0A">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745F0A">
                    <w:rPr>
                      <w:rFonts w:cs="Arial"/>
                      <w:strike/>
                      <w:color w:val="FF0000"/>
                      <w:szCs w:val="20"/>
                    </w:rPr>
                    <w:t>следующего</w:t>
                  </w:r>
                  <w:r>
                    <w:rPr>
                      <w:rFonts w:cs="Arial"/>
                      <w:szCs w:val="20"/>
                    </w:rPr>
                    <w:t xml:space="preserve"> рабочего дня </w:t>
                  </w:r>
                  <w:r w:rsidRPr="00745F0A">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w:t>
                  </w:r>
                  <w:r w:rsidRPr="00745F0A">
                    <w:rPr>
                      <w:rFonts w:cs="Arial"/>
                      <w:strike/>
                      <w:color w:val="FF0000"/>
                      <w:szCs w:val="20"/>
                    </w:rPr>
                    <w:t>отражение в регистрах бухгалтерского учета в целях систематизации информации на соответствующих счетах учета материальных запасов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745F0A">
                    <w:rPr>
                      <w:rFonts w:cs="Arial"/>
                      <w:strike/>
                      <w:color w:val="FF0000"/>
                      <w:szCs w:val="20"/>
                    </w:rPr>
                    <w:t>Журналах</w:t>
                  </w:r>
                  <w:r>
                    <w:rPr>
                      <w:rFonts w:cs="Arial"/>
                      <w:szCs w:val="20"/>
                    </w:rPr>
                    <w:t xml:space="preserve"> операций (код формы по ОКУД 0504071)</w:t>
                  </w:r>
                  <w:r w:rsidRPr="00745F0A">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745F0A" w:rsidRDefault="00C278D1" w:rsidP="00FB0319">
                  <w:pPr>
                    <w:autoSpaceDE w:val="0"/>
                    <w:autoSpaceDN w:val="0"/>
                    <w:adjustRightInd w:val="0"/>
                    <w:spacing w:after="1" w:line="200" w:lineRule="atLeast"/>
                    <w:rPr>
                      <w:rFonts w:cs="Arial"/>
                      <w:strike/>
                      <w:szCs w:val="20"/>
                    </w:rPr>
                  </w:pPr>
                  <w:r w:rsidRPr="00745F0A">
                    <w:rPr>
                      <w:rFonts w:cs="Arial"/>
                      <w:strike/>
                      <w:color w:val="FF0000"/>
                      <w:szCs w:val="20"/>
                    </w:rPr>
                    <w:lastRenderedPageBreak/>
                    <w:t>20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списании объектов нефинансовых активов (кроме транспортных средств) (код формы по ОКУД </w:t>
                  </w:r>
                  <w:r w:rsidRPr="00745F0A">
                    <w:rPr>
                      <w:rFonts w:cs="Arial"/>
                      <w:strike/>
                      <w:color w:val="FF0000"/>
                      <w:szCs w:val="20"/>
                    </w:rPr>
                    <w:t>0504104</w:t>
                  </w:r>
                  <w:r>
                    <w:rPr>
                      <w:rFonts w:cs="Arial"/>
                      <w:szCs w:val="20"/>
                    </w:rPr>
                    <w:t>) &lt;</w:t>
                  </w:r>
                  <w:r w:rsidRPr="00745F0A">
                    <w:rPr>
                      <w:rFonts w:cs="Arial"/>
                      <w:strike/>
                      <w:color w:val="FF0000"/>
                      <w:szCs w:val="20"/>
                    </w:rPr>
                    <w:t>27</w:t>
                  </w:r>
                  <w:r>
                    <w:rPr>
                      <w:rFonts w:cs="Arial"/>
                      <w:szCs w:val="20"/>
                    </w:rPr>
                    <w:t xml:space="preserve">&gt;, Акт о списании транспортного средства (код формы по ОКУД </w:t>
                  </w:r>
                  <w:r w:rsidRPr="00745F0A">
                    <w:rPr>
                      <w:rFonts w:cs="Arial"/>
                      <w:strike/>
                      <w:color w:val="FF0000"/>
                      <w:szCs w:val="20"/>
                    </w:rPr>
                    <w:t>0504105</w:t>
                  </w:r>
                  <w:r>
                    <w:rPr>
                      <w:rFonts w:cs="Arial"/>
                      <w:szCs w:val="20"/>
                    </w:rPr>
                    <w:t>) &lt;</w:t>
                  </w:r>
                  <w:r w:rsidRPr="00745F0A">
                    <w:rPr>
                      <w:rFonts w:cs="Arial"/>
                      <w:strike/>
                      <w:color w:val="FF0000"/>
                      <w:szCs w:val="20"/>
                    </w:rPr>
                    <w:t>28</w:t>
                  </w:r>
                  <w:r>
                    <w:rPr>
                      <w:rFonts w:cs="Arial"/>
                      <w:szCs w:val="20"/>
                    </w:rPr>
                    <w:t xml:space="preserve">&gt;, </w:t>
                  </w:r>
                  <w:r w:rsidRPr="00745F0A">
                    <w:rPr>
                      <w:rFonts w:cs="Arial"/>
                      <w:strike/>
                      <w:color w:val="FF0000"/>
                      <w:szCs w:val="20"/>
                    </w:rPr>
                    <w:t>Акт о списании мягкого и хозяйственного инвентаря (код формы по ОКУД 0504143) &lt;29&gt;,</w:t>
                  </w:r>
                  <w:r>
                    <w:rPr>
                      <w:rFonts w:cs="Arial"/>
                      <w:szCs w:val="20"/>
                    </w:rPr>
                    <w:t xml:space="preserve"> Акт о списании исключенных объектов библиотечного фонда (код формы по ОКУД 0504144) &lt;</w:t>
                  </w:r>
                  <w:r w:rsidRPr="00745F0A">
                    <w:rPr>
                      <w:rFonts w:cs="Arial"/>
                      <w:strike/>
                      <w:color w:val="FF0000"/>
                      <w:szCs w:val="20"/>
                    </w:rPr>
                    <w:t>30</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5F0A">
                    <w:rPr>
                      <w:rFonts w:cs="Arial"/>
                      <w:strike/>
                      <w:color w:val="FF0000"/>
                      <w:szCs w:val="20"/>
                    </w:rPr>
                    <w:t>20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списании объектов нефинансовых активов (кроме транспортных средств) (код формы по ОКУД </w:t>
                  </w:r>
                  <w:r w:rsidRPr="00745F0A">
                    <w:rPr>
                      <w:rFonts w:cs="Arial"/>
                      <w:strike/>
                      <w:color w:val="FF0000"/>
                      <w:szCs w:val="20"/>
                    </w:rPr>
                    <w:lastRenderedPageBreak/>
                    <w:t>0504104</w:t>
                  </w:r>
                  <w:r>
                    <w:rPr>
                      <w:rFonts w:cs="Arial"/>
                      <w:szCs w:val="20"/>
                    </w:rPr>
                    <w:t xml:space="preserve">), Акт о списании транспортного средства (код формы по ОКУД </w:t>
                  </w:r>
                  <w:r w:rsidRPr="00745F0A">
                    <w:rPr>
                      <w:rFonts w:cs="Arial"/>
                      <w:strike/>
                      <w:color w:val="FF0000"/>
                      <w:szCs w:val="20"/>
                    </w:rPr>
                    <w:t>0504105</w:t>
                  </w:r>
                  <w:r>
                    <w:rPr>
                      <w:rFonts w:cs="Arial"/>
                      <w:szCs w:val="20"/>
                    </w:rPr>
                    <w:t xml:space="preserve">), </w:t>
                  </w:r>
                  <w:r w:rsidRPr="00745F0A">
                    <w:rPr>
                      <w:rFonts w:cs="Arial"/>
                      <w:strike/>
                      <w:color w:val="FF0000"/>
                      <w:szCs w:val="20"/>
                    </w:rPr>
                    <w:t>Акт о списании мягкого и хозяйственного инвентаря (код формы по ОКУД 0504143),</w:t>
                  </w:r>
                  <w:r>
                    <w:rPr>
                      <w:rFonts w:cs="Arial"/>
                      <w:szCs w:val="20"/>
                    </w:rPr>
                    <w:t xml:space="preserve"> Акт о списании исключенных объектов библиотечного фонда (код формы по ОКУД 0504144) при выбытии нефинансовых активов в связи с невозможностью установления его местонахождения (при выявленных недостачах, хищениях), при фактах уничтожения объектов нефинансовых активов при террористических актах, вследствие стихийных бедствий</w:t>
                  </w: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w:t>
                  </w:r>
                  <w:r w:rsidRPr="0015139F">
                    <w:rPr>
                      <w:rFonts w:cs="Arial"/>
                      <w:strike/>
                      <w:color w:val="FF0000"/>
                      <w:szCs w:val="20"/>
                    </w:rPr>
                    <w:t>комиссии</w:t>
                  </w:r>
                  <w:r>
                    <w:rPr>
                      <w:rFonts w:cs="Arial"/>
                      <w:szCs w:val="20"/>
                    </w:rPr>
                    <w:t xml:space="preserve"> и </w:t>
                  </w:r>
                  <w:r w:rsidRPr="0015139F">
                    <w:rPr>
                      <w:rFonts w:cs="Arial"/>
                      <w:strike/>
                      <w:color w:val="FF0000"/>
                      <w:szCs w:val="20"/>
                    </w:rPr>
                    <w:t>утверждение</w:t>
                  </w:r>
                  <w:r>
                    <w:rPr>
                      <w:rFonts w:cs="Arial"/>
                      <w:szCs w:val="20"/>
                    </w:rPr>
                    <w:t xml:space="preserve"> средствами </w:t>
                  </w:r>
                  <w:r>
                    <w:rPr>
                      <w:rFonts w:cs="Arial"/>
                      <w:szCs w:val="20"/>
                    </w:rPr>
                    <w:lastRenderedPageBreak/>
                    <w:t xml:space="preserve">ГИИС "Электронный бюджет" не позднее </w:t>
                  </w:r>
                  <w:r w:rsidRPr="0015139F">
                    <w:rPr>
                      <w:rFonts w:cs="Arial"/>
                      <w:strike/>
                      <w:color w:val="FF0000"/>
                      <w:szCs w:val="20"/>
                    </w:rPr>
                    <w:t>следующего</w:t>
                  </w:r>
                  <w:r>
                    <w:rPr>
                      <w:rFonts w:cs="Arial"/>
                      <w:szCs w:val="20"/>
                    </w:rPr>
                    <w:t xml:space="preserve"> рабочего дня </w:t>
                  </w:r>
                  <w:r w:rsidRPr="0015139F">
                    <w:rPr>
                      <w:rFonts w:cs="Arial"/>
                      <w:strike/>
                      <w:color w:val="FF0000"/>
                      <w:szCs w:val="20"/>
                    </w:rPr>
                    <w:t>со дня</w:t>
                  </w:r>
                  <w:r>
                    <w:rPr>
                      <w:rFonts w:cs="Arial"/>
                      <w:szCs w:val="20"/>
                    </w:rPr>
                    <w:t xml:space="preserve"> утверждения Акта о результатах инвентаризации (код формы по ОКУД </w:t>
                  </w:r>
                  <w:r w:rsidRPr="0015139F">
                    <w:rPr>
                      <w:rFonts w:cs="Arial"/>
                      <w:strike/>
                      <w:color w:val="FF0000"/>
                      <w:szCs w:val="20"/>
                    </w:rPr>
                    <w:t>0504835</w:t>
                  </w:r>
                  <w:r>
                    <w:rPr>
                      <w:rFonts w:cs="Arial"/>
                      <w:szCs w:val="20"/>
                    </w:rPr>
                    <w:t xml:space="preserve">) в случае необходимости направление </w:t>
                  </w:r>
                  <w:r w:rsidRPr="0015139F">
                    <w:rPr>
                      <w:rFonts w:cs="Arial"/>
                      <w:strike/>
                      <w:color w:val="FF0000"/>
                      <w:szCs w:val="20"/>
                    </w:rPr>
                    <w:t>в ГИИС "Электронный бюджет"</w:t>
                  </w:r>
                  <w:r>
                    <w:rPr>
                      <w:rFonts w:cs="Arial"/>
                      <w:szCs w:val="20"/>
                    </w:rPr>
                    <w:t xml:space="preserve"> на согласование с собственником имущества (уполномоченным им органом власти, органом, осуществляющим полномочия и функции учредителя</w:t>
                  </w:r>
                  <w:r w:rsidR="006374C3">
                    <w:rPr>
                      <w:rFonts w:cs="Arial"/>
                      <w:szCs w:val="20"/>
                    </w:rPr>
                    <w:t>)</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комиссия по поступлению и выбытию активов </w:t>
                  </w:r>
                  <w:r>
                    <w:rPr>
                      <w:rFonts w:cs="Arial"/>
                      <w:szCs w:val="20"/>
                    </w:rPr>
                    <w:lastRenderedPageBreak/>
                    <w:t>субъекта централизованного учета,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15139F">
                    <w:rPr>
                      <w:rFonts w:cs="Arial"/>
                      <w:strike/>
                      <w:color w:val="FF0000"/>
                      <w:szCs w:val="20"/>
                    </w:rPr>
                    <w:t>следующего</w:t>
                  </w:r>
                  <w:r>
                    <w:rPr>
                      <w:rFonts w:cs="Arial"/>
                      <w:szCs w:val="20"/>
                    </w:rPr>
                    <w:t xml:space="preserve"> рабочего дня </w:t>
                  </w:r>
                  <w:r w:rsidRPr="0015139F">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5139F">
                    <w:rPr>
                      <w:rFonts w:cs="Arial"/>
                      <w:strike/>
                      <w:color w:val="FF0000"/>
                      <w:szCs w:val="20"/>
                    </w:rPr>
                    <w:t>1)</w:t>
                  </w:r>
                  <w:r>
                    <w:rPr>
                      <w:rFonts w:cs="Arial"/>
                      <w:szCs w:val="20"/>
                    </w:rPr>
                    <w:t xml:space="preserve"> отражение факта хозяйственной жизни в учете</w:t>
                  </w:r>
                  <w:r w:rsidRPr="0015139F">
                    <w:rPr>
                      <w:rFonts w:cs="Arial"/>
                      <w:strike/>
                      <w:color w:val="FF0000"/>
                      <w:szCs w:val="20"/>
                    </w:rPr>
                    <w:t>;</w:t>
                  </w:r>
                </w:p>
                <w:p w:rsidR="00C278D1" w:rsidRPr="0015139F" w:rsidRDefault="00C278D1" w:rsidP="00FB0319">
                  <w:pPr>
                    <w:autoSpaceDE w:val="0"/>
                    <w:autoSpaceDN w:val="0"/>
                    <w:adjustRightInd w:val="0"/>
                    <w:spacing w:after="1" w:line="200" w:lineRule="atLeast"/>
                    <w:rPr>
                      <w:rFonts w:cs="Arial"/>
                      <w:strike/>
                      <w:szCs w:val="20"/>
                    </w:rPr>
                  </w:pPr>
                  <w:r w:rsidRPr="006374C3">
                    <w:rPr>
                      <w:rFonts w:cs="Arial"/>
                      <w:szCs w:val="20"/>
                    </w:rPr>
                    <w:t xml:space="preserve">2) для </w:t>
                  </w:r>
                  <w:r w:rsidRPr="0015139F">
                    <w:rPr>
                      <w:rFonts w:cs="Arial"/>
                      <w:strike/>
                      <w:color w:val="FF0000"/>
                      <w:szCs w:val="20"/>
                    </w:rPr>
                    <w:t xml:space="preserve">объектов </w:t>
                  </w:r>
                  <w:r w:rsidRPr="0015139F">
                    <w:rPr>
                      <w:rFonts w:cs="Arial"/>
                      <w:strike/>
                      <w:color w:val="FF0000"/>
                      <w:szCs w:val="20"/>
                    </w:rPr>
                    <w:lastRenderedPageBreak/>
                    <w:t>свыше 10000,00 рублей - закрытие</w:t>
                  </w:r>
                  <w:r w:rsidRPr="006374C3">
                    <w:rPr>
                      <w:rFonts w:cs="Arial"/>
                      <w:szCs w:val="20"/>
                    </w:rPr>
                    <w:t xml:space="preserve"> Инвентарной карточки учета нефинансовых активов (код формы по ОКУД </w:t>
                  </w:r>
                  <w:r w:rsidRPr="0015139F">
                    <w:rPr>
                      <w:rFonts w:cs="Arial"/>
                      <w:strike/>
                      <w:color w:val="FF0000"/>
                      <w:szCs w:val="20"/>
                    </w:rPr>
                    <w:t>0504031</w:t>
                  </w:r>
                  <w:r w:rsidRPr="006374C3">
                    <w:rPr>
                      <w:rFonts w:cs="Arial"/>
                      <w:szCs w:val="20"/>
                    </w:rPr>
                    <w:t xml:space="preserve">)/Инвентарной карточки группового учета нефинансовых активов (код формы по ОКУД </w:t>
                  </w:r>
                  <w:r w:rsidRPr="0015139F">
                    <w:rPr>
                      <w:rFonts w:cs="Arial"/>
                      <w:strike/>
                      <w:color w:val="FF0000"/>
                      <w:szCs w:val="20"/>
                    </w:rPr>
                    <w:t>0504032</w:t>
                  </w:r>
                  <w:r w:rsidRPr="006374C3">
                    <w:rPr>
                      <w:rFonts w:cs="Arial"/>
                      <w:szCs w:val="20"/>
                    </w:rPr>
                    <w: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15139F">
                    <w:rPr>
                      <w:rFonts w:cs="Arial"/>
                      <w:strike/>
                      <w:color w:val="FF0000"/>
                      <w:szCs w:val="20"/>
                    </w:rPr>
                    <w:t>Журналах</w:t>
                  </w:r>
                  <w:r>
                    <w:rPr>
                      <w:rFonts w:cs="Arial"/>
                      <w:szCs w:val="20"/>
                    </w:rPr>
                    <w:t xml:space="preserve"> операций (код формы по ОКУД 0504071)</w:t>
                  </w:r>
                  <w:r w:rsidRPr="0015139F">
                    <w:rPr>
                      <w:rFonts w:cs="Arial"/>
                      <w:strike/>
                      <w:color w:val="FF0000"/>
                      <w:szCs w:val="20"/>
                    </w:rPr>
                    <w:t xml:space="preserve">, установленных </w:t>
                  </w:r>
                  <w:r w:rsidRPr="0015139F">
                    <w:rPr>
                      <w:rFonts w:cs="Arial"/>
                      <w:strike/>
                      <w:color w:val="FF0000"/>
                      <w:szCs w:val="20"/>
                    </w:rPr>
                    <w:lastRenderedPageBreak/>
                    <w:t>правилами организации и ведения бюджетного учета,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5139F">
                    <w:rPr>
                      <w:rFonts w:cs="Arial"/>
                      <w:strike/>
                      <w:color w:val="FF0000"/>
                      <w:szCs w:val="20"/>
                    </w:rPr>
                    <w:lastRenderedPageBreak/>
                    <w:t>20</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списании объектов нефинансовых активов (кроме транспортных средств) (код формы по ОКУД </w:t>
                  </w:r>
                  <w:r w:rsidRPr="0015139F">
                    <w:rPr>
                      <w:rFonts w:cs="Arial"/>
                      <w:strike/>
                      <w:color w:val="FF0000"/>
                      <w:szCs w:val="20"/>
                    </w:rPr>
                    <w:t>0504104</w:t>
                  </w:r>
                  <w:r>
                    <w:rPr>
                      <w:rFonts w:cs="Arial"/>
                      <w:szCs w:val="20"/>
                    </w:rPr>
                    <w:t xml:space="preserve">), </w:t>
                  </w:r>
                  <w:r w:rsidRPr="0015139F">
                    <w:rPr>
                      <w:rFonts w:cs="Arial"/>
                      <w:szCs w:val="20"/>
                    </w:rPr>
                    <w:t xml:space="preserve">Акт о списании </w:t>
                  </w:r>
                  <w:r w:rsidRPr="0015139F">
                    <w:rPr>
                      <w:rFonts w:cs="Arial"/>
                      <w:strike/>
                      <w:color w:val="FF0000"/>
                      <w:szCs w:val="20"/>
                    </w:rPr>
                    <w:lastRenderedPageBreak/>
                    <w:t>мягкого и хозяйственного инвентаря</w:t>
                  </w:r>
                  <w:r w:rsidRPr="0015139F">
                    <w:rPr>
                      <w:rFonts w:cs="Arial"/>
                      <w:szCs w:val="20"/>
                    </w:rPr>
                    <w:t xml:space="preserve"> (код формы по ОКУД </w:t>
                  </w:r>
                  <w:r w:rsidRPr="0015139F">
                    <w:rPr>
                      <w:rFonts w:cs="Arial"/>
                      <w:strike/>
                      <w:color w:val="FF0000"/>
                      <w:szCs w:val="20"/>
                    </w:rPr>
                    <w:t>0504143</w:t>
                  </w:r>
                  <w:r w:rsidRPr="0015139F">
                    <w:rPr>
                      <w:rFonts w:cs="Arial"/>
                      <w:szCs w:val="20"/>
                    </w:rPr>
                    <w:t>),</w:t>
                  </w:r>
                  <w:r>
                    <w:rPr>
                      <w:rFonts w:cs="Arial"/>
                      <w:szCs w:val="20"/>
                    </w:rPr>
                    <w:t xml:space="preserve"> Акт о списании исключенных объектов библиотечного фонда (код формы по ОКУД 0504144) при списании объектов, пришедших в негодность, при принятии решения о прекращении эксплуатации, в том числе по причине физического, морального износа объекта учета, в отношении которых принято решение об утилизации</w:t>
                  </w: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15139F">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p w:rsidR="0015139F" w:rsidRDefault="0015139F"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w:t>
                  </w:r>
                  <w:r w:rsidRPr="00C556BD">
                    <w:rPr>
                      <w:rFonts w:cs="Arial"/>
                      <w:strike/>
                      <w:color w:val="FF0000"/>
                      <w:szCs w:val="20"/>
                    </w:rPr>
                    <w:t>комиссии</w:t>
                  </w:r>
                  <w:r>
                    <w:rPr>
                      <w:rFonts w:cs="Arial"/>
                      <w:szCs w:val="20"/>
                    </w:rPr>
                    <w:t xml:space="preserve"> и </w:t>
                  </w:r>
                  <w:r w:rsidRPr="00C556BD">
                    <w:rPr>
                      <w:rFonts w:cs="Arial"/>
                      <w:strike/>
                      <w:color w:val="FF0000"/>
                      <w:szCs w:val="20"/>
                    </w:rPr>
                    <w:t>утверждение в</w:t>
                  </w:r>
                  <w:r>
                    <w:rPr>
                      <w:rFonts w:cs="Arial"/>
                      <w:szCs w:val="20"/>
                    </w:rPr>
                    <w:t xml:space="preserve"> ГИИС "Электронный бюджет" не </w:t>
                  </w:r>
                  <w:r>
                    <w:rPr>
                      <w:rFonts w:cs="Arial"/>
                      <w:szCs w:val="20"/>
                    </w:rPr>
                    <w:lastRenderedPageBreak/>
                    <w:t xml:space="preserve">позднее </w:t>
                  </w:r>
                  <w:r w:rsidRPr="00C556BD">
                    <w:rPr>
                      <w:rFonts w:cs="Arial"/>
                      <w:strike/>
                      <w:color w:val="FF0000"/>
                      <w:szCs w:val="20"/>
                    </w:rPr>
                    <w:t>следующего</w:t>
                  </w:r>
                  <w:r>
                    <w:rPr>
                      <w:rFonts w:cs="Arial"/>
                      <w:szCs w:val="20"/>
                    </w:rPr>
                    <w:t xml:space="preserve"> рабочего дня </w:t>
                  </w:r>
                  <w:r w:rsidRPr="00C556BD">
                    <w:rPr>
                      <w:rFonts w:cs="Arial"/>
                      <w:strike/>
                      <w:color w:val="FF0000"/>
                      <w:szCs w:val="20"/>
                    </w:rPr>
                    <w:t>со дня</w:t>
                  </w:r>
                  <w:r>
                    <w:rPr>
                      <w:rFonts w:cs="Arial"/>
                      <w:szCs w:val="20"/>
                    </w:rPr>
                    <w:t xml:space="preserve"> принятия решения об утилизации </w:t>
                  </w:r>
                  <w:r w:rsidRPr="00C556BD">
                    <w:rPr>
                      <w:rFonts w:cs="Arial"/>
                      <w:strike/>
                      <w:color w:val="FF0000"/>
                      <w:szCs w:val="20"/>
                    </w:rPr>
                    <w:t>(код формы по ОКУД 0510440)</w:t>
                  </w:r>
                  <w:r>
                    <w:rPr>
                      <w:rFonts w:cs="Arial"/>
                      <w:szCs w:val="20"/>
                    </w:rPr>
                    <w:t xml:space="preserve">, в случае необходимости направление </w:t>
                  </w:r>
                  <w:r w:rsidRPr="00C556BD">
                    <w:rPr>
                      <w:rFonts w:cs="Arial"/>
                      <w:strike/>
                      <w:color w:val="FF0000"/>
                      <w:szCs w:val="20"/>
                    </w:rPr>
                    <w:t>в ГИИС "Электронный бюджет"</w:t>
                  </w:r>
                  <w:r>
                    <w:rPr>
                      <w:rFonts w:cs="Arial"/>
                      <w:szCs w:val="20"/>
                    </w:rPr>
                    <w:t xml:space="preserve"> на согласование с собственником имущества (уполномоченным им органом власти, органом, осуществляющим полномочия и функции учредителя)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комиссия по поступлению и выбытию активов субъекта </w:t>
                  </w:r>
                  <w:r>
                    <w:rPr>
                      <w:rFonts w:cs="Arial"/>
                      <w:szCs w:val="20"/>
                    </w:rPr>
                    <w:lastRenderedPageBreak/>
                    <w:t>централизованного учета,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C556BD">
                    <w:rPr>
                      <w:rFonts w:cs="Arial"/>
                      <w:strike/>
                      <w:color w:val="FF0000"/>
                      <w:szCs w:val="20"/>
                    </w:rPr>
                    <w:t>следующего</w:t>
                  </w:r>
                  <w:r>
                    <w:rPr>
                      <w:rFonts w:cs="Arial"/>
                      <w:szCs w:val="20"/>
                    </w:rPr>
                    <w:t xml:space="preserve"> рабочего дня </w:t>
                  </w:r>
                  <w:r w:rsidRPr="00C556BD">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556BD">
                    <w:rPr>
                      <w:rFonts w:cs="Arial"/>
                      <w:strike/>
                      <w:color w:val="FF0000"/>
                      <w:szCs w:val="20"/>
                    </w:rPr>
                    <w:t>отражение факта хозяйственной жизни в учете датой утверждения</w:t>
                  </w:r>
                  <w:r w:rsidRPr="00E869B1">
                    <w:rPr>
                      <w:rFonts w:cs="Arial"/>
                      <w:szCs w:val="20"/>
                    </w:rPr>
                    <w:t xml:space="preserve"> Акта об утилизации (уничтожения</w:t>
                  </w:r>
                  <w:r w:rsidRPr="00E869B1">
                    <w:rPr>
                      <w:rFonts w:cs="Arial"/>
                      <w:szCs w:val="20"/>
                    </w:rPr>
                    <w:lastRenderedPageBreak/>
                    <w:t>) материальных ценностей (код формы по ОКУД 0510435) &lt;</w:t>
                  </w:r>
                  <w:r w:rsidRPr="00C556BD">
                    <w:rPr>
                      <w:rFonts w:cs="Arial"/>
                      <w:strike/>
                      <w:color w:val="FF0000"/>
                      <w:szCs w:val="20"/>
                    </w:rPr>
                    <w:t>31</w:t>
                  </w:r>
                  <w:r w:rsidRPr="00E869B1">
                    <w:rPr>
                      <w:rFonts w:cs="Arial"/>
                      <w:szCs w:val="20"/>
                    </w:rPr>
                    <w:t>&gt;</w:t>
                  </w:r>
                  <w:r>
                    <w:rPr>
                      <w:rFonts w:cs="Arial"/>
                      <w:szCs w:val="20"/>
                    </w:rPr>
                    <w:t xml:space="preserve"> (</w:t>
                  </w:r>
                  <w:r w:rsidRPr="00C556BD">
                    <w:rPr>
                      <w:rFonts w:cs="Arial"/>
                      <w:strike/>
                      <w:color w:val="FF0000"/>
                      <w:szCs w:val="20"/>
                    </w:rPr>
                    <w:t>см. п. 21</w:t>
                  </w:r>
                  <w:r>
                    <w:rPr>
                      <w:rFonts w:cs="Arial"/>
                      <w:szCs w:val="20"/>
                    </w:rPr>
                    <w:t xml:space="preserve"> Графика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C278D1" w:rsidRPr="00C556BD" w:rsidRDefault="00C278D1" w:rsidP="00FB0319">
                  <w:pPr>
                    <w:autoSpaceDE w:val="0"/>
                    <w:autoSpaceDN w:val="0"/>
                    <w:adjustRightInd w:val="0"/>
                    <w:spacing w:after="1" w:line="200" w:lineRule="atLeast"/>
                    <w:rPr>
                      <w:rFonts w:cs="Arial"/>
                      <w:strike/>
                      <w:szCs w:val="20"/>
                    </w:rPr>
                  </w:pPr>
                  <w:r w:rsidRPr="00C556BD">
                    <w:rPr>
                      <w:rFonts w:cs="Arial"/>
                      <w:strike/>
                      <w:color w:val="FF0000"/>
                      <w:szCs w:val="20"/>
                    </w:rPr>
                    <w:lastRenderedPageBreak/>
                    <w:t>для отражения в Журнале операций по забалансовому счету</w:t>
                  </w:r>
                  <w:r w:rsidRPr="00E869B1">
                    <w:rPr>
                      <w:rFonts w:cs="Arial"/>
                      <w:strike/>
                      <w:color w:val="FF0000"/>
                      <w:szCs w:val="20"/>
                    </w:rPr>
                    <w:t xml:space="preserve"> (код формы по ОКУД </w:t>
                  </w:r>
                  <w:r w:rsidRPr="00C556BD">
                    <w:rPr>
                      <w:rFonts w:cs="Arial"/>
                      <w:strike/>
                      <w:color w:val="FF0000"/>
                      <w:szCs w:val="20"/>
                    </w:rPr>
                    <w:t>0509213</w:t>
                  </w:r>
                  <w:r w:rsidRPr="00E869B1">
                    <w:rPr>
                      <w:rFonts w:cs="Arial"/>
                      <w:strike/>
                      <w:color w:val="FF0000"/>
                      <w:szCs w:val="20"/>
                    </w:rPr>
                    <w: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15139F" w:rsidRDefault="00C278D1" w:rsidP="00FB0319">
                  <w:pPr>
                    <w:autoSpaceDE w:val="0"/>
                    <w:autoSpaceDN w:val="0"/>
                    <w:adjustRightInd w:val="0"/>
                    <w:spacing w:after="1" w:line="200" w:lineRule="atLeast"/>
                    <w:rPr>
                      <w:rFonts w:cs="Arial"/>
                      <w:strike/>
                      <w:szCs w:val="20"/>
                    </w:rPr>
                  </w:pPr>
                  <w:r w:rsidRPr="0015139F">
                    <w:rPr>
                      <w:rFonts w:cs="Arial"/>
                      <w:strike/>
                      <w:color w:val="FF0000"/>
                      <w:szCs w:val="20"/>
                    </w:rPr>
                    <w:lastRenderedPageBreak/>
                    <w:t>21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Акт об утилизации (уничтожении) материальных ценностей (код формы по ОКУД 0510435)</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на основании </w:t>
                  </w:r>
                  <w:r w:rsidRPr="00C556BD">
                    <w:rPr>
                      <w:rFonts w:cs="Arial"/>
                      <w:strike/>
                      <w:color w:val="FF0000"/>
                      <w:szCs w:val="20"/>
                    </w:rPr>
                    <w:t>Актов</w:t>
                  </w:r>
                  <w:r>
                    <w:rPr>
                      <w:rFonts w:cs="Arial"/>
                      <w:szCs w:val="20"/>
                    </w:rPr>
                    <w:t xml:space="preserve"> о списании, подписание электронными подписями и направление средствами ГИИС "Электронный бюджет" не позднее </w:t>
                  </w:r>
                  <w:r w:rsidRPr="00C556BD">
                    <w:rPr>
                      <w:rFonts w:cs="Arial"/>
                      <w:strike/>
                      <w:color w:val="FF0000"/>
                      <w:szCs w:val="20"/>
                    </w:rPr>
                    <w:t>следующего</w:t>
                  </w:r>
                  <w:r>
                    <w:rPr>
                      <w:rFonts w:cs="Arial"/>
                      <w:szCs w:val="20"/>
                    </w:rPr>
                    <w:t xml:space="preserve"> рабочего дня </w:t>
                  </w:r>
                  <w:r w:rsidRPr="00C556BD">
                    <w:rPr>
                      <w:rFonts w:cs="Arial"/>
                      <w:strike/>
                      <w:color w:val="FF0000"/>
                      <w:szCs w:val="20"/>
                    </w:rPr>
                    <w:t>со дня наступления</w:t>
                  </w:r>
                  <w:r>
                    <w:rPr>
                      <w:rFonts w:cs="Arial"/>
                      <w:szCs w:val="20"/>
                    </w:rPr>
                    <w:t xml:space="preserve"> факта хозяйственной жизни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комиссия по поступлению и выбытию активов субъекта централизованного учета, руководитель (уполномоченное лицо) субъекта централизованн</w:t>
                  </w:r>
                  <w:r>
                    <w:rPr>
                      <w:rFonts w:cs="Arial"/>
                      <w:szCs w:val="20"/>
                    </w:rPr>
                    <w:lastRenderedPageBreak/>
                    <w:t>ого учета</w:t>
                  </w: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p w:rsidR="00C556BD" w:rsidRDefault="00C556BD"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одномоментно после подписания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C556BD" w:rsidRDefault="00C278D1" w:rsidP="00FB0319">
                  <w:pPr>
                    <w:autoSpaceDE w:val="0"/>
                    <w:autoSpaceDN w:val="0"/>
                    <w:adjustRightInd w:val="0"/>
                    <w:spacing w:after="1" w:line="200" w:lineRule="atLeast"/>
                    <w:rPr>
                      <w:rFonts w:cs="Arial"/>
                      <w:strike/>
                      <w:szCs w:val="20"/>
                    </w:rPr>
                  </w:pPr>
                  <w:r w:rsidRPr="00C556BD">
                    <w:rPr>
                      <w:rFonts w:cs="Arial"/>
                      <w:strike/>
                      <w:color w:val="FF0000"/>
                      <w:szCs w:val="20"/>
                    </w:rPr>
                    <w:t>22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списании материальных запасов (код формы по ОКУД </w:t>
                  </w:r>
                  <w:r w:rsidRPr="00C556BD">
                    <w:rPr>
                      <w:rFonts w:cs="Arial"/>
                      <w:strike/>
                      <w:color w:val="FF0000"/>
                      <w:szCs w:val="20"/>
                    </w:rPr>
                    <w:t>0504230</w:t>
                  </w:r>
                  <w:r>
                    <w:rPr>
                      <w:rFonts w:cs="Arial"/>
                      <w:szCs w:val="20"/>
                    </w:rPr>
                    <w:t>) &lt;</w:t>
                  </w:r>
                  <w:r w:rsidRPr="00C556BD">
                    <w:rPr>
                      <w:rFonts w:cs="Arial"/>
                      <w:strike/>
                      <w:color w:val="FF0000"/>
                      <w:szCs w:val="20"/>
                    </w:rPr>
                    <w:t>32</w:t>
                  </w:r>
                  <w:r>
                    <w:rPr>
                      <w:rFonts w:cs="Arial"/>
                      <w:szCs w:val="20"/>
                    </w:rPr>
                    <w:t>&gt;</w:t>
                  </w:r>
                </w:p>
                <w:p w:rsidR="00C556BD" w:rsidRDefault="00C556B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556BD">
                    <w:rPr>
                      <w:rFonts w:cs="Arial"/>
                      <w:strike/>
                      <w:color w:val="FF0000"/>
                      <w:szCs w:val="20"/>
                    </w:rPr>
                    <w:t>22</w:t>
                  </w:r>
                  <w:r>
                    <w:rPr>
                      <w:rFonts w:cs="Arial"/>
                      <w:szCs w:val="20"/>
                    </w:rPr>
                    <w:t>.</w:t>
                  </w:r>
                  <w:r w:rsidRPr="00892EC5">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Pr="00892EC5" w:rsidRDefault="00C278D1" w:rsidP="00FB0319">
                  <w:pPr>
                    <w:autoSpaceDE w:val="0"/>
                    <w:autoSpaceDN w:val="0"/>
                    <w:adjustRightInd w:val="0"/>
                    <w:spacing w:after="1" w:line="200" w:lineRule="atLeast"/>
                    <w:jc w:val="both"/>
                    <w:rPr>
                      <w:rFonts w:cs="Arial"/>
                      <w:szCs w:val="20"/>
                    </w:rPr>
                  </w:pPr>
                  <w:bookmarkStart w:id="7" w:name="П1"/>
                  <w:bookmarkEnd w:id="7"/>
                  <w:r>
                    <w:rPr>
                      <w:rFonts w:cs="Arial"/>
                      <w:szCs w:val="20"/>
                    </w:rPr>
                    <w:t xml:space="preserve">Акт о списании материальных запасов (код формы по ОКУД </w:t>
                  </w:r>
                  <w:r w:rsidRPr="00C25C0D">
                    <w:rPr>
                      <w:rFonts w:cs="Arial"/>
                      <w:strike/>
                      <w:color w:val="FF0000"/>
                      <w:szCs w:val="20"/>
                    </w:rPr>
                    <w:t>0504230</w:t>
                  </w:r>
                  <w:r>
                    <w:rPr>
                      <w:rFonts w:cs="Arial"/>
                      <w:szCs w:val="20"/>
                    </w:rPr>
                    <w:t>)</w:t>
                  </w:r>
                  <w:r w:rsidRPr="00C25C0D">
                    <w:rPr>
                      <w:rFonts w:cs="Arial"/>
                      <w:strike/>
                      <w:color w:val="FF0000"/>
                      <w:szCs w:val="20"/>
                    </w:rPr>
                    <w:t>, Акт о списании мягкого и хозяйственного инвентаря (код формы по ОКУД 0504143)</w:t>
                  </w:r>
                  <w:r w:rsidRPr="00C25C0D">
                    <w:rPr>
                      <w:rFonts w:cs="Arial"/>
                      <w:szCs w:val="20"/>
                    </w:rPr>
                    <w:t xml:space="preserve"> </w:t>
                  </w:r>
                  <w:r>
                    <w:rPr>
                      <w:rFonts w:cs="Arial"/>
                      <w:szCs w:val="20"/>
                    </w:rPr>
                    <w:t xml:space="preserve">при </w:t>
                  </w:r>
                  <w:r w:rsidRPr="00892EC5">
                    <w:rPr>
                      <w:rFonts w:cs="Arial"/>
                      <w:szCs w:val="20"/>
                    </w:rPr>
                    <w:t>выбытии</w:t>
                  </w:r>
                  <w:r>
                    <w:rPr>
                      <w:rFonts w:cs="Arial"/>
                      <w:szCs w:val="20"/>
                    </w:rPr>
                    <w:t xml:space="preserve"> </w:t>
                  </w:r>
                  <w:r w:rsidRPr="00892EC5">
                    <w:rPr>
                      <w:rFonts w:cs="Arial"/>
                      <w:strike/>
                      <w:color w:val="FF0000"/>
                      <w:szCs w:val="20"/>
                    </w:rPr>
                    <w:t>материальных запасов</w:t>
                  </w:r>
                  <w:r w:rsidRPr="00892EC5">
                    <w:rPr>
                      <w:rFonts w:cs="Arial"/>
                      <w:szCs w:val="20"/>
                    </w:rPr>
                    <w:t xml:space="preserve"> вследствие порчи, естественной убыли</w:t>
                  </w:r>
                  <w:r w:rsidRPr="00892EC5">
                    <w:rPr>
                      <w:rFonts w:cs="Arial"/>
                      <w:strike/>
                      <w:color w:val="FF0000"/>
                      <w:szCs w:val="20"/>
                    </w:rPr>
                    <w:t xml:space="preserve">, принятия решения о списании комиссией по поступлению и выбытию активов, при израсходовании </w:t>
                  </w:r>
                  <w:r w:rsidRPr="00892EC5">
                    <w:rPr>
                      <w:rFonts w:cs="Arial"/>
                      <w:strike/>
                      <w:color w:val="FF0000"/>
                      <w:szCs w:val="20"/>
                    </w:rPr>
                    <w:lastRenderedPageBreak/>
                    <w:t>материальных запасов с приложением документов, на основании которых производится расходование в случае, если указанные документы утверждены руководителем учреждения</w:t>
                  </w:r>
                </w:p>
                <w:p w:rsidR="00892EC5" w:rsidRDefault="005055CD" w:rsidP="00FB0319">
                  <w:pPr>
                    <w:autoSpaceDE w:val="0"/>
                    <w:autoSpaceDN w:val="0"/>
                    <w:adjustRightInd w:val="0"/>
                    <w:spacing w:after="1" w:line="200" w:lineRule="atLeast"/>
                    <w:jc w:val="both"/>
                    <w:rPr>
                      <w:rFonts w:cs="Arial"/>
                      <w:szCs w:val="20"/>
                    </w:rPr>
                  </w:pPr>
                  <w:hyperlink w:anchor="П2" w:history="1">
                    <w:r w:rsidR="00892EC5" w:rsidRPr="006F15E7">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и направление средствами ГИИС "Электронный бюджет" не позднее </w:t>
                  </w:r>
                  <w:r w:rsidRPr="00C25C0D">
                    <w:rPr>
                      <w:rFonts w:cs="Arial"/>
                      <w:strike/>
                      <w:color w:val="FF0000"/>
                      <w:szCs w:val="20"/>
                    </w:rPr>
                    <w:t>следующего</w:t>
                  </w:r>
                  <w:r>
                    <w:rPr>
                      <w:rFonts w:cs="Arial"/>
                      <w:szCs w:val="20"/>
                    </w:rPr>
                    <w:t xml:space="preserve"> рабочего дня </w:t>
                  </w:r>
                  <w:r w:rsidRPr="00C25C0D">
                    <w:rPr>
                      <w:rFonts w:cs="Arial"/>
                      <w:strike/>
                      <w:color w:val="FF0000"/>
                      <w:szCs w:val="20"/>
                    </w:rPr>
                    <w:t xml:space="preserve">со дня </w:t>
                  </w:r>
                  <w:r w:rsidRPr="00892EC5">
                    <w:rPr>
                      <w:rFonts w:cs="Arial"/>
                      <w:strike/>
                      <w:color w:val="FF0000"/>
                      <w:szCs w:val="20"/>
                    </w:rPr>
                    <w:t>наступления факта хозяйственной жизни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C25C0D">
                    <w:rPr>
                      <w:rFonts w:cs="Arial"/>
                      <w:strike/>
                      <w:color w:val="FF0000"/>
                      <w:szCs w:val="20"/>
                    </w:rPr>
                    <w:t>следующего</w:t>
                  </w:r>
                  <w:r>
                    <w:rPr>
                      <w:rFonts w:cs="Arial"/>
                      <w:szCs w:val="20"/>
                    </w:rPr>
                    <w:t xml:space="preserve"> рабочего дня </w:t>
                  </w:r>
                  <w:r w:rsidRPr="00C25C0D">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25C0D">
                    <w:rPr>
                      <w:rFonts w:cs="Arial"/>
                      <w:strike/>
                      <w:color w:val="FF0000"/>
                      <w:szCs w:val="20"/>
                    </w:rPr>
                    <w:t>1)</w:t>
                  </w:r>
                  <w:r>
                    <w:rPr>
                      <w:rFonts w:cs="Arial"/>
                      <w:szCs w:val="20"/>
                    </w:rPr>
                    <w:t xml:space="preserve"> отражение факта хозяйственной жизни в учете</w:t>
                  </w:r>
                  <w:r w:rsidRPr="00C25C0D">
                    <w:rPr>
                      <w:rFonts w:cs="Arial"/>
                      <w:strike/>
                      <w:color w:val="FF0000"/>
                      <w:szCs w:val="20"/>
                    </w:rPr>
                    <w:t>;</w:t>
                  </w:r>
                </w:p>
                <w:p w:rsidR="00C278D1" w:rsidRPr="00C25C0D" w:rsidRDefault="00C278D1" w:rsidP="00FB0319">
                  <w:pPr>
                    <w:autoSpaceDE w:val="0"/>
                    <w:autoSpaceDN w:val="0"/>
                    <w:adjustRightInd w:val="0"/>
                    <w:spacing w:after="1" w:line="200" w:lineRule="atLeast"/>
                    <w:rPr>
                      <w:rFonts w:cs="Arial"/>
                      <w:strike/>
                      <w:szCs w:val="20"/>
                    </w:rPr>
                  </w:pPr>
                  <w:r w:rsidRPr="00C25C0D">
                    <w:rPr>
                      <w:rFonts w:cs="Arial"/>
                      <w:strike/>
                      <w:color w:val="FF0000"/>
                      <w:szCs w:val="20"/>
                    </w:rPr>
                    <w:t>2) отражение в регистрах бухгалтерского учета в целях систематизации информации на соответствующих счетах учета материальных запасов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C25C0D">
                    <w:rPr>
                      <w:rFonts w:cs="Arial"/>
                      <w:strike/>
                      <w:color w:val="FF0000"/>
                      <w:szCs w:val="20"/>
                    </w:rPr>
                    <w:t>Журналах</w:t>
                  </w:r>
                  <w:r>
                    <w:rPr>
                      <w:rFonts w:cs="Arial"/>
                      <w:szCs w:val="20"/>
                    </w:rPr>
                    <w:t xml:space="preserve"> операций (код формы по ОКУД 0504071)</w:t>
                  </w:r>
                  <w:r w:rsidRPr="00C25C0D">
                    <w:rPr>
                      <w:rFonts w:cs="Arial"/>
                      <w:strike/>
                      <w:color w:val="FF0000"/>
                      <w:szCs w:val="20"/>
                    </w:rPr>
                    <w:t>, установленных правилами организации и ведения бюджетного учета,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25C0D">
                    <w:rPr>
                      <w:rFonts w:cs="Arial"/>
                      <w:strike/>
                      <w:color w:val="FF0000"/>
                      <w:szCs w:val="20"/>
                    </w:rPr>
                    <w:t>22</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списании материальных запасов (код формы по ОКУД </w:t>
                  </w:r>
                  <w:r w:rsidRPr="00C25C0D">
                    <w:rPr>
                      <w:rFonts w:cs="Arial"/>
                      <w:strike/>
                      <w:color w:val="FF0000"/>
                      <w:szCs w:val="20"/>
                    </w:rPr>
                    <w:t>0504230</w:t>
                  </w:r>
                  <w:r>
                    <w:rPr>
                      <w:rFonts w:cs="Arial"/>
                      <w:szCs w:val="20"/>
                    </w:rPr>
                    <w:t>) при списании израсходованных горюче-смазочных материалов на автотранспортные средства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на основании путевых листов, подписание электронными подписями и направление средствами в ГИИС "Электронный бюджет" ежемесячно, не позднее </w:t>
                  </w:r>
                  <w:r w:rsidRPr="00C25C0D">
                    <w:rPr>
                      <w:rFonts w:cs="Arial"/>
                      <w:strike/>
                      <w:color w:val="FF0000"/>
                      <w:szCs w:val="20"/>
                    </w:rPr>
                    <w:t>следующего</w:t>
                  </w:r>
                  <w:r>
                    <w:rPr>
                      <w:rFonts w:cs="Arial"/>
                      <w:szCs w:val="20"/>
                    </w:rPr>
                    <w:t xml:space="preserve"> рабочего дня </w:t>
                  </w:r>
                  <w:r w:rsidRPr="00C25C0D">
                    <w:rPr>
                      <w:rFonts w:cs="Arial"/>
                      <w:strike/>
                      <w:color w:val="FF0000"/>
                      <w:szCs w:val="20"/>
                    </w:rPr>
                    <w:t>после</w:t>
                  </w:r>
                  <w:r>
                    <w:rPr>
                      <w:rFonts w:cs="Arial"/>
                      <w:szCs w:val="20"/>
                    </w:rPr>
                    <w:t xml:space="preserve"> отражения в учете первичных документов, подтверждающих исполнение обязательства по расходам, формирующим фактическую стоимость приобретаемых материальных запасов</w:t>
                  </w:r>
                </w:p>
                <w:p w:rsidR="00C25C0D" w:rsidRDefault="00C25C0D" w:rsidP="00FB0319">
                  <w:pPr>
                    <w:autoSpaceDE w:val="0"/>
                    <w:autoSpaceDN w:val="0"/>
                    <w:adjustRightInd w:val="0"/>
                    <w:spacing w:after="1" w:line="200" w:lineRule="atLeast"/>
                    <w:rPr>
                      <w:rFonts w:cs="Arial"/>
                      <w:szCs w:val="20"/>
                    </w:rPr>
                  </w:pPr>
                </w:p>
                <w:p w:rsidR="00C25C0D" w:rsidRDefault="00C25C0D" w:rsidP="00FB0319">
                  <w:pPr>
                    <w:autoSpaceDE w:val="0"/>
                    <w:autoSpaceDN w:val="0"/>
                    <w:adjustRightInd w:val="0"/>
                    <w:spacing w:after="1" w:line="200" w:lineRule="atLeast"/>
                    <w:rPr>
                      <w:rFonts w:cs="Arial"/>
                      <w:szCs w:val="20"/>
                    </w:rPr>
                  </w:pPr>
                </w:p>
                <w:p w:rsidR="00C25C0D" w:rsidRDefault="00C25C0D" w:rsidP="00FB0319">
                  <w:pPr>
                    <w:autoSpaceDE w:val="0"/>
                    <w:autoSpaceDN w:val="0"/>
                    <w:adjustRightInd w:val="0"/>
                    <w:spacing w:after="1" w:line="200" w:lineRule="atLeast"/>
                    <w:rPr>
                      <w:rFonts w:cs="Arial"/>
                      <w:szCs w:val="20"/>
                    </w:rPr>
                  </w:pPr>
                </w:p>
                <w:p w:rsidR="00C25C0D" w:rsidRDefault="00C25C0D" w:rsidP="00FB0319">
                  <w:pPr>
                    <w:autoSpaceDE w:val="0"/>
                    <w:autoSpaceDN w:val="0"/>
                    <w:adjustRightInd w:val="0"/>
                    <w:spacing w:after="1" w:line="200" w:lineRule="atLeast"/>
                    <w:rPr>
                      <w:rFonts w:cs="Arial"/>
                      <w:szCs w:val="20"/>
                    </w:rPr>
                  </w:pPr>
                </w:p>
                <w:p w:rsidR="00C25C0D" w:rsidRDefault="00C25C0D" w:rsidP="00FB0319">
                  <w:pPr>
                    <w:autoSpaceDE w:val="0"/>
                    <w:autoSpaceDN w:val="0"/>
                    <w:adjustRightInd w:val="0"/>
                    <w:spacing w:after="1" w:line="200" w:lineRule="atLeast"/>
                    <w:rPr>
                      <w:rFonts w:cs="Arial"/>
                      <w:szCs w:val="20"/>
                    </w:rPr>
                  </w:pPr>
                </w:p>
                <w:p w:rsidR="00C25C0D" w:rsidRDefault="00C25C0D"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39272A">
                    <w:rPr>
                      <w:rFonts w:cs="Arial"/>
                      <w:strike/>
                      <w:color w:val="FF0000"/>
                      <w:szCs w:val="20"/>
                    </w:rPr>
                    <w:t>следующего</w:t>
                  </w:r>
                  <w:r>
                    <w:rPr>
                      <w:rFonts w:cs="Arial"/>
                      <w:szCs w:val="20"/>
                    </w:rPr>
                    <w:t xml:space="preserve"> рабочего дня </w:t>
                  </w:r>
                  <w:r w:rsidRPr="0039272A">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72A">
                    <w:rPr>
                      <w:rFonts w:cs="Arial"/>
                      <w:strike/>
                      <w:color w:val="FF0000"/>
                      <w:szCs w:val="20"/>
                    </w:rPr>
                    <w:t>1)</w:t>
                  </w:r>
                  <w:r>
                    <w:rPr>
                      <w:rFonts w:cs="Arial"/>
                      <w:szCs w:val="20"/>
                    </w:rPr>
                    <w:t xml:space="preserve"> отражение факта хозяйственной жизни в учете</w:t>
                  </w:r>
                  <w:r w:rsidRPr="0039272A">
                    <w:rPr>
                      <w:rFonts w:cs="Arial"/>
                      <w:strike/>
                      <w:color w:val="FF0000"/>
                      <w:szCs w:val="20"/>
                    </w:rPr>
                    <w:t>;</w:t>
                  </w:r>
                </w:p>
                <w:p w:rsidR="00C278D1" w:rsidRPr="0039272A" w:rsidRDefault="00C278D1" w:rsidP="00FB0319">
                  <w:pPr>
                    <w:autoSpaceDE w:val="0"/>
                    <w:autoSpaceDN w:val="0"/>
                    <w:adjustRightInd w:val="0"/>
                    <w:spacing w:after="1" w:line="200" w:lineRule="atLeast"/>
                    <w:rPr>
                      <w:rFonts w:cs="Arial"/>
                      <w:strike/>
                      <w:szCs w:val="20"/>
                    </w:rPr>
                  </w:pPr>
                  <w:r w:rsidRPr="0039272A">
                    <w:rPr>
                      <w:rFonts w:cs="Arial"/>
                      <w:strike/>
                      <w:color w:val="FF0000"/>
                      <w:szCs w:val="20"/>
                    </w:rPr>
                    <w:t>2) отражение в регистрах бухгалтерского учета в целях систематизации информации на соответствующих счетах учета горюче-смазочных материалов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9272A">
                    <w:rPr>
                      <w:rFonts w:cs="Arial"/>
                      <w:strike/>
                      <w:color w:val="FF0000"/>
                      <w:szCs w:val="20"/>
                    </w:rPr>
                    <w:t>Журналах</w:t>
                  </w:r>
                  <w:r>
                    <w:rPr>
                      <w:rFonts w:cs="Arial"/>
                      <w:szCs w:val="20"/>
                    </w:rPr>
                    <w:t xml:space="preserve"> операций (код формы по ОКУД 0504071)</w:t>
                  </w:r>
                  <w:r w:rsidRPr="0039272A">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92EC5">
                    <w:rPr>
                      <w:rFonts w:cs="Arial"/>
                      <w:strike/>
                      <w:color w:val="FF0000"/>
                      <w:szCs w:val="20"/>
                    </w:rPr>
                    <w:t>22.3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both"/>
                    <w:rPr>
                      <w:rFonts w:cs="Arial"/>
                      <w:szCs w:val="20"/>
                    </w:rPr>
                  </w:pPr>
                  <w:r w:rsidRPr="00892EC5">
                    <w:rPr>
                      <w:rFonts w:cs="Arial"/>
                      <w:strike/>
                      <w:color w:val="FF0000"/>
                      <w:szCs w:val="20"/>
                    </w:rPr>
                    <w:t xml:space="preserve">Акт о списании материальных запасов (код </w:t>
                  </w:r>
                  <w:r w:rsidRPr="00892EC5">
                    <w:rPr>
                      <w:rFonts w:cs="Arial"/>
                      <w:strike/>
                      <w:color w:val="FF0000"/>
                      <w:szCs w:val="20"/>
                    </w:rPr>
                    <w:lastRenderedPageBreak/>
                    <w:t>формы по ОКУД 0504230) (при использовании материальных запасов для создания основного средства хозяйственным способом, при проведении реконструкции, модернизации, работ по достройке, дооборудованию и реконструкции хозяйственным способом) с приложением документов, на основании которых производится расходование в случае, если указанные документы утверждены руководителем учреждения</w:t>
                  </w:r>
                </w:p>
                <w:p w:rsidR="0039272A" w:rsidRDefault="0039272A" w:rsidP="00FB0319">
                  <w:pPr>
                    <w:autoSpaceDE w:val="0"/>
                    <w:autoSpaceDN w:val="0"/>
                    <w:adjustRightInd w:val="0"/>
                    <w:spacing w:after="1" w:line="200" w:lineRule="atLeast"/>
                    <w:jc w:val="both"/>
                    <w:rPr>
                      <w:rFonts w:cs="Arial"/>
                      <w:szCs w:val="20"/>
                    </w:rPr>
                  </w:pPr>
                </w:p>
                <w:p w:rsidR="0039272A" w:rsidRDefault="0039272A" w:rsidP="00FB0319">
                  <w:pPr>
                    <w:autoSpaceDE w:val="0"/>
                    <w:autoSpaceDN w:val="0"/>
                    <w:adjustRightInd w:val="0"/>
                    <w:spacing w:after="1" w:line="200" w:lineRule="atLeast"/>
                    <w:jc w:val="both"/>
                    <w:rPr>
                      <w:rFonts w:cs="Arial"/>
                      <w:szCs w:val="20"/>
                    </w:rPr>
                  </w:pPr>
                </w:p>
                <w:p w:rsidR="0039272A" w:rsidRDefault="0039272A" w:rsidP="00FB0319">
                  <w:pPr>
                    <w:autoSpaceDE w:val="0"/>
                    <w:autoSpaceDN w:val="0"/>
                    <w:adjustRightInd w:val="0"/>
                    <w:spacing w:after="1" w:line="200" w:lineRule="atLeast"/>
                    <w:jc w:val="both"/>
                    <w:rPr>
                      <w:rFonts w:cs="Arial"/>
                      <w:szCs w:val="20"/>
                    </w:rPr>
                  </w:pPr>
                </w:p>
                <w:p w:rsidR="0039272A" w:rsidRDefault="0039272A" w:rsidP="00FB0319">
                  <w:pPr>
                    <w:autoSpaceDE w:val="0"/>
                    <w:autoSpaceDN w:val="0"/>
                    <w:adjustRightInd w:val="0"/>
                    <w:spacing w:after="1" w:line="200" w:lineRule="atLeast"/>
                    <w:jc w:val="both"/>
                    <w:rPr>
                      <w:rFonts w:cs="Arial"/>
                      <w:szCs w:val="20"/>
                    </w:rPr>
                  </w:pPr>
                </w:p>
                <w:p w:rsidR="0039272A" w:rsidRDefault="0039272A" w:rsidP="00FB0319">
                  <w:pPr>
                    <w:autoSpaceDE w:val="0"/>
                    <w:autoSpaceDN w:val="0"/>
                    <w:adjustRightInd w:val="0"/>
                    <w:spacing w:after="1" w:line="200" w:lineRule="atLeast"/>
                    <w:jc w:val="both"/>
                    <w:rPr>
                      <w:rFonts w:cs="Arial"/>
                      <w:szCs w:val="20"/>
                    </w:rPr>
                  </w:pPr>
                </w:p>
                <w:p w:rsidR="0039272A" w:rsidRDefault="0039272A" w:rsidP="00FB0319">
                  <w:pPr>
                    <w:autoSpaceDE w:val="0"/>
                    <w:autoSpaceDN w:val="0"/>
                    <w:adjustRightInd w:val="0"/>
                    <w:spacing w:after="1" w:line="200" w:lineRule="atLeast"/>
                    <w:jc w:val="both"/>
                    <w:rPr>
                      <w:rFonts w:cs="Arial"/>
                      <w:szCs w:val="20"/>
                    </w:rPr>
                  </w:pPr>
                </w:p>
                <w:p w:rsidR="0039272A" w:rsidRDefault="0039272A" w:rsidP="00FB0319">
                  <w:pPr>
                    <w:autoSpaceDE w:val="0"/>
                    <w:autoSpaceDN w:val="0"/>
                    <w:adjustRightInd w:val="0"/>
                    <w:spacing w:after="1" w:line="200" w:lineRule="atLeast"/>
                    <w:jc w:val="both"/>
                    <w:rPr>
                      <w:rFonts w:cs="Arial"/>
                      <w:szCs w:val="20"/>
                    </w:rPr>
                  </w:pPr>
                </w:p>
                <w:p w:rsidR="0039272A" w:rsidRDefault="0039272A" w:rsidP="00FB0319">
                  <w:pPr>
                    <w:autoSpaceDE w:val="0"/>
                    <w:autoSpaceDN w:val="0"/>
                    <w:adjustRightInd w:val="0"/>
                    <w:spacing w:after="1" w:line="200" w:lineRule="atLeast"/>
                    <w:jc w:val="both"/>
                    <w:rPr>
                      <w:rFonts w:cs="Arial"/>
                      <w:szCs w:val="20"/>
                    </w:rPr>
                  </w:pPr>
                </w:p>
                <w:p w:rsidR="0039272A" w:rsidRDefault="0039272A" w:rsidP="00FB0319">
                  <w:pPr>
                    <w:autoSpaceDE w:val="0"/>
                    <w:autoSpaceDN w:val="0"/>
                    <w:adjustRightInd w:val="0"/>
                    <w:spacing w:after="1" w:line="200" w:lineRule="atLeast"/>
                    <w:jc w:val="both"/>
                    <w:rPr>
                      <w:rFonts w:cs="Arial"/>
                      <w:szCs w:val="20"/>
                    </w:rPr>
                  </w:pPr>
                </w:p>
                <w:p w:rsidR="0039272A" w:rsidRDefault="0039272A" w:rsidP="00FB0319">
                  <w:pPr>
                    <w:autoSpaceDE w:val="0"/>
                    <w:autoSpaceDN w:val="0"/>
                    <w:adjustRightInd w:val="0"/>
                    <w:spacing w:after="1" w:line="200" w:lineRule="atLeast"/>
                    <w:jc w:val="both"/>
                    <w:rPr>
                      <w:rFonts w:cs="Arial"/>
                      <w:szCs w:val="20"/>
                    </w:rPr>
                  </w:pPr>
                </w:p>
                <w:p w:rsidR="00892EC5" w:rsidRDefault="00892EC5" w:rsidP="00FB0319">
                  <w:pPr>
                    <w:autoSpaceDE w:val="0"/>
                    <w:autoSpaceDN w:val="0"/>
                    <w:adjustRightInd w:val="0"/>
                    <w:spacing w:after="1" w:line="200" w:lineRule="atLeast"/>
                    <w:jc w:val="both"/>
                    <w:rPr>
                      <w:rFonts w:cs="Arial"/>
                      <w:szCs w:val="20"/>
                    </w:rPr>
                  </w:pPr>
                </w:p>
                <w:p w:rsidR="00892EC5" w:rsidRDefault="00892EC5" w:rsidP="00FB0319">
                  <w:pPr>
                    <w:autoSpaceDE w:val="0"/>
                    <w:autoSpaceDN w:val="0"/>
                    <w:adjustRightInd w:val="0"/>
                    <w:spacing w:after="1" w:line="200" w:lineRule="atLeast"/>
                    <w:jc w:val="both"/>
                    <w:rPr>
                      <w:rFonts w:cs="Arial"/>
                      <w:szCs w:val="20"/>
                    </w:rPr>
                  </w:pPr>
                </w:p>
                <w:p w:rsidR="00892EC5" w:rsidRDefault="00892EC5" w:rsidP="00FB0319">
                  <w:pPr>
                    <w:autoSpaceDE w:val="0"/>
                    <w:autoSpaceDN w:val="0"/>
                    <w:adjustRightInd w:val="0"/>
                    <w:spacing w:after="1" w:line="200" w:lineRule="atLeast"/>
                    <w:jc w:val="both"/>
                    <w:rPr>
                      <w:rFonts w:cs="Arial"/>
                      <w:szCs w:val="20"/>
                    </w:rPr>
                  </w:pPr>
                </w:p>
                <w:p w:rsidR="00892EC5" w:rsidRDefault="00892EC5" w:rsidP="00FB0319">
                  <w:pPr>
                    <w:autoSpaceDE w:val="0"/>
                    <w:autoSpaceDN w:val="0"/>
                    <w:adjustRightInd w:val="0"/>
                    <w:spacing w:after="1" w:line="200" w:lineRule="atLeast"/>
                    <w:jc w:val="both"/>
                    <w:rPr>
                      <w:rFonts w:cs="Arial"/>
                      <w:szCs w:val="20"/>
                    </w:rPr>
                  </w:pPr>
                </w:p>
                <w:p w:rsidR="0039272A" w:rsidRDefault="0039272A" w:rsidP="00FB0319">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92EC5">
                    <w:rPr>
                      <w:rFonts w:cs="Arial"/>
                      <w:strike/>
                      <w:color w:val="FF0000"/>
                      <w:szCs w:val="20"/>
                    </w:rPr>
                    <w:lastRenderedPageBreak/>
                    <w:t>субъект централ</w:t>
                  </w:r>
                  <w:r w:rsidRPr="00892EC5">
                    <w:rPr>
                      <w:rFonts w:cs="Arial"/>
                      <w:strike/>
                      <w:color w:val="FF0000"/>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92EC5">
                    <w:rPr>
                      <w:rFonts w:cs="Arial"/>
                      <w:strike/>
                      <w:color w:val="FF0000"/>
                      <w:szCs w:val="20"/>
                    </w:rPr>
                    <w:lastRenderedPageBreak/>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92EC5">
                    <w:rPr>
                      <w:rFonts w:cs="Arial"/>
                      <w:strike/>
                      <w:color w:val="FF0000"/>
                      <w:szCs w:val="20"/>
                    </w:rPr>
                    <w:t xml:space="preserve">формирование, подписание электронными </w:t>
                  </w:r>
                  <w:r w:rsidRPr="00892EC5">
                    <w:rPr>
                      <w:rFonts w:cs="Arial"/>
                      <w:strike/>
                      <w:color w:val="FF0000"/>
                      <w:szCs w:val="20"/>
                    </w:rPr>
                    <w:lastRenderedPageBreak/>
                    <w:t>подписями и направление средствами ГИИС "Электронный бюджет" не позднее следующего рабочего дня со дня наступления факта хозяйственной жизни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92EC5">
                    <w:rPr>
                      <w:rFonts w:cs="Arial"/>
                      <w:strike/>
                      <w:color w:val="FF0000"/>
                      <w:szCs w:val="20"/>
                    </w:rPr>
                    <w:lastRenderedPageBreak/>
                    <w:t>комиссия по поступл</w:t>
                  </w:r>
                  <w:r w:rsidRPr="00892EC5">
                    <w:rPr>
                      <w:rFonts w:cs="Arial"/>
                      <w:strike/>
                      <w:color w:val="FF0000"/>
                      <w:szCs w:val="20"/>
                    </w:rPr>
                    <w:lastRenderedPageBreak/>
                    <w:t>ению и выбытию активов субъекта централизованного учета,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92EC5">
                    <w:rPr>
                      <w:rFonts w:cs="Arial"/>
                      <w:strike/>
                      <w:color w:val="FF0000"/>
                      <w:szCs w:val="20"/>
                    </w:rPr>
                    <w:lastRenderedPageBreak/>
                    <w:t xml:space="preserve">не позднее следующего рабочего дня </w:t>
                  </w:r>
                  <w:r w:rsidRPr="00892EC5">
                    <w:rPr>
                      <w:rFonts w:cs="Arial"/>
                      <w:strike/>
                      <w:color w:val="FF0000"/>
                      <w:szCs w:val="20"/>
                    </w:rPr>
                    <w:lastRenderedPageBreak/>
                    <w:t>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92EC5">
                    <w:rPr>
                      <w:rFonts w:cs="Arial"/>
                      <w:strike/>
                      <w:color w:val="FF0000"/>
                      <w:szCs w:val="20"/>
                    </w:rPr>
                    <w:lastRenderedPageBreak/>
                    <w:t>1) отражение факта хозяйственно</w:t>
                  </w:r>
                  <w:r w:rsidRPr="00892EC5">
                    <w:rPr>
                      <w:rFonts w:cs="Arial"/>
                      <w:strike/>
                      <w:color w:val="FF0000"/>
                      <w:szCs w:val="20"/>
                    </w:rPr>
                    <w:lastRenderedPageBreak/>
                    <w:t>й жизни в учете;</w:t>
                  </w:r>
                </w:p>
                <w:p w:rsidR="00C278D1" w:rsidRDefault="00C278D1" w:rsidP="00FB0319">
                  <w:pPr>
                    <w:autoSpaceDE w:val="0"/>
                    <w:autoSpaceDN w:val="0"/>
                    <w:adjustRightInd w:val="0"/>
                    <w:spacing w:after="1" w:line="200" w:lineRule="atLeast"/>
                    <w:rPr>
                      <w:rFonts w:cs="Arial"/>
                      <w:szCs w:val="20"/>
                    </w:rPr>
                  </w:pPr>
                  <w:r w:rsidRPr="00892EC5">
                    <w:rPr>
                      <w:rFonts w:cs="Arial"/>
                      <w:strike/>
                      <w:color w:val="FF0000"/>
                      <w:szCs w:val="20"/>
                    </w:rPr>
                    <w:t>2) отражение в регистре бухгалтерского учета в целях систематизации информации на соответствующих счетах учета капитальных вложений</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92EC5">
                    <w:rPr>
                      <w:rFonts w:cs="Arial"/>
                      <w:strike/>
                      <w:color w:val="FF0000"/>
                      <w:szCs w:val="20"/>
                    </w:rPr>
                    <w:lastRenderedPageBreak/>
                    <w:t xml:space="preserve">1) для отражения в Журналах </w:t>
                  </w:r>
                  <w:r w:rsidRPr="00892EC5">
                    <w:rPr>
                      <w:rFonts w:cs="Arial"/>
                      <w:strike/>
                      <w:color w:val="FF0000"/>
                      <w:szCs w:val="20"/>
                    </w:rPr>
                    <w:lastRenderedPageBreak/>
                    <w:t>операций (код формы по ОКУД 0504071), установленных правилами организации и ведения бюджетного учета;</w:t>
                  </w:r>
                </w:p>
                <w:p w:rsidR="00C278D1" w:rsidRDefault="00C278D1" w:rsidP="00FB0319">
                  <w:pPr>
                    <w:autoSpaceDE w:val="0"/>
                    <w:autoSpaceDN w:val="0"/>
                    <w:adjustRightInd w:val="0"/>
                    <w:spacing w:after="1" w:line="200" w:lineRule="atLeast"/>
                    <w:rPr>
                      <w:rFonts w:cs="Arial"/>
                      <w:szCs w:val="20"/>
                    </w:rPr>
                  </w:pPr>
                  <w:r w:rsidRPr="00892EC5">
                    <w:rPr>
                      <w:rFonts w:cs="Arial"/>
                      <w:strike/>
                      <w:color w:val="FF0000"/>
                      <w:szCs w:val="20"/>
                    </w:rPr>
                    <w:t>2) для принятия решения комиссией по поступлению и выбытию активов (см. п. 6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lastRenderedPageBreak/>
                    <w:t>22</w:t>
                  </w:r>
                  <w:r>
                    <w:rPr>
                      <w:rFonts w:cs="Arial"/>
                      <w:szCs w:val="20"/>
                    </w:rPr>
                    <w:t>.4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both"/>
                    <w:rPr>
                      <w:rFonts w:cs="Arial"/>
                      <w:szCs w:val="20"/>
                    </w:rPr>
                  </w:pPr>
                  <w:r>
                    <w:rPr>
                      <w:rFonts w:cs="Arial"/>
                      <w:szCs w:val="20"/>
                    </w:rPr>
                    <w:t xml:space="preserve">Акт о списании материальных запасов (код формы по ОКУД </w:t>
                  </w:r>
                  <w:r w:rsidRPr="005436AC">
                    <w:rPr>
                      <w:rFonts w:cs="Arial"/>
                      <w:strike/>
                      <w:color w:val="FF0000"/>
                      <w:szCs w:val="20"/>
                    </w:rPr>
                    <w:t>0504230</w:t>
                  </w:r>
                  <w:r>
                    <w:rPr>
                      <w:rFonts w:cs="Arial"/>
                      <w:szCs w:val="20"/>
                    </w:rPr>
                    <w:t xml:space="preserve">) при списании лабораторных животных с приложением документов, на основании которых производится </w:t>
                  </w:r>
                  <w:r>
                    <w:rPr>
                      <w:rFonts w:cs="Arial"/>
                      <w:szCs w:val="20"/>
                    </w:rPr>
                    <w:lastRenderedPageBreak/>
                    <w:t xml:space="preserve">расходование в случае, если указанные документы утверждены </w:t>
                  </w:r>
                  <w:r w:rsidRPr="005436AC">
                    <w:rPr>
                      <w:rFonts w:cs="Arial"/>
                      <w:strike/>
                      <w:color w:val="FF0000"/>
                      <w:szCs w:val="20"/>
                    </w:rPr>
                    <w:t>руководителем учреждения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и направление средствами ГИИС "Электронный бюджет" не позднее </w:t>
                  </w:r>
                  <w:r w:rsidRPr="005436AC">
                    <w:rPr>
                      <w:rFonts w:cs="Arial"/>
                      <w:strike/>
                      <w:color w:val="FF0000"/>
                      <w:szCs w:val="20"/>
                    </w:rPr>
                    <w:t>следующего</w:t>
                  </w:r>
                  <w:r>
                    <w:rPr>
                      <w:rFonts w:cs="Arial"/>
                      <w:szCs w:val="20"/>
                    </w:rPr>
                    <w:t xml:space="preserve"> рабочего дня </w:t>
                  </w:r>
                  <w:r w:rsidRPr="005436AC">
                    <w:rPr>
                      <w:rFonts w:cs="Arial"/>
                      <w:strike/>
                      <w:color w:val="FF0000"/>
                      <w:szCs w:val="20"/>
                    </w:rPr>
                    <w:t>со дня наступления</w:t>
                  </w:r>
                  <w:r>
                    <w:rPr>
                      <w:rFonts w:cs="Arial"/>
                      <w:szCs w:val="20"/>
                    </w:rPr>
                    <w:t xml:space="preserve"> факта </w:t>
                  </w:r>
                  <w:r>
                    <w:rPr>
                      <w:rFonts w:cs="Arial"/>
                      <w:szCs w:val="20"/>
                    </w:rPr>
                    <w:lastRenderedPageBreak/>
                    <w:t xml:space="preserve">хозяйственной жизни </w:t>
                  </w:r>
                  <w:r w:rsidRPr="005436AC">
                    <w:rPr>
                      <w:rFonts w:cs="Arial"/>
                      <w:strike/>
                      <w:color w:val="FF0000"/>
                      <w:szCs w:val="20"/>
                    </w:rPr>
                    <w:t>с приложением электронного образа (скан-копии)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комиссия по поступлению и выбытию активов субъекта централизованного учета, </w:t>
                  </w:r>
                  <w:r>
                    <w:rPr>
                      <w:rFonts w:cs="Arial"/>
                      <w:szCs w:val="20"/>
                    </w:rPr>
                    <w:lastRenderedPageBreak/>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5436AC">
                    <w:rPr>
                      <w:rFonts w:cs="Arial"/>
                      <w:strike/>
                      <w:color w:val="FF0000"/>
                      <w:szCs w:val="20"/>
                    </w:rPr>
                    <w:t>следующего</w:t>
                  </w:r>
                  <w:r>
                    <w:rPr>
                      <w:rFonts w:cs="Arial"/>
                      <w:szCs w:val="20"/>
                    </w:rPr>
                    <w:t xml:space="preserve"> рабочего дня </w:t>
                  </w:r>
                  <w:r w:rsidRPr="005436AC">
                    <w:rPr>
                      <w:rFonts w:cs="Arial"/>
                      <w:strike/>
                      <w:color w:val="FF0000"/>
                      <w:szCs w:val="20"/>
                    </w:rPr>
                    <w:t>после</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1)</w:t>
                  </w:r>
                  <w:r>
                    <w:rPr>
                      <w:rFonts w:cs="Arial"/>
                      <w:szCs w:val="20"/>
                    </w:rPr>
                    <w:t xml:space="preserve"> отражение факта хозяйственной жизни в учете</w:t>
                  </w:r>
                  <w:r w:rsidRPr="005436AC">
                    <w:rPr>
                      <w:rFonts w:cs="Arial"/>
                      <w:strike/>
                      <w:color w:val="FF0000"/>
                      <w:szCs w:val="20"/>
                    </w:rPr>
                    <w:t>;</w:t>
                  </w:r>
                </w:p>
                <w:p w:rsidR="00C278D1" w:rsidRPr="005436AC" w:rsidRDefault="00C278D1" w:rsidP="00FB0319">
                  <w:pPr>
                    <w:autoSpaceDE w:val="0"/>
                    <w:autoSpaceDN w:val="0"/>
                    <w:adjustRightInd w:val="0"/>
                    <w:spacing w:after="1" w:line="200" w:lineRule="atLeast"/>
                    <w:rPr>
                      <w:rFonts w:cs="Arial"/>
                      <w:strike/>
                      <w:szCs w:val="20"/>
                    </w:rPr>
                  </w:pPr>
                  <w:r w:rsidRPr="005436AC">
                    <w:rPr>
                      <w:rFonts w:cs="Arial"/>
                      <w:strike/>
                      <w:color w:val="FF0000"/>
                      <w:szCs w:val="20"/>
                    </w:rPr>
                    <w:t xml:space="preserve">2) отражение в регистрах бухгалтерского учета в целях систематизации информации </w:t>
                  </w:r>
                  <w:r w:rsidRPr="005436AC">
                    <w:rPr>
                      <w:rFonts w:cs="Arial"/>
                      <w:strike/>
                      <w:color w:val="FF0000"/>
                      <w:szCs w:val="20"/>
                    </w:rPr>
                    <w:lastRenderedPageBreak/>
                    <w:t>на соответствующих счетах учета материальных запасов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5436AC">
                    <w:rPr>
                      <w:rFonts w:cs="Arial"/>
                      <w:strike/>
                      <w:color w:val="FF0000"/>
                      <w:szCs w:val="20"/>
                    </w:rPr>
                    <w:t>Журналах</w:t>
                  </w:r>
                  <w:r>
                    <w:rPr>
                      <w:rFonts w:cs="Arial"/>
                      <w:szCs w:val="20"/>
                    </w:rPr>
                    <w:t xml:space="preserve"> операций (код формы по ОКУД 0504071)</w:t>
                  </w:r>
                  <w:r w:rsidRPr="005436AC">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23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Меню-требование на выдачу продуктов питания (код формы по ОКУД 0504202) &lt;</w:t>
                  </w:r>
                  <w:r w:rsidRPr="005436AC">
                    <w:rPr>
                      <w:rFonts w:cs="Arial"/>
                      <w:strike/>
                      <w:color w:val="FF0000"/>
                      <w:szCs w:val="20"/>
                    </w:rPr>
                    <w:t>33</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подписание электронными подписями</w:t>
                  </w:r>
                  <w:r w:rsidRPr="005436AC">
                    <w:rPr>
                      <w:rFonts w:cs="Arial"/>
                      <w:strike/>
                      <w:color w:val="FF0000"/>
                      <w:szCs w:val="20"/>
                    </w:rPr>
                    <w:t>, утверждение</w:t>
                  </w:r>
                  <w:r>
                    <w:rPr>
                      <w:rFonts w:cs="Arial"/>
                      <w:szCs w:val="20"/>
                    </w:rPr>
                    <w:t xml:space="preserve"> и направление средствами ГИИС "Электронный бюджет" </w:t>
                  </w:r>
                  <w:r w:rsidRPr="005436AC">
                    <w:rPr>
                      <w:rFonts w:cs="Arial"/>
                      <w:strike/>
                      <w:color w:val="FF0000"/>
                      <w:szCs w:val="20"/>
                    </w:rPr>
                    <w:t>в уполномоченную организацию</w:t>
                  </w:r>
                  <w:r>
                    <w:rPr>
                      <w:rFonts w:cs="Arial"/>
                      <w:szCs w:val="20"/>
                    </w:rPr>
                    <w:t xml:space="preserve"> не позднее </w:t>
                  </w:r>
                  <w:r w:rsidRPr="005436AC">
                    <w:rPr>
                      <w:rFonts w:cs="Arial"/>
                      <w:strike/>
                      <w:color w:val="FF0000"/>
                      <w:szCs w:val="20"/>
                    </w:rPr>
                    <w:t>следующего</w:t>
                  </w:r>
                  <w:r>
                    <w:rPr>
                      <w:rFonts w:cs="Arial"/>
                      <w:szCs w:val="20"/>
                    </w:rPr>
                    <w:t xml:space="preserve"> рабочего дня </w:t>
                  </w:r>
                  <w:r w:rsidRPr="005436AC">
                    <w:rPr>
                      <w:rFonts w:cs="Arial"/>
                      <w:strike/>
                      <w:color w:val="FF0000"/>
                      <w:szCs w:val="20"/>
                    </w:rPr>
                    <w:t>со дня наступления</w:t>
                  </w:r>
                  <w:r>
                    <w:rPr>
                      <w:rFonts w:cs="Arial"/>
                      <w:szCs w:val="20"/>
                    </w:rPr>
                    <w:t xml:space="preserve"> факта хозяйственной жизни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руководитель (уполномоченное лицо) субъекта централизованного учета,</w:t>
                  </w:r>
                  <w:r>
                    <w:rPr>
                      <w:rFonts w:cs="Arial"/>
                      <w:szCs w:val="20"/>
                    </w:rPr>
                    <w:t xml:space="preserve"> 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5436AC">
                    <w:rPr>
                      <w:rFonts w:cs="Arial"/>
                      <w:strike/>
                      <w:color w:val="FF0000"/>
                      <w:szCs w:val="20"/>
                    </w:rPr>
                    <w:t>следующего</w:t>
                  </w:r>
                  <w:r>
                    <w:rPr>
                      <w:rFonts w:cs="Arial"/>
                      <w:szCs w:val="20"/>
                    </w:rPr>
                    <w:t xml:space="preserve"> рабочего дня </w:t>
                  </w:r>
                  <w:r w:rsidRPr="005436AC">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подписание ответственным </w:t>
                  </w:r>
                  <w:r w:rsidRPr="005436AC">
                    <w:rPr>
                      <w:rFonts w:cs="Arial"/>
                      <w:strike/>
                      <w:color w:val="FF0000"/>
                      <w:szCs w:val="20"/>
                    </w:rPr>
                    <w:t>исполнителем</w:t>
                  </w:r>
                  <w:r>
                    <w:rPr>
                      <w:rFonts w:cs="Arial"/>
                      <w:szCs w:val="20"/>
                    </w:rPr>
                    <w:t xml:space="preserve"> уполномоченной организации;</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w:t>
                  </w:r>
                  <w:r w:rsidRPr="005436AC">
                    <w:rPr>
                      <w:rFonts w:cs="Arial"/>
                      <w:strike/>
                      <w:color w:val="FF0000"/>
                      <w:szCs w:val="20"/>
                    </w:rPr>
                    <w:t>сведений</w:t>
                  </w:r>
                  <w:r w:rsidRPr="005436AC">
                    <w:rPr>
                      <w:rFonts w:cs="Arial"/>
                      <w:szCs w:val="20"/>
                    </w:rPr>
                    <w:t xml:space="preserve"> в Накопительной ведомости по расходу продуктов питания (код формы по ОКУД 0504038) &lt;</w:t>
                  </w:r>
                  <w:r w:rsidRPr="005436AC">
                    <w:rPr>
                      <w:rFonts w:cs="Arial"/>
                      <w:strike/>
                      <w:color w:val="FF0000"/>
                      <w:szCs w:val="20"/>
                    </w:rPr>
                    <w:t>34</w:t>
                  </w:r>
                  <w:r w:rsidRPr="005436AC">
                    <w:rPr>
                      <w:rFonts w:cs="Arial"/>
                      <w:szCs w:val="20"/>
                    </w:rPr>
                    <w:t>&gt;</w:t>
                  </w:r>
                  <w:r w:rsidRPr="005436AC">
                    <w:rPr>
                      <w:rFonts w:cs="Arial"/>
                      <w:strike/>
                      <w:color w:val="FF0000"/>
                      <w:szCs w:val="20"/>
                    </w:rPr>
                    <w:t>, Оборотной ведомости по нефинансовым активам (код формы по ОКУД 0504035), Журналах</w:t>
                  </w:r>
                  <w:r>
                    <w:rPr>
                      <w:rFonts w:cs="Arial"/>
                      <w:szCs w:val="20"/>
                    </w:rPr>
                    <w:t xml:space="preserve"> операций (код формы по ОКУД 0504071)</w:t>
                  </w:r>
                  <w:r w:rsidRPr="005436AC">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2) для передачи копии электронного документа на бумажном носителе лицу, ответственному за получение (выдачу, использование) продуктов питания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24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 xml:space="preserve">Накопительная ведомость по приходу продуктов питания (код </w:t>
                  </w:r>
                  <w:r w:rsidRPr="005436AC">
                    <w:rPr>
                      <w:rFonts w:cs="Arial"/>
                      <w:strike/>
                      <w:color w:val="FF0000"/>
                      <w:szCs w:val="20"/>
                    </w:rPr>
                    <w:lastRenderedPageBreak/>
                    <w:t>формы по ОКУД 0504037)</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lastRenderedPageBreak/>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 xml:space="preserve">формирование средствами ГИИС "Электронный бюджет" ежемесячно на </w:t>
                  </w:r>
                  <w:r w:rsidRPr="005436AC">
                    <w:rPr>
                      <w:rFonts w:cs="Arial"/>
                      <w:strike/>
                      <w:color w:val="FF0000"/>
                      <w:szCs w:val="20"/>
                    </w:rPr>
                    <w:lastRenderedPageBreak/>
                    <w:t>1 (первое) число месяца следующего за отчетным и направление в субъект централизованного учета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lastRenderedPageBreak/>
                    <w:t xml:space="preserve">ответственные лица уполномоченной </w:t>
                  </w:r>
                  <w:r w:rsidRPr="005436AC">
                    <w:rPr>
                      <w:rFonts w:cs="Arial"/>
                      <w:strike/>
                      <w:color w:val="FF0000"/>
                      <w:szCs w:val="20"/>
                    </w:rPr>
                    <w:lastRenderedPageBreak/>
                    <w:t>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lastRenderedPageBreak/>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 xml:space="preserve">для отражения в Журналах операций (код формы по ОКУД 0504071), </w:t>
                  </w:r>
                  <w:r w:rsidRPr="005436AC">
                    <w:rPr>
                      <w:rFonts w:cs="Arial"/>
                      <w:strike/>
                      <w:color w:val="FF0000"/>
                      <w:szCs w:val="20"/>
                    </w:rPr>
                    <w:lastRenderedPageBreak/>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5436AC" w:rsidRDefault="00C278D1" w:rsidP="00FB0319">
                  <w:pPr>
                    <w:autoSpaceDE w:val="0"/>
                    <w:autoSpaceDN w:val="0"/>
                    <w:adjustRightInd w:val="0"/>
                    <w:spacing w:after="1" w:line="200" w:lineRule="atLeast"/>
                    <w:rPr>
                      <w:rFonts w:cs="Arial"/>
                      <w:strike/>
                      <w:szCs w:val="20"/>
                    </w:rPr>
                  </w:pPr>
                  <w:r w:rsidRPr="005436AC">
                    <w:rPr>
                      <w:rFonts w:cs="Arial"/>
                      <w:strike/>
                      <w:color w:val="FF0000"/>
                      <w:szCs w:val="20"/>
                    </w:rPr>
                    <w:lastRenderedPageBreak/>
                    <w:t>25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Накопительная ведомость по расходу продуктов питания (код формы по ОКУД 0504038)</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формирование средствами ГИИС "Электронный бюджет" ежемесячно на 1 (первое) число месяца следующего за отчетным и направление в субъект централизованного учета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6AC">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AF79E8" w:rsidRDefault="00C278D1" w:rsidP="00FB0319">
                  <w:pPr>
                    <w:autoSpaceDE w:val="0"/>
                    <w:autoSpaceDN w:val="0"/>
                    <w:adjustRightInd w:val="0"/>
                    <w:spacing w:after="1" w:line="200" w:lineRule="atLeast"/>
                    <w:rPr>
                      <w:rFonts w:cs="Arial"/>
                      <w:strike/>
                      <w:szCs w:val="20"/>
                    </w:rPr>
                  </w:pPr>
                  <w:r w:rsidRPr="00AF79E8">
                    <w:rPr>
                      <w:rFonts w:cs="Arial"/>
                      <w:strike/>
                      <w:color w:val="FF0000"/>
                      <w:szCs w:val="20"/>
                    </w:rPr>
                    <w:t>26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Ведомость на выдачу кормов и фуража (код формы по ОКУД 0504203) &lt;</w:t>
                  </w:r>
                  <w:r w:rsidRPr="00AF79E8">
                    <w:rPr>
                      <w:rFonts w:cs="Arial"/>
                      <w:strike/>
                      <w:color w:val="FF0000"/>
                      <w:szCs w:val="20"/>
                    </w:rPr>
                    <w:t>35</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5055CD">
                    <w:rPr>
                      <w:rFonts w:cs="Arial"/>
                      <w:szCs w:val="20"/>
                    </w:rPr>
                    <w:t xml:space="preserve">образ </w:t>
                  </w:r>
                  <w:r w:rsidRPr="00AF79E8">
                    <w:rPr>
                      <w:rFonts w:cs="Arial"/>
                      <w:strike/>
                      <w:color w:val="FF0000"/>
                      <w:szCs w:val="20"/>
                    </w:rPr>
                    <w:t>(</w:t>
                  </w:r>
                  <w:r w:rsidRPr="005055CD">
                    <w:rPr>
                      <w:rFonts w:cs="Arial"/>
                      <w:strike/>
                      <w:color w:val="FF0000"/>
                      <w:szCs w:val="20"/>
                    </w:rPr>
                    <w:t>скан-копия</w:t>
                  </w:r>
                  <w:r w:rsidRPr="00AF79E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средствами ГИИС "Электронный бюджет" не позднее </w:t>
                  </w:r>
                  <w:r w:rsidRPr="00AF79E8">
                    <w:rPr>
                      <w:rFonts w:cs="Arial"/>
                      <w:strike/>
                      <w:color w:val="FF0000"/>
                      <w:szCs w:val="20"/>
                    </w:rPr>
                    <w:t>следующего</w:t>
                  </w:r>
                  <w:r>
                    <w:rPr>
                      <w:rFonts w:cs="Arial"/>
                      <w:szCs w:val="20"/>
                    </w:rPr>
                    <w:t xml:space="preserve"> рабочего дня </w:t>
                  </w:r>
                  <w:r w:rsidRPr="00AF79E8">
                    <w:rPr>
                      <w:rFonts w:cs="Arial"/>
                      <w:strike/>
                      <w:color w:val="FF0000"/>
                      <w:szCs w:val="20"/>
                    </w:rPr>
                    <w:t>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 руководитель (уполномоченное лицо) субъекта централизованного учета</w:t>
                  </w:r>
                  <w:r w:rsidRPr="00AF79E8">
                    <w:rPr>
                      <w:rFonts w:cs="Arial"/>
                      <w:strike/>
                      <w:color w:val="FF0000"/>
                      <w:szCs w:val="20"/>
                    </w:rPr>
                    <w:t>, 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AF79E8">
                    <w:rPr>
                      <w:rFonts w:cs="Arial"/>
                      <w:strike/>
                      <w:color w:val="FF0000"/>
                      <w:szCs w:val="20"/>
                    </w:rPr>
                    <w:t>следующего</w:t>
                  </w:r>
                  <w:r>
                    <w:rPr>
                      <w:rFonts w:cs="Arial"/>
                      <w:szCs w:val="20"/>
                    </w:rPr>
                    <w:t xml:space="preserve"> рабочего дня </w:t>
                  </w:r>
                  <w:r w:rsidRPr="00AF79E8">
                    <w:rPr>
                      <w:rFonts w:cs="Arial"/>
                      <w:strike/>
                      <w:color w:val="FF0000"/>
                      <w:szCs w:val="20"/>
                    </w:rPr>
                    <w:t>после</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F79E8">
                    <w:rPr>
                      <w:rFonts w:cs="Arial"/>
                      <w:strike/>
                      <w:color w:val="FF0000"/>
                      <w:szCs w:val="20"/>
                    </w:rPr>
                    <w:t>1</w:t>
                  </w:r>
                  <w:r>
                    <w:rPr>
                      <w:rFonts w:cs="Arial"/>
                      <w:szCs w:val="20"/>
                    </w:rPr>
                    <w:t xml:space="preserve">) отражение факта хозяйственной жизни </w:t>
                  </w:r>
                  <w:r w:rsidRPr="00AF79E8">
                    <w:rPr>
                      <w:rFonts w:cs="Arial"/>
                      <w:strike/>
                      <w:color w:val="FF0000"/>
                      <w:szCs w:val="20"/>
                    </w:rPr>
                    <w:t>в учете;</w:t>
                  </w:r>
                </w:p>
                <w:p w:rsidR="00C278D1" w:rsidRPr="00AF79E8" w:rsidRDefault="00C278D1" w:rsidP="00FB0319">
                  <w:pPr>
                    <w:autoSpaceDE w:val="0"/>
                    <w:autoSpaceDN w:val="0"/>
                    <w:adjustRightInd w:val="0"/>
                    <w:spacing w:after="1" w:line="200" w:lineRule="atLeast"/>
                    <w:rPr>
                      <w:rFonts w:cs="Arial"/>
                      <w:strike/>
                      <w:szCs w:val="20"/>
                    </w:rPr>
                  </w:pPr>
                  <w:r w:rsidRPr="00AF79E8">
                    <w:rPr>
                      <w:rFonts w:cs="Arial"/>
                      <w:strike/>
                      <w:color w:val="FF0000"/>
                      <w:szCs w:val="20"/>
                    </w:rPr>
                    <w:t>2) отражение в регистрах бухгалтерского учета в целях систематизации информации на соответствующих счетах учета материальных запасов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F79E8">
                    <w:rPr>
                      <w:rFonts w:cs="Arial"/>
                      <w:strike/>
                      <w:color w:val="FF0000"/>
                      <w:szCs w:val="20"/>
                    </w:rPr>
                    <w:t>Журналах</w:t>
                  </w:r>
                  <w:r>
                    <w:rPr>
                      <w:rFonts w:cs="Arial"/>
                      <w:szCs w:val="20"/>
                    </w:rPr>
                    <w:t xml:space="preserve"> операций (код формы по ОКУД 0504071)</w:t>
                  </w:r>
                  <w:r w:rsidRPr="00AF79E8">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1F3013" w:rsidRDefault="00C278D1" w:rsidP="00FB0319">
                  <w:pPr>
                    <w:autoSpaceDE w:val="0"/>
                    <w:autoSpaceDN w:val="0"/>
                    <w:adjustRightInd w:val="0"/>
                    <w:spacing w:after="1" w:line="200" w:lineRule="atLeast"/>
                    <w:rPr>
                      <w:rFonts w:cs="Arial"/>
                      <w:strike/>
                      <w:szCs w:val="20"/>
                    </w:rPr>
                  </w:pPr>
                  <w:r w:rsidRPr="001F3013">
                    <w:rPr>
                      <w:rFonts w:cs="Arial"/>
                      <w:strike/>
                      <w:color w:val="FF0000"/>
                      <w:szCs w:val="20"/>
                    </w:rPr>
                    <w:t>27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Акт о консервации (расконсервации) объекта основных средств (код формы по ОКУД 0510433) &lt;</w:t>
                  </w:r>
                  <w:r w:rsidRPr="001F3013">
                    <w:rPr>
                      <w:rFonts w:cs="Arial"/>
                      <w:strike/>
                      <w:color w:val="FF0000"/>
                      <w:szCs w:val="20"/>
                    </w:rPr>
                    <w:t>36</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средствами ГИИС "Электронный бюджет" не </w:t>
                  </w:r>
                  <w:r>
                    <w:rPr>
                      <w:rFonts w:cs="Arial"/>
                      <w:szCs w:val="20"/>
                    </w:rPr>
                    <w:lastRenderedPageBreak/>
                    <w:t xml:space="preserve">позднее </w:t>
                  </w:r>
                  <w:r w:rsidRPr="001F3013">
                    <w:rPr>
                      <w:rFonts w:cs="Arial"/>
                      <w:strike/>
                      <w:color w:val="FF0000"/>
                      <w:szCs w:val="20"/>
                    </w:rPr>
                    <w:t>следующего</w:t>
                  </w:r>
                  <w:r>
                    <w:rPr>
                      <w:rFonts w:cs="Arial"/>
                      <w:szCs w:val="20"/>
                    </w:rPr>
                    <w:t xml:space="preserve"> рабочего дня </w:t>
                  </w:r>
                  <w:r w:rsidRPr="001F3013">
                    <w:rPr>
                      <w:rFonts w:cs="Arial"/>
                      <w:strike/>
                      <w:color w:val="FF0000"/>
                      <w:szCs w:val="20"/>
                    </w:rPr>
                    <w:t>со дня</w:t>
                  </w:r>
                  <w:r>
                    <w:rPr>
                      <w:rFonts w:cs="Arial"/>
                      <w:szCs w:val="20"/>
                    </w:rPr>
                    <w:t xml:space="preserve"> принятия решения о переводе объекта нефинансовых активов на консервацию (расконсервацию)</w:t>
                  </w: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комиссия по поступлению и выбытию активов субъекта </w:t>
                  </w:r>
                  <w:r>
                    <w:rPr>
                      <w:rFonts w:cs="Arial"/>
                      <w:szCs w:val="20"/>
                    </w:rPr>
                    <w:lastRenderedPageBreak/>
                    <w:t>централизованного учета, руководитель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одномоментно после </w:t>
                  </w:r>
                  <w:r w:rsidRPr="001F3013">
                    <w:rPr>
                      <w:rFonts w:cs="Arial"/>
                      <w:strike/>
                      <w:color w:val="FF0000"/>
                      <w:szCs w:val="20"/>
                    </w:rPr>
                    <w:t>утверждения</w:t>
                  </w:r>
                  <w:r>
                    <w:rPr>
                      <w:rFonts w:cs="Arial"/>
                      <w:szCs w:val="20"/>
                    </w:rPr>
                    <w:t xml:space="preserve">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C35C5">
                    <w:rPr>
                      <w:rFonts w:cs="Arial"/>
                      <w:strike/>
                      <w:color w:val="FF0000"/>
                      <w:szCs w:val="20"/>
                    </w:rPr>
                    <w:t>отражение</w:t>
                  </w:r>
                  <w:r w:rsidRPr="004C35C5">
                    <w:rPr>
                      <w:rFonts w:cs="Arial"/>
                      <w:szCs w:val="20"/>
                    </w:rPr>
                    <w:t xml:space="preserve"> информации в Инвентарной карточке учета нефинансовых активов (код формы </w:t>
                  </w:r>
                  <w:r w:rsidRPr="004C35C5">
                    <w:rPr>
                      <w:rFonts w:cs="Arial"/>
                      <w:szCs w:val="20"/>
                    </w:rPr>
                    <w:lastRenderedPageBreak/>
                    <w:t xml:space="preserve">по ОКУД </w:t>
                  </w:r>
                  <w:r w:rsidRPr="001F3013">
                    <w:rPr>
                      <w:rFonts w:cs="Arial"/>
                      <w:strike/>
                      <w:color w:val="FF0000"/>
                      <w:szCs w:val="20"/>
                    </w:rPr>
                    <w:t>0504031</w:t>
                  </w:r>
                  <w:r w:rsidRPr="004C35C5">
                    <w:rPr>
                      <w:rFonts w:cs="Arial"/>
                      <w:szCs w:val="20"/>
                    </w:rPr>
                    <w:t xml:space="preserve">)/Инвентарной карточке группового учета нефинансовых активов (код формы по ОКУД </w:t>
                  </w:r>
                  <w:r w:rsidRPr="001F3013">
                    <w:rPr>
                      <w:rFonts w:cs="Arial"/>
                      <w:strike/>
                      <w:color w:val="FF0000"/>
                      <w:szCs w:val="20"/>
                    </w:rPr>
                    <w:t>0504032</w:t>
                  </w:r>
                  <w:r w:rsidRPr="004C35C5">
                    <w:rPr>
                      <w:rFonts w:cs="Arial"/>
                      <w:szCs w:val="20"/>
                    </w:rPr>
                    <w: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C35C5">
                    <w:rPr>
                      <w:rFonts w:cs="Arial"/>
                      <w:strike/>
                      <w:color w:val="FF0000"/>
                      <w:szCs w:val="20"/>
                    </w:rPr>
                    <w:lastRenderedPageBreak/>
                    <w:t xml:space="preserve">для </w:t>
                  </w:r>
                  <w:r w:rsidRPr="001F3013">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3013">
                    <w:rPr>
                      <w:rFonts w:cs="Arial"/>
                      <w:strike/>
                      <w:color w:val="FF0000"/>
                      <w:szCs w:val="20"/>
                    </w:rPr>
                    <w:t>28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w:t>
                  </w:r>
                  <w:r w:rsidRPr="001F3013">
                    <w:rPr>
                      <w:rFonts w:cs="Arial"/>
                      <w:strike/>
                      <w:color w:val="FF0000"/>
                      <w:szCs w:val="20"/>
                    </w:rPr>
                    <w:t>приема</w:t>
                  </w:r>
                  <w:r>
                    <w:rPr>
                      <w:rFonts w:cs="Arial"/>
                      <w:szCs w:val="20"/>
                    </w:rPr>
                    <w:t>-</w:t>
                  </w:r>
                  <w:r w:rsidRPr="001F3013">
                    <w:rPr>
                      <w:rFonts w:cs="Arial"/>
                      <w:strike/>
                      <w:color w:val="FF0000"/>
                      <w:szCs w:val="20"/>
                    </w:rPr>
                    <w:t>передачи</w:t>
                  </w:r>
                  <w:r>
                    <w:rPr>
                      <w:rFonts w:cs="Arial"/>
                      <w:szCs w:val="20"/>
                    </w:rPr>
                    <w:t xml:space="preserve"> объектов нефинансовых активов (код формы по ОКУД </w:t>
                  </w:r>
                  <w:r w:rsidRPr="001F3013">
                    <w:rPr>
                      <w:rFonts w:cs="Arial"/>
                      <w:strike/>
                      <w:color w:val="FF0000"/>
                      <w:szCs w:val="20"/>
                    </w:rPr>
                    <w:t>0504101</w:t>
                  </w:r>
                  <w:r>
                    <w:rPr>
                      <w:rFonts w:cs="Arial"/>
                      <w:szCs w:val="20"/>
                    </w:rPr>
                    <w:t xml:space="preserve">) при </w:t>
                  </w:r>
                  <w:r w:rsidRPr="001F3013">
                    <w:rPr>
                      <w:rFonts w:cs="Arial"/>
                      <w:strike/>
                      <w:color w:val="FF0000"/>
                      <w:szCs w:val="20"/>
                    </w:rPr>
                    <w:t>передаче объекта имущества в операционную аренду (имущественный найм), безвозмездное</w:t>
                  </w:r>
                  <w:r>
                    <w:rPr>
                      <w:rFonts w:cs="Arial"/>
                      <w:szCs w:val="20"/>
                    </w:rPr>
                    <w:t xml:space="preserve"> пользование </w:t>
                  </w:r>
                  <w:r w:rsidRPr="001F3013">
                    <w:rPr>
                      <w:rFonts w:cs="Arial"/>
                      <w:strike/>
                      <w:color w:val="FF0000"/>
                      <w:szCs w:val="20"/>
                    </w:rPr>
                    <w:t>с приложением договора операционной аренды (имущественного найма), договора безвозмездного пользования, относящегося к операционной аренде, информации о справедливой стоимости для объекта учета аренды на льготных условиях в случае если субъект централизованного учета является арендодателем (балансодержателем)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F3013">
                    <w:rPr>
                      <w:rFonts w:cs="Arial"/>
                      <w:strike/>
                      <w:color w:val="FF0000"/>
                      <w:szCs w:val="20"/>
                    </w:rPr>
                    <w:lastRenderedPageBreak/>
                    <w:t>28</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w:t>
                  </w:r>
                  <w:r w:rsidRPr="001F3013">
                    <w:rPr>
                      <w:rFonts w:cs="Arial"/>
                      <w:strike/>
                      <w:color w:val="FF0000"/>
                      <w:szCs w:val="20"/>
                    </w:rPr>
                    <w:t>приема</w:t>
                  </w:r>
                  <w:r>
                    <w:rPr>
                      <w:rFonts w:cs="Arial"/>
                      <w:szCs w:val="20"/>
                    </w:rPr>
                    <w:t>-</w:t>
                  </w:r>
                  <w:r w:rsidRPr="001F3013">
                    <w:rPr>
                      <w:rFonts w:cs="Arial"/>
                      <w:strike/>
                      <w:color w:val="FF0000"/>
                      <w:szCs w:val="20"/>
                    </w:rPr>
                    <w:t>передачи</w:t>
                  </w:r>
                  <w:r>
                    <w:rPr>
                      <w:rFonts w:cs="Arial"/>
                      <w:szCs w:val="20"/>
                    </w:rPr>
                    <w:t xml:space="preserve"> объектов нефинансовых активов (код формы по ОКУД </w:t>
                  </w:r>
                  <w:r w:rsidRPr="00E07E35">
                    <w:rPr>
                      <w:rFonts w:cs="Arial"/>
                      <w:strike/>
                      <w:color w:val="FF0000"/>
                      <w:szCs w:val="20"/>
                    </w:rPr>
                    <w:t>0504101</w:t>
                  </w:r>
                  <w:r>
                    <w:rPr>
                      <w:rFonts w:cs="Arial"/>
                      <w:szCs w:val="20"/>
                    </w:rPr>
                    <w:t xml:space="preserve">) при </w:t>
                  </w:r>
                  <w:r w:rsidRPr="00E07E35">
                    <w:rPr>
                      <w:rFonts w:cs="Arial"/>
                      <w:strike/>
                      <w:color w:val="FF0000"/>
                      <w:szCs w:val="20"/>
                    </w:rPr>
                    <w:t>передаче объекта имущества в операционную аренду</w:t>
                  </w:r>
                  <w:r>
                    <w:rPr>
                      <w:rFonts w:cs="Arial"/>
                      <w:szCs w:val="20"/>
                    </w:rPr>
                    <w:t xml:space="preserve"> (</w:t>
                  </w:r>
                  <w:r w:rsidRPr="00E07E35">
                    <w:rPr>
                      <w:rFonts w:cs="Arial"/>
                      <w:strike/>
                      <w:color w:val="FF0000"/>
                      <w:szCs w:val="20"/>
                    </w:rPr>
                    <w:t>имущественный найм</w:t>
                  </w:r>
                  <w:r>
                    <w:rPr>
                      <w:rFonts w:cs="Arial"/>
                      <w:szCs w:val="20"/>
                    </w:rPr>
                    <w:t xml:space="preserve">), </w:t>
                  </w:r>
                  <w:r w:rsidRPr="00E07E35">
                    <w:rPr>
                      <w:rFonts w:cs="Arial"/>
                      <w:strike/>
                      <w:color w:val="FF0000"/>
                      <w:szCs w:val="20"/>
                    </w:rPr>
                    <w:t>безвозмездное пользование с приложением договора операционной аренды (имущественного найма), договора</w:t>
                  </w:r>
                  <w:r>
                    <w:rPr>
                      <w:rFonts w:cs="Arial"/>
                      <w:szCs w:val="20"/>
                    </w:rPr>
                    <w:t xml:space="preserve"> безвозмездного пользования, относящегося к операционной аренде, информации о справедливой стоимости для объекта учета аренды на льготных условиях (при отсутствии функциональной возможности подписания в электронном виде)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E07E35">
                    <w:rPr>
                      <w:rFonts w:cs="Arial"/>
                      <w:strike/>
                      <w:color w:val="FF0000"/>
                      <w:szCs w:val="20"/>
                    </w:rPr>
                    <w:t>образ (</w:t>
                  </w:r>
                  <w:r w:rsidRPr="004C35C5">
                    <w:rPr>
                      <w:rFonts w:cs="Arial"/>
                      <w:strike/>
                      <w:color w:val="FF0000"/>
                      <w:szCs w:val="20"/>
                    </w:rPr>
                    <w:t>скан-копия</w:t>
                  </w:r>
                  <w:r w:rsidRPr="00E07E35">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w:t>
                  </w:r>
                  <w:r w:rsidRPr="00E07E35">
                    <w:rPr>
                      <w:rFonts w:cs="Arial"/>
                      <w:strike/>
                      <w:color w:val="FF0000"/>
                      <w:szCs w:val="20"/>
                    </w:rPr>
                    <w:t>средствами ГИИС "Электронный бюджет"</w:t>
                  </w:r>
                  <w:r>
                    <w:rPr>
                      <w:rFonts w:cs="Arial"/>
                      <w:szCs w:val="20"/>
                    </w:rPr>
                    <w:t xml:space="preserve">, подписание и направление принимающей стороне </w:t>
                  </w:r>
                  <w:r w:rsidRPr="00E07E35">
                    <w:rPr>
                      <w:rFonts w:cs="Arial"/>
                      <w:strike/>
                      <w:color w:val="FF0000"/>
                      <w:szCs w:val="20"/>
                    </w:rPr>
                    <w:t>с приложением информации о справедливой стоимости для объекта учета аренды на льготных условиях</w:t>
                  </w:r>
                  <w:r>
                    <w:rPr>
                      <w:rFonts w:cs="Arial"/>
                      <w:szCs w:val="20"/>
                    </w:rPr>
                    <w:t xml:space="preserve"> не позднее </w:t>
                  </w:r>
                  <w:r w:rsidRPr="00E07E35">
                    <w:rPr>
                      <w:rFonts w:cs="Arial"/>
                      <w:strike/>
                      <w:color w:val="FF0000"/>
                      <w:szCs w:val="20"/>
                    </w:rPr>
                    <w:t>следующего</w:t>
                  </w:r>
                  <w:r>
                    <w:rPr>
                      <w:rFonts w:cs="Arial"/>
                      <w:szCs w:val="20"/>
                    </w:rPr>
                    <w:t xml:space="preserve"> рабочего дня </w:t>
                  </w:r>
                  <w:r w:rsidRPr="00E07E35">
                    <w:rPr>
                      <w:rFonts w:cs="Arial"/>
                      <w:strike/>
                      <w:color w:val="FF0000"/>
                      <w:szCs w:val="20"/>
                    </w:rPr>
                    <w:t>со дня наступления</w:t>
                  </w:r>
                  <w:r>
                    <w:rPr>
                      <w:rFonts w:cs="Arial"/>
                      <w:szCs w:val="20"/>
                    </w:rPr>
                    <w:t xml:space="preserve"> факта хозяйственной жизни;</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в уполномоченную организацию средствами ГИИС "Электронный бюджет" </w:t>
                  </w:r>
                  <w:r w:rsidRPr="00E07E35">
                    <w:rPr>
                      <w:rFonts w:cs="Arial"/>
                      <w:strike/>
                      <w:color w:val="FF0000"/>
                      <w:szCs w:val="20"/>
                    </w:rPr>
                    <w:t>с приложением электронного образа (скан-копии) документа, подписанного принимающей стороной</w:t>
                  </w:r>
                  <w:r>
                    <w:rPr>
                      <w:rFonts w:cs="Arial"/>
                      <w:szCs w:val="20"/>
                    </w:rPr>
                    <w:t xml:space="preserve"> не позднее </w:t>
                  </w:r>
                  <w:r w:rsidRPr="00E07E35">
                    <w:rPr>
                      <w:rFonts w:cs="Arial"/>
                      <w:strike/>
                      <w:color w:val="FF0000"/>
                      <w:szCs w:val="20"/>
                    </w:rPr>
                    <w:t>1 (одного)</w:t>
                  </w:r>
                  <w:r>
                    <w:rPr>
                      <w:rFonts w:cs="Arial"/>
                      <w:szCs w:val="20"/>
                    </w:rPr>
                    <w:t xml:space="preserve"> рабочего дня </w:t>
                  </w:r>
                  <w:r w:rsidRPr="00E07E35">
                    <w:rPr>
                      <w:rFonts w:cs="Arial"/>
                      <w:strike/>
                      <w:color w:val="FF0000"/>
                      <w:szCs w:val="20"/>
                    </w:rPr>
                    <w:t>после</w:t>
                  </w:r>
                  <w:r>
                    <w:rPr>
                      <w:rFonts w:cs="Arial"/>
                      <w:szCs w:val="20"/>
                    </w:rPr>
                    <w:t xml:space="preserve"> получения </w:t>
                  </w:r>
                  <w:r w:rsidRPr="00E07E35">
                    <w:rPr>
                      <w:rFonts w:cs="Arial"/>
                      <w:strike/>
                      <w:color w:val="FF0000"/>
                      <w:szCs w:val="20"/>
                    </w:rPr>
                    <w:t>подписанного</w:t>
                  </w:r>
                  <w:r>
                    <w:rPr>
                      <w:rFonts w:cs="Arial"/>
                      <w:szCs w:val="20"/>
                    </w:rPr>
                    <w:t xml:space="preserve"> документа </w:t>
                  </w:r>
                  <w:r w:rsidRPr="00E07E35">
                    <w:rPr>
                      <w:rFonts w:cs="Arial"/>
                      <w:strike/>
                      <w:color w:val="FF0000"/>
                      <w:szCs w:val="20"/>
                    </w:rPr>
                    <w:t>принимающей стороной</w:t>
                  </w: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E07E35">
                    <w:rPr>
                      <w:rFonts w:cs="Arial"/>
                      <w:strike/>
                      <w:color w:val="FF0000"/>
                      <w:szCs w:val="20"/>
                    </w:rPr>
                    <w:t>следующего</w:t>
                  </w:r>
                  <w:r>
                    <w:rPr>
                      <w:rFonts w:cs="Arial"/>
                      <w:szCs w:val="20"/>
                    </w:rPr>
                    <w:t xml:space="preserve"> рабочего дня </w:t>
                  </w:r>
                  <w:r w:rsidRPr="00E07E35">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07E35">
                    <w:rPr>
                      <w:rFonts w:cs="Arial"/>
                      <w:strike/>
                      <w:color w:val="FF0000"/>
                      <w:szCs w:val="20"/>
                    </w:rPr>
                    <w:t>1)</w:t>
                  </w:r>
                  <w:r>
                    <w:rPr>
                      <w:rFonts w:cs="Arial"/>
                      <w:szCs w:val="20"/>
                    </w:rPr>
                    <w:t xml:space="preserve"> отражение факта хозяйственной жизни в учете</w:t>
                  </w:r>
                  <w:r w:rsidRPr="00E07E35">
                    <w:rPr>
                      <w:rFonts w:cs="Arial"/>
                      <w:strike/>
                      <w:color w:val="FF0000"/>
                      <w:szCs w:val="20"/>
                    </w:rPr>
                    <w:t>;</w:t>
                  </w:r>
                </w:p>
                <w:p w:rsidR="00C278D1" w:rsidRPr="00E07E35" w:rsidRDefault="00C278D1" w:rsidP="00FB0319">
                  <w:pPr>
                    <w:autoSpaceDE w:val="0"/>
                    <w:autoSpaceDN w:val="0"/>
                    <w:adjustRightInd w:val="0"/>
                    <w:spacing w:after="1" w:line="200" w:lineRule="atLeast"/>
                    <w:rPr>
                      <w:rFonts w:cs="Arial"/>
                      <w:strike/>
                      <w:szCs w:val="20"/>
                    </w:rPr>
                  </w:pPr>
                  <w:r w:rsidRPr="004C35C5">
                    <w:rPr>
                      <w:rFonts w:cs="Arial"/>
                      <w:szCs w:val="20"/>
                    </w:rPr>
                    <w:t xml:space="preserve">2) </w:t>
                  </w:r>
                  <w:r w:rsidRPr="00E07E35">
                    <w:rPr>
                      <w:rFonts w:cs="Arial"/>
                      <w:strike/>
                      <w:color w:val="FF0000"/>
                      <w:szCs w:val="20"/>
                    </w:rPr>
                    <w:t>отражение</w:t>
                  </w:r>
                  <w:r w:rsidRPr="004C35C5">
                    <w:rPr>
                      <w:rFonts w:cs="Arial"/>
                      <w:szCs w:val="20"/>
                    </w:rPr>
                    <w:t xml:space="preserve"> в Инвентарной карточке учета нефинансовых активов (код формы по ОКУД </w:t>
                  </w:r>
                  <w:r w:rsidRPr="00E07E35">
                    <w:rPr>
                      <w:rFonts w:cs="Arial"/>
                      <w:strike/>
                      <w:color w:val="FF0000"/>
                      <w:szCs w:val="20"/>
                    </w:rPr>
                    <w:t>0504031</w:t>
                  </w:r>
                  <w:r w:rsidRPr="004C35C5">
                    <w:rPr>
                      <w:rFonts w:cs="Arial"/>
                      <w:szCs w:val="20"/>
                    </w:rPr>
                    <w: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07E35">
                    <w:rPr>
                      <w:rFonts w:cs="Arial"/>
                      <w:strike/>
                      <w:color w:val="FF0000"/>
                      <w:szCs w:val="20"/>
                    </w:rPr>
                    <w:t>Журналах</w:t>
                  </w:r>
                  <w:r>
                    <w:rPr>
                      <w:rFonts w:cs="Arial"/>
                      <w:szCs w:val="20"/>
                    </w:rPr>
                    <w:t xml:space="preserve"> операций (код формы по ОКУД 0504071), </w:t>
                  </w:r>
                  <w:r w:rsidRPr="00E07E35">
                    <w:rPr>
                      <w:rFonts w:cs="Arial"/>
                      <w:strike/>
                      <w:color w:val="FF0000"/>
                      <w:szCs w:val="20"/>
                    </w:rPr>
                    <w:t>установленных правилами организации и ведения бюджетного учета,</w:t>
                  </w:r>
                  <w:r>
                    <w:rPr>
                      <w:rFonts w:cs="Arial"/>
                      <w:szCs w:val="20"/>
                    </w:rPr>
                    <w:t xml:space="preserve">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07E35">
                    <w:rPr>
                      <w:rFonts w:cs="Arial"/>
                      <w:strike/>
                      <w:color w:val="FF0000"/>
                      <w:szCs w:val="20"/>
                    </w:rPr>
                    <w:lastRenderedPageBreak/>
                    <w:t>28</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w:t>
                  </w:r>
                  <w:r w:rsidRPr="00E07E35">
                    <w:rPr>
                      <w:rFonts w:cs="Arial"/>
                      <w:strike/>
                      <w:color w:val="FF0000"/>
                      <w:szCs w:val="20"/>
                    </w:rPr>
                    <w:t>приема</w:t>
                  </w:r>
                  <w:r>
                    <w:rPr>
                      <w:rFonts w:cs="Arial"/>
                      <w:szCs w:val="20"/>
                    </w:rPr>
                    <w:t>-</w:t>
                  </w:r>
                  <w:r w:rsidRPr="00E07E35">
                    <w:rPr>
                      <w:rFonts w:cs="Arial"/>
                      <w:strike/>
                      <w:color w:val="FF0000"/>
                      <w:szCs w:val="20"/>
                    </w:rPr>
                    <w:t>передачи</w:t>
                  </w:r>
                  <w:r>
                    <w:rPr>
                      <w:rFonts w:cs="Arial"/>
                      <w:szCs w:val="20"/>
                    </w:rPr>
                    <w:t xml:space="preserve"> объектов нефинансовых активов (код формы по ОКУД </w:t>
                  </w:r>
                  <w:r w:rsidRPr="00E07E35">
                    <w:rPr>
                      <w:rFonts w:cs="Arial"/>
                      <w:strike/>
                      <w:color w:val="FF0000"/>
                      <w:szCs w:val="20"/>
                    </w:rPr>
                    <w:t>0504101</w:t>
                  </w:r>
                  <w:r>
                    <w:rPr>
                      <w:rFonts w:cs="Arial"/>
                      <w:szCs w:val="20"/>
                    </w:rPr>
                    <w:t xml:space="preserve">) при </w:t>
                  </w:r>
                  <w:r w:rsidRPr="00E07E35">
                    <w:rPr>
                      <w:rFonts w:cs="Arial"/>
                      <w:strike/>
                      <w:color w:val="FF0000"/>
                      <w:szCs w:val="20"/>
                    </w:rPr>
                    <w:t>передаче объекта имущества в операционную аренду</w:t>
                  </w:r>
                  <w:r>
                    <w:rPr>
                      <w:rFonts w:cs="Arial"/>
                      <w:szCs w:val="20"/>
                    </w:rPr>
                    <w:t xml:space="preserve"> (</w:t>
                  </w:r>
                  <w:r w:rsidRPr="00E07E35">
                    <w:rPr>
                      <w:rFonts w:cs="Arial"/>
                      <w:strike/>
                      <w:color w:val="FF0000"/>
                      <w:szCs w:val="20"/>
                    </w:rPr>
                    <w:t>имущественный найм</w:t>
                  </w:r>
                  <w:r>
                    <w:rPr>
                      <w:rFonts w:cs="Arial"/>
                      <w:szCs w:val="20"/>
                    </w:rPr>
                    <w:t xml:space="preserve">), </w:t>
                  </w:r>
                  <w:r w:rsidRPr="00E07E35">
                    <w:rPr>
                      <w:rFonts w:cs="Arial"/>
                      <w:strike/>
                      <w:color w:val="FF0000"/>
                      <w:szCs w:val="20"/>
                    </w:rPr>
                    <w:t>безвозмездное пользование</w:t>
                  </w:r>
                  <w:r w:rsidRPr="00DE5EA7">
                    <w:rPr>
                      <w:rFonts w:cs="Arial"/>
                      <w:szCs w:val="20"/>
                    </w:rPr>
                    <w:t xml:space="preserve"> с</w:t>
                  </w:r>
                  <w:r w:rsidRPr="00E07E35">
                    <w:rPr>
                      <w:rFonts w:cs="Arial"/>
                      <w:strike/>
                      <w:color w:val="FF0000"/>
                      <w:szCs w:val="20"/>
                    </w:rPr>
                    <w:t xml:space="preserve"> </w:t>
                  </w:r>
                  <w:r w:rsidRPr="00E07E35">
                    <w:rPr>
                      <w:rFonts w:cs="Arial"/>
                      <w:szCs w:val="20"/>
                    </w:rPr>
                    <w:t>приложением договора операционной аренды</w:t>
                  </w:r>
                  <w:r>
                    <w:rPr>
                      <w:rFonts w:cs="Arial"/>
                      <w:szCs w:val="20"/>
                    </w:rPr>
                    <w:t xml:space="preserve"> (</w:t>
                  </w:r>
                  <w:r w:rsidRPr="00E07E35">
                    <w:rPr>
                      <w:rFonts w:cs="Arial"/>
                      <w:strike/>
                      <w:color w:val="FF0000"/>
                      <w:szCs w:val="20"/>
                    </w:rPr>
                    <w:t>имущественного найма</w:t>
                  </w:r>
                  <w:r>
                    <w:rPr>
                      <w:rFonts w:cs="Arial"/>
                      <w:szCs w:val="20"/>
                    </w:rPr>
                    <w:t xml:space="preserve">), договора безвозмездного пользования, относящегося к операционной аренде, </w:t>
                  </w:r>
                  <w:r w:rsidRPr="00DE5EA7">
                    <w:rPr>
                      <w:rFonts w:cs="Arial"/>
                      <w:strike/>
                      <w:color w:val="FF0000"/>
                      <w:szCs w:val="20"/>
                    </w:rPr>
                    <w:t>с приложением</w:t>
                  </w:r>
                  <w:r>
                    <w:rPr>
                      <w:rFonts w:cs="Arial"/>
                      <w:szCs w:val="20"/>
                    </w:rPr>
                    <w:t xml:space="preserve"> информации о справедливой стоимости для объекта учета аренды на льготных условиях</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подписание </w:t>
                  </w:r>
                  <w:r w:rsidRPr="00DE5EA7">
                    <w:rPr>
                      <w:rFonts w:cs="Arial"/>
                      <w:strike/>
                      <w:color w:val="FF0000"/>
                      <w:szCs w:val="20"/>
                    </w:rPr>
                    <w:t>электронными подписями, утверждение</w:t>
                  </w:r>
                  <w:r>
                    <w:rPr>
                      <w:rFonts w:cs="Arial"/>
                      <w:szCs w:val="20"/>
                    </w:rPr>
                    <w:t xml:space="preserve"> и направление </w:t>
                  </w:r>
                  <w:r w:rsidRPr="00DE5EA7">
                    <w:rPr>
                      <w:rFonts w:cs="Arial"/>
                      <w:strike/>
                      <w:color w:val="FF0000"/>
                      <w:szCs w:val="20"/>
                    </w:rPr>
                    <w:t>на подписание</w:t>
                  </w:r>
                  <w:r>
                    <w:rPr>
                      <w:rFonts w:cs="Arial"/>
                      <w:szCs w:val="20"/>
                    </w:rPr>
                    <w:t xml:space="preserve"> принимающей стороне </w:t>
                  </w:r>
                  <w:r w:rsidRPr="00DE5EA7">
                    <w:rPr>
                      <w:rFonts w:cs="Arial"/>
                      <w:strike/>
                      <w:color w:val="FF0000"/>
                      <w:szCs w:val="20"/>
                    </w:rPr>
                    <w:t>с приложением информации о справедливой стоимости для объекта учета аренды на льготных условиях</w:t>
                  </w:r>
                  <w:r>
                    <w:rPr>
                      <w:rFonts w:cs="Arial"/>
                      <w:szCs w:val="20"/>
                    </w:rPr>
                    <w:t xml:space="preserve"> средствами ГИИС "Электронный бюджет" не позднее </w:t>
                  </w:r>
                  <w:r w:rsidRPr="00DE5EA7">
                    <w:rPr>
                      <w:rFonts w:cs="Arial"/>
                      <w:strike/>
                      <w:color w:val="FF0000"/>
                      <w:szCs w:val="20"/>
                    </w:rPr>
                    <w:t>1 (одного)</w:t>
                  </w:r>
                  <w:r>
                    <w:rPr>
                      <w:rFonts w:cs="Arial"/>
                      <w:szCs w:val="20"/>
                    </w:rPr>
                    <w:t xml:space="preserve"> рабочего дня </w:t>
                  </w:r>
                  <w:r w:rsidRPr="00DE5EA7">
                    <w:rPr>
                      <w:rFonts w:cs="Arial"/>
                      <w:strike/>
                      <w:color w:val="FF0000"/>
                      <w:szCs w:val="20"/>
                    </w:rPr>
                    <w:t>со дня наступления</w:t>
                  </w:r>
                  <w:r>
                    <w:rPr>
                      <w:rFonts w:cs="Arial"/>
                      <w:szCs w:val="20"/>
                    </w:rPr>
                    <w:t xml:space="preserve"> факта хозяйственной жизни;</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в уполномоченную организацию не позднее </w:t>
                  </w:r>
                  <w:r w:rsidRPr="00DE5EA7">
                    <w:rPr>
                      <w:rFonts w:cs="Arial"/>
                      <w:strike/>
                      <w:color w:val="FF0000"/>
                      <w:szCs w:val="20"/>
                    </w:rPr>
                    <w:t>следующего</w:t>
                  </w:r>
                  <w:r>
                    <w:rPr>
                      <w:rFonts w:cs="Arial"/>
                      <w:szCs w:val="20"/>
                    </w:rPr>
                    <w:t xml:space="preserve"> рабочего дня </w:t>
                  </w:r>
                  <w:r w:rsidRPr="00DE5EA7">
                    <w:rPr>
                      <w:rFonts w:cs="Arial"/>
                      <w:strike/>
                      <w:color w:val="FF0000"/>
                      <w:szCs w:val="20"/>
                    </w:rPr>
                    <w:t>со дня подписания</w:t>
                  </w:r>
                  <w:r>
                    <w:rPr>
                      <w:rFonts w:cs="Arial"/>
                      <w:szCs w:val="20"/>
                    </w:rPr>
                    <w:t xml:space="preserve"> документа</w:t>
                  </w:r>
                  <w:r w:rsidRPr="004C35C5">
                    <w:rPr>
                      <w:rFonts w:cs="Arial"/>
                      <w:szCs w:val="20"/>
                    </w:rPr>
                    <w:t xml:space="preserve"> принимающей </w:t>
                  </w:r>
                  <w:r w:rsidRPr="00DE5EA7">
                    <w:rPr>
                      <w:rFonts w:cs="Arial"/>
                      <w:strike/>
                      <w:color w:val="FF0000"/>
                      <w:szCs w:val="20"/>
                    </w:rPr>
                    <w:t>стороной средствами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DE5EA7">
                    <w:rPr>
                      <w:rFonts w:cs="Arial"/>
                      <w:strike/>
                      <w:color w:val="FF0000"/>
                      <w:szCs w:val="20"/>
                    </w:rPr>
                    <w:t>комиссия по поступлению и выбытию активов</w:t>
                  </w:r>
                  <w:r w:rsidRPr="00DE5EA7">
                    <w:rPr>
                      <w:rFonts w:cs="Arial"/>
                      <w:szCs w:val="20"/>
                    </w:rPr>
                    <w:t xml:space="preserve"> субъекта централизованного учета</w:t>
                  </w:r>
                  <w:r w:rsidRPr="00DE5EA7">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r w:rsidRPr="00DE5EA7">
                    <w:rPr>
                      <w:rFonts w:cs="Arial"/>
                      <w:strike/>
                      <w:color w:val="FF0000"/>
                      <w:szCs w:val="20"/>
                    </w:rPr>
                    <w:t>, уполномоченное лицо принимающей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E5EA7">
                    <w:rPr>
                      <w:rFonts w:cs="Arial"/>
                      <w:strike/>
                      <w:color w:val="FF0000"/>
                      <w:szCs w:val="20"/>
                    </w:rPr>
                    <w:t>одномоментно после подписания</w:t>
                  </w:r>
                  <w:r>
                    <w:rPr>
                      <w:rFonts w:cs="Arial"/>
                      <w:szCs w:val="20"/>
                    </w:rPr>
                    <w:t xml:space="preserve">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E5EA7">
                    <w:rPr>
                      <w:rFonts w:cs="Arial"/>
                      <w:strike/>
                      <w:color w:val="FF0000"/>
                      <w:szCs w:val="20"/>
                    </w:rPr>
                    <w:t>1)</w:t>
                  </w:r>
                  <w:r>
                    <w:rPr>
                      <w:rFonts w:cs="Arial"/>
                      <w:szCs w:val="20"/>
                    </w:rPr>
                    <w:t xml:space="preserve"> отражение факта хозяйственной жизни в учете</w:t>
                  </w:r>
                  <w:r w:rsidRPr="00DE5EA7">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4C35C5">
                    <w:rPr>
                      <w:rFonts w:cs="Arial"/>
                      <w:szCs w:val="20"/>
                    </w:rPr>
                    <w:t xml:space="preserve">2) </w:t>
                  </w:r>
                  <w:r w:rsidRPr="00DE5EA7">
                    <w:rPr>
                      <w:rFonts w:cs="Arial"/>
                      <w:strike/>
                      <w:color w:val="FF0000"/>
                      <w:szCs w:val="20"/>
                    </w:rPr>
                    <w:t>отражение</w:t>
                  </w:r>
                  <w:r w:rsidRPr="004C35C5">
                    <w:rPr>
                      <w:rFonts w:cs="Arial"/>
                      <w:szCs w:val="20"/>
                    </w:rPr>
                    <w:t xml:space="preserve"> в Инвентарной карточке учета нефинансовых активов (код формы по ОКУД </w:t>
                  </w:r>
                  <w:r w:rsidRPr="00DE5EA7">
                    <w:rPr>
                      <w:rFonts w:cs="Arial"/>
                      <w:strike/>
                      <w:color w:val="FF0000"/>
                      <w:szCs w:val="20"/>
                    </w:rPr>
                    <w:t>0504031</w:t>
                  </w:r>
                  <w:r w:rsidRPr="004C35C5">
                    <w:rPr>
                      <w:rFonts w:cs="Arial"/>
                      <w:szCs w:val="20"/>
                    </w:rPr>
                    <w: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DE5EA7">
                    <w:rPr>
                      <w:rFonts w:cs="Arial"/>
                      <w:strike/>
                      <w:color w:val="FF0000"/>
                      <w:szCs w:val="20"/>
                    </w:rPr>
                    <w:t>Журналах</w:t>
                  </w:r>
                  <w:r>
                    <w:rPr>
                      <w:rFonts w:cs="Arial"/>
                      <w:szCs w:val="20"/>
                    </w:rPr>
                    <w:t xml:space="preserve"> операций (код формы по ОКУД 0504071), </w:t>
                  </w:r>
                  <w:r w:rsidRPr="00DE5EA7">
                    <w:rPr>
                      <w:rFonts w:cs="Arial"/>
                      <w:strike/>
                      <w:color w:val="FF0000"/>
                      <w:szCs w:val="20"/>
                    </w:rPr>
                    <w:t>установленных правилами организации и ведения бюджетного учета,</w:t>
                  </w:r>
                  <w:r>
                    <w:rPr>
                      <w:rFonts w:cs="Arial"/>
                      <w:szCs w:val="20"/>
                    </w:rPr>
                    <w:t xml:space="preserve">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E5EA7">
                    <w:rPr>
                      <w:rFonts w:cs="Arial"/>
                      <w:strike/>
                      <w:color w:val="FF0000"/>
                      <w:szCs w:val="20"/>
                    </w:rPr>
                    <w:t>29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Дополнительное соглашение о досрочном расторжении, об изменении условий договора операционной аренды/договора безвозмездного пользования, относящегося к </w:t>
                  </w:r>
                  <w:r>
                    <w:rPr>
                      <w:rFonts w:cs="Arial"/>
                      <w:szCs w:val="20"/>
                    </w:rPr>
                    <w:lastRenderedPageBreak/>
                    <w:t>операционной аренде (</w:t>
                  </w:r>
                  <w:r w:rsidRPr="00DE5EA7">
                    <w:rPr>
                      <w:rFonts w:cs="Arial"/>
                      <w:strike/>
                      <w:color w:val="FF0000"/>
                      <w:szCs w:val="20"/>
                    </w:rPr>
                    <w:t>в качестве арендодателя (балансодержателя)</w:t>
                  </w:r>
                  <w:r>
                    <w:rPr>
                      <w:rFonts w:cs="Arial"/>
                      <w:szCs w:val="20"/>
                    </w:rPr>
                    <w:t>)</w:t>
                  </w: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p w:rsidR="00E07E35" w:rsidRDefault="00E07E35"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E5EA7">
                    <w:rPr>
                      <w:rFonts w:cs="Arial"/>
                      <w:strike/>
                      <w:color w:val="FF0000"/>
                      <w:szCs w:val="20"/>
                    </w:rPr>
                    <w:t>электронный образ (</w:t>
                  </w:r>
                  <w:r>
                    <w:rPr>
                      <w:rFonts w:cs="Arial"/>
                      <w:szCs w:val="20"/>
                    </w:rPr>
                    <w:t>скан-копия</w:t>
                  </w:r>
                  <w:r w:rsidRPr="00DE5EA7">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DE5EA7">
                    <w:rPr>
                      <w:rFonts w:cs="Arial"/>
                      <w:strike/>
                      <w:color w:val="FF0000"/>
                      <w:szCs w:val="20"/>
                    </w:rPr>
                    <w:t>следующего</w:t>
                  </w:r>
                  <w:r>
                    <w:rPr>
                      <w:rFonts w:cs="Arial"/>
                      <w:szCs w:val="20"/>
                    </w:rPr>
                    <w:t xml:space="preserve"> рабочего дня </w:t>
                  </w:r>
                  <w:r w:rsidRPr="00DE5EA7">
                    <w:rPr>
                      <w:rFonts w:cs="Arial"/>
                      <w:strike/>
                      <w:color w:val="FF0000"/>
                      <w:szCs w:val="20"/>
                    </w:rPr>
                    <w:t>со дня</w:t>
                  </w:r>
                  <w:r>
                    <w:rPr>
                      <w:rFonts w:cs="Arial"/>
                      <w:szCs w:val="20"/>
                    </w:rPr>
                    <w:t xml:space="preserve">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DE5EA7">
                    <w:rPr>
                      <w:rFonts w:cs="Arial"/>
                      <w:strike/>
                      <w:color w:val="FF0000"/>
                      <w:szCs w:val="20"/>
                    </w:rPr>
                    <w:t>следующего</w:t>
                  </w:r>
                  <w:r>
                    <w:rPr>
                      <w:rFonts w:cs="Arial"/>
                      <w:szCs w:val="20"/>
                    </w:rPr>
                    <w:t xml:space="preserve"> рабочего дня </w:t>
                  </w:r>
                  <w:r w:rsidRPr="00DE5EA7">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DE5EA7">
                    <w:rPr>
                      <w:rFonts w:cs="Arial"/>
                      <w:strike/>
                      <w:color w:val="FF0000"/>
                      <w:szCs w:val="20"/>
                    </w:rPr>
                    <w:t>Журналах</w:t>
                  </w:r>
                  <w:r>
                    <w:rPr>
                      <w:rFonts w:cs="Arial"/>
                      <w:szCs w:val="20"/>
                    </w:rPr>
                    <w:t xml:space="preserve"> операций (код формы по ОКУД 0504071), </w:t>
                  </w:r>
                  <w:r w:rsidRPr="00DE5EA7">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941C64" w:rsidRDefault="00C278D1" w:rsidP="00FB0319">
                  <w:pPr>
                    <w:autoSpaceDE w:val="0"/>
                    <w:autoSpaceDN w:val="0"/>
                    <w:adjustRightInd w:val="0"/>
                    <w:spacing w:after="1" w:line="200" w:lineRule="atLeast"/>
                    <w:rPr>
                      <w:rFonts w:cs="Arial"/>
                      <w:strike/>
                      <w:szCs w:val="20"/>
                    </w:rPr>
                  </w:pPr>
                  <w:r w:rsidRPr="00941C64">
                    <w:rPr>
                      <w:rFonts w:cs="Arial"/>
                      <w:strike/>
                      <w:color w:val="FF0000"/>
                      <w:szCs w:val="20"/>
                    </w:rPr>
                    <w:t>30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w:t>
                  </w:r>
                  <w:r w:rsidRPr="00941C64">
                    <w:rPr>
                      <w:rFonts w:cs="Arial"/>
                      <w:strike/>
                      <w:color w:val="FF0000"/>
                      <w:szCs w:val="20"/>
                    </w:rPr>
                    <w:t>приема</w:t>
                  </w:r>
                  <w:r>
                    <w:rPr>
                      <w:rFonts w:cs="Arial"/>
                      <w:szCs w:val="20"/>
                    </w:rPr>
                    <w:t>-</w:t>
                  </w:r>
                  <w:r w:rsidRPr="00941C64">
                    <w:rPr>
                      <w:rFonts w:cs="Arial"/>
                      <w:strike/>
                      <w:color w:val="FF0000"/>
                      <w:szCs w:val="20"/>
                    </w:rPr>
                    <w:t>передачи</w:t>
                  </w:r>
                  <w:r>
                    <w:rPr>
                      <w:rFonts w:cs="Arial"/>
                      <w:szCs w:val="20"/>
                    </w:rPr>
                    <w:t xml:space="preserve"> объектов нефинансовых активов (код формы по ОКУД </w:t>
                  </w:r>
                  <w:r w:rsidRPr="00941C64">
                    <w:rPr>
                      <w:rFonts w:cs="Arial"/>
                      <w:strike/>
                      <w:color w:val="FF0000"/>
                      <w:szCs w:val="20"/>
                    </w:rPr>
                    <w:t>0504101</w:t>
                  </w:r>
                  <w:r>
                    <w:rPr>
                      <w:rFonts w:cs="Arial"/>
                      <w:szCs w:val="20"/>
                    </w:rPr>
                    <w:t xml:space="preserve">) </w:t>
                  </w:r>
                  <w:r w:rsidRPr="00941C64">
                    <w:rPr>
                      <w:rFonts w:cs="Arial"/>
                      <w:strike/>
                      <w:color w:val="FF0000"/>
                      <w:szCs w:val="20"/>
                    </w:rPr>
                    <w:t>или иной документ</w:t>
                  </w:r>
                  <w:r>
                    <w:rPr>
                      <w:rFonts w:cs="Arial"/>
                      <w:szCs w:val="20"/>
                    </w:rPr>
                    <w:t xml:space="preserve"> при возврате </w:t>
                  </w:r>
                  <w:r w:rsidRPr="00941C64">
                    <w:rPr>
                      <w:rFonts w:cs="Arial"/>
                      <w:strike/>
                      <w:color w:val="FF0000"/>
                      <w:szCs w:val="20"/>
                    </w:rPr>
                    <w:t>объекта учета операционной аренды в связи с прекращением (досрочным прекращением) договора аренды (имущественного найма)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41C64">
                    <w:rPr>
                      <w:rFonts w:cs="Arial"/>
                      <w:strike/>
                      <w:color w:val="FF0000"/>
                      <w:szCs w:val="20"/>
                    </w:rPr>
                    <w:t>30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w:t>
                  </w:r>
                  <w:r w:rsidRPr="00941C64">
                    <w:rPr>
                      <w:rFonts w:cs="Arial"/>
                      <w:strike/>
                      <w:color w:val="FF0000"/>
                      <w:szCs w:val="20"/>
                    </w:rPr>
                    <w:t>приема</w:t>
                  </w:r>
                  <w:r>
                    <w:rPr>
                      <w:rFonts w:cs="Arial"/>
                      <w:szCs w:val="20"/>
                    </w:rPr>
                    <w:t>-</w:t>
                  </w:r>
                  <w:r w:rsidRPr="00941C64">
                    <w:rPr>
                      <w:rFonts w:cs="Arial"/>
                      <w:strike/>
                      <w:color w:val="FF0000"/>
                      <w:szCs w:val="20"/>
                    </w:rPr>
                    <w:t>передачи</w:t>
                  </w:r>
                  <w:r>
                    <w:rPr>
                      <w:rFonts w:cs="Arial"/>
                      <w:szCs w:val="20"/>
                    </w:rPr>
                    <w:t xml:space="preserve"> объектов нефинансовых активов (код формы по ОКУД </w:t>
                  </w:r>
                  <w:r w:rsidRPr="00941C64">
                    <w:rPr>
                      <w:rFonts w:cs="Arial"/>
                      <w:strike/>
                      <w:color w:val="FF0000"/>
                      <w:szCs w:val="20"/>
                    </w:rPr>
                    <w:t>0504101</w:t>
                  </w:r>
                  <w:r>
                    <w:rPr>
                      <w:rFonts w:cs="Arial"/>
                      <w:szCs w:val="20"/>
                    </w:rPr>
                    <w:t xml:space="preserve">) </w:t>
                  </w:r>
                  <w:r w:rsidRPr="00F72895">
                    <w:rPr>
                      <w:rFonts w:cs="Arial"/>
                      <w:strike/>
                      <w:color w:val="FF0000"/>
                      <w:szCs w:val="20"/>
                    </w:rPr>
                    <w:t>или иной документ</w:t>
                  </w:r>
                  <w:r>
                    <w:rPr>
                      <w:rFonts w:cs="Arial"/>
                      <w:szCs w:val="20"/>
                    </w:rPr>
                    <w:t xml:space="preserve"> при возврате </w:t>
                  </w:r>
                  <w:r w:rsidRPr="00F72895">
                    <w:rPr>
                      <w:rFonts w:cs="Arial"/>
                      <w:strike/>
                      <w:color w:val="FF0000"/>
                      <w:szCs w:val="20"/>
                    </w:rPr>
                    <w:t xml:space="preserve">объекта учета операционной аренды в связи с прекращением (досрочным прекращением) </w:t>
                  </w:r>
                  <w:r w:rsidRPr="00F72895">
                    <w:rPr>
                      <w:rFonts w:cs="Arial"/>
                      <w:strike/>
                      <w:color w:val="FF0000"/>
                      <w:szCs w:val="20"/>
                    </w:rPr>
                    <w:lastRenderedPageBreak/>
                    <w:t>договора операционной</w:t>
                  </w:r>
                  <w:r>
                    <w:rPr>
                      <w:rFonts w:cs="Arial"/>
                      <w:szCs w:val="20"/>
                    </w:rPr>
                    <w:t xml:space="preserve"> аренды (имущественного найма), безвозмездного пользования или иной </w:t>
                  </w:r>
                  <w:r w:rsidRPr="00F72895">
                    <w:rPr>
                      <w:rFonts w:cs="Arial"/>
                      <w:strike/>
                      <w:color w:val="FF0000"/>
                      <w:szCs w:val="20"/>
                    </w:rPr>
                    <w:t>первичный</w:t>
                  </w:r>
                  <w:r>
                    <w:rPr>
                      <w:rFonts w:cs="Arial"/>
                      <w:szCs w:val="20"/>
                    </w:rPr>
                    <w:t xml:space="preserve"> документ, подтверждающий возврат </w:t>
                  </w:r>
                  <w:r w:rsidRPr="00F72895">
                    <w:rPr>
                      <w:rFonts w:cs="Arial"/>
                      <w:strike/>
                      <w:color w:val="FF0000"/>
                      <w:szCs w:val="20"/>
                    </w:rPr>
                    <w:t>объекта учета аренды (имущественного найма)</w:t>
                  </w:r>
                  <w:r>
                    <w:rPr>
                      <w:rFonts w:cs="Arial"/>
                      <w:szCs w:val="20"/>
                    </w:rPr>
                    <w:t xml:space="preserve"> (при отсутствии функциональной возможности подписания в электронном виде)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F72895">
                    <w:rPr>
                      <w:rFonts w:cs="Arial"/>
                      <w:strike/>
                      <w:color w:val="FF0000"/>
                      <w:szCs w:val="20"/>
                    </w:rPr>
                    <w:t>образ (</w:t>
                  </w:r>
                  <w:r w:rsidRPr="004C35C5">
                    <w:rPr>
                      <w:rFonts w:cs="Arial"/>
                      <w:strike/>
                      <w:color w:val="FF0000"/>
                      <w:szCs w:val="20"/>
                    </w:rPr>
                    <w:t>скан-копия</w:t>
                  </w:r>
                  <w:r w:rsidRPr="00F72895">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w:t>
                  </w:r>
                  <w:r w:rsidRPr="00F72895">
                    <w:rPr>
                      <w:rFonts w:cs="Arial"/>
                      <w:strike/>
                      <w:color w:val="FF0000"/>
                      <w:szCs w:val="20"/>
                    </w:rPr>
                    <w:t>средствами ГИИС "Электронный бюджет"</w:t>
                  </w:r>
                  <w:r>
                    <w:rPr>
                      <w:rFonts w:cs="Arial"/>
                      <w:szCs w:val="20"/>
                    </w:rPr>
                    <w:t xml:space="preserve">, подписание и направление </w:t>
                  </w:r>
                  <w:r w:rsidRPr="009973EA">
                    <w:rPr>
                      <w:rFonts w:cs="Arial"/>
                      <w:strike/>
                      <w:color w:val="FF0000"/>
                      <w:szCs w:val="20"/>
                    </w:rPr>
                    <w:t>принимающей стороне</w:t>
                  </w:r>
                  <w:r>
                    <w:rPr>
                      <w:rFonts w:cs="Arial"/>
                      <w:szCs w:val="20"/>
                    </w:rPr>
                    <w:t xml:space="preserve"> не позднее </w:t>
                  </w:r>
                  <w:r w:rsidRPr="009973EA">
                    <w:rPr>
                      <w:rFonts w:cs="Arial"/>
                      <w:strike/>
                      <w:color w:val="FF0000"/>
                      <w:szCs w:val="20"/>
                    </w:rPr>
                    <w:t>следующего</w:t>
                  </w:r>
                  <w:r>
                    <w:rPr>
                      <w:rFonts w:cs="Arial"/>
                      <w:szCs w:val="20"/>
                    </w:rPr>
                    <w:t xml:space="preserve"> рабочего дня </w:t>
                  </w:r>
                  <w:r w:rsidRPr="009973EA">
                    <w:rPr>
                      <w:rFonts w:cs="Arial"/>
                      <w:strike/>
                      <w:color w:val="FF0000"/>
                      <w:szCs w:val="20"/>
                    </w:rPr>
                    <w:t xml:space="preserve">со дня наступления </w:t>
                  </w:r>
                  <w:r w:rsidRPr="009973EA">
                    <w:rPr>
                      <w:rFonts w:cs="Arial"/>
                      <w:strike/>
                      <w:color w:val="FF0000"/>
                      <w:szCs w:val="20"/>
                    </w:rPr>
                    <w:lastRenderedPageBreak/>
                    <w:t>факта хозяйственной жизни</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w:t>
                  </w:r>
                  <w:r w:rsidRPr="009973EA">
                    <w:rPr>
                      <w:rFonts w:cs="Arial"/>
                      <w:strike/>
                      <w:color w:val="FF0000"/>
                      <w:szCs w:val="20"/>
                    </w:rPr>
                    <w:t>в уполномоченную организацию средствами ГИИС "Электронный бюджет" с приложением электронного образа (скан-копии)</w:t>
                  </w:r>
                  <w:r>
                    <w:rPr>
                      <w:rFonts w:cs="Arial"/>
                      <w:szCs w:val="20"/>
                    </w:rPr>
                    <w:t xml:space="preserve"> документа</w:t>
                  </w:r>
                  <w:r w:rsidRPr="009973EA">
                    <w:rPr>
                      <w:rFonts w:cs="Arial"/>
                      <w:strike/>
                      <w:color w:val="FF0000"/>
                      <w:szCs w:val="20"/>
                    </w:rPr>
                    <w:t>, подписанного принимающей стороной</w:t>
                  </w:r>
                  <w:r>
                    <w:rPr>
                      <w:rFonts w:cs="Arial"/>
                      <w:szCs w:val="20"/>
                    </w:rPr>
                    <w:t xml:space="preserve"> не позднее </w:t>
                  </w:r>
                  <w:r w:rsidRPr="009973EA">
                    <w:rPr>
                      <w:rFonts w:cs="Arial"/>
                      <w:strike/>
                      <w:color w:val="FF0000"/>
                      <w:szCs w:val="20"/>
                    </w:rPr>
                    <w:t>1 (одного) рабочего дня после получения подписанного документа принимающей стороной</w:t>
                  </w: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9973EA">
                    <w:rPr>
                      <w:rFonts w:cs="Arial"/>
                      <w:strike/>
                      <w:color w:val="FF0000"/>
                      <w:szCs w:val="20"/>
                    </w:rPr>
                    <w:t>следующего</w:t>
                  </w:r>
                  <w:r>
                    <w:rPr>
                      <w:rFonts w:cs="Arial"/>
                      <w:szCs w:val="20"/>
                    </w:rPr>
                    <w:t xml:space="preserve"> рабочего дня </w:t>
                  </w:r>
                  <w:r w:rsidRPr="009973EA">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973EA">
                    <w:rPr>
                      <w:rFonts w:cs="Arial"/>
                      <w:strike/>
                      <w:color w:val="FF0000"/>
                      <w:szCs w:val="20"/>
                    </w:rPr>
                    <w:t>1)</w:t>
                  </w:r>
                  <w:r>
                    <w:rPr>
                      <w:rFonts w:cs="Arial"/>
                      <w:szCs w:val="20"/>
                    </w:rPr>
                    <w:t xml:space="preserve"> отражение факта хозяйственной жизни в учете</w:t>
                  </w:r>
                  <w:r w:rsidRPr="009973EA">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8D21AA">
                    <w:rPr>
                      <w:rFonts w:cs="Arial"/>
                      <w:szCs w:val="20"/>
                    </w:rPr>
                    <w:t xml:space="preserve">2) </w:t>
                  </w:r>
                  <w:r w:rsidRPr="009973EA">
                    <w:rPr>
                      <w:rFonts w:cs="Arial"/>
                      <w:strike/>
                      <w:color w:val="FF0000"/>
                      <w:szCs w:val="20"/>
                    </w:rPr>
                    <w:t>отражение</w:t>
                  </w:r>
                  <w:r w:rsidRPr="008D21AA">
                    <w:rPr>
                      <w:rFonts w:cs="Arial"/>
                      <w:szCs w:val="20"/>
                    </w:rPr>
                    <w:t xml:space="preserve"> информации в Инвентарной карточке учета нефинансовых активов (код формы </w:t>
                  </w:r>
                  <w:r w:rsidRPr="008D21AA">
                    <w:rPr>
                      <w:rFonts w:cs="Arial"/>
                      <w:szCs w:val="20"/>
                    </w:rPr>
                    <w:lastRenderedPageBreak/>
                    <w:t xml:space="preserve">по ОКУД </w:t>
                  </w:r>
                  <w:r w:rsidRPr="009973EA">
                    <w:rPr>
                      <w:rFonts w:cs="Arial"/>
                      <w:strike/>
                      <w:color w:val="FF0000"/>
                      <w:szCs w:val="20"/>
                    </w:rPr>
                    <w:t>0504031</w:t>
                  </w:r>
                  <w:r w:rsidRPr="008D21AA">
                    <w:rPr>
                      <w:rFonts w:cs="Arial"/>
                      <w:szCs w:val="20"/>
                    </w:rPr>
                    <w: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9973EA">
                    <w:rPr>
                      <w:rFonts w:cs="Arial"/>
                      <w:strike/>
                      <w:color w:val="FF0000"/>
                      <w:szCs w:val="20"/>
                    </w:rPr>
                    <w:t>Журналах</w:t>
                  </w:r>
                  <w:r>
                    <w:rPr>
                      <w:rFonts w:cs="Arial"/>
                      <w:szCs w:val="20"/>
                    </w:rPr>
                    <w:t xml:space="preserve"> операций (код формы по ОКУД 0504071), </w:t>
                  </w:r>
                  <w:r w:rsidRPr="009973EA">
                    <w:rPr>
                      <w:rFonts w:cs="Arial"/>
                      <w:strike/>
                      <w:color w:val="FF0000"/>
                      <w:szCs w:val="20"/>
                    </w:rPr>
                    <w:t>установленных правилами организации и ведения бюджетного учета,</w:t>
                  </w:r>
                  <w:r>
                    <w:rPr>
                      <w:rFonts w:cs="Arial"/>
                      <w:szCs w:val="20"/>
                    </w:rPr>
                    <w:t xml:space="preserve"> Журнале операций по забалансовому </w:t>
                  </w:r>
                  <w:r>
                    <w:rPr>
                      <w:rFonts w:cs="Arial"/>
                      <w:szCs w:val="20"/>
                    </w:rPr>
                    <w:lastRenderedPageBreak/>
                    <w:t>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973EA">
                    <w:rPr>
                      <w:rFonts w:cs="Arial"/>
                      <w:strike/>
                      <w:color w:val="FF0000"/>
                      <w:szCs w:val="20"/>
                    </w:rPr>
                    <w:lastRenderedPageBreak/>
                    <w:t>30</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w:t>
                  </w:r>
                  <w:r w:rsidRPr="009973EA">
                    <w:rPr>
                      <w:rFonts w:cs="Arial"/>
                      <w:strike/>
                      <w:color w:val="FF0000"/>
                      <w:szCs w:val="20"/>
                    </w:rPr>
                    <w:t>приема</w:t>
                  </w:r>
                  <w:r>
                    <w:rPr>
                      <w:rFonts w:cs="Arial"/>
                      <w:szCs w:val="20"/>
                    </w:rPr>
                    <w:t>-</w:t>
                  </w:r>
                  <w:r w:rsidRPr="009973EA">
                    <w:rPr>
                      <w:rFonts w:cs="Arial"/>
                      <w:strike/>
                      <w:color w:val="FF0000"/>
                      <w:szCs w:val="20"/>
                    </w:rPr>
                    <w:t>передачи</w:t>
                  </w:r>
                  <w:r>
                    <w:rPr>
                      <w:rFonts w:cs="Arial"/>
                      <w:szCs w:val="20"/>
                    </w:rPr>
                    <w:t xml:space="preserve"> объектов нефинансовых активов (код формы по ОКУД </w:t>
                  </w:r>
                  <w:r w:rsidRPr="009973EA">
                    <w:rPr>
                      <w:rFonts w:cs="Arial"/>
                      <w:strike/>
                      <w:color w:val="FF0000"/>
                      <w:szCs w:val="20"/>
                    </w:rPr>
                    <w:t>0504101</w:t>
                  </w:r>
                  <w:r>
                    <w:rPr>
                      <w:rFonts w:cs="Arial"/>
                      <w:szCs w:val="20"/>
                    </w:rPr>
                    <w:t xml:space="preserve">) при возврате </w:t>
                  </w:r>
                  <w:r w:rsidRPr="009973EA">
                    <w:rPr>
                      <w:rFonts w:cs="Arial"/>
                      <w:strike/>
                      <w:color w:val="FF0000"/>
                      <w:szCs w:val="20"/>
                    </w:rPr>
                    <w:t>объекта учета операционной</w:t>
                  </w:r>
                  <w:r>
                    <w:rPr>
                      <w:rFonts w:cs="Arial"/>
                      <w:szCs w:val="20"/>
                    </w:rPr>
                    <w:t xml:space="preserve"> аренды (имущественного найма), безвозмездного пользования в связи с прекращением (досрочным прекращением) договора </w:t>
                  </w:r>
                  <w:r w:rsidRPr="009973EA">
                    <w:rPr>
                      <w:rFonts w:cs="Arial"/>
                      <w:strike/>
                      <w:color w:val="FF0000"/>
                      <w:szCs w:val="20"/>
                    </w:rPr>
                    <w:t>аренды (имущественного найма)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973EA">
                    <w:rPr>
                      <w:rFonts w:cs="Arial"/>
                      <w:strike/>
                      <w:color w:val="FF0000"/>
                      <w:szCs w:val="20"/>
                    </w:rPr>
                    <w:t>1)</w:t>
                  </w:r>
                  <w:r>
                    <w:rPr>
                      <w:rFonts w:cs="Arial"/>
                      <w:szCs w:val="20"/>
                    </w:rPr>
                    <w:t xml:space="preserve"> формирование, подписание электронными подписями</w:t>
                  </w:r>
                  <w:r w:rsidRPr="009973EA">
                    <w:rPr>
                      <w:rFonts w:cs="Arial"/>
                      <w:strike/>
                      <w:color w:val="FF0000"/>
                      <w:szCs w:val="20"/>
                    </w:rPr>
                    <w:t>, утверждение и направление на подписание принимающей стороне средствами ГИИС "Электронный бюджет" не позднее 1 (одного) рабочего дня со дня наступления факта хозяйственной жизни;</w:t>
                  </w:r>
                </w:p>
                <w:p w:rsidR="00C278D1" w:rsidRDefault="00C278D1" w:rsidP="00FB0319">
                  <w:pPr>
                    <w:autoSpaceDE w:val="0"/>
                    <w:autoSpaceDN w:val="0"/>
                    <w:adjustRightInd w:val="0"/>
                    <w:spacing w:after="1" w:line="200" w:lineRule="atLeast"/>
                    <w:rPr>
                      <w:rFonts w:cs="Arial"/>
                      <w:szCs w:val="20"/>
                    </w:rPr>
                  </w:pPr>
                  <w:r w:rsidRPr="009973EA">
                    <w:rPr>
                      <w:rFonts w:cs="Arial"/>
                      <w:strike/>
                      <w:color w:val="FF0000"/>
                      <w:szCs w:val="20"/>
                    </w:rPr>
                    <w:t>2)</w:t>
                  </w:r>
                  <w:r>
                    <w:rPr>
                      <w:rFonts w:cs="Arial"/>
                      <w:szCs w:val="20"/>
                    </w:rPr>
                    <w:t xml:space="preserve"> направление в уполномоченную организацию не позднее </w:t>
                  </w:r>
                  <w:r w:rsidRPr="009973EA">
                    <w:rPr>
                      <w:rFonts w:cs="Arial"/>
                      <w:strike/>
                      <w:color w:val="FF0000"/>
                      <w:szCs w:val="20"/>
                    </w:rPr>
                    <w:lastRenderedPageBreak/>
                    <w:t>следующего</w:t>
                  </w:r>
                  <w:r>
                    <w:rPr>
                      <w:rFonts w:cs="Arial"/>
                      <w:szCs w:val="20"/>
                    </w:rPr>
                    <w:t xml:space="preserve"> рабочего дня </w:t>
                  </w:r>
                  <w:r w:rsidRPr="009973EA">
                    <w:rPr>
                      <w:rFonts w:cs="Arial"/>
                      <w:strike/>
                      <w:color w:val="FF0000"/>
                      <w:szCs w:val="20"/>
                    </w:rPr>
                    <w:t>со дня подписания</w:t>
                  </w:r>
                  <w:r>
                    <w:rPr>
                      <w:rFonts w:cs="Arial"/>
                      <w:szCs w:val="20"/>
                    </w:rPr>
                    <w:t xml:space="preserve"> документа </w:t>
                  </w:r>
                  <w:r w:rsidRPr="009973EA">
                    <w:rPr>
                      <w:rFonts w:cs="Arial"/>
                      <w:strike/>
                      <w:color w:val="FF0000"/>
                      <w:szCs w:val="20"/>
                    </w:rPr>
                    <w:t>принимающей стороной</w:t>
                  </w:r>
                  <w:r>
                    <w:rPr>
                      <w:rFonts w:cs="Arial"/>
                      <w:szCs w:val="20"/>
                    </w:rPr>
                    <w:t xml:space="preserve"> средствами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комиссия по поступлению и выбытию активов субъекта централизованного учета, руководитель (уполномоченное лицо) субъекта централизованного учета</w:t>
                  </w:r>
                  <w:r w:rsidRPr="009973EA">
                    <w:rPr>
                      <w:rFonts w:cs="Arial"/>
                      <w:strike/>
                      <w:color w:val="FF0000"/>
                      <w:szCs w:val="20"/>
                    </w:rPr>
                    <w:t>, уполномоченное лицо принима</w:t>
                  </w:r>
                  <w:r w:rsidRPr="009973EA">
                    <w:rPr>
                      <w:rFonts w:cs="Arial"/>
                      <w:strike/>
                      <w:color w:val="FF0000"/>
                      <w:szCs w:val="20"/>
                    </w:rPr>
                    <w:lastRenderedPageBreak/>
                    <w:t>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973EA">
                    <w:rPr>
                      <w:rFonts w:cs="Arial"/>
                      <w:strike/>
                      <w:color w:val="FF0000"/>
                      <w:szCs w:val="20"/>
                    </w:rPr>
                    <w:lastRenderedPageBreak/>
                    <w:t>одномоментно после подписания</w:t>
                  </w:r>
                  <w:r>
                    <w:rPr>
                      <w:rFonts w:cs="Arial"/>
                      <w:szCs w:val="20"/>
                    </w:rPr>
                    <w:t xml:space="preserve">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973EA">
                    <w:rPr>
                      <w:rFonts w:cs="Arial"/>
                      <w:strike/>
                      <w:color w:val="FF0000"/>
                      <w:szCs w:val="20"/>
                    </w:rPr>
                    <w:t>1)</w:t>
                  </w:r>
                  <w:r>
                    <w:rPr>
                      <w:rFonts w:cs="Arial"/>
                      <w:szCs w:val="20"/>
                    </w:rPr>
                    <w:t xml:space="preserve"> отражение факта хозяйственной жизни в учете</w:t>
                  </w:r>
                  <w:r w:rsidRPr="009973EA">
                    <w:rPr>
                      <w:rFonts w:cs="Arial"/>
                      <w:strike/>
                      <w:color w:val="FF0000"/>
                      <w:szCs w:val="20"/>
                    </w:rPr>
                    <w:t>;</w:t>
                  </w:r>
                </w:p>
                <w:p w:rsidR="00C278D1" w:rsidRPr="009973EA" w:rsidRDefault="00C278D1" w:rsidP="00FB0319">
                  <w:pPr>
                    <w:autoSpaceDE w:val="0"/>
                    <w:autoSpaceDN w:val="0"/>
                    <w:adjustRightInd w:val="0"/>
                    <w:spacing w:after="1" w:line="200" w:lineRule="atLeast"/>
                    <w:rPr>
                      <w:rFonts w:cs="Arial"/>
                      <w:strike/>
                      <w:szCs w:val="20"/>
                    </w:rPr>
                  </w:pPr>
                  <w:r w:rsidRPr="008D21AA">
                    <w:rPr>
                      <w:rFonts w:cs="Arial"/>
                      <w:szCs w:val="20"/>
                    </w:rPr>
                    <w:t xml:space="preserve">2) </w:t>
                  </w:r>
                  <w:r w:rsidRPr="009973EA">
                    <w:rPr>
                      <w:rFonts w:cs="Arial"/>
                      <w:strike/>
                      <w:color w:val="FF0000"/>
                      <w:szCs w:val="20"/>
                    </w:rPr>
                    <w:t>отражение</w:t>
                  </w:r>
                  <w:r w:rsidRPr="008D21AA">
                    <w:rPr>
                      <w:rFonts w:cs="Arial"/>
                      <w:szCs w:val="20"/>
                    </w:rPr>
                    <w:t xml:space="preserve"> информации в Инвентарной карточке учета нефинансовых активов (код формы по ОКУД </w:t>
                  </w:r>
                  <w:r w:rsidRPr="009973EA">
                    <w:rPr>
                      <w:rFonts w:cs="Arial"/>
                      <w:strike/>
                      <w:color w:val="FF0000"/>
                      <w:szCs w:val="20"/>
                    </w:rPr>
                    <w:t>0504031</w:t>
                  </w:r>
                  <w:r w:rsidRPr="008D21AA">
                    <w:rPr>
                      <w:rFonts w:cs="Arial"/>
                      <w:szCs w:val="20"/>
                    </w:rPr>
                    <w: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3329C">
                    <w:rPr>
                      <w:rFonts w:cs="Arial"/>
                      <w:strike/>
                      <w:color w:val="FF0000"/>
                      <w:szCs w:val="20"/>
                    </w:rPr>
                    <w:t>Журналах</w:t>
                  </w:r>
                  <w:r>
                    <w:rPr>
                      <w:rFonts w:cs="Arial"/>
                      <w:szCs w:val="20"/>
                    </w:rPr>
                    <w:t xml:space="preserve"> операций (код формы по ОКУД 0504071), </w:t>
                  </w:r>
                  <w:r w:rsidRPr="0043329C">
                    <w:rPr>
                      <w:rFonts w:cs="Arial"/>
                      <w:strike/>
                      <w:color w:val="FF0000"/>
                      <w:szCs w:val="20"/>
                    </w:rPr>
                    <w:t>установленных правилами организации и ведения бюджетного учета,</w:t>
                  </w:r>
                  <w:r>
                    <w:rPr>
                      <w:rFonts w:cs="Arial"/>
                      <w:szCs w:val="20"/>
                    </w:rPr>
                    <w:t xml:space="preserve">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3329C">
                    <w:rPr>
                      <w:rFonts w:cs="Arial"/>
                      <w:strike/>
                      <w:color w:val="FF0000"/>
                      <w:szCs w:val="20"/>
                    </w:rPr>
                    <w:t>31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43329C">
                    <w:rPr>
                      <w:rFonts w:cs="Arial"/>
                      <w:strike/>
                      <w:color w:val="FF0000"/>
                      <w:szCs w:val="20"/>
                    </w:rPr>
                    <w:t>0504101</w:t>
                  </w:r>
                  <w:r>
                    <w:rPr>
                      <w:rFonts w:cs="Arial"/>
                      <w:szCs w:val="20"/>
                    </w:rPr>
                    <w:t xml:space="preserve">) при </w:t>
                  </w:r>
                  <w:r w:rsidRPr="0043329C">
                    <w:rPr>
                      <w:rFonts w:cs="Arial"/>
                      <w:strike/>
                      <w:color w:val="FF0000"/>
                      <w:szCs w:val="20"/>
                    </w:rPr>
                    <w:t xml:space="preserve">поступлении нефинансовых активов по договору аренды (имущественного найма), договору безвозмездного пользования, относящегося к операционной аренде или иной первичный документ, подтверждающий поступление нефинансовых активов с приложением договора аренды (имущественного найма), договора безвозмездного пользования, с приложением информации о справедливой стоимости для объекта учета аренды на льготных условиях, полученной от передающей стороны, в случае если субъект централизованного учета </w:t>
                  </w:r>
                  <w:r w:rsidRPr="0043329C">
                    <w:rPr>
                      <w:rFonts w:cs="Arial"/>
                      <w:strike/>
                      <w:color w:val="FF0000"/>
                      <w:szCs w:val="20"/>
                    </w:rPr>
                    <w:lastRenderedPageBreak/>
                    <w:t>является арендатором (пользователем имущества)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3329C">
                    <w:rPr>
                      <w:rFonts w:cs="Arial"/>
                      <w:strike/>
                      <w:color w:val="FF0000"/>
                      <w:szCs w:val="20"/>
                    </w:rPr>
                    <w:t>31</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C46B24">
                    <w:rPr>
                      <w:rFonts w:cs="Arial"/>
                      <w:strike/>
                      <w:color w:val="FF0000"/>
                      <w:szCs w:val="20"/>
                    </w:rPr>
                    <w:t>0504101</w:t>
                  </w:r>
                  <w:r>
                    <w:rPr>
                      <w:rFonts w:cs="Arial"/>
                      <w:szCs w:val="20"/>
                    </w:rPr>
                    <w:t xml:space="preserve">) при </w:t>
                  </w:r>
                  <w:r w:rsidRPr="00AB4FE6">
                    <w:rPr>
                      <w:rFonts w:cs="Arial"/>
                      <w:strike/>
                      <w:color w:val="FF0000"/>
                      <w:szCs w:val="20"/>
                    </w:rPr>
                    <w:t>поступлении нефинансовых активов</w:t>
                  </w:r>
                  <w:r>
                    <w:rPr>
                      <w:rFonts w:cs="Arial"/>
                      <w:szCs w:val="20"/>
                    </w:rPr>
                    <w:t xml:space="preserve"> по договору аренды (имущественного найма), договору безвозмездного пользования, относящегося к операционной аренде или иной первичный документ, подтверждающий </w:t>
                  </w:r>
                  <w:r w:rsidRPr="00AB4FE6">
                    <w:rPr>
                      <w:rFonts w:cs="Arial"/>
                      <w:strike/>
                      <w:color w:val="FF0000"/>
                      <w:szCs w:val="20"/>
                    </w:rPr>
                    <w:t>поступление нефинансовых активов</w:t>
                  </w:r>
                  <w:r>
                    <w:rPr>
                      <w:rFonts w:cs="Arial"/>
                      <w:szCs w:val="20"/>
                    </w:rPr>
                    <w:t xml:space="preserve"> с приложением договора аренды, безвозмездного пользования, с приложением </w:t>
                  </w:r>
                  <w:r w:rsidRPr="00AB4FE6">
                    <w:rPr>
                      <w:rFonts w:cs="Arial"/>
                      <w:strike/>
                      <w:color w:val="FF0000"/>
                      <w:szCs w:val="20"/>
                    </w:rPr>
                    <w:t>информации</w:t>
                  </w:r>
                  <w:r>
                    <w:rPr>
                      <w:rFonts w:cs="Arial"/>
                      <w:szCs w:val="20"/>
                    </w:rPr>
                    <w:t xml:space="preserve"> о справедливой стоимости </w:t>
                  </w:r>
                  <w:r w:rsidRPr="00AB4FE6">
                    <w:rPr>
                      <w:rFonts w:cs="Arial"/>
                      <w:strike/>
                      <w:color w:val="FF0000"/>
                      <w:szCs w:val="20"/>
                    </w:rPr>
                    <w:t>для</w:t>
                  </w:r>
                  <w:r>
                    <w:rPr>
                      <w:rFonts w:cs="Arial"/>
                      <w:szCs w:val="20"/>
                    </w:rPr>
                    <w:t xml:space="preserve"> объекта учета аренды на льготных условиях, </w:t>
                  </w:r>
                  <w:r w:rsidRPr="00AB4FE6">
                    <w:rPr>
                      <w:rFonts w:cs="Arial"/>
                      <w:strike/>
                      <w:color w:val="FF0000"/>
                      <w:szCs w:val="20"/>
                    </w:rPr>
                    <w:t>полученной</w:t>
                  </w:r>
                  <w:r>
                    <w:rPr>
                      <w:rFonts w:cs="Arial"/>
                      <w:szCs w:val="20"/>
                    </w:rPr>
                    <w:t xml:space="preserve"> от передающей стороны (при отсутствии функциональной возможности подписания в электронном виде </w:t>
                  </w:r>
                  <w:r w:rsidRPr="00AB4FE6">
                    <w:rPr>
                      <w:rFonts w:cs="Arial"/>
                      <w:strike/>
                      <w:color w:val="FF0000"/>
                      <w:szCs w:val="20"/>
                    </w:rPr>
                    <w:t>передающей стороной</w:t>
                  </w:r>
                  <w:r>
                    <w:rPr>
                      <w:rFonts w:cs="Arial"/>
                      <w:szCs w:val="20"/>
                    </w:rPr>
                    <w:t>)</w:t>
                  </w: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AB4FE6">
                    <w:rPr>
                      <w:rFonts w:cs="Arial"/>
                      <w:strike/>
                      <w:color w:val="FF0000"/>
                      <w:szCs w:val="20"/>
                    </w:rPr>
                    <w:t>образ (</w:t>
                  </w:r>
                  <w:r w:rsidRPr="008D21AA">
                    <w:rPr>
                      <w:rFonts w:cs="Arial"/>
                      <w:strike/>
                      <w:color w:val="FF0000"/>
                      <w:szCs w:val="20"/>
                    </w:rPr>
                    <w:t>скан-копия</w:t>
                  </w:r>
                  <w:r w:rsidRPr="00AB4FE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w:t>
                  </w:r>
                  <w:r w:rsidRPr="00AB4FE6">
                    <w:rPr>
                      <w:rFonts w:cs="Arial"/>
                      <w:strike/>
                      <w:color w:val="FF0000"/>
                      <w:szCs w:val="20"/>
                    </w:rPr>
                    <w:t>утверждение документ</w:t>
                  </w:r>
                  <w:r>
                    <w:rPr>
                      <w:rFonts w:cs="Arial"/>
                      <w:szCs w:val="20"/>
                    </w:rPr>
                    <w:t xml:space="preserve"> не позднее </w:t>
                  </w:r>
                  <w:r w:rsidRPr="00AB4FE6">
                    <w:rPr>
                      <w:rFonts w:cs="Arial"/>
                      <w:strike/>
                      <w:color w:val="FF0000"/>
                      <w:szCs w:val="20"/>
                    </w:rPr>
                    <w:t>1 (одного)</w:t>
                  </w:r>
                  <w:r>
                    <w:rPr>
                      <w:rFonts w:cs="Arial"/>
                      <w:szCs w:val="20"/>
                    </w:rPr>
                    <w:t xml:space="preserve"> рабочего дня </w:t>
                  </w:r>
                  <w:r w:rsidRPr="00AB4FE6">
                    <w:rPr>
                      <w:rFonts w:cs="Arial"/>
                      <w:strike/>
                      <w:color w:val="FF0000"/>
                      <w:szCs w:val="20"/>
                    </w:rPr>
                    <w:t>со дня поступления</w:t>
                  </w:r>
                  <w:r>
                    <w:rPr>
                      <w:rFonts w:cs="Arial"/>
                      <w:szCs w:val="20"/>
                    </w:rPr>
                    <w:t xml:space="preserve"> документа от передающей стороны;</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w:t>
                  </w:r>
                  <w:r w:rsidRPr="00F30A19">
                    <w:rPr>
                      <w:rFonts w:cs="Arial"/>
                      <w:strike/>
                      <w:color w:val="FF0000"/>
                      <w:szCs w:val="20"/>
                    </w:rPr>
                    <w:t>средствами ГИИС "Электронный бюджет" документ с приложением решения комиссии по поступлению и выбытию активов о классификации объектов учета аренды</w:t>
                  </w:r>
                  <w:r>
                    <w:rPr>
                      <w:rFonts w:cs="Arial"/>
                      <w:szCs w:val="20"/>
                    </w:rPr>
                    <w:t xml:space="preserve"> не позднее </w:t>
                  </w:r>
                  <w:r w:rsidRPr="00F30A19">
                    <w:rPr>
                      <w:rFonts w:cs="Arial"/>
                      <w:strike/>
                      <w:color w:val="FF0000"/>
                      <w:szCs w:val="20"/>
                    </w:rPr>
                    <w:t>следующего рабочего дня</w:t>
                  </w:r>
                  <w:r>
                    <w:rPr>
                      <w:rFonts w:cs="Arial"/>
                      <w:szCs w:val="20"/>
                    </w:rPr>
                    <w:t xml:space="preserve"> со дня </w:t>
                  </w:r>
                  <w:r w:rsidRPr="00F30A19">
                    <w:rPr>
                      <w:rFonts w:cs="Arial"/>
                      <w:strike/>
                      <w:color w:val="FF0000"/>
                      <w:szCs w:val="20"/>
                    </w:rPr>
                    <w:t>оформления решения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F30A19">
                    <w:rPr>
                      <w:rFonts w:cs="Arial"/>
                      <w:strike/>
                      <w:color w:val="FF0000"/>
                      <w:szCs w:val="20"/>
                    </w:rPr>
                    <w:t>следующего</w:t>
                  </w:r>
                  <w:r>
                    <w:rPr>
                      <w:rFonts w:cs="Arial"/>
                      <w:szCs w:val="20"/>
                    </w:rPr>
                    <w:t xml:space="preserve"> рабочего дня </w:t>
                  </w:r>
                  <w:r w:rsidRPr="00F30A19">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F30A19">
                    <w:rPr>
                      <w:rFonts w:cs="Arial"/>
                      <w:strike/>
                      <w:color w:val="FF0000"/>
                      <w:szCs w:val="20"/>
                    </w:rPr>
                    <w:t>Журналах</w:t>
                  </w:r>
                  <w:r>
                    <w:rPr>
                      <w:rFonts w:cs="Arial"/>
                      <w:szCs w:val="20"/>
                    </w:rPr>
                    <w:t xml:space="preserve"> операций (код формы по ОКУД 0504071), </w:t>
                  </w:r>
                  <w:r w:rsidRPr="00F30A19">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30A19">
                    <w:rPr>
                      <w:rFonts w:cs="Arial"/>
                      <w:strike/>
                      <w:color w:val="FF0000"/>
                      <w:szCs w:val="20"/>
                    </w:rPr>
                    <w:t>31</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F30A19">
                    <w:rPr>
                      <w:rFonts w:cs="Arial"/>
                      <w:strike/>
                      <w:color w:val="FF0000"/>
                      <w:szCs w:val="20"/>
                    </w:rPr>
                    <w:t>0504101</w:t>
                  </w:r>
                  <w:r>
                    <w:rPr>
                      <w:rFonts w:cs="Arial"/>
                      <w:szCs w:val="20"/>
                    </w:rPr>
                    <w:t xml:space="preserve">) при </w:t>
                  </w:r>
                  <w:r w:rsidRPr="00F30A19">
                    <w:rPr>
                      <w:rFonts w:cs="Arial"/>
                      <w:strike/>
                      <w:color w:val="FF0000"/>
                      <w:szCs w:val="20"/>
                    </w:rPr>
                    <w:t>поступлении нефинансовых активов</w:t>
                  </w:r>
                  <w:r>
                    <w:rPr>
                      <w:rFonts w:cs="Arial"/>
                      <w:szCs w:val="20"/>
                    </w:rPr>
                    <w:t xml:space="preserve"> по договору аренды (имущественного найма), договору безвозмездного пользования, относящегося к операционной аренде, с приложением договора аренды, безвозмездного пользования, с приложением </w:t>
                  </w:r>
                  <w:r w:rsidRPr="00F30A19">
                    <w:rPr>
                      <w:rFonts w:cs="Arial"/>
                      <w:strike/>
                      <w:color w:val="FF0000"/>
                      <w:szCs w:val="20"/>
                    </w:rPr>
                    <w:t>информации</w:t>
                  </w:r>
                  <w:r>
                    <w:rPr>
                      <w:rFonts w:cs="Arial"/>
                      <w:szCs w:val="20"/>
                    </w:rPr>
                    <w:t xml:space="preserve"> о справедливой стоимости </w:t>
                  </w:r>
                  <w:r w:rsidRPr="00F30A19">
                    <w:rPr>
                      <w:rFonts w:cs="Arial"/>
                      <w:strike/>
                      <w:color w:val="FF0000"/>
                      <w:szCs w:val="20"/>
                    </w:rPr>
                    <w:t>для</w:t>
                  </w:r>
                  <w:r>
                    <w:rPr>
                      <w:rFonts w:cs="Arial"/>
                      <w:szCs w:val="20"/>
                    </w:rPr>
                    <w:t xml:space="preserve"> объекта учета аренды на льготных условиях, </w:t>
                  </w:r>
                  <w:r w:rsidRPr="00F30A19">
                    <w:rPr>
                      <w:rFonts w:cs="Arial"/>
                      <w:strike/>
                      <w:color w:val="FF0000"/>
                      <w:szCs w:val="20"/>
                    </w:rPr>
                    <w:t>полученной</w:t>
                  </w:r>
                  <w:r>
                    <w:rPr>
                      <w:rFonts w:cs="Arial"/>
                      <w:szCs w:val="20"/>
                    </w:rPr>
                    <w:t xml:space="preserve"> от передающей стороны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30A19">
                    <w:rPr>
                      <w:rFonts w:cs="Arial"/>
                      <w:strike/>
                      <w:color w:val="FF0000"/>
                      <w:szCs w:val="20"/>
                    </w:rPr>
                    <w:t>заполнение документа, поступившего от передающей стороны средствами ГИИС "Электронный бюджет"</w:t>
                  </w:r>
                  <w:r>
                    <w:rPr>
                      <w:rFonts w:cs="Arial"/>
                      <w:szCs w:val="20"/>
                    </w:rPr>
                    <w:t xml:space="preserve">, подписание </w:t>
                  </w:r>
                  <w:r w:rsidRPr="00F30A19">
                    <w:rPr>
                      <w:rFonts w:cs="Arial"/>
                      <w:strike/>
                      <w:color w:val="FF0000"/>
                      <w:szCs w:val="20"/>
                    </w:rPr>
                    <w:t>и утверждение</w:t>
                  </w:r>
                  <w:r>
                    <w:rPr>
                      <w:rFonts w:cs="Arial"/>
                      <w:szCs w:val="20"/>
                    </w:rPr>
                    <w:t xml:space="preserve"> электронными подписями </w:t>
                  </w:r>
                  <w:r w:rsidRPr="002B29F4">
                    <w:rPr>
                      <w:rFonts w:cs="Arial"/>
                      <w:strike/>
                      <w:color w:val="FF0000"/>
                      <w:szCs w:val="20"/>
                    </w:rPr>
                    <w:t>средствами ГИИС "Электронный бюджет"</w:t>
                  </w:r>
                  <w:r>
                    <w:rPr>
                      <w:rFonts w:cs="Arial"/>
                      <w:szCs w:val="20"/>
                    </w:rPr>
                    <w:t xml:space="preserve"> не позднее </w:t>
                  </w:r>
                  <w:r w:rsidRPr="002B29F4">
                    <w:rPr>
                      <w:rFonts w:cs="Arial"/>
                      <w:strike/>
                      <w:color w:val="FF0000"/>
                      <w:szCs w:val="20"/>
                    </w:rPr>
                    <w:t>следующего</w:t>
                  </w:r>
                  <w:r>
                    <w:rPr>
                      <w:rFonts w:cs="Arial"/>
                      <w:szCs w:val="20"/>
                    </w:rPr>
                    <w:t xml:space="preserve"> рабочего дня </w:t>
                  </w:r>
                  <w:r w:rsidRPr="002B29F4">
                    <w:rPr>
                      <w:rFonts w:cs="Arial"/>
                      <w:strike/>
                      <w:color w:val="FF0000"/>
                      <w:szCs w:val="20"/>
                    </w:rPr>
                    <w:t>со дня</w:t>
                  </w:r>
                  <w:r>
                    <w:rPr>
                      <w:rFonts w:cs="Arial"/>
                      <w:szCs w:val="20"/>
                    </w:rPr>
                    <w:t xml:space="preserve"> получения документа от передающей стороны</w:t>
                  </w:r>
                </w:p>
              </w:tc>
              <w:tc>
                <w:tcPr>
                  <w:tcW w:w="938" w:type="dxa"/>
                  <w:tcBorders>
                    <w:top w:val="single" w:sz="4" w:space="0" w:color="auto"/>
                    <w:left w:val="single" w:sz="4" w:space="0" w:color="auto"/>
                    <w:bottom w:val="single" w:sz="4" w:space="0" w:color="auto"/>
                    <w:right w:val="single" w:sz="4" w:space="0" w:color="auto"/>
                  </w:tcBorders>
                </w:tcPr>
                <w:p w:rsidR="00941C64" w:rsidRDefault="00C278D1" w:rsidP="00941C64">
                  <w:pPr>
                    <w:autoSpaceDE w:val="0"/>
                    <w:autoSpaceDN w:val="0"/>
                    <w:adjustRightInd w:val="0"/>
                    <w:spacing w:after="1" w:line="200" w:lineRule="atLeast"/>
                    <w:rPr>
                      <w:rFonts w:cs="Arial"/>
                      <w:szCs w:val="20"/>
                    </w:rPr>
                  </w:pPr>
                  <w:r>
                    <w:rPr>
                      <w:rFonts w:cs="Arial"/>
                      <w:szCs w:val="20"/>
                    </w:rPr>
                    <w:t xml:space="preserve">комиссия по поступлению и выбытию активов </w:t>
                  </w:r>
                  <w:r w:rsidRPr="002B29F4">
                    <w:rPr>
                      <w:rFonts w:cs="Arial"/>
                      <w:strike/>
                      <w:color w:val="FF0000"/>
                      <w:szCs w:val="20"/>
                    </w:rPr>
                    <w:t>передающей стороны</w:t>
                  </w:r>
                  <w:r>
                    <w:rPr>
                      <w:rFonts w:cs="Arial"/>
                      <w:szCs w:val="20"/>
                    </w:rPr>
                    <w:t xml:space="preserve">, </w:t>
                  </w:r>
                  <w:r w:rsidRPr="002B29F4">
                    <w:rPr>
                      <w:rFonts w:cs="Arial"/>
                      <w:strike/>
                      <w:color w:val="FF0000"/>
                      <w:szCs w:val="20"/>
                    </w:rPr>
                    <w:t>руководитель (уполномоченное лицо) передающей стороны,</w:t>
                  </w:r>
                  <w:r>
                    <w:rPr>
                      <w:rFonts w:cs="Arial"/>
                      <w:szCs w:val="20"/>
                    </w:rPr>
                    <w:t xml:space="preserve"> руководитель (уполномоченное лицо) субъекта централизованного учета</w:t>
                  </w:r>
                  <w:r w:rsidRPr="002B29F4">
                    <w:rPr>
                      <w:rFonts w:cs="Arial"/>
                      <w:strike/>
                      <w:color w:val="FF0000"/>
                      <w:szCs w:val="20"/>
                    </w:rPr>
                    <w:t>,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29F4">
                    <w:rPr>
                      <w:rFonts w:cs="Arial"/>
                      <w:strike/>
                      <w:color w:val="FF0000"/>
                      <w:szCs w:val="20"/>
                    </w:rPr>
                    <w:t>одномоментно после подписания</w:t>
                  </w:r>
                  <w:r>
                    <w:rPr>
                      <w:rFonts w:cs="Arial"/>
                      <w:szCs w:val="20"/>
                    </w:rPr>
                    <w:t xml:space="preserve">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2B29F4">
                    <w:rPr>
                      <w:rFonts w:cs="Arial"/>
                      <w:strike/>
                      <w:color w:val="FF0000"/>
                      <w:szCs w:val="20"/>
                    </w:rPr>
                    <w:t>Журналах</w:t>
                  </w:r>
                  <w:r>
                    <w:rPr>
                      <w:rFonts w:cs="Arial"/>
                      <w:szCs w:val="20"/>
                    </w:rPr>
                    <w:t xml:space="preserve"> операций (код формы по ОКУД 0504071), </w:t>
                  </w:r>
                  <w:r w:rsidRPr="002B29F4">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941C64" w:rsidRDefault="00C278D1" w:rsidP="00FB0319">
                  <w:pPr>
                    <w:autoSpaceDE w:val="0"/>
                    <w:autoSpaceDN w:val="0"/>
                    <w:adjustRightInd w:val="0"/>
                    <w:spacing w:after="1" w:line="200" w:lineRule="atLeast"/>
                    <w:rPr>
                      <w:rFonts w:cs="Arial"/>
                      <w:strike/>
                      <w:szCs w:val="20"/>
                    </w:rPr>
                  </w:pPr>
                  <w:r w:rsidRPr="00941C64">
                    <w:rPr>
                      <w:rFonts w:cs="Arial"/>
                      <w:strike/>
                      <w:color w:val="FF0000"/>
                      <w:szCs w:val="20"/>
                    </w:rPr>
                    <w:t>32</w:t>
                  </w:r>
                </w:p>
              </w:tc>
              <w:tc>
                <w:tcPr>
                  <w:tcW w:w="1701"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941C64">
                    <w:rPr>
                      <w:rFonts w:cs="Arial"/>
                      <w:strike/>
                      <w:color w:val="FF0000"/>
                      <w:szCs w:val="20"/>
                    </w:rPr>
                    <w:t xml:space="preserve">Дополнительное соглашение о </w:t>
                  </w:r>
                  <w:r w:rsidRPr="00941C64">
                    <w:rPr>
                      <w:rFonts w:cs="Arial"/>
                      <w:strike/>
                      <w:color w:val="FF0000"/>
                      <w:szCs w:val="20"/>
                    </w:rPr>
                    <w:lastRenderedPageBreak/>
                    <w:t>прекращении (досрочном расторжении) договора аренды/договора безвозмездного пользования, относящегося к операционной аренде</w:t>
                  </w: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2B29F4" w:rsidRDefault="00C278D1" w:rsidP="00FB0319">
                  <w:pPr>
                    <w:autoSpaceDE w:val="0"/>
                    <w:autoSpaceDN w:val="0"/>
                    <w:adjustRightInd w:val="0"/>
                    <w:spacing w:after="1" w:line="200" w:lineRule="atLeast"/>
                    <w:rPr>
                      <w:rFonts w:cs="Arial"/>
                      <w:strike/>
                      <w:szCs w:val="20"/>
                    </w:rPr>
                  </w:pPr>
                  <w:r w:rsidRPr="002B29F4">
                    <w:rPr>
                      <w:rFonts w:cs="Arial"/>
                      <w:strike/>
                      <w:color w:val="FF0000"/>
                      <w:szCs w:val="20"/>
                    </w:rPr>
                    <w:t>32.1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Дополнительное соглашение о прекращении (досрочном расторжении) договора аренды/договора безвозмездного пользования, относящегося к операционной аренде</w:t>
                  </w:r>
                  <w:r w:rsidRPr="002B29F4">
                    <w:rPr>
                      <w:rFonts w:cs="Arial"/>
                      <w:strike/>
                      <w:color w:val="FF0000"/>
                      <w:szCs w:val="20"/>
                    </w:rPr>
                    <w:t>, заключенного по инициативе арендодателя</w:t>
                  </w:r>
                  <w:r>
                    <w:rPr>
                      <w:rFonts w:cs="Arial"/>
                      <w:szCs w:val="20"/>
                    </w:rPr>
                    <w:t xml:space="preserve"> (</w:t>
                  </w:r>
                  <w:r w:rsidRPr="002B29F4">
                    <w:rPr>
                      <w:rFonts w:cs="Arial"/>
                      <w:strike/>
                      <w:color w:val="FF0000"/>
                      <w:szCs w:val="20"/>
                    </w:rPr>
                    <w:t>балансодержателя</w:t>
                  </w:r>
                  <w:r>
                    <w:rPr>
                      <w:rFonts w:cs="Arial"/>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29F4">
                    <w:rPr>
                      <w:rFonts w:cs="Arial"/>
                      <w:strike/>
                      <w:color w:val="FF0000"/>
                      <w:szCs w:val="20"/>
                    </w:rPr>
                    <w:t>электронный образ (</w:t>
                  </w:r>
                  <w:r>
                    <w:rPr>
                      <w:rFonts w:cs="Arial"/>
                      <w:szCs w:val="20"/>
                    </w:rPr>
                    <w:t>скан-копия</w:t>
                  </w:r>
                  <w:r w:rsidRPr="002B29F4">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2B29F4">
                    <w:rPr>
                      <w:rFonts w:cs="Arial"/>
                      <w:strike/>
                      <w:color w:val="FF0000"/>
                      <w:szCs w:val="20"/>
                    </w:rPr>
                    <w:t>следующего</w:t>
                  </w:r>
                  <w:r>
                    <w:rPr>
                      <w:rFonts w:cs="Arial"/>
                      <w:szCs w:val="20"/>
                    </w:rPr>
                    <w:t xml:space="preserve"> рабочего дня </w:t>
                  </w:r>
                  <w:r w:rsidRPr="002B29F4">
                    <w:rPr>
                      <w:rFonts w:cs="Arial"/>
                      <w:strike/>
                      <w:color w:val="FF0000"/>
                      <w:szCs w:val="20"/>
                    </w:rPr>
                    <w:t>со дня</w:t>
                  </w:r>
                  <w:r>
                    <w:rPr>
                      <w:rFonts w:cs="Arial"/>
                      <w:szCs w:val="20"/>
                    </w:rPr>
                    <w:t xml:space="preserve">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2B29F4">
                    <w:rPr>
                      <w:rFonts w:cs="Arial"/>
                      <w:strike/>
                      <w:color w:val="FF0000"/>
                      <w:szCs w:val="20"/>
                    </w:rPr>
                    <w:t>следующего</w:t>
                  </w:r>
                  <w:r>
                    <w:rPr>
                      <w:rFonts w:cs="Arial"/>
                      <w:szCs w:val="20"/>
                    </w:rPr>
                    <w:t xml:space="preserve"> рабочего дня </w:t>
                  </w:r>
                  <w:r w:rsidRPr="002B29F4">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2B29F4">
                    <w:rPr>
                      <w:rFonts w:cs="Arial"/>
                      <w:strike/>
                      <w:color w:val="FF0000"/>
                      <w:szCs w:val="20"/>
                    </w:rPr>
                    <w:t>Журналах</w:t>
                  </w:r>
                  <w:r>
                    <w:rPr>
                      <w:rFonts w:cs="Arial"/>
                      <w:szCs w:val="20"/>
                    </w:rPr>
                    <w:t xml:space="preserve"> операций (код формы по ОКУД 0504071), </w:t>
                  </w:r>
                  <w:r w:rsidRPr="002B29F4">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29F4">
                    <w:rPr>
                      <w:rFonts w:cs="Arial"/>
                      <w:strike/>
                      <w:color w:val="FF0000"/>
                      <w:szCs w:val="20"/>
                    </w:rPr>
                    <w:t>32.2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29F4">
                    <w:rPr>
                      <w:rFonts w:cs="Arial"/>
                      <w:strike/>
                      <w:color w:val="FF0000"/>
                      <w:szCs w:val="20"/>
                    </w:rPr>
                    <w:t xml:space="preserve">Дополнительное соглашение о прекращении (досрочном расторжении) договора аренды/договора безвозмездного пользования, относящегося к операционной аренде, заключенного по инициативе субъекта централизованного учета, являющегося арендатором </w:t>
                  </w:r>
                  <w:r w:rsidRPr="002B29F4">
                    <w:rPr>
                      <w:rFonts w:cs="Arial"/>
                      <w:strike/>
                      <w:color w:val="FF0000"/>
                      <w:szCs w:val="20"/>
                    </w:rPr>
                    <w:lastRenderedPageBreak/>
                    <w:t>(пользователем имущества)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29F4">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29F4">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29F4">
                    <w:rPr>
                      <w:rFonts w:cs="Arial"/>
                      <w:strike/>
                      <w:color w:val="FF0000"/>
                      <w:szCs w:val="20"/>
                    </w:rPr>
                    <w:t>направление не позднее следующего рабочего дня со дня подписания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29F4">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29F4">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29F4">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29F4">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29F4">
                    <w:rPr>
                      <w:rFonts w:cs="Arial"/>
                      <w:strike/>
                      <w:color w:val="FF0000"/>
                      <w:szCs w:val="20"/>
                    </w:rPr>
                    <w:t>33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2B29F4">
                    <w:rPr>
                      <w:rFonts w:cs="Arial"/>
                      <w:strike/>
                      <w:color w:val="FF0000"/>
                      <w:szCs w:val="20"/>
                    </w:rPr>
                    <w:t>0504101</w:t>
                  </w:r>
                  <w:r>
                    <w:rPr>
                      <w:rFonts w:cs="Arial"/>
                      <w:szCs w:val="20"/>
                    </w:rPr>
                    <w:t xml:space="preserve">) при </w:t>
                  </w:r>
                  <w:r w:rsidRPr="002B29F4">
                    <w:rPr>
                      <w:rFonts w:cs="Arial"/>
                      <w:strike/>
                      <w:color w:val="FF0000"/>
                      <w:szCs w:val="20"/>
                    </w:rPr>
                    <w:t>выбытии нефинансовых активов в связи с прекращением (досрочном расторжении) договора аренды (имущественного найма)/договора безвозмездного пользования, относящихся к операционной аренде или иной первичный документ, подтверждающий выбытие нефинансовых активов,</w:t>
                  </w:r>
                  <w:r>
                    <w:rPr>
                      <w:rFonts w:cs="Arial"/>
                      <w:szCs w:val="20"/>
                    </w:rPr>
                    <w:t xml:space="preserve"> полученных </w:t>
                  </w:r>
                  <w:r w:rsidRPr="002B29F4">
                    <w:rPr>
                      <w:rFonts w:cs="Arial"/>
                      <w:strike/>
                      <w:color w:val="FF0000"/>
                      <w:szCs w:val="20"/>
                    </w:rPr>
                    <w:t>по договору аренды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29F4">
                    <w:rPr>
                      <w:rFonts w:cs="Arial"/>
                      <w:strike/>
                      <w:color w:val="FF0000"/>
                      <w:szCs w:val="20"/>
                    </w:rPr>
                    <w:t>33</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2B29F4">
                    <w:rPr>
                      <w:rFonts w:cs="Arial"/>
                      <w:strike/>
                      <w:color w:val="FF0000"/>
                      <w:szCs w:val="20"/>
                    </w:rPr>
                    <w:t>0504101</w:t>
                  </w:r>
                  <w:r>
                    <w:rPr>
                      <w:rFonts w:cs="Arial"/>
                      <w:szCs w:val="20"/>
                    </w:rPr>
                    <w:t xml:space="preserve">) при </w:t>
                  </w:r>
                  <w:r w:rsidRPr="00C93628">
                    <w:rPr>
                      <w:rFonts w:cs="Arial"/>
                      <w:strike/>
                      <w:color w:val="FF0000"/>
                      <w:szCs w:val="20"/>
                    </w:rPr>
                    <w:t xml:space="preserve">выбытии нефинансовых активов в связи с прекращением (досрочном расторжении) договора аренды (имущественного найма)/договора безвозмездного пользования, относящихся к операционной аренде или иной первичный документ, </w:t>
                  </w:r>
                  <w:r w:rsidRPr="00C93628">
                    <w:rPr>
                      <w:rFonts w:cs="Arial"/>
                      <w:strike/>
                      <w:color w:val="FF0000"/>
                      <w:szCs w:val="20"/>
                    </w:rPr>
                    <w:lastRenderedPageBreak/>
                    <w:t>подтверждающий выбытие нефинансовых активов,</w:t>
                  </w:r>
                  <w:r>
                    <w:rPr>
                      <w:rFonts w:cs="Arial"/>
                      <w:szCs w:val="20"/>
                    </w:rPr>
                    <w:t xml:space="preserve"> полученных по договору аренды (</w:t>
                  </w:r>
                  <w:r w:rsidRPr="00C93628">
                    <w:rPr>
                      <w:rFonts w:cs="Arial"/>
                      <w:strike/>
                      <w:color w:val="FF0000"/>
                      <w:szCs w:val="20"/>
                    </w:rPr>
                    <w:t>по инициативе арендодателя (балансодержателя</w:t>
                  </w:r>
                  <w:r>
                    <w:rPr>
                      <w:rFonts w:cs="Arial"/>
                      <w:szCs w:val="20"/>
                    </w:rPr>
                    <w:t>) (при отсутствии функциональной возможности подписания в электронном виде принимающей стороной)</w:t>
                  </w: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C93628">
                    <w:rPr>
                      <w:rFonts w:cs="Arial"/>
                      <w:strike/>
                      <w:color w:val="FF0000"/>
                      <w:szCs w:val="20"/>
                    </w:rPr>
                    <w:t>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3628">
                    <w:rPr>
                      <w:rFonts w:cs="Arial"/>
                      <w:strike/>
                      <w:color w:val="FF0000"/>
                      <w:szCs w:val="20"/>
                    </w:rPr>
                    <w:t>утверждение и</w:t>
                  </w:r>
                  <w:r>
                    <w:rPr>
                      <w:rFonts w:cs="Arial"/>
                      <w:szCs w:val="20"/>
                    </w:rPr>
                    <w:t xml:space="preserve"> направление в уполномоченную организацию не позднее </w:t>
                  </w:r>
                  <w:r w:rsidRPr="00C93628">
                    <w:rPr>
                      <w:rFonts w:cs="Arial"/>
                      <w:strike/>
                      <w:color w:val="FF0000"/>
                      <w:szCs w:val="20"/>
                    </w:rPr>
                    <w:t>следующего</w:t>
                  </w:r>
                  <w:r>
                    <w:rPr>
                      <w:rFonts w:cs="Arial"/>
                      <w:szCs w:val="20"/>
                    </w:rPr>
                    <w:t xml:space="preserve"> рабочего дня </w:t>
                  </w:r>
                  <w:r w:rsidRPr="00C93628">
                    <w:rPr>
                      <w:rFonts w:cs="Arial"/>
                      <w:strike/>
                      <w:color w:val="FF0000"/>
                      <w:szCs w:val="20"/>
                    </w:rPr>
                    <w:t>со дня</w:t>
                  </w:r>
                  <w:r>
                    <w:rPr>
                      <w:rFonts w:cs="Arial"/>
                      <w:szCs w:val="20"/>
                    </w:rPr>
                    <w:t xml:space="preserve"> получения документа от </w:t>
                  </w:r>
                  <w:r w:rsidRPr="00C93628">
                    <w:rPr>
                      <w:rFonts w:cs="Arial"/>
                      <w:strike/>
                      <w:color w:val="FF0000"/>
                      <w:szCs w:val="20"/>
                    </w:rPr>
                    <w:t>арендодателя (балансодержателя)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C93628">
                    <w:rPr>
                      <w:rFonts w:cs="Arial"/>
                      <w:strike/>
                      <w:color w:val="FF0000"/>
                      <w:szCs w:val="20"/>
                    </w:rPr>
                    <w:t>следующего</w:t>
                  </w:r>
                  <w:r>
                    <w:rPr>
                      <w:rFonts w:cs="Arial"/>
                      <w:szCs w:val="20"/>
                    </w:rPr>
                    <w:t xml:space="preserve"> рабочего дня </w:t>
                  </w:r>
                  <w:r w:rsidRPr="00C93628">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C93628">
                    <w:rPr>
                      <w:rFonts w:cs="Arial"/>
                      <w:strike/>
                      <w:color w:val="FF0000"/>
                      <w:szCs w:val="20"/>
                    </w:rPr>
                    <w:t>Журналах</w:t>
                  </w:r>
                  <w:r>
                    <w:rPr>
                      <w:rFonts w:cs="Arial"/>
                      <w:szCs w:val="20"/>
                    </w:rPr>
                    <w:t xml:space="preserve"> операций (код формы по ОКУД 0504071), </w:t>
                  </w:r>
                  <w:r w:rsidRPr="00C93628">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3628">
                    <w:rPr>
                      <w:rFonts w:cs="Arial"/>
                      <w:strike/>
                      <w:color w:val="FF0000"/>
                      <w:szCs w:val="20"/>
                    </w:rPr>
                    <w:t>33</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C93628">
                    <w:rPr>
                      <w:rFonts w:cs="Arial"/>
                      <w:strike/>
                      <w:color w:val="FF0000"/>
                      <w:szCs w:val="20"/>
                    </w:rPr>
                    <w:t>0504101</w:t>
                  </w:r>
                  <w:r>
                    <w:rPr>
                      <w:rFonts w:cs="Arial"/>
                      <w:szCs w:val="20"/>
                    </w:rPr>
                    <w:t xml:space="preserve">) при </w:t>
                  </w:r>
                  <w:r w:rsidRPr="00C93628">
                    <w:rPr>
                      <w:rFonts w:cs="Arial"/>
                      <w:strike/>
                      <w:color w:val="FF0000"/>
                      <w:szCs w:val="20"/>
                    </w:rPr>
                    <w:t>выбытии нефинансовых активов в связи с прекращением (досрочном расторжении) договора</w:t>
                  </w:r>
                  <w:r>
                    <w:rPr>
                      <w:rFonts w:cs="Arial"/>
                      <w:szCs w:val="20"/>
                    </w:rPr>
                    <w:t xml:space="preserve"> аренды (имущественного найма)</w:t>
                  </w:r>
                  <w:r w:rsidRPr="00C93628">
                    <w:rPr>
                      <w:rFonts w:cs="Arial"/>
                      <w:strike/>
                      <w:color w:val="FF0000"/>
                      <w:szCs w:val="20"/>
                    </w:rPr>
                    <w:t>/договора</w:t>
                  </w:r>
                  <w:r>
                    <w:rPr>
                      <w:rFonts w:cs="Arial"/>
                      <w:szCs w:val="20"/>
                    </w:rPr>
                    <w:t xml:space="preserve"> безвозмездного пользования</w:t>
                  </w:r>
                  <w:r w:rsidRPr="00C93628">
                    <w:rPr>
                      <w:rFonts w:cs="Arial"/>
                      <w:strike/>
                      <w:color w:val="FF0000"/>
                      <w:szCs w:val="20"/>
                    </w:rPr>
                    <w:t>, относящихся к операционной аренде</w:t>
                  </w:r>
                  <w:r>
                    <w:rPr>
                      <w:rFonts w:cs="Arial"/>
                      <w:szCs w:val="20"/>
                    </w:rPr>
                    <w:t xml:space="preserve"> (</w:t>
                  </w:r>
                  <w:r w:rsidRPr="00C93628">
                    <w:rPr>
                      <w:rFonts w:cs="Arial"/>
                      <w:strike/>
                      <w:color w:val="FF0000"/>
                      <w:szCs w:val="20"/>
                    </w:rPr>
                    <w:t>по инициативе арендодателя (балансодержателя</w:t>
                  </w:r>
                  <w:r>
                    <w:rPr>
                      <w:rFonts w:cs="Arial"/>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3628">
                    <w:rPr>
                      <w:rFonts w:cs="Arial"/>
                      <w:strike/>
                      <w:color w:val="FF0000"/>
                      <w:szCs w:val="20"/>
                    </w:rPr>
                    <w:t>утверждение и</w:t>
                  </w:r>
                  <w:r>
                    <w:rPr>
                      <w:rFonts w:cs="Arial"/>
                      <w:szCs w:val="20"/>
                    </w:rPr>
                    <w:t xml:space="preserve"> направление в уполномоченную организацию средствами ГИИС "Электронный бюджет" не позднее </w:t>
                  </w:r>
                  <w:r w:rsidRPr="00C93628">
                    <w:rPr>
                      <w:rFonts w:cs="Arial"/>
                      <w:strike/>
                      <w:color w:val="FF0000"/>
                      <w:szCs w:val="20"/>
                    </w:rPr>
                    <w:t>следующего</w:t>
                  </w:r>
                  <w:r>
                    <w:rPr>
                      <w:rFonts w:cs="Arial"/>
                      <w:szCs w:val="20"/>
                    </w:rPr>
                    <w:t xml:space="preserve"> рабочего дня </w:t>
                  </w:r>
                  <w:r w:rsidRPr="00C93628">
                    <w:rPr>
                      <w:rFonts w:cs="Arial"/>
                      <w:strike/>
                      <w:color w:val="FF0000"/>
                      <w:szCs w:val="20"/>
                    </w:rPr>
                    <w:t>со дня</w:t>
                  </w:r>
                  <w:r>
                    <w:rPr>
                      <w:rFonts w:cs="Arial"/>
                      <w:szCs w:val="20"/>
                    </w:rPr>
                    <w:t xml:space="preserve"> получения </w:t>
                  </w:r>
                  <w:r w:rsidRPr="00C93628">
                    <w:rPr>
                      <w:rFonts w:cs="Arial"/>
                      <w:strike/>
                      <w:color w:val="FF0000"/>
                      <w:szCs w:val="20"/>
                    </w:rPr>
                    <w:t>подписанного</w:t>
                  </w:r>
                  <w:r>
                    <w:rPr>
                      <w:rFonts w:cs="Arial"/>
                      <w:szCs w:val="20"/>
                    </w:rPr>
                    <w:t xml:space="preserve"> документа </w:t>
                  </w:r>
                  <w:r w:rsidRPr="00C93628">
                    <w:rPr>
                      <w:rFonts w:cs="Arial"/>
                      <w:strike/>
                      <w:color w:val="FF0000"/>
                      <w:szCs w:val="20"/>
                    </w:rPr>
                    <w:t>средствами ГИИС "Электронный бюджет"</w:t>
                  </w:r>
                  <w:r w:rsidRPr="00C93628">
                    <w:rPr>
                      <w:rFonts w:cs="Arial"/>
                      <w:szCs w:val="20"/>
                    </w:rPr>
                    <w:t xml:space="preserve"> от </w:t>
                  </w:r>
                  <w:r w:rsidRPr="00C93628">
                    <w:rPr>
                      <w:rFonts w:cs="Arial"/>
                      <w:strike/>
                      <w:color w:val="FF0000"/>
                      <w:szCs w:val="20"/>
                    </w:rPr>
                    <w:t>арендодателя (балансодержателя)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r w:rsidRPr="00C93628">
                    <w:rPr>
                      <w:rFonts w:cs="Arial"/>
                      <w:strike/>
                      <w:color w:val="FF0000"/>
                      <w:szCs w:val="20"/>
                    </w:rPr>
                    <w:t>, уполномоченные лица арендодателя (балансодержателя)</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C93628">
                    <w:rPr>
                      <w:rFonts w:cs="Arial"/>
                      <w:strike/>
                      <w:color w:val="FF0000"/>
                      <w:szCs w:val="20"/>
                    </w:rPr>
                    <w:t>следующего</w:t>
                  </w:r>
                  <w:r>
                    <w:rPr>
                      <w:rFonts w:cs="Arial"/>
                      <w:szCs w:val="20"/>
                    </w:rPr>
                    <w:t xml:space="preserve"> рабочего дня </w:t>
                  </w:r>
                  <w:r w:rsidRPr="00C93628">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C93628">
                    <w:rPr>
                      <w:rFonts w:cs="Arial"/>
                      <w:strike/>
                      <w:color w:val="FF0000"/>
                      <w:szCs w:val="20"/>
                    </w:rPr>
                    <w:t>Журналах</w:t>
                  </w:r>
                  <w:r>
                    <w:rPr>
                      <w:rFonts w:cs="Arial"/>
                      <w:szCs w:val="20"/>
                    </w:rPr>
                    <w:t xml:space="preserve"> операций (код формы по ОКУД 0504071), </w:t>
                  </w:r>
                  <w:r w:rsidRPr="00C93628">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33.3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 xml:space="preserve">Акт о приеме-передаче объектов нефинансовых активов (код формы по ОКУД 0504101) при выбытии </w:t>
                  </w:r>
                  <w:r w:rsidRPr="00301B54">
                    <w:rPr>
                      <w:rFonts w:cs="Arial"/>
                      <w:strike/>
                      <w:color w:val="FF0000"/>
                      <w:szCs w:val="20"/>
                    </w:rPr>
                    <w:lastRenderedPageBreak/>
                    <w:t>нефинансовых активов в связи с прекращением (досрочном расторжении) договора аренды (имущественного найма)/договора безвозмездного пользования, относящихся к операционной аренде (по инициативе субъекта централизованного учета) (при отсутствии функциональной возможности подписания в электронном виде принимающей стороной)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 xml:space="preserve">1) формирование средствами ГИИС "Электронный бюджет", подписание и направление </w:t>
                  </w:r>
                  <w:r w:rsidRPr="00301B54">
                    <w:rPr>
                      <w:rFonts w:cs="Arial"/>
                      <w:strike/>
                      <w:color w:val="FF0000"/>
                      <w:szCs w:val="20"/>
                    </w:rPr>
                    <w:lastRenderedPageBreak/>
                    <w:t>арендатору (балансодержателю) не позднее 1 (одного) рабочего дня со дня наступления факта хозяйственной жизни;</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2) направление в уполномоченную организацию не позднее следующего рабочего дня со дня получения документа, утвержденного арендатором (балансодержателем)</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ответственное лицо субъекта централизованн</w:t>
                  </w:r>
                  <w:r w:rsidRPr="00301B54">
                    <w:rPr>
                      <w:rFonts w:cs="Arial"/>
                      <w:strike/>
                      <w:color w:val="FF0000"/>
                      <w:szCs w:val="20"/>
                    </w:rPr>
                    <w:lastRenderedPageBreak/>
                    <w:t>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 xml:space="preserve">для отражения в Журналах операций (код формы по ОКУД 0504071), установленных правилами </w:t>
                  </w:r>
                  <w:r w:rsidRPr="00301B54">
                    <w:rPr>
                      <w:rFonts w:cs="Arial"/>
                      <w:strike/>
                      <w:color w:val="FF0000"/>
                      <w:szCs w:val="20"/>
                    </w:rPr>
                    <w:lastRenderedPageBreak/>
                    <w:t>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33.4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Акт о приеме-передаче объектов нефинансовых активов (код формы по ОКУД 0504101) при выбытии нефинансовых активов в связи с прекращением (досрочном расторжении) договора аренды (имущественного найма)/договора безвозмездного пользования, относящихся к операционной аренде (по инициативе субъекта централизованного учета)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1) формирование, подписание, утверждение и направление средствами ГИИС "Электронный бюджет" арендатору (балансодержателю) не позднее следующего рабочего дня со дня наступления факта хозяйственной жизни;</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 xml:space="preserve">2) направление в уполномоченную организацию средствами ГИИС "Электронный бюджет" не позднее следующего рабочего дня со дня </w:t>
                  </w:r>
                  <w:r w:rsidRPr="00301B54">
                    <w:rPr>
                      <w:rFonts w:cs="Arial"/>
                      <w:strike/>
                      <w:color w:val="FF0000"/>
                      <w:szCs w:val="20"/>
                    </w:rPr>
                    <w:lastRenderedPageBreak/>
                    <w:t>получения документа, утвержденного арендатором (балансодержателем) средствами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комиссия по поступлению и выбытию активов субъекта централизованного учета, руководитель (уполномоченное лицо) субъекта централизованного учета, уполномоченное лицо арендатора (балансодержателя)</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34</w:t>
                  </w:r>
                </w:p>
              </w:tc>
              <w:tc>
                <w:tcPr>
                  <w:tcW w:w="1701" w:type="dxa"/>
                  <w:tcBorders>
                    <w:top w:val="single" w:sz="4" w:space="0" w:color="auto"/>
                    <w:left w:val="single" w:sz="4" w:space="0" w:color="auto"/>
                    <w:bottom w:val="single" w:sz="4" w:space="0" w:color="auto"/>
                    <w:right w:val="single" w:sz="4" w:space="0" w:color="auto"/>
                  </w:tcBorders>
                </w:tcPr>
                <w:p w:rsidR="00301B54" w:rsidRDefault="00C278D1" w:rsidP="00301B54">
                  <w:pPr>
                    <w:autoSpaceDE w:val="0"/>
                    <w:autoSpaceDN w:val="0"/>
                    <w:adjustRightInd w:val="0"/>
                    <w:spacing w:after="1" w:line="200" w:lineRule="atLeast"/>
                    <w:rPr>
                      <w:rFonts w:cs="Arial"/>
                      <w:szCs w:val="20"/>
                    </w:rPr>
                  </w:pPr>
                  <w:r>
                    <w:rPr>
                      <w:rFonts w:cs="Arial"/>
                      <w:szCs w:val="20"/>
                    </w:rPr>
                    <w:t>Первичные документы</w:t>
                  </w:r>
                  <w:r w:rsidRPr="00301B54">
                    <w:rPr>
                      <w:rFonts w:cs="Arial"/>
                      <w:strike/>
                      <w:color w:val="FF0000"/>
                      <w:szCs w:val="20"/>
                    </w:rPr>
                    <w:t>, оформляемые</w:t>
                  </w:r>
                  <w:r>
                    <w:rPr>
                      <w:rFonts w:cs="Arial"/>
                      <w:szCs w:val="20"/>
                    </w:rPr>
                    <w:t xml:space="preserve"> при передаче </w:t>
                  </w:r>
                  <w:r w:rsidRPr="00301B54">
                    <w:rPr>
                      <w:rFonts w:cs="Arial"/>
                      <w:strike/>
                      <w:color w:val="FF0000"/>
                      <w:szCs w:val="20"/>
                    </w:rPr>
                    <w:t>материальных ценностей</w:t>
                  </w:r>
                  <w:r>
                    <w:rPr>
                      <w:rFonts w:cs="Arial"/>
                      <w:szCs w:val="20"/>
                    </w:rPr>
                    <w:t xml:space="preserve"> по централизованному снабжению</w:t>
                  </w: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34</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Акт о приеме-передаче объектов нефинансовых активов (код формы по ОКУД 0504101)</w:t>
                  </w:r>
                  <w:r>
                    <w:rPr>
                      <w:rFonts w:cs="Arial"/>
                      <w:szCs w:val="20"/>
                    </w:rPr>
                    <w:t xml:space="preserve"> при передаче нефинансовых активов по централизованному снабжению</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электронный образ (</w:t>
                  </w:r>
                  <w:r>
                    <w:rPr>
                      <w:rFonts w:cs="Arial"/>
                      <w:szCs w:val="20"/>
                    </w:rPr>
                    <w:t>скан-копия</w:t>
                  </w:r>
                  <w:r w:rsidRPr="00301B54">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301B54">
                    <w:rPr>
                      <w:rFonts w:cs="Arial"/>
                      <w:strike/>
                      <w:color w:val="FF0000"/>
                      <w:szCs w:val="20"/>
                    </w:rPr>
                    <w:t>1) формирование средствами ГИИС "Электронный бюджет" не позднее дня отгрузки материальных ценностей принимающей стороне;</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 xml:space="preserve">2) подписание и направление средствами ГИИС "Электронный бюджет" (с приложением электронного образа (скан-копии) подписанного документа членами комиссии по поступлению и выбытию активов не позднее 1 </w:t>
                  </w:r>
                  <w:r w:rsidRPr="00301B54">
                    <w:rPr>
                      <w:rFonts w:cs="Arial"/>
                      <w:strike/>
                      <w:color w:val="FF0000"/>
                      <w:szCs w:val="20"/>
                    </w:rPr>
                    <w:lastRenderedPageBreak/>
                    <w:t>(одного) рабочего дня со дня принятия решения комиссии по поступлению и выбытию активов в уполномоченную организацию;</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3) не позднее следующего рабочего дня со дня подписания уполномоченной организацией средствами ГИИС "Электронный бюджет" направление принимающей стороне на бумажном носителе;</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4)</w:t>
                  </w:r>
                  <w:r>
                    <w:rPr>
                      <w:rFonts w:cs="Arial"/>
                      <w:szCs w:val="20"/>
                    </w:rPr>
                    <w:t xml:space="preserve"> направление в уполномоченную организацию не позднее </w:t>
                  </w:r>
                  <w:r w:rsidRPr="00301B54">
                    <w:rPr>
                      <w:rFonts w:cs="Arial"/>
                      <w:strike/>
                      <w:color w:val="FF0000"/>
                      <w:szCs w:val="20"/>
                    </w:rPr>
                    <w:t>1 (одного)</w:t>
                  </w:r>
                  <w:r>
                    <w:rPr>
                      <w:rFonts w:cs="Arial"/>
                      <w:szCs w:val="20"/>
                    </w:rPr>
                    <w:t xml:space="preserve"> рабочего дня </w:t>
                  </w:r>
                  <w:r w:rsidRPr="00301B54">
                    <w:rPr>
                      <w:rFonts w:cs="Arial"/>
                      <w:strike/>
                      <w:color w:val="FF0000"/>
                      <w:szCs w:val="20"/>
                    </w:rPr>
                    <w:t>со дня получения подписанного принимающей стороной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в части подписания:</w:t>
                  </w:r>
                  <w:r>
                    <w:rPr>
                      <w:rFonts w:cs="Arial"/>
                      <w:szCs w:val="20"/>
                    </w:rPr>
                    <w:t xml:space="preserve"> не позднее </w:t>
                  </w:r>
                  <w:r w:rsidRPr="00301B54">
                    <w:rPr>
                      <w:rFonts w:cs="Arial"/>
                      <w:strike/>
                      <w:color w:val="FF0000"/>
                      <w:szCs w:val="20"/>
                    </w:rPr>
                    <w:t>следующего</w:t>
                  </w:r>
                  <w:r>
                    <w:rPr>
                      <w:rFonts w:cs="Arial"/>
                      <w:szCs w:val="20"/>
                    </w:rPr>
                    <w:t xml:space="preserve"> дня </w:t>
                  </w:r>
                  <w:r w:rsidRPr="00301B54">
                    <w:rPr>
                      <w:rFonts w:cs="Arial"/>
                      <w:strike/>
                      <w:color w:val="FF0000"/>
                      <w:szCs w:val="20"/>
                    </w:rPr>
                    <w:t>со дня</w:t>
                  </w:r>
                  <w:r>
                    <w:rPr>
                      <w:rFonts w:cs="Arial"/>
                      <w:szCs w:val="20"/>
                    </w:rPr>
                    <w:t xml:space="preserve"> получения документа</w:t>
                  </w:r>
                  <w:r w:rsidRPr="00301B54">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в части формирования Извещения (код формы по ОКУД 0504805): не позднее следующего рабочего дня со дня формирования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1)</w:t>
                  </w:r>
                  <w:r>
                    <w:rPr>
                      <w:rFonts w:cs="Arial"/>
                      <w:szCs w:val="20"/>
                    </w:rPr>
                    <w:t xml:space="preserve"> формирование</w:t>
                  </w:r>
                  <w:r w:rsidRPr="00301B54">
                    <w:rPr>
                      <w:rFonts w:cs="Arial"/>
                      <w:strike/>
                      <w:color w:val="FF0000"/>
                      <w:szCs w:val="20"/>
                    </w:rPr>
                    <w:t>, подписание и направление средствами ГИИС "Электронный бюджет"</w:t>
                  </w:r>
                  <w:r>
                    <w:rPr>
                      <w:rFonts w:cs="Arial"/>
                      <w:szCs w:val="20"/>
                    </w:rPr>
                    <w:t xml:space="preserve"> Извещения (код формы по ОКУД 0504805)</w:t>
                  </w:r>
                  <w:r w:rsidRPr="00301B54">
                    <w:rPr>
                      <w:rFonts w:cs="Arial"/>
                      <w:strike/>
                      <w:color w:val="FF0000"/>
                      <w:szCs w:val="20"/>
                    </w:rPr>
                    <w:t>;</w:t>
                  </w:r>
                </w:p>
                <w:p w:rsidR="00C278D1" w:rsidRPr="00301B54" w:rsidRDefault="00C278D1" w:rsidP="00FB0319">
                  <w:pPr>
                    <w:autoSpaceDE w:val="0"/>
                    <w:autoSpaceDN w:val="0"/>
                    <w:adjustRightInd w:val="0"/>
                    <w:spacing w:after="1" w:line="200" w:lineRule="atLeast"/>
                    <w:rPr>
                      <w:rFonts w:cs="Arial"/>
                      <w:strike/>
                      <w:szCs w:val="20"/>
                    </w:rPr>
                  </w:pPr>
                  <w:r w:rsidRPr="00301B54">
                    <w:rPr>
                      <w:rFonts w:cs="Arial"/>
                      <w:strike/>
                      <w:color w:val="FF0000"/>
                      <w:szCs w:val="20"/>
                    </w:rPr>
                    <w:t>2) контроль наличия прикрепленного электронного образа (скан-копии) документа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направления </w:t>
                  </w:r>
                  <w:r w:rsidRPr="00301B54">
                    <w:rPr>
                      <w:rFonts w:cs="Arial"/>
                      <w:strike/>
                      <w:color w:val="FF0000"/>
                      <w:szCs w:val="20"/>
                    </w:rPr>
                    <w:t>на подписание субъекту централизованного учета</w:t>
                  </w:r>
                  <w:r>
                    <w:rPr>
                      <w:rFonts w:cs="Arial"/>
                      <w:szCs w:val="20"/>
                    </w:rPr>
                    <w:t xml:space="preserve"> Извещения (код формы по ОКУД 0504805) (</w:t>
                  </w:r>
                  <w:r w:rsidRPr="00301B54">
                    <w:rPr>
                      <w:rFonts w:cs="Arial"/>
                      <w:strike/>
                      <w:color w:val="FF0000"/>
                      <w:szCs w:val="20"/>
                    </w:rPr>
                    <w:t>см. п. 35</w:t>
                  </w:r>
                  <w:r>
                    <w:rPr>
                      <w:rFonts w:cs="Arial"/>
                      <w:szCs w:val="20"/>
                    </w:rPr>
                    <w:t xml:space="preserve">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34.2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 xml:space="preserve">Акт о приеме-передаче объектов нефинансовых активов (код формы по ОКУД 0504101) при передаче материальных ценностей по централизованному снабжению (при наличии функциональной возможности подписания в </w:t>
                  </w:r>
                  <w:r w:rsidRPr="00301B54">
                    <w:rPr>
                      <w:rFonts w:cs="Arial"/>
                      <w:strike/>
                      <w:color w:val="FF0000"/>
                      <w:szCs w:val="20"/>
                    </w:rPr>
                    <w:lastRenderedPageBreak/>
                    <w:t>электронном виде)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 xml:space="preserve">1) формирование, подписание электронными подписями и направление средствами ГИИС "Электронный бюджет" в уполномоченную организацию не позднее дня отгрузки материальных ценностей </w:t>
                  </w:r>
                  <w:r w:rsidRPr="00301B54">
                    <w:rPr>
                      <w:rFonts w:cs="Arial"/>
                      <w:strike/>
                      <w:color w:val="FF0000"/>
                      <w:szCs w:val="20"/>
                    </w:rPr>
                    <w:lastRenderedPageBreak/>
                    <w:t>принимающей стороне;</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2) не позднее следующего рабочего дня со дня подписания уполномоченной организацией средствами ГИИС "Электронный бюджет" направление принимающей стороне средствами ГИИС "Электронный бюджет";</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3) направление средствами ГИИС "Электронный бюджет" в уполномоченную организацию не позднее 1 (одного) рабочего дня со дня подписания принимающей стороной документа электронными подписями средствами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комиссия по поступлению и выбытию активов субъекта централизованного учета, руководитель (уполномоченно</w:t>
                  </w:r>
                  <w:r w:rsidRPr="00301B54">
                    <w:rPr>
                      <w:rFonts w:cs="Arial"/>
                      <w:strike/>
                      <w:color w:val="FF0000"/>
                      <w:szCs w:val="20"/>
                    </w:rPr>
                    <w:lastRenderedPageBreak/>
                    <w:t>е лицо) субъекта централизованного учета, уполномоченное лицо получателя материальных ценностей</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в части подписания: не позднее следующего дня со дня получения документа;</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 xml:space="preserve">в части формирования Извещения (код формы по ОКУД 0504805): не позднее следующего рабочего дня </w:t>
                  </w:r>
                  <w:r w:rsidRPr="00301B54">
                    <w:rPr>
                      <w:rFonts w:cs="Arial"/>
                      <w:strike/>
                      <w:color w:val="FF0000"/>
                      <w:szCs w:val="20"/>
                    </w:rPr>
                    <w:lastRenderedPageBreak/>
                    <w:t>со дня формирования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формирование, подписание и направление средствами ГИИС "Электронный бюджет" Извещения (код формы по ОКУД 0504805)</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для направления на подписание субъекту централизованного учета Извещения (код формы по ОКУД 0504805) (см. п. 35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34.3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Накладная на отпуск материалов (материальных ценностей) на сторону (код формы по ОКУД 0504205) при передаче материальных ценностей по централизованному снабжению</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1) формирование, подписание электронными подписями средствами ГИИС "Электронный бюджет" и направление не позднее дня отгрузки материальных ценностей принимающей стороне;</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2) направление средствами ГИИС "Электронный бюджет" с приложением электронного образа (скан-копии) в уполномоченную организацию не позднее 1 (одного) рабочего дня со дня получения документа, подписанного принимающей стороной</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в части подписания: не позднее следующего дня со дня получения документа;</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 xml:space="preserve">в части формирования Извещения (код формы по ОКУД 0504805): не позднее следующего </w:t>
                  </w:r>
                  <w:r w:rsidRPr="00301B54">
                    <w:rPr>
                      <w:rFonts w:cs="Arial"/>
                      <w:strike/>
                      <w:color w:val="FF0000"/>
                      <w:szCs w:val="20"/>
                    </w:rPr>
                    <w:lastRenderedPageBreak/>
                    <w:t>рабочего дня со дня формирования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1) формирование, подписание и направление средствами ГИИС "Электронный бюджет" Извещения (код формы по ОКУД 0504805);</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2) контроль наличия прикрепленн</w:t>
                  </w:r>
                  <w:r w:rsidRPr="00301B54">
                    <w:rPr>
                      <w:rFonts w:cs="Arial"/>
                      <w:strike/>
                      <w:color w:val="FF0000"/>
                      <w:szCs w:val="20"/>
                    </w:rPr>
                    <w:lastRenderedPageBreak/>
                    <w:t>ого электронного образа (скан-копии) документа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для направления на подписание субъекту централизованного учета Извещения (код формы по ОКУД 0504805) (см. п. 35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34.4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Накладная на отпуск материалов (материальных ценностей) на сторону (код формы по ОКУД 0504205) при передаче материальных ценностей по централизованному снабжению (при наличии функциональной возможности подписания в электронном виде)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1) формирование, подписание электронными подписями и направление средствами ГИИС "Электронный бюджет" в уполномоченную организацию не позднее дня отгрузки материальных ценностей принимающей стороне;</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 xml:space="preserve">2) направление средствами ГИИС "Электронный бюджет" в уполномоченную организацию не позднее 1 (одного) рабочего дня со дня получения документа, подписанного электронными подписями </w:t>
                  </w:r>
                  <w:r w:rsidRPr="00301B54">
                    <w:rPr>
                      <w:rFonts w:cs="Arial"/>
                      <w:strike/>
                      <w:color w:val="FF0000"/>
                      <w:szCs w:val="20"/>
                    </w:rPr>
                    <w:lastRenderedPageBreak/>
                    <w:t>принимающей стороной</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lastRenderedPageBreak/>
                    <w:t>ответственные лица субъекта централизованного учета и ответственное лицо принимающей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в части подписания: не позднее следующего дня со дня получения документа;</w:t>
                  </w:r>
                </w:p>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в части формирования Извещения (код формы по ОКУД 0504805): не позднее следующего рабочего дня со дня формирования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формирование, подписание и направление средствами ГИИС "Электронный бюджет" Извещения (код формы по ОКУД 0504805)</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для направления на подписание субъекту централизованного учета Извещения (код формы по ОКУД 0504805) (см. п. 35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35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01B54">
                    <w:rPr>
                      <w:rFonts w:cs="Arial"/>
                      <w:strike/>
                      <w:color w:val="FF0000"/>
                      <w:szCs w:val="20"/>
                    </w:rPr>
                    <w:t>Извещение (код формы по ОКУД 0504805) при передаче материальных ценностей по централизованному снабжению</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45712">
                    <w:rPr>
                      <w:rFonts w:cs="Arial"/>
                      <w:strike/>
                      <w:color w:val="FF0000"/>
                      <w:szCs w:val="20"/>
                    </w:rPr>
                    <w:t>35</w:t>
                  </w:r>
                  <w:r>
                    <w:rPr>
                      <w:rFonts w:cs="Arial"/>
                      <w:szCs w:val="20"/>
                    </w:rPr>
                    <w:t>.</w:t>
                  </w:r>
                  <w:r w:rsidRPr="00D45712">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Извещение (код формы по ОКУД 0504805) (</w:t>
                  </w:r>
                  <w:r w:rsidRPr="00D45712">
                    <w:rPr>
                      <w:rFonts w:cs="Arial"/>
                      <w:strike/>
                      <w:color w:val="FF0000"/>
                      <w:szCs w:val="20"/>
                    </w:rPr>
                    <w:t>см. п. 34 Графика документооборота</w:t>
                  </w:r>
                  <w:r>
                    <w:rPr>
                      <w:rFonts w:cs="Arial"/>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45712">
                    <w:rPr>
                      <w:rFonts w:cs="Arial"/>
                      <w:strike/>
                      <w:color w:val="FF0000"/>
                      <w:szCs w:val="20"/>
                    </w:rPr>
                    <w:t>бумажный,</w:t>
                  </w:r>
                  <w:r>
                    <w:rPr>
                      <w:rFonts w:cs="Arial"/>
                      <w:szCs w:val="20"/>
                    </w:rPr>
                    <w:t xml:space="preserve"> электронный </w:t>
                  </w:r>
                  <w:r w:rsidRPr="00D45712">
                    <w:rPr>
                      <w:rFonts w:cs="Arial"/>
                      <w:strike/>
                      <w:color w:val="FF0000"/>
                      <w:szCs w:val="20"/>
                    </w:rPr>
                    <w:t>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45712">
                    <w:rPr>
                      <w:rFonts w:cs="Arial"/>
                      <w:strike/>
                      <w:color w:val="FF0000"/>
                      <w:szCs w:val="20"/>
                    </w:rPr>
                    <w:t>1)</w:t>
                  </w:r>
                  <w:r>
                    <w:rPr>
                      <w:rFonts w:cs="Arial"/>
                      <w:szCs w:val="20"/>
                    </w:rPr>
                    <w:t xml:space="preserve"> подписание </w:t>
                  </w:r>
                  <w:r w:rsidRPr="00D45712">
                    <w:rPr>
                      <w:rFonts w:cs="Arial"/>
                      <w:strike/>
                      <w:color w:val="FF0000"/>
                      <w:szCs w:val="20"/>
                    </w:rPr>
                    <w:t>и направление передающей стороне документ на бумажном носителе</w:t>
                  </w:r>
                  <w:r>
                    <w:rPr>
                      <w:rFonts w:cs="Arial"/>
                      <w:szCs w:val="20"/>
                    </w:rPr>
                    <w:t xml:space="preserve"> не позднее </w:t>
                  </w:r>
                  <w:r w:rsidRPr="00D45712">
                    <w:rPr>
                      <w:rFonts w:cs="Arial"/>
                      <w:strike/>
                      <w:color w:val="FF0000"/>
                      <w:szCs w:val="20"/>
                    </w:rPr>
                    <w:t>2 (двух) рабочих дней со дня получения</w:t>
                  </w:r>
                  <w:r>
                    <w:rPr>
                      <w:rFonts w:cs="Arial"/>
                      <w:szCs w:val="20"/>
                    </w:rPr>
                    <w:t xml:space="preserve"> от уполномоченной организации </w:t>
                  </w:r>
                  <w:r w:rsidRPr="00D45712">
                    <w:rPr>
                      <w:rFonts w:cs="Arial"/>
                      <w:strike/>
                      <w:color w:val="FF0000"/>
                      <w:szCs w:val="20"/>
                    </w:rPr>
                    <w:t>документа;</w:t>
                  </w:r>
                </w:p>
                <w:p w:rsidR="00C278D1" w:rsidRDefault="00C278D1" w:rsidP="00FB0319">
                  <w:pPr>
                    <w:autoSpaceDE w:val="0"/>
                    <w:autoSpaceDN w:val="0"/>
                    <w:adjustRightInd w:val="0"/>
                    <w:spacing w:after="1" w:line="200" w:lineRule="atLeast"/>
                    <w:rPr>
                      <w:rFonts w:cs="Arial"/>
                      <w:szCs w:val="20"/>
                    </w:rPr>
                  </w:pPr>
                  <w:r w:rsidRPr="00D45712">
                    <w:rPr>
                      <w:rFonts w:cs="Arial"/>
                      <w:strike/>
                      <w:color w:val="FF0000"/>
                      <w:szCs w:val="20"/>
                    </w:rPr>
                    <w:t>2) направление электронный образ (скан-копию) в уполномоченную организацию не позднее следующего рабочего дня со дня получения подписанного принимающей стороной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45712">
                    <w:rPr>
                      <w:rFonts w:cs="Arial"/>
                      <w:strike/>
                      <w:color w:val="FF0000"/>
                      <w:szCs w:val="20"/>
                    </w:rPr>
                    <w:t>ответственное</w:t>
                  </w:r>
                  <w:r>
                    <w:rPr>
                      <w:rFonts w:cs="Arial"/>
                      <w:szCs w:val="20"/>
                    </w:rPr>
                    <w:t xml:space="preserve">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D45712">
                    <w:rPr>
                      <w:rFonts w:cs="Arial"/>
                      <w:strike/>
                      <w:color w:val="FF0000"/>
                      <w:szCs w:val="20"/>
                    </w:rPr>
                    <w:t>следующего</w:t>
                  </w:r>
                  <w:r>
                    <w:rPr>
                      <w:rFonts w:cs="Arial"/>
                      <w:szCs w:val="20"/>
                    </w:rPr>
                    <w:t xml:space="preserve"> рабочего дня </w:t>
                  </w:r>
                  <w:r w:rsidRPr="00D45712">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D45712" w:rsidRDefault="00C278D1" w:rsidP="00FB0319">
                  <w:pPr>
                    <w:autoSpaceDE w:val="0"/>
                    <w:autoSpaceDN w:val="0"/>
                    <w:adjustRightInd w:val="0"/>
                    <w:spacing w:after="1" w:line="200" w:lineRule="atLeast"/>
                    <w:rPr>
                      <w:rFonts w:cs="Arial"/>
                      <w:strike/>
                      <w:szCs w:val="20"/>
                    </w:rPr>
                  </w:pPr>
                  <w:r w:rsidRPr="00D45712">
                    <w:rPr>
                      <w:rFonts w:cs="Arial"/>
                      <w:strike/>
                      <w:color w:val="FF0000"/>
                      <w:szCs w:val="20"/>
                    </w:rPr>
                    <w:t>отражение в бухгалтерском учете бухгалтерских записей согласно 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D45712">
                    <w:rPr>
                      <w:rFonts w:cs="Arial"/>
                      <w:strike/>
                      <w:color w:val="FF0000"/>
                      <w:szCs w:val="20"/>
                    </w:rPr>
                    <w:t>отражения в Журналах операций</w:t>
                  </w:r>
                  <w:r>
                    <w:rPr>
                      <w:rFonts w:cs="Arial"/>
                      <w:szCs w:val="20"/>
                    </w:rPr>
                    <w:t xml:space="preserve"> (</w:t>
                  </w:r>
                  <w:r w:rsidRPr="00D45712">
                    <w:rPr>
                      <w:rFonts w:cs="Arial"/>
                      <w:strike/>
                      <w:color w:val="FF0000"/>
                      <w:szCs w:val="20"/>
                    </w:rPr>
                    <w:t>код формы по ОКУД 0504071</w:t>
                  </w:r>
                  <w:r>
                    <w:rPr>
                      <w:rFonts w:cs="Arial"/>
                      <w:szCs w:val="20"/>
                    </w:rPr>
                    <w:t>)</w:t>
                  </w:r>
                  <w:r w:rsidRPr="00D45712">
                    <w:rPr>
                      <w:rFonts w:cs="Arial"/>
                      <w:strike/>
                      <w:color w:val="FF0000"/>
                      <w:szCs w:val="20"/>
                    </w:rPr>
                    <w:t>, установленных правилами организации и ведения бюджетного учета,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45712">
                    <w:rPr>
                      <w:rFonts w:cs="Arial"/>
                      <w:strike/>
                      <w:color w:val="FF0000"/>
                      <w:szCs w:val="20"/>
                    </w:rPr>
                    <w:t>35</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w:t>
                  </w:r>
                  <w:r w:rsidRPr="00D45712">
                    <w:rPr>
                      <w:rFonts w:cs="Arial"/>
                      <w:strike/>
                      <w:color w:val="FF0000"/>
                      <w:szCs w:val="20"/>
                    </w:rPr>
                    <w:t>(см. п. 34 Графика документооборота)</w:t>
                  </w:r>
                  <w:r>
                    <w:rPr>
                      <w:rFonts w:cs="Arial"/>
                      <w:szCs w:val="20"/>
                    </w:rPr>
                    <w:t xml:space="preserve"> при </w:t>
                  </w:r>
                  <w:r w:rsidRPr="00D45712">
                    <w:rPr>
                      <w:rFonts w:cs="Arial"/>
                      <w:strike/>
                      <w:color w:val="FF0000"/>
                      <w:szCs w:val="20"/>
                    </w:rPr>
                    <w:t>безвозмездной</w:t>
                  </w:r>
                  <w:r>
                    <w:rPr>
                      <w:rFonts w:cs="Arial"/>
                      <w:szCs w:val="20"/>
                    </w:rPr>
                    <w:t xml:space="preserve"> передаче нефинансовых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45712">
                    <w:rPr>
                      <w:rFonts w:cs="Arial"/>
                      <w:strike/>
                      <w:color w:val="FF0000"/>
                      <w:szCs w:val="20"/>
                    </w:rPr>
                    <w:t>1) подписание электронными подписями</w:t>
                  </w:r>
                  <w:r>
                    <w:rPr>
                      <w:rFonts w:cs="Arial"/>
                      <w:szCs w:val="20"/>
                    </w:rPr>
                    <w:t xml:space="preserve"> не позднее </w:t>
                  </w:r>
                  <w:r w:rsidRPr="00D45712">
                    <w:rPr>
                      <w:rFonts w:cs="Arial"/>
                      <w:strike/>
                      <w:color w:val="FF0000"/>
                      <w:szCs w:val="20"/>
                    </w:rPr>
                    <w:t>1 (одного)</w:t>
                  </w:r>
                  <w:r>
                    <w:rPr>
                      <w:rFonts w:cs="Arial"/>
                      <w:szCs w:val="20"/>
                    </w:rPr>
                    <w:t xml:space="preserve"> рабочего дня </w:t>
                  </w:r>
                  <w:r w:rsidRPr="00D45712">
                    <w:rPr>
                      <w:rFonts w:cs="Arial"/>
                      <w:strike/>
                      <w:color w:val="FF0000"/>
                      <w:szCs w:val="20"/>
                    </w:rPr>
                    <w:t>со дня подписания</w:t>
                  </w:r>
                  <w:r>
                    <w:rPr>
                      <w:rFonts w:cs="Arial"/>
                      <w:szCs w:val="20"/>
                    </w:rPr>
                    <w:t xml:space="preserve"> документа </w:t>
                  </w:r>
                  <w:r w:rsidRPr="00D45712">
                    <w:rPr>
                      <w:rFonts w:cs="Arial"/>
                      <w:strike/>
                      <w:color w:val="FF0000"/>
                      <w:szCs w:val="20"/>
                    </w:rPr>
                    <w:t xml:space="preserve">уполномоченной организацией средствами ГИИС "Электронный бюджет" и </w:t>
                  </w:r>
                  <w:r w:rsidRPr="00D45712">
                    <w:rPr>
                      <w:rFonts w:cs="Arial"/>
                      <w:strike/>
                      <w:color w:val="FF0000"/>
                      <w:szCs w:val="20"/>
                    </w:rPr>
                    <w:lastRenderedPageBreak/>
                    <w:t>направление средствами ГИИС "Электронный бюджет" на подписание принимающей стороне;</w:t>
                  </w:r>
                </w:p>
                <w:p w:rsidR="00C278D1" w:rsidRDefault="00C278D1" w:rsidP="00FB0319">
                  <w:pPr>
                    <w:autoSpaceDE w:val="0"/>
                    <w:autoSpaceDN w:val="0"/>
                    <w:adjustRightInd w:val="0"/>
                    <w:spacing w:after="1" w:line="200" w:lineRule="atLeast"/>
                    <w:rPr>
                      <w:rFonts w:cs="Arial"/>
                      <w:szCs w:val="20"/>
                    </w:rPr>
                  </w:pPr>
                  <w:r w:rsidRPr="00D45712">
                    <w:rPr>
                      <w:rFonts w:cs="Arial"/>
                      <w:strike/>
                      <w:color w:val="FF0000"/>
                      <w:szCs w:val="20"/>
                    </w:rPr>
                    <w:t>2) направление в уполномоченную организацию не позднее дня подписания документа электронными подписями принимающей стороной средствами ГИИС "Электронный бюджет"</w:t>
                  </w: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45712">
                    <w:rPr>
                      <w:rFonts w:cs="Arial"/>
                      <w:strike/>
                      <w:color w:val="FF0000"/>
                      <w:szCs w:val="20"/>
                    </w:rPr>
                    <w:lastRenderedPageBreak/>
                    <w:t>руководитель (уполномоченное</w:t>
                  </w:r>
                  <w:r w:rsidRPr="00FE2404">
                    <w:rPr>
                      <w:rFonts w:cs="Arial"/>
                      <w:szCs w:val="20"/>
                    </w:rPr>
                    <w:t xml:space="preserve"> лицо</w:t>
                  </w:r>
                  <w:r w:rsidRPr="00D45712">
                    <w:rPr>
                      <w:rFonts w:cs="Arial"/>
                      <w:strike/>
                      <w:color w:val="FF0000"/>
                      <w:szCs w:val="20"/>
                    </w:rPr>
                    <w:t>) субъекта централизованного учета, главный бухгалтер</w:t>
                  </w:r>
                  <w:r>
                    <w:rPr>
                      <w:rFonts w:cs="Arial"/>
                      <w:szCs w:val="20"/>
                    </w:rPr>
                    <w:t xml:space="preserve"> уполномоченной </w:t>
                  </w:r>
                  <w:r>
                    <w:rPr>
                      <w:rFonts w:cs="Arial"/>
                      <w:szCs w:val="20"/>
                    </w:rPr>
                    <w:lastRenderedPageBreak/>
                    <w:t>организации</w:t>
                  </w:r>
                  <w:r w:rsidRPr="00D45712">
                    <w:rPr>
                      <w:rFonts w:cs="Arial"/>
                      <w:strike/>
                      <w:color w:val="FF0000"/>
                      <w:szCs w:val="20"/>
                    </w:rPr>
                    <w:t>, ответственные лица принимающей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D45712">
                    <w:rPr>
                      <w:rFonts w:cs="Arial"/>
                      <w:strike/>
                      <w:color w:val="FF0000"/>
                      <w:szCs w:val="20"/>
                    </w:rPr>
                    <w:t>следующего</w:t>
                  </w:r>
                  <w:r>
                    <w:rPr>
                      <w:rFonts w:cs="Arial"/>
                      <w:szCs w:val="20"/>
                    </w:rPr>
                    <w:t xml:space="preserve"> рабочего дня </w:t>
                  </w:r>
                  <w:r w:rsidRPr="00D45712">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w:t>
                  </w:r>
                  <w:r w:rsidRPr="00D45712">
                    <w:rPr>
                      <w:rFonts w:cs="Arial"/>
                      <w:strike/>
                      <w:color w:val="FF0000"/>
                      <w:szCs w:val="20"/>
                    </w:rPr>
                    <w:t>в бухгалтерском учете бухгалтерских записей согласно 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D45712">
                    <w:rPr>
                      <w:rFonts w:cs="Arial"/>
                      <w:strike/>
                      <w:color w:val="FF0000"/>
                      <w:szCs w:val="20"/>
                    </w:rPr>
                    <w:t>Журналах</w:t>
                  </w:r>
                  <w:r>
                    <w:rPr>
                      <w:rFonts w:cs="Arial"/>
                      <w:szCs w:val="20"/>
                    </w:rPr>
                    <w:t xml:space="preserve"> операций (код формы по ОКУД 0504071), </w:t>
                  </w:r>
                  <w:r w:rsidRPr="00D45712">
                    <w:rPr>
                      <w:rFonts w:cs="Arial"/>
                      <w:strike/>
                      <w:color w:val="FF0000"/>
                      <w:szCs w:val="20"/>
                    </w:rPr>
                    <w:t>установленных правилами организации и ведения бюджетного учета,</w:t>
                  </w:r>
                  <w:r>
                    <w:rPr>
                      <w:rFonts w:cs="Arial"/>
                      <w:szCs w:val="20"/>
                    </w:rPr>
                    <w:t xml:space="preserve"> Журнале </w:t>
                  </w:r>
                  <w:r w:rsidRPr="00676E22">
                    <w:rPr>
                      <w:rFonts w:cs="Arial"/>
                      <w:strike/>
                      <w:color w:val="FF0000"/>
                      <w:szCs w:val="20"/>
                    </w:rPr>
                    <w:t>операций</w:t>
                  </w:r>
                  <w:r>
                    <w:rPr>
                      <w:rFonts w:cs="Arial"/>
                      <w:szCs w:val="20"/>
                    </w:rPr>
                    <w:t xml:space="preserve"> по </w:t>
                  </w:r>
                  <w:r w:rsidRPr="00D45712">
                    <w:rPr>
                      <w:rFonts w:cs="Arial"/>
                      <w:strike/>
                      <w:color w:val="FF0000"/>
                      <w:szCs w:val="20"/>
                    </w:rPr>
                    <w:t>забалансовому счету</w:t>
                  </w:r>
                  <w:r>
                    <w:rPr>
                      <w:rFonts w:cs="Arial"/>
                      <w:szCs w:val="20"/>
                    </w:rPr>
                    <w:t xml:space="preserve"> (код </w:t>
                  </w:r>
                  <w:r>
                    <w:rPr>
                      <w:rFonts w:cs="Arial"/>
                      <w:szCs w:val="20"/>
                    </w:rPr>
                    <w:lastRenderedPageBreak/>
                    <w:t xml:space="preserve">формы по ОКУД </w:t>
                  </w:r>
                  <w:r w:rsidRPr="00676E22">
                    <w:rPr>
                      <w:rFonts w:cs="Arial"/>
                      <w:strike/>
                      <w:color w:val="FF0000"/>
                      <w:szCs w:val="20"/>
                    </w:rPr>
                    <w:t>0509213</w:t>
                  </w:r>
                  <w:r>
                    <w:rPr>
                      <w:rFonts w:cs="Arial"/>
                      <w:szCs w:val="20"/>
                    </w:rPr>
                    <w: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676E22" w:rsidRDefault="00C278D1" w:rsidP="00FB0319">
                  <w:pPr>
                    <w:autoSpaceDE w:val="0"/>
                    <w:autoSpaceDN w:val="0"/>
                    <w:adjustRightInd w:val="0"/>
                    <w:spacing w:after="1" w:line="200" w:lineRule="atLeast"/>
                    <w:rPr>
                      <w:rFonts w:cs="Arial"/>
                      <w:strike/>
                      <w:szCs w:val="20"/>
                    </w:rPr>
                  </w:pPr>
                  <w:r w:rsidRPr="00676E22">
                    <w:rPr>
                      <w:rFonts w:cs="Arial"/>
                      <w:strike/>
                      <w:color w:val="FF0000"/>
                      <w:szCs w:val="20"/>
                    </w:rPr>
                    <w:lastRenderedPageBreak/>
                    <w:t>36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Первичные документы при </w:t>
                  </w:r>
                  <w:r w:rsidRPr="00676E22">
                    <w:rPr>
                      <w:rFonts w:cs="Arial"/>
                      <w:strike/>
                      <w:color w:val="FF0000"/>
                      <w:szCs w:val="20"/>
                    </w:rPr>
                    <w:t>получении материальных ценностей</w:t>
                  </w:r>
                  <w:r>
                    <w:rPr>
                      <w:rFonts w:cs="Arial"/>
                      <w:szCs w:val="20"/>
                    </w:rPr>
                    <w:t xml:space="preserve"> по централизованному снабжению</w:t>
                  </w: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36</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Акт о приеме-передаче нефинансовых активов (код формы по ОКУД 0504101) при получении</w:t>
                  </w:r>
                  <w:r>
                    <w:rPr>
                      <w:rFonts w:cs="Arial"/>
                      <w:szCs w:val="20"/>
                    </w:rPr>
                    <w:t xml:space="preserve"> материальных ценностей </w:t>
                  </w:r>
                  <w:r w:rsidRPr="00676E22">
                    <w:rPr>
                      <w:rFonts w:cs="Arial"/>
                      <w:strike/>
                      <w:color w:val="FF0000"/>
                      <w:szCs w:val="20"/>
                    </w:rPr>
                    <w:t>в рамках централизованного снабжения с приложением копий документов поставщика на отправленные ценности в адрес принимающей стороны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Pr="00676E22" w:rsidRDefault="00C278D1" w:rsidP="00FB0319">
                  <w:pPr>
                    <w:autoSpaceDE w:val="0"/>
                    <w:autoSpaceDN w:val="0"/>
                    <w:adjustRightInd w:val="0"/>
                    <w:spacing w:after="1" w:line="200" w:lineRule="atLeast"/>
                    <w:rPr>
                      <w:rFonts w:cs="Arial"/>
                      <w:strike/>
                      <w:szCs w:val="20"/>
                    </w:rPr>
                  </w:pPr>
                  <w:r w:rsidRPr="00676E22">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1) подписание электронными подписями и</w:t>
                  </w:r>
                  <w:r>
                    <w:rPr>
                      <w:rFonts w:cs="Arial"/>
                      <w:szCs w:val="20"/>
                    </w:rPr>
                    <w:t xml:space="preserve"> направление </w:t>
                  </w:r>
                  <w:r w:rsidRPr="00676E22">
                    <w:rPr>
                      <w:rFonts w:cs="Arial"/>
                      <w:strike/>
                      <w:color w:val="FF0000"/>
                      <w:szCs w:val="20"/>
                    </w:rPr>
                    <w:t>средствами ГИИС "Электронный бюджет"</w:t>
                  </w:r>
                  <w:r>
                    <w:rPr>
                      <w:rFonts w:cs="Arial"/>
                      <w:szCs w:val="20"/>
                    </w:rPr>
                    <w:t xml:space="preserve"> в уполномоченную организацию не позднее </w:t>
                  </w:r>
                  <w:r w:rsidRPr="00676E22">
                    <w:rPr>
                      <w:rFonts w:cs="Arial"/>
                      <w:strike/>
                      <w:color w:val="FF0000"/>
                      <w:szCs w:val="20"/>
                    </w:rPr>
                    <w:t>1 (одного)</w:t>
                  </w:r>
                  <w:r>
                    <w:rPr>
                      <w:rFonts w:cs="Arial"/>
                      <w:szCs w:val="20"/>
                    </w:rPr>
                    <w:t xml:space="preserve"> рабочего дня </w:t>
                  </w:r>
                  <w:r w:rsidRPr="00676E22">
                    <w:rPr>
                      <w:rFonts w:cs="Arial"/>
                      <w:strike/>
                      <w:color w:val="FF0000"/>
                      <w:szCs w:val="20"/>
                    </w:rPr>
                    <w:t>со дня</w:t>
                  </w:r>
                  <w:r>
                    <w:rPr>
                      <w:rFonts w:cs="Arial"/>
                      <w:szCs w:val="20"/>
                    </w:rPr>
                    <w:t xml:space="preserve"> получения </w:t>
                  </w:r>
                  <w:r w:rsidRPr="00676E22">
                    <w:rPr>
                      <w:rFonts w:cs="Arial"/>
                      <w:strike/>
                      <w:color w:val="FF0000"/>
                      <w:szCs w:val="20"/>
                    </w:rPr>
                    <w:t>подписанного средствами ГИИС "Электронный бюджет"</w:t>
                  </w:r>
                  <w:r>
                    <w:rPr>
                      <w:rFonts w:cs="Arial"/>
                      <w:szCs w:val="20"/>
                    </w:rPr>
                    <w:t xml:space="preserve"> документа от </w:t>
                  </w:r>
                  <w:r w:rsidRPr="00676E22">
                    <w:rPr>
                      <w:rFonts w:cs="Arial"/>
                      <w:strike/>
                      <w:color w:val="FF0000"/>
                      <w:szCs w:val="20"/>
                    </w:rPr>
                    <w:t>передающей стороны;</w:t>
                  </w:r>
                </w:p>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2) направление Извещение (код формы по ОКУД 0504805)</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руководитель (уполномоченное лицо) субъекта централизованного учета,</w:t>
                  </w:r>
                  <w:r>
                    <w:rPr>
                      <w:rFonts w:cs="Arial"/>
                      <w:szCs w:val="20"/>
                    </w:rPr>
                    <w:t xml:space="preserve"> ответственное лицо субъекта централизованного учета</w:t>
                  </w:r>
                  <w:r w:rsidRPr="00676E22">
                    <w:rPr>
                      <w:rFonts w:cs="Arial"/>
                      <w:strike/>
                      <w:color w:val="FF0000"/>
                      <w:szCs w:val="20"/>
                    </w:rPr>
                    <w:t>, уполномоченные лица передающей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676E22">
                    <w:rPr>
                      <w:rFonts w:cs="Arial"/>
                      <w:strike/>
                      <w:color w:val="FF0000"/>
                      <w:szCs w:val="20"/>
                    </w:rPr>
                    <w:t>следующего</w:t>
                  </w:r>
                  <w:r>
                    <w:rPr>
                      <w:rFonts w:cs="Arial"/>
                      <w:szCs w:val="20"/>
                    </w:rPr>
                    <w:t xml:space="preserve"> рабочего дня </w:t>
                  </w:r>
                  <w:r w:rsidRPr="00676E22">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676E22" w:rsidRDefault="00C278D1" w:rsidP="00FB0319">
                  <w:pPr>
                    <w:autoSpaceDE w:val="0"/>
                    <w:autoSpaceDN w:val="0"/>
                    <w:adjustRightInd w:val="0"/>
                    <w:spacing w:after="1" w:line="200" w:lineRule="atLeast"/>
                    <w:rPr>
                      <w:rFonts w:cs="Arial"/>
                      <w:strike/>
                      <w:szCs w:val="20"/>
                    </w:rPr>
                  </w:pPr>
                  <w:r w:rsidRPr="00676E22">
                    <w:rPr>
                      <w:rFonts w:cs="Arial"/>
                      <w:strike/>
                      <w:color w:val="FF0000"/>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676E22">
                    <w:rPr>
                      <w:rFonts w:cs="Arial"/>
                      <w:strike/>
                      <w:color w:val="FF0000"/>
                      <w:szCs w:val="20"/>
                    </w:rPr>
                    <w:t>отражения в Журнале операций по забалансовому счету</w:t>
                  </w:r>
                  <w:r>
                    <w:rPr>
                      <w:rFonts w:cs="Arial"/>
                      <w:szCs w:val="20"/>
                    </w:rPr>
                    <w:t xml:space="preserve"> (код формы по ОКУД </w:t>
                  </w:r>
                  <w:r w:rsidRPr="00676E22">
                    <w:rPr>
                      <w:rFonts w:cs="Arial"/>
                      <w:strike/>
                      <w:color w:val="FF0000"/>
                      <w:szCs w:val="20"/>
                    </w:rPr>
                    <w:t>0509213</w:t>
                  </w:r>
                  <w:r>
                    <w:rPr>
                      <w:rFonts w:cs="Arial"/>
                      <w:szCs w:val="20"/>
                    </w:rPr>
                    <w: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36.2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Накладная на отпуск материалов (материальных ценностей) на сторону (код формы по ОКУД 0504205) при получении материальных ценностей по централизованному снабжению (при наличии функциональной возможности подписания в электронном виде)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1) подписание электронными подписями и направление средствами ГИИС "Электронный бюджет" в уполномоченную организацию не позднее 1 (одного) рабочего дня со дня получения подписанного средствами ГИИС "Электронный бюджет" документа от передающей стороны;</w:t>
                  </w:r>
                </w:p>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 xml:space="preserve">2) направление </w:t>
                  </w:r>
                  <w:r w:rsidRPr="00676E22">
                    <w:rPr>
                      <w:rFonts w:cs="Arial"/>
                      <w:strike/>
                      <w:color w:val="FF0000"/>
                      <w:szCs w:val="20"/>
                    </w:rPr>
                    <w:lastRenderedPageBreak/>
                    <w:t>Извещение (код формы по ОКУД 0504805)</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lastRenderedPageBreak/>
                    <w:t>ответственные лица субъекта централизованного учета и ответственное лицо принимающей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36.3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Накладная на отпуск материалов (материальных ценностей) на сторону (код формы по ОКУД 0504205) при получении материальных ценностей по централизованному снабжению (при наличии функциональной возможности подписания в электронном виде)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1) направление средствами ГИИС "Электронный бюджет" с приложением электронного образа (скан-копии) в уполномоченную организацию не позднее 1 (одного) рабочего дня со дня получения подписанного документа от передающей стороны;</w:t>
                  </w:r>
                </w:p>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2) направление Извещение (код формы по ОКУД 0504805)</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ответственные лица субъекта централизованного учета и ответственное лицо принимающей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37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Извещение (код формы по ОКУД 0504805) при приемке имущества, полученное от передающей стороны (дополнительно к п. 36.1, 36.2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37</w:t>
                  </w:r>
                  <w:r>
                    <w:rPr>
                      <w:rFonts w:cs="Arial"/>
                      <w:szCs w:val="20"/>
                    </w:rPr>
                    <w:t>.</w:t>
                  </w:r>
                  <w:r w:rsidRPr="00676E22">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771B20">
                    <w:rPr>
                      <w:rFonts w:cs="Arial"/>
                      <w:strike/>
                      <w:color w:val="FF0000"/>
                      <w:szCs w:val="20"/>
                    </w:rPr>
                    <w:t>приемке имущества, полученное от передающей стороны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Pr="00771B20" w:rsidRDefault="00C278D1" w:rsidP="00FB0319">
                  <w:pPr>
                    <w:autoSpaceDE w:val="0"/>
                    <w:autoSpaceDN w:val="0"/>
                    <w:adjustRightInd w:val="0"/>
                    <w:spacing w:after="1" w:line="200" w:lineRule="atLeast"/>
                    <w:rPr>
                      <w:rFonts w:cs="Arial"/>
                      <w:strike/>
                      <w:szCs w:val="20"/>
                    </w:rPr>
                  </w:pPr>
                  <w:r w:rsidRPr="00771B20">
                    <w:rPr>
                      <w:rFonts w:cs="Arial"/>
                      <w:strike/>
                      <w:color w:val="FF0000"/>
                      <w:szCs w:val="20"/>
                    </w:rPr>
                    <w:t>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71B20">
                    <w:rPr>
                      <w:rFonts w:cs="Arial"/>
                      <w:strike/>
                      <w:color w:val="FF0000"/>
                      <w:szCs w:val="20"/>
                    </w:rPr>
                    <w:t>направление средствами ГИИС "Электронный бюджет"</w:t>
                  </w:r>
                  <w:r>
                    <w:rPr>
                      <w:rFonts w:cs="Arial"/>
                      <w:szCs w:val="20"/>
                    </w:rPr>
                    <w:t xml:space="preserve"> не позднее </w:t>
                  </w:r>
                  <w:r w:rsidRPr="00771B20">
                    <w:rPr>
                      <w:rFonts w:cs="Arial"/>
                      <w:strike/>
                      <w:color w:val="FF0000"/>
                      <w:szCs w:val="20"/>
                    </w:rPr>
                    <w:t>2 (двух) рабочих дней со дня получения</w:t>
                  </w:r>
                  <w:r>
                    <w:rPr>
                      <w:rFonts w:cs="Arial"/>
                      <w:szCs w:val="20"/>
                    </w:rPr>
                    <w:t xml:space="preserve"> от </w:t>
                  </w:r>
                  <w:r w:rsidRPr="00771B20">
                    <w:rPr>
                      <w:rFonts w:cs="Arial"/>
                      <w:strike/>
                      <w:color w:val="FF0000"/>
                      <w:szCs w:val="20"/>
                    </w:rPr>
                    <w:t>передающей стороны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71B20">
                    <w:rPr>
                      <w:rFonts w:cs="Arial"/>
                      <w:strike/>
                      <w:color w:val="FF0000"/>
                      <w:szCs w:val="20"/>
                    </w:rPr>
                    <w:t>уполномоченные лица передающей стороны, ответственное</w:t>
                  </w:r>
                  <w:r>
                    <w:rPr>
                      <w:rFonts w:cs="Arial"/>
                      <w:szCs w:val="20"/>
                    </w:rPr>
                    <w:t xml:space="preserve"> лицо субъекта централизованн</w:t>
                  </w:r>
                  <w:r>
                    <w:rPr>
                      <w:rFonts w:cs="Arial"/>
                      <w:szCs w:val="20"/>
                    </w:rPr>
                    <w:lastRenderedPageBreak/>
                    <w:t>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771B20">
                    <w:rPr>
                      <w:rFonts w:cs="Arial"/>
                      <w:strike/>
                      <w:color w:val="FF0000"/>
                      <w:szCs w:val="20"/>
                    </w:rPr>
                    <w:t>следующего</w:t>
                  </w:r>
                  <w:r>
                    <w:rPr>
                      <w:rFonts w:cs="Arial"/>
                      <w:szCs w:val="20"/>
                    </w:rPr>
                    <w:t xml:space="preserve"> рабочего дня </w:t>
                  </w:r>
                  <w:r w:rsidRPr="00771B20">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771B20">
                    <w:rPr>
                      <w:rFonts w:cs="Arial"/>
                      <w:strike/>
                      <w:color w:val="FF0000"/>
                      <w:szCs w:val="20"/>
                    </w:rPr>
                    <w:t>1) заполнение Извещения (код формы по ОКУД 0504805) в ГИИС "Электронный бюджет";</w:t>
                  </w:r>
                </w:p>
                <w:p w:rsidR="00C278D1" w:rsidRPr="002B1BFD" w:rsidRDefault="00C278D1" w:rsidP="00FB0319">
                  <w:pPr>
                    <w:autoSpaceDE w:val="0"/>
                    <w:autoSpaceDN w:val="0"/>
                    <w:adjustRightInd w:val="0"/>
                    <w:spacing w:after="1" w:line="200" w:lineRule="atLeast"/>
                    <w:rPr>
                      <w:rFonts w:cs="Arial"/>
                      <w:szCs w:val="20"/>
                    </w:rPr>
                  </w:pPr>
                  <w:r w:rsidRPr="00771B20">
                    <w:rPr>
                      <w:rFonts w:cs="Arial"/>
                      <w:strike/>
                      <w:color w:val="FF0000"/>
                      <w:szCs w:val="20"/>
                    </w:rPr>
                    <w:t>2) подписание ответственным лицом уполномочен</w:t>
                  </w:r>
                  <w:r w:rsidRPr="00771B20">
                    <w:rPr>
                      <w:rFonts w:cs="Arial"/>
                      <w:strike/>
                      <w:color w:val="FF0000"/>
                      <w:szCs w:val="20"/>
                    </w:rPr>
                    <w:lastRenderedPageBreak/>
                    <w:t>ной организации</w:t>
                  </w: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подписания </w:t>
                  </w:r>
                  <w:r w:rsidRPr="00771B20">
                    <w:rPr>
                      <w:rFonts w:cs="Arial"/>
                      <w:strike/>
                      <w:color w:val="FF0000"/>
                      <w:szCs w:val="20"/>
                    </w:rPr>
                    <w:t>субъектом централизованного учета</w:t>
                  </w:r>
                  <w:r>
                    <w:rPr>
                      <w:rFonts w:cs="Arial"/>
                      <w:szCs w:val="20"/>
                    </w:rPr>
                    <w:t xml:space="preserve"> (</w:t>
                  </w:r>
                  <w:r w:rsidRPr="00771B20">
                    <w:rPr>
                      <w:rFonts w:cs="Arial"/>
                      <w:strike/>
                      <w:color w:val="FF0000"/>
                      <w:szCs w:val="20"/>
                    </w:rPr>
                    <w:t>см. п. 37.1</w:t>
                  </w:r>
                  <w:r>
                    <w:rPr>
                      <w:rFonts w:cs="Arial"/>
                      <w:szCs w:val="20"/>
                    </w:rPr>
                    <w:t>.1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71B20">
                    <w:rPr>
                      <w:rFonts w:cs="Arial"/>
                      <w:strike/>
                      <w:color w:val="FF0000"/>
                      <w:szCs w:val="20"/>
                    </w:rPr>
                    <w:t>37</w:t>
                  </w:r>
                  <w:r>
                    <w:rPr>
                      <w:rFonts w:cs="Arial"/>
                      <w:szCs w:val="20"/>
                    </w:rPr>
                    <w:t>.</w:t>
                  </w:r>
                  <w:r w:rsidRPr="00771B20">
                    <w:rPr>
                      <w:rFonts w:cs="Arial"/>
                      <w:strike/>
                      <w:color w:val="FF0000"/>
                      <w:szCs w:val="20"/>
                    </w:rPr>
                    <w:t>1</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771B20">
                    <w:rPr>
                      <w:rFonts w:cs="Arial"/>
                      <w:strike/>
                      <w:color w:val="FF0000"/>
                      <w:szCs w:val="20"/>
                    </w:rPr>
                    <w:t>приемке имущества, полученное от передающей стороны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71B20">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71B20">
                    <w:rPr>
                      <w:rFonts w:cs="Arial"/>
                      <w:strike/>
                      <w:color w:val="FF0000"/>
                      <w:szCs w:val="20"/>
                    </w:rPr>
                    <w:t>1) утверждение и направление в уполномоченную организацию средствами ГИИС "Электронный бюджет"</w:t>
                  </w:r>
                  <w:r>
                    <w:rPr>
                      <w:rFonts w:cs="Arial"/>
                      <w:szCs w:val="20"/>
                    </w:rPr>
                    <w:t xml:space="preserve"> не позднее </w:t>
                  </w:r>
                  <w:r w:rsidRPr="00771B20">
                    <w:rPr>
                      <w:rFonts w:cs="Arial"/>
                      <w:strike/>
                      <w:color w:val="FF0000"/>
                      <w:szCs w:val="20"/>
                    </w:rPr>
                    <w:t>1 (одного)</w:t>
                  </w:r>
                  <w:r>
                    <w:rPr>
                      <w:rFonts w:cs="Arial"/>
                      <w:szCs w:val="20"/>
                    </w:rPr>
                    <w:t xml:space="preserve"> рабочего дня </w:t>
                  </w:r>
                  <w:r w:rsidRPr="00771B20">
                    <w:rPr>
                      <w:rFonts w:cs="Arial"/>
                      <w:strike/>
                      <w:color w:val="FF0000"/>
                      <w:szCs w:val="20"/>
                    </w:rPr>
                    <w:t>со дня</w:t>
                  </w:r>
                  <w:r>
                    <w:rPr>
                      <w:rFonts w:cs="Arial"/>
                      <w:szCs w:val="20"/>
                    </w:rPr>
                    <w:t xml:space="preserve"> получения </w:t>
                  </w:r>
                  <w:r w:rsidRPr="00771B20">
                    <w:rPr>
                      <w:rFonts w:cs="Arial"/>
                      <w:strike/>
                      <w:color w:val="FF0000"/>
                      <w:szCs w:val="20"/>
                    </w:rPr>
                    <w:t>из уполномоченной организации;</w:t>
                  </w:r>
                </w:p>
                <w:p w:rsidR="00C278D1" w:rsidRDefault="00C278D1" w:rsidP="00FB0319">
                  <w:pPr>
                    <w:autoSpaceDE w:val="0"/>
                    <w:autoSpaceDN w:val="0"/>
                    <w:adjustRightInd w:val="0"/>
                    <w:spacing w:after="1" w:line="200" w:lineRule="atLeast"/>
                    <w:rPr>
                      <w:rFonts w:cs="Arial"/>
                      <w:szCs w:val="20"/>
                    </w:rPr>
                  </w:pPr>
                  <w:r w:rsidRPr="00771B20">
                    <w:rPr>
                      <w:rFonts w:cs="Arial"/>
                      <w:strike/>
                      <w:color w:val="FF0000"/>
                      <w:szCs w:val="20"/>
                    </w:rPr>
                    <w:t>2) направление передающей стороне средствами ГИИС "Электронный бюджет" не позднее 2 (двух) рабочих дней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71B20">
                    <w:rPr>
                      <w:rFonts w:cs="Arial"/>
                      <w:strike/>
                      <w:color w:val="FF0000"/>
                      <w:szCs w:val="20"/>
                    </w:rPr>
                    <w:t>руководитель (уполномоченное лицо) субъекта централизованного учета, главный бухгалтер (уполномоченное</w:t>
                  </w:r>
                  <w:r>
                    <w:rPr>
                      <w:rFonts w:cs="Arial"/>
                      <w:szCs w:val="20"/>
                    </w:rPr>
                    <w:t xml:space="preserve"> лицо</w:t>
                  </w:r>
                  <w:r w:rsidRPr="00771B20">
                    <w:rPr>
                      <w:rFonts w:cs="Arial"/>
                      <w:strike/>
                      <w:color w:val="FF0000"/>
                      <w:szCs w:val="20"/>
                    </w:rPr>
                    <w:t>)</w:t>
                  </w:r>
                  <w:r>
                    <w:rPr>
                      <w:rFonts w:cs="Arial"/>
                      <w:szCs w:val="20"/>
                    </w:rPr>
                    <w:t xml:space="preserve"> уполномоченной организации</w:t>
                  </w:r>
                  <w:r w:rsidRPr="00771B20">
                    <w:rPr>
                      <w:rFonts w:cs="Arial"/>
                      <w:strike/>
                      <w:color w:val="FF0000"/>
                      <w:szCs w:val="20"/>
                    </w:rPr>
                    <w:t>, уполномоченные лица передающей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771B20">
                    <w:rPr>
                      <w:rFonts w:cs="Arial"/>
                      <w:strike/>
                      <w:color w:val="FF0000"/>
                      <w:szCs w:val="20"/>
                    </w:rPr>
                    <w:t>следующего</w:t>
                  </w:r>
                  <w:r>
                    <w:rPr>
                      <w:rFonts w:cs="Arial"/>
                      <w:szCs w:val="20"/>
                    </w:rPr>
                    <w:t xml:space="preserve"> рабочего дня </w:t>
                  </w:r>
                  <w:r w:rsidRPr="00771B20">
                    <w:rPr>
                      <w:rFonts w:cs="Arial"/>
                      <w:strike/>
                      <w:color w:val="FF0000"/>
                      <w:szCs w:val="20"/>
                    </w:rPr>
                    <w:t>после</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в </w:t>
                  </w:r>
                  <w:r w:rsidRPr="00771B20">
                    <w:rPr>
                      <w:rFonts w:cs="Arial"/>
                      <w:strike/>
                      <w:color w:val="FF0000"/>
                      <w:szCs w:val="20"/>
                    </w:rPr>
                    <w:t>бухгалтерском</w:t>
                  </w:r>
                  <w:r>
                    <w:rPr>
                      <w:rFonts w:cs="Arial"/>
                      <w:szCs w:val="20"/>
                    </w:rPr>
                    <w:t xml:space="preserve"> учете </w:t>
                  </w:r>
                  <w:r w:rsidRPr="00771B20">
                    <w:rPr>
                      <w:rFonts w:cs="Arial"/>
                      <w:strike/>
                      <w:color w:val="FF0000"/>
                      <w:szCs w:val="20"/>
                    </w:rPr>
                    <w:t>бухгалтерских записей согласно 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771B20">
                    <w:rPr>
                      <w:rFonts w:cs="Arial"/>
                      <w:strike/>
                      <w:color w:val="FF0000"/>
                      <w:szCs w:val="20"/>
                    </w:rPr>
                    <w:t>Журналах операций</w:t>
                  </w:r>
                  <w:r>
                    <w:rPr>
                      <w:rFonts w:cs="Arial"/>
                      <w:szCs w:val="20"/>
                    </w:rPr>
                    <w:t xml:space="preserve"> (код формы по ОКУД 0504071)</w:t>
                  </w:r>
                  <w:r w:rsidRPr="00771B20">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37.2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Извещение (код формы по ОКУД 0504805), при приемке имущества, полученное от передающей стороны средствами ГИИС "Электронный бюджет"</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направление средствами ГИИС "Электронный бюджет" не позднее 1 (одного) рабочего дня со дня получения от передающей стороны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уполномоченные лица передающей стороны, 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1) заполнение Извещения (код формы по ОКУД 0504805) в ГИИС "Электронный бюджет";</w:t>
                  </w:r>
                </w:p>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2) подписание ответственным лицом уполномоченной организации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для подписания субъектом централизованного учета (см. п. 37.2.1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37.2.1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 xml:space="preserve">Извещение (код формы по ОКУД 0504805) при приемке имущества, полученное от </w:t>
                  </w:r>
                  <w:r w:rsidRPr="00676E22">
                    <w:rPr>
                      <w:rFonts w:cs="Arial"/>
                      <w:strike/>
                      <w:color w:val="FF0000"/>
                      <w:szCs w:val="20"/>
                    </w:rPr>
                    <w:lastRenderedPageBreak/>
                    <w:t>передающей стороны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 xml:space="preserve">1) утверждение и направление в уполномоченную организацию </w:t>
                  </w:r>
                  <w:r w:rsidRPr="00676E22">
                    <w:rPr>
                      <w:rFonts w:cs="Arial"/>
                      <w:strike/>
                      <w:color w:val="FF0000"/>
                      <w:szCs w:val="20"/>
                    </w:rPr>
                    <w:lastRenderedPageBreak/>
                    <w:t>средствами ГИИС "Электронный бюджет" не позднее 1 (одного) рабочего дня со дня получения из уполномоченной организации;</w:t>
                  </w:r>
                </w:p>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2) направление передающей стороне средствами ГИИС "Электронный бюджет" не позднее 1 (одного) рабочего дня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lastRenderedPageBreak/>
                    <w:t>руководитель (уполномоченное лицо) субъект</w:t>
                  </w:r>
                  <w:r w:rsidRPr="00676E22">
                    <w:rPr>
                      <w:rFonts w:cs="Arial"/>
                      <w:strike/>
                      <w:color w:val="FF0000"/>
                      <w:szCs w:val="20"/>
                    </w:rPr>
                    <w:lastRenderedPageBreak/>
                    <w:t>а централизованного учета, главный бухгалтер (уполномоченное лицо) уполномоченной организации, уполномоченные лица передающей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lastRenderedPageBreak/>
                    <w:t>не позднее следующего рабочего дня после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 xml:space="preserve">отражение в бухгалтерском учете бухгалтерских записей согласно </w:t>
                  </w:r>
                  <w:r w:rsidRPr="00676E22">
                    <w:rPr>
                      <w:rFonts w:cs="Arial"/>
                      <w:strike/>
                      <w:color w:val="FF0000"/>
                      <w:szCs w:val="20"/>
                    </w:rPr>
                    <w:lastRenderedPageBreak/>
                    <w:t>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lastRenderedPageBreak/>
                    <w:t xml:space="preserve">для отражения в Журналах операций (код формы по ОКУД 0504071), </w:t>
                  </w:r>
                  <w:r w:rsidRPr="00676E22">
                    <w:rPr>
                      <w:rFonts w:cs="Arial"/>
                      <w:strike/>
                      <w:color w:val="FF0000"/>
                      <w:szCs w:val="20"/>
                    </w:rPr>
                    <w:lastRenderedPageBreak/>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lastRenderedPageBreak/>
                    <w:t>38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Оборотная ведомость по нефинансовым активам (код формы по ОКУД 0504035)</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формирование ежемесячно на 1-ое число месяца следующего за отчетным</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1) для направления ответственному лицу субъекта централизованного учета по запросу;</w:t>
                  </w:r>
                </w:p>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2) сверка данных с данными Главной книги (код формы по ОКУД 0504072) &lt;37&gt;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39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Инвентарный список нефинансовых активов (код формы по ОКУД 0504034)</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Формирование средствами ГИИС "Электронный бюджет" по мере отражения операций по принятию к учету нефинансовых активов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1) для внутреннего пользования;</w:t>
                  </w:r>
                </w:p>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2) для нанесения инвентарных номеров ответственным лицом субъекта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40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71B20">
                    <w:rPr>
                      <w:rFonts w:cs="Arial"/>
                      <w:strike/>
                      <w:color w:val="FF0000"/>
                      <w:szCs w:val="20"/>
                    </w:rPr>
                    <w:t>Информация, необходимая</w:t>
                  </w:r>
                  <w:r>
                    <w:rPr>
                      <w:rFonts w:cs="Arial"/>
                      <w:szCs w:val="20"/>
                    </w:rPr>
                    <w:t xml:space="preserve"> для формирования (изменения) </w:t>
                  </w:r>
                  <w:r>
                    <w:rPr>
                      <w:rFonts w:cs="Arial"/>
                      <w:szCs w:val="20"/>
                    </w:rPr>
                    <w:lastRenderedPageBreak/>
                    <w:t>карт учета федерального имущества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C344A">
                    <w:rPr>
                      <w:rFonts w:cs="Arial"/>
                      <w:strike/>
                      <w:color w:val="FF0000"/>
                      <w:szCs w:val="20"/>
                    </w:rPr>
                    <w:t>электронный образ (</w:t>
                  </w:r>
                  <w:r>
                    <w:rPr>
                      <w:rFonts w:cs="Arial"/>
                      <w:szCs w:val="20"/>
                    </w:rPr>
                    <w:t>скан-копия</w:t>
                  </w:r>
                  <w:r w:rsidRPr="006C344A">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запроса о предоставлении </w:t>
                  </w:r>
                  <w:r w:rsidRPr="006C344A">
                    <w:rPr>
                      <w:rFonts w:cs="Arial"/>
                      <w:strike/>
                      <w:color w:val="FF0000"/>
                      <w:szCs w:val="20"/>
                    </w:rPr>
                    <w:t>информации</w:t>
                  </w:r>
                  <w:r>
                    <w:rPr>
                      <w:rFonts w:cs="Arial"/>
                      <w:szCs w:val="20"/>
                    </w:rPr>
                    <w:t xml:space="preserve">, </w:t>
                  </w:r>
                  <w:r w:rsidRPr="006C344A">
                    <w:rPr>
                      <w:rFonts w:cs="Arial"/>
                      <w:strike/>
                      <w:color w:val="FF0000"/>
                      <w:szCs w:val="20"/>
                    </w:rPr>
                    <w:t>необходимой</w:t>
                  </w:r>
                  <w:r>
                    <w:rPr>
                      <w:rFonts w:cs="Arial"/>
                      <w:szCs w:val="20"/>
                    </w:rPr>
                    <w:t xml:space="preserve"> </w:t>
                  </w:r>
                  <w:r>
                    <w:rPr>
                      <w:rFonts w:cs="Arial"/>
                      <w:szCs w:val="20"/>
                    </w:rPr>
                    <w:lastRenderedPageBreak/>
                    <w:t>для формирования (изменения) карт учета федерального имущества не позднее 2 (двух) рабочих дней до даты формирования (изменения) карт учета федерального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субъекта </w:t>
                  </w:r>
                  <w:r>
                    <w:rPr>
                      <w:rFonts w:cs="Arial"/>
                      <w:szCs w:val="20"/>
                    </w:rPr>
                    <w:lastRenderedPageBreak/>
                    <w:t>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6C344A">
                    <w:rPr>
                      <w:rFonts w:cs="Arial"/>
                      <w:strike/>
                      <w:color w:val="FF0000"/>
                      <w:szCs w:val="20"/>
                    </w:rPr>
                    <w:t>1 (одного)</w:t>
                  </w:r>
                  <w:r>
                    <w:rPr>
                      <w:rFonts w:cs="Arial"/>
                      <w:szCs w:val="20"/>
                    </w:rPr>
                    <w:t xml:space="preserve"> рабочего дня </w:t>
                  </w:r>
                  <w:r w:rsidRPr="006C344A">
                    <w:rPr>
                      <w:rFonts w:cs="Arial"/>
                      <w:strike/>
                      <w:color w:val="FF0000"/>
                      <w:szCs w:val="20"/>
                    </w:rPr>
                    <w:t>со дня</w:t>
                  </w:r>
                  <w:r>
                    <w:rPr>
                      <w:rFonts w:cs="Arial"/>
                      <w:szCs w:val="20"/>
                    </w:rPr>
                    <w:t xml:space="preserve"> </w:t>
                  </w:r>
                  <w:r>
                    <w:rPr>
                      <w:rFonts w:cs="Arial"/>
                      <w:szCs w:val="20"/>
                    </w:rPr>
                    <w:lastRenderedPageBreak/>
                    <w:t xml:space="preserve">получения </w:t>
                  </w:r>
                  <w:r w:rsidRPr="006C344A">
                    <w:rPr>
                      <w:rFonts w:cs="Arial"/>
                      <w:strike/>
                      <w:color w:val="FF0000"/>
                      <w:szCs w:val="20"/>
                    </w:rPr>
                    <w:t>запроса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формирование </w:t>
                  </w:r>
                  <w:r w:rsidRPr="006C344A">
                    <w:rPr>
                      <w:rFonts w:cs="Arial"/>
                      <w:strike/>
                      <w:color w:val="FF0000"/>
                      <w:szCs w:val="20"/>
                    </w:rPr>
                    <w:t>Информации</w:t>
                  </w:r>
                  <w:r>
                    <w:rPr>
                      <w:rFonts w:cs="Arial"/>
                      <w:szCs w:val="20"/>
                    </w:rPr>
                    <w:t xml:space="preserve"> согласно запросу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направления в субъект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41</w:t>
                  </w:r>
                </w:p>
              </w:tc>
              <w:tc>
                <w:tcPr>
                  <w:tcW w:w="1701" w:type="dxa"/>
                  <w:tcBorders>
                    <w:top w:val="single" w:sz="4" w:space="0" w:color="auto"/>
                    <w:left w:val="single" w:sz="4" w:space="0" w:color="auto"/>
                    <w:bottom w:val="single" w:sz="4" w:space="0" w:color="auto"/>
                    <w:right w:val="single" w:sz="4" w:space="0" w:color="auto"/>
                  </w:tcBorders>
                </w:tcPr>
                <w:p w:rsidR="00FE2404" w:rsidRPr="00187A09"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Информация</w:t>
                  </w:r>
                  <w:r w:rsidRPr="00187A09">
                    <w:rPr>
                      <w:rFonts w:cs="Arial"/>
                      <w:strike/>
                      <w:color w:val="FF0000"/>
                      <w:szCs w:val="20"/>
                    </w:rPr>
                    <w:t xml:space="preserve"> об изменении кадастровой стоимости земельных участков</w:t>
                  </w:r>
                </w:p>
              </w:tc>
              <w:tc>
                <w:tcPr>
                  <w:tcW w:w="992" w:type="dxa"/>
                  <w:tcBorders>
                    <w:top w:val="single" w:sz="4" w:space="0" w:color="auto"/>
                    <w:left w:val="single" w:sz="4" w:space="0" w:color="auto"/>
                    <w:bottom w:val="single" w:sz="4" w:space="0" w:color="auto"/>
                    <w:right w:val="single" w:sz="4" w:space="0" w:color="auto"/>
                  </w:tcBorders>
                </w:tcPr>
                <w:p w:rsidR="00C278D1" w:rsidRPr="00FE2404" w:rsidRDefault="00C278D1" w:rsidP="00FB0319">
                  <w:pPr>
                    <w:autoSpaceDE w:val="0"/>
                    <w:autoSpaceDN w:val="0"/>
                    <w:adjustRightInd w:val="0"/>
                    <w:spacing w:after="1" w:line="200" w:lineRule="atLeast"/>
                    <w:rPr>
                      <w:rFonts w:cs="Arial"/>
                      <w:szCs w:val="20"/>
                    </w:rPr>
                  </w:pPr>
                  <w:r w:rsidRPr="00187A09">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электронный образ (</w:t>
                  </w:r>
                  <w:r w:rsidRPr="00187A09">
                    <w:rPr>
                      <w:rFonts w:cs="Arial"/>
                      <w:strike/>
                      <w:color w:val="FF0000"/>
                      <w:szCs w:val="20"/>
                    </w:rPr>
                    <w:t>скан-копия</w:t>
                  </w:r>
                  <w:r w:rsidRPr="00676E2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6E22">
                    <w:rPr>
                      <w:rFonts w:cs="Arial"/>
                      <w:strike/>
                      <w:color w:val="FF0000"/>
                      <w:szCs w:val="20"/>
                    </w:rPr>
                    <w:t>По мере получения информации, ежегодно</w:t>
                  </w:r>
                  <w:r w:rsidRPr="00187A09">
                    <w:rPr>
                      <w:rFonts w:cs="Arial"/>
                      <w:strike/>
                      <w:color w:val="FF0000"/>
                      <w:szCs w:val="20"/>
                    </w:rPr>
                    <w:t xml:space="preserve"> не позднее </w:t>
                  </w:r>
                  <w:r w:rsidRPr="00676E22">
                    <w:rPr>
                      <w:rFonts w:cs="Arial"/>
                      <w:strike/>
                      <w:color w:val="FF0000"/>
                      <w:szCs w:val="20"/>
                    </w:rPr>
                    <w:t>следующего</w:t>
                  </w:r>
                  <w:r w:rsidRPr="00187A09">
                    <w:rPr>
                      <w:rFonts w:cs="Arial"/>
                      <w:strike/>
                      <w:color w:val="FF0000"/>
                      <w:szCs w:val="20"/>
                    </w:rPr>
                    <w:t xml:space="preserve"> рабочего дня</w:t>
                  </w:r>
                  <w:r w:rsidRPr="00FE2404">
                    <w:rPr>
                      <w:rFonts w:cs="Arial"/>
                      <w:strike/>
                      <w:color w:val="FF0000"/>
                      <w:szCs w:val="20"/>
                    </w:rPr>
                    <w:t xml:space="preserve"> </w:t>
                  </w:r>
                  <w:r w:rsidRPr="00676E22">
                    <w:rPr>
                      <w:rFonts w:cs="Arial"/>
                      <w:strike/>
                      <w:color w:val="FF0000"/>
                      <w:szCs w:val="20"/>
                    </w:rPr>
                    <w:t>со дня утверждения приказа о проведении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Pr="00FE2404" w:rsidRDefault="00C278D1" w:rsidP="00FB0319">
                  <w:pPr>
                    <w:autoSpaceDE w:val="0"/>
                    <w:autoSpaceDN w:val="0"/>
                    <w:adjustRightInd w:val="0"/>
                    <w:spacing w:after="1" w:line="200" w:lineRule="atLeast"/>
                    <w:rPr>
                      <w:rFonts w:cs="Arial"/>
                      <w:szCs w:val="20"/>
                    </w:rPr>
                  </w:pPr>
                  <w:r w:rsidRPr="00187A09">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A09">
                    <w:rPr>
                      <w:rFonts w:cs="Arial"/>
                      <w:strike/>
                      <w:color w:val="FF0000"/>
                      <w:szCs w:val="20"/>
                    </w:rPr>
                    <w:t xml:space="preserve">не позднее </w:t>
                  </w:r>
                  <w:r w:rsidRPr="00676E22">
                    <w:rPr>
                      <w:rFonts w:cs="Arial"/>
                      <w:strike/>
                      <w:color w:val="FF0000"/>
                      <w:szCs w:val="20"/>
                    </w:rPr>
                    <w:t>1 (одного)</w:t>
                  </w:r>
                  <w:r w:rsidRPr="00187A09">
                    <w:rPr>
                      <w:rFonts w:cs="Arial"/>
                      <w:strike/>
                      <w:color w:val="FF0000"/>
                      <w:szCs w:val="20"/>
                    </w:rPr>
                    <w:t xml:space="preserve"> рабочего дня </w:t>
                  </w:r>
                  <w:r w:rsidRPr="00676E22">
                    <w:rPr>
                      <w:rFonts w:cs="Arial"/>
                      <w:strike/>
                      <w:color w:val="FF0000"/>
                      <w:szCs w:val="20"/>
                    </w:rPr>
                    <w:t>со дня получения запроса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A09">
                    <w:rPr>
                      <w:rFonts w:cs="Arial"/>
                      <w:strike/>
                      <w:color w:val="FF0000"/>
                      <w:szCs w:val="20"/>
                    </w:rPr>
                    <w:t xml:space="preserve">отражение в </w:t>
                  </w:r>
                  <w:r w:rsidRPr="00676E22">
                    <w:rPr>
                      <w:rFonts w:cs="Arial"/>
                      <w:strike/>
                      <w:color w:val="FF0000"/>
                      <w:szCs w:val="20"/>
                    </w:rPr>
                    <w:t>бухгалтерском</w:t>
                  </w:r>
                  <w:r w:rsidRPr="00187A09">
                    <w:rPr>
                      <w:rFonts w:cs="Arial"/>
                      <w:strike/>
                      <w:color w:val="FF0000"/>
                      <w:szCs w:val="20"/>
                    </w:rPr>
                    <w:t xml:space="preserve"> учете </w:t>
                  </w:r>
                  <w:r w:rsidRPr="00676E22">
                    <w:rPr>
                      <w:rFonts w:cs="Arial"/>
                      <w:strike/>
                      <w:color w:val="FF0000"/>
                      <w:szCs w:val="20"/>
                    </w:rPr>
                    <w:t>бухгалтерских записей согласно 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A09">
                    <w:rPr>
                      <w:rFonts w:cs="Arial"/>
                      <w:strike/>
                      <w:color w:val="FF0000"/>
                      <w:szCs w:val="20"/>
                    </w:rPr>
                    <w:t xml:space="preserve">для отражения в </w:t>
                  </w:r>
                  <w:r w:rsidRPr="00676E22">
                    <w:rPr>
                      <w:rFonts w:cs="Arial"/>
                      <w:strike/>
                      <w:color w:val="FF0000"/>
                      <w:szCs w:val="20"/>
                    </w:rPr>
                    <w:t>Журналах</w:t>
                  </w:r>
                  <w:r w:rsidRPr="00187A09">
                    <w:rPr>
                      <w:rFonts w:cs="Arial"/>
                      <w:strike/>
                      <w:color w:val="FF0000"/>
                      <w:szCs w:val="20"/>
                    </w:rPr>
                    <w:t xml:space="preserve"> операций (код формы по ОКУД 0504071)</w:t>
                  </w:r>
                  <w:r w:rsidRPr="00676E22">
                    <w:rPr>
                      <w:rFonts w:cs="Arial"/>
                      <w:strike/>
                      <w:color w:val="FF0000"/>
                      <w:szCs w:val="20"/>
                    </w:rPr>
                    <w:t>, установленных правилами организации и ведения бюджетного учета</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8" w:name="Р1_4"/>
                  <w:bookmarkEnd w:id="8"/>
                  <w:r>
                    <w:rPr>
                      <w:rFonts w:cs="Arial"/>
                      <w:szCs w:val="20"/>
                    </w:rPr>
                    <w:t>2. Учет кассовых операций</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C344A">
                    <w:rPr>
                      <w:rFonts w:cs="Arial"/>
                      <w:strike/>
                      <w:color w:val="FF0000"/>
                      <w:szCs w:val="20"/>
                    </w:rPr>
                    <w:t>42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Приходный кассовый ордер (фондовый) (код формы по ОКУД 0310001)</w:t>
                  </w: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C344A">
                    <w:rPr>
                      <w:rFonts w:cs="Arial"/>
                      <w:strike/>
                      <w:color w:val="FF0000"/>
                      <w:szCs w:val="20"/>
                    </w:rPr>
                    <w:t>42</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Приходный кассовый ордер (фондовый) (код формы по ОКУД 0310001) при поступлении денежных документов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подписание электронными подписями средствами ГИИС "Электронный бюджет" из документов-оснований поступления денежных документов (товарная накладная </w:t>
                  </w:r>
                  <w:r w:rsidRPr="007B1C21">
                    <w:rPr>
                      <w:rFonts w:cs="Arial"/>
                      <w:strike/>
                      <w:color w:val="FF0000"/>
                      <w:szCs w:val="20"/>
                    </w:rPr>
                    <w:t>и иные документы поставщика</w:t>
                  </w:r>
                  <w:r>
                    <w:rPr>
                      <w:rFonts w:cs="Arial"/>
                      <w:szCs w:val="20"/>
                    </w:rPr>
                    <w:t xml:space="preserve">) и направление в субъект централизованного учета в </w:t>
                  </w:r>
                  <w:r>
                    <w:rPr>
                      <w:rFonts w:cs="Arial"/>
                      <w:szCs w:val="20"/>
                    </w:rPr>
                    <w:lastRenderedPageBreak/>
                    <w:t>день формирования документа;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субъектом централизованного учета </w:t>
                  </w:r>
                  <w:r w:rsidRPr="007B1C21">
                    <w:rPr>
                      <w:rFonts w:cs="Arial"/>
                      <w:strike/>
                      <w:color w:val="FF0000"/>
                      <w:szCs w:val="20"/>
                    </w:rPr>
                    <w:t>электронными подписями</w:t>
                  </w:r>
                  <w:r>
                    <w:rPr>
                      <w:rFonts w:cs="Arial"/>
                      <w:szCs w:val="20"/>
                    </w:rPr>
                    <w:t xml:space="preserve"> не позднее дня поступления денежных документов и направление средствами ГИИС "Электронный бюджет" в уполномоченную организацию не позднее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w:t>
                  </w:r>
                </w:p>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на ведение кассовых операций лицо субъекта централизованн</w:t>
                  </w:r>
                  <w:r>
                    <w:rPr>
                      <w:rFonts w:cs="Arial"/>
                      <w:szCs w:val="20"/>
                    </w:rPr>
                    <w:lastRenderedPageBreak/>
                    <w:t>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одномоментно после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 &lt;</w:t>
                  </w:r>
                  <w:r w:rsidRPr="007B1C21">
                    <w:rPr>
                      <w:rFonts w:cs="Arial"/>
                      <w:strike/>
                      <w:color w:val="FF0000"/>
                      <w:szCs w:val="20"/>
                    </w:rPr>
                    <w:t>38</w:t>
                  </w:r>
                  <w:r>
                    <w:rPr>
                      <w:rFonts w:cs="Arial"/>
                      <w:szCs w:val="20"/>
                    </w:rPr>
                    <w:t>&gt;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 &lt;</w:t>
                  </w:r>
                  <w:r w:rsidRPr="007B1C21">
                    <w:rPr>
                      <w:rFonts w:cs="Arial"/>
                      <w:strike/>
                      <w:color w:val="FF0000"/>
                      <w:szCs w:val="20"/>
                    </w:rPr>
                    <w:t>39</w:t>
                  </w:r>
                  <w:r>
                    <w:rPr>
                      <w:rFonts w:cs="Arial"/>
                      <w:szCs w:val="20"/>
                    </w:rPr>
                    <w:t>&gt;;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7B1C21">
                    <w:rPr>
                      <w:rFonts w:cs="Arial"/>
                      <w:strike/>
                      <w:color w:val="FF0000"/>
                      <w:szCs w:val="20"/>
                    </w:rPr>
                    <w:t>Журналах операций</w:t>
                  </w:r>
                  <w:r>
                    <w:rPr>
                      <w:rFonts w:cs="Arial"/>
                      <w:szCs w:val="20"/>
                    </w:rPr>
                    <w:t xml:space="preserve"> (код формы по ОКУД 0504071)</w:t>
                  </w:r>
                  <w:r w:rsidRPr="007B1C21">
                    <w:rPr>
                      <w:rFonts w:cs="Arial"/>
                      <w:strike/>
                      <w:color w:val="FF0000"/>
                      <w:szCs w:val="20"/>
                    </w:rPr>
                    <w:t xml:space="preserve">, установленных правилами организации и ведения </w:t>
                  </w:r>
                  <w:r w:rsidRPr="007B1C21">
                    <w:rPr>
                      <w:rFonts w:cs="Arial"/>
                      <w:strike/>
                      <w:color w:val="FF0000"/>
                      <w:szCs w:val="20"/>
                    </w:rPr>
                    <w:lastRenderedPageBreak/>
                    <w:t>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 &lt;</w:t>
                  </w:r>
                  <w:r w:rsidRPr="007B1C21">
                    <w:rPr>
                      <w:rFonts w:cs="Arial"/>
                      <w:strike/>
                      <w:color w:val="FF0000"/>
                      <w:szCs w:val="20"/>
                    </w:rPr>
                    <w:t>40</w:t>
                  </w:r>
                  <w:r>
                    <w:rPr>
                      <w:rFonts w:cs="Arial"/>
                      <w:szCs w:val="20"/>
                    </w:rPr>
                    <w:t>&gt;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B1C21">
                    <w:rPr>
                      <w:rFonts w:cs="Arial"/>
                      <w:strike/>
                      <w:color w:val="FF0000"/>
                      <w:szCs w:val="20"/>
                    </w:rPr>
                    <w:lastRenderedPageBreak/>
                    <w:t>42</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Приходный кассовый ордер (фондовый) (код формы по ОКУД 0310001)</w:t>
                  </w:r>
                  <w:r w:rsidRPr="00734837">
                    <w:rPr>
                      <w:rFonts w:cs="Arial"/>
                      <w:strike/>
                      <w:color w:val="FF0000"/>
                      <w:szCs w:val="20"/>
                    </w:rPr>
                    <w:t>,</w:t>
                  </w:r>
                  <w:r>
                    <w:rPr>
                      <w:rFonts w:cs="Arial"/>
                      <w:szCs w:val="20"/>
                    </w:rPr>
                    <w:t xml:space="preserve"> при поступлении денежных документов путем заключения контракта через ЕИС, Единого агрегатора торговли (далее - ЕАТ) (при условии наличия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одномоментно на основании выгруженного субъектом централизованного учета из ЕИС, ЕАТ документа, подтверждающего факт приобретения денежных документов (универсальный передаточный документ,</w:t>
                  </w:r>
                </w:p>
                <w:p w:rsidR="00C278D1" w:rsidRDefault="00C278D1" w:rsidP="00FB0319">
                  <w:pPr>
                    <w:autoSpaceDE w:val="0"/>
                    <w:autoSpaceDN w:val="0"/>
                    <w:adjustRightInd w:val="0"/>
                    <w:spacing w:after="1" w:line="200" w:lineRule="atLeast"/>
                    <w:rPr>
                      <w:rFonts w:cs="Arial"/>
                      <w:szCs w:val="20"/>
                    </w:rPr>
                  </w:pPr>
                  <w:r>
                    <w:rPr>
                      <w:rFonts w:cs="Arial"/>
                      <w:szCs w:val="20"/>
                    </w:rPr>
                    <w:t xml:space="preserve">товарная накладная </w:t>
                  </w:r>
                  <w:r w:rsidRPr="00734837">
                    <w:rPr>
                      <w:rFonts w:cs="Arial"/>
                      <w:strike/>
                      <w:color w:val="FF0000"/>
                      <w:szCs w:val="20"/>
                    </w:rPr>
                    <w:t>и иные документы</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w:t>
                  </w:r>
                  <w:r w:rsidRPr="00734837">
                    <w:rPr>
                      <w:rFonts w:cs="Arial"/>
                      <w:strike/>
                      <w:color w:val="FF0000"/>
                      <w:szCs w:val="20"/>
                    </w:rPr>
                    <w:t>электронными подписями</w:t>
                  </w:r>
                  <w:r>
                    <w:rPr>
                      <w:rFonts w:cs="Arial"/>
                      <w:szCs w:val="20"/>
                    </w:rPr>
                    <w:t xml:space="preserve"> и направление средствами ГИИС "Электронный бюджет" в субъект </w:t>
                  </w:r>
                  <w:r>
                    <w:rPr>
                      <w:rFonts w:cs="Arial"/>
                      <w:szCs w:val="20"/>
                    </w:rPr>
                    <w:lastRenderedPageBreak/>
                    <w:t>централизованного учета в день формирования Приходного кассового ордера (фондовый) (код формы по ОКУД 0310001);</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подписание субъектом централизованного учета </w:t>
                  </w:r>
                  <w:r w:rsidRPr="00734837">
                    <w:rPr>
                      <w:rFonts w:cs="Arial"/>
                      <w:strike/>
                      <w:color w:val="FF0000"/>
                      <w:szCs w:val="20"/>
                    </w:rPr>
                    <w:t>средствами ГИИС "Электронный бюджет"</w:t>
                  </w:r>
                  <w:r>
                    <w:rPr>
                      <w:rFonts w:cs="Arial"/>
                      <w:szCs w:val="20"/>
                    </w:rPr>
                    <w:t xml:space="preserve"> в день поступления денежных документов и направление средствами ГИИС "Электронный бюджет" в уполномоченную организацию не позднее дня подписания документа в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734837">
                    <w:rPr>
                      <w:rFonts w:cs="Arial"/>
                      <w:strike/>
                      <w:color w:val="FF0000"/>
                      <w:szCs w:val="20"/>
                    </w:rPr>
                    <w:t>Журналах операций</w:t>
                  </w:r>
                  <w:r>
                    <w:rPr>
                      <w:rFonts w:cs="Arial"/>
                      <w:szCs w:val="20"/>
                    </w:rPr>
                    <w:t xml:space="preserve"> (код формы по ОКУД 0504071)</w:t>
                  </w:r>
                  <w:r w:rsidRPr="00734837">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34837">
                    <w:rPr>
                      <w:rFonts w:cs="Arial"/>
                      <w:strike/>
                      <w:color w:val="FF0000"/>
                      <w:szCs w:val="20"/>
                    </w:rPr>
                    <w:t>42</w:t>
                  </w:r>
                  <w:r>
                    <w:rPr>
                      <w:rFonts w:cs="Arial"/>
                      <w:szCs w:val="20"/>
                    </w:rPr>
                    <w:t>.3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Приходный кассовый ордер (фондовый) (код формы по ОКУД 0310001)</w:t>
                  </w:r>
                  <w:r w:rsidRPr="00734837">
                    <w:rPr>
                      <w:rFonts w:cs="Arial"/>
                      <w:strike/>
                      <w:color w:val="FF0000"/>
                      <w:szCs w:val="20"/>
                    </w:rPr>
                    <w:t>,</w:t>
                  </w:r>
                  <w:r>
                    <w:rPr>
                      <w:rFonts w:cs="Arial"/>
                      <w:szCs w:val="20"/>
                    </w:rPr>
                    <w:t xml:space="preserve"> при поступлении денежных документов через подотчетное лицо</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на основании Отчета о расходах подотчетного лица (код формы по ОКУД 0504520), подписание </w:t>
                  </w:r>
                  <w:r w:rsidRPr="00734837">
                    <w:rPr>
                      <w:rFonts w:cs="Arial"/>
                      <w:strike/>
                      <w:color w:val="FF0000"/>
                      <w:szCs w:val="20"/>
                    </w:rPr>
                    <w:t>электронными подписями</w:t>
                  </w:r>
                  <w:r>
                    <w:rPr>
                      <w:rFonts w:cs="Arial"/>
                      <w:szCs w:val="20"/>
                    </w:rPr>
                    <w:t xml:space="preserve"> и направление </w:t>
                  </w:r>
                  <w:r w:rsidRPr="00734837">
                    <w:rPr>
                      <w:rFonts w:cs="Arial"/>
                      <w:strike/>
                      <w:color w:val="FF0000"/>
                      <w:szCs w:val="20"/>
                    </w:rPr>
                    <w:t>в субъект</w:t>
                  </w:r>
                  <w:r>
                    <w:rPr>
                      <w:rFonts w:cs="Arial"/>
                      <w:szCs w:val="20"/>
                    </w:rPr>
                    <w:t xml:space="preserve"> централизованного учета в день формирования </w:t>
                  </w:r>
                  <w:r>
                    <w:rPr>
                      <w:rFonts w:cs="Arial"/>
                      <w:szCs w:val="20"/>
                    </w:rPr>
                    <w:lastRenderedPageBreak/>
                    <w:t>Приходного кассового ордера (фондовый) (код формы по ОКУД 0310001);</w:t>
                  </w:r>
                </w:p>
                <w:p w:rsidR="00C278D1" w:rsidRPr="00734837" w:rsidRDefault="00C278D1" w:rsidP="00FB0319">
                  <w:pPr>
                    <w:autoSpaceDE w:val="0"/>
                    <w:autoSpaceDN w:val="0"/>
                    <w:adjustRightInd w:val="0"/>
                    <w:spacing w:after="1" w:line="200" w:lineRule="atLeast"/>
                    <w:rPr>
                      <w:rFonts w:cs="Arial"/>
                      <w:szCs w:val="20"/>
                    </w:rPr>
                  </w:pPr>
                  <w:r>
                    <w:rPr>
                      <w:rFonts w:cs="Arial"/>
                      <w:szCs w:val="20"/>
                    </w:rPr>
                    <w:t xml:space="preserve">2) подписание </w:t>
                  </w:r>
                  <w:r w:rsidRPr="00734837">
                    <w:rPr>
                      <w:rFonts w:cs="Arial"/>
                      <w:strike/>
                      <w:color w:val="FF0000"/>
                      <w:szCs w:val="20"/>
                    </w:rPr>
                    <w:t>электронными подписями средствами ГИИС</w:t>
                  </w:r>
                </w:p>
                <w:p w:rsidR="00C278D1" w:rsidRDefault="00C278D1" w:rsidP="00FB0319">
                  <w:pPr>
                    <w:autoSpaceDE w:val="0"/>
                    <w:autoSpaceDN w:val="0"/>
                    <w:adjustRightInd w:val="0"/>
                    <w:spacing w:after="1" w:line="200" w:lineRule="atLeast"/>
                    <w:rPr>
                      <w:rFonts w:cs="Arial"/>
                      <w:szCs w:val="20"/>
                    </w:rPr>
                  </w:pPr>
                  <w:r w:rsidRPr="00734837">
                    <w:rPr>
                      <w:rFonts w:cs="Arial"/>
                      <w:strike/>
                      <w:color w:val="FF0000"/>
                      <w:szCs w:val="20"/>
                    </w:rPr>
                    <w:t>"Электронный бюджет"</w:t>
                  </w:r>
                  <w:r>
                    <w:rPr>
                      <w:rFonts w:cs="Arial"/>
                      <w:szCs w:val="20"/>
                    </w:rPr>
                    <w:t xml:space="preserve"> субъектом централизованного учета в день поступления денежных документов и направление в уполномоченную организацию не позднее дня подписания документа в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w:t>
                  </w:r>
                  <w:r>
                    <w:rPr>
                      <w:rFonts w:cs="Arial"/>
                      <w:szCs w:val="20"/>
                    </w:rPr>
                    <w:lastRenderedPageBreak/>
                    <w:t>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одномоментно после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734837">
                    <w:rPr>
                      <w:rFonts w:cs="Arial"/>
                      <w:strike/>
                      <w:color w:val="FF0000"/>
                      <w:szCs w:val="20"/>
                    </w:rPr>
                    <w:t>Журналах операций</w:t>
                  </w:r>
                  <w:r>
                    <w:rPr>
                      <w:rFonts w:cs="Arial"/>
                      <w:szCs w:val="20"/>
                    </w:rPr>
                    <w:t xml:space="preserve"> (код формы по ОКУД 0504071)</w:t>
                  </w:r>
                  <w:r w:rsidRPr="00734837">
                    <w:rPr>
                      <w:rFonts w:cs="Arial"/>
                      <w:strike/>
                      <w:color w:val="FF0000"/>
                      <w:szCs w:val="20"/>
                    </w:rPr>
                    <w:t xml:space="preserve">, установленных правилами организации и ведения </w:t>
                  </w:r>
                  <w:r w:rsidRPr="00734837">
                    <w:rPr>
                      <w:rFonts w:cs="Arial"/>
                      <w:strike/>
                      <w:color w:val="FF0000"/>
                      <w:szCs w:val="20"/>
                    </w:rPr>
                    <w:lastRenderedPageBreak/>
                    <w:t>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34837">
                    <w:rPr>
                      <w:rFonts w:cs="Arial"/>
                      <w:strike/>
                      <w:color w:val="FF0000"/>
                      <w:szCs w:val="20"/>
                    </w:rPr>
                    <w:lastRenderedPageBreak/>
                    <w:t>42</w:t>
                  </w:r>
                  <w:r>
                    <w:rPr>
                      <w:rFonts w:cs="Arial"/>
                      <w:szCs w:val="20"/>
                    </w:rPr>
                    <w:t>.4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Приходный кассовый ордер (фондовый) (код формы по ОКУД 0310001) при поступлении денежных документов, выявленных в результате инвентаризации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на основании Акта о результатах инвентаризации (код формы по ОКУД </w:t>
                  </w:r>
                  <w:r w:rsidRPr="00734837">
                    <w:rPr>
                      <w:rFonts w:cs="Arial"/>
                      <w:strike/>
                      <w:color w:val="FF0000"/>
                      <w:szCs w:val="20"/>
                    </w:rPr>
                    <w:t>0504835</w:t>
                  </w:r>
                  <w:r>
                    <w:rPr>
                      <w:rFonts w:cs="Arial"/>
                      <w:szCs w:val="20"/>
                    </w:rPr>
                    <w:t xml:space="preserve">), подписание </w:t>
                  </w:r>
                  <w:r w:rsidRPr="00477806">
                    <w:rPr>
                      <w:rFonts w:cs="Arial"/>
                      <w:strike/>
                      <w:color w:val="FF0000"/>
                      <w:szCs w:val="20"/>
                    </w:rPr>
                    <w:t>главным бухгалтером (уполномоченным лицом) уполномоченной организации</w:t>
                  </w:r>
                  <w:r>
                    <w:rPr>
                      <w:rFonts w:cs="Arial"/>
                      <w:szCs w:val="20"/>
                    </w:rPr>
                    <w:t xml:space="preserve"> и направление в субъект централизованного учета в день формирования Приходного кассового </w:t>
                  </w:r>
                  <w:r>
                    <w:rPr>
                      <w:rFonts w:cs="Arial"/>
                      <w:szCs w:val="20"/>
                    </w:rPr>
                    <w:lastRenderedPageBreak/>
                    <w:t>ордера (фондовый) (код формы по ОКУД 0310001);</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w:t>
                  </w:r>
                  <w:r w:rsidRPr="00477806">
                    <w:rPr>
                      <w:rFonts w:cs="Arial"/>
                      <w:strike/>
                      <w:color w:val="FF0000"/>
                      <w:szCs w:val="20"/>
                    </w:rPr>
                    <w:t>средствами ГИИС "Электронный бюджет"</w:t>
                  </w:r>
                  <w:r>
                    <w:rPr>
                      <w:rFonts w:cs="Arial"/>
                      <w:szCs w:val="20"/>
                    </w:rPr>
                    <w:t xml:space="preserve"> субъектом централизованного учета в день получения Приходного кассового ордера (фондовый) (код формы по ОКУД 0310001) и направление в уполномоченную организацию не позднее дня подписания документа в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477806">
                    <w:rPr>
                      <w:rFonts w:cs="Arial"/>
                      <w:strike/>
                      <w:color w:val="FF0000"/>
                      <w:szCs w:val="20"/>
                    </w:rPr>
                    <w:t>Журналах операций</w:t>
                  </w:r>
                  <w:r>
                    <w:rPr>
                      <w:rFonts w:cs="Arial"/>
                      <w:szCs w:val="20"/>
                    </w:rPr>
                    <w:t xml:space="preserve"> (код формы по ОКУД 0504071)</w:t>
                  </w:r>
                  <w:r w:rsidRPr="00477806">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для отражения субъектом централизованного учета в </w:t>
                  </w:r>
                  <w:r>
                    <w:rPr>
                      <w:rFonts w:cs="Arial"/>
                      <w:szCs w:val="20"/>
                    </w:rPr>
                    <w:lastRenderedPageBreak/>
                    <w:t>Кассовой книге (код формы по ОКУД 0504514)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77806">
                    <w:rPr>
                      <w:rFonts w:cs="Arial"/>
                      <w:strike/>
                      <w:color w:val="FF0000"/>
                      <w:szCs w:val="20"/>
                    </w:rPr>
                    <w:lastRenderedPageBreak/>
                    <w:t>42</w:t>
                  </w:r>
                  <w:r>
                    <w:rPr>
                      <w:rFonts w:cs="Arial"/>
                      <w:szCs w:val="20"/>
                    </w:rPr>
                    <w:t>.5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Приходный кассовый ордер (фондовый) (код формы по ОКУД 0310001) при безвозмездном поступлении денежных документов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на основании Акта </w:t>
                  </w:r>
                  <w:r w:rsidRPr="00024570">
                    <w:rPr>
                      <w:rFonts w:cs="Arial"/>
                      <w:strike/>
                      <w:color w:val="FF0000"/>
                      <w:szCs w:val="20"/>
                    </w:rPr>
                    <w:t>приема</w:t>
                  </w:r>
                  <w:r>
                    <w:rPr>
                      <w:rFonts w:cs="Arial"/>
                      <w:szCs w:val="20"/>
                    </w:rPr>
                    <w:t>-</w:t>
                  </w:r>
                  <w:r w:rsidRPr="00024570">
                    <w:rPr>
                      <w:rFonts w:cs="Arial"/>
                      <w:strike/>
                      <w:color w:val="FF0000"/>
                      <w:szCs w:val="20"/>
                    </w:rPr>
                    <w:t>передачи</w:t>
                  </w:r>
                  <w:r>
                    <w:rPr>
                      <w:rFonts w:cs="Arial"/>
                      <w:szCs w:val="20"/>
                    </w:rPr>
                    <w:t xml:space="preserve"> объектов нефинансовых активов (код формы по ОКУД </w:t>
                  </w:r>
                  <w:r w:rsidRPr="00024570">
                    <w:rPr>
                      <w:rFonts w:cs="Arial"/>
                      <w:strike/>
                      <w:color w:val="FF0000"/>
                      <w:szCs w:val="20"/>
                    </w:rPr>
                    <w:t>0504101</w:t>
                  </w:r>
                  <w:r>
                    <w:rPr>
                      <w:rFonts w:cs="Arial"/>
                      <w:szCs w:val="20"/>
                    </w:rPr>
                    <w:t xml:space="preserve">), </w:t>
                  </w:r>
                  <w:r w:rsidRPr="00024570">
                    <w:rPr>
                      <w:rFonts w:cs="Arial"/>
                      <w:strike/>
                      <w:color w:val="FF0000"/>
                      <w:szCs w:val="20"/>
                    </w:rPr>
                    <w:t>иных</w:t>
                  </w:r>
                  <w:r>
                    <w:rPr>
                      <w:rFonts w:cs="Arial"/>
                      <w:szCs w:val="20"/>
                    </w:rPr>
                    <w:t xml:space="preserve"> передаточных документов, подписание </w:t>
                  </w:r>
                  <w:r w:rsidRPr="00024570">
                    <w:rPr>
                      <w:rFonts w:cs="Arial"/>
                      <w:strike/>
                      <w:color w:val="FF0000"/>
                      <w:szCs w:val="20"/>
                    </w:rPr>
                    <w:t>электронными подписями</w:t>
                  </w:r>
                  <w:r>
                    <w:rPr>
                      <w:rFonts w:cs="Arial"/>
                      <w:szCs w:val="20"/>
                    </w:rPr>
                    <w:t xml:space="preserve"> и направление средствами ГИИС "Электронный бюджет" в субъект централизованного учета в </w:t>
                  </w:r>
                  <w:r>
                    <w:rPr>
                      <w:rFonts w:cs="Arial"/>
                      <w:szCs w:val="20"/>
                    </w:rPr>
                    <w:lastRenderedPageBreak/>
                    <w:t>день формирования Приходного кассового ордера (фондовый) (код формы по ОКУД 0310001);</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w:t>
                  </w:r>
                  <w:r w:rsidRPr="00024570">
                    <w:rPr>
                      <w:rFonts w:cs="Arial"/>
                      <w:strike/>
                      <w:color w:val="FF0000"/>
                      <w:szCs w:val="20"/>
                    </w:rPr>
                    <w:t>средствами ГИИС "Электронный бюджет"</w:t>
                  </w:r>
                  <w:r>
                    <w:rPr>
                      <w:rFonts w:cs="Arial"/>
                      <w:szCs w:val="20"/>
                    </w:rPr>
                    <w:t xml:space="preserve"> субъектом централизованного учета в день поступления денежных документов и направление в уполномоченную организацию не позднее дня подписания документа в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024570">
                    <w:rPr>
                      <w:rFonts w:cs="Arial"/>
                      <w:strike/>
                      <w:color w:val="FF0000"/>
                      <w:szCs w:val="20"/>
                    </w:rPr>
                    <w:t>Журналах операций</w:t>
                  </w:r>
                  <w:r>
                    <w:rPr>
                      <w:rFonts w:cs="Arial"/>
                      <w:szCs w:val="20"/>
                    </w:rPr>
                    <w:t xml:space="preserve"> (код формы по ОКУД 0504071)</w:t>
                  </w:r>
                  <w:r w:rsidRPr="00024570">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w:t>
                  </w:r>
                  <w:r>
                    <w:rPr>
                      <w:rFonts w:cs="Arial"/>
                      <w:szCs w:val="20"/>
                    </w:rPr>
                    <w:lastRenderedPageBreak/>
                    <w:t>ного учета в Кассовой книге (код формы по ОКУД 0504514)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024570" w:rsidRDefault="00C278D1" w:rsidP="00FB0319">
                  <w:pPr>
                    <w:autoSpaceDE w:val="0"/>
                    <w:autoSpaceDN w:val="0"/>
                    <w:adjustRightInd w:val="0"/>
                    <w:spacing w:after="1" w:line="200" w:lineRule="atLeast"/>
                    <w:rPr>
                      <w:rFonts w:cs="Arial"/>
                      <w:strike/>
                      <w:szCs w:val="20"/>
                    </w:rPr>
                  </w:pPr>
                  <w:r w:rsidRPr="00024570">
                    <w:rPr>
                      <w:rFonts w:cs="Arial"/>
                      <w:strike/>
                      <w:color w:val="FF0000"/>
                      <w:szCs w:val="20"/>
                    </w:rPr>
                    <w:lastRenderedPageBreak/>
                    <w:t>43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Заявка-обоснование закупки товаров, работ, услуг малого объема (код формы по ОКУД </w:t>
                  </w:r>
                  <w:r w:rsidRPr="00024570">
                    <w:rPr>
                      <w:rFonts w:cs="Arial"/>
                      <w:strike/>
                      <w:color w:val="FF0000"/>
                      <w:szCs w:val="20"/>
                    </w:rPr>
                    <w:t>0504518</w:t>
                  </w:r>
                  <w:r>
                    <w:rPr>
                      <w:rFonts w:cs="Arial"/>
                      <w:szCs w:val="20"/>
                    </w:rPr>
                    <w:t>) &lt;</w:t>
                  </w:r>
                  <w:r w:rsidRPr="00024570">
                    <w:rPr>
                      <w:rFonts w:cs="Arial"/>
                      <w:strike/>
                      <w:color w:val="FF0000"/>
                      <w:szCs w:val="20"/>
                    </w:rPr>
                    <w:t>41</w:t>
                  </w:r>
                  <w:r>
                    <w:rPr>
                      <w:rFonts w:cs="Arial"/>
                      <w:szCs w:val="20"/>
                    </w:rPr>
                    <w:t>&gt; по денежным документам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средствами ГИИС "Электронный бюджет" в уполномоченную организацию по мере необходимости получения денежных документов в подотчет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Расходного кассового ордера (фондовый) (код формы по ОКУД 0310002) &lt;</w:t>
                  </w:r>
                  <w:r w:rsidRPr="00024570">
                    <w:rPr>
                      <w:rFonts w:cs="Arial"/>
                      <w:strike/>
                      <w:color w:val="FF0000"/>
                      <w:szCs w:val="20"/>
                    </w:rPr>
                    <w:t>42</w:t>
                  </w:r>
                  <w:r>
                    <w:rPr>
                      <w:rFonts w:cs="Arial"/>
                      <w:szCs w:val="20"/>
                    </w:rPr>
                    <w:t>&gt; (</w:t>
                  </w:r>
                  <w:r w:rsidRPr="00024570">
                    <w:rPr>
                      <w:rFonts w:cs="Arial"/>
                      <w:strike/>
                      <w:color w:val="FF0000"/>
                      <w:szCs w:val="20"/>
                    </w:rPr>
                    <w:t>см. п. 44</w:t>
                  </w:r>
                  <w:r>
                    <w:rPr>
                      <w:rFonts w:cs="Arial"/>
                      <w:szCs w:val="20"/>
                    </w:rPr>
                    <w:t xml:space="preserve"> Графика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подписания Расходного кассового ордера (фондовый) (код формы по ОКУД 0310002)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024570" w:rsidRDefault="00C278D1" w:rsidP="00FB0319">
                  <w:pPr>
                    <w:autoSpaceDE w:val="0"/>
                    <w:autoSpaceDN w:val="0"/>
                    <w:adjustRightInd w:val="0"/>
                    <w:spacing w:after="1" w:line="200" w:lineRule="atLeast"/>
                    <w:rPr>
                      <w:rFonts w:cs="Arial"/>
                      <w:strike/>
                      <w:szCs w:val="20"/>
                    </w:rPr>
                  </w:pPr>
                  <w:r w:rsidRPr="00024570">
                    <w:rPr>
                      <w:rFonts w:cs="Arial"/>
                      <w:strike/>
                      <w:color w:val="FF0000"/>
                      <w:szCs w:val="20"/>
                    </w:rPr>
                    <w:t>44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Расходный кассовый ордер (фондовый) (код формы по ОКУД 0310002) при выдаче денежных </w:t>
                  </w:r>
                  <w:r>
                    <w:rPr>
                      <w:rFonts w:cs="Arial"/>
                      <w:szCs w:val="20"/>
                    </w:rPr>
                    <w:lastRenderedPageBreak/>
                    <w:t>документов из кассы</w:t>
                  </w: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44</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Расходный кассовый ордер (фондовый) (код формы по ОКУД 0310002) при выдаче денежных документов из кассы (при отсутствии функциональной возможности подписания электронной подписью получателя документа)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в день получения заявления на получение (выдачу) денежных документов из кассы;</w:t>
                  </w:r>
                </w:p>
                <w:p w:rsidR="00C278D1" w:rsidRDefault="00C278D1" w:rsidP="00FB0319">
                  <w:pPr>
                    <w:autoSpaceDE w:val="0"/>
                    <w:autoSpaceDN w:val="0"/>
                    <w:adjustRightInd w:val="0"/>
                    <w:spacing w:after="1" w:line="200" w:lineRule="atLeast"/>
                    <w:rPr>
                      <w:rFonts w:cs="Arial"/>
                      <w:szCs w:val="20"/>
                    </w:rPr>
                  </w:pPr>
                  <w:r>
                    <w:rPr>
                      <w:rFonts w:cs="Arial"/>
                      <w:szCs w:val="20"/>
                    </w:rPr>
                    <w:t>2) подписание электронной подписью и направление на подписание в субъект централизованного учета в день его формирования;</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подписание ответственными лицами и получателем денежных документов субъекта централизованного учета с прикреплением </w:t>
                  </w:r>
                  <w:r w:rsidRPr="00C449D9">
                    <w:rPr>
                      <w:rFonts w:cs="Arial"/>
                      <w:strike/>
                      <w:color w:val="FF0000"/>
                      <w:szCs w:val="20"/>
                    </w:rPr>
                    <w:t>электронного образа (</w:t>
                  </w:r>
                  <w:r>
                    <w:rPr>
                      <w:rFonts w:cs="Arial"/>
                      <w:szCs w:val="20"/>
                    </w:rPr>
                    <w:t>скан-копии</w:t>
                  </w:r>
                  <w:r w:rsidRPr="00C449D9">
                    <w:rPr>
                      <w:rFonts w:cs="Arial"/>
                      <w:strike/>
                      <w:color w:val="FF0000"/>
                      <w:szCs w:val="20"/>
                    </w:rPr>
                    <w:t>)</w:t>
                  </w:r>
                  <w:r>
                    <w:rPr>
                      <w:rFonts w:cs="Arial"/>
                      <w:szCs w:val="20"/>
                    </w:rPr>
                    <w:t xml:space="preserve"> документа, содержащего подпись получателя денежных документов;</w:t>
                  </w:r>
                </w:p>
                <w:p w:rsidR="00C278D1" w:rsidRDefault="00C278D1" w:rsidP="00FB0319">
                  <w:pPr>
                    <w:autoSpaceDE w:val="0"/>
                    <w:autoSpaceDN w:val="0"/>
                    <w:adjustRightInd w:val="0"/>
                    <w:spacing w:after="1" w:line="200" w:lineRule="atLeast"/>
                    <w:rPr>
                      <w:rFonts w:cs="Arial"/>
                      <w:szCs w:val="20"/>
                    </w:rPr>
                  </w:pPr>
                  <w:r>
                    <w:rPr>
                      <w:rFonts w:cs="Arial"/>
                      <w:szCs w:val="20"/>
                    </w:rPr>
                    <w:t>4) направление средствами ГИИС "Электронный бюджет" субъектом централизованного учета в уполномоченн</w:t>
                  </w:r>
                  <w:r>
                    <w:rPr>
                      <w:rFonts w:cs="Arial"/>
                      <w:szCs w:val="20"/>
                    </w:rPr>
                    <w:lastRenderedPageBreak/>
                    <w:t>ую организацию не позднее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ответственное лицо субъекта централизованного учета,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проверка наличия </w:t>
                  </w:r>
                  <w:r w:rsidRPr="00C449D9">
                    <w:rPr>
                      <w:rFonts w:cs="Arial"/>
                      <w:strike/>
                      <w:color w:val="FF0000"/>
                      <w:szCs w:val="20"/>
                    </w:rPr>
                    <w:t>электронного образа (</w:t>
                  </w:r>
                  <w:r>
                    <w:rPr>
                      <w:rFonts w:cs="Arial"/>
                      <w:szCs w:val="20"/>
                    </w:rPr>
                    <w:t>скан-копии</w:t>
                  </w:r>
                  <w:r w:rsidRPr="00C449D9">
                    <w:rPr>
                      <w:rFonts w:cs="Arial"/>
                      <w:strike/>
                      <w:color w:val="FF0000"/>
                      <w:szCs w:val="20"/>
                    </w:rPr>
                    <w:t>)</w:t>
                  </w:r>
                  <w:r>
                    <w:rPr>
                      <w:rFonts w:cs="Arial"/>
                      <w:szCs w:val="20"/>
                    </w:rPr>
                    <w:t xml:space="preserve"> подписанного Расходного кассового ордера (код формы по ОКУД 0310002);</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3)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C449D9">
                    <w:rPr>
                      <w:rFonts w:cs="Arial"/>
                      <w:strike/>
                      <w:color w:val="FF0000"/>
                      <w:szCs w:val="20"/>
                    </w:rPr>
                    <w:t>Журналах операций</w:t>
                  </w:r>
                  <w:r>
                    <w:rPr>
                      <w:rFonts w:cs="Arial"/>
                      <w:szCs w:val="20"/>
                    </w:rPr>
                    <w:t xml:space="preserve"> (код формы по ОКУД 0504071)</w:t>
                  </w:r>
                  <w:r w:rsidRPr="00C449D9">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44</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Расходный кассовый ордер (фондовый) (код формы по ОКУД 0310002) при выдаче денежных документов из кассы </w:t>
                  </w:r>
                  <w:r w:rsidRPr="00C449D9">
                    <w:rPr>
                      <w:rFonts w:cs="Arial"/>
                      <w:strike/>
                      <w:color w:val="FF0000"/>
                      <w:szCs w:val="20"/>
                    </w:rPr>
                    <w:t>(при условии подписания сформированного электронного документа электронными подписями)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w:t>
                  </w:r>
                  <w:r w:rsidR="00C449D9">
                    <w:rPr>
                      <w:rFonts w:cs="Arial"/>
                      <w:szCs w:val="20"/>
                    </w:rPr>
                    <w:t>"</w:t>
                  </w:r>
                  <w:r>
                    <w:rPr>
                      <w:rFonts w:cs="Arial"/>
                      <w:szCs w:val="20"/>
                    </w:rPr>
                    <w:t xml:space="preserve"> в день получения заявления;</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w:t>
                  </w:r>
                  <w:r w:rsidRPr="00C449D9">
                    <w:rPr>
                      <w:rFonts w:cs="Arial"/>
                      <w:strike/>
                      <w:color w:val="FF0000"/>
                      <w:szCs w:val="20"/>
                    </w:rPr>
                    <w:t>электронной подписью</w:t>
                  </w:r>
                  <w:r>
                    <w:rPr>
                      <w:rFonts w:cs="Arial"/>
                      <w:szCs w:val="20"/>
                    </w:rPr>
                    <w:t xml:space="preserve"> и направление на подписание средствами ГИИС "Электронный бюджет" в субъект централизованного учета в день формирования Расходного кассового ордера (фондовый) (код формы по ОКУД 0310002);</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подписание должностными лицами субъекта централизованного учета </w:t>
                  </w:r>
                  <w:r w:rsidRPr="00C449D9">
                    <w:rPr>
                      <w:rFonts w:cs="Arial"/>
                      <w:strike/>
                      <w:color w:val="FF0000"/>
                      <w:szCs w:val="20"/>
                    </w:rPr>
                    <w:t>электронными подписями средствами ГИИС "Электронный бюджет"</w:t>
                  </w:r>
                  <w:r>
                    <w:rPr>
                      <w:rFonts w:cs="Arial"/>
                      <w:szCs w:val="20"/>
                    </w:rPr>
                    <w:t xml:space="preserve"> в день выдачи денежных документов;</w:t>
                  </w:r>
                </w:p>
                <w:p w:rsidR="00C278D1" w:rsidRDefault="00C278D1" w:rsidP="00FB0319">
                  <w:pPr>
                    <w:autoSpaceDE w:val="0"/>
                    <w:autoSpaceDN w:val="0"/>
                    <w:adjustRightInd w:val="0"/>
                    <w:spacing w:after="1" w:line="200" w:lineRule="atLeast"/>
                    <w:rPr>
                      <w:rFonts w:cs="Arial"/>
                      <w:szCs w:val="20"/>
                    </w:rPr>
                  </w:pPr>
                  <w:r>
                    <w:rPr>
                      <w:rFonts w:cs="Arial"/>
                      <w:szCs w:val="20"/>
                    </w:rPr>
                    <w:t xml:space="preserve">4) направление субъектом централизованного учета в уполномоченную организацию не позднее дня подписания </w:t>
                  </w:r>
                  <w:r>
                    <w:rPr>
                      <w:rFonts w:cs="Arial"/>
                      <w:szCs w:val="20"/>
                    </w:rPr>
                    <w:lastRenderedPageBreak/>
                    <w:t>документа в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ответственное лицо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C449D9">
                    <w:rPr>
                      <w:rFonts w:cs="Arial"/>
                      <w:strike/>
                      <w:color w:val="FF0000"/>
                      <w:szCs w:val="20"/>
                    </w:rPr>
                    <w:t>Журналах операций</w:t>
                  </w:r>
                  <w:r>
                    <w:rPr>
                      <w:rFonts w:cs="Arial"/>
                      <w:szCs w:val="20"/>
                    </w:rPr>
                    <w:t xml:space="preserve"> (код формы по ОКУД 0504071)</w:t>
                  </w:r>
                  <w:r w:rsidRPr="00C449D9">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C449D9" w:rsidRDefault="00C278D1" w:rsidP="00FB0319">
                  <w:pPr>
                    <w:autoSpaceDE w:val="0"/>
                    <w:autoSpaceDN w:val="0"/>
                    <w:adjustRightInd w:val="0"/>
                    <w:spacing w:after="1" w:line="200" w:lineRule="atLeast"/>
                    <w:rPr>
                      <w:rFonts w:cs="Arial"/>
                      <w:strike/>
                      <w:szCs w:val="20"/>
                    </w:rPr>
                  </w:pPr>
                  <w:r w:rsidRPr="00C449D9">
                    <w:rPr>
                      <w:rFonts w:cs="Arial"/>
                      <w:strike/>
                      <w:color w:val="FF0000"/>
                      <w:szCs w:val="20"/>
                    </w:rPr>
                    <w:t>44.3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Расходный кассовый ордер (фондовый) (код формы по ОКУД 0310002) при выбытии денежных документов из кассы безвозмездно при наличии решения уполномоченного органа и решения комиссии по поступлению и выбытию активов (при условии подписания сформированного электронного документа электронными подписями)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0979">
                    <w:rPr>
                      <w:rFonts w:cs="Arial"/>
                      <w:strike/>
                      <w:color w:val="FF0000"/>
                      <w:szCs w:val="20"/>
                    </w:rPr>
                    <w:t>1</w:t>
                  </w:r>
                  <w:r w:rsidRPr="00C449D9">
                    <w:rPr>
                      <w:rFonts w:cs="Arial"/>
                      <w:strike/>
                      <w:color w:val="FF0000"/>
                      <w:szCs w:val="20"/>
                    </w:rPr>
                    <w:t>) формирование средствами ГИИС "Электронный бюджет" на основании Акта о приеме-передаче объектов нефинансовых активов (код формы по ОКУД 0504101), не позднее дня формирования Акта о приеме-передаче объектов нефинансовых активов (код формы по ОКУД 0504101);</w:t>
                  </w:r>
                </w:p>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2) подписание электронной подписью и направление на подписание средствами ГИИС "Электронный бюджет" в субъект централизованного учета в день формирования документа;</w:t>
                  </w:r>
                </w:p>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 xml:space="preserve">3) подписание электронными подписями средствами ГИИС "Электронный бюджет" субъектом централизованного учета в день получения Расходного кассового ордера (фондовый) </w:t>
                  </w:r>
                  <w:r w:rsidRPr="00C449D9">
                    <w:rPr>
                      <w:rFonts w:cs="Arial"/>
                      <w:strike/>
                      <w:color w:val="FF0000"/>
                      <w:szCs w:val="20"/>
                    </w:rPr>
                    <w:lastRenderedPageBreak/>
                    <w:t>(код формы по ОКУД 0310002) и направление в уполномоченную организацию не позднее дня подписания документа в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lastRenderedPageBreak/>
                    <w:t>главный бухгалтер (уполномоченное лицо) уполномоченной организации, ответственное лицо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одномоментно после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2)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1) для отражения в Журнале регистрации приходных и расходных кассовых ордеров (код формы по ОКУД 0504093);</w:t>
                  </w:r>
                </w:p>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2) для отражения в Журналах операций (код формы по ОКУД 0504071);</w:t>
                  </w:r>
                </w:p>
                <w:p w:rsidR="00C278D1" w:rsidRDefault="00C278D1" w:rsidP="00FB0319">
                  <w:pPr>
                    <w:autoSpaceDE w:val="0"/>
                    <w:autoSpaceDN w:val="0"/>
                    <w:adjustRightInd w:val="0"/>
                    <w:spacing w:after="1" w:line="200" w:lineRule="atLeast"/>
                    <w:rPr>
                      <w:rFonts w:cs="Arial"/>
                      <w:szCs w:val="20"/>
                    </w:rPr>
                  </w:pPr>
                  <w:r w:rsidRPr="00C449D9">
                    <w:rPr>
                      <w:rFonts w:cs="Arial"/>
                      <w:strike/>
                      <w:color w:val="FF0000"/>
                      <w:szCs w:val="20"/>
                    </w:rPr>
                    <w:t>3) для отражения субъектом централизованного учета в Кассовой книге (код формы по ОКУД 0504514)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0979">
                    <w:rPr>
                      <w:rFonts w:cs="Arial"/>
                      <w:strike/>
                      <w:color w:val="FF0000"/>
                      <w:szCs w:val="20"/>
                    </w:rPr>
                    <w:t>44</w:t>
                  </w:r>
                  <w:r>
                    <w:rPr>
                      <w:rFonts w:cs="Arial"/>
                      <w:szCs w:val="20"/>
                    </w:rPr>
                    <w:t>.</w:t>
                  </w:r>
                  <w:r w:rsidRPr="002D0979">
                    <w:rPr>
                      <w:rFonts w:cs="Arial"/>
                      <w:strike/>
                      <w:color w:val="FF0000"/>
                      <w:szCs w:val="20"/>
                    </w:rPr>
                    <w:t>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Расходный кассовый ордер (фондовый) (код формы по ОКУД 0310002) при выбытии денежных документов из кассы по причине уничтожения, порчи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на основании Акта о результатах инвентаризации (код формы по ОКУД </w:t>
                  </w:r>
                  <w:r w:rsidRPr="00760C10">
                    <w:rPr>
                      <w:rFonts w:cs="Arial"/>
                      <w:strike/>
                      <w:color w:val="FF0000"/>
                      <w:szCs w:val="20"/>
                    </w:rPr>
                    <w:t>0504835</w:t>
                  </w:r>
                  <w:r>
                    <w:rPr>
                      <w:rFonts w:cs="Arial"/>
                      <w:szCs w:val="20"/>
                    </w:rPr>
                    <w:t xml:space="preserve">) в день утверждения Акта о результатах инвентаризации (код формы по ОКУД </w:t>
                  </w:r>
                  <w:r w:rsidRPr="00760C10">
                    <w:rPr>
                      <w:rFonts w:cs="Arial"/>
                      <w:strike/>
                      <w:color w:val="FF0000"/>
                      <w:szCs w:val="20"/>
                    </w:rPr>
                    <w:t>0504835</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w:t>
                  </w:r>
                  <w:r w:rsidRPr="002D0979">
                    <w:rPr>
                      <w:rFonts w:cs="Arial"/>
                      <w:strike/>
                      <w:color w:val="FF0000"/>
                      <w:szCs w:val="20"/>
                    </w:rPr>
                    <w:t>электронной подписью</w:t>
                  </w:r>
                  <w:r>
                    <w:rPr>
                      <w:rFonts w:cs="Arial"/>
                      <w:szCs w:val="20"/>
                    </w:rPr>
                    <w:t xml:space="preserve"> и направление на подписание средствами ГИИС "Электронный бюджет" в субъект централизованного учета в день формирования Расходного кассового ордера (фондовый) (код формы по ОКУД 0310002);</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подписание субъектом централизованного учета </w:t>
                  </w:r>
                  <w:r w:rsidRPr="00760C10">
                    <w:rPr>
                      <w:rFonts w:cs="Arial"/>
                      <w:strike/>
                      <w:color w:val="FF0000"/>
                      <w:szCs w:val="20"/>
                    </w:rPr>
                    <w:t xml:space="preserve">электронными </w:t>
                  </w:r>
                  <w:r w:rsidRPr="00760C10">
                    <w:rPr>
                      <w:rFonts w:cs="Arial"/>
                      <w:strike/>
                      <w:color w:val="FF0000"/>
                      <w:szCs w:val="20"/>
                    </w:rPr>
                    <w:lastRenderedPageBreak/>
                    <w:t>подписями средствами ГИИС "Электронный бюджет"</w:t>
                  </w:r>
                  <w:r>
                    <w:rPr>
                      <w:rFonts w:cs="Arial"/>
                      <w:szCs w:val="20"/>
                    </w:rPr>
                    <w:t xml:space="preserve"> в день получения Расходного кассового ордера (фондовый) (код формы по ОКУД 0310002) и направление в уполномоченную организацию не позднее дня подписания документа в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ответственное лицо субъекта централизованного учета,</w:t>
                  </w:r>
                  <w:r w:rsidR="00FD027B">
                    <w:rPr>
                      <w:rFonts w:cs="Arial"/>
                      <w:szCs w:val="20"/>
                    </w:rPr>
                    <w:t xml:space="preserve"> </w:t>
                  </w: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760C10">
                    <w:rPr>
                      <w:rFonts w:cs="Arial"/>
                      <w:strike/>
                      <w:color w:val="FF0000"/>
                      <w:szCs w:val="20"/>
                    </w:rPr>
                    <w:t>Журналах операций</w:t>
                  </w:r>
                  <w:r>
                    <w:rPr>
                      <w:rFonts w:cs="Arial"/>
                      <w:szCs w:val="20"/>
                    </w:rPr>
                    <w:t xml:space="preserve"> (код формы по ОКУД 0504071);</w:t>
                  </w:r>
                </w:p>
                <w:p w:rsidR="00C278D1" w:rsidRDefault="00C278D1"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2A3F71" w:rsidRDefault="00C278D1" w:rsidP="00FB0319">
                  <w:pPr>
                    <w:autoSpaceDE w:val="0"/>
                    <w:autoSpaceDN w:val="0"/>
                    <w:adjustRightInd w:val="0"/>
                    <w:spacing w:after="1" w:line="200" w:lineRule="atLeast"/>
                    <w:rPr>
                      <w:rFonts w:cs="Arial"/>
                      <w:strike/>
                      <w:szCs w:val="20"/>
                    </w:rPr>
                  </w:pPr>
                  <w:r w:rsidRPr="002A3F71">
                    <w:rPr>
                      <w:rFonts w:cs="Arial"/>
                      <w:strike/>
                      <w:color w:val="FF0000"/>
                      <w:szCs w:val="20"/>
                    </w:rPr>
                    <w:t>45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2A3F71">
                    <w:rPr>
                      <w:rFonts w:cs="Arial"/>
                      <w:strike/>
                      <w:color w:val="FF0000"/>
                      <w:szCs w:val="20"/>
                    </w:rPr>
                    <w:t>Приложению</w:t>
                  </w:r>
                  <w:r>
                    <w:rPr>
                      <w:rFonts w:cs="Arial"/>
                      <w:szCs w:val="20"/>
                    </w:rPr>
                    <w:t xml:space="preserve"> N 19 к </w:t>
                  </w:r>
                  <w:r w:rsidRPr="002A3F71">
                    <w:rPr>
                      <w:rFonts w:cs="Arial"/>
                      <w:strike/>
                      <w:color w:val="FF0000"/>
                      <w:szCs w:val="20"/>
                    </w:rPr>
                    <w:t>Приказу</w:t>
                  </w:r>
                  <w:r>
                    <w:rPr>
                      <w:rFonts w:cs="Arial"/>
                      <w:szCs w:val="20"/>
                    </w:rPr>
                    <w:t xml:space="preserve"> N 21н</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из документов для постановки на учет денежных обязательств, подлежащих исполнению наличными (акт выполненных работ по договорам гражданско-правового характера,</w:t>
                  </w:r>
                  <w:r w:rsidR="00FD027B">
                    <w:rPr>
                      <w:rFonts w:cs="Arial"/>
                      <w:szCs w:val="20"/>
                    </w:rPr>
                    <w:t xml:space="preserve"> </w:t>
                  </w:r>
                  <w:r>
                    <w:rPr>
                      <w:rFonts w:cs="Arial"/>
                      <w:szCs w:val="20"/>
                    </w:rPr>
                    <w:t>Решение о командировании на территории Российской Федерации (код формы по ОКУД 0504512) &lt;</w:t>
                  </w:r>
                  <w:r w:rsidRPr="002A3F71">
                    <w:rPr>
                      <w:rFonts w:cs="Arial"/>
                      <w:strike/>
                      <w:color w:val="FF0000"/>
                      <w:szCs w:val="20"/>
                    </w:rPr>
                    <w:t>43</w:t>
                  </w:r>
                  <w:r>
                    <w:rPr>
                      <w:rFonts w:cs="Arial"/>
                      <w:szCs w:val="20"/>
                    </w:rPr>
                    <w:t xml:space="preserve">&gt;, Решение о командировании на территорию иностранного государства </w:t>
                  </w:r>
                  <w:r>
                    <w:rPr>
                      <w:rFonts w:cs="Arial"/>
                      <w:szCs w:val="20"/>
                    </w:rPr>
                    <w:lastRenderedPageBreak/>
                    <w:t xml:space="preserve">(код формы по ОКУД </w:t>
                  </w:r>
                  <w:r w:rsidRPr="002A3F71">
                    <w:rPr>
                      <w:rFonts w:cs="Arial"/>
                      <w:strike/>
                      <w:color w:val="FF0000"/>
                      <w:szCs w:val="20"/>
                    </w:rPr>
                    <w:t>0504513</w:t>
                  </w:r>
                  <w:r>
                    <w:rPr>
                      <w:rFonts w:cs="Arial"/>
                      <w:szCs w:val="20"/>
                    </w:rPr>
                    <w:t>) &lt;</w:t>
                  </w:r>
                  <w:r w:rsidRPr="002A3F71">
                    <w:rPr>
                      <w:rFonts w:cs="Arial"/>
                      <w:strike/>
                      <w:color w:val="FF0000"/>
                      <w:szCs w:val="20"/>
                    </w:rPr>
                    <w:t>44</w:t>
                  </w:r>
                  <w:r>
                    <w:rPr>
                      <w:rFonts w:cs="Arial"/>
                      <w:szCs w:val="20"/>
                    </w:rPr>
                    <w:t xml:space="preserve">&gt;, Заявка-обоснование закупки товаров, работ, услуг малого объема (код формы по ОКУД </w:t>
                  </w:r>
                  <w:r w:rsidRPr="002A3F71">
                    <w:rPr>
                      <w:rFonts w:cs="Arial"/>
                      <w:strike/>
                      <w:color w:val="FF0000"/>
                      <w:szCs w:val="20"/>
                    </w:rPr>
                    <w:t>0504518</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Платежная ведомость (код формы по ОКУД 0504403) &lt;</w:t>
                  </w:r>
                  <w:r w:rsidRPr="002A3F71">
                    <w:rPr>
                      <w:rFonts w:cs="Arial"/>
                      <w:strike/>
                      <w:color w:val="FF0000"/>
                      <w:szCs w:val="20"/>
                    </w:rPr>
                    <w:t>45</w:t>
                  </w:r>
                  <w:r>
                    <w:rPr>
                      <w:rFonts w:cs="Arial"/>
                      <w:szCs w:val="20"/>
                    </w:rPr>
                    <w:t xml:space="preserve">&gt; </w:t>
                  </w:r>
                  <w:r w:rsidRPr="002A3F71">
                    <w:rPr>
                      <w:rFonts w:cs="Arial"/>
                      <w:strike/>
                      <w:color w:val="FF0000"/>
                      <w:szCs w:val="20"/>
                    </w:rPr>
                    <w:t>и иные документы)</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w:t>
                  </w:r>
                  <w:r w:rsidRPr="002A3F71">
                    <w:rPr>
                      <w:rFonts w:cs="Arial"/>
                      <w:strike/>
                      <w:color w:val="FF0000"/>
                      <w:szCs w:val="20"/>
                    </w:rPr>
                    <w:t>электронной подписью</w:t>
                  </w:r>
                  <w:r>
                    <w:rPr>
                      <w:rFonts w:cs="Arial"/>
                      <w:szCs w:val="20"/>
                    </w:rPr>
                    <w:t xml:space="preserve"> и направление на подписание средствами ГИИС "Электронный бюджет" в субъект централизованного учета не позднее 2 (двух) дней, предшествующих дню получения денежных средств;</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подписание </w:t>
                  </w:r>
                  <w:r w:rsidRPr="002A3F71">
                    <w:rPr>
                      <w:rFonts w:cs="Arial"/>
                      <w:strike/>
                      <w:color w:val="FF0000"/>
                      <w:szCs w:val="20"/>
                    </w:rPr>
                    <w:t>средствами ГИИС "Электронный бюджет"</w:t>
                  </w:r>
                  <w:r>
                    <w:rPr>
                      <w:rFonts w:cs="Arial"/>
                      <w:szCs w:val="20"/>
                    </w:rPr>
                    <w:t xml:space="preserve"> субъектом централизованного учета в день получения документа и направление его в уполномоченную организацию с одновременным представлением заполненного денежного чека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w:t>
                  </w:r>
                  <w:r w:rsidR="00FD027B">
                    <w:rPr>
                      <w:rFonts w:cs="Arial"/>
                      <w:szCs w:val="20"/>
                    </w:rPr>
                    <w:t xml:space="preserve"> </w:t>
                  </w:r>
                  <w:r>
                    <w:rPr>
                      <w:rFonts w:cs="Arial"/>
                      <w:szCs w:val="20"/>
                    </w:rPr>
                    <w:t>главный бухгалтер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Приходного кассового ордера (код формы по ОКУД 0310001) (</w:t>
                  </w:r>
                  <w:r w:rsidRPr="002A3F71">
                    <w:rPr>
                      <w:rFonts w:cs="Arial"/>
                      <w:strike/>
                      <w:color w:val="FF0000"/>
                      <w:szCs w:val="20"/>
                    </w:rPr>
                    <w:t>см. п. 42</w:t>
                  </w:r>
                  <w:r>
                    <w:rPr>
                      <w:rFonts w:cs="Arial"/>
                      <w:szCs w:val="20"/>
                    </w:rPr>
                    <w:t xml:space="preserve"> Графика документооборота);</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 на основании Выписки из лицевого счета получателя бюджетных средств (код формы по ведомственному классификатору форм документов (далее - код формы по КФД) 0531759) &lt;</w:t>
                  </w:r>
                  <w:r w:rsidRPr="002A3F71">
                    <w:rPr>
                      <w:rFonts w:cs="Arial"/>
                      <w:strike/>
                      <w:color w:val="FF0000"/>
                      <w:szCs w:val="20"/>
                    </w:rPr>
                    <w:t>46</w:t>
                  </w:r>
                  <w:r>
                    <w:rPr>
                      <w:rFonts w:cs="Arial"/>
                      <w:szCs w:val="20"/>
                    </w:rPr>
                    <w:t>&gt;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направления </w:t>
                  </w:r>
                  <w:r w:rsidRPr="002A3F71">
                    <w:rPr>
                      <w:rFonts w:cs="Arial"/>
                      <w:strike/>
                      <w:color w:val="FF0000"/>
                      <w:szCs w:val="20"/>
                    </w:rPr>
                    <w:t>распоряжения о совершении казначейских платежей</w:t>
                  </w:r>
                  <w:r>
                    <w:rPr>
                      <w:rFonts w:cs="Arial"/>
                      <w:szCs w:val="20"/>
                    </w:rPr>
                    <w:t xml:space="preserve"> в орган Федерального казначейства в срок не позднее одного дня, предшествующего дню получения денежных средств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2A3F71" w:rsidRDefault="00C278D1" w:rsidP="00FB0319">
                  <w:pPr>
                    <w:autoSpaceDE w:val="0"/>
                    <w:autoSpaceDN w:val="0"/>
                    <w:adjustRightInd w:val="0"/>
                    <w:spacing w:after="1" w:line="200" w:lineRule="atLeast"/>
                    <w:rPr>
                      <w:rFonts w:cs="Arial"/>
                      <w:strike/>
                      <w:szCs w:val="20"/>
                    </w:rPr>
                  </w:pPr>
                  <w:r w:rsidRPr="002A3F71">
                    <w:rPr>
                      <w:rFonts w:cs="Arial"/>
                      <w:strike/>
                      <w:color w:val="FF0000"/>
                      <w:szCs w:val="20"/>
                    </w:rPr>
                    <w:lastRenderedPageBreak/>
                    <w:t>46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2A3F71">
                    <w:rPr>
                      <w:rFonts w:cs="Arial"/>
                      <w:strike/>
                      <w:color w:val="FF0000"/>
                      <w:szCs w:val="20"/>
                    </w:rPr>
                    <w:t>Приложению</w:t>
                  </w:r>
                  <w:r>
                    <w:rPr>
                      <w:rFonts w:cs="Arial"/>
                      <w:szCs w:val="20"/>
                    </w:rPr>
                    <w:t xml:space="preserve"> N 20 к </w:t>
                  </w:r>
                  <w:r w:rsidRPr="002A3F71">
                    <w:rPr>
                      <w:rFonts w:cs="Arial"/>
                      <w:strike/>
                      <w:color w:val="FF0000"/>
                      <w:szCs w:val="20"/>
                    </w:rPr>
                    <w:t>Приказу</w:t>
                  </w:r>
                  <w:r>
                    <w:rPr>
                      <w:rFonts w:cs="Arial"/>
                      <w:szCs w:val="20"/>
                    </w:rPr>
                    <w:t xml:space="preserve"> N 21н</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из документов для постановки на учет денежных обязательств, подлежащих исполнению наличными (акт выполненных работ по договорам гражданско-правового характера,</w:t>
                  </w:r>
                </w:p>
                <w:p w:rsidR="00C278D1" w:rsidRDefault="00C278D1" w:rsidP="00FB0319">
                  <w:pPr>
                    <w:autoSpaceDE w:val="0"/>
                    <w:autoSpaceDN w:val="0"/>
                    <w:adjustRightInd w:val="0"/>
                    <w:spacing w:after="1" w:line="200" w:lineRule="atLeast"/>
                    <w:rPr>
                      <w:rFonts w:cs="Arial"/>
                      <w:szCs w:val="20"/>
                    </w:rPr>
                  </w:pPr>
                  <w:r>
                    <w:rPr>
                      <w:rFonts w:cs="Arial"/>
                      <w:szCs w:val="20"/>
                    </w:rPr>
                    <w:t>Решение о командировании на территории Российской Федерации (код формы по ОКУД 0504512),</w:t>
                  </w:r>
                </w:p>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о командировании на территорию иностранного государства (код формы по ОКУД </w:t>
                  </w:r>
                  <w:r w:rsidRPr="00FD027B">
                    <w:rPr>
                      <w:rFonts w:cs="Arial"/>
                      <w:strike/>
                      <w:color w:val="FF0000"/>
                      <w:szCs w:val="20"/>
                    </w:rPr>
                    <w:t>0504513</w:t>
                  </w:r>
                  <w:r>
                    <w:rPr>
                      <w:rFonts w:cs="Arial"/>
                      <w:szCs w:val="20"/>
                    </w:rPr>
                    <w:t xml:space="preserve">), Заявка-обоснование закупки товаров, работ, услуг малого объема (код формы по ОКУД </w:t>
                  </w:r>
                  <w:r w:rsidRPr="00FD027B">
                    <w:rPr>
                      <w:rFonts w:cs="Arial"/>
                      <w:strike/>
                      <w:color w:val="FF0000"/>
                      <w:szCs w:val="20"/>
                    </w:rPr>
                    <w:t>0504518</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Платежная ведомость (код формы по ОКУД 0504403) </w:t>
                  </w:r>
                  <w:r w:rsidRPr="00FD027B">
                    <w:rPr>
                      <w:rFonts w:cs="Arial"/>
                      <w:strike/>
                      <w:color w:val="FF0000"/>
                      <w:szCs w:val="20"/>
                    </w:rPr>
                    <w:t>и иные документы)</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w:t>
                  </w:r>
                  <w:r w:rsidRPr="00FD027B">
                    <w:rPr>
                      <w:rFonts w:cs="Arial"/>
                      <w:strike/>
                      <w:color w:val="FF0000"/>
                      <w:szCs w:val="20"/>
                    </w:rPr>
                    <w:t>электронной подписью</w:t>
                  </w:r>
                  <w:r>
                    <w:rPr>
                      <w:rFonts w:cs="Arial"/>
                      <w:szCs w:val="20"/>
                    </w:rPr>
                    <w:t xml:space="preserve"> и направление на подписание средствами ГИИС </w:t>
                  </w:r>
                  <w:r>
                    <w:rPr>
                      <w:rFonts w:cs="Arial"/>
                      <w:szCs w:val="20"/>
                    </w:rPr>
                    <w:lastRenderedPageBreak/>
                    <w:t>"Электронный бюджет" в субъект централизованного учета не позднее 2 (двух) дней, предшествующих дню получения денежных средств;</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подписание </w:t>
                  </w:r>
                  <w:r w:rsidRPr="0068074F">
                    <w:rPr>
                      <w:rFonts w:cs="Arial"/>
                      <w:strike/>
                      <w:color w:val="FF0000"/>
                      <w:szCs w:val="20"/>
                    </w:rPr>
                    <w:t>средствами ГИИС "Электронный бюджет"</w:t>
                  </w:r>
                  <w:r>
                    <w:rPr>
                      <w:rFonts w:cs="Arial"/>
                      <w:szCs w:val="20"/>
                    </w:rPr>
                    <w:t xml:space="preserve"> субъектом централизованного учета в день получения документа и направление его в уполномоченную организацию</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w:t>
                  </w:r>
                  <w:r w:rsidR="00FD027B">
                    <w:rPr>
                      <w:rFonts w:cs="Arial"/>
                      <w:szCs w:val="20"/>
                    </w:rPr>
                    <w:t xml:space="preserve"> </w:t>
                  </w:r>
                  <w:r>
                    <w:rPr>
                      <w:rFonts w:cs="Arial"/>
                      <w:szCs w:val="20"/>
                    </w:rPr>
                    <w:t>главный бухгалтер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Приходного кассового ордера (код формы по ОКУД 0310001) (см. п. </w:t>
                  </w:r>
                  <w:r w:rsidRPr="0068074F">
                    <w:rPr>
                      <w:rFonts w:cs="Arial"/>
                      <w:strike/>
                      <w:color w:val="FF0000"/>
                      <w:szCs w:val="20"/>
                    </w:rPr>
                    <w:t>42</w:t>
                  </w:r>
                  <w:r>
                    <w:rPr>
                      <w:rFonts w:cs="Arial"/>
                      <w:szCs w:val="20"/>
                    </w:rPr>
                    <w:t xml:space="preserve"> Графика документооборота);</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 на основании Выписки из лицевого счета получателя бюджетных средств (код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направления распоряжения о совершении казначейских платежей в орган Федерального казначейства в срок не позднее одного дня, предшествующего дню получения денежных средств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68074F" w:rsidRDefault="00C278D1" w:rsidP="00FB0319">
                  <w:pPr>
                    <w:autoSpaceDE w:val="0"/>
                    <w:autoSpaceDN w:val="0"/>
                    <w:adjustRightInd w:val="0"/>
                    <w:spacing w:after="1" w:line="200" w:lineRule="atLeast"/>
                    <w:rPr>
                      <w:rFonts w:cs="Arial"/>
                      <w:strike/>
                      <w:szCs w:val="20"/>
                    </w:rPr>
                  </w:pPr>
                  <w:r w:rsidRPr="0068074F">
                    <w:rPr>
                      <w:rFonts w:cs="Arial"/>
                      <w:strike/>
                      <w:color w:val="FF0000"/>
                      <w:szCs w:val="20"/>
                    </w:rPr>
                    <w:t>47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68074F">
                    <w:rPr>
                      <w:rFonts w:cs="Arial"/>
                      <w:strike/>
                      <w:color w:val="FF0000"/>
                      <w:szCs w:val="20"/>
                    </w:rPr>
                    <w:t>Приложению</w:t>
                  </w:r>
                  <w:r>
                    <w:rPr>
                      <w:rFonts w:cs="Arial"/>
                      <w:szCs w:val="20"/>
                    </w:rPr>
                    <w:t xml:space="preserve"> N 21 к </w:t>
                  </w:r>
                  <w:r w:rsidRPr="0068074F">
                    <w:rPr>
                      <w:rFonts w:cs="Arial"/>
                      <w:strike/>
                      <w:color w:val="FF0000"/>
                      <w:szCs w:val="20"/>
                    </w:rPr>
                    <w:t>Приказу</w:t>
                  </w:r>
                  <w:r>
                    <w:rPr>
                      <w:rFonts w:cs="Arial"/>
                      <w:szCs w:val="20"/>
                    </w:rPr>
                    <w:t xml:space="preserve"> N 21н</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из документов для постановки на учет денежных обязательств, подлежащих исполнению наличными (акт выполненных работ по договорам гражданско-правового характера,</w:t>
                  </w:r>
                </w:p>
                <w:p w:rsidR="00C278D1" w:rsidRDefault="00C278D1" w:rsidP="00FB0319">
                  <w:pPr>
                    <w:autoSpaceDE w:val="0"/>
                    <w:autoSpaceDN w:val="0"/>
                    <w:adjustRightInd w:val="0"/>
                    <w:spacing w:after="1" w:line="200" w:lineRule="atLeast"/>
                    <w:rPr>
                      <w:rFonts w:cs="Arial"/>
                      <w:szCs w:val="20"/>
                    </w:rPr>
                  </w:pPr>
                  <w:r>
                    <w:rPr>
                      <w:rFonts w:cs="Arial"/>
                      <w:szCs w:val="20"/>
                    </w:rPr>
                    <w:t>Решение о командировании на территории Российской Федерации (код формы по ОКУД 0504512), Решение о командирован</w:t>
                  </w:r>
                  <w:r>
                    <w:rPr>
                      <w:rFonts w:cs="Arial"/>
                      <w:szCs w:val="20"/>
                    </w:rPr>
                    <w:lastRenderedPageBreak/>
                    <w:t xml:space="preserve">ии на территорию иностранного государства (код формы по ОКУД </w:t>
                  </w:r>
                  <w:r w:rsidRPr="0068074F">
                    <w:rPr>
                      <w:rFonts w:cs="Arial"/>
                      <w:strike/>
                      <w:color w:val="FF0000"/>
                      <w:szCs w:val="20"/>
                    </w:rPr>
                    <w:t>0504513</w:t>
                  </w:r>
                  <w:r>
                    <w:rPr>
                      <w:rFonts w:cs="Arial"/>
                      <w:szCs w:val="20"/>
                    </w:rPr>
                    <w:t xml:space="preserve">), Заявка-обоснование закупки товаров, работ, услуг малого объема (код формы по ОКУД </w:t>
                  </w:r>
                  <w:r w:rsidRPr="001624BD">
                    <w:rPr>
                      <w:rFonts w:cs="Arial"/>
                      <w:strike/>
                      <w:color w:val="FF0000"/>
                      <w:szCs w:val="20"/>
                    </w:rPr>
                    <w:t>0504518</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Платежная ведомость (код формы по ОКУД 0504403) </w:t>
                  </w:r>
                  <w:r w:rsidRPr="001624BD">
                    <w:rPr>
                      <w:rFonts w:cs="Arial"/>
                      <w:strike/>
                      <w:color w:val="FF0000"/>
                      <w:szCs w:val="20"/>
                    </w:rPr>
                    <w:t>и иные документы)</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w:t>
                  </w:r>
                  <w:r w:rsidRPr="001624BD">
                    <w:rPr>
                      <w:rFonts w:cs="Arial"/>
                      <w:strike/>
                      <w:color w:val="FF0000"/>
                      <w:szCs w:val="20"/>
                    </w:rPr>
                    <w:t>электронной подписью</w:t>
                  </w:r>
                  <w:r>
                    <w:rPr>
                      <w:rFonts w:cs="Arial"/>
                      <w:szCs w:val="20"/>
                    </w:rPr>
                    <w:t xml:space="preserve"> и направление на подписание средствами ГИИС "Электронный бюджет" в субъект централизованного учета не позднее 2 (двух) дней, предшествующих дню получения денежных средств;</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подписание </w:t>
                  </w:r>
                  <w:r w:rsidRPr="001624BD">
                    <w:rPr>
                      <w:rFonts w:cs="Arial"/>
                      <w:strike/>
                      <w:color w:val="FF0000"/>
                      <w:szCs w:val="20"/>
                    </w:rPr>
                    <w:t>средствами ГИИС "Электронный бюджет"</w:t>
                  </w:r>
                  <w:r>
                    <w:rPr>
                      <w:rFonts w:cs="Arial"/>
                      <w:szCs w:val="20"/>
                    </w:rPr>
                    <w:t xml:space="preserve"> субъектом централизованного учета в день получения распоряжения о совершении казначейских платежей и направление его в уполномоченную организацию</w:t>
                  </w: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w:t>
                  </w:r>
                  <w:r w:rsidR="00FD027B">
                    <w:rPr>
                      <w:rFonts w:cs="Arial"/>
                      <w:szCs w:val="20"/>
                    </w:rPr>
                    <w:t xml:space="preserve"> </w:t>
                  </w:r>
                  <w:r>
                    <w:rPr>
                      <w:rFonts w:cs="Arial"/>
                      <w:szCs w:val="20"/>
                    </w:rPr>
                    <w:t>главный бухгалтер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Приходного кассового ордера (код формы по ОКУД 0310001) (см. п. </w:t>
                  </w:r>
                  <w:r w:rsidRPr="0068074F">
                    <w:rPr>
                      <w:rFonts w:cs="Arial"/>
                      <w:strike/>
                      <w:color w:val="FF0000"/>
                      <w:szCs w:val="20"/>
                    </w:rPr>
                    <w:t>42</w:t>
                  </w:r>
                  <w:r>
                    <w:rPr>
                      <w:rFonts w:cs="Arial"/>
                      <w:szCs w:val="20"/>
                    </w:rPr>
                    <w:t xml:space="preserve"> Графика документооборота);</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 на основании Выписки из лицевого счета получателя бюджетных средств (код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направления </w:t>
                  </w:r>
                  <w:r w:rsidRPr="0068074F">
                    <w:rPr>
                      <w:rFonts w:cs="Arial"/>
                      <w:strike/>
                      <w:color w:val="FF0000"/>
                      <w:szCs w:val="20"/>
                    </w:rPr>
                    <w:t>распоряжения о совершении казначейских платежей</w:t>
                  </w:r>
                  <w:r>
                    <w:rPr>
                      <w:rFonts w:cs="Arial"/>
                      <w:szCs w:val="20"/>
                    </w:rPr>
                    <w:t xml:space="preserve"> в орган Федерального казначейства в срок не позднее одного дня, предшествующего дню получения денежных средств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1624BD" w:rsidRDefault="00C278D1" w:rsidP="00FB0319">
                  <w:pPr>
                    <w:autoSpaceDE w:val="0"/>
                    <w:autoSpaceDN w:val="0"/>
                    <w:adjustRightInd w:val="0"/>
                    <w:spacing w:after="1" w:line="200" w:lineRule="atLeast"/>
                    <w:rPr>
                      <w:rFonts w:cs="Arial"/>
                      <w:strike/>
                      <w:szCs w:val="20"/>
                    </w:rPr>
                  </w:pPr>
                  <w:r w:rsidRPr="001624BD">
                    <w:rPr>
                      <w:rFonts w:cs="Arial"/>
                      <w:strike/>
                      <w:color w:val="FF0000"/>
                      <w:szCs w:val="20"/>
                    </w:rPr>
                    <w:lastRenderedPageBreak/>
                    <w:t>48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Приходный кассовый ордер (денежный) (код формы по ОКУД 0310001) при поступлении денежных средств в кассу </w:t>
                  </w:r>
                  <w:r w:rsidRPr="001624BD">
                    <w:rPr>
                      <w:rFonts w:cs="Arial"/>
                      <w:strike/>
                      <w:color w:val="FF0000"/>
                      <w:szCs w:val="20"/>
                    </w:rPr>
                    <w:t>учреждения</w:t>
                  </w:r>
                  <w:r>
                    <w:rPr>
                      <w:rFonts w:cs="Arial"/>
                      <w:szCs w:val="20"/>
                    </w:rPr>
                    <w:t xml:space="preserve"> со счета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подписание </w:t>
                  </w:r>
                  <w:r w:rsidRPr="001624BD">
                    <w:rPr>
                      <w:rFonts w:cs="Arial"/>
                      <w:strike/>
                      <w:color w:val="FF0000"/>
                      <w:szCs w:val="20"/>
                    </w:rPr>
                    <w:t>электронной подписью средствами ГИИС "Электронный бюджет"</w:t>
                  </w:r>
                  <w:r>
                    <w:rPr>
                      <w:rFonts w:cs="Arial"/>
                      <w:szCs w:val="20"/>
                    </w:rPr>
                    <w:t xml:space="preserve"> и направление в субъект централизованного учета в день формирования Приходного кассового ордера (код формы по ОКУД 0310001);</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w:t>
                  </w:r>
                  <w:r w:rsidRPr="001624BD">
                    <w:rPr>
                      <w:rFonts w:cs="Arial"/>
                      <w:strike/>
                      <w:color w:val="FF0000"/>
                      <w:szCs w:val="20"/>
                    </w:rPr>
                    <w:t>средствами ГИИС "Электронный бюджет" электронной подписью</w:t>
                  </w:r>
                  <w:r>
                    <w:rPr>
                      <w:rFonts w:cs="Arial"/>
                      <w:szCs w:val="20"/>
                    </w:rPr>
                    <w:t xml:space="preserve"> субъектом централизованного учета в день поступления денежных средств и направление в уполномоченную организацию не позднее дня подписания документа в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главный бухгалтер (уполномоченное лицо) уполномоченной организации, 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1624BD">
                    <w:rPr>
                      <w:rFonts w:cs="Arial"/>
                      <w:strike/>
                      <w:color w:val="FF0000"/>
                      <w:szCs w:val="20"/>
                    </w:rPr>
                    <w:t>Журналах</w:t>
                  </w:r>
                  <w:r>
                    <w:rPr>
                      <w:rFonts w:cs="Arial"/>
                      <w:szCs w:val="20"/>
                    </w:rPr>
                    <w:t xml:space="preserve"> операций (код формы по ОКУД 0504071)</w:t>
                  </w:r>
                  <w:r w:rsidRPr="001624BD">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624BD">
                    <w:rPr>
                      <w:rFonts w:cs="Arial"/>
                      <w:strike/>
                      <w:color w:val="FF0000"/>
                      <w:szCs w:val="20"/>
                    </w:rPr>
                    <w:t>49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Приходный кассовый ордер (денежный) (код формы по ОКУД 0310001) при поступлении денежных средств в кассу </w:t>
                  </w:r>
                  <w:r w:rsidRPr="001624BD">
                    <w:rPr>
                      <w:rFonts w:cs="Arial"/>
                      <w:strike/>
                      <w:color w:val="FF0000"/>
                      <w:szCs w:val="20"/>
                    </w:rPr>
                    <w:t>учреждения</w:t>
                  </w:r>
                  <w:r>
                    <w:rPr>
                      <w:rFonts w:cs="Arial"/>
                      <w:szCs w:val="20"/>
                    </w:rPr>
                    <w:t xml:space="preserve"> от физического лица (в том </w:t>
                  </w:r>
                  <w:r>
                    <w:rPr>
                      <w:rFonts w:cs="Arial"/>
                      <w:szCs w:val="20"/>
                    </w:rPr>
                    <w:lastRenderedPageBreak/>
                    <w:t>числе, от подотчетного лица)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из документов для постановки на учет денежных обязательств, </w:t>
                  </w:r>
                  <w:r>
                    <w:rPr>
                      <w:rFonts w:cs="Arial"/>
                      <w:szCs w:val="20"/>
                    </w:rPr>
                    <w:lastRenderedPageBreak/>
                    <w:t xml:space="preserve">подлежащих оплате наличными денежными средствами (Отчет о расходах подотчетного лица (код формы по ОКУД 0504520), первичные документы по начислению доходов </w:t>
                  </w:r>
                  <w:r w:rsidRPr="001624BD">
                    <w:rPr>
                      <w:rFonts w:cs="Arial"/>
                      <w:strike/>
                      <w:color w:val="FF0000"/>
                      <w:szCs w:val="20"/>
                    </w:rPr>
                    <w:t>и иные документы</w:t>
                  </w:r>
                  <w:r>
                    <w:rPr>
                      <w:rFonts w:cs="Arial"/>
                      <w:szCs w:val="20"/>
                    </w:rPr>
                    <w:t xml:space="preserve">), подписание </w:t>
                  </w:r>
                  <w:r w:rsidRPr="001624BD">
                    <w:rPr>
                      <w:rFonts w:cs="Arial"/>
                      <w:strike/>
                      <w:color w:val="FF0000"/>
                      <w:szCs w:val="20"/>
                    </w:rPr>
                    <w:t>электронными подписями</w:t>
                  </w:r>
                  <w:r>
                    <w:rPr>
                      <w:rFonts w:cs="Arial"/>
                      <w:szCs w:val="20"/>
                    </w:rPr>
                    <w:t xml:space="preserve"> и направление в субъект централизованного учета в день формирования Приходного кассового ордера (код формы по ОКУД 0310001);</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субъектом централизованного учета </w:t>
                  </w:r>
                  <w:r w:rsidRPr="001624BD">
                    <w:rPr>
                      <w:rFonts w:cs="Arial"/>
                      <w:strike/>
                      <w:color w:val="FF0000"/>
                      <w:szCs w:val="20"/>
                    </w:rPr>
                    <w:t>электронной подписью средствами ГИИС "Электронный бюджет"</w:t>
                  </w:r>
                  <w:r>
                    <w:rPr>
                      <w:rFonts w:cs="Arial"/>
                      <w:szCs w:val="20"/>
                    </w:rPr>
                    <w:t xml:space="preserve"> в день поступления денежных средств;</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направление субъектом централизованного учета средствами ГИИС "Электронный бюджет" в уполномоченную организацию не позднее дня </w:t>
                  </w:r>
                  <w:r>
                    <w:rPr>
                      <w:rFonts w:cs="Arial"/>
                      <w:szCs w:val="20"/>
                    </w:rPr>
                    <w:lastRenderedPageBreak/>
                    <w:t>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ответств</w:t>
                  </w:r>
                  <w:r>
                    <w:rPr>
                      <w:rFonts w:cs="Arial"/>
                      <w:szCs w:val="20"/>
                    </w:rPr>
                    <w:lastRenderedPageBreak/>
                    <w:t>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одномоментно после подписания документа уполномоченным лицом субъекта централизованного учета в ГИИС </w:t>
                  </w:r>
                  <w:r>
                    <w:rPr>
                      <w:rFonts w:cs="Arial"/>
                      <w:szCs w:val="20"/>
                    </w:rPr>
                    <w:lastRenderedPageBreak/>
                    <w:t>"Электронный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2) для отражения в </w:t>
                  </w:r>
                  <w:r w:rsidRPr="001624BD">
                    <w:rPr>
                      <w:rFonts w:cs="Arial"/>
                      <w:strike/>
                      <w:color w:val="FF0000"/>
                      <w:szCs w:val="20"/>
                    </w:rPr>
                    <w:t>Журналах</w:t>
                  </w:r>
                  <w:r>
                    <w:rPr>
                      <w:rFonts w:cs="Arial"/>
                      <w:szCs w:val="20"/>
                    </w:rPr>
                    <w:t xml:space="preserve"> операций (код формы по ОКУД 0504071)</w:t>
                  </w:r>
                  <w:r w:rsidRPr="001624BD">
                    <w:rPr>
                      <w:rFonts w:cs="Arial"/>
                      <w:szCs w:val="20"/>
                    </w:rPr>
                    <w:t xml:space="preserve">, </w:t>
                  </w:r>
                  <w:r w:rsidRPr="001624BD">
                    <w:rPr>
                      <w:rFonts w:cs="Arial"/>
                      <w:strike/>
                      <w:color w:val="FF0000"/>
                      <w:szCs w:val="20"/>
                    </w:rPr>
                    <w:t>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1624BD" w:rsidRDefault="00C278D1" w:rsidP="00FB0319">
                  <w:pPr>
                    <w:autoSpaceDE w:val="0"/>
                    <w:autoSpaceDN w:val="0"/>
                    <w:adjustRightInd w:val="0"/>
                    <w:spacing w:after="1" w:line="200" w:lineRule="atLeast"/>
                    <w:rPr>
                      <w:rFonts w:cs="Arial"/>
                      <w:strike/>
                      <w:szCs w:val="20"/>
                    </w:rPr>
                  </w:pPr>
                  <w:r w:rsidRPr="001624BD">
                    <w:rPr>
                      <w:rFonts w:cs="Arial"/>
                      <w:strike/>
                      <w:color w:val="FF0000"/>
                      <w:szCs w:val="20"/>
                    </w:rPr>
                    <w:lastRenderedPageBreak/>
                    <w:t>50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Расходный кассовый ордер (денежный) (код формы по ОКУД 0310002) на выдачу денежных средств из кассы </w:t>
                  </w:r>
                  <w:r w:rsidRPr="0062174D">
                    <w:rPr>
                      <w:rFonts w:cs="Arial"/>
                      <w:strike/>
                      <w:color w:val="FF0000"/>
                      <w:szCs w:val="20"/>
                    </w:rPr>
                    <w:t>учреждения</w:t>
                  </w: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2174D">
                    <w:rPr>
                      <w:rFonts w:cs="Arial"/>
                      <w:strike/>
                      <w:color w:val="FF0000"/>
                      <w:szCs w:val="20"/>
                    </w:rPr>
                    <w:t>50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Расходный кассовый ордер (денежный) (код формы по ОКУД 0310002) на выдачу денежных средств из кассы </w:t>
                  </w:r>
                  <w:r w:rsidRPr="00814D17">
                    <w:rPr>
                      <w:rFonts w:cs="Arial"/>
                      <w:strike/>
                      <w:color w:val="FF0000"/>
                      <w:szCs w:val="20"/>
                    </w:rPr>
                    <w:t>учреждения (при условии подписания сформированного электронного документа электронными подписями)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из документов для постановки на учет денежных обязательств, подлежащих оплате наличными денежными средствами (Решение о командировании на территории Российской Федерации (код формы по ОКУД 0504512),</w:t>
                  </w:r>
                </w:p>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о командировании на территорию иностранного государства (код формы по ОКУД 0504515) </w:t>
                  </w:r>
                  <w:r w:rsidRPr="00814D17">
                    <w:rPr>
                      <w:rFonts w:cs="Arial"/>
                      <w:strike/>
                      <w:color w:val="FF0000"/>
                      <w:szCs w:val="20"/>
                    </w:rPr>
                    <w:t>&lt;47&gt;</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Отчет о расходах подотчетного лица (код формы по ОКУД 0504520), акт выполненных работ по договору </w:t>
                  </w:r>
                  <w:r>
                    <w:rPr>
                      <w:rFonts w:cs="Arial"/>
                      <w:szCs w:val="20"/>
                    </w:rPr>
                    <w:lastRenderedPageBreak/>
                    <w:t xml:space="preserve">гражданско-правового характера, заявление на возврат обеспечения исполнения контракта из кассы учреждения </w:t>
                  </w:r>
                  <w:r w:rsidRPr="00814D17">
                    <w:rPr>
                      <w:rFonts w:cs="Arial"/>
                      <w:strike/>
                      <w:color w:val="FF0000"/>
                      <w:szCs w:val="20"/>
                    </w:rPr>
                    <w:t>и иные документы</w:t>
                  </w:r>
                  <w:r>
                    <w:rPr>
                      <w:rFonts w:cs="Arial"/>
                      <w:szCs w:val="20"/>
                    </w:rPr>
                    <w:t xml:space="preserve">), подписание </w:t>
                  </w:r>
                  <w:r w:rsidRPr="00814D17">
                    <w:rPr>
                      <w:rFonts w:cs="Arial"/>
                      <w:strike/>
                      <w:color w:val="FF0000"/>
                      <w:szCs w:val="20"/>
                    </w:rPr>
                    <w:t>электронной подписью</w:t>
                  </w:r>
                  <w:r>
                    <w:rPr>
                      <w:rFonts w:cs="Arial"/>
                      <w:szCs w:val="20"/>
                    </w:rPr>
                    <w:t xml:space="preserve"> и направление в субъект централизованного учета в день формирования Расходного кассового ордера (код формы по ОКУД 0310002);</w:t>
                  </w:r>
                </w:p>
                <w:p w:rsidR="00C278D1" w:rsidRDefault="00C278D1" w:rsidP="00FB0319">
                  <w:pPr>
                    <w:autoSpaceDE w:val="0"/>
                    <w:autoSpaceDN w:val="0"/>
                    <w:adjustRightInd w:val="0"/>
                    <w:spacing w:after="1" w:line="200" w:lineRule="atLeast"/>
                    <w:rPr>
                      <w:rFonts w:cs="Arial"/>
                      <w:szCs w:val="20"/>
                    </w:rPr>
                  </w:pPr>
                  <w:r>
                    <w:rPr>
                      <w:rFonts w:cs="Arial"/>
                      <w:szCs w:val="20"/>
                    </w:rPr>
                    <w:t>2) подписание ответственными лицами субъекта централизованного учета и получателями денежных средств электронными подписями средствами ГИИС "Электронный бюджет" в день выдачи денежных средств и направление в уполномоченную организацию не позднее дня подписания документа в ГИИС "Электронный бюджет"</w:t>
                  </w:r>
                </w:p>
                <w:p w:rsidR="00814D17" w:rsidRDefault="00814D17" w:rsidP="00FB0319">
                  <w:pPr>
                    <w:autoSpaceDE w:val="0"/>
                    <w:autoSpaceDN w:val="0"/>
                    <w:adjustRightInd w:val="0"/>
                    <w:spacing w:after="1" w:line="200" w:lineRule="atLeast"/>
                    <w:rPr>
                      <w:rFonts w:cs="Arial"/>
                      <w:szCs w:val="20"/>
                    </w:rPr>
                  </w:pPr>
                </w:p>
                <w:p w:rsidR="00814D17" w:rsidRDefault="00814D17" w:rsidP="00FB0319">
                  <w:pPr>
                    <w:autoSpaceDE w:val="0"/>
                    <w:autoSpaceDN w:val="0"/>
                    <w:adjustRightInd w:val="0"/>
                    <w:spacing w:after="1" w:line="200" w:lineRule="atLeast"/>
                    <w:rPr>
                      <w:rFonts w:cs="Arial"/>
                      <w:szCs w:val="20"/>
                    </w:rPr>
                  </w:pPr>
                </w:p>
                <w:p w:rsidR="00814D17" w:rsidRDefault="00814D17" w:rsidP="00FB0319">
                  <w:pPr>
                    <w:autoSpaceDE w:val="0"/>
                    <w:autoSpaceDN w:val="0"/>
                    <w:adjustRightInd w:val="0"/>
                    <w:spacing w:after="1" w:line="200" w:lineRule="atLeast"/>
                    <w:rPr>
                      <w:rFonts w:cs="Arial"/>
                      <w:szCs w:val="20"/>
                    </w:rPr>
                  </w:pPr>
                </w:p>
                <w:p w:rsidR="00814D17" w:rsidRDefault="00814D17" w:rsidP="00FB0319">
                  <w:pPr>
                    <w:autoSpaceDE w:val="0"/>
                    <w:autoSpaceDN w:val="0"/>
                    <w:adjustRightInd w:val="0"/>
                    <w:spacing w:after="1" w:line="200" w:lineRule="atLeast"/>
                    <w:rPr>
                      <w:rFonts w:cs="Arial"/>
                      <w:szCs w:val="20"/>
                    </w:rPr>
                  </w:pPr>
                </w:p>
                <w:p w:rsidR="00814D17" w:rsidRDefault="00814D17" w:rsidP="00FB0319">
                  <w:pPr>
                    <w:autoSpaceDE w:val="0"/>
                    <w:autoSpaceDN w:val="0"/>
                    <w:adjustRightInd w:val="0"/>
                    <w:spacing w:after="1" w:line="200" w:lineRule="atLeast"/>
                    <w:rPr>
                      <w:rFonts w:cs="Arial"/>
                      <w:szCs w:val="20"/>
                    </w:rPr>
                  </w:pPr>
                </w:p>
                <w:p w:rsidR="00814D17" w:rsidRDefault="00814D17" w:rsidP="00FB0319">
                  <w:pPr>
                    <w:autoSpaceDE w:val="0"/>
                    <w:autoSpaceDN w:val="0"/>
                    <w:adjustRightInd w:val="0"/>
                    <w:spacing w:after="1" w:line="200" w:lineRule="atLeast"/>
                    <w:rPr>
                      <w:rFonts w:cs="Arial"/>
                      <w:szCs w:val="20"/>
                    </w:rPr>
                  </w:pPr>
                </w:p>
                <w:p w:rsidR="00814D17" w:rsidRDefault="00814D17" w:rsidP="00FB0319">
                  <w:pPr>
                    <w:autoSpaceDE w:val="0"/>
                    <w:autoSpaceDN w:val="0"/>
                    <w:adjustRightInd w:val="0"/>
                    <w:spacing w:after="1" w:line="200" w:lineRule="atLeast"/>
                    <w:rPr>
                      <w:rFonts w:cs="Arial"/>
                      <w:szCs w:val="20"/>
                    </w:rPr>
                  </w:pPr>
                </w:p>
                <w:p w:rsidR="00814D17" w:rsidRDefault="00814D17"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главный бухгалтер (уполномоченное лицо) уполномоченной организации, руководитель (уполномоченное лицо) субъекта централизованного учета, получатель денежных средств</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ответственными лицами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814D17">
                    <w:rPr>
                      <w:rFonts w:cs="Arial"/>
                      <w:strike/>
                      <w:color w:val="FF0000"/>
                      <w:szCs w:val="20"/>
                    </w:rPr>
                    <w:t>Журналах</w:t>
                  </w:r>
                  <w:r>
                    <w:rPr>
                      <w:rFonts w:cs="Arial"/>
                      <w:szCs w:val="20"/>
                    </w:rPr>
                    <w:t xml:space="preserve"> операций (код формы по ОКУД 0504071), </w:t>
                  </w:r>
                  <w:r w:rsidRPr="00814D17">
                    <w:rPr>
                      <w:rFonts w:cs="Arial"/>
                      <w:strike/>
                      <w:color w:val="FF0000"/>
                      <w:szCs w:val="20"/>
                    </w:rPr>
                    <w:t>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4D17">
                    <w:rPr>
                      <w:rFonts w:cs="Arial"/>
                      <w:strike/>
                      <w:color w:val="FF0000"/>
                      <w:szCs w:val="20"/>
                    </w:rPr>
                    <w:lastRenderedPageBreak/>
                    <w:t>50</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Расходный кассовый ордер (денежный) (код формы по ОКУД 0310002) на выдачу денежных средств из кассы учреждения </w:t>
                  </w:r>
                  <w:r w:rsidRPr="00814D17">
                    <w:rPr>
                      <w:rFonts w:cs="Arial"/>
                      <w:strike/>
                      <w:color w:val="FF0000"/>
                      <w:szCs w:val="20"/>
                    </w:rPr>
                    <w:t>(при отсутствии функциональной возможности подписания электронной подписью получателя денежных средств)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образ </w:t>
                  </w:r>
                  <w:r w:rsidRPr="00814D17">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из документов для постановки на учет денежных обязательств, подлежащих оплате наличными денежными средствами (Решение о командировании на территории Российской Федерации (код формы по ОКУД 0504512),</w:t>
                  </w:r>
                </w:p>
                <w:p w:rsidR="00C278D1" w:rsidRDefault="00C278D1" w:rsidP="00FB0319">
                  <w:pPr>
                    <w:autoSpaceDE w:val="0"/>
                    <w:autoSpaceDN w:val="0"/>
                    <w:adjustRightInd w:val="0"/>
                    <w:spacing w:after="1" w:line="200" w:lineRule="atLeast"/>
                    <w:rPr>
                      <w:rFonts w:cs="Arial"/>
                      <w:szCs w:val="20"/>
                    </w:rPr>
                  </w:pPr>
                  <w:r>
                    <w:rPr>
                      <w:rFonts w:cs="Arial"/>
                      <w:szCs w:val="20"/>
                    </w:rPr>
                    <w:t>Решение о командировании на территорию иностранного государства (код формы по ОКУД 0504515),</w:t>
                  </w:r>
                </w:p>
                <w:p w:rsidR="00C278D1" w:rsidRDefault="00C278D1" w:rsidP="00FB0319">
                  <w:pPr>
                    <w:autoSpaceDE w:val="0"/>
                    <w:autoSpaceDN w:val="0"/>
                    <w:adjustRightInd w:val="0"/>
                    <w:spacing w:after="1" w:line="200" w:lineRule="atLeast"/>
                    <w:rPr>
                      <w:rFonts w:cs="Arial"/>
                      <w:szCs w:val="20"/>
                    </w:rPr>
                  </w:pPr>
                  <w:r>
                    <w:rPr>
                      <w:rFonts w:cs="Arial"/>
                      <w:szCs w:val="20"/>
                    </w:rPr>
                    <w:t xml:space="preserve">Отчет о расходах подотчетного лица (код формы по ОКУД 0504520), акт выполненных работ по договору гражданско-правового характера, заявление на возврат обеспечения исполнения контракта из кассы учреждения </w:t>
                  </w:r>
                  <w:r w:rsidRPr="00814D17">
                    <w:rPr>
                      <w:rFonts w:cs="Arial"/>
                      <w:strike/>
                      <w:color w:val="FF0000"/>
                      <w:szCs w:val="20"/>
                    </w:rPr>
                    <w:t>и иные документы</w:t>
                  </w:r>
                  <w:r>
                    <w:rPr>
                      <w:rFonts w:cs="Arial"/>
                      <w:szCs w:val="20"/>
                    </w:rPr>
                    <w:t xml:space="preserve">), подписание электронной </w:t>
                  </w:r>
                  <w:r>
                    <w:rPr>
                      <w:rFonts w:cs="Arial"/>
                      <w:szCs w:val="20"/>
                    </w:rPr>
                    <w:lastRenderedPageBreak/>
                    <w:t>подписью и направление на подписание в субъект централизованного учета в день формирования Расходного кассового ордера (код формы по ОКУД 0310002);</w:t>
                  </w:r>
                </w:p>
                <w:p w:rsidR="00C278D1" w:rsidRDefault="00C278D1" w:rsidP="00FB0319">
                  <w:pPr>
                    <w:autoSpaceDE w:val="0"/>
                    <w:autoSpaceDN w:val="0"/>
                    <w:adjustRightInd w:val="0"/>
                    <w:spacing w:after="1" w:line="200" w:lineRule="atLeast"/>
                    <w:rPr>
                      <w:rFonts w:cs="Arial"/>
                      <w:szCs w:val="20"/>
                    </w:rPr>
                  </w:pPr>
                  <w:r>
                    <w:rPr>
                      <w:rFonts w:cs="Arial"/>
                      <w:szCs w:val="20"/>
                    </w:rPr>
                    <w:t>2) подписание уполномоченными лицами субъекта централизованного учета электронными подписями с прикреплением электронного образа документа (скан-копии), содержащего подпись получателя денежных средств не позднее дня выдачи денежных средств;</w:t>
                  </w:r>
                </w:p>
                <w:p w:rsidR="00C278D1" w:rsidRDefault="00C278D1" w:rsidP="00FB0319">
                  <w:pPr>
                    <w:autoSpaceDE w:val="0"/>
                    <w:autoSpaceDN w:val="0"/>
                    <w:adjustRightInd w:val="0"/>
                    <w:spacing w:after="1" w:line="200" w:lineRule="atLeast"/>
                    <w:rPr>
                      <w:rFonts w:cs="Arial"/>
                      <w:szCs w:val="20"/>
                    </w:rPr>
                  </w:pPr>
                  <w:r>
                    <w:rPr>
                      <w:rFonts w:cs="Arial"/>
                      <w:szCs w:val="20"/>
                    </w:rPr>
                    <w:t>3) направление субъектом централизованного учета в уполномоченную организацию не позднее дня подписания документа</w:t>
                  </w:r>
                </w:p>
                <w:p w:rsidR="00426E45" w:rsidRDefault="00426E45" w:rsidP="00FB0319">
                  <w:pPr>
                    <w:autoSpaceDE w:val="0"/>
                    <w:autoSpaceDN w:val="0"/>
                    <w:adjustRightInd w:val="0"/>
                    <w:spacing w:after="1" w:line="200" w:lineRule="atLeast"/>
                    <w:rPr>
                      <w:rFonts w:cs="Arial"/>
                      <w:szCs w:val="20"/>
                    </w:rPr>
                  </w:pPr>
                </w:p>
                <w:p w:rsidR="00426E45" w:rsidRDefault="00426E45" w:rsidP="00FB0319">
                  <w:pPr>
                    <w:autoSpaceDE w:val="0"/>
                    <w:autoSpaceDN w:val="0"/>
                    <w:adjustRightInd w:val="0"/>
                    <w:spacing w:after="1" w:line="200" w:lineRule="atLeast"/>
                    <w:rPr>
                      <w:rFonts w:cs="Arial"/>
                      <w:szCs w:val="20"/>
                    </w:rPr>
                  </w:pPr>
                </w:p>
                <w:p w:rsidR="00426E45" w:rsidRDefault="00426E45" w:rsidP="00FB0319">
                  <w:pPr>
                    <w:autoSpaceDE w:val="0"/>
                    <w:autoSpaceDN w:val="0"/>
                    <w:adjustRightInd w:val="0"/>
                    <w:spacing w:after="1" w:line="200" w:lineRule="atLeast"/>
                    <w:rPr>
                      <w:rFonts w:cs="Arial"/>
                      <w:szCs w:val="20"/>
                    </w:rPr>
                  </w:pPr>
                </w:p>
                <w:p w:rsidR="00426E45" w:rsidRDefault="00426E45" w:rsidP="00FB0319">
                  <w:pPr>
                    <w:autoSpaceDE w:val="0"/>
                    <w:autoSpaceDN w:val="0"/>
                    <w:adjustRightInd w:val="0"/>
                    <w:spacing w:after="1" w:line="200" w:lineRule="atLeast"/>
                    <w:rPr>
                      <w:rFonts w:cs="Arial"/>
                      <w:szCs w:val="20"/>
                    </w:rPr>
                  </w:pPr>
                </w:p>
                <w:p w:rsidR="00426E45" w:rsidRDefault="00426E45" w:rsidP="00FB0319">
                  <w:pPr>
                    <w:autoSpaceDE w:val="0"/>
                    <w:autoSpaceDN w:val="0"/>
                    <w:adjustRightInd w:val="0"/>
                    <w:spacing w:after="1" w:line="200" w:lineRule="atLeast"/>
                    <w:rPr>
                      <w:rFonts w:cs="Arial"/>
                      <w:szCs w:val="20"/>
                    </w:rPr>
                  </w:pPr>
                </w:p>
                <w:p w:rsidR="00426E45" w:rsidRDefault="00426E45" w:rsidP="00FB0319">
                  <w:pPr>
                    <w:autoSpaceDE w:val="0"/>
                    <w:autoSpaceDN w:val="0"/>
                    <w:adjustRightInd w:val="0"/>
                    <w:spacing w:after="1" w:line="200" w:lineRule="atLeast"/>
                    <w:rPr>
                      <w:rFonts w:cs="Arial"/>
                      <w:szCs w:val="20"/>
                    </w:rPr>
                  </w:pPr>
                </w:p>
                <w:p w:rsidR="00426E45" w:rsidRDefault="00426E45" w:rsidP="00FB0319">
                  <w:pPr>
                    <w:autoSpaceDE w:val="0"/>
                    <w:autoSpaceDN w:val="0"/>
                    <w:adjustRightInd w:val="0"/>
                    <w:spacing w:after="1" w:line="200" w:lineRule="atLeast"/>
                    <w:rPr>
                      <w:rFonts w:cs="Arial"/>
                      <w:szCs w:val="20"/>
                    </w:rPr>
                  </w:pPr>
                </w:p>
                <w:p w:rsidR="00426E45" w:rsidRDefault="00426E45" w:rsidP="00FB0319">
                  <w:pPr>
                    <w:autoSpaceDE w:val="0"/>
                    <w:autoSpaceDN w:val="0"/>
                    <w:adjustRightInd w:val="0"/>
                    <w:spacing w:after="1" w:line="200" w:lineRule="atLeast"/>
                    <w:rPr>
                      <w:rFonts w:cs="Arial"/>
                      <w:szCs w:val="20"/>
                    </w:rPr>
                  </w:pPr>
                </w:p>
                <w:p w:rsidR="00426E45" w:rsidRDefault="00426E45" w:rsidP="00FB0319">
                  <w:pPr>
                    <w:autoSpaceDE w:val="0"/>
                    <w:autoSpaceDN w:val="0"/>
                    <w:adjustRightInd w:val="0"/>
                    <w:spacing w:after="1" w:line="200" w:lineRule="atLeast"/>
                    <w:rPr>
                      <w:rFonts w:cs="Arial"/>
                      <w:szCs w:val="20"/>
                    </w:rPr>
                  </w:pPr>
                </w:p>
                <w:p w:rsidR="00426E45" w:rsidRDefault="00426E45"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r w:rsidR="006D1A02">
                    <w:rPr>
                      <w:rFonts w:cs="Arial"/>
                      <w:szCs w:val="20"/>
                    </w:rPr>
                    <w:t xml:space="preserve"> </w:t>
                  </w:r>
                  <w:r>
                    <w:rPr>
                      <w:rFonts w:cs="Arial"/>
                      <w:szCs w:val="20"/>
                    </w:rPr>
                    <w:t>главный бухгалтер (уполномоченное лицо) уполномоченной организации,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ответственными лицами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проверка наличия </w:t>
                  </w:r>
                  <w:r w:rsidRPr="00814D17">
                    <w:rPr>
                      <w:rFonts w:cs="Arial"/>
                      <w:strike/>
                      <w:color w:val="FF0000"/>
                      <w:szCs w:val="20"/>
                    </w:rPr>
                    <w:t>электронного образа (</w:t>
                  </w:r>
                  <w:r>
                    <w:rPr>
                      <w:rFonts w:cs="Arial"/>
                      <w:szCs w:val="20"/>
                    </w:rPr>
                    <w:t>скан-копии</w:t>
                  </w:r>
                  <w:r w:rsidRPr="00814D17">
                    <w:rPr>
                      <w:rFonts w:cs="Arial"/>
                      <w:strike/>
                      <w:color w:val="FF0000"/>
                      <w:szCs w:val="20"/>
                    </w:rPr>
                    <w:t>)</w:t>
                  </w:r>
                  <w:r>
                    <w:rPr>
                      <w:rFonts w:cs="Arial"/>
                      <w:szCs w:val="20"/>
                    </w:rPr>
                    <w:t xml:space="preserve"> подписанного Расходного кассового ордера (код формы по ОКУД 0310002);</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814D17">
                    <w:rPr>
                      <w:rFonts w:cs="Arial"/>
                      <w:strike/>
                      <w:color w:val="FF0000"/>
                      <w:szCs w:val="20"/>
                    </w:rPr>
                    <w:t>Журналах</w:t>
                  </w:r>
                  <w:r>
                    <w:rPr>
                      <w:rFonts w:cs="Arial"/>
                      <w:szCs w:val="20"/>
                    </w:rPr>
                    <w:t xml:space="preserve"> операций (код формы по ОКУД 0504071), </w:t>
                  </w:r>
                  <w:r w:rsidRPr="00426E45">
                    <w:rPr>
                      <w:rFonts w:cs="Arial"/>
                      <w:strike/>
                      <w:color w:val="FF0000"/>
                      <w:szCs w:val="20"/>
                    </w:rPr>
                    <w:t>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426E45" w:rsidRDefault="00C278D1" w:rsidP="00FB0319">
                  <w:pPr>
                    <w:autoSpaceDE w:val="0"/>
                    <w:autoSpaceDN w:val="0"/>
                    <w:adjustRightInd w:val="0"/>
                    <w:spacing w:after="1" w:line="200" w:lineRule="atLeast"/>
                    <w:rPr>
                      <w:rFonts w:cs="Arial"/>
                      <w:strike/>
                      <w:szCs w:val="20"/>
                    </w:rPr>
                  </w:pPr>
                  <w:r w:rsidRPr="00426E45">
                    <w:rPr>
                      <w:rFonts w:cs="Arial"/>
                      <w:strike/>
                      <w:color w:val="FF0000"/>
                      <w:szCs w:val="20"/>
                    </w:rPr>
                    <w:t>51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Ведомость на выдачу денег из </w:t>
                  </w:r>
                  <w:r>
                    <w:rPr>
                      <w:rFonts w:cs="Arial"/>
                      <w:szCs w:val="20"/>
                    </w:rPr>
                    <w:lastRenderedPageBreak/>
                    <w:t>кассы подотчетным лицам (код формы по ОКУД 0504501) &lt;</w:t>
                  </w:r>
                  <w:r w:rsidRPr="00426E45">
                    <w:rPr>
                      <w:rFonts w:cs="Arial"/>
                      <w:strike/>
                      <w:color w:val="FF0000"/>
                      <w:szCs w:val="20"/>
                    </w:rPr>
                    <w:t>48</w:t>
                  </w:r>
                  <w:r>
                    <w:rPr>
                      <w:rFonts w:cs="Arial"/>
                      <w:szCs w:val="20"/>
                    </w:rPr>
                    <w:t>&gt;</w:t>
                  </w:r>
                </w:p>
                <w:p w:rsidR="00426E45" w:rsidRDefault="00426E45"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7A6A">
                    <w:rPr>
                      <w:rFonts w:cs="Arial"/>
                      <w:strike/>
                      <w:color w:val="FF0000"/>
                      <w:szCs w:val="20"/>
                    </w:rPr>
                    <w:t>51</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Ведомость на выдачу денег из кассы подотчетным лицам (код формы по ОКУД 0504501) </w:t>
                  </w:r>
                  <w:r w:rsidRPr="002B7A6A">
                    <w:rPr>
                      <w:rFonts w:cs="Arial"/>
                      <w:strike/>
                      <w:color w:val="FF0000"/>
                      <w:szCs w:val="20"/>
                    </w:rPr>
                    <w:t>(при условии подписания документа электронными подписями)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из документов для постановки на учет денежных обязательств, подлежащих оплате наличными денежными средствами (Решение о командировании на территории Российской Федерации (код формы по ОКУД 0504512),</w:t>
                  </w:r>
                </w:p>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о командировании на территорию иностранного государства (код формы по ОКУД 0504515) и </w:t>
                  </w:r>
                  <w:r w:rsidRPr="006463DB">
                    <w:rPr>
                      <w:rFonts w:cs="Arial"/>
                      <w:strike/>
                      <w:color w:val="FF0000"/>
                      <w:szCs w:val="20"/>
                    </w:rPr>
                    <w:t>иные документы</w:t>
                  </w:r>
                  <w:r>
                    <w:rPr>
                      <w:rFonts w:cs="Arial"/>
                      <w:szCs w:val="20"/>
                    </w:rPr>
                    <w:t xml:space="preserve">), подписание </w:t>
                  </w:r>
                  <w:r w:rsidRPr="006463DB">
                    <w:rPr>
                      <w:rFonts w:cs="Arial"/>
                      <w:strike/>
                      <w:color w:val="FF0000"/>
                      <w:szCs w:val="20"/>
                    </w:rPr>
                    <w:t>электронными подписями</w:t>
                  </w:r>
                  <w:r>
                    <w:rPr>
                      <w:rFonts w:cs="Arial"/>
                      <w:szCs w:val="20"/>
                    </w:rPr>
                    <w:t xml:space="preserve"> и направление на подписание в субъект централизованного учета не позднее дня формирования документа;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w:t>
                  </w:r>
                  <w:r w:rsidRPr="006463DB">
                    <w:rPr>
                      <w:rFonts w:cs="Arial"/>
                      <w:strike/>
                      <w:color w:val="FF0000"/>
                      <w:szCs w:val="20"/>
                    </w:rPr>
                    <w:t>электронными подписями</w:t>
                  </w:r>
                  <w:r>
                    <w:rPr>
                      <w:rFonts w:cs="Arial"/>
                      <w:szCs w:val="20"/>
                    </w:rPr>
                    <w:t xml:space="preserve"> субъектом централизованного учета средствами ГИИС </w:t>
                  </w:r>
                  <w:r>
                    <w:rPr>
                      <w:rFonts w:cs="Arial"/>
                      <w:szCs w:val="20"/>
                    </w:rPr>
                    <w:lastRenderedPageBreak/>
                    <w:t>"Электронный бюджет" и направление в уполномоченную организацию не позднее дня подписания документа в ГИИС "Электронный бюджет"</w:t>
                  </w:r>
                </w:p>
                <w:p w:rsidR="006463DB" w:rsidRDefault="006463DB" w:rsidP="00FB0319">
                  <w:pPr>
                    <w:autoSpaceDE w:val="0"/>
                    <w:autoSpaceDN w:val="0"/>
                    <w:adjustRightInd w:val="0"/>
                    <w:spacing w:after="1" w:line="200" w:lineRule="atLeast"/>
                    <w:rPr>
                      <w:rFonts w:cs="Arial"/>
                      <w:szCs w:val="20"/>
                    </w:rPr>
                  </w:pPr>
                </w:p>
                <w:p w:rsidR="006463DB" w:rsidRDefault="006463DB" w:rsidP="00FB0319">
                  <w:pPr>
                    <w:autoSpaceDE w:val="0"/>
                    <w:autoSpaceDN w:val="0"/>
                    <w:adjustRightInd w:val="0"/>
                    <w:spacing w:after="1" w:line="200" w:lineRule="atLeast"/>
                    <w:rPr>
                      <w:rFonts w:cs="Arial"/>
                      <w:szCs w:val="20"/>
                    </w:rPr>
                  </w:pPr>
                </w:p>
                <w:p w:rsidR="006463DB" w:rsidRDefault="006463DB" w:rsidP="00FB0319">
                  <w:pPr>
                    <w:autoSpaceDE w:val="0"/>
                    <w:autoSpaceDN w:val="0"/>
                    <w:adjustRightInd w:val="0"/>
                    <w:spacing w:after="1" w:line="200" w:lineRule="atLeast"/>
                    <w:rPr>
                      <w:rFonts w:cs="Arial"/>
                      <w:szCs w:val="20"/>
                    </w:rPr>
                  </w:pPr>
                </w:p>
                <w:p w:rsidR="006463DB" w:rsidRDefault="006463DB" w:rsidP="00FB0319">
                  <w:pPr>
                    <w:autoSpaceDE w:val="0"/>
                    <w:autoSpaceDN w:val="0"/>
                    <w:adjustRightInd w:val="0"/>
                    <w:spacing w:after="1" w:line="200" w:lineRule="atLeast"/>
                    <w:rPr>
                      <w:rFonts w:cs="Arial"/>
                      <w:szCs w:val="20"/>
                    </w:rPr>
                  </w:pPr>
                </w:p>
                <w:p w:rsidR="006463DB" w:rsidRDefault="006463DB" w:rsidP="00FB0319">
                  <w:pPr>
                    <w:autoSpaceDE w:val="0"/>
                    <w:autoSpaceDN w:val="0"/>
                    <w:adjustRightInd w:val="0"/>
                    <w:spacing w:after="1" w:line="200" w:lineRule="atLeast"/>
                    <w:rPr>
                      <w:rFonts w:cs="Arial"/>
                      <w:szCs w:val="20"/>
                    </w:rPr>
                  </w:pPr>
                </w:p>
                <w:p w:rsidR="006463DB" w:rsidRDefault="006463DB" w:rsidP="00FB0319">
                  <w:pPr>
                    <w:autoSpaceDE w:val="0"/>
                    <w:autoSpaceDN w:val="0"/>
                    <w:adjustRightInd w:val="0"/>
                    <w:spacing w:after="1" w:line="200" w:lineRule="atLeast"/>
                    <w:rPr>
                      <w:rFonts w:cs="Arial"/>
                      <w:szCs w:val="20"/>
                    </w:rPr>
                  </w:pPr>
                </w:p>
                <w:p w:rsidR="006463DB" w:rsidRDefault="006463DB" w:rsidP="00FB0319">
                  <w:pPr>
                    <w:autoSpaceDE w:val="0"/>
                    <w:autoSpaceDN w:val="0"/>
                    <w:adjustRightInd w:val="0"/>
                    <w:spacing w:after="1" w:line="200" w:lineRule="atLeast"/>
                    <w:rPr>
                      <w:rFonts w:cs="Arial"/>
                      <w:szCs w:val="20"/>
                    </w:rPr>
                  </w:pPr>
                </w:p>
                <w:p w:rsidR="006463DB" w:rsidRDefault="006463DB"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 ответственное лицо субъекта централизованного учета,</w:t>
                  </w:r>
                  <w:r w:rsidR="005C667C">
                    <w:rPr>
                      <w:rFonts w:cs="Arial"/>
                      <w:szCs w:val="20"/>
                    </w:rPr>
                    <w:t xml:space="preserve"> </w:t>
                  </w:r>
                  <w:r>
                    <w:rPr>
                      <w:rFonts w:cs="Arial"/>
                      <w:szCs w:val="20"/>
                    </w:rPr>
                    <w:t>главный бухгалтер уполномоченной организации,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ответственными лицами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6463DB">
                    <w:rPr>
                      <w:rFonts w:cs="Arial"/>
                      <w:strike/>
                      <w:color w:val="FF0000"/>
                      <w:szCs w:val="20"/>
                    </w:rPr>
                    <w:t>1) проверка наличия электронного образа (скан-копии) подписанного документа;</w:t>
                  </w:r>
                </w:p>
                <w:p w:rsidR="00C278D1" w:rsidRDefault="00C278D1" w:rsidP="00FB0319">
                  <w:pPr>
                    <w:autoSpaceDE w:val="0"/>
                    <w:autoSpaceDN w:val="0"/>
                    <w:adjustRightInd w:val="0"/>
                    <w:spacing w:after="1" w:line="200" w:lineRule="atLeast"/>
                    <w:rPr>
                      <w:rFonts w:cs="Arial"/>
                      <w:szCs w:val="20"/>
                    </w:rPr>
                  </w:pPr>
                  <w:r w:rsidRPr="006463DB">
                    <w:rPr>
                      <w:rFonts w:cs="Arial"/>
                      <w:strike/>
                      <w:color w:val="FF0000"/>
                      <w:szCs w:val="20"/>
                    </w:rPr>
                    <w:t>2)</w:t>
                  </w:r>
                  <w:r>
                    <w:rPr>
                      <w:rFonts w:cs="Arial"/>
                      <w:szCs w:val="20"/>
                    </w:rPr>
                    <w:t xml:space="preserve"> формирование Расходного кассового ордера (код формы по ОКУД 0310002)</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направления Расходного кассового ордера (код формы по ОКУД 0310002) в субъект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463DB">
                    <w:rPr>
                      <w:rFonts w:cs="Arial"/>
                      <w:strike/>
                      <w:color w:val="FF0000"/>
                      <w:szCs w:val="20"/>
                    </w:rPr>
                    <w:t>51</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Ведомость на выдачу денег из кассы подотчетным лицам (код формы по ОКУД 0504501) (при отсутствии функциональной возможности подписания электронной подписью получателями денежных средств)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образ </w:t>
                  </w:r>
                  <w:r w:rsidRPr="006463DB">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из документов для постановки на учет денежных обязательств, подлежащих оплате наличными денежными средствами (Решение о командировании на территории Российской Федерации (код формы по ОКУД 0504512),</w:t>
                  </w:r>
                </w:p>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о командировании на территорию иностранного государства (код формы по ОКУД 0504515) и </w:t>
                  </w:r>
                  <w:r w:rsidRPr="006463DB">
                    <w:rPr>
                      <w:rFonts w:cs="Arial"/>
                      <w:strike/>
                      <w:color w:val="FF0000"/>
                      <w:szCs w:val="20"/>
                    </w:rPr>
                    <w:t>иные документы</w:t>
                  </w:r>
                  <w:r>
                    <w:rPr>
                      <w:rFonts w:cs="Arial"/>
                      <w:szCs w:val="20"/>
                    </w:rPr>
                    <w:t xml:space="preserve">) и направление на подписание в субъект централизованного учета не </w:t>
                  </w:r>
                  <w:r>
                    <w:rPr>
                      <w:rFonts w:cs="Arial"/>
                      <w:szCs w:val="20"/>
                    </w:rPr>
                    <w:lastRenderedPageBreak/>
                    <w:t>позднее дня формирования документа;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субъектом централизованного учета и направление в уполномоченную организацию не позднее дня подписания документа ответственными лицами субъекта централизованного учета </w:t>
                  </w:r>
                  <w:r w:rsidRPr="006463DB">
                    <w:rPr>
                      <w:rFonts w:cs="Arial"/>
                      <w:strike/>
                      <w:color w:val="FF0000"/>
                      <w:szCs w:val="20"/>
                    </w:rPr>
                    <w:t>с приложением электронного образа (скан-копии) документа, содержащего подписи получателей денежных средств</w:t>
                  </w:r>
                </w:p>
                <w:p w:rsidR="006463DB" w:rsidRDefault="006463DB" w:rsidP="00FB0319">
                  <w:pPr>
                    <w:autoSpaceDE w:val="0"/>
                    <w:autoSpaceDN w:val="0"/>
                    <w:adjustRightInd w:val="0"/>
                    <w:spacing w:after="1" w:line="200" w:lineRule="atLeast"/>
                    <w:rPr>
                      <w:rFonts w:cs="Arial"/>
                      <w:szCs w:val="20"/>
                    </w:rPr>
                  </w:pPr>
                </w:p>
                <w:p w:rsidR="006463DB" w:rsidRDefault="006463DB" w:rsidP="00FB0319">
                  <w:pPr>
                    <w:autoSpaceDE w:val="0"/>
                    <w:autoSpaceDN w:val="0"/>
                    <w:adjustRightInd w:val="0"/>
                    <w:spacing w:after="1" w:line="200" w:lineRule="atLeast"/>
                    <w:rPr>
                      <w:rFonts w:cs="Arial"/>
                      <w:szCs w:val="20"/>
                    </w:rPr>
                  </w:pPr>
                </w:p>
                <w:p w:rsidR="006463DB" w:rsidRDefault="006463DB"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субъекта централизованного учета,</w:t>
                  </w:r>
                  <w:r w:rsidR="005C667C">
                    <w:rPr>
                      <w:rFonts w:cs="Arial"/>
                      <w:szCs w:val="20"/>
                    </w:rPr>
                    <w:t xml:space="preserve"> </w:t>
                  </w:r>
                  <w:r>
                    <w:rPr>
                      <w:rFonts w:cs="Arial"/>
                      <w:szCs w:val="20"/>
                    </w:rPr>
                    <w:t>главный бухгалтер уполномоченной организации,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день получения документа подписанного субъектом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проверка наличия </w:t>
                  </w:r>
                  <w:r w:rsidRPr="006463DB">
                    <w:rPr>
                      <w:rFonts w:cs="Arial"/>
                      <w:strike/>
                      <w:color w:val="FF0000"/>
                      <w:szCs w:val="20"/>
                    </w:rPr>
                    <w:t>электронного образа (</w:t>
                  </w:r>
                  <w:r>
                    <w:rPr>
                      <w:rFonts w:cs="Arial"/>
                      <w:szCs w:val="20"/>
                    </w:rPr>
                    <w:t>скан-копии</w:t>
                  </w:r>
                  <w:r w:rsidRPr="006463DB">
                    <w:rPr>
                      <w:rFonts w:cs="Arial"/>
                      <w:strike/>
                      <w:color w:val="FF0000"/>
                      <w:szCs w:val="20"/>
                    </w:rPr>
                    <w:t>)</w:t>
                  </w:r>
                  <w:r>
                    <w:rPr>
                      <w:rFonts w:cs="Arial"/>
                      <w:szCs w:val="20"/>
                    </w:rPr>
                    <w:t xml:space="preserve"> подписанного документа;</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Расходного кассового ордера (код формы по ОКУД 0310002)</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направления Расходного кассового ордера (код формы по ОКУД 0310002) в субъект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6463DB" w:rsidRDefault="00C278D1" w:rsidP="00FB0319">
                  <w:pPr>
                    <w:autoSpaceDE w:val="0"/>
                    <w:autoSpaceDN w:val="0"/>
                    <w:adjustRightInd w:val="0"/>
                    <w:spacing w:after="1" w:line="200" w:lineRule="atLeast"/>
                    <w:rPr>
                      <w:rFonts w:cs="Arial"/>
                      <w:strike/>
                      <w:szCs w:val="20"/>
                    </w:rPr>
                  </w:pPr>
                  <w:r w:rsidRPr="006463DB">
                    <w:rPr>
                      <w:rFonts w:cs="Arial"/>
                      <w:strike/>
                      <w:color w:val="FF0000"/>
                      <w:szCs w:val="20"/>
                    </w:rPr>
                    <w:t>52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Заявка о внесении наличных денежных средств, содержащая реквизиты, согласно </w:t>
                  </w:r>
                  <w:r w:rsidRPr="006463DB">
                    <w:rPr>
                      <w:rFonts w:cs="Arial"/>
                      <w:strike/>
                      <w:color w:val="FF0000"/>
                      <w:szCs w:val="20"/>
                    </w:rPr>
                    <w:t>Приложению</w:t>
                  </w:r>
                  <w:r>
                    <w:rPr>
                      <w:rFonts w:cs="Arial"/>
                      <w:szCs w:val="20"/>
                    </w:rPr>
                    <w:t xml:space="preserve"> N 12 к </w:t>
                  </w:r>
                  <w:r w:rsidRPr="006463DB">
                    <w:rPr>
                      <w:rFonts w:cs="Arial"/>
                      <w:strike/>
                      <w:color w:val="FF0000"/>
                      <w:szCs w:val="20"/>
                    </w:rPr>
                    <w:t>приказу</w:t>
                  </w:r>
                  <w:r>
                    <w:rPr>
                      <w:rFonts w:cs="Arial"/>
                      <w:szCs w:val="20"/>
                    </w:rPr>
                    <w:t xml:space="preserve"> Федерального казначейства от 15 мая 2020 г. N 22н "Об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w:t>
                  </w:r>
                  <w:r>
                    <w:rPr>
                      <w:rFonts w:cs="Arial"/>
                      <w:szCs w:val="20"/>
                    </w:rPr>
                    <w:lastRenderedPageBreak/>
                    <w:t xml:space="preserve">использованием платежных карт, участников системы казначейских платежей" </w:t>
                  </w:r>
                  <w:r w:rsidRPr="006F0F28">
                    <w:rPr>
                      <w:rFonts w:cs="Arial"/>
                      <w:strike/>
                      <w:color w:val="FF0000"/>
                      <w:szCs w:val="20"/>
                    </w:rPr>
                    <w:t>&lt;49&gt; (зарегистрирован Министерством юстиции Российской Федерации 6 ноября 2020 г., регистрационный N 60769)</w:t>
                  </w:r>
                  <w:r>
                    <w:rPr>
                      <w:rFonts w:cs="Arial"/>
                      <w:szCs w:val="20"/>
                    </w:rPr>
                    <w:t xml:space="preserve"> (далее - </w:t>
                  </w:r>
                  <w:r w:rsidRPr="006F0F28">
                    <w:rPr>
                      <w:rFonts w:cs="Arial"/>
                      <w:strike/>
                      <w:color w:val="FF0000"/>
                      <w:szCs w:val="20"/>
                    </w:rPr>
                    <w:t>Приказ</w:t>
                  </w:r>
                  <w:r>
                    <w:rPr>
                      <w:rFonts w:cs="Arial"/>
                      <w:szCs w:val="20"/>
                    </w:rPr>
                    <w:t xml:space="preserve"> N 22н)</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не позднее 2 (двух) дней, предшествующих дню взноса наличных в кассу банка;</w:t>
                  </w:r>
                </w:p>
                <w:p w:rsidR="00C278D1" w:rsidRDefault="00C278D1" w:rsidP="00FB0319">
                  <w:pPr>
                    <w:autoSpaceDE w:val="0"/>
                    <w:autoSpaceDN w:val="0"/>
                    <w:adjustRightInd w:val="0"/>
                    <w:spacing w:after="1" w:line="200" w:lineRule="atLeast"/>
                    <w:rPr>
                      <w:rFonts w:cs="Arial"/>
                      <w:szCs w:val="20"/>
                    </w:rPr>
                  </w:pPr>
                  <w:r>
                    <w:rPr>
                      <w:rFonts w:cs="Arial"/>
                      <w:szCs w:val="20"/>
                    </w:rPr>
                    <w:t>2) подписание и направление в уполномоченную организацию не позднее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ответственный исполнитель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дня, предшествующего дню взноса наличных денег в кассу банка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Расходного кассового ордера (код формы по ОКУД 0310002)</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представление распоряжения Федерального казначейства не позднее дня, предшествующего дню взноса наличных денег в кассу банка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F0F28">
                    <w:rPr>
                      <w:rFonts w:cs="Arial"/>
                      <w:strike/>
                      <w:color w:val="FF0000"/>
                      <w:szCs w:val="20"/>
                    </w:rPr>
                    <w:t>53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Расходный кассовый ордер (денежный) (код формы по ОКУД 0310002) при выдаче из кассы для зачисления на лицевой счет</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подписание </w:t>
                  </w:r>
                  <w:r w:rsidRPr="006F0F28">
                    <w:rPr>
                      <w:rFonts w:cs="Arial"/>
                      <w:strike/>
                      <w:color w:val="FF0000"/>
                      <w:szCs w:val="20"/>
                    </w:rPr>
                    <w:t>электронной подписью</w:t>
                  </w:r>
                  <w:r>
                    <w:rPr>
                      <w:rFonts w:cs="Arial"/>
                      <w:szCs w:val="20"/>
                    </w:rPr>
                    <w:t xml:space="preserve"> и направление в субъект централизованного учета в день формирования Расходного кассового ордера (код формы по ОКУД 0310002);</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субъектом централизованного учета </w:t>
                  </w:r>
                  <w:r w:rsidRPr="006F0F28">
                    <w:rPr>
                      <w:rFonts w:cs="Arial"/>
                      <w:strike/>
                      <w:color w:val="FF0000"/>
                      <w:szCs w:val="20"/>
                    </w:rPr>
                    <w:t>средствами ГИИС "Электронный бюджет"</w:t>
                  </w:r>
                  <w:r>
                    <w:rPr>
                      <w:rFonts w:cs="Arial"/>
                      <w:szCs w:val="20"/>
                    </w:rPr>
                    <w:t xml:space="preserve"> в день выдачи денежных средств из кассы и направление в уполномоченную организацию не позднее дня подписания документа ответственными лицами субъекта </w:t>
                  </w:r>
                  <w:r>
                    <w:rPr>
                      <w:rFonts w:cs="Arial"/>
                      <w:szCs w:val="20"/>
                    </w:rPr>
                    <w:lastRenderedPageBreak/>
                    <w:t>централизованного учета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субъекта централизованного учета,</w:t>
                  </w:r>
                  <w:r w:rsidR="005C667C">
                    <w:rPr>
                      <w:rFonts w:cs="Arial"/>
                      <w:szCs w:val="20"/>
                    </w:rPr>
                    <w:t xml:space="preserve"> </w:t>
                  </w:r>
                  <w:r>
                    <w:rPr>
                      <w:rFonts w:cs="Arial"/>
                      <w:szCs w:val="20"/>
                    </w:rPr>
                    <w:t>главный бухгалтер (уполномоченное лицо) уполномоченной организации,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субъектом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6F0F28">
                    <w:rPr>
                      <w:rFonts w:cs="Arial"/>
                      <w:strike/>
                      <w:color w:val="FF0000"/>
                      <w:szCs w:val="20"/>
                    </w:rPr>
                    <w:t>Журналах</w:t>
                  </w:r>
                  <w:r>
                    <w:rPr>
                      <w:rFonts w:cs="Arial"/>
                      <w:szCs w:val="20"/>
                    </w:rPr>
                    <w:t xml:space="preserve"> операций (код формы по ОКУД 0504071)</w:t>
                  </w:r>
                  <w:r w:rsidRPr="006F0F28">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6F0F28" w:rsidRDefault="00C278D1" w:rsidP="00FB0319">
                  <w:pPr>
                    <w:autoSpaceDE w:val="0"/>
                    <w:autoSpaceDN w:val="0"/>
                    <w:adjustRightInd w:val="0"/>
                    <w:spacing w:after="1" w:line="200" w:lineRule="atLeast"/>
                    <w:rPr>
                      <w:rFonts w:cs="Arial"/>
                      <w:strike/>
                      <w:szCs w:val="20"/>
                    </w:rPr>
                  </w:pPr>
                  <w:r w:rsidRPr="006F0F28">
                    <w:rPr>
                      <w:rFonts w:cs="Arial"/>
                      <w:strike/>
                      <w:color w:val="FF0000"/>
                      <w:szCs w:val="20"/>
                    </w:rPr>
                    <w:t>54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Чек банкомата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921D0">
                    <w:rPr>
                      <w:rFonts w:cs="Arial"/>
                      <w:strike/>
                      <w:color w:val="FF0000"/>
                      <w:szCs w:val="20"/>
                    </w:rPr>
                    <w:t>электронный образ (</w:t>
                  </w:r>
                  <w:r>
                    <w:rPr>
                      <w:rFonts w:cs="Arial"/>
                      <w:szCs w:val="20"/>
                    </w:rPr>
                    <w:t>скан-копия</w:t>
                  </w:r>
                  <w:r w:rsidRPr="00F921D0">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в уполномоченную организацию в день внесения неиспользованной подотчетной суммы через банкомат на банковскую карту с расшифровкой суммы по коду бюджетной классификации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день представления документа субъектом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C278D1" w:rsidRPr="00F921D0" w:rsidRDefault="00C278D1" w:rsidP="00FB0319">
                  <w:pPr>
                    <w:autoSpaceDE w:val="0"/>
                    <w:autoSpaceDN w:val="0"/>
                    <w:adjustRightInd w:val="0"/>
                    <w:spacing w:after="1" w:line="200" w:lineRule="atLeast"/>
                    <w:rPr>
                      <w:rFonts w:cs="Arial"/>
                      <w:strike/>
                      <w:szCs w:val="20"/>
                    </w:rPr>
                  </w:pPr>
                  <w:r w:rsidRPr="005C667C">
                    <w:rPr>
                      <w:rFonts w:cs="Arial"/>
                      <w:szCs w:val="20"/>
                    </w:rPr>
                    <w:t>для сверки данных</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C667C">
                    <w:rPr>
                      <w:rFonts w:cs="Arial"/>
                      <w:strike/>
                      <w:color w:val="FF0000"/>
                      <w:szCs w:val="20"/>
                    </w:rPr>
                    <w:t xml:space="preserve">для </w:t>
                  </w:r>
                  <w:r w:rsidRPr="00F921D0">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F0F28">
                    <w:rPr>
                      <w:rFonts w:cs="Arial"/>
                      <w:strike/>
                      <w:color w:val="FF0000"/>
                      <w:szCs w:val="20"/>
                    </w:rPr>
                    <w:t>55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Расшифровка сумм неиспользованных (внесенных через банкомат или пункт выдачи</w:t>
                  </w:r>
                  <w:r w:rsidRPr="00101B0F">
                    <w:rPr>
                      <w:rFonts w:cs="Arial"/>
                      <w:strike/>
                      <w:color w:val="FF0000"/>
                      <w:szCs w:val="20"/>
                    </w:rPr>
                    <w:t>)</w:t>
                  </w:r>
                  <w:r>
                    <w:rPr>
                      <w:rFonts w:cs="Arial"/>
                      <w:szCs w:val="20"/>
                    </w:rPr>
                    <w:t xml:space="preserve"> наличных денежных средств (код формы по КФД 0531251) согласно </w:t>
                  </w:r>
                  <w:r w:rsidRPr="00101B0F">
                    <w:rPr>
                      <w:rFonts w:cs="Arial"/>
                      <w:strike/>
                      <w:color w:val="FF0000"/>
                      <w:szCs w:val="20"/>
                    </w:rPr>
                    <w:t>Приложению</w:t>
                  </w:r>
                  <w:r>
                    <w:rPr>
                      <w:rFonts w:cs="Arial"/>
                      <w:szCs w:val="20"/>
                    </w:rPr>
                    <w:t xml:space="preserve"> N 8 к </w:t>
                  </w:r>
                  <w:r w:rsidRPr="00101B0F">
                    <w:rPr>
                      <w:rFonts w:cs="Arial"/>
                      <w:strike/>
                      <w:color w:val="FF0000"/>
                      <w:szCs w:val="20"/>
                    </w:rPr>
                    <w:t>Приказу</w:t>
                  </w:r>
                  <w:r>
                    <w:rPr>
                      <w:rFonts w:cs="Arial"/>
                      <w:szCs w:val="20"/>
                    </w:rPr>
                    <w:t xml:space="preserve"> N 22н</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и направление на подписание в уполномоченную организацию в день внесения через банкомат или пункт приема неиспользованных сумм;</w:t>
                  </w:r>
                </w:p>
                <w:p w:rsidR="00C278D1" w:rsidRDefault="00C278D1" w:rsidP="00FB0319">
                  <w:pPr>
                    <w:autoSpaceDE w:val="0"/>
                    <w:autoSpaceDN w:val="0"/>
                    <w:adjustRightInd w:val="0"/>
                    <w:spacing w:after="1" w:line="200" w:lineRule="atLeast"/>
                    <w:rPr>
                      <w:rFonts w:cs="Arial"/>
                      <w:szCs w:val="20"/>
                    </w:rPr>
                  </w:pPr>
                  <w:r>
                    <w:rPr>
                      <w:rFonts w:cs="Arial"/>
                      <w:szCs w:val="20"/>
                    </w:rPr>
                    <w:t>2) подписание в ГИИС "Электронный бюджет" субъектом централизованного учета и направление в уполномоченную организацию не позднее дня подписания документа уполномоченной организацией</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r w:rsidR="005C667C">
                    <w:rPr>
                      <w:rFonts w:cs="Arial"/>
                      <w:szCs w:val="20"/>
                    </w:rPr>
                    <w:t xml:space="preserve"> </w:t>
                  </w:r>
                  <w:r>
                    <w:rPr>
                      <w:rFonts w:cs="Arial"/>
                      <w:szCs w:val="20"/>
                    </w:rPr>
                    <w:t>главный бухгалтер (уполномоченное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день подписания документа уполномоченными лицами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на основании Выписки из лицевого счета получателя бюджетных средств (код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направления Расшифровки сумм неиспользованных (внесенных через банкомат или пункт выдачи</w:t>
                  </w:r>
                  <w:r w:rsidRPr="00101B0F">
                    <w:rPr>
                      <w:rFonts w:cs="Arial"/>
                      <w:strike/>
                      <w:color w:val="FF0000"/>
                      <w:szCs w:val="20"/>
                    </w:rPr>
                    <w:t>)</w:t>
                  </w:r>
                  <w:r>
                    <w:rPr>
                      <w:rFonts w:cs="Arial"/>
                      <w:szCs w:val="20"/>
                    </w:rPr>
                    <w:t xml:space="preserve"> наличных денежных средств (код формы по КФД 0531251) в орган Федерального казначейства в день внесения денежных средств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921D0">
                    <w:rPr>
                      <w:rFonts w:cs="Arial"/>
                      <w:strike/>
                      <w:color w:val="FF0000"/>
                      <w:szCs w:val="20"/>
                    </w:rPr>
                    <w:t>56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Кассовая книга (код формы по ОКУД 0504514)</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w:t>
                  </w:r>
                  <w:r>
                    <w:rPr>
                      <w:rFonts w:cs="Arial"/>
                      <w:szCs w:val="20"/>
                    </w:rPr>
                    <w:lastRenderedPageBreak/>
                    <w:t>"Электронный бюджет" ежедневно, начиная со дня на начало которого в кассе имеются наличные деньги и (или) в котором совершены операции с наличными деньгами;</w:t>
                  </w:r>
                </w:p>
                <w:p w:rsidR="00C278D1" w:rsidRDefault="00C278D1" w:rsidP="00FB0319">
                  <w:pPr>
                    <w:autoSpaceDE w:val="0"/>
                    <w:autoSpaceDN w:val="0"/>
                    <w:adjustRightInd w:val="0"/>
                    <w:spacing w:after="1" w:line="200" w:lineRule="atLeast"/>
                    <w:rPr>
                      <w:rFonts w:cs="Arial"/>
                      <w:szCs w:val="20"/>
                    </w:rPr>
                  </w:pPr>
                  <w:r>
                    <w:rPr>
                      <w:rFonts w:cs="Arial"/>
                      <w:szCs w:val="20"/>
                    </w:rPr>
                    <w:t>2) незамедлительно после подписания листа Кассовой книги (код формы по ОКУД 0504514) направление в уполномоченную организацию для сверки и подписания;</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не позднее 1 (первого) рабочего дня месяца, следующего за отчетным пронумеровывает, прошнуровывает копию электронной Кассовой книги (код формы по ОКУД 0504514) на бумажном носителе. В случае наличия кассовых документов, содержащих собственноручные подписи, такие кассовые документы прошиваются с копией листа электронной Кассовой книги (код формы по ОКУД 0504514) на бумажном </w:t>
                  </w:r>
                  <w:r>
                    <w:rPr>
                      <w:rFonts w:cs="Arial"/>
                      <w:szCs w:val="20"/>
                    </w:rPr>
                    <w:lastRenderedPageBreak/>
                    <w:t>носителе, оформленного за соответствующий рабочий день</w:t>
                  </w:r>
                </w:p>
                <w:p w:rsidR="00101B0F" w:rsidRDefault="00101B0F" w:rsidP="00FB0319">
                  <w:pPr>
                    <w:autoSpaceDE w:val="0"/>
                    <w:autoSpaceDN w:val="0"/>
                    <w:adjustRightInd w:val="0"/>
                    <w:spacing w:after="1" w:line="200" w:lineRule="atLeast"/>
                    <w:rPr>
                      <w:rFonts w:cs="Arial"/>
                      <w:szCs w:val="20"/>
                    </w:rPr>
                  </w:pPr>
                </w:p>
                <w:p w:rsidR="00101B0F" w:rsidRDefault="00101B0F" w:rsidP="00FB0319">
                  <w:pPr>
                    <w:autoSpaceDE w:val="0"/>
                    <w:autoSpaceDN w:val="0"/>
                    <w:adjustRightInd w:val="0"/>
                    <w:spacing w:after="1" w:line="200" w:lineRule="atLeast"/>
                    <w:rPr>
                      <w:rFonts w:cs="Arial"/>
                      <w:szCs w:val="20"/>
                    </w:rPr>
                  </w:pPr>
                </w:p>
                <w:p w:rsidR="00101B0F" w:rsidRDefault="00101B0F" w:rsidP="00FB0319">
                  <w:pPr>
                    <w:autoSpaceDE w:val="0"/>
                    <w:autoSpaceDN w:val="0"/>
                    <w:adjustRightInd w:val="0"/>
                    <w:spacing w:after="1" w:line="200" w:lineRule="atLeast"/>
                    <w:rPr>
                      <w:rFonts w:cs="Arial"/>
                      <w:szCs w:val="20"/>
                    </w:rPr>
                  </w:pPr>
                </w:p>
                <w:p w:rsidR="00101B0F" w:rsidRDefault="00101B0F" w:rsidP="00FB0319">
                  <w:pPr>
                    <w:autoSpaceDE w:val="0"/>
                    <w:autoSpaceDN w:val="0"/>
                    <w:adjustRightInd w:val="0"/>
                    <w:spacing w:after="1" w:line="200" w:lineRule="atLeast"/>
                    <w:rPr>
                      <w:rFonts w:cs="Arial"/>
                      <w:szCs w:val="20"/>
                    </w:rPr>
                  </w:pPr>
                </w:p>
                <w:p w:rsidR="00101B0F" w:rsidRDefault="00101B0F" w:rsidP="00FB0319">
                  <w:pPr>
                    <w:autoSpaceDE w:val="0"/>
                    <w:autoSpaceDN w:val="0"/>
                    <w:adjustRightInd w:val="0"/>
                    <w:spacing w:after="1" w:line="200" w:lineRule="atLeast"/>
                    <w:rPr>
                      <w:rFonts w:cs="Arial"/>
                      <w:szCs w:val="20"/>
                    </w:rPr>
                  </w:pPr>
                </w:p>
                <w:p w:rsidR="00101B0F" w:rsidRDefault="00101B0F" w:rsidP="00FB0319">
                  <w:pPr>
                    <w:autoSpaceDE w:val="0"/>
                    <w:autoSpaceDN w:val="0"/>
                    <w:adjustRightInd w:val="0"/>
                    <w:spacing w:after="1" w:line="200" w:lineRule="atLeast"/>
                    <w:rPr>
                      <w:rFonts w:cs="Arial"/>
                      <w:szCs w:val="20"/>
                    </w:rPr>
                  </w:pPr>
                </w:p>
                <w:p w:rsidR="00101B0F" w:rsidRDefault="00101B0F" w:rsidP="00FB0319">
                  <w:pPr>
                    <w:autoSpaceDE w:val="0"/>
                    <w:autoSpaceDN w:val="0"/>
                    <w:adjustRightInd w:val="0"/>
                    <w:spacing w:after="1" w:line="200" w:lineRule="atLeast"/>
                    <w:rPr>
                      <w:rFonts w:cs="Arial"/>
                      <w:szCs w:val="20"/>
                    </w:rPr>
                  </w:pPr>
                </w:p>
                <w:p w:rsidR="00101B0F" w:rsidRDefault="00101B0F" w:rsidP="00FB0319">
                  <w:pPr>
                    <w:autoSpaceDE w:val="0"/>
                    <w:autoSpaceDN w:val="0"/>
                    <w:adjustRightInd w:val="0"/>
                    <w:spacing w:after="1" w:line="200" w:lineRule="atLeast"/>
                    <w:rPr>
                      <w:rFonts w:cs="Arial"/>
                      <w:szCs w:val="20"/>
                    </w:rPr>
                  </w:pPr>
                </w:p>
                <w:p w:rsidR="00101B0F" w:rsidRDefault="00101B0F"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w:t>
                  </w:r>
                  <w:r>
                    <w:rPr>
                      <w:rFonts w:cs="Arial"/>
                      <w:szCs w:val="20"/>
                    </w:rPr>
                    <w:lastRenderedPageBreak/>
                    <w:t>а централизованного учета,</w:t>
                  </w:r>
                  <w:r w:rsidR="005C667C">
                    <w:rPr>
                      <w:rFonts w:cs="Arial"/>
                      <w:szCs w:val="20"/>
                    </w:rPr>
                    <w:t xml:space="preserve"> </w:t>
                  </w:r>
                  <w:r>
                    <w:rPr>
                      <w:rFonts w:cs="Arial"/>
                      <w:szCs w:val="20"/>
                    </w:rPr>
                    <w:t>главный бухгалтер (уполномоченное лицо) уполномоченной организации,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в день поступления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сверка с данными кассовых документов;</w:t>
                  </w:r>
                </w:p>
                <w:p w:rsidR="00C278D1" w:rsidRDefault="00C278D1" w:rsidP="00FB0319">
                  <w:pPr>
                    <w:autoSpaceDE w:val="0"/>
                    <w:autoSpaceDN w:val="0"/>
                    <w:adjustRightInd w:val="0"/>
                    <w:spacing w:after="1" w:line="200" w:lineRule="atLeast"/>
                    <w:rPr>
                      <w:rFonts w:cs="Arial"/>
                      <w:szCs w:val="20"/>
                    </w:rPr>
                  </w:pPr>
                  <w:r>
                    <w:rPr>
                      <w:rFonts w:cs="Arial"/>
                      <w:szCs w:val="20"/>
                    </w:rPr>
                    <w:lastRenderedPageBreak/>
                    <w:t>2) подписание главным бухгалтером (уполномоченным лицом) листа Кассовой книги (код формы по ОКУД 0504514);</w:t>
                  </w:r>
                </w:p>
                <w:p w:rsidR="00C278D1" w:rsidRDefault="00C278D1" w:rsidP="00FB0319">
                  <w:pPr>
                    <w:autoSpaceDE w:val="0"/>
                    <w:autoSpaceDN w:val="0"/>
                    <w:adjustRightInd w:val="0"/>
                    <w:spacing w:after="1" w:line="200" w:lineRule="atLeast"/>
                    <w:rPr>
                      <w:rFonts w:cs="Arial"/>
                      <w:szCs w:val="20"/>
                    </w:rPr>
                  </w:pPr>
                  <w:r>
                    <w:rPr>
                      <w:rFonts w:cs="Arial"/>
                      <w:szCs w:val="20"/>
                    </w:rPr>
                    <w:t>заверение количества листов Кассовой книги (код формы по ОКУД 0504514)</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организации архивного хранения </w:t>
                  </w:r>
                  <w:r>
                    <w:rPr>
                      <w:rFonts w:cs="Arial"/>
                      <w:szCs w:val="20"/>
                    </w:rPr>
                    <w:lastRenderedPageBreak/>
                    <w:t>субъектом централизованного учета в сроки, установленные законодательством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7E63A3" w:rsidRDefault="00C278D1" w:rsidP="00FB0319">
                  <w:pPr>
                    <w:autoSpaceDE w:val="0"/>
                    <w:autoSpaceDN w:val="0"/>
                    <w:adjustRightInd w:val="0"/>
                    <w:spacing w:after="1" w:line="200" w:lineRule="atLeast"/>
                    <w:rPr>
                      <w:rFonts w:cs="Arial"/>
                      <w:strike/>
                      <w:szCs w:val="20"/>
                    </w:rPr>
                  </w:pPr>
                  <w:r w:rsidRPr="007E63A3">
                    <w:rPr>
                      <w:rFonts w:cs="Arial"/>
                      <w:strike/>
                      <w:color w:val="FF0000"/>
                      <w:szCs w:val="20"/>
                    </w:rPr>
                    <w:lastRenderedPageBreak/>
                    <w:t>57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Журнал регистрации приходных и расходных кассовых ордеров (код формы по ОКУД 0504093)</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ежедневно одномоментно при формировании кассовых документов, созданных в форме электронных документов с использованием электронного документооборота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Pr="007E63A3" w:rsidRDefault="00C278D1" w:rsidP="00FB0319">
                  <w:pPr>
                    <w:autoSpaceDE w:val="0"/>
                    <w:autoSpaceDN w:val="0"/>
                    <w:adjustRightInd w:val="0"/>
                    <w:spacing w:after="1" w:line="200" w:lineRule="atLeast"/>
                    <w:rPr>
                      <w:rFonts w:cs="Arial"/>
                      <w:strike/>
                      <w:szCs w:val="20"/>
                    </w:rPr>
                  </w:pPr>
                  <w:r w:rsidRPr="007E63A3">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регистрация в хронологическом порядке Приходных кассовых ордеров (код формы по ОКУД 0310001) и Расходных кассовых ордеров (код формы по ОКУД 0310002), созданных в форме электронных документов с использованием электронного документооборота </w:t>
                  </w:r>
                  <w:r w:rsidRPr="007E63A3">
                    <w:rPr>
                      <w:rFonts w:cs="Arial"/>
                      <w:strike/>
                      <w:color w:val="FF0000"/>
                      <w:szCs w:val="20"/>
                    </w:rPr>
                    <w:t>и формирования информации об их статусах</w:t>
                  </w:r>
                </w:p>
                <w:p w:rsidR="007E63A3" w:rsidRDefault="007E63A3" w:rsidP="00FB0319">
                  <w:pPr>
                    <w:autoSpaceDE w:val="0"/>
                    <w:autoSpaceDN w:val="0"/>
                    <w:adjustRightInd w:val="0"/>
                    <w:spacing w:after="1" w:line="200" w:lineRule="atLeast"/>
                    <w:rPr>
                      <w:rFonts w:cs="Arial"/>
                      <w:szCs w:val="20"/>
                    </w:rPr>
                  </w:pPr>
                </w:p>
                <w:p w:rsidR="007E63A3" w:rsidRDefault="007E63A3" w:rsidP="00FB0319">
                  <w:pPr>
                    <w:autoSpaceDE w:val="0"/>
                    <w:autoSpaceDN w:val="0"/>
                    <w:adjustRightInd w:val="0"/>
                    <w:spacing w:after="1" w:line="200" w:lineRule="atLeast"/>
                    <w:rPr>
                      <w:rFonts w:cs="Arial"/>
                      <w:szCs w:val="20"/>
                    </w:rPr>
                  </w:pPr>
                </w:p>
                <w:p w:rsidR="007E63A3" w:rsidRDefault="007E63A3" w:rsidP="00FB0319">
                  <w:pPr>
                    <w:autoSpaceDE w:val="0"/>
                    <w:autoSpaceDN w:val="0"/>
                    <w:adjustRightInd w:val="0"/>
                    <w:spacing w:after="1" w:line="200" w:lineRule="atLeast"/>
                    <w:rPr>
                      <w:rFonts w:cs="Arial"/>
                      <w:szCs w:val="20"/>
                    </w:rPr>
                  </w:pPr>
                </w:p>
                <w:p w:rsidR="007E63A3" w:rsidRDefault="007E63A3" w:rsidP="00FB0319">
                  <w:pPr>
                    <w:autoSpaceDE w:val="0"/>
                    <w:autoSpaceDN w:val="0"/>
                    <w:adjustRightInd w:val="0"/>
                    <w:spacing w:after="1" w:line="200" w:lineRule="atLeast"/>
                    <w:rPr>
                      <w:rFonts w:cs="Arial"/>
                      <w:szCs w:val="20"/>
                    </w:rPr>
                  </w:pPr>
                </w:p>
                <w:p w:rsidR="007E63A3" w:rsidRDefault="007E63A3" w:rsidP="00FB0319">
                  <w:pPr>
                    <w:autoSpaceDE w:val="0"/>
                    <w:autoSpaceDN w:val="0"/>
                    <w:adjustRightInd w:val="0"/>
                    <w:spacing w:after="1" w:line="200" w:lineRule="atLeast"/>
                    <w:rPr>
                      <w:rFonts w:cs="Arial"/>
                      <w:szCs w:val="20"/>
                    </w:rPr>
                  </w:pPr>
                </w:p>
                <w:p w:rsidR="007E63A3" w:rsidRDefault="007E63A3" w:rsidP="00FB0319">
                  <w:pPr>
                    <w:autoSpaceDE w:val="0"/>
                    <w:autoSpaceDN w:val="0"/>
                    <w:adjustRightInd w:val="0"/>
                    <w:spacing w:after="1" w:line="200" w:lineRule="atLeast"/>
                    <w:rPr>
                      <w:rFonts w:cs="Arial"/>
                      <w:szCs w:val="20"/>
                    </w:rPr>
                  </w:pPr>
                </w:p>
                <w:p w:rsidR="007E63A3" w:rsidRDefault="007E63A3" w:rsidP="00FB0319">
                  <w:pPr>
                    <w:autoSpaceDE w:val="0"/>
                    <w:autoSpaceDN w:val="0"/>
                    <w:adjustRightInd w:val="0"/>
                    <w:spacing w:after="1" w:line="200" w:lineRule="atLeast"/>
                    <w:rPr>
                      <w:rFonts w:cs="Arial"/>
                      <w:szCs w:val="20"/>
                    </w:rPr>
                  </w:pPr>
                </w:p>
                <w:p w:rsidR="007E63A3" w:rsidRDefault="007E63A3" w:rsidP="00FB0319">
                  <w:pPr>
                    <w:autoSpaceDE w:val="0"/>
                    <w:autoSpaceDN w:val="0"/>
                    <w:adjustRightInd w:val="0"/>
                    <w:spacing w:after="1" w:line="200" w:lineRule="atLeast"/>
                    <w:rPr>
                      <w:rFonts w:cs="Arial"/>
                      <w:szCs w:val="20"/>
                    </w:rPr>
                  </w:pPr>
                </w:p>
                <w:p w:rsidR="007E63A3" w:rsidRDefault="007E63A3" w:rsidP="00FB0319">
                  <w:pPr>
                    <w:autoSpaceDE w:val="0"/>
                    <w:autoSpaceDN w:val="0"/>
                    <w:adjustRightInd w:val="0"/>
                    <w:spacing w:after="1" w:line="200" w:lineRule="atLeast"/>
                    <w:rPr>
                      <w:rFonts w:cs="Arial"/>
                      <w:szCs w:val="20"/>
                    </w:rPr>
                  </w:pPr>
                </w:p>
                <w:p w:rsidR="007E63A3" w:rsidRDefault="007E63A3" w:rsidP="00FB0319">
                  <w:pPr>
                    <w:autoSpaceDE w:val="0"/>
                    <w:autoSpaceDN w:val="0"/>
                    <w:adjustRightInd w:val="0"/>
                    <w:spacing w:after="1" w:line="200" w:lineRule="atLeast"/>
                    <w:rPr>
                      <w:rFonts w:cs="Arial"/>
                      <w:szCs w:val="20"/>
                    </w:rPr>
                  </w:pPr>
                </w:p>
                <w:p w:rsidR="007E63A3" w:rsidRDefault="007E63A3" w:rsidP="00FB0319">
                  <w:pPr>
                    <w:autoSpaceDE w:val="0"/>
                    <w:autoSpaceDN w:val="0"/>
                    <w:adjustRightInd w:val="0"/>
                    <w:spacing w:after="1" w:line="200" w:lineRule="atLeast"/>
                    <w:rPr>
                      <w:rFonts w:cs="Arial"/>
                      <w:szCs w:val="20"/>
                    </w:rPr>
                  </w:pPr>
                </w:p>
                <w:p w:rsidR="007E63A3" w:rsidRDefault="007E63A3" w:rsidP="00FB0319">
                  <w:pPr>
                    <w:autoSpaceDE w:val="0"/>
                    <w:autoSpaceDN w:val="0"/>
                    <w:adjustRightInd w:val="0"/>
                    <w:spacing w:after="1" w:line="200" w:lineRule="atLeast"/>
                    <w:rPr>
                      <w:rFonts w:cs="Arial"/>
                      <w:szCs w:val="20"/>
                    </w:rPr>
                  </w:pPr>
                </w:p>
                <w:p w:rsidR="007E63A3" w:rsidRDefault="007E63A3"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7E63A3">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7E63A3" w:rsidRDefault="00C278D1" w:rsidP="00FB0319">
                  <w:pPr>
                    <w:autoSpaceDE w:val="0"/>
                    <w:autoSpaceDN w:val="0"/>
                    <w:adjustRightInd w:val="0"/>
                    <w:spacing w:after="1" w:line="200" w:lineRule="atLeast"/>
                    <w:rPr>
                      <w:rFonts w:cs="Arial"/>
                      <w:strike/>
                      <w:szCs w:val="20"/>
                    </w:rPr>
                  </w:pPr>
                  <w:r w:rsidRPr="007E63A3">
                    <w:rPr>
                      <w:rFonts w:cs="Arial"/>
                      <w:strike/>
                      <w:color w:val="FF0000"/>
                      <w:szCs w:val="20"/>
                    </w:rPr>
                    <w:lastRenderedPageBreak/>
                    <w:t>58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Z-отчет</w:t>
                  </w:r>
                  <w:r>
                    <w:rPr>
                      <w:rFonts w:cs="Arial"/>
                      <w:szCs w:val="20"/>
                    </w:rPr>
                    <w:t xml:space="preserve"> по </w:t>
                  </w:r>
                  <w:proofErr w:type="spellStart"/>
                  <w:r>
                    <w:rPr>
                      <w:rFonts w:cs="Arial"/>
                      <w:szCs w:val="20"/>
                    </w:rPr>
                    <w:t>эквайринговым</w:t>
                  </w:r>
                  <w:proofErr w:type="spellEnd"/>
                  <w:r>
                    <w:rPr>
                      <w:rFonts w:cs="Arial"/>
                      <w:szCs w:val="20"/>
                    </w:rPr>
                    <w:t xml:space="preserve"> операциям </w:t>
                  </w:r>
                  <w:r w:rsidRPr="007E63A3">
                    <w:rPr>
                      <w:rFonts w:cs="Arial"/>
                      <w:strike/>
                      <w:color w:val="FF0000"/>
                      <w:szCs w:val="20"/>
                    </w:rPr>
                    <w:t>с приложением реестра плательщиков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электронный,</w:t>
                  </w:r>
                  <w:r>
                    <w:rPr>
                      <w:rFonts w:cs="Arial"/>
                      <w:szCs w:val="20"/>
                    </w:rPr>
                    <w:t xml:space="preserve"> электронный образ </w:t>
                  </w:r>
                  <w:r w:rsidRPr="007E63A3">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7E63A3">
                    <w:rPr>
                      <w:rFonts w:cs="Arial"/>
                      <w:strike/>
                      <w:color w:val="FF0000"/>
                      <w:szCs w:val="20"/>
                    </w:rPr>
                    <w:t>электронный формуляр</w:t>
                  </w:r>
                  <w:r>
                    <w:rPr>
                      <w:rFonts w:cs="Arial"/>
                      <w:szCs w:val="20"/>
                    </w:rPr>
                    <w:t xml:space="preserve"> документа и направление в уполномоченную организацию</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r w:rsidR="005C667C">
                    <w:rPr>
                      <w:rFonts w:cs="Arial"/>
                      <w:szCs w:val="20"/>
                    </w:rPr>
                    <w:t xml:space="preserve"> </w:t>
                  </w:r>
                  <w:r>
                    <w:rPr>
                      <w:rFonts w:cs="Arial"/>
                      <w:szCs w:val="20"/>
                    </w:rPr>
                    <w:t>главный бухгалтер (уполномоченное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момент получения информации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7E63A3">
                    <w:rPr>
                      <w:rFonts w:cs="Arial"/>
                      <w:strike/>
                      <w:color w:val="FF0000"/>
                      <w:szCs w:val="20"/>
                    </w:rPr>
                    <w:t>Журналах</w:t>
                  </w:r>
                  <w:r>
                    <w:rPr>
                      <w:rFonts w:cs="Arial"/>
                      <w:szCs w:val="20"/>
                    </w:rPr>
                    <w:t xml:space="preserve"> операций (код формы по ОКУД 0504071)</w:t>
                  </w:r>
                  <w:r w:rsidRPr="007E63A3">
                    <w:rPr>
                      <w:rFonts w:cs="Arial"/>
                      <w:strike/>
                      <w:color w:val="FF0000"/>
                      <w:szCs w:val="20"/>
                    </w:rPr>
                    <w:t>, установленных правилами организации и ведения бюджетного учета</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9" w:name="Р1_5"/>
                  <w:bookmarkEnd w:id="9"/>
                  <w:r>
                    <w:rPr>
                      <w:rFonts w:cs="Arial"/>
                      <w:szCs w:val="20"/>
                    </w:rPr>
                    <w:t>3. Учет расчетов с подотчетными лицами, учет расчетов с учащимися (студентами)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7E63A3" w:rsidRDefault="00C278D1" w:rsidP="00FB0319">
                  <w:pPr>
                    <w:autoSpaceDE w:val="0"/>
                    <w:autoSpaceDN w:val="0"/>
                    <w:adjustRightInd w:val="0"/>
                    <w:spacing w:after="1" w:line="200" w:lineRule="atLeast"/>
                    <w:rPr>
                      <w:rFonts w:cs="Arial"/>
                      <w:strike/>
                      <w:szCs w:val="20"/>
                    </w:rPr>
                  </w:pPr>
                  <w:r w:rsidRPr="007E63A3">
                    <w:rPr>
                      <w:rFonts w:cs="Arial"/>
                      <w:strike/>
                      <w:color w:val="FF0000"/>
                      <w:szCs w:val="20"/>
                    </w:rPr>
                    <w:t>59</w:t>
                  </w:r>
                </w:p>
              </w:tc>
              <w:tc>
                <w:tcPr>
                  <w:tcW w:w="1701" w:type="dxa"/>
                  <w:tcBorders>
                    <w:top w:val="single" w:sz="4" w:space="0" w:color="auto"/>
                    <w:left w:val="single" w:sz="4" w:space="0" w:color="auto"/>
                    <w:bottom w:val="single" w:sz="4" w:space="0" w:color="auto"/>
                    <w:right w:val="single" w:sz="4" w:space="0" w:color="auto"/>
                  </w:tcBorders>
                </w:tcPr>
                <w:p w:rsidR="00C278D1" w:rsidRPr="007E63A3" w:rsidRDefault="00C278D1" w:rsidP="00FB0319">
                  <w:pPr>
                    <w:autoSpaceDE w:val="0"/>
                    <w:autoSpaceDN w:val="0"/>
                    <w:adjustRightInd w:val="0"/>
                    <w:spacing w:after="1" w:line="200" w:lineRule="atLeast"/>
                    <w:rPr>
                      <w:rFonts w:cs="Arial"/>
                      <w:strike/>
                      <w:szCs w:val="20"/>
                    </w:rPr>
                  </w:pPr>
                  <w:r w:rsidRPr="007E63A3">
                    <w:rPr>
                      <w:rFonts w:cs="Arial"/>
                      <w:strike/>
                      <w:color w:val="FF0000"/>
                      <w:szCs w:val="20"/>
                    </w:rPr>
                    <w:t>Приказ (распоряжение, иной документ) о направлении работника в командировку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7E63A3" w:rsidRDefault="00C278D1" w:rsidP="00FB0319">
                  <w:pPr>
                    <w:autoSpaceDE w:val="0"/>
                    <w:autoSpaceDN w:val="0"/>
                    <w:adjustRightInd w:val="0"/>
                    <w:spacing w:after="1" w:line="200" w:lineRule="atLeast"/>
                    <w:rPr>
                      <w:rFonts w:cs="Arial"/>
                      <w:strike/>
                      <w:szCs w:val="20"/>
                    </w:rPr>
                  </w:pPr>
                  <w:r w:rsidRPr="007E63A3">
                    <w:rPr>
                      <w:rFonts w:cs="Arial"/>
                      <w:strike/>
                      <w:color w:val="FF0000"/>
                      <w:szCs w:val="20"/>
                    </w:rPr>
                    <w:t>59.1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Приказ (распоряжение, иной документ) о направлении работника в командировку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электронные сведения из Федеральной государственной информационной системы "Единая информационная система управления кадровым составом государственной гражданской служб</w:t>
                  </w:r>
                  <w:r w:rsidRPr="007E63A3">
                    <w:rPr>
                      <w:rFonts w:cs="Arial"/>
                      <w:strike/>
                      <w:color w:val="FF0000"/>
                      <w:szCs w:val="20"/>
                    </w:rPr>
                    <w:lastRenderedPageBreak/>
                    <w:t>ы Российской Федерации" (далее -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lastRenderedPageBreak/>
                    <w:t>направление в ФГИС ЕИСУ КС 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для 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7E63A3" w:rsidRDefault="00C278D1" w:rsidP="00FB0319">
                  <w:pPr>
                    <w:autoSpaceDE w:val="0"/>
                    <w:autoSpaceDN w:val="0"/>
                    <w:adjustRightInd w:val="0"/>
                    <w:spacing w:after="1" w:line="200" w:lineRule="atLeast"/>
                    <w:rPr>
                      <w:rFonts w:cs="Arial"/>
                      <w:strike/>
                      <w:szCs w:val="20"/>
                    </w:rPr>
                  </w:pPr>
                  <w:r w:rsidRPr="007E63A3">
                    <w:rPr>
                      <w:rFonts w:cs="Arial"/>
                      <w:strike/>
                      <w:color w:val="FF0000"/>
                      <w:szCs w:val="20"/>
                    </w:rPr>
                    <w:t>59.2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Приказ (распоряжение, иной документ) о направлении работника в командировку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формирование средствами ГИИС "Электронный бюджет" 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E63A3">
                    <w:rPr>
                      <w:rFonts w:cs="Arial"/>
                      <w:strike/>
                      <w:color w:val="FF0000"/>
                      <w:szCs w:val="20"/>
                    </w:rPr>
                    <w:t>для 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7E63A3" w:rsidRDefault="00C278D1" w:rsidP="00FB0319">
                  <w:pPr>
                    <w:autoSpaceDE w:val="0"/>
                    <w:autoSpaceDN w:val="0"/>
                    <w:adjustRightInd w:val="0"/>
                    <w:spacing w:after="1" w:line="200" w:lineRule="atLeast"/>
                    <w:rPr>
                      <w:rFonts w:cs="Arial"/>
                      <w:strike/>
                      <w:szCs w:val="20"/>
                    </w:rPr>
                  </w:pPr>
                  <w:r w:rsidRPr="007E63A3">
                    <w:rPr>
                      <w:rFonts w:cs="Arial"/>
                      <w:strike/>
                      <w:color w:val="FF0000"/>
                      <w:szCs w:val="20"/>
                    </w:rPr>
                    <w:t>60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Решение о командировании на территории Российской Федерации (код формы по ОКУД 0504512)</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w:t>
                  </w:r>
                  <w:r w:rsidRPr="00991244">
                    <w:rPr>
                      <w:rFonts w:cs="Arial"/>
                      <w:strike/>
                      <w:color w:val="FF0000"/>
                      <w:szCs w:val="20"/>
                    </w:rPr>
                    <w:t>электронными подписями</w:t>
                  </w:r>
                  <w:r>
                    <w:rPr>
                      <w:rFonts w:cs="Arial"/>
                      <w:szCs w:val="20"/>
                    </w:rPr>
                    <w:t xml:space="preserve"> и направление средствами ГИИС "Электронный бюджет" в день принятия решения о командировании сотрудника (работника)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проверка отсутствия задолженности по ранее выданным подотчетным суммам;</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в учете факта хозяйственной жизни;</w:t>
                  </w:r>
                </w:p>
                <w:p w:rsidR="00C278D1" w:rsidRDefault="00C278D1" w:rsidP="00FB0319">
                  <w:pPr>
                    <w:autoSpaceDE w:val="0"/>
                    <w:autoSpaceDN w:val="0"/>
                    <w:adjustRightInd w:val="0"/>
                    <w:spacing w:after="1" w:line="200" w:lineRule="atLeast"/>
                    <w:rPr>
                      <w:rFonts w:cs="Arial"/>
                      <w:szCs w:val="20"/>
                    </w:rPr>
                  </w:pPr>
                  <w:r>
                    <w:rPr>
                      <w:rFonts w:cs="Arial"/>
                      <w:szCs w:val="20"/>
                    </w:rPr>
                    <w:t>3) формирование платежных документов, в зависимости от выбранного способа 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направления на подписание сформированных платежных документов субъектом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991244">
                    <w:rPr>
                      <w:rFonts w:cs="Arial"/>
                      <w:strike/>
                      <w:color w:val="FF0000"/>
                      <w:szCs w:val="20"/>
                    </w:rPr>
                    <w:t>Журналах операций</w:t>
                  </w:r>
                  <w:r>
                    <w:rPr>
                      <w:rFonts w:cs="Arial"/>
                      <w:szCs w:val="20"/>
                    </w:rPr>
                    <w:t xml:space="preserve"> (код формы по ОКУД 0504071)</w:t>
                  </w:r>
                  <w:r w:rsidRPr="00991244">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991244" w:rsidRDefault="00C278D1" w:rsidP="00FB0319">
                  <w:pPr>
                    <w:autoSpaceDE w:val="0"/>
                    <w:autoSpaceDN w:val="0"/>
                    <w:adjustRightInd w:val="0"/>
                    <w:spacing w:after="1" w:line="200" w:lineRule="atLeast"/>
                    <w:rPr>
                      <w:rFonts w:cs="Arial"/>
                      <w:strike/>
                      <w:szCs w:val="20"/>
                    </w:rPr>
                  </w:pPr>
                  <w:r w:rsidRPr="00991244">
                    <w:rPr>
                      <w:rFonts w:cs="Arial"/>
                      <w:strike/>
                      <w:color w:val="FF0000"/>
                      <w:szCs w:val="20"/>
                    </w:rPr>
                    <w:t>61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Изменение Решения о командировании на территории Российской Федерации (код формы по ОКУД 0504513)</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w:t>
                  </w:r>
                  <w:r w:rsidRPr="00991244">
                    <w:rPr>
                      <w:rFonts w:cs="Arial"/>
                      <w:strike/>
                      <w:color w:val="FF0000"/>
                      <w:szCs w:val="20"/>
                    </w:rPr>
                    <w:t>электронными подписями</w:t>
                  </w:r>
                  <w:r>
                    <w:rPr>
                      <w:rFonts w:cs="Arial"/>
                      <w:szCs w:val="20"/>
                    </w:rPr>
                    <w:t xml:space="preserve"> и направление средствами ГИИС "Электронный бюджет" в день принятия решения об </w:t>
                  </w:r>
                  <w:r w:rsidRPr="00991244">
                    <w:rPr>
                      <w:rFonts w:cs="Arial"/>
                      <w:strike/>
                      <w:color w:val="FF0000"/>
                      <w:szCs w:val="20"/>
                    </w:rPr>
                    <w:lastRenderedPageBreak/>
                    <w:t>изменении</w:t>
                  </w:r>
                  <w:r>
                    <w:rPr>
                      <w:rFonts w:cs="Arial"/>
                      <w:szCs w:val="20"/>
                    </w:rPr>
                    <w:t xml:space="preserve"> Решения о командировании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руководитель </w:t>
                  </w:r>
                  <w:r>
                    <w:rPr>
                      <w:rFonts w:cs="Arial"/>
                      <w:szCs w:val="20"/>
                    </w:rPr>
                    <w:lastRenderedPageBreak/>
                    <w:t>(уполномоченное лицо)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в учете факта хозяйственной жизни;</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платежных документов в зависимости </w:t>
                  </w:r>
                  <w:r>
                    <w:rPr>
                      <w:rFonts w:cs="Arial"/>
                      <w:szCs w:val="20"/>
                    </w:rPr>
                    <w:lastRenderedPageBreak/>
                    <w:t>от выбранного способа 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для направления на подписание сформированных платежных документов субъектом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991244">
                    <w:rPr>
                      <w:rFonts w:cs="Arial"/>
                      <w:strike/>
                      <w:color w:val="FF0000"/>
                      <w:szCs w:val="20"/>
                    </w:rPr>
                    <w:lastRenderedPageBreak/>
                    <w:t>Журналах операций</w:t>
                  </w:r>
                  <w:r>
                    <w:rPr>
                      <w:rFonts w:cs="Arial"/>
                      <w:szCs w:val="20"/>
                    </w:rPr>
                    <w:t xml:space="preserve"> (код формы по ОКУД 0504071)</w:t>
                  </w:r>
                  <w:r w:rsidRPr="00991244">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91244">
                    <w:rPr>
                      <w:rFonts w:cs="Arial"/>
                      <w:strike/>
                      <w:color w:val="FF0000"/>
                      <w:szCs w:val="20"/>
                    </w:rPr>
                    <w:lastRenderedPageBreak/>
                    <w:t>62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Решение о командировании на территорию иностранного государства (код формы по ОКУД 0504515)</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w:t>
                  </w:r>
                  <w:r w:rsidRPr="00991244">
                    <w:rPr>
                      <w:rFonts w:cs="Arial"/>
                      <w:strike/>
                      <w:color w:val="FF0000"/>
                      <w:szCs w:val="20"/>
                    </w:rPr>
                    <w:t>электронными подписями</w:t>
                  </w:r>
                  <w:r>
                    <w:rPr>
                      <w:rFonts w:cs="Arial"/>
                      <w:szCs w:val="20"/>
                    </w:rPr>
                    <w:t xml:space="preserve"> и направление средствами ГИИС "Электронный бюджет" в день принятия решения о командировании </w:t>
                  </w:r>
                  <w:r w:rsidRPr="00991244">
                    <w:rPr>
                      <w:rFonts w:cs="Arial"/>
                      <w:strike/>
                      <w:color w:val="FF0000"/>
                      <w:szCs w:val="20"/>
                    </w:rPr>
                    <w:t>сотрудника (</w:t>
                  </w:r>
                  <w:r>
                    <w:rPr>
                      <w:rFonts w:cs="Arial"/>
                      <w:szCs w:val="20"/>
                    </w:rPr>
                    <w:t>работника</w:t>
                  </w:r>
                  <w:r w:rsidRPr="00991244">
                    <w:rPr>
                      <w:rFonts w:cs="Arial"/>
                      <w:strike/>
                      <w:color w:val="FF0000"/>
                      <w:szCs w:val="20"/>
                    </w:rPr>
                    <w:t>)</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проверка отсутствия задолженности по ранее выданным подотчетным суммам;</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в учете факта хозяйственной жизни;</w:t>
                  </w:r>
                </w:p>
                <w:p w:rsidR="00C278D1" w:rsidRDefault="00C278D1" w:rsidP="00FB0319">
                  <w:pPr>
                    <w:autoSpaceDE w:val="0"/>
                    <w:autoSpaceDN w:val="0"/>
                    <w:adjustRightInd w:val="0"/>
                    <w:spacing w:after="1" w:line="200" w:lineRule="atLeast"/>
                    <w:rPr>
                      <w:rFonts w:cs="Arial"/>
                      <w:szCs w:val="20"/>
                    </w:rPr>
                  </w:pPr>
                  <w:r>
                    <w:rPr>
                      <w:rFonts w:cs="Arial"/>
                      <w:szCs w:val="20"/>
                    </w:rPr>
                    <w:t>3) формирование платежных документов в зависимости от выбранного способа 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направления на подписание сформированных платежных документов субъектом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991244">
                    <w:rPr>
                      <w:rFonts w:cs="Arial"/>
                      <w:strike/>
                      <w:color w:val="FF0000"/>
                      <w:szCs w:val="20"/>
                    </w:rPr>
                    <w:t>Журналах операций</w:t>
                  </w:r>
                  <w:r>
                    <w:rPr>
                      <w:rFonts w:cs="Arial"/>
                      <w:szCs w:val="20"/>
                    </w:rPr>
                    <w:t xml:space="preserve"> (код формы по ОКУД 0504071)</w:t>
                  </w:r>
                  <w:r w:rsidRPr="00991244">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991244" w:rsidRDefault="00C278D1" w:rsidP="00FB0319">
                  <w:pPr>
                    <w:autoSpaceDE w:val="0"/>
                    <w:autoSpaceDN w:val="0"/>
                    <w:adjustRightInd w:val="0"/>
                    <w:spacing w:after="1" w:line="200" w:lineRule="atLeast"/>
                    <w:rPr>
                      <w:rFonts w:cs="Arial"/>
                      <w:strike/>
                      <w:szCs w:val="20"/>
                    </w:rPr>
                  </w:pPr>
                  <w:r w:rsidRPr="00991244">
                    <w:rPr>
                      <w:rFonts w:cs="Arial"/>
                      <w:strike/>
                      <w:color w:val="FF0000"/>
                      <w:szCs w:val="20"/>
                    </w:rPr>
                    <w:t>63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Изменение Решения о командировании на территорию иностранного государства (код формы по ОКУД 0504516) &lt;</w:t>
                  </w:r>
                  <w:r w:rsidRPr="00991244">
                    <w:rPr>
                      <w:rFonts w:cs="Arial"/>
                      <w:strike/>
                      <w:color w:val="FF0000"/>
                      <w:szCs w:val="20"/>
                    </w:rPr>
                    <w:t>50</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w:t>
                  </w:r>
                  <w:r w:rsidRPr="00991244">
                    <w:rPr>
                      <w:rFonts w:cs="Arial"/>
                      <w:strike/>
                      <w:color w:val="FF0000"/>
                      <w:szCs w:val="20"/>
                    </w:rPr>
                    <w:t>электронными подписями</w:t>
                  </w:r>
                  <w:r>
                    <w:rPr>
                      <w:rFonts w:cs="Arial"/>
                      <w:szCs w:val="20"/>
                    </w:rPr>
                    <w:t xml:space="preserve"> и направление средствами ГИИС "Электронный бюджет" в день принятия решения об </w:t>
                  </w:r>
                  <w:r w:rsidRPr="00991244">
                    <w:rPr>
                      <w:rFonts w:cs="Arial"/>
                      <w:strike/>
                      <w:color w:val="FF0000"/>
                      <w:szCs w:val="20"/>
                    </w:rPr>
                    <w:t>изменении</w:t>
                  </w:r>
                  <w:r>
                    <w:rPr>
                      <w:rFonts w:cs="Arial"/>
                      <w:szCs w:val="20"/>
                    </w:rPr>
                    <w:t xml:space="preserve"> Решения о командировании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руководитель (уполномоченное лицо) субъекта </w:t>
                  </w:r>
                  <w:r>
                    <w:rPr>
                      <w:rFonts w:cs="Arial"/>
                      <w:szCs w:val="20"/>
                    </w:rPr>
                    <w:lastRenderedPageBreak/>
                    <w:t>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в учете факта хозяйственной жизни;</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платежных документов в зависимости от выбранного способа выдачи </w:t>
                  </w:r>
                  <w:r>
                    <w:rPr>
                      <w:rFonts w:cs="Arial"/>
                      <w:szCs w:val="20"/>
                    </w:rPr>
                    <w:lastRenderedPageBreak/>
                    <w:t>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для направления на подписание сформированных документов субъектом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991244">
                    <w:rPr>
                      <w:rFonts w:cs="Arial"/>
                      <w:strike/>
                      <w:color w:val="FF0000"/>
                      <w:szCs w:val="20"/>
                    </w:rPr>
                    <w:t>Журналах операций</w:t>
                  </w:r>
                  <w:r>
                    <w:rPr>
                      <w:rFonts w:cs="Arial"/>
                      <w:szCs w:val="20"/>
                    </w:rPr>
                    <w:t xml:space="preserve"> (код формы по ОКУД 0504071)</w:t>
                  </w:r>
                  <w:r w:rsidRPr="00991244">
                    <w:rPr>
                      <w:rFonts w:cs="Arial"/>
                      <w:strike/>
                      <w:color w:val="FF0000"/>
                      <w:szCs w:val="20"/>
                    </w:rPr>
                    <w:t xml:space="preserve">, установленных </w:t>
                  </w:r>
                  <w:r w:rsidRPr="00991244">
                    <w:rPr>
                      <w:rFonts w:cs="Arial"/>
                      <w:strike/>
                      <w:color w:val="FF0000"/>
                      <w:szCs w:val="20"/>
                    </w:rPr>
                    <w:lastRenderedPageBreak/>
                    <w:t>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91244">
                    <w:rPr>
                      <w:rFonts w:cs="Arial"/>
                      <w:strike/>
                      <w:color w:val="FF0000"/>
                      <w:szCs w:val="20"/>
                    </w:rPr>
                    <w:lastRenderedPageBreak/>
                    <w:t>64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Заявка-обоснование закупки товаров, работ, услуг малого объема (код формы по ОКУД </w:t>
                  </w:r>
                  <w:r w:rsidRPr="00991244">
                    <w:rPr>
                      <w:rFonts w:cs="Arial"/>
                      <w:strike/>
                      <w:color w:val="FF0000"/>
                      <w:szCs w:val="20"/>
                    </w:rPr>
                    <w:t>0504518</w:t>
                  </w:r>
                  <w:r>
                    <w:rPr>
                      <w:rFonts w:cs="Arial"/>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w:t>
                  </w:r>
                  <w:r w:rsidRPr="00991244">
                    <w:rPr>
                      <w:rFonts w:cs="Arial"/>
                      <w:strike/>
                      <w:color w:val="FF0000"/>
                      <w:szCs w:val="20"/>
                    </w:rPr>
                    <w:t>электронными подписями</w:t>
                  </w:r>
                  <w:r>
                    <w:rPr>
                      <w:rFonts w:cs="Arial"/>
                      <w:szCs w:val="20"/>
                    </w:rPr>
                    <w:t xml:space="preserve"> и направление средствами ГИИС "Электронный бюджет" в день принятия решения о закупке товаров, работ, услуг через подотчетное лицо</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проверка отсутствия задолженности по ранее выданным подотчетным суммам;</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в учете факта хозяйственной жизни;</w:t>
                  </w:r>
                </w:p>
                <w:p w:rsidR="00C278D1" w:rsidRDefault="00C278D1" w:rsidP="00FB0319">
                  <w:pPr>
                    <w:autoSpaceDE w:val="0"/>
                    <w:autoSpaceDN w:val="0"/>
                    <w:adjustRightInd w:val="0"/>
                    <w:spacing w:after="1" w:line="200" w:lineRule="atLeast"/>
                    <w:rPr>
                      <w:rFonts w:cs="Arial"/>
                      <w:szCs w:val="20"/>
                    </w:rPr>
                  </w:pPr>
                  <w:r>
                    <w:rPr>
                      <w:rFonts w:cs="Arial"/>
                      <w:szCs w:val="20"/>
                    </w:rPr>
                    <w:t>3) формирование платежных документов в зависимости от выбранного способа 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направления на подписание сформированных платежных документов субъектом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F802CE">
                    <w:rPr>
                      <w:rFonts w:cs="Arial"/>
                      <w:strike/>
                      <w:color w:val="FF0000"/>
                      <w:szCs w:val="20"/>
                    </w:rPr>
                    <w:t>Журналах операций</w:t>
                  </w:r>
                  <w:r>
                    <w:rPr>
                      <w:rFonts w:cs="Arial"/>
                      <w:szCs w:val="20"/>
                    </w:rPr>
                    <w:t xml:space="preserve"> (код формы по ОКУД 0504071)</w:t>
                  </w:r>
                  <w:r w:rsidRPr="00F802CE">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802CE">
                    <w:rPr>
                      <w:rFonts w:cs="Arial"/>
                      <w:strike/>
                      <w:color w:val="FF0000"/>
                      <w:szCs w:val="20"/>
                    </w:rPr>
                    <w:t>65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Отчет о расходах подотчетного лица (код формы по ОКУД 0504520) с приложением </w:t>
                  </w:r>
                  <w:r w:rsidRPr="00F802CE">
                    <w:rPr>
                      <w:rFonts w:cs="Arial"/>
                      <w:strike/>
                      <w:color w:val="FF0000"/>
                      <w:szCs w:val="20"/>
                    </w:rPr>
                    <w:t>электронных образов (</w:t>
                  </w:r>
                  <w:r>
                    <w:rPr>
                      <w:rFonts w:cs="Arial"/>
                      <w:szCs w:val="20"/>
                    </w:rPr>
                    <w:t>скан-копий</w:t>
                  </w:r>
                  <w:r w:rsidRPr="00F802CE">
                    <w:rPr>
                      <w:rFonts w:cs="Arial"/>
                      <w:strike/>
                      <w:color w:val="FF0000"/>
                      <w:szCs w:val="20"/>
                    </w:rPr>
                    <w:t>)</w:t>
                  </w:r>
                  <w:r>
                    <w:rPr>
                      <w:rFonts w:cs="Arial"/>
                      <w:szCs w:val="20"/>
                    </w:rPr>
                    <w:t xml:space="preserve"> подтверждающих документов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w:t>
                  </w:r>
                  <w:r w:rsidRPr="00F802CE">
                    <w:rPr>
                      <w:rFonts w:cs="Arial"/>
                      <w:strike/>
                      <w:color w:val="FF0000"/>
                      <w:szCs w:val="20"/>
                    </w:rPr>
                    <w:t>электронными подписями</w:t>
                  </w:r>
                  <w:r>
                    <w:rPr>
                      <w:rFonts w:cs="Arial"/>
                      <w:szCs w:val="20"/>
                    </w:rPr>
                    <w:t xml:space="preserve"> и направление средствами ГИИС "Электронный бюджет" в срок, установленный субъектом централизованного учета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платежных документов в зависимости от выбранного способа 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направления на подписание в субъект централизованного учета сформированных платежных документов;</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F802CE">
                    <w:rPr>
                      <w:rFonts w:cs="Arial"/>
                      <w:strike/>
                      <w:color w:val="FF0000"/>
                      <w:szCs w:val="20"/>
                    </w:rPr>
                    <w:t>Журналах операций</w:t>
                  </w:r>
                  <w:r>
                    <w:rPr>
                      <w:rFonts w:cs="Arial"/>
                      <w:szCs w:val="20"/>
                    </w:rPr>
                    <w:t xml:space="preserve"> (код формы по ОКУД 0504071)</w:t>
                  </w:r>
                  <w:r w:rsidRPr="00F802CE">
                    <w:rPr>
                      <w:rFonts w:cs="Arial"/>
                      <w:strike/>
                      <w:color w:val="FF0000"/>
                      <w:szCs w:val="20"/>
                    </w:rPr>
                    <w:t xml:space="preserve">, установленных правилами организации и ведения </w:t>
                  </w:r>
                  <w:r w:rsidRPr="00F802CE">
                    <w:rPr>
                      <w:rFonts w:cs="Arial"/>
                      <w:strike/>
                      <w:color w:val="FF0000"/>
                      <w:szCs w:val="20"/>
                    </w:rPr>
                    <w:lastRenderedPageBreak/>
                    <w:t>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для отражения в Ведомости </w:t>
                  </w:r>
                  <w:r w:rsidRPr="00F802CE">
                    <w:rPr>
                      <w:rFonts w:cs="Arial"/>
                      <w:strike/>
                      <w:color w:val="FF0000"/>
                      <w:szCs w:val="20"/>
                    </w:rPr>
                    <w:t>дополнительных</w:t>
                  </w:r>
                  <w:r>
                    <w:rPr>
                      <w:rFonts w:cs="Arial"/>
                      <w:szCs w:val="20"/>
                    </w:rPr>
                    <w:t xml:space="preserve"> доходов физических лиц, облагаемых НДФЛ, страховыми взносами (код формы по ОКУД </w:t>
                  </w:r>
                  <w:r w:rsidRPr="00F802CE">
                    <w:rPr>
                      <w:rFonts w:cs="Arial"/>
                      <w:strike/>
                      <w:color w:val="FF0000"/>
                      <w:szCs w:val="20"/>
                    </w:rPr>
                    <w:t>0504094</w:t>
                  </w:r>
                  <w:r>
                    <w:rPr>
                      <w:rFonts w:cs="Arial"/>
                      <w:szCs w:val="20"/>
                    </w:rPr>
                    <w:t>) &lt;</w:t>
                  </w:r>
                  <w:r w:rsidRPr="00F802CE">
                    <w:rPr>
                      <w:rFonts w:cs="Arial"/>
                      <w:strike/>
                      <w:color w:val="FF0000"/>
                      <w:szCs w:val="20"/>
                    </w:rPr>
                    <w:t>51</w:t>
                  </w:r>
                  <w:r>
                    <w:rPr>
                      <w:rFonts w:cs="Arial"/>
                      <w:szCs w:val="20"/>
                    </w:rPr>
                    <w:t>&gt; (в случае оплаты расходов сверх установленных законодательством норм)</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F802CE" w:rsidRDefault="00C278D1" w:rsidP="00FB0319">
                  <w:pPr>
                    <w:autoSpaceDE w:val="0"/>
                    <w:autoSpaceDN w:val="0"/>
                    <w:adjustRightInd w:val="0"/>
                    <w:spacing w:after="1" w:line="200" w:lineRule="atLeast"/>
                    <w:rPr>
                      <w:rFonts w:cs="Arial"/>
                      <w:strike/>
                      <w:szCs w:val="20"/>
                    </w:rPr>
                  </w:pPr>
                  <w:r w:rsidRPr="00F802CE">
                    <w:rPr>
                      <w:rFonts w:cs="Arial"/>
                      <w:strike/>
                      <w:color w:val="FF0000"/>
                      <w:szCs w:val="20"/>
                    </w:rPr>
                    <w:lastRenderedPageBreak/>
                    <w:t>66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Авансовый отчет (код формы по ОКУД 0504505) &lt;</w:t>
                  </w:r>
                  <w:r w:rsidRPr="00F802CE">
                    <w:rPr>
                      <w:rFonts w:cs="Arial"/>
                      <w:strike/>
                      <w:color w:val="FF0000"/>
                      <w:szCs w:val="20"/>
                    </w:rPr>
                    <w:t>52</w:t>
                  </w:r>
                  <w:r>
                    <w:rPr>
                      <w:rFonts w:cs="Arial"/>
                      <w:szCs w:val="20"/>
                    </w:rPr>
                    <w:t>&gt;</w:t>
                  </w:r>
                </w:p>
                <w:p w:rsidR="00F802CE" w:rsidRDefault="00F802CE"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802CE">
                    <w:rPr>
                      <w:rFonts w:cs="Arial"/>
                      <w:strike/>
                      <w:color w:val="FF0000"/>
                      <w:szCs w:val="20"/>
                    </w:rPr>
                    <w:t>66</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Авансовый отчет (код формы по ОКУД 0504505) в части возмещения расходов, связанных с разъездным характером работ, с работой в полевых условиях, работами экспедиционного характера, с использованием личного имущества в интересах работодателя, с </w:t>
                  </w:r>
                  <w:r w:rsidRPr="00312C0F">
                    <w:rPr>
                      <w:rFonts w:cs="Arial"/>
                      <w:strike/>
                      <w:color w:val="FF0000"/>
                      <w:szCs w:val="20"/>
                    </w:rPr>
                    <w:t>наймом жилого помещения</w:t>
                  </w:r>
                  <w:r>
                    <w:rPr>
                      <w:rFonts w:cs="Arial"/>
                      <w:szCs w:val="20"/>
                    </w:rPr>
                    <w:t xml:space="preserve"> государственного гражданского служащего, назначенного в порядке ротации, с переездом государственног</w:t>
                  </w:r>
                  <w:r>
                    <w:rPr>
                      <w:rFonts w:cs="Arial"/>
                      <w:szCs w:val="20"/>
                    </w:rPr>
                    <w:lastRenderedPageBreak/>
                    <w:t>о гражданского служащего и членов его семьи в другую местность при его переводе, с переездом из районов Крайнего Севера и приравненных к ним местностей, с совершением контрольной закупки, в том числе совершению сделки, путем заключения основанного на риске соглашения о выигрыше, получения выигрыша по результатам азартной игры с использованием наличных денежных средств</w:t>
                  </w:r>
                </w:p>
                <w:p w:rsidR="00F802CE" w:rsidRDefault="00F802CE" w:rsidP="00FB0319">
                  <w:pPr>
                    <w:autoSpaceDE w:val="0"/>
                    <w:autoSpaceDN w:val="0"/>
                    <w:adjustRightInd w:val="0"/>
                    <w:spacing w:after="1" w:line="200" w:lineRule="atLeast"/>
                    <w:rPr>
                      <w:rFonts w:cs="Arial"/>
                      <w:szCs w:val="20"/>
                    </w:rPr>
                  </w:pPr>
                </w:p>
                <w:p w:rsidR="00F802CE" w:rsidRDefault="00F802CE" w:rsidP="00FB0319">
                  <w:pPr>
                    <w:autoSpaceDE w:val="0"/>
                    <w:autoSpaceDN w:val="0"/>
                    <w:adjustRightInd w:val="0"/>
                    <w:spacing w:after="1" w:line="200" w:lineRule="atLeast"/>
                    <w:rPr>
                      <w:rFonts w:cs="Arial"/>
                      <w:szCs w:val="20"/>
                    </w:rPr>
                  </w:pPr>
                </w:p>
                <w:p w:rsidR="00F802CE" w:rsidRDefault="00F802CE" w:rsidP="00FB0319">
                  <w:pPr>
                    <w:autoSpaceDE w:val="0"/>
                    <w:autoSpaceDN w:val="0"/>
                    <w:adjustRightInd w:val="0"/>
                    <w:spacing w:after="1" w:line="200" w:lineRule="atLeast"/>
                    <w:rPr>
                      <w:rFonts w:cs="Arial"/>
                      <w:szCs w:val="20"/>
                    </w:rPr>
                  </w:pPr>
                </w:p>
                <w:p w:rsidR="00F802CE" w:rsidRDefault="00F802CE" w:rsidP="00FB0319">
                  <w:pPr>
                    <w:autoSpaceDE w:val="0"/>
                    <w:autoSpaceDN w:val="0"/>
                    <w:adjustRightInd w:val="0"/>
                    <w:spacing w:after="1" w:line="200" w:lineRule="atLeast"/>
                    <w:rPr>
                      <w:rFonts w:cs="Arial"/>
                      <w:szCs w:val="20"/>
                    </w:rPr>
                  </w:pPr>
                </w:p>
                <w:p w:rsidR="00F802CE" w:rsidRDefault="00F802CE" w:rsidP="00FB0319">
                  <w:pPr>
                    <w:autoSpaceDE w:val="0"/>
                    <w:autoSpaceDN w:val="0"/>
                    <w:adjustRightInd w:val="0"/>
                    <w:spacing w:after="1" w:line="200" w:lineRule="atLeast"/>
                    <w:rPr>
                      <w:rFonts w:cs="Arial"/>
                      <w:szCs w:val="20"/>
                    </w:rPr>
                  </w:pPr>
                </w:p>
                <w:p w:rsidR="00F802CE" w:rsidRDefault="00F802CE"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подписание </w:t>
                  </w:r>
                  <w:r w:rsidRPr="00F802CE">
                    <w:rPr>
                      <w:rFonts w:cs="Arial"/>
                      <w:strike/>
                      <w:color w:val="FF0000"/>
                      <w:szCs w:val="20"/>
                    </w:rPr>
                    <w:t>электронными подписями</w:t>
                  </w:r>
                  <w:r>
                    <w:rPr>
                      <w:rFonts w:cs="Arial"/>
                      <w:szCs w:val="20"/>
                    </w:rPr>
                    <w:t xml:space="preserve"> в срок, установленный субъектом централизованного учета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утверждения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w:t>
                  </w:r>
                  <w:r w:rsidRPr="00F802CE">
                    <w:rPr>
                      <w:rFonts w:cs="Arial"/>
                      <w:strike/>
                      <w:color w:val="FF0000"/>
                      <w:szCs w:val="20"/>
                    </w:rPr>
                    <w:t>отражение факта хозяйственной жизни в учете</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платежных документов в зависимости от выбранного способа 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направления на подписание в субъект централизованного учета сформированных платежных документов;</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F802CE">
                    <w:rPr>
                      <w:rFonts w:cs="Arial"/>
                      <w:strike/>
                      <w:color w:val="FF0000"/>
                      <w:szCs w:val="20"/>
                    </w:rPr>
                    <w:t>Журналах операций</w:t>
                  </w:r>
                  <w:r>
                    <w:rPr>
                      <w:rFonts w:cs="Arial"/>
                      <w:szCs w:val="20"/>
                    </w:rPr>
                    <w:t xml:space="preserve"> (код формы по ОКУД 0504071)</w:t>
                  </w:r>
                  <w:r w:rsidRPr="00F802CE">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240D6">
                    <w:rPr>
                      <w:rFonts w:cs="Arial"/>
                      <w:strike/>
                      <w:color w:val="FF0000"/>
                      <w:szCs w:val="20"/>
                    </w:rPr>
                    <w:t>66</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Авансовый отчет (код формы по ОКУД 0504505) с приложением первичных документов, подтверждающих произведенные расходы, в части расчетов с сотрудниками (работниками), работающими за пределами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образ </w:t>
                  </w:r>
                  <w:r w:rsidRPr="009240D6">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после утверждения Авансового отчета (код формы по ОКУД 0504505)</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p w:rsidR="009240D6"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p w:rsidR="009240D6" w:rsidRDefault="009240D6"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9240D6" w:rsidRDefault="00C278D1" w:rsidP="00FB0319">
                  <w:pPr>
                    <w:autoSpaceDE w:val="0"/>
                    <w:autoSpaceDN w:val="0"/>
                    <w:adjustRightInd w:val="0"/>
                    <w:spacing w:after="1" w:line="200" w:lineRule="atLeast"/>
                    <w:rPr>
                      <w:rFonts w:cs="Arial"/>
                      <w:strike/>
                      <w:szCs w:val="20"/>
                    </w:rPr>
                  </w:pPr>
                  <w:r w:rsidRPr="009240D6">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240D6">
                    <w:rPr>
                      <w:rFonts w:cs="Arial"/>
                      <w:strike/>
                      <w:color w:val="FF0000"/>
                      <w:szCs w:val="20"/>
                    </w:rPr>
                    <w:t>Журналах операций</w:t>
                  </w:r>
                  <w:r>
                    <w:rPr>
                      <w:rFonts w:cs="Arial"/>
                      <w:szCs w:val="20"/>
                    </w:rPr>
                    <w:t xml:space="preserve"> (код формы по ОКУД 0504071)</w:t>
                  </w:r>
                  <w:r w:rsidRPr="009240D6">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9240D6" w:rsidRDefault="00C278D1" w:rsidP="00FB0319">
                  <w:pPr>
                    <w:autoSpaceDE w:val="0"/>
                    <w:autoSpaceDN w:val="0"/>
                    <w:adjustRightInd w:val="0"/>
                    <w:spacing w:after="1" w:line="200" w:lineRule="atLeast"/>
                    <w:rPr>
                      <w:rFonts w:cs="Arial"/>
                      <w:strike/>
                      <w:szCs w:val="20"/>
                    </w:rPr>
                  </w:pPr>
                  <w:r w:rsidRPr="009240D6">
                    <w:rPr>
                      <w:rFonts w:cs="Arial"/>
                      <w:strike/>
                      <w:color w:val="FF0000"/>
                      <w:szCs w:val="20"/>
                    </w:rPr>
                    <w:lastRenderedPageBreak/>
                    <w:t>67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Решение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(код формы по ОКУД 0504517) &lt;</w:t>
                  </w:r>
                  <w:r w:rsidRPr="009240D6">
                    <w:rPr>
                      <w:rFonts w:cs="Arial"/>
                      <w:strike/>
                      <w:color w:val="FF0000"/>
                      <w:szCs w:val="20"/>
                    </w:rPr>
                    <w:t>53</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w:t>
                  </w:r>
                  <w:r w:rsidRPr="009240D6">
                    <w:rPr>
                      <w:rFonts w:cs="Arial"/>
                      <w:strike/>
                      <w:color w:val="FF0000"/>
                      <w:szCs w:val="20"/>
                    </w:rPr>
                    <w:t>электронными подписями</w:t>
                  </w:r>
                  <w:r>
                    <w:rPr>
                      <w:rFonts w:cs="Arial"/>
                      <w:szCs w:val="20"/>
                    </w:rPr>
                    <w:t xml:space="preserve"> и направление средствами ГИИС "Электронный бюджет" в срок, не превышающий 6 (шести) рабочих дней до отъезда в отпуск</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части отражения в учете: не позднее следующего рабочего дня со дня утверждения документа уполномоченными лицами субъекта централизованного учета в ГИИС "Электронный бюджет";</w:t>
                  </w:r>
                </w:p>
                <w:p w:rsidR="00C278D1" w:rsidRDefault="00C278D1" w:rsidP="00FB0319">
                  <w:pPr>
                    <w:autoSpaceDE w:val="0"/>
                    <w:autoSpaceDN w:val="0"/>
                    <w:adjustRightInd w:val="0"/>
                    <w:spacing w:after="1" w:line="200" w:lineRule="atLeast"/>
                    <w:rPr>
                      <w:rFonts w:cs="Arial"/>
                      <w:szCs w:val="20"/>
                    </w:rPr>
                  </w:pPr>
                  <w:r>
                    <w:rPr>
                      <w:rFonts w:cs="Arial"/>
                      <w:szCs w:val="20"/>
                    </w:rPr>
                    <w:t>в части формирования документов для выплаты (перечисления): не позднее чем за 3 (три) рабочих дня до отъезда в отпуск</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в учете факта хозяйственной жизни;</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платежных документов в зависимости от выбранного способа 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направления на подписание в субъект централизованного учета сформированных платежных документов;</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w:t>
                  </w:r>
                  <w:r w:rsidRPr="009240D6">
                    <w:rPr>
                      <w:rFonts w:cs="Arial"/>
                      <w:strike/>
                      <w:color w:val="FF0000"/>
                      <w:szCs w:val="20"/>
                    </w:rPr>
                    <w:t>формирования Журнала операций расчетов с подотчетными лицами</w:t>
                  </w:r>
                  <w:r>
                    <w:rPr>
                      <w:rFonts w:cs="Arial"/>
                      <w:szCs w:val="20"/>
                    </w:rPr>
                    <w:t xml:space="preserve"> (код формы по ОКУД 0504071)</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240D6">
                    <w:rPr>
                      <w:rFonts w:cs="Arial"/>
                      <w:strike/>
                      <w:color w:val="FF0000"/>
                      <w:szCs w:val="20"/>
                    </w:rPr>
                    <w:t>68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Приказ (распоряжение) субъекта централизованного учета о компенсации расходов, связанных с проездом и провозом багажа при переезде из районов Крайнего Севера к новому месту жительства в другую местность, бывшим сотрудникам с приложением расчета и подтверждающих документов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240D6">
                    <w:rPr>
                      <w:rFonts w:cs="Arial"/>
                      <w:strike/>
                      <w:color w:val="FF0000"/>
                      <w:szCs w:val="20"/>
                    </w:rPr>
                    <w:t>электронный образ (</w:t>
                  </w:r>
                  <w:r>
                    <w:rPr>
                      <w:rFonts w:cs="Arial"/>
                      <w:szCs w:val="20"/>
                    </w:rPr>
                    <w:t>скан-копия</w:t>
                  </w:r>
                  <w:r w:rsidRPr="009240D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поступления подтверждающих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платежных документов в зависимости от выбранного способа получения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240D6">
                    <w:rPr>
                      <w:rFonts w:cs="Arial"/>
                      <w:strike/>
                      <w:color w:val="FF0000"/>
                      <w:szCs w:val="20"/>
                    </w:rPr>
                    <w:t>Журналах операций</w:t>
                  </w:r>
                  <w:r>
                    <w:rPr>
                      <w:rFonts w:cs="Arial"/>
                      <w:szCs w:val="20"/>
                    </w:rPr>
                    <w:t xml:space="preserve"> (код формы по ОКУД 0504071)</w:t>
                  </w:r>
                  <w:r w:rsidRPr="009240D6">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240D6">
                    <w:rPr>
                      <w:rFonts w:cs="Arial"/>
                      <w:strike/>
                      <w:color w:val="FF0000"/>
                      <w:szCs w:val="20"/>
                    </w:rPr>
                    <w:t>69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Карточка студента (физического лица) (изменение </w:t>
                  </w:r>
                  <w:r>
                    <w:rPr>
                      <w:rFonts w:cs="Arial"/>
                      <w:szCs w:val="20"/>
                    </w:rPr>
                    <w:lastRenderedPageBreak/>
                    <w:t xml:space="preserve">карточки) с указанием информации (персональных данных, банковских реквизитов), необходимой для расчета стипендий, материальной помощи студентам и </w:t>
                  </w:r>
                  <w:r w:rsidRPr="009240D6">
                    <w:rPr>
                      <w:rFonts w:cs="Arial"/>
                      <w:strike/>
                      <w:color w:val="FF0000"/>
                      <w:szCs w:val="20"/>
                    </w:rPr>
                    <w:t>других</w:t>
                  </w:r>
                  <w:r>
                    <w:rPr>
                      <w:rFonts w:cs="Arial"/>
                      <w:szCs w:val="20"/>
                    </w:rPr>
                    <w:t xml:space="preserve"> компенсационных выплат</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w:t>
                  </w:r>
                  <w:r>
                    <w:rPr>
                      <w:rFonts w:cs="Arial"/>
                      <w:szCs w:val="20"/>
                    </w:rPr>
                    <w:lastRenderedPageBreak/>
                    <w:t>позднее 5 (пяти) рабочих дней со дня издания приказа о зачислении студентов и не позднее 2 (двух) рабочих дней со дня предоставления студентами информации об изменении персональных данных, банковских реквизитов</w:t>
                  </w:r>
                </w:p>
                <w:p w:rsidR="009240D6" w:rsidRDefault="009240D6" w:rsidP="00FB0319">
                  <w:pPr>
                    <w:autoSpaceDE w:val="0"/>
                    <w:autoSpaceDN w:val="0"/>
                    <w:adjustRightInd w:val="0"/>
                    <w:spacing w:after="1" w:line="200" w:lineRule="atLeast"/>
                    <w:rPr>
                      <w:rFonts w:cs="Arial"/>
                      <w:szCs w:val="20"/>
                    </w:rPr>
                  </w:pPr>
                </w:p>
                <w:p w:rsidR="009240D6" w:rsidRDefault="009240D6" w:rsidP="00FB0319">
                  <w:pPr>
                    <w:autoSpaceDE w:val="0"/>
                    <w:autoSpaceDN w:val="0"/>
                    <w:adjustRightInd w:val="0"/>
                    <w:spacing w:after="1" w:line="200" w:lineRule="atLeast"/>
                    <w:rPr>
                      <w:rFonts w:cs="Arial"/>
                      <w:szCs w:val="20"/>
                    </w:rPr>
                  </w:pPr>
                </w:p>
                <w:p w:rsidR="009240D6" w:rsidRDefault="009240D6"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субъекта </w:t>
                  </w:r>
                  <w:r>
                    <w:rPr>
                      <w:rFonts w:cs="Arial"/>
                      <w:szCs w:val="20"/>
                    </w:rPr>
                    <w:lastRenderedPageBreak/>
                    <w:t>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1 (одного) рабочего дня до даты перечислени</w:t>
                  </w:r>
                  <w:r>
                    <w:rPr>
                      <w:rFonts w:cs="Arial"/>
                      <w:szCs w:val="20"/>
                    </w:rPr>
                    <w:lastRenderedPageBreak/>
                    <w:t>я стипендий, материальной помощи студентам и других компенсационных выплат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использование информации при формирован</w:t>
                  </w:r>
                  <w:r>
                    <w:rPr>
                      <w:rFonts w:cs="Arial"/>
                      <w:szCs w:val="20"/>
                    </w:rPr>
                    <w:lastRenderedPageBreak/>
                    <w:t>ии реестра на перечисление денежных средств на лицевые счета студентов в кредитные организации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перечисления стипендий, материальной помощи </w:t>
                  </w:r>
                  <w:r>
                    <w:rPr>
                      <w:rFonts w:cs="Arial"/>
                      <w:szCs w:val="20"/>
                    </w:rPr>
                    <w:lastRenderedPageBreak/>
                    <w:t xml:space="preserve">студентам и </w:t>
                  </w:r>
                  <w:r w:rsidRPr="009240D6">
                    <w:rPr>
                      <w:rFonts w:cs="Arial"/>
                      <w:strike/>
                      <w:color w:val="FF0000"/>
                      <w:szCs w:val="20"/>
                    </w:rPr>
                    <w:t>других</w:t>
                  </w:r>
                  <w:r>
                    <w:rPr>
                      <w:rFonts w:cs="Arial"/>
                      <w:szCs w:val="20"/>
                    </w:rPr>
                    <w:t xml:space="preserve"> компенсационных выплат на лицевые счета студентов в кредитные организации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79EC">
                    <w:rPr>
                      <w:rFonts w:cs="Arial"/>
                      <w:strike/>
                      <w:color w:val="FF0000"/>
                      <w:szCs w:val="20"/>
                    </w:rPr>
                    <w:lastRenderedPageBreak/>
                    <w:t>70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79EC">
                    <w:rPr>
                      <w:rFonts w:cs="Arial"/>
                      <w:strike/>
                      <w:color w:val="FF0000"/>
                      <w:szCs w:val="20"/>
                    </w:rPr>
                    <w:t>Информация</w:t>
                  </w:r>
                  <w:r>
                    <w:rPr>
                      <w:rFonts w:cs="Arial"/>
                      <w:szCs w:val="20"/>
                    </w:rPr>
                    <w:t xml:space="preserve"> о плановых начислениях прочих доходов, </w:t>
                  </w:r>
                  <w:r w:rsidRPr="008379EC">
                    <w:rPr>
                      <w:rFonts w:cs="Arial"/>
                      <w:strike/>
                      <w:color w:val="FF0000"/>
                      <w:szCs w:val="20"/>
                    </w:rPr>
                    <w:t>сформированная</w:t>
                  </w:r>
                  <w:r>
                    <w:rPr>
                      <w:rFonts w:cs="Arial"/>
                      <w:szCs w:val="20"/>
                    </w:rPr>
                    <w:t xml:space="preserve"> на основании приказа о начислении стипендий (академических и социальных) студентам</w:t>
                  </w:r>
                </w:p>
                <w:p w:rsidR="009240D6" w:rsidRDefault="009240D6" w:rsidP="00FB0319">
                  <w:pPr>
                    <w:autoSpaceDE w:val="0"/>
                    <w:autoSpaceDN w:val="0"/>
                    <w:adjustRightInd w:val="0"/>
                    <w:spacing w:after="1" w:line="200" w:lineRule="atLeast"/>
                    <w:rPr>
                      <w:rFonts w:cs="Arial"/>
                      <w:szCs w:val="20"/>
                    </w:rPr>
                  </w:pPr>
                </w:p>
                <w:p w:rsidR="009240D6" w:rsidRDefault="009240D6" w:rsidP="00FB0319">
                  <w:pPr>
                    <w:autoSpaceDE w:val="0"/>
                    <w:autoSpaceDN w:val="0"/>
                    <w:adjustRightInd w:val="0"/>
                    <w:spacing w:after="1" w:line="200" w:lineRule="atLeast"/>
                    <w:rPr>
                      <w:rFonts w:cs="Arial"/>
                      <w:szCs w:val="20"/>
                    </w:rPr>
                  </w:pPr>
                </w:p>
                <w:p w:rsidR="009240D6" w:rsidRDefault="009240D6" w:rsidP="00FB0319">
                  <w:pPr>
                    <w:autoSpaceDE w:val="0"/>
                    <w:autoSpaceDN w:val="0"/>
                    <w:adjustRightInd w:val="0"/>
                    <w:spacing w:after="1" w:line="200" w:lineRule="atLeast"/>
                    <w:rPr>
                      <w:rFonts w:cs="Arial"/>
                      <w:szCs w:val="20"/>
                    </w:rPr>
                  </w:pPr>
                </w:p>
                <w:p w:rsidR="009240D6" w:rsidRDefault="009240D6" w:rsidP="00FB0319">
                  <w:pPr>
                    <w:autoSpaceDE w:val="0"/>
                    <w:autoSpaceDN w:val="0"/>
                    <w:adjustRightInd w:val="0"/>
                    <w:spacing w:after="1" w:line="200" w:lineRule="atLeast"/>
                    <w:rPr>
                      <w:rFonts w:cs="Arial"/>
                      <w:szCs w:val="20"/>
                    </w:rPr>
                  </w:pPr>
                </w:p>
                <w:p w:rsidR="009240D6" w:rsidRDefault="009240D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4 (четырех) рабочих дней до выплаты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3 (трех) рабочих дней до выплаты</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(академических и социальных) стипендий студентам</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 &lt;</w:t>
                  </w:r>
                  <w:r w:rsidRPr="008379EC">
                    <w:rPr>
                      <w:rFonts w:cs="Arial"/>
                      <w:strike/>
                      <w:color w:val="FF0000"/>
                      <w:szCs w:val="20"/>
                    </w:rPr>
                    <w:t>54</w:t>
                  </w:r>
                  <w:r>
                    <w:rPr>
                      <w:rFonts w:cs="Arial"/>
                      <w:szCs w:val="20"/>
                    </w:rPr>
                    <w:t>&gt;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79EC">
                    <w:rPr>
                      <w:rFonts w:cs="Arial"/>
                      <w:strike/>
                      <w:color w:val="FF0000"/>
                      <w:szCs w:val="20"/>
                    </w:rPr>
                    <w:t>71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79EC">
                    <w:rPr>
                      <w:rFonts w:cs="Arial"/>
                      <w:strike/>
                      <w:color w:val="FF0000"/>
                      <w:szCs w:val="20"/>
                    </w:rPr>
                    <w:t>Информация</w:t>
                  </w:r>
                  <w:r>
                    <w:rPr>
                      <w:rFonts w:cs="Arial"/>
                      <w:szCs w:val="20"/>
                    </w:rPr>
                    <w:t xml:space="preserve"> о плановых начислениях прочих доходов, </w:t>
                  </w:r>
                  <w:r w:rsidRPr="008379EC">
                    <w:rPr>
                      <w:rFonts w:cs="Arial"/>
                      <w:strike/>
                      <w:color w:val="FF0000"/>
                      <w:szCs w:val="20"/>
                    </w:rPr>
                    <w:t>сформированная</w:t>
                  </w:r>
                  <w:r>
                    <w:rPr>
                      <w:rFonts w:cs="Arial"/>
                      <w:szCs w:val="20"/>
                    </w:rPr>
                    <w:t xml:space="preserve"> на основании приказа об отчислении студента</w:t>
                  </w:r>
                </w:p>
                <w:p w:rsidR="009240D6" w:rsidRDefault="009240D6" w:rsidP="00FB0319">
                  <w:pPr>
                    <w:autoSpaceDE w:val="0"/>
                    <w:autoSpaceDN w:val="0"/>
                    <w:adjustRightInd w:val="0"/>
                    <w:spacing w:after="1" w:line="200" w:lineRule="atLeast"/>
                    <w:rPr>
                      <w:rFonts w:cs="Arial"/>
                      <w:szCs w:val="20"/>
                    </w:rPr>
                  </w:pPr>
                </w:p>
                <w:p w:rsidR="009240D6" w:rsidRDefault="009240D6" w:rsidP="00FB0319">
                  <w:pPr>
                    <w:autoSpaceDE w:val="0"/>
                    <w:autoSpaceDN w:val="0"/>
                    <w:adjustRightInd w:val="0"/>
                    <w:spacing w:after="1" w:line="200" w:lineRule="atLeast"/>
                    <w:rPr>
                      <w:rFonts w:cs="Arial"/>
                      <w:szCs w:val="20"/>
                    </w:rPr>
                  </w:pPr>
                </w:p>
                <w:p w:rsidR="009240D6" w:rsidRDefault="009240D6" w:rsidP="00FB0319">
                  <w:pPr>
                    <w:autoSpaceDE w:val="0"/>
                    <w:autoSpaceDN w:val="0"/>
                    <w:adjustRightInd w:val="0"/>
                    <w:spacing w:after="1" w:line="200" w:lineRule="atLeast"/>
                    <w:rPr>
                      <w:rFonts w:cs="Arial"/>
                      <w:szCs w:val="20"/>
                    </w:rPr>
                  </w:pPr>
                </w:p>
                <w:p w:rsidR="009240D6" w:rsidRDefault="009240D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4 (четырех) рабочих дней до выплаты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3 (трех) рабочих дней до выплаты</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(академических и социальных) стипендий студентам</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79EC">
                    <w:rPr>
                      <w:rFonts w:cs="Arial"/>
                      <w:strike/>
                      <w:color w:val="FF0000"/>
                      <w:szCs w:val="20"/>
                    </w:rPr>
                    <w:t>72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79EC">
                    <w:rPr>
                      <w:rFonts w:cs="Arial"/>
                      <w:strike/>
                      <w:color w:val="FF0000"/>
                      <w:szCs w:val="20"/>
                    </w:rPr>
                    <w:t>Информация</w:t>
                  </w:r>
                  <w:r>
                    <w:rPr>
                      <w:rFonts w:cs="Arial"/>
                      <w:szCs w:val="20"/>
                    </w:rPr>
                    <w:t xml:space="preserve"> о начислении прочих доходов, </w:t>
                  </w:r>
                  <w:r w:rsidRPr="008379EC">
                    <w:rPr>
                      <w:rFonts w:cs="Arial"/>
                      <w:strike/>
                      <w:color w:val="FF0000"/>
                      <w:szCs w:val="20"/>
                    </w:rPr>
                    <w:t>сформированная</w:t>
                  </w:r>
                  <w:r>
                    <w:rPr>
                      <w:rFonts w:cs="Arial"/>
                      <w:szCs w:val="20"/>
                    </w:rPr>
                    <w:t xml:space="preserve"> на основании приказа о материальной </w:t>
                  </w:r>
                  <w:r>
                    <w:rPr>
                      <w:rFonts w:cs="Arial"/>
                      <w:szCs w:val="20"/>
                    </w:rPr>
                    <w:lastRenderedPageBreak/>
                    <w:t>помощи студентам</w:t>
                  </w:r>
                </w:p>
                <w:p w:rsidR="009240D6" w:rsidRDefault="009240D6" w:rsidP="00FB0319">
                  <w:pPr>
                    <w:autoSpaceDE w:val="0"/>
                    <w:autoSpaceDN w:val="0"/>
                    <w:adjustRightInd w:val="0"/>
                    <w:spacing w:after="1" w:line="200" w:lineRule="atLeast"/>
                    <w:rPr>
                      <w:rFonts w:cs="Arial"/>
                      <w:szCs w:val="20"/>
                    </w:rPr>
                  </w:pPr>
                </w:p>
                <w:p w:rsidR="009240D6" w:rsidRDefault="009240D6" w:rsidP="00FB0319">
                  <w:pPr>
                    <w:autoSpaceDE w:val="0"/>
                    <w:autoSpaceDN w:val="0"/>
                    <w:adjustRightInd w:val="0"/>
                    <w:spacing w:after="1" w:line="200" w:lineRule="atLeast"/>
                    <w:rPr>
                      <w:rFonts w:cs="Arial"/>
                      <w:szCs w:val="20"/>
                    </w:rPr>
                  </w:pPr>
                </w:p>
                <w:p w:rsidR="009240D6" w:rsidRDefault="009240D6" w:rsidP="00FB0319">
                  <w:pPr>
                    <w:autoSpaceDE w:val="0"/>
                    <w:autoSpaceDN w:val="0"/>
                    <w:adjustRightInd w:val="0"/>
                    <w:spacing w:after="1" w:line="200" w:lineRule="atLeast"/>
                    <w:rPr>
                      <w:rFonts w:cs="Arial"/>
                      <w:szCs w:val="20"/>
                    </w:rPr>
                  </w:pPr>
                </w:p>
                <w:p w:rsidR="009240D6" w:rsidRDefault="009240D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4 (четырех) </w:t>
                  </w:r>
                  <w:r>
                    <w:rPr>
                      <w:rFonts w:cs="Arial"/>
                      <w:szCs w:val="20"/>
                    </w:rPr>
                    <w:lastRenderedPageBreak/>
                    <w:t>рабочих дней до выплаты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w:t>
                  </w:r>
                  <w:r>
                    <w:rPr>
                      <w:rFonts w:cs="Arial"/>
                      <w:szCs w:val="20"/>
                    </w:rPr>
                    <w:lastRenderedPageBreak/>
                    <w:t>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3 (трех) рабочих дней до выплаты</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материальной помощи студентам</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79EC">
                    <w:rPr>
                      <w:rFonts w:cs="Arial"/>
                      <w:strike/>
                      <w:color w:val="FF0000"/>
                      <w:szCs w:val="20"/>
                    </w:rPr>
                    <w:t>73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79EC">
                    <w:rPr>
                      <w:rFonts w:cs="Arial"/>
                      <w:strike/>
                      <w:color w:val="FF0000"/>
                      <w:szCs w:val="20"/>
                    </w:rPr>
                    <w:t>Информация</w:t>
                  </w:r>
                  <w:r>
                    <w:rPr>
                      <w:rFonts w:cs="Arial"/>
                      <w:szCs w:val="20"/>
                    </w:rPr>
                    <w:t xml:space="preserve"> о начислении прочих доходов, </w:t>
                  </w:r>
                  <w:r w:rsidRPr="008379EC">
                    <w:rPr>
                      <w:rFonts w:cs="Arial"/>
                      <w:strike/>
                      <w:color w:val="FF0000"/>
                      <w:szCs w:val="20"/>
                    </w:rPr>
                    <w:t>сформированная</w:t>
                  </w:r>
                  <w:r>
                    <w:rPr>
                      <w:rFonts w:cs="Arial"/>
                      <w:szCs w:val="20"/>
                    </w:rPr>
                    <w:t xml:space="preserve"> на основании приказа о ежемесячной денежной выплате по оплате жилого помещения и коммунальных услуг студентам</w:t>
                  </w:r>
                </w:p>
                <w:p w:rsidR="008379EC" w:rsidRDefault="008379EC" w:rsidP="00FB0319">
                  <w:pPr>
                    <w:autoSpaceDE w:val="0"/>
                    <w:autoSpaceDN w:val="0"/>
                    <w:adjustRightInd w:val="0"/>
                    <w:spacing w:after="1" w:line="200" w:lineRule="atLeast"/>
                    <w:rPr>
                      <w:rFonts w:cs="Arial"/>
                      <w:szCs w:val="20"/>
                    </w:rPr>
                  </w:pPr>
                </w:p>
                <w:p w:rsidR="008379EC" w:rsidRDefault="008379EC" w:rsidP="00FB0319">
                  <w:pPr>
                    <w:autoSpaceDE w:val="0"/>
                    <w:autoSpaceDN w:val="0"/>
                    <w:adjustRightInd w:val="0"/>
                    <w:spacing w:after="1" w:line="200" w:lineRule="atLeast"/>
                    <w:rPr>
                      <w:rFonts w:cs="Arial"/>
                      <w:szCs w:val="20"/>
                    </w:rPr>
                  </w:pPr>
                </w:p>
                <w:p w:rsidR="008379EC" w:rsidRDefault="008379EC" w:rsidP="00FB0319">
                  <w:pPr>
                    <w:autoSpaceDE w:val="0"/>
                    <w:autoSpaceDN w:val="0"/>
                    <w:adjustRightInd w:val="0"/>
                    <w:spacing w:after="1" w:line="200" w:lineRule="atLeast"/>
                    <w:rPr>
                      <w:rFonts w:cs="Arial"/>
                      <w:szCs w:val="20"/>
                    </w:rPr>
                  </w:pPr>
                </w:p>
                <w:p w:rsidR="008379EC" w:rsidRDefault="008379EC" w:rsidP="00FB0319">
                  <w:pPr>
                    <w:autoSpaceDE w:val="0"/>
                    <w:autoSpaceDN w:val="0"/>
                    <w:adjustRightInd w:val="0"/>
                    <w:spacing w:after="1" w:line="200" w:lineRule="atLeast"/>
                    <w:rPr>
                      <w:rFonts w:cs="Arial"/>
                      <w:szCs w:val="20"/>
                    </w:rPr>
                  </w:pPr>
                </w:p>
                <w:p w:rsidR="008379EC" w:rsidRDefault="008379EC"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4 (четырех) рабочих дней до выплаты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3 (трех) рабочих дней до выплаты</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о ежемесячной денежной выплате по оплате жилого помещения и коммунальных услуг студентам</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79EC">
                    <w:rPr>
                      <w:rFonts w:cs="Arial"/>
                      <w:strike/>
                      <w:color w:val="FF0000"/>
                      <w:szCs w:val="20"/>
                    </w:rPr>
                    <w:t>74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79EC">
                    <w:rPr>
                      <w:rFonts w:cs="Arial"/>
                      <w:strike/>
                      <w:color w:val="FF0000"/>
                      <w:szCs w:val="20"/>
                    </w:rPr>
                    <w:t>Информация</w:t>
                  </w:r>
                  <w:r>
                    <w:rPr>
                      <w:rFonts w:cs="Arial"/>
                      <w:szCs w:val="20"/>
                    </w:rPr>
                    <w:t xml:space="preserve"> о начислении прочих доходов, </w:t>
                  </w:r>
                  <w:r w:rsidRPr="008379EC">
                    <w:rPr>
                      <w:rFonts w:cs="Arial"/>
                      <w:strike/>
                      <w:color w:val="FF0000"/>
                      <w:szCs w:val="20"/>
                    </w:rPr>
                    <w:t>сформированная</w:t>
                  </w:r>
                  <w:r>
                    <w:rPr>
                      <w:rFonts w:cs="Arial"/>
                      <w:szCs w:val="20"/>
                    </w:rPr>
                    <w:t xml:space="preserve"> на основании приказа по компенсационным выплатам студентам</w:t>
                  </w:r>
                </w:p>
                <w:p w:rsidR="008379EC" w:rsidRDefault="008379EC" w:rsidP="00FB0319">
                  <w:pPr>
                    <w:autoSpaceDE w:val="0"/>
                    <w:autoSpaceDN w:val="0"/>
                    <w:adjustRightInd w:val="0"/>
                    <w:spacing w:after="1" w:line="200" w:lineRule="atLeast"/>
                    <w:rPr>
                      <w:rFonts w:cs="Arial"/>
                      <w:szCs w:val="20"/>
                    </w:rPr>
                  </w:pPr>
                </w:p>
                <w:p w:rsidR="008379EC" w:rsidRDefault="008379EC" w:rsidP="00FB0319">
                  <w:pPr>
                    <w:autoSpaceDE w:val="0"/>
                    <w:autoSpaceDN w:val="0"/>
                    <w:adjustRightInd w:val="0"/>
                    <w:spacing w:after="1" w:line="200" w:lineRule="atLeast"/>
                    <w:rPr>
                      <w:rFonts w:cs="Arial"/>
                      <w:szCs w:val="20"/>
                    </w:rPr>
                  </w:pPr>
                </w:p>
                <w:p w:rsidR="008379EC" w:rsidRDefault="008379EC" w:rsidP="00FB0319">
                  <w:pPr>
                    <w:autoSpaceDE w:val="0"/>
                    <w:autoSpaceDN w:val="0"/>
                    <w:adjustRightInd w:val="0"/>
                    <w:spacing w:after="1" w:line="200" w:lineRule="atLeast"/>
                    <w:rPr>
                      <w:rFonts w:cs="Arial"/>
                      <w:szCs w:val="20"/>
                    </w:rPr>
                  </w:pPr>
                </w:p>
                <w:p w:rsidR="008379EC" w:rsidRDefault="008379EC"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4 (четырех) рабочих дней до выплаты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3 (трех) рабочих дней до выплаты</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компенсационных выплат студентам</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79EC">
                    <w:rPr>
                      <w:rFonts w:cs="Arial"/>
                      <w:strike/>
                      <w:color w:val="FF0000"/>
                      <w:szCs w:val="20"/>
                    </w:rPr>
                    <w:t>75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379EC">
                    <w:rPr>
                      <w:rFonts w:cs="Arial"/>
                      <w:strike/>
                      <w:color w:val="FF0000"/>
                      <w:szCs w:val="20"/>
                    </w:rPr>
                    <w:t>Информация</w:t>
                  </w:r>
                  <w:r>
                    <w:rPr>
                      <w:rFonts w:cs="Arial"/>
                      <w:szCs w:val="20"/>
                    </w:rPr>
                    <w:t xml:space="preserve"> о плановых начислениях прочих доходов, </w:t>
                  </w:r>
                  <w:r w:rsidRPr="008379EC">
                    <w:rPr>
                      <w:rFonts w:cs="Arial"/>
                      <w:strike/>
                      <w:color w:val="FF0000"/>
                      <w:szCs w:val="20"/>
                    </w:rPr>
                    <w:t>сформированная</w:t>
                  </w:r>
                  <w:r>
                    <w:rPr>
                      <w:rFonts w:cs="Arial"/>
                      <w:szCs w:val="20"/>
                    </w:rPr>
                    <w:t xml:space="preserve"> на основании приказа об удержании ущерба из стипендии студентов и письменного заявления студента о согласии удержания ущерба из стипендии</w:t>
                  </w:r>
                </w:p>
                <w:p w:rsidR="008379EC" w:rsidRDefault="008379EC" w:rsidP="00FB0319">
                  <w:pPr>
                    <w:autoSpaceDE w:val="0"/>
                    <w:autoSpaceDN w:val="0"/>
                    <w:adjustRightInd w:val="0"/>
                    <w:spacing w:after="1" w:line="200" w:lineRule="atLeast"/>
                    <w:rPr>
                      <w:rFonts w:cs="Arial"/>
                      <w:szCs w:val="20"/>
                    </w:rPr>
                  </w:pPr>
                </w:p>
                <w:p w:rsidR="008379EC" w:rsidRDefault="008379EC" w:rsidP="00FB0319">
                  <w:pPr>
                    <w:autoSpaceDE w:val="0"/>
                    <w:autoSpaceDN w:val="0"/>
                    <w:adjustRightInd w:val="0"/>
                    <w:spacing w:after="1" w:line="200" w:lineRule="atLeast"/>
                    <w:rPr>
                      <w:rFonts w:cs="Arial"/>
                      <w:szCs w:val="20"/>
                    </w:rPr>
                  </w:pPr>
                </w:p>
                <w:p w:rsidR="008379EC" w:rsidRDefault="008379EC" w:rsidP="00FB0319">
                  <w:pPr>
                    <w:autoSpaceDE w:val="0"/>
                    <w:autoSpaceDN w:val="0"/>
                    <w:adjustRightInd w:val="0"/>
                    <w:spacing w:after="1" w:line="200" w:lineRule="atLeast"/>
                    <w:rPr>
                      <w:rFonts w:cs="Arial"/>
                      <w:szCs w:val="20"/>
                    </w:rPr>
                  </w:pPr>
                </w:p>
                <w:p w:rsidR="008379EC" w:rsidRDefault="008379EC" w:rsidP="00FB0319">
                  <w:pPr>
                    <w:autoSpaceDE w:val="0"/>
                    <w:autoSpaceDN w:val="0"/>
                    <w:adjustRightInd w:val="0"/>
                    <w:spacing w:after="1" w:line="200" w:lineRule="atLeast"/>
                    <w:rPr>
                      <w:rFonts w:cs="Arial"/>
                      <w:szCs w:val="20"/>
                    </w:rPr>
                  </w:pPr>
                </w:p>
                <w:p w:rsidR="008379EC" w:rsidRDefault="008379EC"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1 (одного)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(академических и социальных) стипендий студентам</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8379EC" w:rsidRDefault="00C278D1" w:rsidP="00FB0319">
                  <w:pPr>
                    <w:autoSpaceDE w:val="0"/>
                    <w:autoSpaceDN w:val="0"/>
                    <w:adjustRightInd w:val="0"/>
                    <w:spacing w:after="1" w:line="200" w:lineRule="atLeast"/>
                    <w:rPr>
                      <w:rFonts w:cs="Arial"/>
                      <w:strike/>
                      <w:szCs w:val="20"/>
                    </w:rPr>
                  </w:pPr>
                  <w:r w:rsidRPr="008379EC">
                    <w:rPr>
                      <w:rFonts w:cs="Arial"/>
                      <w:strike/>
                      <w:color w:val="FF0000"/>
                      <w:szCs w:val="20"/>
                    </w:rPr>
                    <w:t>76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Справка (сведения) о выплачиваемых студентам стипендиях и иных денежных суммах, осуществляемых студентам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Pr="008379EC" w:rsidRDefault="00C278D1" w:rsidP="00FB0319">
                  <w:pPr>
                    <w:autoSpaceDE w:val="0"/>
                    <w:autoSpaceDN w:val="0"/>
                    <w:adjustRightInd w:val="0"/>
                    <w:spacing w:after="1" w:line="200" w:lineRule="atLeast"/>
                    <w:rPr>
                      <w:rFonts w:cs="Arial"/>
                      <w:strike/>
                      <w:szCs w:val="20"/>
                    </w:rPr>
                  </w:pPr>
                  <w:r w:rsidRPr="008379EC">
                    <w:rPr>
                      <w:rFonts w:cs="Arial"/>
                      <w:strike/>
                      <w:color w:val="FF0000"/>
                      <w:szCs w:val="20"/>
                    </w:rPr>
                    <w:t>бумажный</w:t>
                  </w:r>
                </w:p>
              </w:tc>
              <w:tc>
                <w:tcPr>
                  <w:tcW w:w="1560" w:type="dxa"/>
                  <w:tcBorders>
                    <w:top w:val="single" w:sz="4" w:space="0" w:color="auto"/>
                    <w:left w:val="single" w:sz="4" w:space="0" w:color="auto"/>
                    <w:bottom w:val="single" w:sz="4" w:space="0" w:color="auto"/>
                    <w:right w:val="single" w:sz="4" w:space="0" w:color="auto"/>
                  </w:tcBorders>
                </w:tcPr>
                <w:p w:rsidR="00C278D1" w:rsidRPr="001252B0" w:rsidRDefault="00C278D1" w:rsidP="00FB0319">
                  <w:pPr>
                    <w:autoSpaceDE w:val="0"/>
                    <w:autoSpaceDN w:val="0"/>
                    <w:adjustRightInd w:val="0"/>
                    <w:spacing w:after="1" w:line="200" w:lineRule="atLeast"/>
                    <w:rPr>
                      <w:rFonts w:cs="Arial"/>
                      <w:strike/>
                      <w:szCs w:val="20"/>
                    </w:rPr>
                  </w:pPr>
                  <w:r w:rsidRPr="001252B0">
                    <w:rPr>
                      <w:rFonts w:cs="Arial"/>
                      <w:strike/>
                      <w:color w:val="FF0000"/>
                      <w:szCs w:val="20"/>
                    </w:rPr>
                    <w:t>формирование по запросу (заявлению) от студентов, в порядке, установленном организационно-распорядительными документами субъекта централизованного учета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Pr="001252B0" w:rsidRDefault="00C278D1" w:rsidP="00FB0319">
                  <w:pPr>
                    <w:autoSpaceDE w:val="0"/>
                    <w:autoSpaceDN w:val="0"/>
                    <w:adjustRightInd w:val="0"/>
                    <w:spacing w:after="1" w:line="200" w:lineRule="atLeast"/>
                    <w:rPr>
                      <w:rFonts w:cs="Arial"/>
                      <w:strike/>
                      <w:szCs w:val="20"/>
                    </w:rPr>
                  </w:pPr>
                  <w:r w:rsidRPr="001252B0">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252B0">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предоставления субъектом централизованного учета справки (сведений) о выплачиваемых студентам стипендиях и иных денежных суммах, осуществляемых студентам</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10" w:name="Р1_6"/>
                  <w:bookmarkEnd w:id="10"/>
                  <w:r>
                    <w:rPr>
                      <w:rFonts w:cs="Arial"/>
                      <w:szCs w:val="20"/>
                    </w:rPr>
                    <w:t>4. Учет операций в сфере закупок товаров, работ, услуг для обеспечения государственных нужд</w:t>
                  </w: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p w:rsidR="001252B0" w:rsidRDefault="001252B0" w:rsidP="00FB0319">
                  <w:pPr>
                    <w:autoSpaceDE w:val="0"/>
                    <w:autoSpaceDN w:val="0"/>
                    <w:adjustRightInd w:val="0"/>
                    <w:spacing w:after="1" w:line="200" w:lineRule="atLeast"/>
                    <w:jc w:val="center"/>
                    <w:outlineLvl w:val="0"/>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1252B0" w:rsidRDefault="00C278D1" w:rsidP="00FB0319">
                  <w:pPr>
                    <w:autoSpaceDE w:val="0"/>
                    <w:autoSpaceDN w:val="0"/>
                    <w:adjustRightInd w:val="0"/>
                    <w:spacing w:after="1" w:line="200" w:lineRule="atLeast"/>
                    <w:rPr>
                      <w:rFonts w:cs="Arial"/>
                      <w:strike/>
                      <w:szCs w:val="20"/>
                    </w:rPr>
                  </w:pPr>
                  <w:r w:rsidRPr="001252B0">
                    <w:rPr>
                      <w:rFonts w:cs="Arial"/>
                      <w:strike/>
                      <w:color w:val="FF0000"/>
                      <w:szCs w:val="20"/>
                    </w:rPr>
                    <w:t>77</w:t>
                  </w:r>
                </w:p>
              </w:tc>
              <w:tc>
                <w:tcPr>
                  <w:tcW w:w="1701" w:type="dxa"/>
                  <w:tcBorders>
                    <w:top w:val="single" w:sz="4" w:space="0" w:color="auto"/>
                    <w:left w:val="single" w:sz="4" w:space="0" w:color="auto"/>
                    <w:bottom w:val="single" w:sz="4" w:space="0" w:color="auto"/>
                    <w:right w:val="single" w:sz="4" w:space="0" w:color="auto"/>
                  </w:tcBorders>
                </w:tcPr>
                <w:p w:rsidR="001252B0" w:rsidRDefault="00C278D1" w:rsidP="00FB0319">
                  <w:pPr>
                    <w:autoSpaceDE w:val="0"/>
                    <w:autoSpaceDN w:val="0"/>
                    <w:adjustRightInd w:val="0"/>
                    <w:spacing w:after="1" w:line="200" w:lineRule="atLeast"/>
                    <w:rPr>
                      <w:rFonts w:cs="Arial"/>
                      <w:szCs w:val="20"/>
                    </w:rPr>
                  </w:pPr>
                  <w:r>
                    <w:rPr>
                      <w:rFonts w:cs="Arial"/>
                      <w:szCs w:val="20"/>
                    </w:rPr>
                    <w:t>Сведения о бюджетном обязательстве при условии размещения извещения об осуществлении закупки товара, работы, услуги для обеспечения государственных нужд</w:t>
                  </w:r>
                </w:p>
                <w:p w:rsidR="001252B0" w:rsidRDefault="001252B0"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1252B0">
                    <w:rPr>
                      <w:rFonts w:cs="Arial"/>
                      <w:strike/>
                      <w:color w:val="FF0000"/>
                      <w:szCs w:val="20"/>
                    </w:rPr>
                    <w:t>из ЕИС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момент подписания документа в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252B0">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252B0">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1252B0">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252B0">
                    <w:rPr>
                      <w:rFonts w:cs="Arial"/>
                      <w:strike/>
                      <w:color w:val="FF0000"/>
                      <w:szCs w:val="20"/>
                    </w:rPr>
                    <w:t>78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Изменение в Сведения о бюджетном обязательстве по </w:t>
                  </w:r>
                  <w:r>
                    <w:rPr>
                      <w:rFonts w:cs="Arial"/>
                      <w:szCs w:val="20"/>
                    </w:rPr>
                    <w:lastRenderedPageBreak/>
                    <w:t>принимаемым обязательствам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1252B0">
                    <w:rPr>
                      <w:rFonts w:cs="Arial"/>
                      <w:strike/>
                      <w:color w:val="FF0000"/>
                      <w:szCs w:val="20"/>
                    </w:rPr>
                    <w:t>из ЕИС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момент подписания документа в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руководитель (уполномоченное лицо) </w:t>
                  </w:r>
                  <w:r>
                    <w:rPr>
                      <w:rFonts w:cs="Arial"/>
                      <w:szCs w:val="20"/>
                    </w:rPr>
                    <w:lastRenderedPageBreak/>
                    <w:t>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252B0">
                    <w:rPr>
                      <w:rFonts w:cs="Arial"/>
                      <w:strike/>
                      <w:color w:val="FF0000"/>
                      <w:szCs w:val="20"/>
                    </w:rPr>
                    <w:lastRenderedPageBreak/>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252B0">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1252B0">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1252B0" w:rsidRDefault="00C278D1" w:rsidP="00FB0319">
                  <w:pPr>
                    <w:autoSpaceDE w:val="0"/>
                    <w:autoSpaceDN w:val="0"/>
                    <w:adjustRightInd w:val="0"/>
                    <w:spacing w:after="1" w:line="200" w:lineRule="atLeast"/>
                    <w:rPr>
                      <w:rFonts w:cs="Arial"/>
                      <w:strike/>
                      <w:szCs w:val="20"/>
                    </w:rPr>
                  </w:pPr>
                  <w:r w:rsidRPr="001252B0">
                    <w:rPr>
                      <w:rFonts w:cs="Arial"/>
                      <w:strike/>
                      <w:color w:val="FF0000"/>
                      <w:szCs w:val="20"/>
                    </w:rPr>
                    <w:t>79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11" w:name="П4"/>
                  <w:bookmarkEnd w:id="11"/>
                  <w:r>
                    <w:rPr>
                      <w:rFonts w:cs="Arial"/>
                      <w:szCs w:val="20"/>
                    </w:rPr>
                    <w:t>Извещение об осуществлении закупки товара, работы, услуги для обеспечения государственных нужд при определении поставщика конкурентным способом</w:t>
                  </w:r>
                </w:p>
                <w:p w:rsidR="001252B0" w:rsidRDefault="005055CD" w:rsidP="00FB0319">
                  <w:pPr>
                    <w:autoSpaceDE w:val="0"/>
                    <w:autoSpaceDN w:val="0"/>
                    <w:adjustRightInd w:val="0"/>
                    <w:spacing w:after="1" w:line="200" w:lineRule="atLeast"/>
                    <w:rPr>
                      <w:rFonts w:cs="Arial"/>
                      <w:szCs w:val="20"/>
                    </w:rPr>
                  </w:pPr>
                  <w:hyperlink w:anchor="П3" w:history="1">
                    <w:r w:rsidR="001252B0" w:rsidRPr="001252B0">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1252B0">
                    <w:rPr>
                      <w:rFonts w:cs="Arial"/>
                      <w:strike/>
                      <w:color w:val="FF0000"/>
                      <w:szCs w:val="20"/>
                    </w:rPr>
                    <w:t>из ЕИС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день размещения извещения в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1252B0">
                    <w:rPr>
                      <w:rFonts w:cs="Arial"/>
                      <w:strike/>
                      <w:color w:val="FF0000"/>
                      <w:szCs w:val="20"/>
                    </w:rPr>
                    <w:t>контрактной службы</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 &lt;</w:t>
                  </w:r>
                  <w:r w:rsidRPr="001252B0">
                    <w:rPr>
                      <w:rFonts w:cs="Arial"/>
                      <w:strike/>
                      <w:color w:val="FF0000"/>
                      <w:szCs w:val="20"/>
                    </w:rPr>
                    <w:t>55</w:t>
                  </w:r>
                  <w:r>
                    <w:rPr>
                      <w:rFonts w:cs="Arial"/>
                      <w:szCs w:val="20"/>
                    </w:rPr>
                    <w:t>&gt;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252B0">
                    <w:rPr>
                      <w:rFonts w:cs="Arial"/>
                      <w:strike/>
                      <w:color w:val="FF0000"/>
                      <w:szCs w:val="20"/>
                    </w:rPr>
                    <w:t>80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252B0">
                    <w:rPr>
                      <w:rFonts w:cs="Arial"/>
                      <w:strike/>
                      <w:color w:val="FF0000"/>
                      <w:szCs w:val="20"/>
                    </w:rPr>
                    <w:t>Информация с приложением копии документа о признании конкурентных</w:t>
                  </w:r>
                  <w:r>
                    <w:rPr>
                      <w:rFonts w:cs="Arial"/>
                      <w:szCs w:val="20"/>
                    </w:rPr>
                    <w:t xml:space="preserve"> процедур несостоявшимися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252B0">
                    <w:rPr>
                      <w:rFonts w:cs="Arial"/>
                      <w:strike/>
                      <w:color w:val="FF0000"/>
                      <w:szCs w:val="20"/>
                    </w:rPr>
                    <w:t>80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252B0">
                    <w:rPr>
                      <w:rFonts w:cs="Arial"/>
                      <w:strike/>
                      <w:color w:val="FF0000"/>
                      <w:szCs w:val="20"/>
                    </w:rPr>
                    <w:t>Информация с приложением копии документа о признании конкурентных</w:t>
                  </w:r>
                  <w:r>
                    <w:rPr>
                      <w:rFonts w:cs="Arial"/>
                      <w:szCs w:val="20"/>
                    </w:rPr>
                    <w:t xml:space="preserve"> процедур несостоявшимися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252B0">
                    <w:rPr>
                      <w:rFonts w:cs="Arial"/>
                      <w:strike/>
                      <w:color w:val="FF0000"/>
                      <w:szCs w:val="20"/>
                    </w:rPr>
                    <w:t>электронный образ (</w:t>
                  </w:r>
                  <w:r>
                    <w:rPr>
                      <w:rFonts w:cs="Arial"/>
                      <w:szCs w:val="20"/>
                    </w:rPr>
                    <w:t>скан-копия</w:t>
                  </w:r>
                  <w:r w:rsidRPr="001252B0">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дня размещения в ЕИС протокола о признании </w:t>
                  </w:r>
                  <w:r w:rsidRPr="001252B0">
                    <w:rPr>
                      <w:rFonts w:cs="Arial"/>
                      <w:strike/>
                      <w:color w:val="FF0000"/>
                      <w:szCs w:val="20"/>
                    </w:rPr>
                    <w:t>конкурентных</w:t>
                  </w:r>
                  <w:r>
                    <w:rPr>
                      <w:rFonts w:cs="Arial"/>
                      <w:szCs w:val="20"/>
                    </w:rPr>
                    <w:t xml:space="preserve"> процедур несостоявшимися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01587D">
                    <w:rPr>
                      <w:rFonts w:cs="Arial"/>
                      <w:strike/>
                      <w:color w:val="FF0000"/>
                      <w:szCs w:val="20"/>
                    </w:rPr>
                    <w:t>контрактной службы</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252B0">
                    <w:rPr>
                      <w:rFonts w:cs="Arial"/>
                      <w:strike/>
                      <w:color w:val="FF0000"/>
                      <w:szCs w:val="20"/>
                    </w:rPr>
                    <w:t>80</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1587D">
                    <w:rPr>
                      <w:rFonts w:cs="Arial"/>
                      <w:strike/>
                      <w:color w:val="FF0000"/>
                      <w:szCs w:val="20"/>
                    </w:rPr>
                    <w:t>Информация с приложением копии документа о признании конкурентных</w:t>
                  </w:r>
                  <w:r>
                    <w:rPr>
                      <w:rFonts w:cs="Arial"/>
                      <w:szCs w:val="20"/>
                    </w:rPr>
                    <w:t xml:space="preserve"> процедур несостоявшимися </w:t>
                  </w:r>
                  <w:r w:rsidRPr="0001587D">
                    <w:rPr>
                      <w:rFonts w:cs="Arial"/>
                      <w:strike/>
                      <w:color w:val="FF0000"/>
                      <w:szCs w:val="20"/>
                    </w:rPr>
                    <w:t>(при условии наличия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01587D">
                    <w:rPr>
                      <w:rFonts w:cs="Arial"/>
                      <w:strike/>
                      <w:color w:val="FF0000"/>
                      <w:szCs w:val="20"/>
                    </w:rPr>
                    <w:t>из ЕИС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 день размещения протокола о признании </w:t>
                  </w:r>
                  <w:r w:rsidRPr="0001587D">
                    <w:rPr>
                      <w:rFonts w:cs="Arial"/>
                      <w:strike/>
                      <w:color w:val="FF0000"/>
                      <w:szCs w:val="20"/>
                    </w:rPr>
                    <w:t>конкурентных</w:t>
                  </w:r>
                  <w:r>
                    <w:rPr>
                      <w:rFonts w:cs="Arial"/>
                      <w:szCs w:val="20"/>
                    </w:rPr>
                    <w:t xml:space="preserve"> процедур несостоявшимися в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01587D">
                    <w:rPr>
                      <w:rFonts w:cs="Arial"/>
                      <w:strike/>
                      <w:color w:val="FF0000"/>
                      <w:szCs w:val="20"/>
                    </w:rPr>
                    <w:t>контрактной службы</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252B0">
                    <w:rPr>
                      <w:rFonts w:cs="Arial"/>
                      <w:strike/>
                      <w:color w:val="FF0000"/>
                      <w:szCs w:val="20"/>
                    </w:rPr>
                    <w:t>81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Документ, подтверждающий факт отказа </w:t>
                  </w:r>
                  <w:r>
                    <w:rPr>
                      <w:rFonts w:cs="Arial"/>
                      <w:szCs w:val="20"/>
                    </w:rPr>
                    <w:lastRenderedPageBreak/>
                    <w:t>поставщика от заключения контракта</w:t>
                  </w: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1587D">
                    <w:rPr>
                      <w:rFonts w:cs="Arial"/>
                      <w:strike/>
                      <w:color w:val="FF0000"/>
                      <w:szCs w:val="20"/>
                    </w:rPr>
                    <w:t>81</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Документ, подтверждающий факт отказа поставщика от заключения контракта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1587D">
                    <w:rPr>
                      <w:rFonts w:cs="Arial"/>
                      <w:strike/>
                      <w:color w:val="FF0000"/>
                      <w:szCs w:val="20"/>
                    </w:rPr>
                    <w:t>электронный образ (</w:t>
                  </w:r>
                  <w:r>
                    <w:rPr>
                      <w:rFonts w:cs="Arial"/>
                      <w:szCs w:val="20"/>
                    </w:rPr>
                    <w:t>скан-копия</w:t>
                  </w:r>
                  <w:r w:rsidRPr="0001587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дня размещения в ЕИС протокола о признании поставщика уклонившимся от заключения контракта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01587D">
                    <w:rPr>
                      <w:rFonts w:cs="Arial"/>
                      <w:strike/>
                      <w:color w:val="FF0000"/>
                      <w:szCs w:val="20"/>
                    </w:rPr>
                    <w:t>контрактной службы</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1587D">
                    <w:rPr>
                      <w:rFonts w:cs="Arial"/>
                      <w:strike/>
                      <w:color w:val="FF0000"/>
                      <w:szCs w:val="20"/>
                    </w:rPr>
                    <w:t>81</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Документ, подтверждающий факт отказа поставщика от заключения контракта </w:t>
                  </w:r>
                  <w:r w:rsidRPr="0001587D">
                    <w:rPr>
                      <w:rFonts w:cs="Arial"/>
                      <w:strike/>
                      <w:color w:val="FF0000"/>
                      <w:szCs w:val="20"/>
                    </w:rPr>
                    <w:t>(при условии наличия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01587D">
                    <w:rPr>
                      <w:rFonts w:cs="Arial"/>
                      <w:strike/>
                      <w:color w:val="FF0000"/>
                      <w:szCs w:val="20"/>
                    </w:rPr>
                    <w:t>из ЕИС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день размещения протокола о признании поставщика уклонившимся от заключения контракта в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01587D">
                    <w:rPr>
                      <w:rFonts w:cs="Arial"/>
                      <w:strike/>
                      <w:color w:val="FF0000"/>
                      <w:szCs w:val="20"/>
                    </w:rPr>
                    <w:t>контрактной службы</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1587D">
                    <w:rPr>
                      <w:rFonts w:cs="Arial"/>
                      <w:strike/>
                      <w:color w:val="FF0000"/>
                      <w:szCs w:val="20"/>
                    </w:rPr>
                    <w:t>82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1587D">
                    <w:rPr>
                      <w:rFonts w:cs="Arial"/>
                      <w:strike/>
                      <w:color w:val="FF0000"/>
                      <w:szCs w:val="20"/>
                    </w:rPr>
                    <w:t>Государственный контракт, договор</w:t>
                  </w:r>
                  <w:r>
                    <w:rPr>
                      <w:rFonts w:cs="Arial"/>
                      <w:szCs w:val="20"/>
                    </w:rPr>
                    <w:t xml:space="preserve"> с приложением перечня технических характеристик (в случае закупки нефинансовых активов), соглашение об изменении контракта, соглашение о расторжении, сведения о которых подлежат включению в определенный законодательством о контрактной системе </w:t>
                  </w:r>
                  <w:r w:rsidRPr="0001587D">
                    <w:rPr>
                      <w:rFonts w:cs="Arial"/>
                      <w:strike/>
                      <w:color w:val="FF0000"/>
                      <w:szCs w:val="20"/>
                    </w:rPr>
                    <w:t>Российской Федерации</w:t>
                  </w:r>
                  <w:r>
                    <w:rPr>
                      <w:rFonts w:cs="Arial"/>
                      <w:szCs w:val="20"/>
                    </w:rPr>
                    <w:t xml:space="preserve"> в сфере закупок </w:t>
                  </w:r>
                  <w:r>
                    <w:rPr>
                      <w:rFonts w:cs="Arial"/>
                      <w:szCs w:val="20"/>
                    </w:rPr>
                    <w:lastRenderedPageBreak/>
                    <w:t>реестр контрактов</w:t>
                  </w: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01587D">
                    <w:rPr>
                      <w:rFonts w:cs="Arial"/>
                      <w:strike/>
                      <w:color w:val="FF0000"/>
                      <w:szCs w:val="20"/>
                    </w:rPr>
                    <w:t>из ЕИС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момент размещения информации в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01587D">
                    <w:rPr>
                      <w:rFonts w:cs="Arial"/>
                      <w:strike/>
                      <w:color w:val="FF0000"/>
                      <w:szCs w:val="20"/>
                    </w:rPr>
                    <w:t>контрактной службы</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01587D" w:rsidRDefault="00C278D1" w:rsidP="00FB0319">
                  <w:pPr>
                    <w:autoSpaceDE w:val="0"/>
                    <w:autoSpaceDN w:val="0"/>
                    <w:adjustRightInd w:val="0"/>
                    <w:spacing w:after="1" w:line="200" w:lineRule="atLeast"/>
                    <w:rPr>
                      <w:rFonts w:cs="Arial"/>
                      <w:strike/>
                      <w:szCs w:val="20"/>
                    </w:rPr>
                  </w:pPr>
                  <w:r w:rsidRPr="0001587D">
                    <w:rPr>
                      <w:rFonts w:cs="Arial"/>
                      <w:strike/>
                      <w:color w:val="FF0000"/>
                      <w:szCs w:val="20"/>
                    </w:rPr>
                    <w:t>83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Письмо о возврате денежных средств, внесенных в качестве обеспечения исполнения контракта/гарантийных обязательств с указанием способа возврата и платежных реквизитов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1587D">
                    <w:rPr>
                      <w:rFonts w:cs="Arial"/>
                      <w:strike/>
                      <w:color w:val="FF0000"/>
                      <w:szCs w:val="20"/>
                    </w:rPr>
                    <w:t>электронный образ (</w:t>
                  </w:r>
                  <w:r>
                    <w:rPr>
                      <w:rFonts w:cs="Arial"/>
                      <w:szCs w:val="20"/>
                    </w:rPr>
                    <w:t>скан-копия</w:t>
                  </w:r>
                  <w:r w:rsidRPr="0001587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в уполномоченную организацию не позднее 5 (пяти) рабочих дней до наступления срока возврата обеспечения, установленного в контракте</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2 (двух) рабочих дней со дня получения информации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платежного документа в зависимости от способа возврата денежных средств (Распоряжение о совершении казначейских платежей по форме согласно </w:t>
                  </w:r>
                  <w:r w:rsidRPr="0001587D">
                    <w:rPr>
                      <w:rFonts w:cs="Arial"/>
                      <w:strike/>
                      <w:color w:val="FF0000"/>
                      <w:szCs w:val="20"/>
                    </w:rPr>
                    <w:t>Приложению</w:t>
                  </w:r>
                  <w:r>
                    <w:rPr>
                      <w:rFonts w:cs="Arial"/>
                      <w:szCs w:val="20"/>
                    </w:rPr>
                    <w:t xml:space="preserve"> N 15 к </w:t>
                  </w:r>
                  <w:r w:rsidRPr="0001587D">
                    <w:rPr>
                      <w:rFonts w:cs="Arial"/>
                      <w:strike/>
                      <w:color w:val="FF0000"/>
                      <w:szCs w:val="20"/>
                    </w:rPr>
                    <w:t>Приказу</w:t>
                  </w:r>
                  <w:r>
                    <w:rPr>
                      <w:rFonts w:cs="Arial"/>
                      <w:szCs w:val="20"/>
                    </w:rPr>
                    <w:t xml:space="preserve"> N 21н </w:t>
                  </w:r>
                  <w:r w:rsidRPr="0001587D">
                    <w:rPr>
                      <w:rFonts w:cs="Arial"/>
                      <w:strike/>
                      <w:color w:val="FF0000"/>
                      <w:szCs w:val="20"/>
                    </w:rPr>
                    <w:t>(см. п. 103.2 Графика документооборота)</w:t>
                  </w:r>
                  <w:r>
                    <w:rPr>
                      <w:rFonts w:cs="Arial"/>
                      <w:szCs w:val="20"/>
                    </w:rPr>
                    <w:t>)</w:t>
                  </w: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направления на подписание платежных документов в субъект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1587D">
                    <w:rPr>
                      <w:rFonts w:cs="Arial"/>
                      <w:strike/>
                      <w:color w:val="FF0000"/>
                      <w:szCs w:val="20"/>
                    </w:rPr>
                    <w:t>84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Первичные документы, подтверждающие необходимость удержания обеспечения исполнения контракта с целью перечисления в доход бюджета</w:t>
                  </w:r>
                </w:p>
                <w:p w:rsidR="0001587D" w:rsidRDefault="0001587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1587D">
                    <w:rPr>
                      <w:rFonts w:cs="Arial"/>
                      <w:strike/>
                      <w:color w:val="FF0000"/>
                      <w:szCs w:val="20"/>
                    </w:rPr>
                    <w:lastRenderedPageBreak/>
                    <w:t>84</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Первичные документы, подтверждающие необходимость удержания обеспечения исполнения контракта с целью перечисления в доход бюджета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1587D">
                    <w:rPr>
                      <w:rFonts w:cs="Arial"/>
                      <w:strike/>
                      <w:color w:val="FF0000"/>
                      <w:szCs w:val="20"/>
                    </w:rPr>
                    <w:t>электронный образ (</w:t>
                  </w:r>
                  <w:r>
                    <w:rPr>
                      <w:rFonts w:cs="Arial"/>
                      <w:szCs w:val="20"/>
                    </w:rPr>
                    <w:t>скан-копия</w:t>
                  </w:r>
                  <w:r w:rsidRPr="0001587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в уполномоченную организацию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Распоряжения о совершении казначейских платежей по форме согласно </w:t>
                  </w:r>
                  <w:r w:rsidRPr="0001587D">
                    <w:rPr>
                      <w:rFonts w:cs="Arial"/>
                      <w:strike/>
                      <w:color w:val="FF0000"/>
                      <w:szCs w:val="20"/>
                    </w:rPr>
                    <w:t>Приложению</w:t>
                  </w:r>
                  <w:r>
                    <w:rPr>
                      <w:rFonts w:cs="Arial"/>
                      <w:szCs w:val="20"/>
                    </w:rPr>
                    <w:t xml:space="preserve"> N 15 к </w:t>
                  </w:r>
                  <w:r w:rsidRPr="0001587D">
                    <w:rPr>
                      <w:rFonts w:cs="Arial"/>
                      <w:strike/>
                      <w:color w:val="FF0000"/>
                      <w:szCs w:val="20"/>
                    </w:rPr>
                    <w:t>Приказу</w:t>
                  </w:r>
                  <w:r>
                    <w:rPr>
                      <w:rFonts w:cs="Arial"/>
                      <w:szCs w:val="20"/>
                    </w:rPr>
                    <w:t xml:space="preserve"> N 21н для перечисления в доход бюджета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9E6358">
                    <w:rPr>
                      <w:rFonts w:cs="Arial"/>
                      <w:strike/>
                      <w:color w:val="FF0000"/>
                      <w:szCs w:val="20"/>
                    </w:rPr>
                    <w:t>Журналах</w:t>
                  </w:r>
                  <w:r>
                    <w:rPr>
                      <w:rFonts w:cs="Arial"/>
                      <w:szCs w:val="20"/>
                    </w:rPr>
                    <w:t xml:space="preserve"> операций (код формы по ОКУД 0504071), </w:t>
                  </w:r>
                  <w:r w:rsidRPr="009E6358">
                    <w:rPr>
                      <w:rFonts w:cs="Arial"/>
                      <w:strike/>
                      <w:color w:val="FF0000"/>
                      <w:szCs w:val="20"/>
                    </w:rPr>
                    <w:t>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2) для направления распоряжения о совершении казначейских платежей в орган Федерального казначейства в день подписания субъектом централизованного учета</w:t>
                  </w: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E6358">
                    <w:rPr>
                      <w:rFonts w:cs="Arial"/>
                      <w:strike/>
                      <w:color w:val="FF0000"/>
                      <w:szCs w:val="20"/>
                    </w:rPr>
                    <w:t>84</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Первичные документы, подтверждающие необходимость удержания обеспечения исполнения контракта с целью перечисления в доход бюджета </w:t>
                  </w:r>
                  <w:r w:rsidRPr="009E6358">
                    <w:rPr>
                      <w:rFonts w:cs="Arial"/>
                      <w:strike/>
                      <w:color w:val="FF0000"/>
                      <w:szCs w:val="20"/>
                    </w:rPr>
                    <w:t>(при условии подписания сформированного электронного документа электронными подписями)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E6358">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Распоряжения о совершении казначейских платежей по форме согласно </w:t>
                  </w:r>
                  <w:r w:rsidRPr="009E6358">
                    <w:rPr>
                      <w:rFonts w:cs="Arial"/>
                      <w:strike/>
                      <w:color w:val="FF0000"/>
                      <w:szCs w:val="20"/>
                    </w:rPr>
                    <w:t>Приложению</w:t>
                  </w:r>
                  <w:r>
                    <w:rPr>
                      <w:rFonts w:cs="Arial"/>
                      <w:szCs w:val="20"/>
                    </w:rPr>
                    <w:t xml:space="preserve"> N 15 к </w:t>
                  </w:r>
                  <w:r w:rsidRPr="009E6358">
                    <w:rPr>
                      <w:rFonts w:cs="Arial"/>
                      <w:strike/>
                      <w:color w:val="FF0000"/>
                      <w:szCs w:val="20"/>
                    </w:rPr>
                    <w:t>Приказу</w:t>
                  </w:r>
                  <w:r>
                    <w:rPr>
                      <w:rFonts w:cs="Arial"/>
                      <w:szCs w:val="20"/>
                    </w:rPr>
                    <w:t xml:space="preserve"> N 21н для перечисления в доход бюджета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9E6358">
                    <w:rPr>
                      <w:rFonts w:cs="Arial"/>
                      <w:strike/>
                      <w:color w:val="FF0000"/>
                      <w:szCs w:val="20"/>
                    </w:rPr>
                    <w:t>Журналах</w:t>
                  </w:r>
                  <w:r>
                    <w:rPr>
                      <w:rFonts w:cs="Arial"/>
                      <w:szCs w:val="20"/>
                    </w:rPr>
                    <w:t xml:space="preserve"> операций (код формы по ОКУД 0504071)</w:t>
                  </w:r>
                  <w:r w:rsidRPr="009E6358">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2) для направления распоряжения о совершении казначейских платежей в орган Федерального казначейства в день подписания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9E6358" w:rsidRDefault="00C278D1" w:rsidP="00FB0319">
                  <w:pPr>
                    <w:autoSpaceDE w:val="0"/>
                    <w:autoSpaceDN w:val="0"/>
                    <w:adjustRightInd w:val="0"/>
                    <w:spacing w:after="1" w:line="200" w:lineRule="atLeast"/>
                    <w:rPr>
                      <w:rFonts w:cs="Arial"/>
                      <w:strike/>
                      <w:szCs w:val="20"/>
                    </w:rPr>
                  </w:pPr>
                  <w:r w:rsidRPr="009E6358">
                    <w:rPr>
                      <w:rFonts w:cs="Arial"/>
                      <w:strike/>
                      <w:color w:val="FF0000"/>
                      <w:szCs w:val="20"/>
                    </w:rPr>
                    <w:lastRenderedPageBreak/>
                    <w:t>85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E6358">
                    <w:rPr>
                      <w:rFonts w:cs="Arial"/>
                      <w:strike/>
                      <w:color w:val="FF0000"/>
                      <w:szCs w:val="20"/>
                    </w:rPr>
                    <w:t>Государственный контракт/договор</w:t>
                  </w:r>
                  <w:r>
                    <w:rPr>
                      <w:rFonts w:cs="Arial"/>
                      <w:szCs w:val="20"/>
                    </w:rPr>
                    <w:t>, сведения о котором не подлежат включению в реестр контрактов в соответствии с законодательством Российской Федерации о контрактной системе с приложением перечня технических характеристик (в случае закупки нефинансовых активов)</w:t>
                  </w:r>
                  <w:r w:rsidRPr="009E6358">
                    <w:rPr>
                      <w:rFonts w:cs="Arial"/>
                      <w:strike/>
                      <w:color w:val="FF0000"/>
                      <w:szCs w:val="20"/>
                    </w:rPr>
                    <w:t>, иные документы</w:t>
                  </w:r>
                  <w:r>
                    <w:rPr>
                      <w:rFonts w:cs="Arial"/>
                      <w:szCs w:val="20"/>
                    </w:rPr>
                    <w:t xml:space="preserve"> от контрагентов для принятия бюджетных обязательств, </w:t>
                  </w:r>
                  <w:r w:rsidRPr="009E6358">
                    <w:rPr>
                      <w:rFonts w:cs="Arial"/>
                      <w:strike/>
                      <w:color w:val="FF0000"/>
                      <w:szCs w:val="20"/>
                    </w:rPr>
                    <w:t>международный договор (</w:t>
                  </w:r>
                  <w:r>
                    <w:rPr>
                      <w:rFonts w:cs="Arial"/>
                      <w:szCs w:val="20"/>
                    </w:rPr>
                    <w:t>соглашение</w:t>
                  </w:r>
                  <w:r w:rsidRPr="009E6358">
                    <w:rPr>
                      <w:rFonts w:cs="Arial"/>
                      <w:strike/>
                      <w:color w:val="FF0000"/>
                      <w:szCs w:val="20"/>
                    </w:rPr>
                    <w:t>)</w:t>
                  </w:r>
                </w:p>
                <w:p w:rsidR="009E6358" w:rsidRDefault="009E6358" w:rsidP="00FB0319">
                  <w:pPr>
                    <w:autoSpaceDE w:val="0"/>
                    <w:autoSpaceDN w:val="0"/>
                    <w:adjustRightInd w:val="0"/>
                    <w:spacing w:after="1" w:line="200" w:lineRule="atLeast"/>
                    <w:rPr>
                      <w:rFonts w:cs="Arial"/>
                      <w:szCs w:val="20"/>
                    </w:rPr>
                  </w:pPr>
                </w:p>
                <w:p w:rsidR="009E6358" w:rsidRDefault="009E6358" w:rsidP="00FB0319">
                  <w:pPr>
                    <w:autoSpaceDE w:val="0"/>
                    <w:autoSpaceDN w:val="0"/>
                    <w:adjustRightInd w:val="0"/>
                    <w:spacing w:after="1" w:line="200" w:lineRule="atLeast"/>
                    <w:rPr>
                      <w:rFonts w:cs="Arial"/>
                      <w:szCs w:val="20"/>
                    </w:rPr>
                  </w:pPr>
                </w:p>
                <w:p w:rsidR="009E6358" w:rsidRDefault="009E635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E6358">
                    <w:rPr>
                      <w:rFonts w:cs="Arial"/>
                      <w:strike/>
                      <w:color w:val="FF0000"/>
                      <w:szCs w:val="20"/>
                    </w:rPr>
                    <w:t>85</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50F01">
                    <w:rPr>
                      <w:rFonts w:cs="Arial"/>
                      <w:strike/>
                      <w:color w:val="FF0000"/>
                      <w:szCs w:val="20"/>
                    </w:rPr>
                    <w:t>Государственный контракт/договор</w:t>
                  </w:r>
                  <w:r>
                    <w:rPr>
                      <w:rFonts w:cs="Arial"/>
                      <w:szCs w:val="20"/>
                    </w:rPr>
                    <w:t>, сведения о котором не подлежат включению в реестр контрактов в соответствии с законодательством Российской Федерации о контрактной системе с приложением перечня технических характеристик (в случае закупки нефинансовых активов)</w:t>
                  </w:r>
                  <w:r w:rsidRPr="00AA4BA0">
                    <w:rPr>
                      <w:rFonts w:cs="Arial"/>
                      <w:strike/>
                      <w:color w:val="FF0000"/>
                      <w:szCs w:val="20"/>
                    </w:rPr>
                    <w:t>, иные документы</w:t>
                  </w:r>
                  <w:r>
                    <w:rPr>
                      <w:rFonts w:cs="Arial"/>
                      <w:szCs w:val="20"/>
                    </w:rPr>
                    <w:t xml:space="preserve"> от контрагентов для принятия бюджетных обязательств, </w:t>
                  </w:r>
                  <w:r w:rsidRPr="00AA4BA0">
                    <w:rPr>
                      <w:rFonts w:cs="Arial"/>
                      <w:strike/>
                      <w:color w:val="FF0000"/>
                      <w:szCs w:val="20"/>
                    </w:rPr>
                    <w:lastRenderedPageBreak/>
                    <w:t>международный договор (</w:t>
                  </w:r>
                  <w:r>
                    <w:rPr>
                      <w:rFonts w:cs="Arial"/>
                      <w:szCs w:val="20"/>
                    </w:rPr>
                    <w:t>соглашение</w:t>
                  </w:r>
                  <w:r w:rsidRPr="00AA4BA0">
                    <w:rPr>
                      <w:rFonts w:cs="Arial"/>
                      <w:strike/>
                      <w:color w:val="FF0000"/>
                      <w:szCs w:val="20"/>
                    </w:rPr>
                    <w:t>)</w:t>
                  </w:r>
                </w:p>
                <w:p w:rsidR="009E6358" w:rsidRDefault="009E6358" w:rsidP="00FB0319">
                  <w:pPr>
                    <w:autoSpaceDE w:val="0"/>
                    <w:autoSpaceDN w:val="0"/>
                    <w:adjustRightInd w:val="0"/>
                    <w:spacing w:after="1" w:line="200" w:lineRule="atLeast"/>
                    <w:rPr>
                      <w:rFonts w:cs="Arial"/>
                      <w:szCs w:val="20"/>
                    </w:rPr>
                  </w:pPr>
                </w:p>
                <w:p w:rsidR="009E6358" w:rsidRDefault="009E6358" w:rsidP="00FB0319">
                  <w:pPr>
                    <w:autoSpaceDE w:val="0"/>
                    <w:autoSpaceDN w:val="0"/>
                    <w:adjustRightInd w:val="0"/>
                    <w:spacing w:after="1" w:line="200" w:lineRule="atLeast"/>
                    <w:rPr>
                      <w:rFonts w:cs="Arial"/>
                      <w:szCs w:val="20"/>
                    </w:rPr>
                  </w:pPr>
                </w:p>
                <w:p w:rsidR="009E6358" w:rsidRDefault="009E635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образ </w:t>
                  </w:r>
                  <w:r w:rsidRPr="00AA4BA0">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в уполномоченную организацию не позднее следующего рабочего дня со дня заключения контракта</w:t>
                  </w:r>
                  <w:r w:rsidRPr="00AA4BA0">
                    <w:rPr>
                      <w:rFonts w:cs="Arial"/>
                      <w:strike/>
                      <w:color w:val="FF0000"/>
                      <w:szCs w:val="20"/>
                    </w:rPr>
                    <w:t>/</w:t>
                  </w:r>
                  <w:r>
                    <w:rPr>
                      <w:rFonts w:cs="Arial"/>
                      <w:szCs w:val="20"/>
                    </w:rPr>
                    <w:t>договора</w:t>
                  </w:r>
                  <w:r w:rsidRPr="00AA4BA0">
                    <w:rPr>
                      <w:rFonts w:cs="Arial"/>
                      <w:strike/>
                      <w:color w:val="FF0000"/>
                      <w:szCs w:val="20"/>
                    </w:rPr>
                    <w:t>, либо представления иного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E6358">
                    <w:rPr>
                      <w:rFonts w:cs="Arial"/>
                      <w:strike/>
                      <w:color w:val="FF0000"/>
                      <w:szCs w:val="20"/>
                    </w:rPr>
                    <w:t>85</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4BA0">
                    <w:rPr>
                      <w:rFonts w:cs="Arial"/>
                      <w:strike/>
                      <w:color w:val="FF0000"/>
                      <w:szCs w:val="20"/>
                    </w:rPr>
                    <w:t>Государственный контракт/</w:t>
                  </w:r>
                  <w:r>
                    <w:rPr>
                      <w:rFonts w:cs="Arial"/>
                      <w:szCs w:val="20"/>
                    </w:rPr>
                    <w:t>договор, сведения о котором не подлежат включению в реестр контрактов в соответствии с законодательством Российской Федерации о контрактной системе с приложением перечня технических характеристик (в случае закупки нефинансовых активов)</w:t>
                  </w:r>
                  <w:r w:rsidRPr="00AA4BA0">
                    <w:rPr>
                      <w:rFonts w:cs="Arial"/>
                      <w:strike/>
                      <w:color w:val="FF0000"/>
                      <w:szCs w:val="20"/>
                    </w:rPr>
                    <w:t>, иные документы</w:t>
                  </w:r>
                  <w:r>
                    <w:rPr>
                      <w:rFonts w:cs="Arial"/>
                      <w:szCs w:val="20"/>
                    </w:rPr>
                    <w:t xml:space="preserve"> от контрагентов для принятия бюджетных обязательств, </w:t>
                  </w:r>
                  <w:r w:rsidRPr="00AA4BA0">
                    <w:rPr>
                      <w:rFonts w:cs="Arial"/>
                      <w:strike/>
                      <w:color w:val="FF0000"/>
                      <w:szCs w:val="20"/>
                    </w:rPr>
                    <w:t>международный договор (</w:t>
                  </w:r>
                  <w:r>
                    <w:rPr>
                      <w:rFonts w:cs="Arial"/>
                      <w:szCs w:val="20"/>
                    </w:rPr>
                    <w:t>соглашение</w:t>
                  </w:r>
                  <w:r w:rsidRPr="00AA4BA0">
                    <w:rPr>
                      <w:rFonts w:cs="Arial"/>
                      <w:strike/>
                      <w:color w:val="FF0000"/>
                      <w:szCs w:val="20"/>
                    </w:rPr>
                    <w:t>)</w:t>
                  </w:r>
                  <w:r>
                    <w:rPr>
                      <w:rFonts w:cs="Arial"/>
                      <w:szCs w:val="20"/>
                    </w:rPr>
                    <w:t xml:space="preserve"> (при наличии функциональной возможности)</w:t>
                  </w: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AA4BA0">
                    <w:rPr>
                      <w:rFonts w:cs="Arial"/>
                      <w:strike/>
                      <w:color w:val="FF0000"/>
                      <w:szCs w:val="20"/>
                    </w:rPr>
                    <w:t>из ЕАТ</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момент размещения информации в ЕАТ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4BA0">
                    <w:rPr>
                      <w:rFonts w:cs="Arial"/>
                      <w:strike/>
                      <w:color w:val="FF0000"/>
                      <w:szCs w:val="20"/>
                    </w:rPr>
                    <w:t>86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Сведения о бюджетном обязательстве при заключении </w:t>
                  </w:r>
                  <w:r w:rsidRPr="00AA4BA0">
                    <w:rPr>
                      <w:rFonts w:cs="Arial"/>
                      <w:strike/>
                      <w:color w:val="FF0000"/>
                      <w:szCs w:val="20"/>
                    </w:rPr>
                    <w:t>государственного</w:t>
                  </w:r>
                  <w:r>
                    <w:rPr>
                      <w:rFonts w:cs="Arial"/>
                      <w:szCs w:val="20"/>
                    </w:rPr>
                    <w:t xml:space="preserve"> контракта</w:t>
                  </w:r>
                  <w:r w:rsidRPr="00AA4BA0">
                    <w:rPr>
                      <w:rFonts w:cs="Arial"/>
                      <w:strike/>
                      <w:color w:val="FF0000"/>
                      <w:szCs w:val="20"/>
                    </w:rPr>
                    <w:t>/договора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4BA0">
                    <w:rPr>
                      <w:rFonts w:cs="Arial"/>
                      <w:strike/>
                      <w:color w:val="FF0000"/>
                      <w:szCs w:val="20"/>
                    </w:rPr>
                    <w:t>86</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Сведения о бюджетном обязательстве при заключении </w:t>
                  </w:r>
                  <w:r w:rsidRPr="00AA4BA0">
                    <w:rPr>
                      <w:rFonts w:cs="Arial"/>
                      <w:strike/>
                      <w:color w:val="FF0000"/>
                      <w:szCs w:val="20"/>
                    </w:rPr>
                    <w:t>государственного</w:t>
                  </w:r>
                  <w:r>
                    <w:rPr>
                      <w:rFonts w:cs="Arial"/>
                      <w:szCs w:val="20"/>
                    </w:rPr>
                    <w:t xml:space="preserve"> </w:t>
                  </w:r>
                  <w:r>
                    <w:rPr>
                      <w:rFonts w:cs="Arial"/>
                      <w:szCs w:val="20"/>
                    </w:rPr>
                    <w:lastRenderedPageBreak/>
                    <w:t>контракта</w:t>
                  </w:r>
                  <w:r w:rsidRPr="00AA4BA0">
                    <w:rPr>
                      <w:rFonts w:cs="Arial"/>
                      <w:strike/>
                      <w:color w:val="FF0000"/>
                      <w:szCs w:val="20"/>
                    </w:rPr>
                    <w:t>/договора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AA4BA0">
                    <w:rPr>
                      <w:rFonts w:cs="Arial"/>
                      <w:strike/>
                      <w:color w:val="FF0000"/>
                      <w:szCs w:val="20"/>
                    </w:rPr>
                    <w:t>из ЕИС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момент подписания документа в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w:t>
                  </w:r>
                  <w:r>
                    <w:rPr>
                      <w:rFonts w:cs="Arial"/>
                      <w:szCs w:val="20"/>
                    </w:rPr>
                    <w:lastRenderedPageBreak/>
                    <w:t>а централизованного учета</w:t>
                  </w: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4BA0">
                    <w:rPr>
                      <w:rFonts w:cs="Arial"/>
                      <w:strike/>
                      <w:color w:val="FF0000"/>
                      <w:szCs w:val="20"/>
                    </w:rPr>
                    <w:lastRenderedPageBreak/>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4BA0">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AA4BA0">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4BA0">
                    <w:rPr>
                      <w:rFonts w:cs="Arial"/>
                      <w:strike/>
                      <w:color w:val="FF0000"/>
                      <w:szCs w:val="20"/>
                    </w:rPr>
                    <w:t>86</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Сведения о бюджетном обязательстве (по контрактам</w:t>
                  </w:r>
                  <w:r w:rsidRPr="00AA4BA0">
                    <w:rPr>
                      <w:rFonts w:cs="Arial"/>
                      <w:strike/>
                      <w:color w:val="FF0000"/>
                      <w:szCs w:val="20"/>
                    </w:rPr>
                    <w:t>/договорам</w:t>
                  </w:r>
                  <w:r>
                    <w:rPr>
                      <w:rFonts w:cs="Arial"/>
                      <w:szCs w:val="20"/>
                    </w:rPr>
                    <w:t>, сведения о которых не подлежат размещению в реестре контрактов)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3 (трех) рабочих дней, следующих за днем заключения </w:t>
                  </w:r>
                  <w:r w:rsidRPr="00AA4BA0">
                    <w:rPr>
                      <w:rFonts w:cs="Arial"/>
                      <w:strike/>
                      <w:color w:val="FF0000"/>
                      <w:szCs w:val="20"/>
                    </w:rPr>
                    <w:t>государственного</w:t>
                  </w:r>
                  <w:r>
                    <w:rPr>
                      <w:rFonts w:cs="Arial"/>
                      <w:szCs w:val="20"/>
                    </w:rPr>
                    <w:t xml:space="preserve"> контракта</w:t>
                  </w:r>
                  <w:r w:rsidRPr="00AA4BA0">
                    <w:rPr>
                      <w:rFonts w:cs="Arial"/>
                      <w:strike/>
                      <w:color w:val="FF0000"/>
                      <w:szCs w:val="20"/>
                    </w:rPr>
                    <w:t>, договора</w:t>
                  </w: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4BA0">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4BA0">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использования информации (учетного номера бюджетного обязательства) при формировании распоряжения о совершении казначейских платежей</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4BA0">
                    <w:rPr>
                      <w:rFonts w:cs="Arial"/>
                      <w:strike/>
                      <w:color w:val="FF0000"/>
                      <w:szCs w:val="20"/>
                    </w:rPr>
                    <w:t>87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Счет на выплату аванса по предстоящей поставке товаров, </w:t>
                  </w:r>
                  <w:r w:rsidRPr="009D5F49">
                    <w:rPr>
                      <w:rFonts w:cs="Arial"/>
                      <w:strike/>
                      <w:color w:val="FF0000"/>
                      <w:szCs w:val="20"/>
                    </w:rPr>
                    <w:t>предстоящего выполнения</w:t>
                  </w:r>
                  <w:r>
                    <w:rPr>
                      <w:rFonts w:cs="Arial"/>
                      <w:szCs w:val="20"/>
                    </w:rPr>
                    <w:t xml:space="preserve"> работ, </w:t>
                  </w:r>
                  <w:r w:rsidRPr="009D5F49">
                    <w:rPr>
                      <w:rFonts w:cs="Arial"/>
                      <w:strike/>
                      <w:color w:val="FF0000"/>
                      <w:szCs w:val="20"/>
                    </w:rPr>
                    <w:t>оказания</w:t>
                  </w:r>
                  <w:r>
                    <w:rPr>
                      <w:rFonts w:cs="Arial"/>
                      <w:szCs w:val="20"/>
                    </w:rPr>
                    <w:t xml:space="preserve"> услуг с резолюцией ответственного лица субъекта централизованного учета</w:t>
                  </w: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D5F49">
                    <w:rPr>
                      <w:rFonts w:cs="Arial"/>
                      <w:strike/>
                      <w:color w:val="FF0000"/>
                      <w:szCs w:val="20"/>
                    </w:rPr>
                    <w:t>87</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Счет на выплату аванса по предстоящей поставке товаров, </w:t>
                  </w:r>
                  <w:r w:rsidRPr="009D5F49">
                    <w:rPr>
                      <w:rFonts w:cs="Arial"/>
                      <w:strike/>
                      <w:color w:val="FF0000"/>
                      <w:szCs w:val="20"/>
                    </w:rPr>
                    <w:t>предстоящего выполнения</w:t>
                  </w:r>
                  <w:r>
                    <w:rPr>
                      <w:rFonts w:cs="Arial"/>
                      <w:szCs w:val="20"/>
                    </w:rPr>
                    <w:t xml:space="preserve"> работ, </w:t>
                  </w:r>
                  <w:r w:rsidRPr="009D5F49">
                    <w:rPr>
                      <w:rFonts w:cs="Arial"/>
                      <w:strike/>
                      <w:color w:val="FF0000"/>
                      <w:szCs w:val="20"/>
                    </w:rPr>
                    <w:t>оказания</w:t>
                  </w:r>
                  <w:r>
                    <w:rPr>
                      <w:rFonts w:cs="Arial"/>
                      <w:szCs w:val="20"/>
                    </w:rPr>
                    <w:t xml:space="preserve"> услуг с резолюцией ответственного лица субъекта </w:t>
                  </w:r>
                  <w:r>
                    <w:rPr>
                      <w:rFonts w:cs="Arial"/>
                      <w:szCs w:val="20"/>
                    </w:rPr>
                    <w:lastRenderedPageBreak/>
                    <w:t>централизованного учета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образ </w:t>
                  </w:r>
                  <w:r w:rsidRPr="009D5F49">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в уполномоченную организацию не позднее, чем за 3 (три) рабочих дня до окончания срока оплаты по контракту </w:t>
                  </w:r>
                  <w:r w:rsidRPr="009D5F49">
                    <w:rPr>
                      <w:rFonts w:cs="Arial"/>
                      <w:strike/>
                      <w:color w:val="FF0000"/>
                      <w:szCs w:val="20"/>
                    </w:rPr>
                    <w:t>(договору)</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части отражения факта хозяйственной жизни: не позднее следующего рабочего дня со дня получения документа;</w:t>
                  </w:r>
                </w:p>
                <w:p w:rsidR="00C278D1" w:rsidRDefault="00C278D1" w:rsidP="00FB0319">
                  <w:pPr>
                    <w:autoSpaceDE w:val="0"/>
                    <w:autoSpaceDN w:val="0"/>
                    <w:adjustRightInd w:val="0"/>
                    <w:spacing w:after="1" w:line="200" w:lineRule="atLeast"/>
                    <w:rPr>
                      <w:rFonts w:cs="Arial"/>
                      <w:szCs w:val="20"/>
                    </w:rPr>
                  </w:pPr>
                  <w:r>
                    <w:rPr>
                      <w:rFonts w:cs="Arial"/>
                      <w:szCs w:val="20"/>
                    </w:rPr>
                    <w:lastRenderedPageBreak/>
                    <w:t>в части формирования распоряжения о совершении казначейских платежей: не позднее 2 (двух)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формирование Распоряжения о совершении казначейских платежей по форме согласно </w:t>
                  </w:r>
                  <w:r w:rsidRPr="009D5F49">
                    <w:rPr>
                      <w:rFonts w:cs="Arial"/>
                      <w:strike/>
                      <w:color w:val="FF0000"/>
                      <w:szCs w:val="20"/>
                    </w:rPr>
                    <w:t>Приложению</w:t>
                  </w:r>
                  <w:r>
                    <w:rPr>
                      <w:rFonts w:cs="Arial"/>
                      <w:szCs w:val="20"/>
                    </w:rPr>
                    <w:t xml:space="preserve"> N 15, 16 к </w:t>
                  </w:r>
                  <w:r w:rsidRPr="009D5F49">
                    <w:rPr>
                      <w:rFonts w:cs="Arial"/>
                      <w:strike/>
                      <w:color w:val="FF0000"/>
                      <w:szCs w:val="20"/>
                    </w:rPr>
                    <w:lastRenderedPageBreak/>
                    <w:t>Приказу</w:t>
                  </w:r>
                  <w:r>
                    <w:rPr>
                      <w:rFonts w:cs="Arial"/>
                      <w:szCs w:val="20"/>
                    </w:rPr>
                    <w:t xml:space="preserve"> N 21н</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9D5F49">
                    <w:rPr>
                      <w:rFonts w:cs="Arial"/>
                      <w:strike/>
                      <w:color w:val="FF0000"/>
                      <w:szCs w:val="20"/>
                    </w:rPr>
                    <w:t>Журналах операций</w:t>
                  </w:r>
                  <w:r>
                    <w:rPr>
                      <w:rFonts w:cs="Arial"/>
                      <w:szCs w:val="20"/>
                    </w:rPr>
                    <w:t xml:space="preserve"> (код формы по ОКУД 0504071)</w:t>
                  </w:r>
                  <w:r w:rsidRPr="009D5F49">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D5F49">
                    <w:rPr>
                      <w:rFonts w:cs="Arial"/>
                      <w:strike/>
                      <w:color w:val="FF0000"/>
                      <w:szCs w:val="20"/>
                    </w:rPr>
                    <w:t>87</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Счет на выплату аванса по предстоящей поставке товаров, </w:t>
                  </w:r>
                  <w:r w:rsidRPr="009D5F49">
                    <w:rPr>
                      <w:rFonts w:cs="Arial"/>
                      <w:strike/>
                      <w:color w:val="FF0000"/>
                      <w:szCs w:val="20"/>
                    </w:rPr>
                    <w:t>предстоящего выполнения</w:t>
                  </w:r>
                  <w:r>
                    <w:rPr>
                      <w:rFonts w:cs="Arial"/>
                      <w:szCs w:val="20"/>
                    </w:rPr>
                    <w:t xml:space="preserve"> работ, </w:t>
                  </w:r>
                  <w:r w:rsidRPr="009D5F49">
                    <w:rPr>
                      <w:rFonts w:cs="Arial"/>
                      <w:strike/>
                      <w:color w:val="FF0000"/>
                      <w:szCs w:val="20"/>
                    </w:rPr>
                    <w:t>оказания</w:t>
                  </w:r>
                  <w:r>
                    <w:rPr>
                      <w:rFonts w:cs="Arial"/>
                      <w:szCs w:val="20"/>
                    </w:rPr>
                    <w:t xml:space="preserve"> услуг с резолюцией ответственного лица субъекта централизованного учета (при условии наличия функциональной возможности)</w:t>
                  </w:r>
                </w:p>
                <w:p w:rsidR="009D5F49" w:rsidRDefault="009D5F49" w:rsidP="00FB0319">
                  <w:pPr>
                    <w:autoSpaceDE w:val="0"/>
                    <w:autoSpaceDN w:val="0"/>
                    <w:adjustRightInd w:val="0"/>
                    <w:spacing w:after="1" w:line="200" w:lineRule="atLeast"/>
                    <w:rPr>
                      <w:rFonts w:cs="Arial"/>
                      <w:szCs w:val="20"/>
                    </w:rPr>
                  </w:pPr>
                </w:p>
                <w:p w:rsidR="009D5F49" w:rsidRDefault="009D5F49" w:rsidP="00FB0319">
                  <w:pPr>
                    <w:autoSpaceDE w:val="0"/>
                    <w:autoSpaceDN w:val="0"/>
                    <w:adjustRightInd w:val="0"/>
                    <w:spacing w:after="1" w:line="200" w:lineRule="atLeast"/>
                    <w:rPr>
                      <w:rFonts w:cs="Arial"/>
                      <w:szCs w:val="20"/>
                    </w:rPr>
                  </w:pPr>
                </w:p>
                <w:p w:rsidR="009D5F49" w:rsidRDefault="009D5F49"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9D5F49">
                    <w:rPr>
                      <w:rFonts w:cs="Arial"/>
                      <w:strike/>
                      <w:color w:val="FF0000"/>
                      <w:szCs w:val="20"/>
                    </w:rPr>
                    <w:t>из ЕИС (ЕАТ)</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D5F49">
                    <w:rPr>
                      <w:rFonts w:cs="Arial"/>
                      <w:strike/>
                      <w:color w:val="FF0000"/>
                      <w:szCs w:val="20"/>
                    </w:rPr>
                    <w:t>направление в уполномоченную организацию)</w:t>
                  </w:r>
                  <w:r>
                    <w:rPr>
                      <w:rFonts w:cs="Arial"/>
                      <w:szCs w:val="20"/>
                    </w:rPr>
                    <w:t xml:space="preserve"> не позднее, чем за три рабочих дня до окончания срока оплаты по контракту </w:t>
                  </w:r>
                  <w:r w:rsidRPr="009D5F49">
                    <w:rPr>
                      <w:rFonts w:cs="Arial"/>
                      <w:strike/>
                      <w:color w:val="FF0000"/>
                      <w:szCs w:val="20"/>
                    </w:rPr>
                    <w:t>(договору)</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D5F49">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D5F49">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D5F49">
                    <w:rPr>
                      <w:rFonts w:cs="Arial"/>
                      <w:strike/>
                      <w:color w:val="FF0000"/>
                      <w:szCs w:val="20"/>
                    </w:rPr>
                    <w:t>Журналах операций</w:t>
                  </w:r>
                  <w:r>
                    <w:rPr>
                      <w:rFonts w:cs="Arial"/>
                      <w:szCs w:val="20"/>
                    </w:rPr>
                    <w:t xml:space="preserve"> (код формы по ОКУД 0504071)</w:t>
                  </w:r>
                  <w:r w:rsidRPr="009D5F49">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D5F49">
                    <w:rPr>
                      <w:rFonts w:cs="Arial"/>
                      <w:strike/>
                      <w:color w:val="FF0000"/>
                      <w:szCs w:val="20"/>
                    </w:rPr>
                    <w:t>88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Сведения о денежном обязательстве, формируемые в установленных законодательством Российской Федерации случаях</w:t>
                  </w:r>
                </w:p>
                <w:p w:rsidR="009D5F49" w:rsidRDefault="009D5F49" w:rsidP="00FB0319">
                  <w:pPr>
                    <w:autoSpaceDE w:val="0"/>
                    <w:autoSpaceDN w:val="0"/>
                    <w:adjustRightInd w:val="0"/>
                    <w:spacing w:after="1" w:line="200" w:lineRule="atLeast"/>
                    <w:rPr>
                      <w:rFonts w:cs="Arial"/>
                      <w:szCs w:val="20"/>
                    </w:rPr>
                  </w:pPr>
                </w:p>
                <w:p w:rsidR="009D5F49" w:rsidRDefault="009D5F49"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D5F49">
                    <w:rPr>
                      <w:rFonts w:cs="Arial"/>
                      <w:strike/>
                      <w:color w:val="FF0000"/>
                      <w:szCs w:val="20"/>
                    </w:rPr>
                    <w:t>88</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Сведения о денежном обязательстве, формируемые в установленных законодательством Российской Федерации случаях</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D5F49">
                    <w:rPr>
                      <w:rFonts w:cs="Arial"/>
                      <w:strike/>
                      <w:color w:val="FF0000"/>
                      <w:szCs w:val="20"/>
                    </w:rPr>
                    <w:t>формирование</w:t>
                  </w:r>
                  <w:r>
                    <w:rPr>
                      <w:rFonts w:cs="Arial"/>
                      <w:szCs w:val="20"/>
                    </w:rPr>
                    <w:t xml:space="preserve">, </w:t>
                  </w:r>
                  <w:r w:rsidRPr="009D5F49">
                    <w:rPr>
                      <w:rFonts w:cs="Arial"/>
                      <w:strike/>
                      <w:color w:val="FF0000"/>
                      <w:szCs w:val="20"/>
                    </w:rPr>
                    <w:t>подписание</w:t>
                  </w:r>
                  <w:r>
                    <w:rPr>
                      <w:rFonts w:cs="Arial"/>
                      <w:szCs w:val="20"/>
                    </w:rPr>
                    <w:t xml:space="preserve"> и </w:t>
                  </w:r>
                  <w:r w:rsidRPr="009D5F49">
                    <w:rPr>
                      <w:rFonts w:cs="Arial"/>
                      <w:strike/>
                      <w:color w:val="FF0000"/>
                      <w:szCs w:val="20"/>
                    </w:rPr>
                    <w:t>направление</w:t>
                  </w:r>
                  <w:r>
                    <w:rPr>
                      <w:rFonts w:cs="Arial"/>
                      <w:szCs w:val="20"/>
                    </w:rPr>
                    <w:t xml:space="preserve"> в орган Федерального казначейства на основании документа, подтверждающего возникновение денежных </w:t>
                  </w:r>
                  <w:r>
                    <w:rPr>
                      <w:rFonts w:cs="Arial"/>
                      <w:szCs w:val="20"/>
                    </w:rPr>
                    <w:lastRenderedPageBreak/>
                    <w:t xml:space="preserve">обязательств (товарная накладная, акт выполненных работ или иной документ </w:t>
                  </w:r>
                  <w:r w:rsidRPr="009D5F49">
                    <w:rPr>
                      <w:rFonts w:cs="Arial"/>
                      <w:strike/>
                      <w:color w:val="FF0000"/>
                      <w:szCs w:val="20"/>
                    </w:rPr>
                    <w:t>не позднее рабочего дня, следующего за днем возникновения денежного обязательства</w:t>
                  </w:r>
                </w:p>
                <w:p w:rsidR="009D5F49" w:rsidRDefault="009D5F49"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D5F49">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D5F49">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9D5F49">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D5F49">
                    <w:rPr>
                      <w:rFonts w:cs="Arial"/>
                      <w:strike/>
                      <w:color w:val="FF0000"/>
                      <w:szCs w:val="20"/>
                    </w:rPr>
                    <w:t>88</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Сведения о денежном обязательстве, формируемые в установленных законодательством Российской Федерации случаях (при наличии функциональной возможности)</w:t>
                  </w:r>
                </w:p>
                <w:p w:rsidR="009D5F49" w:rsidRDefault="009D5F49" w:rsidP="00FB0319">
                  <w:pPr>
                    <w:autoSpaceDE w:val="0"/>
                    <w:autoSpaceDN w:val="0"/>
                    <w:adjustRightInd w:val="0"/>
                    <w:spacing w:after="1" w:line="200" w:lineRule="atLeast"/>
                    <w:rPr>
                      <w:rFonts w:cs="Arial"/>
                      <w:szCs w:val="20"/>
                    </w:rPr>
                  </w:pPr>
                </w:p>
                <w:p w:rsidR="009D5F49" w:rsidRDefault="009D5F49" w:rsidP="00FB0319">
                  <w:pPr>
                    <w:autoSpaceDE w:val="0"/>
                    <w:autoSpaceDN w:val="0"/>
                    <w:adjustRightInd w:val="0"/>
                    <w:spacing w:after="1" w:line="200" w:lineRule="atLeast"/>
                    <w:rPr>
                      <w:rFonts w:cs="Arial"/>
                      <w:szCs w:val="20"/>
                    </w:rPr>
                  </w:pPr>
                </w:p>
                <w:p w:rsidR="009D5F49" w:rsidRDefault="009D5F49" w:rsidP="00FB0319">
                  <w:pPr>
                    <w:autoSpaceDE w:val="0"/>
                    <w:autoSpaceDN w:val="0"/>
                    <w:adjustRightInd w:val="0"/>
                    <w:spacing w:after="1" w:line="200" w:lineRule="atLeast"/>
                    <w:rPr>
                      <w:rFonts w:cs="Arial"/>
                      <w:szCs w:val="20"/>
                    </w:rPr>
                  </w:pPr>
                </w:p>
                <w:p w:rsidR="009D5F49" w:rsidRDefault="009D5F49" w:rsidP="00FB0319">
                  <w:pPr>
                    <w:autoSpaceDE w:val="0"/>
                    <w:autoSpaceDN w:val="0"/>
                    <w:adjustRightInd w:val="0"/>
                    <w:spacing w:after="1" w:line="200" w:lineRule="atLeast"/>
                    <w:rPr>
                      <w:rFonts w:cs="Arial"/>
                      <w:szCs w:val="20"/>
                    </w:rPr>
                  </w:pPr>
                </w:p>
                <w:p w:rsidR="009D5F49" w:rsidRDefault="009D5F49" w:rsidP="00FB0319">
                  <w:pPr>
                    <w:autoSpaceDE w:val="0"/>
                    <w:autoSpaceDN w:val="0"/>
                    <w:adjustRightInd w:val="0"/>
                    <w:spacing w:after="1" w:line="200" w:lineRule="atLeast"/>
                    <w:rPr>
                      <w:rFonts w:cs="Arial"/>
                      <w:szCs w:val="20"/>
                    </w:rPr>
                  </w:pPr>
                </w:p>
                <w:p w:rsidR="009D5F49" w:rsidRDefault="009D5F49"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C9034F">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3234A3" w:rsidRDefault="003234A3" w:rsidP="003234A3">
                  <w:pPr>
                    <w:autoSpaceDE w:val="0"/>
                    <w:autoSpaceDN w:val="0"/>
                    <w:adjustRightInd w:val="0"/>
                    <w:spacing w:after="1" w:line="200" w:lineRule="atLeast"/>
                    <w:rPr>
                      <w:rFonts w:cs="Arial"/>
                      <w:szCs w:val="20"/>
                    </w:rPr>
                  </w:pPr>
                </w:p>
                <w:p w:rsidR="003234A3" w:rsidRDefault="003234A3" w:rsidP="003234A3">
                  <w:pPr>
                    <w:autoSpaceDE w:val="0"/>
                    <w:autoSpaceDN w:val="0"/>
                    <w:adjustRightInd w:val="0"/>
                    <w:spacing w:after="1" w:line="200" w:lineRule="atLeast"/>
                    <w:rPr>
                      <w:rFonts w:cs="Arial"/>
                      <w:szCs w:val="20"/>
                    </w:rPr>
                  </w:pPr>
                </w:p>
                <w:p w:rsidR="003234A3" w:rsidRDefault="003234A3" w:rsidP="003234A3">
                  <w:pPr>
                    <w:autoSpaceDE w:val="0"/>
                    <w:autoSpaceDN w:val="0"/>
                    <w:adjustRightInd w:val="0"/>
                    <w:spacing w:after="1" w:line="200" w:lineRule="atLeast"/>
                    <w:rPr>
                      <w:rFonts w:cs="Arial"/>
                      <w:szCs w:val="20"/>
                    </w:rPr>
                  </w:pPr>
                </w:p>
                <w:p w:rsidR="003234A3" w:rsidRDefault="003234A3" w:rsidP="003234A3">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C9034F">
                    <w:rPr>
                      <w:rFonts w:cs="Arial"/>
                      <w:strike/>
                      <w:color w:val="FF0000"/>
                      <w:szCs w:val="20"/>
                    </w:rPr>
                    <w:t>из ЕИС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момент подписания документа в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C9034F">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lastRenderedPageBreak/>
                    <w:t>89</w:t>
                  </w:r>
                </w:p>
              </w:tc>
              <w:tc>
                <w:tcPr>
                  <w:tcW w:w="1701" w:type="dxa"/>
                  <w:tcBorders>
                    <w:top w:val="single" w:sz="4" w:space="0" w:color="auto"/>
                    <w:left w:val="single" w:sz="4" w:space="0" w:color="auto"/>
                    <w:bottom w:val="single" w:sz="4" w:space="0" w:color="auto"/>
                    <w:right w:val="single" w:sz="4" w:space="0" w:color="auto"/>
                  </w:tcBorders>
                </w:tcPr>
                <w:p w:rsidR="00C9034F" w:rsidRDefault="00C278D1" w:rsidP="00FB0319">
                  <w:pPr>
                    <w:autoSpaceDE w:val="0"/>
                    <w:autoSpaceDN w:val="0"/>
                    <w:adjustRightInd w:val="0"/>
                    <w:spacing w:after="1" w:line="200" w:lineRule="atLeast"/>
                    <w:rPr>
                      <w:rFonts w:cs="Arial"/>
                      <w:szCs w:val="20"/>
                    </w:rPr>
                  </w:pPr>
                  <w:r>
                    <w:rPr>
                      <w:rFonts w:cs="Arial"/>
                      <w:szCs w:val="20"/>
                    </w:rPr>
                    <w:t xml:space="preserve">Документ, подтверждающий возникновение денежного обязательства по контрактам </w:t>
                  </w:r>
                  <w:r w:rsidRPr="00C9034F">
                    <w:rPr>
                      <w:rFonts w:cs="Arial"/>
                      <w:strike/>
                      <w:color w:val="FF0000"/>
                      <w:szCs w:val="20"/>
                    </w:rPr>
                    <w:t>(договорам)</w:t>
                  </w:r>
                  <w:r>
                    <w:rPr>
                      <w:rFonts w:cs="Arial"/>
                      <w:szCs w:val="20"/>
                    </w:rPr>
                    <w:t xml:space="preserve"> с резолюцией ответственного лица субъекта централизованного учета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89</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12" w:name="П16"/>
                  <w:bookmarkEnd w:id="12"/>
                  <w:r>
                    <w:rPr>
                      <w:rFonts w:cs="Arial"/>
                      <w:szCs w:val="20"/>
                    </w:rPr>
                    <w:t xml:space="preserve">Акт </w:t>
                  </w:r>
                  <w:r w:rsidRPr="003234A3">
                    <w:rPr>
                      <w:rFonts w:cs="Arial"/>
                      <w:szCs w:val="20"/>
                    </w:rPr>
                    <w:t xml:space="preserve">выполненных работ, акт об оказании услуг, акт приема-передачи, счет-фактура, справка-расчет, товарная накладная, универсальный передаточный документ </w:t>
                  </w:r>
                  <w:r w:rsidRPr="003234A3">
                    <w:rPr>
                      <w:rFonts w:cs="Arial"/>
                      <w:strike/>
                      <w:color w:val="FF0000"/>
                      <w:szCs w:val="20"/>
                    </w:rPr>
                    <w:t>или иной</w:t>
                  </w:r>
                  <w:r w:rsidRPr="003234A3">
                    <w:rPr>
                      <w:rFonts w:cs="Arial"/>
                      <w:szCs w:val="20"/>
                    </w:rPr>
                    <w:t xml:space="preserve"> документ, подтверждающий возникновение денежного обязательства с резолюцией ответственного лица субъекта централизованного учета</w:t>
                  </w:r>
                </w:p>
                <w:p w:rsidR="003234A3" w:rsidRDefault="005055CD" w:rsidP="00FB0319">
                  <w:pPr>
                    <w:autoSpaceDE w:val="0"/>
                    <w:autoSpaceDN w:val="0"/>
                    <w:adjustRightInd w:val="0"/>
                    <w:spacing w:after="1" w:line="200" w:lineRule="atLeast"/>
                    <w:rPr>
                      <w:rFonts w:cs="Arial"/>
                      <w:szCs w:val="20"/>
                    </w:rPr>
                  </w:pPr>
                  <w:hyperlink w:anchor="П15" w:history="1">
                    <w:r w:rsidR="003234A3" w:rsidRPr="003234A3">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образ </w:t>
                  </w:r>
                  <w:r w:rsidRPr="00C9034F">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234A3">
                    <w:rPr>
                      <w:rFonts w:cs="Arial"/>
                      <w:szCs w:val="20"/>
                    </w:rPr>
                    <w:t>направление в день</w:t>
                  </w:r>
                  <w:r>
                    <w:rPr>
                      <w:rFonts w:cs="Arial"/>
                      <w:szCs w:val="20"/>
                    </w:rPr>
                    <w:t xml:space="preserve"> подписания </w:t>
                  </w:r>
                  <w:r w:rsidRPr="003234A3">
                    <w:rPr>
                      <w:rFonts w:cs="Arial"/>
                      <w:szCs w:val="20"/>
                    </w:rPr>
                    <w:t xml:space="preserve">документа, но не позднее, чем за три рабочих дня до окончания срока оплаты по контракту </w:t>
                  </w:r>
                  <w:r w:rsidRPr="00C9034F">
                    <w:rPr>
                      <w:rFonts w:cs="Arial"/>
                      <w:strike/>
                      <w:color w:val="FF0000"/>
                      <w:szCs w:val="20"/>
                    </w:rPr>
                    <w:t>(договору)</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234A3">
                    <w:rPr>
                      <w:rFonts w:cs="Arial"/>
                      <w:strike/>
                      <w:color w:val="FF0000"/>
                      <w:szCs w:val="20"/>
                    </w:rPr>
                    <w:t>в части отражения факта хозяйственной жизни:</w:t>
                  </w:r>
                  <w:r>
                    <w:rPr>
                      <w:rFonts w:cs="Arial"/>
                      <w:szCs w:val="20"/>
                    </w:rPr>
                    <w:t xml:space="preserve"> не позднее следующего рабочего дня со дня получения документа в ГИИС "Электронный бюджет"</w:t>
                  </w:r>
                  <w:r w:rsidRPr="003234A3">
                    <w:rPr>
                      <w:rFonts w:cs="Arial"/>
                      <w:strike/>
                      <w:color w:val="FF0000"/>
                      <w:szCs w:val="20"/>
                    </w:rPr>
                    <w:t>;</w:t>
                  </w:r>
                </w:p>
                <w:p w:rsidR="00C9034F" w:rsidRDefault="00C278D1" w:rsidP="00FB0319">
                  <w:pPr>
                    <w:autoSpaceDE w:val="0"/>
                    <w:autoSpaceDN w:val="0"/>
                    <w:adjustRightInd w:val="0"/>
                    <w:spacing w:after="1" w:line="200" w:lineRule="atLeast"/>
                    <w:rPr>
                      <w:rFonts w:cs="Arial"/>
                      <w:szCs w:val="20"/>
                    </w:rPr>
                  </w:pPr>
                  <w:r w:rsidRPr="003234A3">
                    <w:rPr>
                      <w:rFonts w:cs="Arial"/>
                      <w:strike/>
                      <w:color w:val="FF0000"/>
                      <w:szCs w:val="20"/>
                    </w:rPr>
                    <w:t xml:space="preserve">в части формирования </w:t>
                  </w:r>
                  <w:r w:rsidRPr="00C9034F">
                    <w:rPr>
                      <w:rFonts w:cs="Arial"/>
                      <w:strike/>
                      <w:color w:val="FF0000"/>
                      <w:szCs w:val="20"/>
                    </w:rPr>
                    <w:t>Распоряжения</w:t>
                  </w:r>
                  <w:r w:rsidRPr="003234A3">
                    <w:rPr>
                      <w:rFonts w:cs="Arial"/>
                      <w:strike/>
                      <w:color w:val="FF0000"/>
                      <w:szCs w:val="20"/>
                    </w:rPr>
                    <w:t xml:space="preserve"> о свершении казначейских платеже</w:t>
                  </w:r>
                  <w:r w:rsidR="00C9034F" w:rsidRPr="003234A3">
                    <w:rPr>
                      <w:rFonts w:cs="Arial"/>
                      <w:strike/>
                      <w:color w:val="FF0000"/>
                      <w:szCs w:val="20"/>
                    </w:rPr>
                    <w:t>й</w:t>
                  </w:r>
                  <w:r w:rsidRPr="003234A3">
                    <w:rPr>
                      <w:rFonts w:cs="Arial"/>
                      <w:strike/>
                      <w:color w:val="FF0000"/>
                      <w:szCs w:val="20"/>
                    </w:rPr>
                    <w:t xml:space="preserve"> по </w:t>
                  </w:r>
                  <w:r w:rsidRPr="00C9034F">
                    <w:rPr>
                      <w:rFonts w:cs="Arial"/>
                      <w:strike/>
                      <w:color w:val="FF0000"/>
                      <w:szCs w:val="20"/>
                    </w:rPr>
                    <w:t>форме</w:t>
                  </w:r>
                  <w:r w:rsidRPr="003234A3">
                    <w:rPr>
                      <w:rFonts w:cs="Arial"/>
                      <w:strike/>
                      <w:color w:val="FF0000"/>
                      <w:szCs w:val="20"/>
                    </w:rPr>
                    <w:t xml:space="preserve"> согласно </w:t>
                  </w:r>
                  <w:r w:rsidRPr="00C9034F">
                    <w:rPr>
                      <w:rFonts w:cs="Arial"/>
                      <w:strike/>
                      <w:color w:val="FF0000"/>
                      <w:szCs w:val="20"/>
                    </w:rPr>
                    <w:t>Приложению</w:t>
                  </w:r>
                  <w:r w:rsidRPr="003234A3">
                    <w:rPr>
                      <w:rFonts w:cs="Arial"/>
                      <w:strike/>
                      <w:color w:val="FF0000"/>
                      <w:szCs w:val="20"/>
                    </w:rPr>
                    <w:t xml:space="preserve"> N 15, 16 к </w:t>
                  </w:r>
                  <w:r w:rsidRPr="00C9034F">
                    <w:rPr>
                      <w:rFonts w:cs="Arial"/>
                      <w:strike/>
                      <w:color w:val="FF0000"/>
                      <w:szCs w:val="20"/>
                    </w:rPr>
                    <w:t>Приказу</w:t>
                  </w:r>
                  <w:r w:rsidRPr="003234A3">
                    <w:rPr>
                      <w:rFonts w:cs="Arial"/>
                      <w:strike/>
                      <w:color w:val="FF0000"/>
                      <w:szCs w:val="20"/>
                    </w:rPr>
                    <w:t xml:space="preserve"> N 21н</w:t>
                  </w:r>
                  <w:r w:rsidRPr="00C9034F">
                    <w:rPr>
                      <w:rFonts w:cs="Arial"/>
                      <w:strike/>
                      <w:color w:val="FF0000"/>
                      <w:szCs w:val="20"/>
                    </w:rPr>
                    <w:t>:</w:t>
                  </w:r>
                  <w:r w:rsidRPr="003234A3">
                    <w:rPr>
                      <w:rFonts w:cs="Arial"/>
                      <w:strike/>
                      <w:color w:val="FF0000"/>
                      <w:szCs w:val="20"/>
                    </w:rPr>
                    <w:t xml:space="preserve"> не позднее 3 (трех) </w:t>
                  </w:r>
                  <w:r w:rsidRPr="003234A3">
                    <w:rPr>
                      <w:rFonts w:cs="Arial"/>
                      <w:strike/>
                      <w:color w:val="FF0000"/>
                      <w:szCs w:val="20"/>
                    </w:rPr>
                    <w:lastRenderedPageBreak/>
                    <w:t>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234A3">
                    <w:rPr>
                      <w:rFonts w:cs="Arial"/>
                      <w:strike/>
                      <w:color w:val="FF0000"/>
                      <w:szCs w:val="20"/>
                    </w:rPr>
                    <w:lastRenderedPageBreak/>
                    <w:t>1)</w:t>
                  </w:r>
                  <w:r>
                    <w:rPr>
                      <w:rFonts w:cs="Arial"/>
                      <w:szCs w:val="20"/>
                    </w:rPr>
                    <w:t xml:space="preserve"> отражение факта хозяйственной жизни в учет</w:t>
                  </w:r>
                  <w:r w:rsidRPr="003234A3">
                    <w:rPr>
                      <w:rFonts w:cs="Arial"/>
                      <w:szCs w:val="20"/>
                    </w:rPr>
                    <w:t>е</w:t>
                  </w:r>
                  <w:r w:rsidRPr="003234A3">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3234A3">
                    <w:rPr>
                      <w:rFonts w:cs="Arial"/>
                      <w:strike/>
                      <w:color w:val="FF0000"/>
                      <w:szCs w:val="20"/>
                    </w:rPr>
                    <w:t xml:space="preserve">2) формирование </w:t>
                  </w:r>
                  <w:r w:rsidRPr="00C9034F">
                    <w:rPr>
                      <w:rFonts w:cs="Arial"/>
                      <w:strike/>
                      <w:color w:val="FF0000"/>
                      <w:szCs w:val="20"/>
                    </w:rPr>
                    <w:t>Распоряжения</w:t>
                  </w:r>
                  <w:r w:rsidRPr="003234A3">
                    <w:rPr>
                      <w:rFonts w:cs="Arial"/>
                      <w:strike/>
                      <w:color w:val="FF0000"/>
                      <w:szCs w:val="20"/>
                    </w:rPr>
                    <w:t xml:space="preserve"> о совершении казначейских платежей по </w:t>
                  </w:r>
                  <w:r w:rsidRPr="00C9034F">
                    <w:rPr>
                      <w:rFonts w:cs="Arial"/>
                      <w:strike/>
                      <w:color w:val="FF0000"/>
                      <w:szCs w:val="20"/>
                    </w:rPr>
                    <w:t>форме</w:t>
                  </w:r>
                  <w:r w:rsidRPr="003234A3">
                    <w:rPr>
                      <w:rFonts w:cs="Arial"/>
                      <w:strike/>
                      <w:color w:val="FF0000"/>
                      <w:szCs w:val="20"/>
                    </w:rPr>
                    <w:t xml:space="preserve"> согласно </w:t>
                  </w:r>
                  <w:r w:rsidRPr="00C9034F">
                    <w:rPr>
                      <w:rFonts w:cs="Arial"/>
                      <w:strike/>
                      <w:color w:val="FF0000"/>
                      <w:szCs w:val="20"/>
                    </w:rPr>
                    <w:t>Приложению</w:t>
                  </w:r>
                  <w:r w:rsidRPr="003234A3">
                    <w:rPr>
                      <w:rFonts w:cs="Arial"/>
                      <w:strike/>
                      <w:color w:val="FF0000"/>
                      <w:szCs w:val="20"/>
                    </w:rPr>
                    <w:t xml:space="preserve"> N 15, 16 к </w:t>
                  </w:r>
                  <w:r w:rsidRPr="00C9034F">
                    <w:rPr>
                      <w:rFonts w:cs="Arial"/>
                      <w:strike/>
                      <w:color w:val="FF0000"/>
                      <w:szCs w:val="20"/>
                    </w:rPr>
                    <w:t>Приказу</w:t>
                  </w:r>
                  <w:r w:rsidRPr="003234A3">
                    <w:rPr>
                      <w:rFonts w:cs="Arial"/>
                      <w:strike/>
                      <w:color w:val="FF0000"/>
                      <w:szCs w:val="20"/>
                    </w:rPr>
                    <w:t xml:space="preserve"> N 21н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C9034F">
                    <w:rPr>
                      <w:rFonts w:cs="Arial"/>
                      <w:strike/>
                      <w:color w:val="FF0000"/>
                      <w:szCs w:val="20"/>
                    </w:rPr>
                    <w:t>Журналах операций</w:t>
                  </w:r>
                  <w:r>
                    <w:rPr>
                      <w:rFonts w:cs="Arial"/>
                      <w:szCs w:val="20"/>
                    </w:rPr>
                    <w:t xml:space="preserve"> (код формы по ОКУД 0504071)</w:t>
                  </w:r>
                  <w:r w:rsidRPr="003234A3">
                    <w:rPr>
                      <w:rFonts w:cs="Arial"/>
                      <w:strike/>
                      <w:color w:val="FF0000"/>
                      <w:szCs w:val="20"/>
                    </w:rPr>
                    <w:t xml:space="preserve">, </w:t>
                  </w:r>
                  <w:r w:rsidRPr="00C9034F">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C9034F" w:rsidRDefault="00C278D1" w:rsidP="00FB0319">
                  <w:pPr>
                    <w:autoSpaceDE w:val="0"/>
                    <w:autoSpaceDN w:val="0"/>
                    <w:adjustRightInd w:val="0"/>
                    <w:spacing w:after="1" w:line="200" w:lineRule="atLeast"/>
                    <w:rPr>
                      <w:rFonts w:cs="Arial"/>
                      <w:strike/>
                      <w:szCs w:val="20"/>
                    </w:rPr>
                  </w:pPr>
                  <w:r w:rsidRPr="00C9034F">
                    <w:rPr>
                      <w:rFonts w:cs="Arial"/>
                      <w:strike/>
                      <w:color w:val="FF0000"/>
                      <w:szCs w:val="20"/>
                    </w:rPr>
                    <w:t>89</w:t>
                  </w:r>
                  <w:r w:rsidRPr="005D4E41">
                    <w:rPr>
                      <w:rFonts w:cs="Arial"/>
                      <w:szCs w:val="20"/>
                    </w:rPr>
                    <w:t>.</w:t>
                  </w:r>
                  <w:r w:rsidRPr="00C9034F">
                    <w:rPr>
                      <w:rFonts w:cs="Arial"/>
                      <w:strike/>
                      <w:color w:val="FF0000"/>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Акт выполненных работ, акт об оказании услуг, акт приема-передачи, счет-фактура, справка-расчет, товарная накладная, универсальный передаточный документ или иной документ, подтверждающий возникновение денежного обязательства с резолюцией ответственного лица субъекта централизованного учета (при условии наличия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электронные сведения из ЕАТ</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в день подписания документа в ЕАТ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в части отражения факта хозяйственной жизни: одномоментно после поступления документа в ГИИС "Электронный бюджет";</w:t>
                  </w:r>
                </w:p>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в части формирования Распоряжения о свершении казначейских платеже</w:t>
                  </w:r>
                  <w:r w:rsidR="005055CD">
                    <w:rPr>
                      <w:rFonts w:cs="Arial"/>
                      <w:strike/>
                      <w:color w:val="FF0000"/>
                      <w:szCs w:val="20"/>
                    </w:rPr>
                    <w:t>й</w:t>
                  </w:r>
                  <w:r w:rsidRPr="00C9034F">
                    <w:rPr>
                      <w:rFonts w:cs="Arial"/>
                      <w:strike/>
                      <w:color w:val="FF0000"/>
                      <w:szCs w:val="20"/>
                    </w:rPr>
                    <w:t xml:space="preserve"> по форме согласно Приложению N 15, 16 к Приказу N 21н: не позднее 3 (трех)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2) формирование Распоряжения о совершении казначейских платежей по форме согласно Приложению N 15, 16 к Приказу N 21н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89</w:t>
                  </w:r>
                  <w:r>
                    <w:rPr>
                      <w:rFonts w:cs="Arial"/>
                      <w:szCs w:val="20"/>
                    </w:rPr>
                    <w:t>.</w:t>
                  </w:r>
                  <w:r w:rsidRPr="00C9034F">
                    <w:rPr>
                      <w:rFonts w:cs="Arial"/>
                      <w:strike/>
                      <w:color w:val="FF0000"/>
                      <w:szCs w:val="20"/>
                    </w:rPr>
                    <w:t>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Документ о приемке по контрактам</w:t>
                  </w:r>
                  <w:r w:rsidRPr="000425E6">
                    <w:rPr>
                      <w:rFonts w:cs="Arial"/>
                      <w:strike/>
                      <w:color w:val="FF0000"/>
                      <w:szCs w:val="20"/>
                    </w:rPr>
                    <w:t>/договорам</w:t>
                  </w:r>
                  <w:r>
                    <w:rPr>
                      <w:rFonts w:cs="Arial"/>
                      <w:szCs w:val="20"/>
                    </w:rPr>
                    <w:t>, заключенным в результате электронных конкурентных процедур</w:t>
                  </w:r>
                  <w:r w:rsidRPr="000425E6">
                    <w:rPr>
                      <w:rFonts w:cs="Arial"/>
                      <w:strike/>
                      <w:color w:val="FF0000"/>
                      <w:szCs w:val="20"/>
                    </w:rPr>
                    <w:t>, извещения по которым размещены в ЕИС с 01.01.2022</w:t>
                  </w:r>
                </w:p>
                <w:p w:rsidR="00C9034F" w:rsidRDefault="00C9034F"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0425E6">
                    <w:rPr>
                      <w:rFonts w:cs="Arial"/>
                      <w:strike/>
                      <w:color w:val="FF0000"/>
                      <w:szCs w:val="20"/>
                    </w:rPr>
                    <w:t>из ЕИС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день подписания документа о приемке в электронном виде в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0425E6">
                    <w:rPr>
                      <w:rFonts w:cs="Arial"/>
                      <w:strike/>
                      <w:color w:val="FF0000"/>
                      <w:szCs w:val="20"/>
                    </w:rPr>
                    <w:t>Журналах операций</w:t>
                  </w:r>
                  <w:r>
                    <w:rPr>
                      <w:rFonts w:cs="Arial"/>
                      <w:szCs w:val="20"/>
                    </w:rPr>
                    <w:t xml:space="preserve"> (код формы по ОКУД 0504071), </w:t>
                  </w:r>
                  <w:r w:rsidRPr="000425E6">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9034F">
                    <w:rPr>
                      <w:rFonts w:cs="Arial"/>
                      <w:strike/>
                      <w:color w:val="FF0000"/>
                      <w:szCs w:val="20"/>
                    </w:rPr>
                    <w:t>90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425E6">
                    <w:rPr>
                      <w:rFonts w:cs="Arial"/>
                      <w:strike/>
                      <w:color w:val="FF0000"/>
                      <w:szCs w:val="20"/>
                    </w:rPr>
                    <w:t>Независимая гарантия (информация</w:t>
                  </w:r>
                  <w:r>
                    <w:rPr>
                      <w:rFonts w:cs="Arial"/>
                      <w:szCs w:val="20"/>
                    </w:rPr>
                    <w:t xml:space="preserve"> о независимой гарантии</w:t>
                  </w:r>
                  <w:r w:rsidRPr="000425E6">
                    <w:rPr>
                      <w:rFonts w:cs="Arial"/>
                      <w:strike/>
                      <w:color w:val="FF0000"/>
                      <w:szCs w:val="20"/>
                    </w:rPr>
                    <w:t>)</w:t>
                  </w: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C9034F" w:rsidRDefault="00C9034F" w:rsidP="00FB0319">
                  <w:pPr>
                    <w:autoSpaceDE w:val="0"/>
                    <w:autoSpaceDN w:val="0"/>
                    <w:adjustRightInd w:val="0"/>
                    <w:spacing w:after="1" w:line="200" w:lineRule="atLeast"/>
                    <w:rPr>
                      <w:rFonts w:cs="Arial"/>
                      <w:szCs w:val="20"/>
                    </w:rPr>
                  </w:pPr>
                </w:p>
                <w:p w:rsidR="003234A3" w:rsidRDefault="003234A3"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425E6">
                    <w:rPr>
                      <w:rFonts w:cs="Arial"/>
                      <w:strike/>
                      <w:color w:val="FF0000"/>
                      <w:szCs w:val="20"/>
                    </w:rPr>
                    <w:t>90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Независимая гарантия (при отсутствии функциональной возможности представления информации в электронном виде)</w:t>
                  </w: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425E6">
                    <w:rPr>
                      <w:rFonts w:cs="Arial"/>
                      <w:strike/>
                      <w:color w:val="FF0000"/>
                      <w:szCs w:val="20"/>
                    </w:rPr>
                    <w:t>электронный образ (</w:t>
                  </w:r>
                  <w:r>
                    <w:rPr>
                      <w:rFonts w:cs="Arial"/>
                      <w:szCs w:val="20"/>
                    </w:rPr>
                    <w:t>скан-копия</w:t>
                  </w:r>
                  <w:r w:rsidRPr="000425E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1 (одного) рабочего дня со дня </w:t>
                  </w:r>
                  <w:r w:rsidRPr="000425E6">
                    <w:rPr>
                      <w:rFonts w:cs="Arial"/>
                      <w:strike/>
                      <w:color w:val="FF0000"/>
                      <w:szCs w:val="20"/>
                    </w:rPr>
                    <w:t>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425E6">
                    <w:rPr>
                      <w:rFonts w:cs="Arial"/>
                      <w:strike/>
                      <w:color w:val="FF0000"/>
                      <w:szCs w:val="20"/>
                    </w:rPr>
                    <w:t>90</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425E6">
                    <w:rPr>
                      <w:rFonts w:cs="Arial"/>
                      <w:strike/>
                      <w:color w:val="FF0000"/>
                      <w:szCs w:val="20"/>
                    </w:rPr>
                    <w:t>Информация</w:t>
                  </w:r>
                  <w:r>
                    <w:rPr>
                      <w:rFonts w:cs="Arial"/>
                      <w:szCs w:val="20"/>
                    </w:rPr>
                    <w:t xml:space="preserve"> о независ</w:t>
                  </w:r>
                  <w:r w:rsidR="000425E6">
                    <w:rPr>
                      <w:rFonts w:cs="Arial"/>
                      <w:szCs w:val="20"/>
                    </w:rPr>
                    <w:t>им</w:t>
                  </w:r>
                  <w:r>
                    <w:rPr>
                      <w:rFonts w:cs="Arial"/>
                      <w:szCs w:val="20"/>
                    </w:rPr>
                    <w:t xml:space="preserve">ой гарантии, в том числе </w:t>
                  </w:r>
                  <w:r w:rsidRPr="000425E6">
                    <w:rPr>
                      <w:rFonts w:cs="Arial"/>
                      <w:strike/>
                      <w:color w:val="FF0000"/>
                      <w:szCs w:val="20"/>
                    </w:rPr>
                    <w:t>информация</w:t>
                  </w:r>
                  <w:r>
                    <w:rPr>
                      <w:rFonts w:cs="Arial"/>
                      <w:szCs w:val="20"/>
                    </w:rPr>
                    <w:t xml:space="preserve"> об окончании действия </w:t>
                  </w:r>
                  <w:r w:rsidRPr="000425E6">
                    <w:rPr>
                      <w:rFonts w:cs="Arial"/>
                      <w:strike/>
                      <w:color w:val="FF0000"/>
                      <w:szCs w:val="20"/>
                    </w:rPr>
                    <w:t>независимых гарантий</w:t>
                  </w:r>
                  <w:r>
                    <w:rPr>
                      <w:rFonts w:cs="Arial"/>
                      <w:szCs w:val="20"/>
                    </w:rPr>
                    <w:t xml:space="preserve"> (</w:t>
                  </w:r>
                  <w:r w:rsidRPr="000425E6">
                    <w:rPr>
                      <w:rFonts w:cs="Arial"/>
                      <w:strike/>
                      <w:color w:val="FF0000"/>
                      <w:szCs w:val="20"/>
                    </w:rPr>
                    <w:t>договоров</w:t>
                  </w:r>
                  <w:r>
                    <w:rPr>
                      <w:rFonts w:cs="Arial"/>
                      <w:szCs w:val="20"/>
                    </w:rPr>
                    <w:t xml:space="preserve"> поручительства)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и направление не позднее 1 (одного) рабочего дня со дня </w:t>
                  </w:r>
                  <w:r w:rsidRPr="000425E6">
                    <w:rPr>
                      <w:rFonts w:cs="Arial"/>
                      <w:strike/>
                      <w:color w:val="FF0000"/>
                      <w:szCs w:val="20"/>
                    </w:rPr>
                    <w:t>получения документа</w:t>
                  </w: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0425E6">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 момента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0425E6" w:rsidRDefault="00C278D1" w:rsidP="00FB0319">
                  <w:pPr>
                    <w:autoSpaceDE w:val="0"/>
                    <w:autoSpaceDN w:val="0"/>
                    <w:adjustRightInd w:val="0"/>
                    <w:spacing w:after="1" w:line="200" w:lineRule="atLeast"/>
                    <w:rPr>
                      <w:rFonts w:cs="Arial"/>
                      <w:strike/>
                      <w:szCs w:val="20"/>
                    </w:rPr>
                  </w:pPr>
                  <w:r w:rsidRPr="000425E6">
                    <w:rPr>
                      <w:rFonts w:cs="Arial"/>
                      <w:strike/>
                      <w:color w:val="FF0000"/>
                      <w:szCs w:val="20"/>
                    </w:rPr>
                    <w:lastRenderedPageBreak/>
                    <w:t>91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425E6">
                    <w:rPr>
                      <w:rFonts w:cs="Arial"/>
                      <w:strike/>
                      <w:color w:val="FF0000"/>
                      <w:szCs w:val="20"/>
                    </w:rPr>
                    <w:t>Информация</w:t>
                  </w:r>
                  <w:r>
                    <w:rPr>
                      <w:rFonts w:cs="Arial"/>
                      <w:szCs w:val="20"/>
                    </w:rPr>
                    <w:t xml:space="preserve"> об исполнении контрагентом обязательств, обеспеченных независимой гарантией</w:t>
                  </w: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425E6">
                    <w:rPr>
                      <w:rFonts w:cs="Arial"/>
                      <w:strike/>
                      <w:color w:val="FF0000"/>
                      <w:szCs w:val="20"/>
                    </w:rPr>
                    <w:t>91</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425E6">
                    <w:rPr>
                      <w:rFonts w:cs="Arial"/>
                      <w:strike/>
                      <w:color w:val="FF0000"/>
                      <w:szCs w:val="20"/>
                    </w:rPr>
                    <w:t>Информация</w:t>
                  </w:r>
                  <w:r>
                    <w:rPr>
                      <w:rFonts w:cs="Arial"/>
                      <w:szCs w:val="20"/>
                    </w:rPr>
                    <w:t xml:space="preserve"> об исполнении контрагентом обязательств, обеспеченных независимой гарантией (при отсутствии функциональной возможности представления в электронном виде)</w:t>
                  </w: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425E6">
                    <w:rPr>
                      <w:rFonts w:cs="Arial"/>
                      <w:strike/>
                      <w:color w:val="FF0000"/>
                      <w:szCs w:val="20"/>
                    </w:rPr>
                    <w:t>электронный образ (</w:t>
                  </w:r>
                  <w:r>
                    <w:rPr>
                      <w:rFonts w:cs="Arial"/>
                      <w:szCs w:val="20"/>
                    </w:rPr>
                    <w:t>скан-копия</w:t>
                  </w:r>
                  <w:r w:rsidRPr="000425E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исполнения контрагентом обязательств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425E6">
                    <w:rPr>
                      <w:rFonts w:cs="Arial"/>
                      <w:strike/>
                      <w:color w:val="FF0000"/>
                      <w:szCs w:val="20"/>
                    </w:rPr>
                    <w:t>91</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425E6">
                    <w:rPr>
                      <w:rFonts w:cs="Arial"/>
                      <w:strike/>
                      <w:color w:val="FF0000"/>
                      <w:szCs w:val="20"/>
                    </w:rPr>
                    <w:t>Информация</w:t>
                  </w:r>
                  <w:r>
                    <w:rPr>
                      <w:rFonts w:cs="Arial"/>
                      <w:szCs w:val="20"/>
                    </w:rPr>
                    <w:t xml:space="preserve"> об исполнении контрагентом обязательств, обеспеченных независимой гарантией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0425E6">
                    <w:rPr>
                      <w:rFonts w:cs="Arial"/>
                      <w:strike/>
                      <w:color w:val="FF0000"/>
                      <w:szCs w:val="20"/>
                    </w:rPr>
                    <w:t>из ЕИС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момент подписания документа в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 момента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425E6">
                    <w:rPr>
                      <w:rFonts w:cs="Arial"/>
                      <w:strike/>
                      <w:color w:val="FF0000"/>
                      <w:szCs w:val="20"/>
                    </w:rPr>
                    <w:t>92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Заявление </w:t>
                  </w:r>
                  <w:r w:rsidRPr="005E440A">
                    <w:rPr>
                      <w:rFonts w:cs="Arial"/>
                      <w:strike/>
                      <w:color w:val="FF0000"/>
                      <w:szCs w:val="20"/>
                    </w:rPr>
                    <w:t>на выдачу</w:t>
                  </w:r>
                  <w:r>
                    <w:rPr>
                      <w:rFonts w:cs="Arial"/>
                      <w:szCs w:val="20"/>
                    </w:rPr>
                    <w:t xml:space="preserve"> (</w:t>
                  </w:r>
                  <w:r w:rsidRPr="005E440A">
                    <w:rPr>
                      <w:rFonts w:cs="Arial"/>
                      <w:strike/>
                      <w:color w:val="FF0000"/>
                      <w:szCs w:val="20"/>
                    </w:rPr>
                    <w:t>перевод</w:t>
                  </w:r>
                  <w:r>
                    <w:rPr>
                      <w:rFonts w:cs="Arial"/>
                      <w:szCs w:val="20"/>
                    </w:rPr>
                    <w:t xml:space="preserve">, </w:t>
                  </w:r>
                  <w:r w:rsidRPr="005E440A">
                    <w:rPr>
                      <w:rFonts w:cs="Arial"/>
                      <w:strike/>
                      <w:color w:val="FF0000"/>
                      <w:szCs w:val="20"/>
                    </w:rPr>
                    <w:t>отзыв</w:t>
                  </w:r>
                  <w:r>
                    <w:rPr>
                      <w:rFonts w:cs="Arial"/>
                      <w:szCs w:val="20"/>
                    </w:rPr>
                    <w:t xml:space="preserve">) </w:t>
                  </w:r>
                  <w:r w:rsidRPr="005E440A">
                    <w:rPr>
                      <w:rFonts w:cs="Arial"/>
                      <w:strike/>
                      <w:color w:val="FF0000"/>
                      <w:szCs w:val="20"/>
                    </w:rPr>
                    <w:t>казначейского</w:t>
                  </w:r>
                  <w:r>
                    <w:rPr>
                      <w:rFonts w:cs="Arial"/>
                      <w:szCs w:val="20"/>
                    </w:rPr>
                    <w:t xml:space="preserve"> обеспечения обязательств (код формы по ОКУД 0506108) &lt;</w:t>
                  </w:r>
                  <w:r w:rsidRPr="005E440A">
                    <w:rPr>
                      <w:rFonts w:cs="Arial"/>
                      <w:strike/>
                      <w:color w:val="FF0000"/>
                      <w:szCs w:val="20"/>
                    </w:rPr>
                    <w:t>56</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по мере необходимости;</w:t>
                  </w:r>
                </w:p>
                <w:p w:rsidR="00C278D1" w:rsidRDefault="00C278D1" w:rsidP="00FB0319">
                  <w:pPr>
                    <w:autoSpaceDE w:val="0"/>
                    <w:autoSpaceDN w:val="0"/>
                    <w:adjustRightInd w:val="0"/>
                    <w:spacing w:after="1" w:line="200" w:lineRule="atLeast"/>
                    <w:rPr>
                      <w:rFonts w:cs="Arial"/>
                      <w:szCs w:val="20"/>
                    </w:rPr>
                  </w:pPr>
                  <w:r>
                    <w:rPr>
                      <w:rFonts w:cs="Arial"/>
                      <w:szCs w:val="20"/>
                    </w:rPr>
                    <w:t>2) подписание и направление в уполномоченн</w:t>
                  </w:r>
                  <w:r>
                    <w:rPr>
                      <w:rFonts w:cs="Arial"/>
                      <w:szCs w:val="20"/>
                    </w:rPr>
                    <w:lastRenderedPageBreak/>
                    <w:t>ую организацию не позднее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w:t>
                  </w:r>
                  <w:r>
                    <w:rPr>
                      <w:rFonts w:cs="Arial"/>
                      <w:szCs w:val="20"/>
                    </w:rPr>
                    <w:lastRenderedPageBreak/>
                    <w:t>ого учета, главный бухгалтер уполномоченной организации, 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дня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подписание документа;</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5E440A">
                    <w:rPr>
                      <w:rFonts w:cs="Arial"/>
                      <w:strike/>
                      <w:color w:val="FF0000"/>
                      <w:szCs w:val="20"/>
                    </w:rPr>
                    <w:t>Журналах операций</w:t>
                  </w:r>
                  <w:r>
                    <w:rPr>
                      <w:rFonts w:cs="Arial"/>
                      <w:szCs w:val="20"/>
                    </w:rPr>
                    <w:t xml:space="preserve"> (код формы по ОКУД 0504071)</w:t>
                  </w:r>
                  <w:r w:rsidRPr="005E440A">
                    <w:rPr>
                      <w:rFonts w:cs="Arial"/>
                      <w:strike/>
                      <w:color w:val="FF0000"/>
                      <w:szCs w:val="20"/>
                    </w:rPr>
                    <w:t xml:space="preserve">, установленных правилами организации и </w:t>
                  </w:r>
                  <w:r w:rsidRPr="005E440A">
                    <w:rPr>
                      <w:rFonts w:cs="Arial"/>
                      <w:strike/>
                      <w:color w:val="FF0000"/>
                      <w:szCs w:val="20"/>
                    </w:rPr>
                    <w:lastRenderedPageBreak/>
                    <w:t>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5E440A" w:rsidRDefault="00C278D1" w:rsidP="00FB0319">
                  <w:pPr>
                    <w:autoSpaceDE w:val="0"/>
                    <w:autoSpaceDN w:val="0"/>
                    <w:adjustRightInd w:val="0"/>
                    <w:spacing w:after="1" w:line="200" w:lineRule="atLeast"/>
                    <w:rPr>
                      <w:rFonts w:cs="Arial"/>
                      <w:strike/>
                      <w:szCs w:val="20"/>
                    </w:rPr>
                  </w:pPr>
                  <w:r w:rsidRPr="005E440A">
                    <w:rPr>
                      <w:rFonts w:cs="Arial"/>
                      <w:strike/>
                      <w:color w:val="FF0000"/>
                      <w:szCs w:val="20"/>
                    </w:rPr>
                    <w:lastRenderedPageBreak/>
                    <w:t>93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Сведения о персональных данных физических лиц - исполнителей, </w:t>
                  </w:r>
                  <w:r w:rsidRPr="005E440A">
                    <w:rPr>
                      <w:rFonts w:cs="Arial"/>
                      <w:strike/>
                      <w:color w:val="FF0000"/>
                      <w:szCs w:val="20"/>
                    </w:rPr>
                    <w:t>осуществляющим</w:t>
                  </w:r>
                  <w:r>
                    <w:rPr>
                      <w:rFonts w:cs="Arial"/>
                      <w:szCs w:val="20"/>
                    </w:rPr>
                    <w:t xml:space="preserve"> сбор и обработку сведений, полученных в ходе проведения переписей и других статистических обследований и наблюдений </w:t>
                  </w:r>
                  <w:r w:rsidRPr="005E440A">
                    <w:rPr>
                      <w:rFonts w:cs="Arial"/>
                      <w:strike/>
                      <w:color w:val="FF0000"/>
                      <w:szCs w:val="20"/>
                    </w:rPr>
                    <w:t>по договору гражданско-правового характера</w:t>
                  </w:r>
                </w:p>
                <w:p w:rsidR="000425E6" w:rsidRDefault="000425E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информации при формировании налоговой отчетности, сведений, направляемых в Фонд социального страхования (далее - </w:t>
                  </w:r>
                  <w:r w:rsidRPr="005E440A">
                    <w:rPr>
                      <w:rFonts w:cs="Arial"/>
                      <w:strike/>
                      <w:color w:val="FF0000"/>
                      <w:szCs w:val="20"/>
                    </w:rPr>
                    <w:t>ФСС</w:t>
                  </w:r>
                  <w:r>
                    <w:rPr>
                      <w:rFonts w:cs="Arial"/>
                      <w:szCs w:val="20"/>
                    </w:rPr>
                    <w: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формирования налоговой отчетности;</w:t>
                  </w:r>
                </w:p>
                <w:p w:rsidR="00C278D1" w:rsidRDefault="00C278D1" w:rsidP="00FB0319">
                  <w:pPr>
                    <w:autoSpaceDE w:val="0"/>
                    <w:autoSpaceDN w:val="0"/>
                    <w:adjustRightInd w:val="0"/>
                    <w:spacing w:after="1" w:line="200" w:lineRule="atLeast"/>
                    <w:rPr>
                      <w:rFonts w:cs="Arial"/>
                      <w:szCs w:val="20"/>
                    </w:rPr>
                  </w:pPr>
                  <w:r>
                    <w:rPr>
                      <w:rFonts w:cs="Arial"/>
                      <w:szCs w:val="20"/>
                    </w:rPr>
                    <w:t>2) для контроля правильности предоставления вычетов, компенсационных выплат, расчетов пособий;</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для формирования сведений, направляемых в </w:t>
                  </w:r>
                  <w:r w:rsidRPr="005E440A">
                    <w:rPr>
                      <w:rFonts w:cs="Arial"/>
                      <w:strike/>
                      <w:color w:val="FF0000"/>
                      <w:szCs w:val="20"/>
                    </w:rPr>
                    <w:t>ФСС</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0425E6" w:rsidRDefault="00C278D1" w:rsidP="00FB0319">
                  <w:pPr>
                    <w:autoSpaceDE w:val="0"/>
                    <w:autoSpaceDN w:val="0"/>
                    <w:adjustRightInd w:val="0"/>
                    <w:spacing w:after="1" w:line="200" w:lineRule="atLeast"/>
                    <w:rPr>
                      <w:rFonts w:cs="Arial"/>
                      <w:strike/>
                      <w:szCs w:val="20"/>
                    </w:rPr>
                  </w:pPr>
                  <w:r w:rsidRPr="000425E6">
                    <w:rPr>
                      <w:rFonts w:cs="Arial"/>
                      <w:strike/>
                      <w:color w:val="FF0000"/>
                      <w:szCs w:val="20"/>
                    </w:rPr>
                    <w:t>94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Договор гражданско-правового характера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E440A">
                    <w:rPr>
                      <w:rFonts w:cs="Arial"/>
                      <w:strike/>
                      <w:color w:val="FF0000"/>
                      <w:szCs w:val="20"/>
                    </w:rPr>
                    <w:t>94</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Договор гражданско-правового характера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образ </w:t>
                  </w:r>
                  <w:r w:rsidRPr="005E440A">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направление в уполномоченную организацию для отражения в учете не позднее следующего рабочего дня со дня заключения договора;</w:t>
                  </w:r>
                </w:p>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2) </w:t>
                  </w:r>
                  <w:r w:rsidRPr="005E440A">
                    <w:rPr>
                      <w:rFonts w:cs="Arial"/>
                      <w:strike/>
                      <w:color w:val="FF0000"/>
                      <w:szCs w:val="20"/>
                    </w:rPr>
                    <w:t>вносит персонифицированные данные</w:t>
                  </w:r>
                  <w:r>
                    <w:rPr>
                      <w:rFonts w:cs="Arial"/>
                      <w:szCs w:val="20"/>
                    </w:rPr>
                    <w:t xml:space="preserve"> о физическом лице - исполнителе по договору, реквизиты банковской карты, являющейся национальным платежным инструментом (при наличии) в ГИИС "Электронный бюджет" не позднее следующего рабочего дня со дня заключения договора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E440A">
                    <w:rPr>
                      <w:rFonts w:cs="Arial"/>
                      <w:strike/>
                      <w:color w:val="FF0000"/>
                      <w:szCs w:val="20"/>
                    </w:rPr>
                    <w:t>94</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 договоров </w:t>
                  </w:r>
                  <w:r w:rsidRPr="005E440A">
                    <w:rPr>
                      <w:rFonts w:cs="Arial"/>
                      <w:strike/>
                      <w:color w:val="FF0000"/>
                      <w:szCs w:val="20"/>
                    </w:rPr>
                    <w:t>гражданско-правового характера</w:t>
                  </w:r>
                  <w:r>
                    <w:rPr>
                      <w:rFonts w:cs="Arial"/>
                      <w:szCs w:val="20"/>
                    </w:rPr>
                    <w:t>, заключенных для сбора и обработки сведений, полученных в ходе проведения переписей и других статистических обследований и наблюдений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получения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5E440A" w:rsidRDefault="00C278D1" w:rsidP="00FB0319">
                  <w:pPr>
                    <w:autoSpaceDE w:val="0"/>
                    <w:autoSpaceDN w:val="0"/>
                    <w:adjustRightInd w:val="0"/>
                    <w:spacing w:after="1" w:line="200" w:lineRule="atLeast"/>
                    <w:rPr>
                      <w:rFonts w:cs="Arial"/>
                      <w:strike/>
                      <w:szCs w:val="20"/>
                    </w:rPr>
                  </w:pPr>
                  <w:r w:rsidRPr="005E440A">
                    <w:rPr>
                      <w:rFonts w:cs="Arial"/>
                      <w:strike/>
                      <w:color w:val="FF0000"/>
                      <w:szCs w:val="20"/>
                    </w:rPr>
                    <w:t>95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Акт выполненных работ (оказанных услуг) по договору гражданско-правового характера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E440A">
                    <w:rPr>
                      <w:rFonts w:cs="Arial"/>
                      <w:strike/>
                      <w:color w:val="FF0000"/>
                      <w:szCs w:val="20"/>
                    </w:rPr>
                    <w:t>95</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выполненных работ (оказанных </w:t>
                  </w:r>
                  <w:r>
                    <w:rPr>
                      <w:rFonts w:cs="Arial"/>
                      <w:szCs w:val="20"/>
                    </w:rPr>
                    <w:lastRenderedPageBreak/>
                    <w:t>услуг) по договору гражданско-правового характера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E440A">
                    <w:rPr>
                      <w:rFonts w:cs="Arial"/>
                      <w:strike/>
                      <w:color w:val="FF0000"/>
                      <w:szCs w:val="20"/>
                    </w:rPr>
                    <w:t xml:space="preserve">электронный образ </w:t>
                  </w:r>
                  <w:r w:rsidRPr="005E440A">
                    <w:rPr>
                      <w:rFonts w:cs="Arial"/>
                      <w:strike/>
                      <w:color w:val="FF0000"/>
                      <w:szCs w:val="20"/>
                    </w:rPr>
                    <w:lastRenderedPageBreak/>
                    <w:t>(</w:t>
                  </w:r>
                  <w:r>
                    <w:rPr>
                      <w:rFonts w:cs="Arial"/>
                      <w:szCs w:val="20"/>
                    </w:rPr>
                    <w:t>скан-копия</w:t>
                  </w:r>
                  <w:r w:rsidRPr="005E440A">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направление не позднее следующего рабочего дня </w:t>
                  </w:r>
                  <w:r>
                    <w:rPr>
                      <w:rFonts w:cs="Arial"/>
                      <w:szCs w:val="20"/>
                    </w:rPr>
                    <w:lastRenderedPageBreak/>
                    <w:t>со дня подписания (получения) первичных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w:t>
                  </w:r>
                  <w:r>
                    <w:rPr>
                      <w:rFonts w:cs="Arial"/>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хозяйственно</w:t>
                  </w:r>
                  <w:r>
                    <w:rPr>
                      <w:rFonts w:cs="Arial"/>
                      <w:szCs w:val="20"/>
                    </w:rPr>
                    <w:lastRenderedPageBreak/>
                    <w:t>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w:t>
                  </w:r>
                  <w:r w:rsidRPr="005E440A">
                    <w:rPr>
                      <w:rFonts w:cs="Arial"/>
                      <w:strike/>
                      <w:color w:val="FF0000"/>
                      <w:szCs w:val="20"/>
                    </w:rPr>
                    <w:t>Журналах операций</w:t>
                  </w:r>
                  <w:r>
                    <w:rPr>
                      <w:rFonts w:cs="Arial"/>
                      <w:szCs w:val="20"/>
                    </w:rPr>
                    <w:t xml:space="preserve"> (код </w:t>
                  </w:r>
                  <w:r>
                    <w:rPr>
                      <w:rFonts w:cs="Arial"/>
                      <w:szCs w:val="20"/>
                    </w:rPr>
                    <w:lastRenderedPageBreak/>
                    <w:t>формы по ОКУД 0504071)</w:t>
                  </w:r>
                  <w:r w:rsidRPr="005E440A">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2) для формирования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E440A">
                    <w:rPr>
                      <w:rFonts w:cs="Arial"/>
                      <w:strike/>
                      <w:color w:val="FF0000"/>
                      <w:szCs w:val="20"/>
                    </w:rPr>
                    <w:lastRenderedPageBreak/>
                    <w:t>95</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 актов </w:t>
                  </w:r>
                  <w:r w:rsidRPr="005E440A">
                    <w:rPr>
                      <w:rFonts w:cs="Arial"/>
                      <w:strike/>
                      <w:color w:val="FF0000"/>
                      <w:szCs w:val="20"/>
                    </w:rPr>
                    <w:t>приемки-сдачи</w:t>
                  </w:r>
                  <w:r>
                    <w:rPr>
                      <w:rFonts w:cs="Arial"/>
                      <w:szCs w:val="20"/>
                    </w:rPr>
                    <w:t xml:space="preserve"> выполненных работ по договорам гражданско-правового характера, заключенным для сбора и обработки сведений, полученных в ходе проведения переписей и других статистических обследований и наблюдений (при наличии функциональной возможности)</w:t>
                  </w:r>
                </w:p>
                <w:p w:rsidR="005E440A" w:rsidRDefault="005E440A" w:rsidP="00FB0319">
                  <w:pPr>
                    <w:autoSpaceDE w:val="0"/>
                    <w:autoSpaceDN w:val="0"/>
                    <w:adjustRightInd w:val="0"/>
                    <w:spacing w:after="1" w:line="200" w:lineRule="atLeast"/>
                    <w:rPr>
                      <w:rFonts w:cs="Arial"/>
                      <w:szCs w:val="20"/>
                    </w:rPr>
                  </w:pPr>
                </w:p>
                <w:p w:rsidR="005E440A" w:rsidRDefault="005E440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получения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5E440A">
                    <w:rPr>
                      <w:rFonts w:cs="Arial"/>
                      <w:strike/>
                      <w:color w:val="FF0000"/>
                      <w:szCs w:val="20"/>
                    </w:rPr>
                    <w:t>Журналах операций</w:t>
                  </w:r>
                  <w:r>
                    <w:rPr>
                      <w:rFonts w:cs="Arial"/>
                      <w:szCs w:val="20"/>
                    </w:rPr>
                    <w:t xml:space="preserve"> (код формы по ОКУД 0504071)</w:t>
                  </w:r>
                  <w:r w:rsidRPr="005E440A">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2) для формирования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B6C56">
                    <w:rPr>
                      <w:rFonts w:cs="Arial"/>
                      <w:strike/>
                      <w:color w:val="FF0000"/>
                      <w:szCs w:val="20"/>
                    </w:rPr>
                    <w:t>96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Расчетная ведомость (код формы по ОКУД 0504402) для расчетов по договорам гражданско-правового характера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не позднее следующего рабочего дня со дня получения документов, подтверждающих возникновение денежного обязательства по договору </w:t>
                  </w:r>
                  <w:r>
                    <w:rPr>
                      <w:rFonts w:cs="Arial"/>
                      <w:szCs w:val="20"/>
                    </w:rPr>
                    <w:lastRenderedPageBreak/>
                    <w:t>гражданско-правового характера;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в субъект централизованного учета для подписания не позднее 1 (одного) рабочего дня со дня формирования </w:t>
                  </w:r>
                  <w:r w:rsidRPr="001B6C56">
                    <w:rPr>
                      <w:rFonts w:cs="Arial"/>
                      <w:strike/>
                      <w:color w:val="FF0000"/>
                      <w:szCs w:val="20"/>
                    </w:rPr>
                    <w:t>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ответственные лица уполномоченной организации, руководитель (уполномоченное лицо) субъекта централизованного учета, </w:t>
                  </w:r>
                  <w:r>
                    <w:rPr>
                      <w:rFonts w:cs="Arial"/>
                      <w:szCs w:val="20"/>
                    </w:rPr>
                    <w:lastRenderedPageBreak/>
                    <w:t>главный бухгалтер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в части отражения факта хозяйственной жизни: не позднее следующего рабочего дня со дня подписания документа субъектом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в части формирования платежных </w:t>
                  </w:r>
                  <w:r>
                    <w:rPr>
                      <w:rFonts w:cs="Arial"/>
                      <w:szCs w:val="20"/>
                    </w:rPr>
                    <w:lastRenderedPageBreak/>
                    <w:t>документов: не позднее 2 (двух) рабочих дней со дня подписания Расчетной ведомости (код формы по ОКУД 0504402) субъектом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перечисление страховых взносов, перечисление налога на доходы физических лиц;</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формирование платежных </w:t>
                  </w:r>
                  <w:r>
                    <w:rPr>
                      <w:rFonts w:cs="Arial"/>
                      <w:szCs w:val="20"/>
                    </w:rPr>
                    <w:lastRenderedPageBreak/>
                    <w:t>документов в зависимости от способа выдачи денежных средств, предусмотренного условиями договора гражданско-правового характера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w:t>
                  </w:r>
                  <w:r w:rsidRPr="001B6C56">
                    <w:rPr>
                      <w:rFonts w:cs="Arial"/>
                      <w:strike/>
                      <w:color w:val="FF0000"/>
                      <w:szCs w:val="20"/>
                    </w:rPr>
                    <w:t>Журналах операций</w:t>
                  </w:r>
                  <w:r>
                    <w:rPr>
                      <w:rFonts w:cs="Arial"/>
                      <w:szCs w:val="20"/>
                    </w:rPr>
                    <w:t xml:space="preserve"> (код формы по ОКУД 0504071), </w:t>
                  </w:r>
                  <w:r w:rsidRPr="001B6C56">
                    <w:rPr>
                      <w:rFonts w:cs="Arial"/>
                      <w:strike/>
                      <w:color w:val="FF0000"/>
                      <w:szCs w:val="20"/>
                    </w:rPr>
                    <w:t>установленных правилами организации и ведения бюджетного учета,</w:t>
                  </w:r>
                  <w:r>
                    <w:rPr>
                      <w:rFonts w:cs="Arial"/>
                      <w:szCs w:val="20"/>
                    </w:rPr>
                    <w:t xml:space="preserve"> Ведомости доходов физических лиц, облагаемых </w:t>
                  </w:r>
                  <w:r>
                    <w:rPr>
                      <w:rFonts w:cs="Arial"/>
                      <w:szCs w:val="20"/>
                    </w:rPr>
                    <w:lastRenderedPageBreak/>
                    <w:t xml:space="preserve">НДФЛ, страховыми взносами (код формы по ОКУД 0509095) </w:t>
                  </w:r>
                  <w:r w:rsidRPr="001B6C56">
                    <w:rPr>
                      <w:rFonts w:cs="Arial"/>
                      <w:strike/>
                      <w:color w:val="FF0000"/>
                      <w:szCs w:val="20"/>
                    </w:rPr>
                    <w:t>&lt;57&gt;</w:t>
                  </w:r>
                  <w:r>
                    <w:rPr>
                      <w:rFonts w:cs="Arial"/>
                      <w:szCs w:val="20"/>
                    </w:rPr>
                    <w:t>, Карточке индивидуального учета сумм начисленных выплат и иных вознаграждений и сумм начисленных страховых взносов;</w:t>
                  </w:r>
                </w:p>
                <w:p w:rsidR="00C278D1" w:rsidRDefault="00C278D1" w:rsidP="00FB0319">
                  <w:pPr>
                    <w:autoSpaceDE w:val="0"/>
                    <w:autoSpaceDN w:val="0"/>
                    <w:adjustRightInd w:val="0"/>
                    <w:spacing w:after="1" w:line="200" w:lineRule="atLeast"/>
                    <w:rPr>
                      <w:rFonts w:cs="Arial"/>
                      <w:szCs w:val="20"/>
                    </w:rPr>
                  </w:pPr>
                  <w:r>
                    <w:rPr>
                      <w:rFonts w:cs="Arial"/>
                      <w:szCs w:val="20"/>
                    </w:rPr>
                    <w:t>2) для внесения информации в Карточку-справку (код формы по ОКУД 0504417) &lt;</w:t>
                  </w:r>
                  <w:r w:rsidRPr="001B6C56">
                    <w:rPr>
                      <w:rFonts w:cs="Arial"/>
                      <w:strike/>
                      <w:color w:val="FF0000"/>
                      <w:szCs w:val="20"/>
                    </w:rPr>
                    <w:t>58</w:t>
                  </w:r>
                  <w:r>
                    <w:rPr>
                      <w:rFonts w:cs="Arial"/>
                      <w:szCs w:val="20"/>
                    </w:rPr>
                    <w:t>&gt;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B6C56">
                    <w:rPr>
                      <w:rFonts w:cs="Arial"/>
                      <w:strike/>
                      <w:color w:val="FF0000"/>
                      <w:szCs w:val="20"/>
                    </w:rPr>
                    <w:lastRenderedPageBreak/>
                    <w:t>97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Соглашение об изменении договора гражданско-правового характера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E1329">
                    <w:rPr>
                      <w:rFonts w:cs="Arial"/>
                      <w:strike/>
                      <w:color w:val="FF0000"/>
                      <w:szCs w:val="20"/>
                    </w:rPr>
                    <w:t>электронный образ (</w:t>
                  </w:r>
                  <w:r>
                    <w:rPr>
                      <w:rFonts w:cs="Arial"/>
                      <w:szCs w:val="20"/>
                    </w:rPr>
                    <w:t>скан-копия</w:t>
                  </w:r>
                  <w:r w:rsidRPr="003E1329">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направление в уполномоченную организацию не позднее следующего рабочего дня со дня заключения дополнительного соглашения;</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в случае необходимости </w:t>
                  </w:r>
                  <w:r w:rsidRPr="003E1329">
                    <w:rPr>
                      <w:rFonts w:cs="Arial"/>
                      <w:strike/>
                      <w:color w:val="FF0000"/>
                      <w:szCs w:val="20"/>
                    </w:rPr>
                    <w:t>вносит изменения</w:t>
                  </w:r>
                  <w:r>
                    <w:rPr>
                      <w:rFonts w:cs="Arial"/>
                      <w:szCs w:val="20"/>
                    </w:rPr>
                    <w:t xml:space="preserve"> в персонифицированные данные, банковские реквизиты физического лица-исполнителя по договору в справочник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следующего рабочего дня со дня получения </w:t>
                  </w:r>
                  <w:r w:rsidRPr="003E1329">
                    <w:rPr>
                      <w:rFonts w:cs="Arial"/>
                      <w:strike/>
                      <w:color w:val="FF0000"/>
                      <w:szCs w:val="20"/>
                    </w:rPr>
                    <w:t>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3E1329">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E1329">
                    <w:rPr>
                      <w:rFonts w:cs="Arial"/>
                      <w:strike/>
                      <w:color w:val="FF0000"/>
                      <w:szCs w:val="20"/>
                    </w:rPr>
                    <w:t>98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Документы физического лица - исполнителя, подтверждающие </w:t>
                  </w:r>
                  <w:r>
                    <w:rPr>
                      <w:rFonts w:cs="Arial"/>
                      <w:szCs w:val="20"/>
                    </w:rPr>
                    <w:lastRenderedPageBreak/>
                    <w:t xml:space="preserve">дополнительные расходы </w:t>
                  </w:r>
                  <w:r w:rsidRPr="003E1329">
                    <w:rPr>
                      <w:rFonts w:cs="Arial"/>
                      <w:strike/>
                      <w:color w:val="FF0000"/>
                      <w:szCs w:val="20"/>
                    </w:rPr>
                    <w:t>в рамках выполнения договора гражданско-правового характера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образ </w:t>
                  </w:r>
                  <w:r w:rsidRPr="003E1329">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следующего рабочего дня со дня получения </w:t>
                  </w:r>
                  <w:r>
                    <w:rPr>
                      <w:rFonts w:cs="Arial"/>
                      <w:szCs w:val="20"/>
                    </w:rPr>
                    <w:lastRenderedPageBreak/>
                    <w:t>подтверждающих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субъекта централ</w:t>
                  </w:r>
                  <w:r>
                    <w:rPr>
                      <w:rFonts w:cs="Arial"/>
                      <w:szCs w:val="20"/>
                    </w:rPr>
                    <w:lastRenderedPageBreak/>
                    <w:t>изованного учета, руководитель (уполномоченное лицо) субъекта централизованного учета, 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1 (одного) рабочего дня со дня получения документов, </w:t>
                  </w:r>
                  <w:r>
                    <w:rPr>
                      <w:rFonts w:cs="Arial"/>
                      <w:szCs w:val="20"/>
                    </w:rPr>
                    <w:lastRenderedPageBreak/>
                    <w:t>в части формирования платежных документов: не позднее 2 (двух) рабочих дней со дня получения документов</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lastRenderedPageBreak/>
                    <w:t>2) формирование платежных документов в зависимости от способа выдачи денежных средств, предусмотренного условиями договора гражданско-правового характера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3E1329">
                    <w:rPr>
                      <w:rFonts w:cs="Arial"/>
                      <w:strike/>
                      <w:color w:val="FF0000"/>
                      <w:szCs w:val="20"/>
                    </w:rPr>
                    <w:t>Журналах операций</w:t>
                  </w:r>
                  <w:r>
                    <w:rPr>
                      <w:rFonts w:cs="Arial"/>
                      <w:szCs w:val="20"/>
                    </w:rPr>
                    <w:t xml:space="preserve"> (код формы по ОКУД 0504071)</w:t>
                  </w:r>
                  <w:r w:rsidRPr="003E1329">
                    <w:rPr>
                      <w:rFonts w:cs="Arial"/>
                      <w:strike/>
                      <w:color w:val="FF0000"/>
                      <w:szCs w:val="20"/>
                    </w:rPr>
                    <w:t xml:space="preserve">, </w:t>
                  </w:r>
                  <w:r w:rsidRPr="003E1329">
                    <w:rPr>
                      <w:rFonts w:cs="Arial"/>
                      <w:strike/>
                      <w:color w:val="FF0000"/>
                      <w:szCs w:val="20"/>
                    </w:rPr>
                    <w:lastRenderedPageBreak/>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E1329">
                    <w:rPr>
                      <w:rFonts w:cs="Arial"/>
                      <w:strike/>
                      <w:color w:val="FF0000"/>
                      <w:szCs w:val="20"/>
                    </w:rPr>
                    <w:lastRenderedPageBreak/>
                    <w:t>99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Заявление физического лица - исполнителя по договору гражданско-правового характера на предоставление ему профессионального налогового вычета, предусмотренного статьей 221 Налогового кодекса Российской Федерации</w:t>
                  </w:r>
                </w:p>
                <w:p w:rsidR="003E1329" w:rsidRDefault="003E1329" w:rsidP="00FB0319">
                  <w:pPr>
                    <w:autoSpaceDE w:val="0"/>
                    <w:autoSpaceDN w:val="0"/>
                    <w:adjustRightInd w:val="0"/>
                    <w:spacing w:after="1" w:line="200" w:lineRule="atLeast"/>
                    <w:rPr>
                      <w:rFonts w:cs="Arial"/>
                      <w:szCs w:val="20"/>
                    </w:rPr>
                  </w:pPr>
                </w:p>
                <w:p w:rsidR="003E1329" w:rsidRDefault="003E1329"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E1329">
                    <w:rPr>
                      <w:rFonts w:cs="Arial"/>
                      <w:strike/>
                      <w:color w:val="FF0000"/>
                      <w:szCs w:val="20"/>
                    </w:rPr>
                    <w:t>электронный образ (</w:t>
                  </w:r>
                  <w:r>
                    <w:rPr>
                      <w:rFonts w:cs="Arial"/>
                      <w:szCs w:val="20"/>
                    </w:rPr>
                    <w:t>скан-копия</w:t>
                  </w:r>
                  <w:r w:rsidRPr="003E1329">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одновременно с предоставлением первичных документов на возмещение дополнительных расходов физического лица - исполнителя работ, услуг по договору гражданско-правового характера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по договору гражданско-правового характера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обеспечения предоставления налоговых вычетов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E1329">
                    <w:rPr>
                      <w:rFonts w:cs="Arial"/>
                      <w:strike/>
                      <w:color w:val="FF0000"/>
                      <w:szCs w:val="20"/>
                    </w:rPr>
                    <w:t>100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Решение (приказ) руководителя о предоставлении единовременной субсидии на приобретение жилого помещения федеральным государственным гражданским служащим с приложением комплекта документов</w:t>
                  </w:r>
                </w:p>
                <w:p w:rsidR="003E1329" w:rsidRDefault="003E1329" w:rsidP="00FB0319">
                  <w:pPr>
                    <w:autoSpaceDE w:val="0"/>
                    <w:autoSpaceDN w:val="0"/>
                    <w:adjustRightInd w:val="0"/>
                    <w:spacing w:after="1" w:line="200" w:lineRule="atLeast"/>
                    <w:rPr>
                      <w:rFonts w:cs="Arial"/>
                      <w:szCs w:val="20"/>
                    </w:rPr>
                  </w:pPr>
                </w:p>
                <w:p w:rsidR="003E1329" w:rsidRDefault="003E1329" w:rsidP="00FB0319">
                  <w:pPr>
                    <w:autoSpaceDE w:val="0"/>
                    <w:autoSpaceDN w:val="0"/>
                    <w:adjustRightInd w:val="0"/>
                    <w:spacing w:after="1" w:line="200" w:lineRule="atLeast"/>
                    <w:rPr>
                      <w:rFonts w:cs="Arial"/>
                      <w:szCs w:val="20"/>
                    </w:rPr>
                  </w:pPr>
                </w:p>
                <w:p w:rsidR="003E1329" w:rsidRDefault="003E1329"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878FE">
                    <w:rPr>
                      <w:rFonts w:cs="Arial"/>
                      <w:strike/>
                      <w:color w:val="FF0000"/>
                      <w:szCs w:val="20"/>
                    </w:rPr>
                    <w:t>электронный образ (</w:t>
                  </w:r>
                  <w:r>
                    <w:rPr>
                      <w:rFonts w:cs="Arial"/>
                      <w:szCs w:val="20"/>
                    </w:rPr>
                    <w:t>скан-копия</w:t>
                  </w:r>
                  <w:r w:rsidRPr="005878FE">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издания приказа о предоставлении субсидии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формирования Журнала операций по расчетам с поставщиками подрядчиками (код формы по ОКУД 0504071)</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878FE">
                    <w:rPr>
                      <w:rFonts w:cs="Arial"/>
                      <w:strike/>
                      <w:color w:val="FF0000"/>
                      <w:szCs w:val="20"/>
                    </w:rPr>
                    <w:t>101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Заявление получателя субсидии о перечислении единовременной субсидии на приобретение жилого помещения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878FE">
                    <w:rPr>
                      <w:rFonts w:cs="Arial"/>
                      <w:strike/>
                      <w:color w:val="FF0000"/>
                      <w:szCs w:val="20"/>
                    </w:rPr>
                    <w:t>электронный образ (</w:t>
                  </w:r>
                  <w:r>
                    <w:rPr>
                      <w:rFonts w:cs="Arial"/>
                      <w:szCs w:val="20"/>
                    </w:rPr>
                    <w:t>скан-копия</w:t>
                  </w:r>
                  <w:r w:rsidRPr="005878FE">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в течение 1 (одного) рабочего дня со дня получения заявления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3E1329" w:rsidRDefault="00C278D1" w:rsidP="00FB0319">
                  <w:pPr>
                    <w:autoSpaceDE w:val="0"/>
                    <w:autoSpaceDN w:val="0"/>
                    <w:adjustRightInd w:val="0"/>
                    <w:spacing w:after="1" w:line="200" w:lineRule="atLeast"/>
                    <w:rPr>
                      <w:rFonts w:cs="Arial"/>
                      <w:szCs w:val="20"/>
                    </w:rPr>
                  </w:pPr>
                  <w:r>
                    <w:rPr>
                      <w:rFonts w:cs="Arial"/>
                      <w:szCs w:val="20"/>
                    </w:rPr>
                    <w:t>2) формирование платежных документов в зависимости от способа выдачи денежных средств</w:t>
                  </w:r>
                </w:p>
                <w:p w:rsidR="003E1329" w:rsidRDefault="003E1329" w:rsidP="00FB0319">
                  <w:pPr>
                    <w:autoSpaceDE w:val="0"/>
                    <w:autoSpaceDN w:val="0"/>
                    <w:adjustRightInd w:val="0"/>
                    <w:spacing w:after="1" w:line="200" w:lineRule="atLeast"/>
                    <w:rPr>
                      <w:rFonts w:cs="Arial"/>
                      <w:szCs w:val="20"/>
                    </w:rPr>
                  </w:pPr>
                </w:p>
                <w:p w:rsidR="003E1329" w:rsidRDefault="003E1329" w:rsidP="00FB0319">
                  <w:pPr>
                    <w:autoSpaceDE w:val="0"/>
                    <w:autoSpaceDN w:val="0"/>
                    <w:adjustRightInd w:val="0"/>
                    <w:spacing w:after="1" w:line="200" w:lineRule="atLeast"/>
                    <w:rPr>
                      <w:rFonts w:cs="Arial"/>
                      <w:szCs w:val="20"/>
                    </w:rPr>
                  </w:pPr>
                </w:p>
                <w:p w:rsidR="003E1329" w:rsidRDefault="003E132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878FE">
                    <w:rPr>
                      <w:rFonts w:cs="Arial"/>
                      <w:strike/>
                      <w:color w:val="FF0000"/>
                      <w:szCs w:val="20"/>
                    </w:rPr>
                    <w:t>102</w:t>
                  </w:r>
                </w:p>
              </w:tc>
              <w:tc>
                <w:tcPr>
                  <w:tcW w:w="1701" w:type="dxa"/>
                  <w:tcBorders>
                    <w:top w:val="single" w:sz="4" w:space="0" w:color="auto"/>
                    <w:left w:val="single" w:sz="4" w:space="0" w:color="auto"/>
                    <w:bottom w:val="single" w:sz="4" w:space="0" w:color="auto"/>
                    <w:right w:val="single" w:sz="4" w:space="0" w:color="auto"/>
                  </w:tcBorders>
                </w:tcPr>
                <w:p w:rsidR="00C278D1" w:rsidRPr="00232A38" w:rsidRDefault="00C278D1" w:rsidP="00FB0319">
                  <w:pPr>
                    <w:autoSpaceDE w:val="0"/>
                    <w:autoSpaceDN w:val="0"/>
                    <w:adjustRightInd w:val="0"/>
                    <w:spacing w:after="1" w:line="200" w:lineRule="atLeast"/>
                    <w:rPr>
                      <w:rFonts w:cs="Arial"/>
                      <w:szCs w:val="20"/>
                    </w:rPr>
                  </w:pPr>
                  <w:r w:rsidRPr="005878FE">
                    <w:rPr>
                      <w:rFonts w:cs="Arial"/>
                      <w:strike/>
                      <w:color w:val="FF0000"/>
                      <w:szCs w:val="20"/>
                    </w:rPr>
                    <w:t xml:space="preserve">Информация об использовании выданной единовременной субсидии на приобретение жилого помещения, предусмотренная </w:t>
                  </w:r>
                  <w:bookmarkStart w:id="13" w:name="П41"/>
                  <w:bookmarkEnd w:id="13"/>
                  <w:r w:rsidRPr="005878FE">
                    <w:rPr>
                      <w:rFonts w:cs="Arial"/>
                      <w:strike/>
                      <w:color w:val="FF0000"/>
                      <w:szCs w:val="20"/>
                    </w:rPr>
                    <w:t>Постановлением</w:t>
                  </w:r>
                  <w:r w:rsidRPr="00232A38">
                    <w:rPr>
                      <w:rFonts w:cs="Arial"/>
                      <w:szCs w:val="20"/>
                    </w:rPr>
                    <w:t xml:space="preserve">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w:t>
                  </w:r>
                  <w:r w:rsidRPr="005878FE">
                    <w:rPr>
                      <w:rFonts w:cs="Arial"/>
                      <w:strike/>
                      <w:color w:val="FF0000"/>
                      <w:szCs w:val="20"/>
                    </w:rPr>
                    <w:t>(выписка</w:t>
                  </w:r>
                  <w:r>
                    <w:rPr>
                      <w:rFonts w:cs="Arial"/>
                      <w:szCs w:val="20"/>
                    </w:rPr>
                    <w:t xml:space="preserve"> из </w:t>
                  </w:r>
                  <w:r w:rsidRPr="005878FE">
                    <w:rPr>
                      <w:rFonts w:cs="Arial"/>
                      <w:strike/>
                      <w:color w:val="FF0000"/>
                      <w:szCs w:val="20"/>
                    </w:rPr>
                    <w:t>Единого государственного реестра недвижимости</w:t>
                  </w:r>
                  <w:r>
                    <w:rPr>
                      <w:rFonts w:cs="Arial"/>
                      <w:szCs w:val="20"/>
                    </w:rPr>
                    <w:t xml:space="preserve">, документы банка (кредитной организации), содержащие информацию о досрочном </w:t>
                  </w:r>
                  <w:r>
                    <w:rPr>
                      <w:rFonts w:cs="Arial"/>
                      <w:szCs w:val="20"/>
                    </w:rPr>
                    <w:lastRenderedPageBreak/>
                    <w:t xml:space="preserve">возврате части кредита, произведенном с использованием средств единовременной </w:t>
                  </w:r>
                  <w:r w:rsidRPr="00EB64C9">
                    <w:rPr>
                      <w:rFonts w:cs="Arial"/>
                      <w:strike/>
                      <w:color w:val="FF0000"/>
                      <w:szCs w:val="20"/>
                    </w:rPr>
                    <w:t>выплаты)</w:t>
                  </w:r>
                </w:p>
                <w:p w:rsidR="00232A38" w:rsidRDefault="005055CD" w:rsidP="00FB0319">
                  <w:pPr>
                    <w:autoSpaceDE w:val="0"/>
                    <w:autoSpaceDN w:val="0"/>
                    <w:adjustRightInd w:val="0"/>
                    <w:spacing w:after="1" w:line="200" w:lineRule="atLeast"/>
                    <w:rPr>
                      <w:rFonts w:cs="Arial"/>
                      <w:szCs w:val="20"/>
                    </w:rPr>
                  </w:pPr>
                  <w:hyperlink w:anchor="П42" w:history="1">
                    <w:r w:rsidR="00232A38" w:rsidRPr="00232A38">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878FE">
                    <w:rPr>
                      <w:rFonts w:cs="Arial"/>
                      <w:strike/>
                      <w:color w:val="FF0000"/>
                      <w:szCs w:val="20"/>
                    </w:rPr>
                    <w:t>электронный образ (</w:t>
                  </w:r>
                  <w:r>
                    <w:rPr>
                      <w:rFonts w:cs="Arial"/>
                      <w:szCs w:val="20"/>
                    </w:rPr>
                    <w:t>скан-копия</w:t>
                  </w:r>
                  <w:r w:rsidRPr="005878FE">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в течение 1 (одного) рабочего дня со дня получения документа, подтверждающего использование единовременной субсидии на приобретение жилого помещения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B64C9">
                    <w:rPr>
                      <w:rFonts w:cs="Arial"/>
                      <w:strike/>
                      <w:color w:val="FF0000"/>
                      <w:szCs w:val="20"/>
                    </w:rPr>
                    <w:t>103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B64C9">
                    <w:rPr>
                      <w:rFonts w:cs="Arial"/>
                      <w:strike/>
                      <w:color w:val="FF0000"/>
                      <w:szCs w:val="20"/>
                    </w:rPr>
                    <w:t>Распоряжение</w:t>
                  </w:r>
                  <w:r>
                    <w:rPr>
                      <w:rFonts w:cs="Arial"/>
                      <w:szCs w:val="20"/>
                    </w:rPr>
                    <w:t xml:space="preserve"> о совершении казначейских платежей по </w:t>
                  </w:r>
                  <w:r w:rsidRPr="00EB64C9">
                    <w:rPr>
                      <w:rFonts w:cs="Arial"/>
                      <w:strike/>
                      <w:color w:val="FF0000"/>
                      <w:szCs w:val="20"/>
                    </w:rPr>
                    <w:t>форме</w:t>
                  </w:r>
                  <w:r>
                    <w:rPr>
                      <w:rFonts w:cs="Arial"/>
                      <w:szCs w:val="20"/>
                    </w:rPr>
                    <w:t xml:space="preserve"> согласно </w:t>
                  </w:r>
                  <w:r w:rsidRPr="00EB64C9">
                    <w:rPr>
                      <w:rFonts w:cs="Arial"/>
                      <w:strike/>
                      <w:color w:val="FF0000"/>
                      <w:szCs w:val="20"/>
                    </w:rPr>
                    <w:t>Приложению</w:t>
                  </w:r>
                  <w:r>
                    <w:rPr>
                      <w:rFonts w:cs="Arial"/>
                      <w:szCs w:val="20"/>
                    </w:rPr>
                    <w:t xml:space="preserve"> N 15, 16, 17, 18 к </w:t>
                  </w:r>
                  <w:r w:rsidRPr="00EB64C9">
                    <w:rPr>
                      <w:rFonts w:cs="Arial"/>
                      <w:strike/>
                      <w:color w:val="FF0000"/>
                      <w:szCs w:val="20"/>
                    </w:rPr>
                    <w:t>Приказу</w:t>
                  </w:r>
                  <w:r>
                    <w:rPr>
                      <w:rFonts w:cs="Arial"/>
                      <w:szCs w:val="20"/>
                    </w:rPr>
                    <w:t xml:space="preserve"> N 21н</w:t>
                  </w: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B64C9">
                    <w:rPr>
                      <w:rFonts w:cs="Arial"/>
                      <w:strike/>
                      <w:color w:val="FF0000"/>
                      <w:szCs w:val="20"/>
                    </w:rPr>
                    <w:t>103</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EB64C9">
                    <w:rPr>
                      <w:rFonts w:cs="Arial"/>
                      <w:strike/>
                      <w:color w:val="FF0000"/>
                      <w:szCs w:val="20"/>
                    </w:rPr>
                    <w:t>Приложению</w:t>
                  </w:r>
                  <w:r>
                    <w:rPr>
                      <w:rFonts w:cs="Arial"/>
                      <w:szCs w:val="20"/>
                    </w:rPr>
                    <w:t xml:space="preserve"> N 15 к </w:t>
                  </w:r>
                  <w:r w:rsidRPr="00EB64C9">
                    <w:rPr>
                      <w:rFonts w:cs="Arial"/>
                      <w:strike/>
                      <w:color w:val="FF0000"/>
                      <w:szCs w:val="20"/>
                    </w:rPr>
                    <w:t>Приказу</w:t>
                  </w:r>
                  <w:r>
                    <w:rPr>
                      <w:rFonts w:cs="Arial"/>
                      <w:szCs w:val="20"/>
                    </w:rPr>
                    <w:t xml:space="preserve"> N 21н</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3 (трех) рабочих дней со дня получения первичных документов на оплату или не позднее 3 (трех) рабочих дней со дня регистрации Сведений о денежном обязательстве</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B64C9">
                    <w:rPr>
                      <w:rFonts w:cs="Arial"/>
                      <w:strike/>
                      <w:color w:val="FF0000"/>
                      <w:szCs w:val="20"/>
                    </w:rPr>
                    <w:t>обработка Выписки</w:t>
                  </w:r>
                  <w:r>
                    <w:rPr>
                      <w:rFonts w:cs="Arial"/>
                      <w:szCs w:val="20"/>
                    </w:rPr>
                    <w:t xml:space="preserve"> из лицевого счета администратора источников финансирования дефицита бюджета (код формы по КФД 0531764) &lt;</w:t>
                  </w:r>
                  <w:r w:rsidRPr="00EB64C9">
                    <w:rPr>
                      <w:rFonts w:cs="Arial"/>
                      <w:strike/>
                      <w:color w:val="FF0000"/>
                      <w:szCs w:val="20"/>
                    </w:rPr>
                    <w:t>59</w:t>
                  </w:r>
                  <w:r>
                    <w:rPr>
                      <w:rFonts w:cs="Arial"/>
                      <w:szCs w:val="20"/>
                    </w:rPr>
                    <w:t xml:space="preserve">&gt;, </w:t>
                  </w:r>
                  <w:r w:rsidRPr="00EB64C9">
                    <w:rPr>
                      <w:rFonts w:cs="Arial"/>
                      <w:strike/>
                      <w:color w:val="FF0000"/>
                      <w:szCs w:val="20"/>
                    </w:rPr>
                    <w:t>Выписки</w:t>
                  </w:r>
                  <w:r>
                    <w:rPr>
                      <w:rFonts w:cs="Arial"/>
                      <w:szCs w:val="20"/>
                    </w:rPr>
                    <w:t xml:space="preserve"> из лицевого счета администратора доходов федерального бюджета (код формы по КФД 0531761) </w:t>
                  </w:r>
                  <w:r w:rsidRPr="00EB64C9">
                    <w:rPr>
                      <w:rFonts w:cs="Arial"/>
                      <w:strike/>
                      <w:color w:val="FF0000"/>
                      <w:szCs w:val="20"/>
                    </w:rPr>
                    <w:t>&lt;60&gt; для отражения факта хозяйственной жизни</w:t>
                  </w: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EB64C9">
                    <w:rPr>
                      <w:rFonts w:cs="Arial"/>
                      <w:strike/>
                      <w:color w:val="FF0000"/>
                      <w:szCs w:val="20"/>
                    </w:rPr>
                    <w:t>Журналах операций</w:t>
                  </w:r>
                  <w:r>
                    <w:rPr>
                      <w:rFonts w:cs="Arial"/>
                      <w:szCs w:val="20"/>
                    </w:rPr>
                    <w:t xml:space="preserve"> (код формы по ОКУД 0504071)</w:t>
                  </w:r>
                  <w:r w:rsidRPr="00EB64C9">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B64C9">
                    <w:rPr>
                      <w:rFonts w:cs="Arial"/>
                      <w:strike/>
                      <w:color w:val="FF0000"/>
                      <w:szCs w:val="20"/>
                    </w:rPr>
                    <w:t>103</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EB64C9">
                    <w:rPr>
                      <w:rFonts w:cs="Arial"/>
                      <w:strike/>
                      <w:color w:val="FF0000"/>
                      <w:szCs w:val="20"/>
                    </w:rPr>
                    <w:t>Приложению</w:t>
                  </w:r>
                  <w:r>
                    <w:rPr>
                      <w:rFonts w:cs="Arial"/>
                      <w:szCs w:val="20"/>
                    </w:rPr>
                    <w:t xml:space="preserve"> N 15 к </w:t>
                  </w:r>
                  <w:r w:rsidRPr="00EB64C9">
                    <w:rPr>
                      <w:rFonts w:cs="Arial"/>
                      <w:strike/>
                      <w:color w:val="FF0000"/>
                      <w:szCs w:val="20"/>
                    </w:rPr>
                    <w:t>Приказу</w:t>
                  </w:r>
                  <w:r>
                    <w:rPr>
                      <w:rFonts w:cs="Arial"/>
                      <w:szCs w:val="20"/>
                    </w:rPr>
                    <w:t xml:space="preserve"> N 21н для оплаты денежных обязательств по контрактам</w:t>
                  </w:r>
                  <w:r w:rsidRPr="00EB64C9">
                    <w:rPr>
                      <w:rFonts w:cs="Arial"/>
                      <w:strike/>
                      <w:color w:val="FF0000"/>
                      <w:szCs w:val="20"/>
                    </w:rPr>
                    <w:t>/договорам</w:t>
                  </w:r>
                  <w:r>
                    <w:rPr>
                      <w:rFonts w:cs="Arial"/>
                      <w:szCs w:val="20"/>
                    </w:rPr>
                    <w:t xml:space="preserve">, заключенным в результате электронных </w:t>
                  </w:r>
                  <w:r w:rsidRPr="00EB64C9">
                    <w:rPr>
                      <w:rFonts w:cs="Arial"/>
                      <w:strike/>
                      <w:color w:val="FF0000"/>
                      <w:szCs w:val="20"/>
                    </w:rPr>
                    <w:t>конкурентных</w:t>
                  </w:r>
                  <w:r>
                    <w:rPr>
                      <w:rFonts w:cs="Arial"/>
                      <w:szCs w:val="20"/>
                    </w:rPr>
                    <w:t xml:space="preserve"> процедур</w:t>
                  </w:r>
                  <w:r w:rsidRPr="00EB64C9">
                    <w:rPr>
                      <w:rFonts w:cs="Arial"/>
                      <w:strike/>
                      <w:color w:val="FF0000"/>
                      <w:szCs w:val="20"/>
                    </w:rPr>
                    <w:t>, извещения по которым размещены в ЕИС с 01.01.2022</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B64C9">
                    <w:rPr>
                      <w:rFonts w:cs="Arial"/>
                      <w:strike/>
                      <w:color w:val="FF0000"/>
                      <w:szCs w:val="20"/>
                    </w:rPr>
                    <w:t>обработка Выписки</w:t>
                  </w:r>
                  <w:r>
                    <w:rPr>
                      <w:rFonts w:cs="Arial"/>
                      <w:szCs w:val="20"/>
                    </w:rPr>
                    <w:t xml:space="preserve"> из лицевого счета администратора источников финансирования дефицита бюджета (код формы по КФД 0531764), </w:t>
                  </w:r>
                  <w:r w:rsidRPr="00EB64C9">
                    <w:rPr>
                      <w:rFonts w:cs="Arial"/>
                      <w:strike/>
                      <w:color w:val="FF0000"/>
                      <w:szCs w:val="20"/>
                    </w:rPr>
                    <w:t>Выписки</w:t>
                  </w:r>
                  <w:r>
                    <w:rPr>
                      <w:rFonts w:cs="Arial"/>
                      <w:szCs w:val="20"/>
                    </w:rPr>
                    <w:t xml:space="preserve"> из лицевого счета администратора доходов федерального бюджета (код формы по КФД 0531761) </w:t>
                  </w:r>
                  <w:r w:rsidRPr="00EB64C9">
                    <w:rPr>
                      <w:rFonts w:cs="Arial"/>
                      <w:strike/>
                      <w:color w:val="FF0000"/>
                      <w:szCs w:val="20"/>
                    </w:rPr>
                    <w:t>для отражения факта хозяйственной жизни</w:t>
                  </w: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B64C9">
                    <w:rPr>
                      <w:rFonts w:cs="Arial"/>
                      <w:strike/>
                      <w:color w:val="FF0000"/>
                      <w:szCs w:val="20"/>
                    </w:rPr>
                    <w:t>Журналах операций</w:t>
                  </w:r>
                  <w:r>
                    <w:rPr>
                      <w:rFonts w:cs="Arial"/>
                      <w:szCs w:val="20"/>
                    </w:rPr>
                    <w:t xml:space="preserve"> (код формы по ОКУД 0504071)</w:t>
                  </w:r>
                  <w:r w:rsidRPr="00EB64C9">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B64C9">
                    <w:rPr>
                      <w:rFonts w:cs="Arial"/>
                      <w:strike/>
                      <w:color w:val="FF0000"/>
                      <w:szCs w:val="20"/>
                    </w:rPr>
                    <w:t>103</w:t>
                  </w:r>
                  <w:r>
                    <w:rPr>
                      <w:rFonts w:cs="Arial"/>
                      <w:szCs w:val="20"/>
                    </w:rPr>
                    <w:t>.3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EB64C9">
                    <w:rPr>
                      <w:rFonts w:cs="Arial"/>
                      <w:strike/>
                      <w:color w:val="FF0000"/>
                      <w:szCs w:val="20"/>
                    </w:rPr>
                    <w:t>Приложению</w:t>
                  </w:r>
                  <w:r>
                    <w:rPr>
                      <w:rFonts w:cs="Arial"/>
                      <w:szCs w:val="20"/>
                    </w:rPr>
                    <w:t xml:space="preserve"> N 16 к </w:t>
                  </w:r>
                  <w:r w:rsidRPr="00EB64C9">
                    <w:rPr>
                      <w:rFonts w:cs="Arial"/>
                      <w:strike/>
                      <w:color w:val="FF0000"/>
                      <w:szCs w:val="20"/>
                    </w:rPr>
                    <w:t>Приказу</w:t>
                  </w:r>
                  <w:r>
                    <w:rPr>
                      <w:rFonts w:cs="Arial"/>
                      <w:szCs w:val="20"/>
                    </w:rPr>
                    <w:t xml:space="preserve"> N 21н</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2 (двух) рабочих дней со дня получения первичных </w:t>
                  </w:r>
                  <w:r>
                    <w:rPr>
                      <w:rFonts w:cs="Arial"/>
                      <w:szCs w:val="20"/>
                    </w:rPr>
                    <w:lastRenderedPageBreak/>
                    <w:t>документов на оплату или не позднее 2 (двух) рабочих дней со дня регистрации Сведений о денежном обязательстве</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руководитель (уполномоченное лицо) субъекта централизованного </w:t>
                  </w:r>
                  <w:r>
                    <w:rPr>
                      <w:rFonts w:cs="Arial"/>
                      <w:szCs w:val="20"/>
                    </w:rPr>
                    <w:lastRenderedPageBreak/>
                    <w:t>учета, главный бухгалтер (уполномоченное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71F7">
                    <w:rPr>
                      <w:rFonts w:cs="Arial"/>
                      <w:strike/>
                      <w:color w:val="FF0000"/>
                      <w:szCs w:val="20"/>
                    </w:rPr>
                    <w:t>обработка Выписки</w:t>
                  </w:r>
                  <w:r>
                    <w:rPr>
                      <w:rFonts w:cs="Arial"/>
                      <w:szCs w:val="20"/>
                    </w:rPr>
                    <w:t xml:space="preserve"> из лицевого счета администратора источников финансирования дефицита </w:t>
                  </w:r>
                  <w:r>
                    <w:rPr>
                      <w:rFonts w:cs="Arial"/>
                      <w:szCs w:val="20"/>
                    </w:rPr>
                    <w:lastRenderedPageBreak/>
                    <w:t xml:space="preserve">бюджета (код формы по КФД 0531764), </w:t>
                  </w:r>
                  <w:r w:rsidRPr="006371F7">
                    <w:rPr>
                      <w:rFonts w:cs="Arial"/>
                      <w:strike/>
                      <w:color w:val="FF0000"/>
                      <w:szCs w:val="20"/>
                    </w:rPr>
                    <w:t>Выписки</w:t>
                  </w:r>
                  <w:r>
                    <w:rPr>
                      <w:rFonts w:cs="Arial"/>
                      <w:szCs w:val="20"/>
                    </w:rPr>
                    <w:t xml:space="preserve"> из лицевого счета администратора доходов федерального бюджета (код формы по КФД 0531761) </w:t>
                  </w:r>
                  <w:r w:rsidRPr="006371F7">
                    <w:rPr>
                      <w:rFonts w:cs="Arial"/>
                      <w:strike/>
                      <w:color w:val="FF0000"/>
                      <w:szCs w:val="20"/>
                    </w:rPr>
                    <w:t>для отражения факта хозяйственной жизни</w:t>
                  </w: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p w:rsidR="00EB64C9" w:rsidRDefault="00EB64C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6371F7">
                    <w:rPr>
                      <w:rFonts w:cs="Arial"/>
                      <w:strike/>
                      <w:color w:val="FF0000"/>
                      <w:szCs w:val="20"/>
                    </w:rPr>
                    <w:t>Журналах операций</w:t>
                  </w:r>
                  <w:r>
                    <w:rPr>
                      <w:rFonts w:cs="Arial"/>
                      <w:szCs w:val="20"/>
                    </w:rPr>
                    <w:t xml:space="preserve"> (код формы по ОКУД 0504071)</w:t>
                  </w:r>
                  <w:r w:rsidRPr="006371F7">
                    <w:rPr>
                      <w:rFonts w:cs="Arial"/>
                      <w:strike/>
                      <w:color w:val="FF0000"/>
                      <w:szCs w:val="20"/>
                    </w:rPr>
                    <w:t xml:space="preserve">, установленных правилами организации и ведения </w:t>
                  </w:r>
                  <w:r w:rsidRPr="006371F7">
                    <w:rPr>
                      <w:rFonts w:cs="Arial"/>
                      <w:strike/>
                      <w:color w:val="FF0000"/>
                      <w:szCs w:val="20"/>
                    </w:rPr>
                    <w:lastRenderedPageBreak/>
                    <w:t>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71F7">
                    <w:rPr>
                      <w:rFonts w:cs="Arial"/>
                      <w:strike/>
                      <w:color w:val="FF0000"/>
                      <w:szCs w:val="20"/>
                    </w:rPr>
                    <w:lastRenderedPageBreak/>
                    <w:t>103</w:t>
                  </w:r>
                  <w:r>
                    <w:rPr>
                      <w:rFonts w:cs="Arial"/>
                      <w:szCs w:val="20"/>
                    </w:rPr>
                    <w:t>.4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6371F7">
                    <w:rPr>
                      <w:rFonts w:cs="Arial"/>
                      <w:strike/>
                      <w:color w:val="FF0000"/>
                      <w:szCs w:val="20"/>
                    </w:rPr>
                    <w:t>Приложению</w:t>
                  </w:r>
                  <w:r>
                    <w:rPr>
                      <w:rFonts w:cs="Arial"/>
                      <w:szCs w:val="20"/>
                    </w:rPr>
                    <w:t xml:space="preserve"> N 17 к </w:t>
                  </w:r>
                  <w:r w:rsidRPr="006371F7">
                    <w:rPr>
                      <w:rFonts w:cs="Arial"/>
                      <w:strike/>
                      <w:color w:val="FF0000"/>
                      <w:szCs w:val="20"/>
                    </w:rPr>
                    <w:t>Приказу</w:t>
                  </w:r>
                  <w:r>
                    <w:rPr>
                      <w:rFonts w:cs="Arial"/>
                      <w:szCs w:val="20"/>
                    </w:rPr>
                    <w:t xml:space="preserve"> N 21н</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2 (двух) рабочих дней со дня получения первичных документов на оплату или не позднее 2 (двух) рабочих дней со дня регистрации Сведений о денежном обязательстве</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71F7">
                    <w:rPr>
                      <w:rFonts w:cs="Arial"/>
                      <w:strike/>
                      <w:color w:val="FF0000"/>
                      <w:szCs w:val="20"/>
                    </w:rPr>
                    <w:t>обработка Выписки</w:t>
                  </w:r>
                  <w:r>
                    <w:rPr>
                      <w:rFonts w:cs="Arial"/>
                      <w:szCs w:val="20"/>
                    </w:rPr>
                    <w:t xml:space="preserve"> из лицевого счета администратора источников финансирования дефицита бюджета (код формы по КФД 0531764), </w:t>
                  </w:r>
                  <w:r w:rsidRPr="006371F7">
                    <w:rPr>
                      <w:rFonts w:cs="Arial"/>
                      <w:strike/>
                      <w:color w:val="FF0000"/>
                      <w:szCs w:val="20"/>
                    </w:rPr>
                    <w:t>Выписки</w:t>
                  </w:r>
                  <w:r>
                    <w:rPr>
                      <w:rFonts w:cs="Arial"/>
                      <w:szCs w:val="20"/>
                    </w:rPr>
                    <w:t xml:space="preserve"> из лицевого счета администратора доходов федерального бюджета (код формы по КФД 0531761) </w:t>
                  </w:r>
                  <w:r w:rsidRPr="006371F7">
                    <w:rPr>
                      <w:rFonts w:cs="Arial"/>
                      <w:strike/>
                      <w:color w:val="FF0000"/>
                      <w:szCs w:val="20"/>
                    </w:rPr>
                    <w:t>для отражения факта хозяйственной жизни</w:t>
                  </w: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6371F7">
                    <w:rPr>
                      <w:rFonts w:cs="Arial"/>
                      <w:strike/>
                      <w:color w:val="FF0000"/>
                      <w:szCs w:val="20"/>
                    </w:rPr>
                    <w:t>Журналах операций</w:t>
                  </w:r>
                  <w:r>
                    <w:rPr>
                      <w:rFonts w:cs="Arial"/>
                      <w:szCs w:val="20"/>
                    </w:rPr>
                    <w:t xml:space="preserve"> (код формы по ОКУД 0504071)</w:t>
                  </w:r>
                  <w:r w:rsidRPr="006371F7">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71F7">
                    <w:rPr>
                      <w:rFonts w:cs="Arial"/>
                      <w:strike/>
                      <w:color w:val="FF0000"/>
                      <w:szCs w:val="20"/>
                    </w:rPr>
                    <w:t>103</w:t>
                  </w:r>
                  <w:r>
                    <w:rPr>
                      <w:rFonts w:cs="Arial"/>
                      <w:szCs w:val="20"/>
                    </w:rPr>
                    <w:t>.5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6371F7">
                    <w:rPr>
                      <w:rFonts w:cs="Arial"/>
                      <w:strike/>
                      <w:color w:val="FF0000"/>
                      <w:szCs w:val="20"/>
                    </w:rPr>
                    <w:t>Приложению</w:t>
                  </w:r>
                  <w:r>
                    <w:rPr>
                      <w:rFonts w:cs="Arial"/>
                      <w:szCs w:val="20"/>
                    </w:rPr>
                    <w:t xml:space="preserve"> N 18 к </w:t>
                  </w:r>
                  <w:r w:rsidRPr="006371F7">
                    <w:rPr>
                      <w:rFonts w:cs="Arial"/>
                      <w:strike/>
                      <w:color w:val="FF0000"/>
                      <w:szCs w:val="20"/>
                    </w:rPr>
                    <w:t>Приказу</w:t>
                  </w:r>
                  <w:r>
                    <w:rPr>
                      <w:rFonts w:cs="Arial"/>
                      <w:szCs w:val="20"/>
                    </w:rPr>
                    <w:t xml:space="preserve"> N 21н при возврате денежных средств, внесенных в качестве обеспечения исполнения </w:t>
                  </w:r>
                  <w:r w:rsidRPr="006371F7">
                    <w:rPr>
                      <w:rFonts w:cs="Arial"/>
                      <w:strike/>
                      <w:color w:val="FF0000"/>
                      <w:szCs w:val="20"/>
                    </w:rPr>
                    <w:t>государственного</w:t>
                  </w:r>
                  <w:r>
                    <w:rPr>
                      <w:rFonts w:cs="Arial"/>
                      <w:szCs w:val="20"/>
                    </w:rPr>
                    <w:t xml:space="preserve"> контракта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2 (двух) рабочих дней со дня получения информации от субъекта централизованного учета с указанием платежных реквизитов и суммы возврата денежных средств, внесенных в качестве обеспечения исполнения </w:t>
                  </w:r>
                  <w:r w:rsidRPr="006371F7">
                    <w:rPr>
                      <w:rFonts w:cs="Arial"/>
                      <w:strike/>
                      <w:color w:val="FF0000"/>
                      <w:szCs w:val="20"/>
                    </w:rPr>
                    <w:t>государственного</w:t>
                  </w:r>
                  <w:r>
                    <w:rPr>
                      <w:rFonts w:cs="Arial"/>
                      <w:szCs w:val="20"/>
                    </w:rPr>
                    <w:t xml:space="preserve"> контракта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71F7">
                    <w:rPr>
                      <w:rFonts w:cs="Arial"/>
                      <w:strike/>
                      <w:color w:val="FF0000"/>
                      <w:szCs w:val="20"/>
                    </w:rPr>
                    <w:t>обработка Выписки</w:t>
                  </w:r>
                  <w:r>
                    <w:rPr>
                      <w:rFonts w:cs="Arial"/>
                      <w:szCs w:val="20"/>
                    </w:rPr>
                    <w:t xml:space="preserve"> из лицевого счета администратора источников финансирования дефицита бюджета (код формы по КФД 0531764), </w:t>
                  </w:r>
                  <w:r w:rsidRPr="006371F7">
                    <w:rPr>
                      <w:rFonts w:cs="Arial"/>
                      <w:strike/>
                      <w:color w:val="FF0000"/>
                      <w:szCs w:val="20"/>
                    </w:rPr>
                    <w:t>Выписки</w:t>
                  </w:r>
                  <w:r>
                    <w:rPr>
                      <w:rFonts w:cs="Arial"/>
                      <w:szCs w:val="20"/>
                    </w:rPr>
                    <w:t xml:space="preserve"> из лицевого счета администратора доходов федерального бюджета (код формы по КФД 0531761) для отражения </w:t>
                  </w:r>
                  <w:r w:rsidRPr="006371F7">
                    <w:rPr>
                      <w:rFonts w:cs="Arial"/>
                      <w:strike/>
                      <w:color w:val="FF0000"/>
                      <w:szCs w:val="20"/>
                    </w:rPr>
                    <w:t>факта хозяйственной жизни</w:t>
                  </w: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3824C3" w:rsidRDefault="003824C3" w:rsidP="003824C3">
                  <w:pPr>
                    <w:autoSpaceDE w:val="0"/>
                    <w:autoSpaceDN w:val="0"/>
                    <w:adjustRightInd w:val="0"/>
                    <w:spacing w:after="1" w:line="200" w:lineRule="atLeast"/>
                    <w:rPr>
                      <w:rFonts w:cs="Arial"/>
                      <w:szCs w:val="20"/>
                    </w:rPr>
                  </w:pPr>
                </w:p>
                <w:p w:rsidR="003824C3" w:rsidRDefault="003824C3" w:rsidP="003824C3">
                  <w:pPr>
                    <w:autoSpaceDE w:val="0"/>
                    <w:autoSpaceDN w:val="0"/>
                    <w:adjustRightInd w:val="0"/>
                    <w:spacing w:after="1" w:line="200" w:lineRule="atLeast"/>
                    <w:rPr>
                      <w:rFonts w:cs="Arial"/>
                      <w:szCs w:val="20"/>
                    </w:rPr>
                  </w:pPr>
                </w:p>
                <w:p w:rsidR="003824C3" w:rsidRDefault="003824C3" w:rsidP="003824C3">
                  <w:pPr>
                    <w:autoSpaceDE w:val="0"/>
                    <w:autoSpaceDN w:val="0"/>
                    <w:adjustRightInd w:val="0"/>
                    <w:spacing w:after="1" w:line="200" w:lineRule="atLeast"/>
                    <w:rPr>
                      <w:rFonts w:cs="Arial"/>
                      <w:szCs w:val="20"/>
                    </w:rPr>
                  </w:pPr>
                </w:p>
                <w:p w:rsidR="003824C3" w:rsidRDefault="003824C3" w:rsidP="003824C3">
                  <w:pPr>
                    <w:autoSpaceDE w:val="0"/>
                    <w:autoSpaceDN w:val="0"/>
                    <w:adjustRightInd w:val="0"/>
                    <w:spacing w:after="1" w:line="200" w:lineRule="atLeast"/>
                    <w:rPr>
                      <w:rFonts w:cs="Arial"/>
                      <w:szCs w:val="20"/>
                    </w:rPr>
                  </w:pPr>
                </w:p>
                <w:p w:rsidR="003824C3" w:rsidRDefault="003824C3" w:rsidP="003824C3">
                  <w:pPr>
                    <w:autoSpaceDE w:val="0"/>
                    <w:autoSpaceDN w:val="0"/>
                    <w:adjustRightInd w:val="0"/>
                    <w:spacing w:after="1" w:line="200" w:lineRule="atLeast"/>
                    <w:rPr>
                      <w:rFonts w:cs="Arial"/>
                      <w:szCs w:val="20"/>
                    </w:rPr>
                  </w:pPr>
                </w:p>
                <w:p w:rsidR="006371F7" w:rsidRDefault="006371F7" w:rsidP="006371F7">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BB1992" w:rsidRDefault="00BB1992"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p w:rsidR="006371F7" w:rsidRDefault="006371F7"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4559A2">
                    <w:rPr>
                      <w:rFonts w:cs="Arial"/>
                      <w:strike/>
                      <w:color w:val="FF0000"/>
                      <w:szCs w:val="20"/>
                    </w:rPr>
                    <w:t>Журналах операций</w:t>
                  </w:r>
                  <w:r>
                    <w:rPr>
                      <w:rFonts w:cs="Arial"/>
                      <w:szCs w:val="20"/>
                    </w:rPr>
                    <w:t xml:space="preserve"> (код формы по ОКУД 0504071)</w:t>
                  </w:r>
                  <w:r w:rsidRPr="004559A2">
                    <w:rPr>
                      <w:rFonts w:cs="Arial"/>
                      <w:strike/>
                      <w:color w:val="FF0000"/>
                      <w:szCs w:val="20"/>
                    </w:rPr>
                    <w:t>, установленных правилами организации и ведения бюджетного учета</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14" w:name="Р1_7"/>
                  <w:bookmarkEnd w:id="14"/>
                  <w:r>
                    <w:rPr>
                      <w:rFonts w:cs="Arial"/>
                      <w:szCs w:val="20"/>
                    </w:rPr>
                    <w:lastRenderedPageBreak/>
                    <w:t>5. Оплата труда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4559A2" w:rsidRDefault="00C278D1" w:rsidP="00FB0319">
                  <w:pPr>
                    <w:autoSpaceDE w:val="0"/>
                    <w:autoSpaceDN w:val="0"/>
                    <w:adjustRightInd w:val="0"/>
                    <w:spacing w:after="1" w:line="200" w:lineRule="atLeast"/>
                    <w:rPr>
                      <w:rFonts w:cs="Arial"/>
                      <w:strike/>
                      <w:szCs w:val="20"/>
                    </w:rPr>
                  </w:pPr>
                  <w:r w:rsidRPr="004559A2">
                    <w:rPr>
                      <w:rFonts w:cs="Arial"/>
                      <w:strike/>
                      <w:color w:val="FF0000"/>
                      <w:szCs w:val="20"/>
                    </w:rPr>
                    <w:lastRenderedPageBreak/>
                    <w:t>104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Правовые акты, устанавливающие сроки выплаты заработной платы, порядок выплаты премий, материальной помощи, надбавок, </w:t>
                  </w:r>
                  <w:r w:rsidRPr="004559A2">
                    <w:rPr>
                      <w:rFonts w:cs="Arial"/>
                      <w:strike/>
                      <w:color w:val="FF0000"/>
                      <w:szCs w:val="20"/>
                    </w:rPr>
                    <w:t>размера оплаты</w:t>
                  </w:r>
                  <w:r>
                    <w:rPr>
                      <w:rFonts w:cs="Arial"/>
                      <w:szCs w:val="20"/>
                    </w:rPr>
                    <w:t xml:space="preserve"> за работу в </w:t>
                  </w:r>
                  <w:r w:rsidRPr="004559A2">
                    <w:rPr>
                      <w:rFonts w:cs="Arial"/>
                      <w:strike/>
                      <w:color w:val="FF0000"/>
                      <w:szCs w:val="20"/>
                    </w:rPr>
                    <w:t>выходной день</w:t>
                  </w:r>
                  <w:r>
                    <w:rPr>
                      <w:rFonts w:cs="Arial"/>
                      <w:szCs w:val="20"/>
                    </w:rPr>
                    <w:t xml:space="preserve"> и иных выплат, </w:t>
                  </w:r>
                  <w:r w:rsidRPr="004559A2">
                    <w:rPr>
                      <w:rFonts w:cs="Arial"/>
                      <w:strike/>
                      <w:color w:val="FF0000"/>
                      <w:szCs w:val="20"/>
                    </w:rPr>
                    <w:t>порядок удержаний</w:t>
                  </w:r>
                  <w:r>
                    <w:rPr>
                      <w:rFonts w:cs="Arial"/>
                      <w:szCs w:val="20"/>
                    </w:rPr>
                    <w:t xml:space="preserve"> из заработной платы (профсоюзные взносы и </w:t>
                  </w:r>
                  <w:r w:rsidRPr="004559A2">
                    <w:rPr>
                      <w:rFonts w:cs="Arial"/>
                      <w:strike/>
                      <w:color w:val="FF0000"/>
                      <w:szCs w:val="20"/>
                    </w:rPr>
                    <w:t>т.п.</w:t>
                  </w:r>
                  <w:r>
                    <w:rPr>
                      <w:rFonts w:cs="Arial"/>
                      <w:szCs w:val="20"/>
                    </w:rPr>
                    <w:t>)</w:t>
                  </w:r>
                </w:p>
                <w:p w:rsidR="004559A2" w:rsidRDefault="004559A2" w:rsidP="00FB0319">
                  <w:pPr>
                    <w:autoSpaceDE w:val="0"/>
                    <w:autoSpaceDN w:val="0"/>
                    <w:adjustRightInd w:val="0"/>
                    <w:spacing w:after="1" w:line="200" w:lineRule="atLeast"/>
                    <w:rPr>
                      <w:rFonts w:cs="Arial"/>
                      <w:szCs w:val="20"/>
                    </w:rPr>
                  </w:pPr>
                </w:p>
                <w:p w:rsidR="004559A2" w:rsidRDefault="004559A2" w:rsidP="00FB0319">
                  <w:pPr>
                    <w:autoSpaceDE w:val="0"/>
                    <w:autoSpaceDN w:val="0"/>
                    <w:adjustRightInd w:val="0"/>
                    <w:spacing w:after="1" w:line="200" w:lineRule="atLeast"/>
                    <w:rPr>
                      <w:rFonts w:cs="Arial"/>
                      <w:szCs w:val="20"/>
                    </w:rPr>
                  </w:pPr>
                </w:p>
                <w:p w:rsidR="004559A2" w:rsidRDefault="004559A2" w:rsidP="00FB0319">
                  <w:pPr>
                    <w:autoSpaceDE w:val="0"/>
                    <w:autoSpaceDN w:val="0"/>
                    <w:adjustRightInd w:val="0"/>
                    <w:spacing w:after="1" w:line="200" w:lineRule="atLeast"/>
                    <w:rPr>
                      <w:rFonts w:cs="Arial"/>
                      <w:szCs w:val="20"/>
                    </w:rPr>
                  </w:pPr>
                </w:p>
                <w:p w:rsidR="004559A2" w:rsidRDefault="004559A2" w:rsidP="00FB0319">
                  <w:pPr>
                    <w:autoSpaceDE w:val="0"/>
                    <w:autoSpaceDN w:val="0"/>
                    <w:adjustRightInd w:val="0"/>
                    <w:spacing w:after="1" w:line="200" w:lineRule="atLeast"/>
                    <w:rPr>
                      <w:rFonts w:cs="Arial"/>
                      <w:szCs w:val="20"/>
                    </w:rPr>
                  </w:pPr>
                </w:p>
                <w:p w:rsidR="00BB1992" w:rsidRDefault="00BB1992"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559A2">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559A2">
                    <w:rPr>
                      <w:rFonts w:cs="Arial"/>
                      <w:strike/>
                      <w:color w:val="FF0000"/>
                      <w:szCs w:val="20"/>
                    </w:rPr>
                    <w:t>электронный образ (</w:t>
                  </w:r>
                  <w:r>
                    <w:rPr>
                      <w:rFonts w:cs="Arial"/>
                      <w:szCs w:val="20"/>
                    </w:rPr>
                    <w:t>скан-копия</w:t>
                  </w:r>
                  <w:r w:rsidRPr="004559A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издания (поступления) правового акта/внесения изменений в правовые акты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принятие в работу в качестве информации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4559A2">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4559A2" w:rsidRDefault="00C278D1" w:rsidP="00FB0319">
                  <w:pPr>
                    <w:autoSpaceDE w:val="0"/>
                    <w:autoSpaceDN w:val="0"/>
                    <w:adjustRightInd w:val="0"/>
                    <w:spacing w:after="1" w:line="200" w:lineRule="atLeast"/>
                    <w:rPr>
                      <w:rFonts w:cs="Arial"/>
                      <w:strike/>
                      <w:szCs w:val="20"/>
                    </w:rPr>
                  </w:pPr>
                  <w:r w:rsidRPr="004559A2">
                    <w:rPr>
                      <w:rFonts w:cs="Arial"/>
                      <w:strike/>
                      <w:color w:val="FF0000"/>
                      <w:szCs w:val="20"/>
                    </w:rPr>
                    <w:t>105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Штатное расписание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559A2">
                    <w:rPr>
                      <w:rFonts w:cs="Arial"/>
                      <w:strike/>
                      <w:color w:val="FF0000"/>
                      <w:szCs w:val="20"/>
                    </w:rPr>
                    <w:t>105</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Штатное расписание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559A2">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4559A2">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издания приказа об утверждении штатного расписания/</w:t>
                  </w:r>
                  <w:r w:rsidRPr="004559A2">
                    <w:rPr>
                      <w:rFonts w:cs="Arial"/>
                      <w:strike/>
                      <w:color w:val="FF0000"/>
                      <w:szCs w:val="20"/>
                    </w:rPr>
                    <w:t>внесения</w:t>
                  </w:r>
                  <w:r>
                    <w:rPr>
                      <w:rFonts w:cs="Arial"/>
                      <w:szCs w:val="20"/>
                    </w:rPr>
                    <w:t xml:space="preserve"> изменений в штатное расписание</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принято к учету штатное расписание (штатная расстановка)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4559A2">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559A2">
                    <w:rPr>
                      <w:rFonts w:cs="Arial"/>
                      <w:strike/>
                      <w:color w:val="FF0000"/>
                      <w:szCs w:val="20"/>
                    </w:rPr>
                    <w:t>105</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Штатное расписание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559A2">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Pr="004559A2" w:rsidRDefault="00C278D1" w:rsidP="00FB0319">
                  <w:pPr>
                    <w:autoSpaceDE w:val="0"/>
                    <w:autoSpaceDN w:val="0"/>
                    <w:adjustRightInd w:val="0"/>
                    <w:spacing w:after="1" w:line="200" w:lineRule="atLeast"/>
                    <w:rPr>
                      <w:rFonts w:cs="Arial"/>
                      <w:strike/>
                      <w:szCs w:val="20"/>
                    </w:rPr>
                  </w:pPr>
                  <w:r w:rsidRPr="004559A2">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 об утверждении штатного расписания/внесения изменений в штатное расписание</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принято к учету штатное расписание (штатная расстановка)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4559A2">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559A2">
                    <w:rPr>
                      <w:rFonts w:cs="Arial"/>
                      <w:strike/>
                      <w:color w:val="FF0000"/>
                      <w:szCs w:val="20"/>
                    </w:rPr>
                    <w:lastRenderedPageBreak/>
                    <w:t>106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 годового фонда оплаты труда (</w:t>
                  </w:r>
                  <w:r w:rsidRPr="004559A2">
                    <w:rPr>
                      <w:rFonts w:cs="Arial"/>
                      <w:strike/>
                      <w:color w:val="FF0000"/>
                      <w:szCs w:val="20"/>
                    </w:rPr>
                    <w:t>иной</w:t>
                  </w:r>
                  <w:r w:rsidRPr="004559A2">
                    <w:rPr>
                      <w:rFonts w:cs="Arial"/>
                      <w:szCs w:val="20"/>
                    </w:rPr>
                    <w:t xml:space="preserve"> документ</w:t>
                  </w:r>
                  <w:r>
                    <w:rPr>
                      <w:rFonts w:cs="Arial"/>
                      <w:szCs w:val="20"/>
                    </w:rPr>
                    <w:t>,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p w:rsidR="004559A2" w:rsidRDefault="004559A2" w:rsidP="00FB0319">
                  <w:pPr>
                    <w:autoSpaceDE w:val="0"/>
                    <w:autoSpaceDN w:val="0"/>
                    <w:adjustRightInd w:val="0"/>
                    <w:spacing w:after="1" w:line="200" w:lineRule="atLeast"/>
                    <w:rPr>
                      <w:rFonts w:cs="Arial"/>
                      <w:szCs w:val="20"/>
                    </w:rPr>
                  </w:pPr>
                </w:p>
                <w:p w:rsidR="004559A2" w:rsidRDefault="004559A2" w:rsidP="00FB0319">
                  <w:pPr>
                    <w:autoSpaceDE w:val="0"/>
                    <w:autoSpaceDN w:val="0"/>
                    <w:adjustRightInd w:val="0"/>
                    <w:spacing w:after="1" w:line="200" w:lineRule="atLeast"/>
                    <w:rPr>
                      <w:rFonts w:cs="Arial"/>
                      <w:szCs w:val="20"/>
                    </w:rPr>
                  </w:pPr>
                </w:p>
                <w:p w:rsidR="004559A2" w:rsidRDefault="004559A2"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72C99">
                    <w:rPr>
                      <w:rFonts w:cs="Arial"/>
                      <w:strike/>
                      <w:color w:val="FF0000"/>
                      <w:szCs w:val="20"/>
                    </w:rPr>
                    <w:t>электронный образ (</w:t>
                  </w:r>
                  <w:r>
                    <w:rPr>
                      <w:rFonts w:cs="Arial"/>
                      <w:szCs w:val="20"/>
                    </w:rPr>
                    <w:t>скан-копия</w:t>
                  </w:r>
                  <w:r w:rsidRPr="00872C99">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издания приказа (иного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559A2">
                    <w:rPr>
                      <w:rFonts w:cs="Arial"/>
                      <w:strike/>
                      <w:color w:val="FF0000"/>
                      <w:szCs w:val="20"/>
                    </w:rPr>
                    <w:t>Журналах операций</w:t>
                  </w:r>
                  <w:r>
                    <w:rPr>
                      <w:rFonts w:cs="Arial"/>
                      <w:szCs w:val="20"/>
                    </w:rPr>
                    <w:t xml:space="preserve"> (код формы по ОКУД </w:t>
                  </w:r>
                  <w:r w:rsidRPr="004559A2">
                    <w:rPr>
                      <w:rFonts w:cs="Arial"/>
                      <w:strike/>
                      <w:color w:val="FF0000"/>
                      <w:szCs w:val="20"/>
                    </w:rPr>
                    <w:t>0504071</w:t>
                  </w:r>
                  <w:r>
                    <w:rPr>
                      <w:rFonts w:cs="Arial"/>
                      <w:szCs w:val="20"/>
                    </w:rPr>
                    <w:t xml:space="preserve">), </w:t>
                  </w:r>
                  <w:r w:rsidRPr="004559A2">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559A2">
                    <w:rPr>
                      <w:rFonts w:cs="Arial"/>
                      <w:strike/>
                      <w:color w:val="FF0000"/>
                      <w:szCs w:val="20"/>
                    </w:rPr>
                    <w:t>107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Сведения о бюджетном обязательстве на основании расчета годового фонда оплаты труда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2 (двух) рабочих дней со дня доведения лимитов бюджетных обязательств получателя бюджетных средств</w:t>
                  </w:r>
                </w:p>
                <w:p w:rsidR="004559A2" w:rsidRDefault="004559A2" w:rsidP="00FB0319">
                  <w:pPr>
                    <w:autoSpaceDE w:val="0"/>
                    <w:autoSpaceDN w:val="0"/>
                    <w:adjustRightInd w:val="0"/>
                    <w:spacing w:after="1" w:line="200" w:lineRule="atLeast"/>
                    <w:rPr>
                      <w:rFonts w:cs="Arial"/>
                      <w:szCs w:val="20"/>
                    </w:rPr>
                  </w:pPr>
                </w:p>
                <w:p w:rsidR="004559A2" w:rsidRDefault="004559A2"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72C99">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Pr="00872C99" w:rsidRDefault="00C278D1" w:rsidP="00FB0319">
                  <w:pPr>
                    <w:autoSpaceDE w:val="0"/>
                    <w:autoSpaceDN w:val="0"/>
                    <w:adjustRightInd w:val="0"/>
                    <w:spacing w:after="1" w:line="200" w:lineRule="atLeast"/>
                    <w:rPr>
                      <w:rFonts w:cs="Arial"/>
                      <w:strike/>
                      <w:szCs w:val="20"/>
                    </w:rPr>
                  </w:pPr>
                  <w:r w:rsidRPr="00872C99">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872C99">
                    <w:rPr>
                      <w:rFonts w:cs="Arial"/>
                      <w:strike/>
                      <w:color w:val="FF0000"/>
                      <w:szCs w:val="20"/>
                    </w:rPr>
                    <w:t>отражения</w:t>
                  </w:r>
                  <w:r>
                    <w:rPr>
                      <w:rFonts w:cs="Arial"/>
                      <w:szCs w:val="20"/>
                    </w:rPr>
                    <w:t xml:space="preserve"> учетного номера бюджетного обязательства при формировании распоряжения о совершении казначейских платежей</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72C99">
                    <w:rPr>
                      <w:rFonts w:cs="Arial"/>
                      <w:strike/>
                      <w:color w:val="FF0000"/>
                      <w:szCs w:val="20"/>
                    </w:rPr>
                    <w:t>108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приеме </w:t>
                  </w:r>
                  <w:r w:rsidRPr="00872C99">
                    <w:rPr>
                      <w:rFonts w:cs="Arial"/>
                      <w:strike/>
                      <w:color w:val="FF0000"/>
                      <w:szCs w:val="20"/>
                    </w:rPr>
                    <w:t>сотрудника (</w:t>
                  </w:r>
                  <w:r>
                    <w:rPr>
                      <w:rFonts w:cs="Arial"/>
                      <w:szCs w:val="20"/>
                    </w:rPr>
                    <w:t>работника</w:t>
                  </w:r>
                  <w:r w:rsidRPr="00872C99">
                    <w:rPr>
                      <w:rFonts w:cs="Arial"/>
                      <w:strike/>
                      <w:color w:val="FF0000"/>
                      <w:szCs w:val="20"/>
                    </w:rPr>
                    <w:t>)</w:t>
                  </w:r>
                  <w:r>
                    <w:rPr>
                      <w:rFonts w:cs="Arial"/>
                      <w:szCs w:val="20"/>
                    </w:rPr>
                    <w:t xml:space="preserve"> на работу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72C99">
                    <w:rPr>
                      <w:rFonts w:cs="Arial"/>
                      <w:strike/>
                      <w:color w:val="FF0000"/>
                      <w:szCs w:val="20"/>
                    </w:rPr>
                    <w:t>108</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приеме </w:t>
                  </w:r>
                  <w:r w:rsidRPr="00872C99">
                    <w:rPr>
                      <w:rFonts w:cs="Arial"/>
                      <w:strike/>
                      <w:color w:val="FF0000"/>
                      <w:szCs w:val="20"/>
                    </w:rPr>
                    <w:t>сотрудника (</w:t>
                  </w:r>
                  <w:r>
                    <w:rPr>
                      <w:rFonts w:cs="Arial"/>
                      <w:szCs w:val="20"/>
                    </w:rPr>
                    <w:t>работника</w:t>
                  </w:r>
                  <w:r w:rsidRPr="00872C99">
                    <w:rPr>
                      <w:rFonts w:cs="Arial"/>
                      <w:strike/>
                      <w:color w:val="FF0000"/>
                      <w:szCs w:val="20"/>
                    </w:rPr>
                    <w:t>)</w:t>
                  </w:r>
                  <w:r>
                    <w:rPr>
                      <w:rFonts w:cs="Arial"/>
                      <w:szCs w:val="20"/>
                    </w:rPr>
                    <w:t xml:space="preserve"> на работу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72C99">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872C99">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следующего рабочего дня со дня приема </w:t>
                  </w:r>
                  <w:r w:rsidRPr="00872C99">
                    <w:rPr>
                      <w:rFonts w:cs="Arial"/>
                      <w:strike/>
                      <w:color w:val="FF0000"/>
                      <w:szCs w:val="20"/>
                    </w:rPr>
                    <w:t>сотрудника (</w:t>
                  </w:r>
                  <w:r>
                    <w:rPr>
                      <w:rFonts w:cs="Arial"/>
                      <w:szCs w:val="20"/>
                    </w:rPr>
                    <w:t>работника</w:t>
                  </w:r>
                  <w:r w:rsidRPr="00872C99">
                    <w:rPr>
                      <w:rFonts w:cs="Arial"/>
                      <w:strike/>
                      <w:color w:val="FF0000"/>
                      <w:szCs w:val="20"/>
                    </w:rPr>
                    <w:t>)</w:t>
                  </w:r>
                  <w:r>
                    <w:rPr>
                      <w:rFonts w:cs="Arial"/>
                      <w:szCs w:val="20"/>
                    </w:rPr>
                    <w:t xml:space="preserve"> на работу</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принят к учету приказ</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осуществления расчета по оплате труда;</w:t>
                  </w:r>
                </w:p>
                <w:p w:rsidR="00C278D1" w:rsidRDefault="00C278D1" w:rsidP="00FB0319">
                  <w:pPr>
                    <w:autoSpaceDE w:val="0"/>
                    <w:autoSpaceDN w:val="0"/>
                    <w:adjustRightInd w:val="0"/>
                    <w:spacing w:after="1" w:line="200" w:lineRule="atLeast"/>
                    <w:rPr>
                      <w:rFonts w:cs="Arial"/>
                      <w:szCs w:val="20"/>
                    </w:rPr>
                  </w:pPr>
                  <w:r>
                    <w:rPr>
                      <w:rFonts w:cs="Arial"/>
                      <w:szCs w:val="20"/>
                    </w:rPr>
                    <w:t>2) для внесения информации в Карточку-справку (код формы по ОКУД 0504417)</w:t>
                  </w: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72C99">
                    <w:rPr>
                      <w:rFonts w:cs="Arial"/>
                      <w:strike/>
                      <w:color w:val="FF0000"/>
                      <w:szCs w:val="20"/>
                    </w:rPr>
                    <w:lastRenderedPageBreak/>
                    <w:t>108</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приеме </w:t>
                  </w:r>
                  <w:r w:rsidRPr="00872C99">
                    <w:rPr>
                      <w:rFonts w:cs="Arial"/>
                      <w:strike/>
                      <w:color w:val="FF0000"/>
                      <w:szCs w:val="20"/>
                    </w:rPr>
                    <w:t>сотрудника (</w:t>
                  </w:r>
                  <w:r>
                    <w:rPr>
                      <w:rFonts w:cs="Arial"/>
                      <w:szCs w:val="20"/>
                    </w:rPr>
                    <w:t>работника</w:t>
                  </w:r>
                  <w:r w:rsidRPr="00872C99">
                    <w:rPr>
                      <w:rFonts w:cs="Arial"/>
                      <w:strike/>
                      <w:color w:val="FF0000"/>
                      <w:szCs w:val="20"/>
                    </w:rPr>
                    <w:t>)</w:t>
                  </w:r>
                  <w:r>
                    <w:rPr>
                      <w:rFonts w:cs="Arial"/>
                      <w:szCs w:val="20"/>
                    </w:rPr>
                    <w:t xml:space="preserve"> на работу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72C99">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8294A">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следующего рабочего дня со дня приема </w:t>
                  </w:r>
                  <w:r w:rsidRPr="00D80CD2">
                    <w:rPr>
                      <w:rFonts w:cs="Arial"/>
                      <w:strike/>
                      <w:color w:val="FF0000"/>
                      <w:szCs w:val="20"/>
                    </w:rPr>
                    <w:t>сотрудника (</w:t>
                  </w:r>
                  <w:r>
                    <w:rPr>
                      <w:rFonts w:cs="Arial"/>
                      <w:szCs w:val="20"/>
                    </w:rPr>
                    <w:t>работника</w:t>
                  </w:r>
                  <w:r w:rsidRPr="00D80CD2">
                    <w:rPr>
                      <w:rFonts w:cs="Arial"/>
                      <w:strike/>
                      <w:color w:val="FF0000"/>
                      <w:szCs w:val="20"/>
                    </w:rPr>
                    <w:t>)</w:t>
                  </w:r>
                  <w:r>
                    <w:rPr>
                      <w:rFonts w:cs="Arial"/>
                      <w:szCs w:val="20"/>
                    </w:rPr>
                    <w:t xml:space="preserve"> на работу</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0CD2">
                    <w:rPr>
                      <w:rFonts w:cs="Arial"/>
                      <w:strike/>
                      <w:color w:val="FF0000"/>
                      <w:szCs w:val="20"/>
                    </w:rPr>
                    <w:t>ответственные лица</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принят к учету приказ</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осуществления расчета по оплате труда;</w:t>
                  </w:r>
                </w:p>
                <w:p w:rsidR="00C278D1" w:rsidRDefault="00C278D1" w:rsidP="00FB0319">
                  <w:pPr>
                    <w:autoSpaceDE w:val="0"/>
                    <w:autoSpaceDN w:val="0"/>
                    <w:adjustRightInd w:val="0"/>
                    <w:spacing w:after="1" w:line="200" w:lineRule="atLeast"/>
                    <w:rPr>
                      <w:rFonts w:cs="Arial"/>
                      <w:szCs w:val="20"/>
                    </w:rPr>
                  </w:pPr>
                  <w:r>
                    <w:rPr>
                      <w:rFonts w:cs="Arial"/>
                      <w:szCs w:val="20"/>
                    </w:rPr>
                    <w:t>2) для внесения информации в Карточку-справку (код формы по ОКУД 0504417)</w:t>
                  </w: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p w:rsidR="00872C99" w:rsidRDefault="00872C99"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0CD2">
                    <w:rPr>
                      <w:rFonts w:cs="Arial"/>
                      <w:strike/>
                      <w:color w:val="FF0000"/>
                      <w:szCs w:val="20"/>
                    </w:rPr>
                    <w:t>109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об установлении (изменении) надбавок </w:t>
                  </w:r>
                  <w:r w:rsidRPr="00D80CD2">
                    <w:rPr>
                      <w:rFonts w:cs="Arial"/>
                      <w:strike/>
                      <w:color w:val="FF0000"/>
                      <w:szCs w:val="20"/>
                    </w:rPr>
                    <w:t>сотруднику (</w:t>
                  </w:r>
                  <w:r>
                    <w:rPr>
                      <w:rFonts w:cs="Arial"/>
                      <w:szCs w:val="20"/>
                    </w:rPr>
                    <w:t>работнику</w:t>
                  </w:r>
                  <w:r w:rsidRPr="00D80CD2">
                    <w:rPr>
                      <w:rFonts w:cs="Arial"/>
                      <w:strike/>
                      <w:color w:val="FF0000"/>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0CD2">
                    <w:rPr>
                      <w:rFonts w:cs="Arial"/>
                      <w:strike/>
                      <w:color w:val="FF0000"/>
                      <w:szCs w:val="20"/>
                    </w:rPr>
                    <w:t>109</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об установлении (изменении) надбавок </w:t>
                  </w:r>
                  <w:r w:rsidRPr="00D80CD2">
                    <w:rPr>
                      <w:rFonts w:cs="Arial"/>
                      <w:strike/>
                      <w:color w:val="FF0000"/>
                      <w:szCs w:val="20"/>
                    </w:rPr>
                    <w:t>сотруднику (</w:t>
                  </w:r>
                  <w:r>
                    <w:rPr>
                      <w:rFonts w:cs="Arial"/>
                      <w:szCs w:val="20"/>
                    </w:rPr>
                    <w:t>работнику</w:t>
                  </w:r>
                  <w:r w:rsidRPr="00D80CD2">
                    <w:rPr>
                      <w:rFonts w:cs="Arial"/>
                      <w:strike/>
                      <w:color w:val="FF0000"/>
                      <w:szCs w:val="20"/>
                    </w:rPr>
                    <w:t>)</w:t>
                  </w:r>
                  <w:r>
                    <w:rPr>
                      <w:rFonts w:cs="Arial"/>
                      <w:szCs w:val="20"/>
                    </w:rPr>
                    <w:t xml:space="preserve"> (для федеральных </w:t>
                  </w:r>
                  <w:r>
                    <w:rPr>
                      <w:rFonts w:cs="Arial"/>
                      <w:szCs w:val="20"/>
                    </w:rPr>
                    <w:lastRenderedPageBreak/>
                    <w:t>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0CD2">
                    <w:rPr>
                      <w:rFonts w:cs="Arial"/>
                      <w:strike/>
                      <w:color w:val="FF0000"/>
                      <w:szCs w:val="20"/>
                    </w:rPr>
                    <w:lastRenderedPageBreak/>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D80CD2">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w:t>
                  </w:r>
                  <w:r>
                    <w:rPr>
                      <w:rFonts w:cs="Arial"/>
                      <w:szCs w:val="20"/>
                    </w:rPr>
                    <w:lastRenderedPageBreak/>
                    <w:t>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1 (одного) рабочего дня со дня получения </w:t>
                  </w:r>
                  <w:r w:rsidRPr="00D80CD2">
                    <w:rPr>
                      <w:rFonts w:cs="Arial"/>
                      <w:strike/>
                      <w:color w:val="FF0000"/>
                      <w:szCs w:val="20"/>
                    </w:rPr>
                    <w:t>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lastRenderedPageBreak/>
                    <w:t>2) для внесения информации в Карточку-справку (код формы по ОКУД 0504417)</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0CD2">
                    <w:rPr>
                      <w:rFonts w:cs="Arial"/>
                      <w:strike/>
                      <w:color w:val="FF0000"/>
                      <w:szCs w:val="20"/>
                    </w:rPr>
                    <w:lastRenderedPageBreak/>
                    <w:t>109</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об установлении (изменении) надбавок </w:t>
                  </w:r>
                  <w:r w:rsidRPr="00D80CD2">
                    <w:rPr>
                      <w:rFonts w:cs="Arial"/>
                      <w:strike/>
                      <w:color w:val="FF0000"/>
                      <w:szCs w:val="20"/>
                    </w:rPr>
                    <w:t>сотруднику (</w:t>
                  </w:r>
                  <w:r>
                    <w:rPr>
                      <w:rFonts w:cs="Arial"/>
                      <w:szCs w:val="20"/>
                    </w:rPr>
                    <w:t>работнику</w:t>
                  </w:r>
                  <w:r w:rsidRPr="00D80CD2">
                    <w:rPr>
                      <w:rFonts w:cs="Arial"/>
                      <w:strike/>
                      <w:color w:val="FF0000"/>
                      <w:szCs w:val="20"/>
                    </w:rPr>
                    <w:t>)</w:t>
                  </w:r>
                  <w:r>
                    <w:rPr>
                      <w:rFonts w:cs="Arial"/>
                      <w:szCs w:val="20"/>
                    </w:rPr>
                    <w:t xml:space="preserve">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0CD2">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0CD2">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0CD2">
                    <w:rPr>
                      <w:rFonts w:cs="Arial"/>
                      <w:strike/>
                      <w:color w:val="FF0000"/>
                      <w:szCs w:val="20"/>
                    </w:rPr>
                    <w:t>ответственные лица</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со дня получения </w:t>
                  </w:r>
                  <w:r w:rsidRPr="00D80CD2">
                    <w:rPr>
                      <w:rFonts w:cs="Arial"/>
                      <w:strike/>
                      <w:color w:val="FF0000"/>
                      <w:szCs w:val="20"/>
                    </w:rPr>
                    <w:t>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внесения информации в Карточку-справку (код формы по ОКУД 0504417)</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D80CD2" w:rsidRDefault="00C278D1" w:rsidP="00FB0319">
                  <w:pPr>
                    <w:autoSpaceDE w:val="0"/>
                    <w:autoSpaceDN w:val="0"/>
                    <w:adjustRightInd w:val="0"/>
                    <w:spacing w:after="1" w:line="200" w:lineRule="atLeast"/>
                    <w:rPr>
                      <w:rFonts w:cs="Arial"/>
                      <w:strike/>
                      <w:szCs w:val="20"/>
                    </w:rPr>
                  </w:pPr>
                  <w:r w:rsidRPr="00D80CD2">
                    <w:rPr>
                      <w:rFonts w:cs="Arial"/>
                      <w:strike/>
                      <w:color w:val="FF0000"/>
                      <w:szCs w:val="20"/>
                    </w:rPr>
                    <w:t>110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Персональные данные</w:t>
                  </w:r>
                  <w:r w:rsidRPr="00867F0C">
                    <w:rPr>
                      <w:rFonts w:cs="Arial"/>
                      <w:strike/>
                      <w:color w:val="FF0000"/>
                      <w:szCs w:val="20"/>
                    </w:rPr>
                    <w:t>,</w:t>
                  </w:r>
                  <w:r>
                    <w:rPr>
                      <w:rFonts w:cs="Arial"/>
                      <w:szCs w:val="20"/>
                    </w:rPr>
                    <w:t xml:space="preserve"> принимаемого на работу</w:t>
                  </w:r>
                  <w:r w:rsidRPr="00867F0C">
                    <w:rPr>
                      <w:rFonts w:cs="Arial"/>
                      <w:strike/>
                      <w:color w:val="FF0000"/>
                      <w:szCs w:val="20"/>
                    </w:rPr>
                    <w:t>, сотрудника (</w:t>
                  </w:r>
                  <w:r>
                    <w:rPr>
                      <w:rFonts w:cs="Arial"/>
                      <w:szCs w:val="20"/>
                    </w:rPr>
                    <w:t>работника</w:t>
                  </w:r>
                  <w:r w:rsidRPr="00867F0C">
                    <w:rPr>
                      <w:rFonts w:cs="Arial"/>
                      <w:strike/>
                      <w:color w:val="FF0000"/>
                      <w:szCs w:val="20"/>
                    </w:rPr>
                    <w:t>)</w:t>
                  </w:r>
                  <w:r>
                    <w:rPr>
                      <w:rFonts w:cs="Arial"/>
                      <w:szCs w:val="20"/>
                    </w:rPr>
                    <w:t xml:space="preserve"> (паспортные данные, ИНН, СНИЛС </w:t>
                  </w:r>
                  <w:r w:rsidRPr="00867F0C">
                    <w:rPr>
                      <w:rFonts w:cs="Arial"/>
                      <w:strike/>
                      <w:color w:val="FF0000"/>
                      <w:szCs w:val="20"/>
                    </w:rPr>
                    <w:t>и иные</w:t>
                  </w:r>
                  <w:r>
                    <w:rPr>
                      <w:rFonts w:cs="Arial"/>
                      <w:szCs w:val="20"/>
                    </w:rPr>
                    <w:t>)</w:t>
                  </w: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p w:rsidR="00D80CD2" w:rsidRDefault="00D80CD2"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0CD2">
                    <w:rPr>
                      <w:rFonts w:cs="Arial"/>
                      <w:strike/>
                      <w:color w:val="FF0000"/>
                      <w:szCs w:val="20"/>
                    </w:rPr>
                    <w:t>110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Персональные данные</w:t>
                  </w:r>
                  <w:r w:rsidRPr="00867F0C">
                    <w:rPr>
                      <w:rFonts w:cs="Arial"/>
                      <w:strike/>
                      <w:color w:val="FF0000"/>
                      <w:szCs w:val="20"/>
                    </w:rPr>
                    <w:t>,</w:t>
                  </w:r>
                  <w:r>
                    <w:rPr>
                      <w:rFonts w:cs="Arial"/>
                      <w:szCs w:val="20"/>
                    </w:rPr>
                    <w:t xml:space="preserve"> принимаемого на работу</w:t>
                  </w:r>
                  <w:r w:rsidRPr="00867F0C">
                    <w:rPr>
                      <w:rFonts w:cs="Arial"/>
                      <w:strike/>
                      <w:color w:val="FF0000"/>
                      <w:szCs w:val="20"/>
                    </w:rPr>
                    <w:t>, сотрудника (</w:t>
                  </w:r>
                  <w:r>
                    <w:rPr>
                      <w:rFonts w:cs="Arial"/>
                      <w:szCs w:val="20"/>
                    </w:rPr>
                    <w:t>работника</w:t>
                  </w:r>
                  <w:r w:rsidRPr="00867F0C">
                    <w:rPr>
                      <w:rFonts w:cs="Arial"/>
                      <w:strike/>
                      <w:color w:val="FF0000"/>
                      <w:szCs w:val="20"/>
                    </w:rPr>
                    <w:t>)</w:t>
                  </w:r>
                  <w:r>
                    <w:rPr>
                      <w:rFonts w:cs="Arial"/>
                      <w:szCs w:val="20"/>
                    </w:rPr>
                    <w:t xml:space="preserve"> (паспортные данные, ИНН, СНИЛС </w:t>
                  </w:r>
                  <w:r w:rsidRPr="00867F0C">
                    <w:rPr>
                      <w:rFonts w:cs="Arial"/>
                      <w:strike/>
                      <w:color w:val="FF0000"/>
                      <w:szCs w:val="20"/>
                    </w:rPr>
                    <w:t>и иные</w:t>
                  </w:r>
                  <w:r>
                    <w:rPr>
                      <w:rFonts w:cs="Arial"/>
                      <w:szCs w:val="20"/>
                    </w:rPr>
                    <w:t xml:space="preserve">) (для </w:t>
                  </w:r>
                  <w:r>
                    <w:rPr>
                      <w:rFonts w:cs="Arial"/>
                      <w:szCs w:val="20"/>
                    </w:rPr>
                    <w:lastRenderedPageBreak/>
                    <w:t>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lastRenderedPageBreak/>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867F0C">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следующего рабочего дня со дня приема </w:t>
                  </w:r>
                  <w:r w:rsidRPr="00867F0C">
                    <w:rPr>
                      <w:rFonts w:cs="Arial"/>
                      <w:strike/>
                      <w:color w:val="FF0000"/>
                      <w:szCs w:val="20"/>
                    </w:rPr>
                    <w:t>сотрудника (</w:t>
                  </w:r>
                  <w:r>
                    <w:rPr>
                      <w:rFonts w:cs="Arial"/>
                      <w:szCs w:val="20"/>
                    </w:rPr>
                    <w:t>работника</w:t>
                  </w:r>
                  <w:r w:rsidRPr="00867F0C">
                    <w:rPr>
                      <w:rFonts w:cs="Arial"/>
                      <w:strike/>
                      <w:color w:val="FF0000"/>
                      <w:szCs w:val="20"/>
                    </w:rPr>
                    <w:t>)</w:t>
                  </w:r>
                  <w:r>
                    <w:rPr>
                      <w:rFonts w:cs="Arial"/>
                      <w:szCs w:val="20"/>
                    </w:rPr>
                    <w:t xml:space="preserve"> на работу</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со дня получения </w:t>
                  </w:r>
                  <w:r w:rsidRPr="00867F0C">
                    <w:rPr>
                      <w:rFonts w:cs="Arial"/>
                      <w:strike/>
                      <w:color w:val="FF0000"/>
                      <w:szCs w:val="20"/>
                    </w:rPr>
                    <w:t>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формировании налоговой отчетности</w:t>
                  </w:r>
                  <w:r w:rsidRPr="00867F0C">
                    <w:rPr>
                      <w:rFonts w:cs="Arial"/>
                      <w:strike/>
                      <w:color w:val="FF0000"/>
                      <w:szCs w:val="20"/>
                    </w:rPr>
                    <w:t>, сведений, направляемых в ФСС</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формирования налоговой отчетности;</w:t>
                  </w:r>
                </w:p>
                <w:p w:rsidR="00C278D1" w:rsidRDefault="00C278D1" w:rsidP="00FB0319">
                  <w:pPr>
                    <w:autoSpaceDE w:val="0"/>
                    <w:autoSpaceDN w:val="0"/>
                    <w:adjustRightInd w:val="0"/>
                    <w:spacing w:after="1" w:line="200" w:lineRule="atLeast"/>
                    <w:rPr>
                      <w:rFonts w:cs="Arial"/>
                      <w:szCs w:val="20"/>
                    </w:rPr>
                  </w:pPr>
                  <w:r>
                    <w:rPr>
                      <w:rFonts w:cs="Arial"/>
                      <w:szCs w:val="20"/>
                    </w:rPr>
                    <w:t>2) для контроля правильности предоставления вычетов, компенсацион</w:t>
                  </w:r>
                  <w:r>
                    <w:rPr>
                      <w:rFonts w:cs="Arial"/>
                      <w:szCs w:val="20"/>
                    </w:rPr>
                    <w:lastRenderedPageBreak/>
                    <w:t>ных выплат, расчетов пособий</w:t>
                  </w:r>
                  <w:r w:rsidRPr="00867F0C">
                    <w:rPr>
                      <w:rFonts w:cs="Arial"/>
                      <w:strike/>
                      <w:color w:val="FF0000"/>
                      <w:szCs w:val="20"/>
                    </w:rPr>
                    <w:t>;</w:t>
                  </w:r>
                </w:p>
                <w:p w:rsidR="00C278D1" w:rsidRPr="002B1BFD" w:rsidRDefault="00C278D1" w:rsidP="00FB0319">
                  <w:pPr>
                    <w:autoSpaceDE w:val="0"/>
                    <w:autoSpaceDN w:val="0"/>
                    <w:adjustRightInd w:val="0"/>
                    <w:spacing w:after="1" w:line="200" w:lineRule="atLeast"/>
                    <w:rPr>
                      <w:rFonts w:cs="Arial"/>
                      <w:szCs w:val="20"/>
                    </w:rPr>
                  </w:pPr>
                  <w:r w:rsidRPr="00867F0C">
                    <w:rPr>
                      <w:rFonts w:cs="Arial"/>
                      <w:strike/>
                      <w:color w:val="FF0000"/>
                      <w:szCs w:val="20"/>
                    </w:rPr>
                    <w:t>3) для формирования сведений, направляемых в ФСС</w:t>
                  </w: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lastRenderedPageBreak/>
                    <w:t>110</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Персональные данные принимаемого на работу </w:t>
                  </w:r>
                  <w:r w:rsidRPr="00867F0C">
                    <w:rPr>
                      <w:rFonts w:cs="Arial"/>
                      <w:strike/>
                      <w:color w:val="FF0000"/>
                      <w:szCs w:val="20"/>
                    </w:rPr>
                    <w:t>сотрудника (</w:t>
                  </w:r>
                  <w:r>
                    <w:rPr>
                      <w:rFonts w:cs="Arial"/>
                      <w:szCs w:val="20"/>
                    </w:rPr>
                    <w:t>работника</w:t>
                  </w:r>
                  <w:r w:rsidRPr="00867F0C">
                    <w:rPr>
                      <w:rFonts w:cs="Arial"/>
                      <w:strike/>
                      <w:color w:val="FF0000"/>
                      <w:szCs w:val="20"/>
                    </w:rPr>
                    <w:t>)</w:t>
                  </w:r>
                  <w:r>
                    <w:rPr>
                      <w:rFonts w:cs="Arial"/>
                      <w:szCs w:val="20"/>
                    </w:rPr>
                    <w:t xml:space="preserve"> (паспортные данные, ИНН, СНИЛС </w:t>
                  </w:r>
                  <w:r w:rsidRPr="00867F0C">
                    <w:rPr>
                      <w:rFonts w:cs="Arial"/>
                      <w:strike/>
                      <w:color w:val="FF0000"/>
                      <w:szCs w:val="20"/>
                    </w:rPr>
                    <w:t>и иные</w:t>
                  </w:r>
                  <w:r>
                    <w:rPr>
                      <w:rFonts w:cs="Arial"/>
                      <w:szCs w:val="20"/>
                    </w:rPr>
                    <w:t>)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следующего рабочего дня со дня приема </w:t>
                  </w:r>
                  <w:r w:rsidRPr="00867F0C">
                    <w:rPr>
                      <w:rFonts w:cs="Arial"/>
                      <w:strike/>
                      <w:color w:val="FF0000"/>
                      <w:szCs w:val="20"/>
                    </w:rPr>
                    <w:t>сотрудника (</w:t>
                  </w:r>
                  <w:r>
                    <w:rPr>
                      <w:rFonts w:cs="Arial"/>
                      <w:szCs w:val="20"/>
                    </w:rPr>
                    <w:t>работника</w:t>
                  </w:r>
                  <w:r w:rsidRPr="00867F0C">
                    <w:rPr>
                      <w:rFonts w:cs="Arial"/>
                      <w:strike/>
                      <w:color w:val="FF0000"/>
                      <w:szCs w:val="20"/>
                    </w:rPr>
                    <w:t>)</w:t>
                  </w:r>
                  <w:r>
                    <w:rPr>
                      <w:rFonts w:cs="Arial"/>
                      <w:szCs w:val="20"/>
                    </w:rPr>
                    <w:t xml:space="preserve"> на работу</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формировании налоговой отчетности</w:t>
                  </w:r>
                  <w:r w:rsidRPr="00867F0C">
                    <w:rPr>
                      <w:rFonts w:cs="Arial"/>
                      <w:strike/>
                      <w:color w:val="FF0000"/>
                      <w:szCs w:val="20"/>
                    </w:rPr>
                    <w:t>, сведений, направляемых в ФСС</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формирования налоговой отчетности;</w:t>
                  </w:r>
                </w:p>
                <w:p w:rsidR="00C278D1" w:rsidRDefault="00C278D1" w:rsidP="00FB0319">
                  <w:pPr>
                    <w:autoSpaceDE w:val="0"/>
                    <w:autoSpaceDN w:val="0"/>
                    <w:adjustRightInd w:val="0"/>
                    <w:spacing w:after="1" w:line="200" w:lineRule="atLeast"/>
                    <w:rPr>
                      <w:rFonts w:cs="Arial"/>
                      <w:szCs w:val="20"/>
                    </w:rPr>
                  </w:pPr>
                  <w:r>
                    <w:rPr>
                      <w:rFonts w:cs="Arial"/>
                      <w:szCs w:val="20"/>
                    </w:rPr>
                    <w:t>2) для контроля правильности предоставления вычетов, компенсационных выплат, расчетов пособий</w:t>
                  </w:r>
                  <w:r w:rsidRPr="00867F0C">
                    <w:rPr>
                      <w:rFonts w:cs="Arial"/>
                      <w:strike/>
                      <w:color w:val="FF0000"/>
                      <w:szCs w:val="20"/>
                    </w:rPr>
                    <w:t>;</w:t>
                  </w:r>
                </w:p>
                <w:p w:rsidR="00C278D1" w:rsidRPr="00BB1992" w:rsidRDefault="00C278D1" w:rsidP="00FB0319">
                  <w:pPr>
                    <w:autoSpaceDE w:val="0"/>
                    <w:autoSpaceDN w:val="0"/>
                    <w:adjustRightInd w:val="0"/>
                    <w:spacing w:after="1" w:line="200" w:lineRule="atLeast"/>
                    <w:rPr>
                      <w:rFonts w:cs="Arial"/>
                      <w:szCs w:val="20"/>
                    </w:rPr>
                  </w:pPr>
                  <w:r w:rsidRPr="00867F0C">
                    <w:rPr>
                      <w:rFonts w:cs="Arial"/>
                      <w:strike/>
                      <w:color w:val="FF0000"/>
                      <w:szCs w:val="20"/>
                    </w:rPr>
                    <w:t>3) для формирования сведений, направляемых в ФСС</w:t>
                  </w:r>
                </w:p>
                <w:p w:rsidR="00BB1992" w:rsidRPr="00BB1992" w:rsidRDefault="00BB1992"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111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Заявление </w:t>
                  </w:r>
                  <w:r w:rsidRPr="00867F0C">
                    <w:rPr>
                      <w:rFonts w:cs="Arial"/>
                      <w:strike/>
                      <w:color w:val="FF0000"/>
                      <w:szCs w:val="20"/>
                    </w:rPr>
                    <w:t>сотрудника (</w:t>
                  </w:r>
                  <w:r>
                    <w:rPr>
                      <w:rFonts w:cs="Arial"/>
                      <w:szCs w:val="20"/>
                    </w:rPr>
                    <w:t>работника</w:t>
                  </w:r>
                  <w:r w:rsidRPr="00867F0C">
                    <w:rPr>
                      <w:rFonts w:cs="Arial"/>
                      <w:strike/>
                      <w:color w:val="FF0000"/>
                      <w:szCs w:val="20"/>
                    </w:rPr>
                    <w:t>)</w:t>
                  </w:r>
                  <w:r>
                    <w:rPr>
                      <w:rFonts w:cs="Arial"/>
                      <w:szCs w:val="20"/>
                    </w:rPr>
                    <w:t>, физического лица - исполнителя по договору гражданско-правового характера на предоставление налоговых вычетов с приложением документов, подтверждающих право на вычет</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электронный образ (</w:t>
                  </w:r>
                  <w:r>
                    <w:rPr>
                      <w:rFonts w:cs="Arial"/>
                      <w:szCs w:val="20"/>
                    </w:rPr>
                    <w:t>скан-копия</w:t>
                  </w:r>
                  <w:r w:rsidRPr="00867F0C">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заявления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обеспечения предоставления налоговых вычетов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112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Заявление </w:t>
                  </w:r>
                  <w:r w:rsidRPr="00867F0C">
                    <w:rPr>
                      <w:rFonts w:cs="Arial"/>
                      <w:strike/>
                      <w:color w:val="FF0000"/>
                      <w:szCs w:val="20"/>
                    </w:rPr>
                    <w:t>сотрудника (</w:t>
                  </w:r>
                  <w:r>
                    <w:rPr>
                      <w:rFonts w:cs="Arial"/>
                      <w:szCs w:val="20"/>
                    </w:rPr>
                    <w:t>работника</w:t>
                  </w:r>
                  <w:r w:rsidRPr="00867F0C">
                    <w:rPr>
                      <w:rFonts w:cs="Arial"/>
                      <w:strike/>
                      <w:color w:val="FF0000"/>
                      <w:szCs w:val="20"/>
                    </w:rPr>
                    <w:t>)</w:t>
                  </w:r>
                  <w:r>
                    <w:rPr>
                      <w:rFonts w:cs="Arial"/>
                      <w:szCs w:val="20"/>
                    </w:rPr>
                    <w:t xml:space="preserve"> на удержание из заработной платы профсоюзных взносов и прочих удержаний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электронный образ (</w:t>
                  </w:r>
                  <w:r>
                    <w:rPr>
                      <w:rFonts w:cs="Arial"/>
                      <w:szCs w:val="20"/>
                    </w:rPr>
                    <w:t>скан-копия</w:t>
                  </w:r>
                  <w:r w:rsidRPr="00867F0C">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заявления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 1 (первого) числа месяца, следующего за месяцем получения заявления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информации в Расчетной ведомости (код формы по ОКУД 0504402) и перечисления взносов и прочих </w:t>
                  </w:r>
                  <w:r>
                    <w:rPr>
                      <w:rFonts w:cs="Arial"/>
                      <w:szCs w:val="20"/>
                    </w:rPr>
                    <w:lastRenderedPageBreak/>
                    <w:t>удержаний получателям</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lastRenderedPageBreak/>
                    <w:t>113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Заявление </w:t>
                  </w:r>
                  <w:r w:rsidRPr="00867F0C">
                    <w:rPr>
                      <w:rFonts w:cs="Arial"/>
                      <w:strike/>
                      <w:color w:val="FF0000"/>
                      <w:szCs w:val="20"/>
                    </w:rPr>
                    <w:t>сотрудника (</w:t>
                  </w:r>
                  <w:r>
                    <w:rPr>
                      <w:rFonts w:cs="Arial"/>
                      <w:szCs w:val="20"/>
                    </w:rPr>
                    <w:t>работника</w:t>
                  </w:r>
                  <w:r w:rsidRPr="00867F0C">
                    <w:rPr>
                      <w:rFonts w:cs="Arial"/>
                      <w:strike/>
                      <w:color w:val="FF0000"/>
                      <w:szCs w:val="20"/>
                    </w:rPr>
                    <w:t>)</w:t>
                  </w:r>
                  <w:r>
                    <w:rPr>
                      <w:rFonts w:cs="Arial"/>
                      <w:szCs w:val="20"/>
                    </w:rPr>
                    <w:t xml:space="preserve"> о прекращении удержания из заработной платы профсоюзных взносов и прочих удержаний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электронный образ (</w:t>
                  </w:r>
                  <w:r>
                    <w:rPr>
                      <w:rFonts w:cs="Arial"/>
                      <w:szCs w:val="20"/>
                    </w:rPr>
                    <w:t>скан-копия</w:t>
                  </w:r>
                  <w:r w:rsidRPr="00867F0C">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заявления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 1 (первого) числа месяца, следующего за месяцем получения заявления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информации в Расчетной ведомости (код формы по ОКУД 0504402) и перечисления взносов и прочих удержаний получателям</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114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Заявление </w:t>
                  </w:r>
                  <w:r w:rsidRPr="00867F0C">
                    <w:rPr>
                      <w:rFonts w:cs="Arial"/>
                      <w:strike/>
                      <w:color w:val="FF0000"/>
                      <w:szCs w:val="20"/>
                    </w:rPr>
                    <w:t>сотрудника (</w:t>
                  </w:r>
                  <w:r>
                    <w:rPr>
                      <w:rFonts w:cs="Arial"/>
                      <w:szCs w:val="20"/>
                    </w:rPr>
                    <w:t>работника</w:t>
                  </w:r>
                  <w:r w:rsidRPr="00867F0C">
                    <w:rPr>
                      <w:rFonts w:cs="Arial"/>
                      <w:strike/>
                      <w:color w:val="FF0000"/>
                      <w:szCs w:val="20"/>
                    </w:rPr>
                    <w:t>)</w:t>
                  </w:r>
                  <w:r>
                    <w:rPr>
                      <w:rFonts w:cs="Arial"/>
                      <w:szCs w:val="20"/>
                    </w:rPr>
                    <w:t>, предусмотренное статьей 136 Трудового кодекса Российской Федерации, на перечисление заработной платы на банковскую карту, являющуюся национальным платежным инструментом, с указанием платежных реквизитов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электронный образ (</w:t>
                  </w:r>
                  <w:r>
                    <w:rPr>
                      <w:rFonts w:cs="Arial"/>
                      <w:szCs w:val="20"/>
                    </w:rPr>
                    <w:t>скан-копия</w:t>
                  </w:r>
                  <w:r w:rsidRPr="001174F0">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заявления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ввод информации для формирования реестра на перечисление оплаты труда на банковскую карту </w:t>
                  </w:r>
                  <w:r w:rsidRPr="001174F0">
                    <w:rPr>
                      <w:rFonts w:cs="Arial"/>
                      <w:strike/>
                      <w:color w:val="FF0000"/>
                      <w:szCs w:val="20"/>
                    </w:rPr>
                    <w:t>сотрудника (</w:t>
                  </w:r>
                  <w:r>
                    <w:rPr>
                      <w:rFonts w:cs="Arial"/>
                      <w:szCs w:val="20"/>
                    </w:rPr>
                    <w:t>работника</w:t>
                  </w:r>
                  <w:r w:rsidRPr="001174F0">
                    <w:rPr>
                      <w:rFonts w:cs="Arial"/>
                      <w:strike/>
                      <w:color w:val="FF0000"/>
                      <w:szCs w:val="20"/>
                    </w:rPr>
                    <w: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перечисления оплаты труда, иных выплат (включая </w:t>
                  </w:r>
                  <w:r w:rsidRPr="001174F0">
                    <w:rPr>
                      <w:rFonts w:cs="Arial"/>
                      <w:strike/>
                      <w:color w:val="FF0000"/>
                      <w:szCs w:val="20"/>
                    </w:rPr>
                    <w:t>пособия)</w:t>
                  </w:r>
                  <w:r>
                    <w:rPr>
                      <w:rFonts w:cs="Arial"/>
                      <w:szCs w:val="20"/>
                    </w:rPr>
                    <w:t xml:space="preserve"> на банковские карты по указанным реквизитам;</w:t>
                  </w:r>
                </w:p>
                <w:p w:rsidR="00C278D1" w:rsidRDefault="00C278D1" w:rsidP="00FB0319">
                  <w:pPr>
                    <w:autoSpaceDE w:val="0"/>
                    <w:autoSpaceDN w:val="0"/>
                    <w:adjustRightInd w:val="0"/>
                    <w:spacing w:after="1" w:line="200" w:lineRule="atLeast"/>
                    <w:rPr>
                      <w:rFonts w:cs="Arial"/>
                      <w:szCs w:val="20"/>
                    </w:rPr>
                  </w:pPr>
                  <w:r>
                    <w:rPr>
                      <w:rFonts w:cs="Arial"/>
                      <w:szCs w:val="20"/>
                    </w:rPr>
                    <w:t>2) для направления реестра в кредитную организацию</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115</w:t>
                  </w:r>
                </w:p>
              </w:tc>
              <w:tc>
                <w:tcPr>
                  <w:tcW w:w="1701" w:type="dxa"/>
                  <w:tcBorders>
                    <w:top w:val="single" w:sz="4" w:space="0" w:color="auto"/>
                    <w:left w:val="single" w:sz="4" w:space="0" w:color="auto"/>
                    <w:bottom w:val="single" w:sz="4" w:space="0" w:color="auto"/>
                    <w:right w:val="single" w:sz="4" w:space="0" w:color="auto"/>
                  </w:tcBorders>
                </w:tcPr>
                <w:p w:rsidR="00C278D1" w:rsidRPr="00867F0C" w:rsidRDefault="00C278D1" w:rsidP="00FB0319">
                  <w:pPr>
                    <w:autoSpaceDE w:val="0"/>
                    <w:autoSpaceDN w:val="0"/>
                    <w:adjustRightInd w:val="0"/>
                    <w:spacing w:after="1" w:line="200" w:lineRule="atLeast"/>
                    <w:rPr>
                      <w:rFonts w:cs="Arial"/>
                      <w:strike/>
                      <w:szCs w:val="20"/>
                    </w:rPr>
                  </w:pPr>
                  <w:r w:rsidRPr="00867F0C">
                    <w:rPr>
                      <w:rFonts w:cs="Arial"/>
                      <w:strike/>
                      <w:color w:val="FF0000"/>
                      <w:szCs w:val="20"/>
                    </w:rPr>
                    <w:t xml:space="preserve">Документы с предыдущего места работы (справка о сумме заработной платы, иных выплат и вознаграждений за два календарных года, предшествующих году прекращения работы (службы, иной деятельности) или году обращения за справкой о сумме заработной </w:t>
                  </w:r>
                  <w:r w:rsidRPr="00867F0C">
                    <w:rPr>
                      <w:rFonts w:cs="Arial"/>
                      <w:strike/>
                      <w:color w:val="FF0000"/>
                      <w:szCs w:val="20"/>
                    </w:rPr>
                    <w:lastRenderedPageBreak/>
                    <w:t>платы, иных 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 страхования Российской Федерации не начислялись</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lastRenderedPageBreak/>
                    <w:t>кадровая служба субъекта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электронный образ (скан-копия</w:t>
                  </w:r>
                  <w:r>
                    <w:rPr>
                      <w:rFonts w:cs="Arial"/>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направление электронный образ (скан-копию) документа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Pr="00867F0C" w:rsidRDefault="00C278D1" w:rsidP="00FB0319">
                  <w:pPr>
                    <w:autoSpaceDE w:val="0"/>
                    <w:autoSpaceDN w:val="0"/>
                    <w:adjustRightInd w:val="0"/>
                    <w:spacing w:after="1" w:line="200" w:lineRule="atLeast"/>
                    <w:rPr>
                      <w:rFonts w:cs="Arial"/>
                      <w:strike/>
                      <w:color w:val="FF0000"/>
                      <w:szCs w:val="20"/>
                    </w:rPr>
                  </w:pPr>
                  <w:r w:rsidRPr="00867F0C">
                    <w:rPr>
                      <w:rFonts w:cs="Arial"/>
                      <w:strike/>
                      <w:color w:val="FF0000"/>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867F0C" w:rsidRDefault="00C278D1" w:rsidP="00FB0319">
                  <w:pPr>
                    <w:autoSpaceDE w:val="0"/>
                    <w:autoSpaceDN w:val="0"/>
                    <w:adjustRightInd w:val="0"/>
                    <w:spacing w:after="1" w:line="200" w:lineRule="atLeast"/>
                    <w:rPr>
                      <w:rFonts w:cs="Arial"/>
                      <w:strike/>
                      <w:color w:val="FF0000"/>
                      <w:szCs w:val="20"/>
                    </w:rPr>
                  </w:pPr>
                  <w:r w:rsidRPr="00867F0C">
                    <w:rPr>
                      <w:rFonts w:cs="Arial"/>
                      <w:strike/>
                      <w:color w:val="FF0000"/>
                      <w:szCs w:val="20"/>
                    </w:rPr>
                    <w:t>отражение информации при расчете пособий, расчете сумм налога на доходы физических лиц</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1) для отражения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sidRPr="00867F0C">
                    <w:rPr>
                      <w:rFonts w:cs="Arial"/>
                      <w:strike/>
                      <w:color w:val="FF0000"/>
                      <w:szCs w:val="20"/>
                    </w:rPr>
                    <w:t>2) для формирования Сведений для расчета пособий, направляемых в ФСС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116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переводе </w:t>
                  </w:r>
                  <w:r w:rsidRPr="001174F0">
                    <w:rPr>
                      <w:rFonts w:cs="Arial"/>
                      <w:strike/>
                      <w:color w:val="FF0000"/>
                      <w:szCs w:val="20"/>
                    </w:rPr>
                    <w:t>сотрудника (</w:t>
                  </w:r>
                  <w:r>
                    <w:rPr>
                      <w:rFonts w:cs="Arial"/>
                      <w:szCs w:val="20"/>
                    </w:rPr>
                    <w:t>работника</w:t>
                  </w:r>
                  <w:r w:rsidRPr="001174F0">
                    <w:rPr>
                      <w:rFonts w:cs="Arial"/>
                      <w:strike/>
                      <w:color w:val="FF0000"/>
                      <w:szCs w:val="20"/>
                    </w:rPr>
                    <w:t>)</w:t>
                  </w:r>
                  <w:r>
                    <w:rPr>
                      <w:rFonts w:cs="Arial"/>
                      <w:szCs w:val="20"/>
                    </w:rPr>
                    <w:t xml:space="preserve"> на другую работу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116</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переводе </w:t>
                  </w:r>
                  <w:r w:rsidRPr="001174F0">
                    <w:rPr>
                      <w:rFonts w:cs="Arial"/>
                      <w:strike/>
                      <w:color w:val="FF0000"/>
                      <w:szCs w:val="20"/>
                    </w:rPr>
                    <w:t>сотрудника (</w:t>
                  </w:r>
                  <w:r>
                    <w:rPr>
                      <w:rFonts w:cs="Arial"/>
                      <w:szCs w:val="20"/>
                    </w:rPr>
                    <w:t>работника</w:t>
                  </w:r>
                  <w:r w:rsidRPr="001174F0">
                    <w:rPr>
                      <w:rFonts w:cs="Arial"/>
                      <w:strike/>
                      <w:color w:val="FF0000"/>
                      <w:szCs w:val="20"/>
                    </w:rPr>
                    <w:t>)</w:t>
                  </w:r>
                  <w:r>
                    <w:rPr>
                      <w:rFonts w:cs="Arial"/>
                      <w:szCs w:val="20"/>
                    </w:rPr>
                    <w:t xml:space="preserve"> на </w:t>
                  </w:r>
                  <w:r>
                    <w:rPr>
                      <w:rFonts w:cs="Arial"/>
                      <w:szCs w:val="20"/>
                    </w:rPr>
                    <w:lastRenderedPageBreak/>
                    <w:t>другую работу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lastRenderedPageBreak/>
                    <w:t>кадровая служба субъекта</w:t>
                  </w:r>
                  <w:r>
                    <w:rPr>
                      <w:rFonts w:cs="Arial"/>
                      <w:szCs w:val="20"/>
                    </w:rPr>
                    <w:t xml:space="preserve"> централ</w:t>
                  </w:r>
                  <w:r>
                    <w:rPr>
                      <w:rFonts w:cs="Arial"/>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электронные сведения </w:t>
                  </w:r>
                  <w:r w:rsidRPr="001174F0">
                    <w:rPr>
                      <w:rFonts w:cs="Arial"/>
                      <w:strike/>
                      <w:color w:val="FF0000"/>
                      <w:szCs w:val="20"/>
                    </w:rPr>
                    <w:t xml:space="preserve">из ФГИС </w:t>
                  </w:r>
                  <w:r w:rsidRPr="001174F0">
                    <w:rPr>
                      <w:rFonts w:cs="Arial"/>
                      <w:strike/>
                      <w:color w:val="FF0000"/>
                      <w:szCs w:val="20"/>
                    </w:rPr>
                    <w:lastRenderedPageBreak/>
                    <w:t>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ответственные лица субъекта </w:t>
                  </w:r>
                  <w:r>
                    <w:rPr>
                      <w:rFonts w:cs="Arial"/>
                      <w:szCs w:val="20"/>
                    </w:rPr>
                    <w:lastRenderedPageBreak/>
                    <w:t>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1 (одного) рабочего дня со дня </w:t>
                  </w:r>
                  <w:r>
                    <w:rPr>
                      <w:rFonts w:cs="Arial"/>
                      <w:szCs w:val="20"/>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информации в Расчетной ведомости (код формы по </w:t>
                  </w:r>
                  <w:r>
                    <w:rPr>
                      <w:rFonts w:cs="Arial"/>
                      <w:szCs w:val="20"/>
                    </w:rPr>
                    <w:lastRenderedPageBreak/>
                    <w:t>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lastRenderedPageBreak/>
                    <w:t>116</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переводе </w:t>
                  </w:r>
                  <w:r w:rsidRPr="001174F0">
                    <w:rPr>
                      <w:rFonts w:cs="Arial"/>
                      <w:strike/>
                      <w:color w:val="FF0000"/>
                      <w:szCs w:val="20"/>
                    </w:rPr>
                    <w:t>сотрудника (</w:t>
                  </w:r>
                  <w:r>
                    <w:rPr>
                      <w:rFonts w:cs="Arial"/>
                      <w:szCs w:val="20"/>
                    </w:rPr>
                    <w:t>работника</w:t>
                  </w:r>
                  <w:r w:rsidRPr="001174F0">
                    <w:rPr>
                      <w:rFonts w:cs="Arial"/>
                      <w:strike/>
                      <w:color w:val="FF0000"/>
                      <w:szCs w:val="20"/>
                    </w:rPr>
                    <w:t>)</w:t>
                  </w:r>
                  <w:r>
                    <w:rPr>
                      <w:rFonts w:cs="Arial"/>
                      <w:szCs w:val="20"/>
                    </w:rPr>
                    <w:t xml:space="preserve"> на другую работу (для федеральных казенных учреждений)</w:t>
                  </w:r>
                </w:p>
                <w:p w:rsidR="001174F0" w:rsidRDefault="001174F0"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ответственные лица</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информации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1174F0" w:rsidRDefault="00C278D1" w:rsidP="00FB0319">
                  <w:pPr>
                    <w:autoSpaceDE w:val="0"/>
                    <w:autoSpaceDN w:val="0"/>
                    <w:adjustRightInd w:val="0"/>
                    <w:spacing w:after="1" w:line="200" w:lineRule="atLeast"/>
                    <w:rPr>
                      <w:rFonts w:cs="Arial"/>
                      <w:strike/>
                      <w:szCs w:val="20"/>
                    </w:rPr>
                  </w:pPr>
                  <w:r w:rsidRPr="001174F0">
                    <w:rPr>
                      <w:rFonts w:cs="Arial"/>
                      <w:strike/>
                      <w:color w:val="FF0000"/>
                      <w:szCs w:val="20"/>
                    </w:rPr>
                    <w:t>117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поощрении (награждении) </w:t>
                  </w:r>
                  <w:r w:rsidRPr="001174F0">
                    <w:rPr>
                      <w:rFonts w:cs="Arial"/>
                      <w:strike/>
                      <w:color w:val="FF0000"/>
                      <w:szCs w:val="20"/>
                    </w:rPr>
                    <w:t>сотрудника (</w:t>
                  </w:r>
                  <w:r>
                    <w:rPr>
                      <w:rFonts w:cs="Arial"/>
                      <w:szCs w:val="20"/>
                    </w:rPr>
                    <w:t>работника</w:t>
                  </w:r>
                  <w:r w:rsidRPr="001174F0">
                    <w:rPr>
                      <w:rFonts w:cs="Arial"/>
                      <w:strike/>
                      <w:color w:val="FF0000"/>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117</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поощрении (награждении) </w:t>
                  </w:r>
                  <w:r w:rsidRPr="001174F0">
                    <w:rPr>
                      <w:rFonts w:cs="Arial"/>
                      <w:strike/>
                      <w:color w:val="FF0000"/>
                      <w:szCs w:val="20"/>
                    </w:rPr>
                    <w:t>сотрудника (</w:t>
                  </w:r>
                  <w:r>
                    <w:rPr>
                      <w:rFonts w:cs="Arial"/>
                      <w:szCs w:val="20"/>
                    </w:rPr>
                    <w:t>работника</w:t>
                  </w:r>
                  <w:r w:rsidRPr="001174F0">
                    <w:rPr>
                      <w:rFonts w:cs="Arial"/>
                      <w:strike/>
                      <w:color w:val="FF0000"/>
                      <w:szCs w:val="20"/>
                    </w:rPr>
                    <w:t>)</w:t>
                  </w:r>
                  <w:r>
                    <w:rPr>
                      <w:rFonts w:cs="Arial"/>
                      <w:szCs w:val="20"/>
                    </w:rPr>
                    <w:t xml:space="preserve">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1174F0">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117</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поощрении (награждении) </w:t>
                  </w:r>
                  <w:r w:rsidRPr="001174F0">
                    <w:rPr>
                      <w:rFonts w:cs="Arial"/>
                      <w:strike/>
                      <w:color w:val="FF0000"/>
                      <w:szCs w:val="20"/>
                    </w:rPr>
                    <w:t>сотрудника (</w:t>
                  </w:r>
                  <w:r>
                    <w:rPr>
                      <w:rFonts w:cs="Arial"/>
                      <w:szCs w:val="20"/>
                    </w:rPr>
                    <w:t>работника</w:t>
                  </w:r>
                  <w:r w:rsidRPr="001174F0">
                    <w:rPr>
                      <w:rFonts w:cs="Arial"/>
                      <w:strike/>
                      <w:color w:val="FF0000"/>
                      <w:szCs w:val="20"/>
                    </w:rPr>
                    <w:t>)</w:t>
                  </w:r>
                  <w:r>
                    <w:rPr>
                      <w:rFonts w:cs="Arial"/>
                      <w:szCs w:val="20"/>
                    </w:rPr>
                    <w:t xml:space="preserve">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ответственные лица</w:t>
                  </w:r>
                  <w:r w:rsidRPr="001174F0">
                    <w:rPr>
                      <w:rFonts w:cs="Arial"/>
                      <w:szCs w:val="20"/>
                    </w:rPr>
                    <w:t xml:space="preserve"> субъекта</w:t>
                  </w:r>
                  <w:r>
                    <w:rPr>
                      <w:rFonts w:cs="Arial"/>
                      <w:szCs w:val="20"/>
                    </w:rPr>
                    <w:t xml:space="preserve">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3 (трех)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выплаты (перечисления) в сроки, установленные для выплаты заработной </w:t>
                  </w:r>
                  <w:r>
                    <w:rPr>
                      <w:rFonts w:cs="Arial"/>
                      <w:szCs w:val="20"/>
                    </w:rPr>
                    <w:lastRenderedPageBreak/>
                    <w:t>платы,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lastRenderedPageBreak/>
                    <w:t>118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премировании </w:t>
                  </w:r>
                  <w:r w:rsidRPr="001174F0">
                    <w:rPr>
                      <w:rFonts w:cs="Arial"/>
                      <w:strike/>
                      <w:color w:val="FF0000"/>
                      <w:szCs w:val="20"/>
                    </w:rPr>
                    <w:t>сотрудников (</w:t>
                  </w:r>
                  <w:r>
                    <w:rPr>
                      <w:rFonts w:cs="Arial"/>
                      <w:szCs w:val="20"/>
                    </w:rPr>
                    <w:t>работников</w:t>
                  </w:r>
                  <w:r w:rsidRPr="001174F0">
                    <w:rPr>
                      <w:rFonts w:cs="Arial"/>
                      <w:strike/>
                      <w:color w:val="FF0000"/>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174F0">
                    <w:rPr>
                      <w:rFonts w:cs="Arial"/>
                      <w:strike/>
                      <w:color w:val="FF0000"/>
                      <w:szCs w:val="20"/>
                    </w:rPr>
                    <w:t>118</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премировании </w:t>
                  </w:r>
                  <w:r w:rsidRPr="001174F0">
                    <w:rPr>
                      <w:rFonts w:cs="Arial"/>
                      <w:strike/>
                      <w:color w:val="FF0000"/>
                      <w:szCs w:val="20"/>
                    </w:rPr>
                    <w:t>сотрудников (</w:t>
                  </w:r>
                  <w:r>
                    <w:rPr>
                      <w:rFonts w:cs="Arial"/>
                      <w:szCs w:val="20"/>
                    </w:rPr>
                    <w:t>работников</w:t>
                  </w:r>
                  <w:r w:rsidRPr="001174F0">
                    <w:rPr>
                      <w:rFonts w:cs="Arial"/>
                      <w:strike/>
                      <w:color w:val="FF0000"/>
                      <w:szCs w:val="20"/>
                    </w:rPr>
                    <w:t>)</w:t>
                  </w:r>
                  <w:r>
                    <w:rPr>
                      <w:rFonts w:cs="Arial"/>
                      <w:szCs w:val="20"/>
                    </w:rPr>
                    <w:t xml:space="preserve">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2060B7">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3 (трех)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p w:rsidR="001174F0" w:rsidRDefault="001174F0" w:rsidP="00FB0319">
                  <w:pPr>
                    <w:autoSpaceDE w:val="0"/>
                    <w:autoSpaceDN w:val="0"/>
                    <w:adjustRightInd w:val="0"/>
                    <w:spacing w:after="1" w:line="200" w:lineRule="atLeast"/>
                    <w:rPr>
                      <w:rFonts w:cs="Arial"/>
                      <w:szCs w:val="20"/>
                    </w:rPr>
                  </w:pPr>
                </w:p>
                <w:p w:rsidR="001174F0" w:rsidRDefault="001174F0" w:rsidP="00FB0319">
                  <w:pPr>
                    <w:autoSpaceDE w:val="0"/>
                    <w:autoSpaceDN w:val="0"/>
                    <w:adjustRightInd w:val="0"/>
                    <w:spacing w:after="1" w:line="200" w:lineRule="atLeast"/>
                    <w:rPr>
                      <w:rFonts w:cs="Arial"/>
                      <w:szCs w:val="20"/>
                    </w:rPr>
                  </w:pPr>
                </w:p>
                <w:p w:rsidR="001174F0" w:rsidRDefault="001174F0" w:rsidP="00FB0319">
                  <w:pPr>
                    <w:autoSpaceDE w:val="0"/>
                    <w:autoSpaceDN w:val="0"/>
                    <w:adjustRightInd w:val="0"/>
                    <w:spacing w:after="1" w:line="200" w:lineRule="atLeast"/>
                    <w:rPr>
                      <w:rFonts w:cs="Arial"/>
                      <w:szCs w:val="20"/>
                    </w:rPr>
                  </w:pPr>
                </w:p>
                <w:p w:rsidR="001174F0" w:rsidRDefault="001174F0" w:rsidP="00FB0319">
                  <w:pPr>
                    <w:autoSpaceDE w:val="0"/>
                    <w:autoSpaceDN w:val="0"/>
                    <w:adjustRightInd w:val="0"/>
                    <w:spacing w:after="1" w:line="200" w:lineRule="atLeast"/>
                    <w:rPr>
                      <w:rFonts w:cs="Arial"/>
                      <w:szCs w:val="20"/>
                    </w:rPr>
                  </w:pPr>
                </w:p>
                <w:p w:rsidR="001174F0" w:rsidRDefault="001174F0" w:rsidP="00FB0319">
                  <w:pPr>
                    <w:autoSpaceDE w:val="0"/>
                    <w:autoSpaceDN w:val="0"/>
                    <w:adjustRightInd w:val="0"/>
                    <w:spacing w:after="1" w:line="200" w:lineRule="atLeast"/>
                    <w:rPr>
                      <w:rFonts w:cs="Arial"/>
                      <w:szCs w:val="20"/>
                    </w:rPr>
                  </w:pPr>
                </w:p>
                <w:p w:rsidR="001174F0" w:rsidRDefault="001174F0" w:rsidP="00FB0319">
                  <w:pPr>
                    <w:autoSpaceDE w:val="0"/>
                    <w:autoSpaceDN w:val="0"/>
                    <w:adjustRightInd w:val="0"/>
                    <w:spacing w:after="1" w:line="200" w:lineRule="atLeast"/>
                    <w:rPr>
                      <w:rFonts w:cs="Arial"/>
                      <w:szCs w:val="20"/>
                    </w:rPr>
                  </w:pPr>
                </w:p>
                <w:p w:rsidR="001174F0" w:rsidRDefault="001174F0"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t>118</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премировании </w:t>
                  </w:r>
                  <w:r w:rsidRPr="002060B7">
                    <w:rPr>
                      <w:rFonts w:cs="Arial"/>
                      <w:strike/>
                      <w:color w:val="FF0000"/>
                      <w:szCs w:val="20"/>
                    </w:rPr>
                    <w:t>сотрудников (</w:t>
                  </w:r>
                  <w:r>
                    <w:rPr>
                      <w:rFonts w:cs="Arial"/>
                      <w:szCs w:val="20"/>
                    </w:rPr>
                    <w:t>работников</w:t>
                  </w:r>
                  <w:r w:rsidRPr="002060B7">
                    <w:rPr>
                      <w:rFonts w:cs="Arial"/>
                      <w:strike/>
                      <w:color w:val="FF0000"/>
                      <w:szCs w:val="20"/>
                    </w:rPr>
                    <w:t>)</w:t>
                  </w:r>
                  <w:r>
                    <w:rPr>
                      <w:rFonts w:cs="Arial"/>
                      <w:szCs w:val="20"/>
                    </w:rPr>
                    <w:t xml:space="preserve">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t>ответственные лица</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3 (трех)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p w:rsidR="002060B7" w:rsidRDefault="002060B7" w:rsidP="00FB0319">
                  <w:pPr>
                    <w:autoSpaceDE w:val="0"/>
                    <w:autoSpaceDN w:val="0"/>
                    <w:adjustRightInd w:val="0"/>
                    <w:spacing w:after="1" w:line="200" w:lineRule="atLeast"/>
                    <w:rPr>
                      <w:rFonts w:cs="Arial"/>
                      <w:szCs w:val="20"/>
                    </w:rPr>
                  </w:pPr>
                </w:p>
                <w:p w:rsidR="002060B7" w:rsidRDefault="002060B7" w:rsidP="00FB0319">
                  <w:pPr>
                    <w:autoSpaceDE w:val="0"/>
                    <w:autoSpaceDN w:val="0"/>
                    <w:adjustRightInd w:val="0"/>
                    <w:spacing w:after="1" w:line="200" w:lineRule="atLeast"/>
                    <w:rPr>
                      <w:rFonts w:cs="Arial"/>
                      <w:szCs w:val="20"/>
                    </w:rPr>
                  </w:pPr>
                </w:p>
                <w:p w:rsidR="002060B7" w:rsidRDefault="002060B7" w:rsidP="00FB0319">
                  <w:pPr>
                    <w:autoSpaceDE w:val="0"/>
                    <w:autoSpaceDN w:val="0"/>
                    <w:adjustRightInd w:val="0"/>
                    <w:spacing w:after="1" w:line="200" w:lineRule="atLeast"/>
                    <w:rPr>
                      <w:rFonts w:cs="Arial"/>
                      <w:szCs w:val="20"/>
                    </w:rPr>
                  </w:pPr>
                </w:p>
                <w:p w:rsidR="002060B7" w:rsidRDefault="002060B7" w:rsidP="00FB0319">
                  <w:pPr>
                    <w:autoSpaceDE w:val="0"/>
                    <w:autoSpaceDN w:val="0"/>
                    <w:adjustRightInd w:val="0"/>
                    <w:spacing w:after="1" w:line="200" w:lineRule="atLeast"/>
                    <w:rPr>
                      <w:rFonts w:cs="Arial"/>
                      <w:szCs w:val="20"/>
                    </w:rPr>
                  </w:pPr>
                </w:p>
                <w:p w:rsidR="002060B7" w:rsidRDefault="002060B7" w:rsidP="00FB0319">
                  <w:pPr>
                    <w:autoSpaceDE w:val="0"/>
                    <w:autoSpaceDN w:val="0"/>
                    <w:adjustRightInd w:val="0"/>
                    <w:spacing w:after="1" w:line="200" w:lineRule="atLeast"/>
                    <w:rPr>
                      <w:rFonts w:cs="Arial"/>
                      <w:szCs w:val="20"/>
                    </w:rPr>
                  </w:pPr>
                </w:p>
                <w:p w:rsidR="002060B7" w:rsidRDefault="002060B7" w:rsidP="00FB0319">
                  <w:pPr>
                    <w:autoSpaceDE w:val="0"/>
                    <w:autoSpaceDN w:val="0"/>
                    <w:adjustRightInd w:val="0"/>
                    <w:spacing w:after="1" w:line="200" w:lineRule="atLeast"/>
                    <w:rPr>
                      <w:rFonts w:cs="Arial"/>
                      <w:szCs w:val="20"/>
                    </w:rPr>
                  </w:pPr>
                </w:p>
                <w:p w:rsidR="002060B7" w:rsidRDefault="002060B7"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lastRenderedPageBreak/>
                    <w:t>119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w:t>
                  </w:r>
                  <w:r w:rsidRPr="002060B7">
                    <w:rPr>
                      <w:rFonts w:cs="Arial"/>
                      <w:strike/>
                      <w:color w:val="FF0000"/>
                      <w:szCs w:val="20"/>
                    </w:rPr>
                    <w:t>выплате сотруднику (</w:t>
                  </w:r>
                  <w:r>
                    <w:rPr>
                      <w:rFonts w:cs="Arial"/>
                      <w:szCs w:val="20"/>
                    </w:rPr>
                    <w:t>работнику</w:t>
                  </w:r>
                  <w:r w:rsidRPr="002060B7">
                    <w:rPr>
                      <w:rFonts w:cs="Arial"/>
                      <w:strike/>
                      <w:color w:val="FF0000"/>
                      <w:szCs w:val="20"/>
                    </w:rPr>
                    <w:t>)</w:t>
                  </w:r>
                  <w:r>
                    <w:rPr>
                      <w:rFonts w:cs="Arial"/>
                      <w:szCs w:val="20"/>
                    </w:rPr>
                    <w:t xml:space="preserve"> единовременной выплаты к отпуску, материальной помощи и иных выплат</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t>119</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w:t>
                  </w:r>
                  <w:r w:rsidRPr="002060B7">
                    <w:rPr>
                      <w:rFonts w:cs="Arial"/>
                      <w:strike/>
                      <w:color w:val="FF0000"/>
                      <w:szCs w:val="20"/>
                    </w:rPr>
                    <w:t>выплате</w:t>
                  </w:r>
                  <w:r>
                    <w:rPr>
                      <w:rFonts w:cs="Arial"/>
                      <w:szCs w:val="20"/>
                    </w:rPr>
                    <w:t xml:space="preserve"> единовременной выплаты к отпуску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2060B7">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ранее 2 (двух) месяцев и позднее 16 (шестнадцати) рабочих дней до даты начала отпуска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12 (двенадцати) календарных дней до даты начала отпуска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одновременно с выплатой отпускных</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t>119</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выплате материальной помощи и иных выплат </w:t>
                  </w:r>
                  <w:r w:rsidRPr="002060B7">
                    <w:rPr>
                      <w:rFonts w:cs="Arial"/>
                      <w:strike/>
                      <w:color w:val="FF0000"/>
                      <w:szCs w:val="20"/>
                    </w:rPr>
                    <w:t>сотруднику (</w:t>
                  </w:r>
                  <w:r>
                    <w:rPr>
                      <w:rFonts w:cs="Arial"/>
                      <w:szCs w:val="20"/>
                    </w:rPr>
                    <w:t>работнику</w:t>
                  </w:r>
                  <w:r w:rsidRPr="002060B7">
                    <w:rPr>
                      <w:rFonts w:cs="Arial"/>
                      <w:strike/>
                      <w:color w:val="FF0000"/>
                      <w:szCs w:val="20"/>
                    </w:rPr>
                    <w:t>)</w:t>
                  </w:r>
                  <w:r>
                    <w:rPr>
                      <w:rFonts w:cs="Arial"/>
                      <w:szCs w:val="20"/>
                    </w:rPr>
                    <w:t xml:space="preserve">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2060B7">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следующего рабочего дня со дня издания приказа, контроль за </w:t>
                  </w:r>
                  <w:proofErr w:type="spellStart"/>
                  <w:r w:rsidRPr="000E65A2">
                    <w:rPr>
                      <w:rFonts w:cs="Arial"/>
                      <w:szCs w:val="20"/>
                    </w:rPr>
                    <w:t>непревышением</w:t>
                  </w:r>
                  <w:proofErr w:type="spellEnd"/>
                  <w:r>
                    <w:rPr>
                      <w:rFonts w:cs="Arial"/>
                      <w:szCs w:val="20"/>
                    </w:rPr>
                    <w:t xml:space="preserve"> выплат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3 (трех)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t>119</w:t>
                  </w:r>
                  <w:r>
                    <w:rPr>
                      <w:rFonts w:cs="Arial"/>
                      <w:szCs w:val="20"/>
                    </w:rPr>
                    <w:t>.3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выплате материальной помощи и иных выплат </w:t>
                  </w:r>
                  <w:r w:rsidRPr="002060B7">
                    <w:rPr>
                      <w:rFonts w:cs="Arial"/>
                      <w:strike/>
                      <w:color w:val="FF0000"/>
                      <w:szCs w:val="20"/>
                    </w:rPr>
                    <w:t>сотруднику (</w:t>
                  </w:r>
                  <w:r>
                    <w:rPr>
                      <w:rFonts w:cs="Arial"/>
                      <w:szCs w:val="20"/>
                    </w:rPr>
                    <w:t>работнику</w:t>
                  </w:r>
                  <w:r w:rsidRPr="002060B7">
                    <w:rPr>
                      <w:rFonts w:cs="Arial"/>
                      <w:strike/>
                      <w:color w:val="FF0000"/>
                      <w:szCs w:val="20"/>
                    </w:rPr>
                    <w:t>)</w:t>
                  </w:r>
                  <w:r>
                    <w:rPr>
                      <w:rFonts w:cs="Arial"/>
                      <w:szCs w:val="20"/>
                    </w:rPr>
                    <w:t xml:space="preserve"> (для федеральных </w:t>
                  </w:r>
                  <w:r>
                    <w:rPr>
                      <w:rFonts w:cs="Arial"/>
                      <w:szCs w:val="20"/>
                    </w:rPr>
                    <w:lastRenderedPageBreak/>
                    <w:t>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lastRenderedPageBreak/>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следующего рабочего дня со дня издания приказа, </w:t>
                  </w:r>
                  <w:r>
                    <w:rPr>
                      <w:rFonts w:cs="Arial"/>
                      <w:szCs w:val="20"/>
                    </w:rPr>
                    <w:lastRenderedPageBreak/>
                    <w:t xml:space="preserve">контроль за </w:t>
                  </w:r>
                  <w:proofErr w:type="spellStart"/>
                  <w:r w:rsidRPr="000E65A2">
                    <w:rPr>
                      <w:rFonts w:cs="Arial"/>
                      <w:szCs w:val="20"/>
                    </w:rPr>
                    <w:t>непревышением</w:t>
                  </w:r>
                  <w:proofErr w:type="spellEnd"/>
                  <w:r>
                    <w:rPr>
                      <w:rFonts w:cs="Arial"/>
                      <w:szCs w:val="20"/>
                    </w:rPr>
                    <w:t xml:space="preserve"> выплат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lastRenderedPageBreak/>
                    <w:t>ответственные лица</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3 (трех)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выплаты </w:t>
                  </w:r>
                  <w:r>
                    <w:rPr>
                      <w:rFonts w:cs="Arial"/>
                      <w:szCs w:val="20"/>
                    </w:rPr>
                    <w:lastRenderedPageBreak/>
                    <w:t>(перечисления) в сроки, установленные для выплаты заработной платы,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060B7">
                    <w:rPr>
                      <w:rFonts w:cs="Arial"/>
                      <w:strike/>
                      <w:color w:val="FF0000"/>
                      <w:szCs w:val="20"/>
                    </w:rPr>
                    <w:lastRenderedPageBreak/>
                    <w:t>120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прекращении (расторжении) трудового договора (служебного контракта) с </w:t>
                  </w:r>
                  <w:r w:rsidRPr="00EF3AA2">
                    <w:rPr>
                      <w:rFonts w:cs="Arial"/>
                      <w:strike/>
                      <w:color w:val="FF0000"/>
                      <w:szCs w:val="20"/>
                    </w:rPr>
                    <w:t>сотрудником (</w:t>
                  </w:r>
                  <w:r>
                    <w:rPr>
                      <w:rFonts w:cs="Arial"/>
                      <w:szCs w:val="20"/>
                    </w:rPr>
                    <w:t>работником</w:t>
                  </w:r>
                  <w:r w:rsidRPr="00EF3AA2">
                    <w:rPr>
                      <w:rFonts w:cs="Arial"/>
                      <w:strike/>
                      <w:color w:val="FF0000"/>
                      <w:szCs w:val="20"/>
                    </w:rPr>
                    <w:t>) (увольнении)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1AF1">
                    <w:rPr>
                      <w:rFonts w:cs="Arial"/>
                      <w:strike/>
                      <w:color w:val="FF0000"/>
                      <w:szCs w:val="20"/>
                    </w:rPr>
                    <w:t>120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прекращении (расторжении) трудового договора (служебного контракта) с </w:t>
                  </w:r>
                  <w:r w:rsidRPr="00C31AF1">
                    <w:rPr>
                      <w:rFonts w:cs="Arial"/>
                      <w:strike/>
                      <w:color w:val="FF0000"/>
                      <w:szCs w:val="20"/>
                    </w:rPr>
                    <w:t>сотрудником (</w:t>
                  </w:r>
                  <w:r>
                    <w:rPr>
                      <w:rFonts w:cs="Arial"/>
                      <w:szCs w:val="20"/>
                    </w:rPr>
                    <w:t>работником</w:t>
                  </w:r>
                  <w:r w:rsidRPr="00C31AF1">
                    <w:rPr>
                      <w:rFonts w:cs="Arial"/>
                      <w:strike/>
                      <w:color w:val="FF0000"/>
                      <w:szCs w:val="20"/>
                    </w:rPr>
                    <w:t>) (увольнении)</w:t>
                  </w:r>
                  <w:r>
                    <w:rPr>
                      <w:rFonts w:cs="Arial"/>
                      <w:szCs w:val="20"/>
                    </w:rPr>
                    <w:t xml:space="preserve"> с указанием дней неотработанного отпуска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1AF1">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C31AF1">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4 (четырех) рабочих дней до даты прекращения (расторжения) трудового договора (служебного контракта) с </w:t>
                  </w:r>
                  <w:r w:rsidRPr="00C31AF1">
                    <w:rPr>
                      <w:rFonts w:cs="Arial"/>
                      <w:strike/>
                      <w:color w:val="FF0000"/>
                      <w:szCs w:val="20"/>
                    </w:rPr>
                    <w:t>сотрудником (</w:t>
                  </w:r>
                  <w:r>
                    <w:rPr>
                      <w:rFonts w:cs="Arial"/>
                      <w:szCs w:val="20"/>
                    </w:rPr>
                    <w:t>работником</w:t>
                  </w:r>
                  <w:r w:rsidRPr="00C31AF1">
                    <w:rPr>
                      <w:rFonts w:cs="Arial"/>
                      <w:strike/>
                      <w:color w:val="FF0000"/>
                      <w:szCs w:val="20"/>
                    </w:rPr>
                    <w:t>)</w:t>
                  </w:r>
                  <w:r>
                    <w:rPr>
                      <w:rFonts w:cs="Arial"/>
                      <w:szCs w:val="20"/>
                    </w:rPr>
                    <w:t>, в исключительных случаях, в соответствии со статьей 80 Трудового кодекса Российской Федерации</w:t>
                  </w:r>
                  <w:r w:rsidRPr="00C31AF1">
                    <w:rPr>
                      <w:rFonts w:cs="Arial"/>
                      <w:strike/>
                      <w:color w:val="FF0000"/>
                      <w:szCs w:val="20"/>
                    </w:rPr>
                    <w:t>,</w:t>
                  </w:r>
                  <w:r>
                    <w:rPr>
                      <w:rFonts w:cs="Arial"/>
                      <w:szCs w:val="20"/>
                    </w:rPr>
                    <w:t xml:space="preserve"> срок может быть сокращен до 1 (одного) дня</w:t>
                  </w: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C31AF1">
                    <w:rPr>
                      <w:rFonts w:cs="Arial"/>
                      <w:strike/>
                      <w:color w:val="FF0000"/>
                      <w:szCs w:val="20"/>
                    </w:rPr>
                    <w:t>1 (одного) рабочего дня до</w:t>
                  </w:r>
                  <w:r>
                    <w:rPr>
                      <w:rFonts w:cs="Arial"/>
                      <w:szCs w:val="20"/>
                    </w:rPr>
                    <w:t xml:space="preserve"> даты увольнения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информации при расчете оплаты труда;</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справок о заработной плате (справки о доходах и суммах налога физического лица и иных справок по требованию субъекта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заработной платы в сроки, установленные законодательством;</w:t>
                  </w:r>
                </w:p>
                <w:p w:rsidR="00C278D1" w:rsidRDefault="00C278D1" w:rsidP="00FB0319">
                  <w:pPr>
                    <w:autoSpaceDE w:val="0"/>
                    <w:autoSpaceDN w:val="0"/>
                    <w:adjustRightInd w:val="0"/>
                    <w:spacing w:after="1" w:line="200" w:lineRule="atLeast"/>
                    <w:rPr>
                      <w:rFonts w:cs="Arial"/>
                      <w:szCs w:val="20"/>
                    </w:rPr>
                  </w:pPr>
                  <w:r>
                    <w:rPr>
                      <w:rFonts w:cs="Arial"/>
                      <w:szCs w:val="20"/>
                    </w:rPr>
                    <w:t>3) для направления документов (сведений) в субъект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1AF1">
                    <w:rPr>
                      <w:rFonts w:cs="Arial"/>
                      <w:strike/>
                      <w:color w:val="FF0000"/>
                      <w:szCs w:val="20"/>
                    </w:rPr>
                    <w:t>120</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прекращении (расторжении) трудового договора (служебного контракта) с </w:t>
                  </w:r>
                  <w:r w:rsidRPr="00C31AF1">
                    <w:rPr>
                      <w:rFonts w:cs="Arial"/>
                      <w:strike/>
                      <w:color w:val="FF0000"/>
                      <w:szCs w:val="20"/>
                    </w:rPr>
                    <w:t>сотрудником (</w:t>
                  </w:r>
                  <w:r>
                    <w:rPr>
                      <w:rFonts w:cs="Arial"/>
                      <w:szCs w:val="20"/>
                    </w:rPr>
                    <w:t>работником</w:t>
                  </w:r>
                  <w:r w:rsidRPr="00C31AF1">
                    <w:rPr>
                      <w:rFonts w:cs="Arial"/>
                      <w:strike/>
                      <w:color w:val="FF0000"/>
                      <w:szCs w:val="20"/>
                    </w:rPr>
                    <w:t>) (увольнении)</w:t>
                  </w:r>
                  <w:r>
                    <w:rPr>
                      <w:rFonts w:cs="Arial"/>
                      <w:szCs w:val="20"/>
                    </w:rPr>
                    <w:t xml:space="preserve"> с </w:t>
                  </w:r>
                  <w:r>
                    <w:rPr>
                      <w:rFonts w:cs="Arial"/>
                      <w:szCs w:val="20"/>
                    </w:rPr>
                    <w:lastRenderedPageBreak/>
                    <w:t>указанием дней неотработанного отпуска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1AF1">
                    <w:rPr>
                      <w:rFonts w:cs="Arial"/>
                      <w:strike/>
                      <w:color w:val="FF0000"/>
                      <w:szCs w:val="20"/>
                    </w:rPr>
                    <w:lastRenderedPageBreak/>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1AF1">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4 (четырех) рабочих дней до даты прекращения (расторжения) </w:t>
                  </w:r>
                  <w:r>
                    <w:rPr>
                      <w:rFonts w:cs="Arial"/>
                      <w:szCs w:val="20"/>
                    </w:rPr>
                    <w:lastRenderedPageBreak/>
                    <w:t xml:space="preserve">трудового договора (служебного контракта) с </w:t>
                  </w:r>
                  <w:r w:rsidRPr="00C31AF1">
                    <w:rPr>
                      <w:rFonts w:cs="Arial"/>
                      <w:strike/>
                      <w:color w:val="FF0000"/>
                      <w:szCs w:val="20"/>
                    </w:rPr>
                    <w:t>сотрудником (</w:t>
                  </w:r>
                  <w:r>
                    <w:rPr>
                      <w:rFonts w:cs="Arial"/>
                      <w:szCs w:val="20"/>
                    </w:rPr>
                    <w:t>работником</w:t>
                  </w:r>
                  <w:r w:rsidRPr="00C31AF1">
                    <w:rPr>
                      <w:rFonts w:cs="Arial"/>
                      <w:strike/>
                      <w:color w:val="FF0000"/>
                      <w:szCs w:val="20"/>
                    </w:rPr>
                    <w:t>)</w:t>
                  </w:r>
                  <w:r>
                    <w:rPr>
                      <w:rFonts w:cs="Arial"/>
                      <w:szCs w:val="20"/>
                    </w:rPr>
                    <w:t>, в исключительных случаях</w:t>
                  </w:r>
                  <w:r w:rsidRPr="00C31AF1">
                    <w:rPr>
                      <w:rFonts w:cs="Arial"/>
                      <w:strike/>
                      <w:color w:val="FF0000"/>
                      <w:szCs w:val="20"/>
                    </w:rPr>
                    <w:t>,</w:t>
                  </w:r>
                  <w:r>
                    <w:rPr>
                      <w:rFonts w:cs="Arial"/>
                      <w:szCs w:val="20"/>
                    </w:rPr>
                    <w:t xml:space="preserve"> в соответствии со статьей 80 Трудового кодекса Российской Федерации</w:t>
                  </w:r>
                  <w:r w:rsidRPr="00C31AF1">
                    <w:rPr>
                      <w:rFonts w:cs="Arial"/>
                      <w:strike/>
                      <w:color w:val="FF0000"/>
                      <w:szCs w:val="20"/>
                    </w:rPr>
                    <w:t>,</w:t>
                  </w:r>
                  <w:r>
                    <w:rPr>
                      <w:rFonts w:cs="Arial"/>
                      <w:szCs w:val="20"/>
                    </w:rPr>
                    <w:t xml:space="preserve"> срок может быть сокращен до 1 (одного) дня</w:t>
                  </w: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1AF1">
                    <w:rPr>
                      <w:rFonts w:cs="Arial"/>
                      <w:strike/>
                      <w:color w:val="FF0000"/>
                      <w:szCs w:val="20"/>
                    </w:rPr>
                    <w:lastRenderedPageBreak/>
                    <w:t>ответственные лица</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2 (двух) рабочих дней до даты увольнения </w:t>
                  </w:r>
                  <w:r w:rsidRPr="00C31AF1">
                    <w:rPr>
                      <w:rFonts w:cs="Arial"/>
                      <w:strike/>
                      <w:color w:val="FF0000"/>
                      <w:szCs w:val="20"/>
                    </w:rPr>
                    <w:t>сотрудника (</w:t>
                  </w:r>
                  <w:r>
                    <w:rPr>
                      <w:rFonts w:cs="Arial"/>
                      <w:szCs w:val="20"/>
                    </w:rPr>
                    <w:t>работника</w:t>
                  </w:r>
                  <w:r w:rsidRPr="00C31AF1">
                    <w:rPr>
                      <w:rFonts w:cs="Arial"/>
                      <w:strike/>
                      <w:color w:val="FF0000"/>
                      <w:szCs w:val="20"/>
                    </w:rPr>
                    <w:t>)</w:t>
                  </w:r>
                  <w:r>
                    <w:rPr>
                      <w:rFonts w:cs="Arial"/>
                      <w:szCs w:val="20"/>
                    </w:rPr>
                    <w:t xml:space="preserve">, в исключительных случаях, срок может </w:t>
                  </w:r>
                  <w:r>
                    <w:rPr>
                      <w:rFonts w:cs="Arial"/>
                      <w:szCs w:val="20"/>
                    </w:rPr>
                    <w:lastRenderedPageBreak/>
                    <w:t>быть сокращен до 1 дня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отражение информации при расчете оплаты труда;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справок о заработной плате (справки о </w:t>
                  </w:r>
                  <w:r>
                    <w:rPr>
                      <w:rFonts w:cs="Arial"/>
                      <w:szCs w:val="20"/>
                    </w:rPr>
                    <w:lastRenderedPageBreak/>
                    <w:t>доходах и суммах налога физического лица и иных справок по требованию субъекта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для отражения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выплаты (перечисления) заработной </w:t>
                  </w:r>
                  <w:r>
                    <w:rPr>
                      <w:rFonts w:cs="Arial"/>
                      <w:szCs w:val="20"/>
                    </w:rPr>
                    <w:lastRenderedPageBreak/>
                    <w:t>платы в сроки, установленные законодательством;</w:t>
                  </w:r>
                </w:p>
                <w:p w:rsidR="00C278D1" w:rsidRDefault="00C278D1" w:rsidP="00FB0319">
                  <w:pPr>
                    <w:autoSpaceDE w:val="0"/>
                    <w:autoSpaceDN w:val="0"/>
                    <w:adjustRightInd w:val="0"/>
                    <w:spacing w:after="1" w:line="200" w:lineRule="atLeast"/>
                    <w:rPr>
                      <w:rFonts w:cs="Arial"/>
                      <w:szCs w:val="20"/>
                    </w:rPr>
                  </w:pPr>
                  <w:r>
                    <w:rPr>
                      <w:rFonts w:cs="Arial"/>
                      <w:szCs w:val="20"/>
                    </w:rPr>
                    <w:t>3) для направления документов (сведений) в субъект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C31AF1" w:rsidRDefault="00C278D1" w:rsidP="00FB0319">
                  <w:pPr>
                    <w:autoSpaceDE w:val="0"/>
                    <w:autoSpaceDN w:val="0"/>
                    <w:adjustRightInd w:val="0"/>
                    <w:spacing w:after="1" w:line="200" w:lineRule="atLeast"/>
                    <w:rPr>
                      <w:rFonts w:cs="Arial"/>
                      <w:strike/>
                      <w:szCs w:val="20"/>
                    </w:rPr>
                  </w:pPr>
                  <w:r w:rsidRPr="00C31AF1">
                    <w:rPr>
                      <w:rFonts w:cs="Arial"/>
                      <w:strike/>
                      <w:color w:val="FF0000"/>
                      <w:szCs w:val="20"/>
                    </w:rPr>
                    <w:lastRenderedPageBreak/>
                    <w:t>121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привлечении </w:t>
                  </w:r>
                  <w:r w:rsidRPr="00C31AF1">
                    <w:rPr>
                      <w:rFonts w:cs="Arial"/>
                      <w:strike/>
                      <w:color w:val="FF0000"/>
                      <w:szCs w:val="20"/>
                    </w:rPr>
                    <w:t>сотрудника (</w:t>
                  </w:r>
                  <w:r>
                    <w:rPr>
                      <w:rFonts w:cs="Arial"/>
                      <w:szCs w:val="20"/>
                    </w:rPr>
                    <w:t>работника</w:t>
                  </w:r>
                  <w:r w:rsidRPr="00C31AF1">
                    <w:rPr>
                      <w:rFonts w:cs="Arial"/>
                      <w:strike/>
                      <w:color w:val="FF0000"/>
                      <w:szCs w:val="20"/>
                    </w:rPr>
                    <w:t>)</w:t>
                  </w:r>
                  <w:r>
                    <w:rPr>
                      <w:rFonts w:cs="Arial"/>
                      <w:szCs w:val="20"/>
                    </w:rPr>
                    <w:t xml:space="preserve"> к работе в </w:t>
                  </w:r>
                  <w:r w:rsidRPr="00C31AF1">
                    <w:rPr>
                      <w:rFonts w:cs="Arial"/>
                      <w:strike/>
                      <w:color w:val="FF0000"/>
                      <w:szCs w:val="20"/>
                    </w:rPr>
                    <w:t>выходной день</w:t>
                  </w: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p w:rsidR="00C31AF1" w:rsidRDefault="00C31AF1"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1AF1">
                    <w:rPr>
                      <w:rFonts w:cs="Arial"/>
                      <w:strike/>
                      <w:color w:val="FF0000"/>
                      <w:szCs w:val="20"/>
                    </w:rPr>
                    <w:t>121</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привлечении </w:t>
                  </w:r>
                  <w:r w:rsidRPr="00C31AF1">
                    <w:rPr>
                      <w:rFonts w:cs="Arial"/>
                      <w:strike/>
                      <w:color w:val="FF0000"/>
                      <w:szCs w:val="20"/>
                    </w:rPr>
                    <w:t>сотрудника (</w:t>
                  </w:r>
                  <w:r>
                    <w:rPr>
                      <w:rFonts w:cs="Arial"/>
                      <w:szCs w:val="20"/>
                    </w:rPr>
                    <w:t>работника</w:t>
                  </w:r>
                  <w:r w:rsidRPr="00C31AF1">
                    <w:rPr>
                      <w:rFonts w:cs="Arial"/>
                      <w:strike/>
                      <w:color w:val="FF0000"/>
                      <w:szCs w:val="20"/>
                    </w:rPr>
                    <w:t>)</w:t>
                  </w:r>
                  <w:r>
                    <w:rPr>
                      <w:rFonts w:cs="Arial"/>
                      <w:szCs w:val="20"/>
                    </w:rPr>
                    <w:t xml:space="preserve"> к </w:t>
                  </w:r>
                  <w:r>
                    <w:rPr>
                      <w:rFonts w:cs="Arial"/>
                      <w:szCs w:val="20"/>
                    </w:rPr>
                    <w:lastRenderedPageBreak/>
                    <w:t xml:space="preserve">работе в </w:t>
                  </w:r>
                  <w:r w:rsidRPr="00C31AF1">
                    <w:rPr>
                      <w:rFonts w:cs="Arial"/>
                      <w:strike/>
                      <w:color w:val="FF0000"/>
                      <w:szCs w:val="20"/>
                    </w:rPr>
                    <w:t>выходной день</w:t>
                  </w:r>
                  <w:r>
                    <w:rPr>
                      <w:rFonts w:cs="Arial"/>
                      <w:szCs w:val="20"/>
                    </w:rPr>
                    <w:t xml:space="preserve">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20CB">
                    <w:rPr>
                      <w:rFonts w:cs="Arial"/>
                      <w:strike/>
                      <w:color w:val="FF0000"/>
                      <w:szCs w:val="20"/>
                    </w:rPr>
                    <w:lastRenderedPageBreak/>
                    <w:t>кадровая служба субъекта</w:t>
                  </w:r>
                  <w:r>
                    <w:rPr>
                      <w:rFonts w:cs="Arial"/>
                      <w:szCs w:val="20"/>
                    </w:rPr>
                    <w:t xml:space="preserve"> централ</w:t>
                  </w:r>
                  <w:r>
                    <w:rPr>
                      <w:rFonts w:cs="Arial"/>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электронные сведения </w:t>
                  </w:r>
                  <w:r w:rsidRPr="007420CB">
                    <w:rPr>
                      <w:rFonts w:cs="Arial"/>
                      <w:strike/>
                      <w:color w:val="FF0000"/>
                      <w:szCs w:val="20"/>
                    </w:rPr>
                    <w:t xml:space="preserve">из ФГИС </w:t>
                  </w:r>
                  <w:r w:rsidRPr="007420CB">
                    <w:rPr>
                      <w:rFonts w:cs="Arial"/>
                      <w:strike/>
                      <w:color w:val="FF0000"/>
                      <w:szCs w:val="20"/>
                    </w:rPr>
                    <w:lastRenderedPageBreak/>
                    <w:t>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ответственные лица субъекта </w:t>
                  </w:r>
                  <w:r>
                    <w:rPr>
                      <w:rFonts w:cs="Arial"/>
                      <w:szCs w:val="20"/>
                    </w:rPr>
                    <w:lastRenderedPageBreak/>
                    <w:t>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в Расчетной ведомости (код формы по </w:t>
                  </w:r>
                  <w:r>
                    <w:rPr>
                      <w:rFonts w:cs="Arial"/>
                      <w:szCs w:val="20"/>
                    </w:rPr>
                    <w:lastRenderedPageBreak/>
                    <w:t>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1AF1">
                    <w:rPr>
                      <w:rFonts w:cs="Arial"/>
                      <w:strike/>
                      <w:color w:val="FF0000"/>
                      <w:szCs w:val="20"/>
                    </w:rPr>
                    <w:lastRenderedPageBreak/>
                    <w:t>121</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привлечении </w:t>
                  </w:r>
                  <w:r w:rsidRPr="007420CB">
                    <w:rPr>
                      <w:rFonts w:cs="Arial"/>
                      <w:strike/>
                      <w:color w:val="FF0000"/>
                      <w:szCs w:val="20"/>
                    </w:rPr>
                    <w:t>сотрудника (</w:t>
                  </w:r>
                  <w:r>
                    <w:rPr>
                      <w:rFonts w:cs="Arial"/>
                      <w:szCs w:val="20"/>
                    </w:rPr>
                    <w:t>работника</w:t>
                  </w:r>
                  <w:r w:rsidRPr="007420CB">
                    <w:rPr>
                      <w:rFonts w:cs="Arial"/>
                      <w:strike/>
                      <w:color w:val="FF0000"/>
                      <w:szCs w:val="20"/>
                    </w:rPr>
                    <w:t>)</w:t>
                  </w:r>
                  <w:r>
                    <w:rPr>
                      <w:rFonts w:cs="Arial"/>
                      <w:szCs w:val="20"/>
                    </w:rPr>
                    <w:t xml:space="preserve"> к работе в </w:t>
                  </w:r>
                  <w:r w:rsidRPr="007420CB">
                    <w:rPr>
                      <w:rFonts w:cs="Arial"/>
                      <w:strike/>
                      <w:color w:val="FF0000"/>
                      <w:szCs w:val="20"/>
                    </w:rPr>
                    <w:t>выходной день</w:t>
                  </w:r>
                  <w:r>
                    <w:rPr>
                      <w:rFonts w:cs="Arial"/>
                      <w:szCs w:val="20"/>
                    </w:rPr>
                    <w:t xml:space="preserve">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20CB">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20CB">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20CB">
                    <w:rPr>
                      <w:rFonts w:cs="Arial"/>
                      <w:strike/>
                      <w:color w:val="FF0000"/>
                      <w:szCs w:val="20"/>
                    </w:rPr>
                    <w:t>ответственные лица</w:t>
                  </w:r>
                  <w:r w:rsidRPr="007420CB">
                    <w:rPr>
                      <w:rFonts w:cs="Arial"/>
                      <w:szCs w:val="20"/>
                    </w:rPr>
                    <w:t xml:space="preserve"> субъекта</w:t>
                  </w:r>
                  <w:r>
                    <w:rPr>
                      <w:rFonts w:cs="Arial"/>
                      <w:szCs w:val="20"/>
                    </w:rPr>
                    <w:t xml:space="preserve">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20CB">
                    <w:rPr>
                      <w:rFonts w:cs="Arial"/>
                      <w:strike/>
                      <w:color w:val="FF0000"/>
                      <w:szCs w:val="20"/>
                    </w:rPr>
                    <w:t>122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о возложении обязанностей </w:t>
                  </w:r>
                  <w:r w:rsidRPr="007420CB">
                    <w:rPr>
                      <w:rFonts w:cs="Arial"/>
                      <w:strike/>
                      <w:color w:val="FF0000"/>
                      <w:szCs w:val="20"/>
                    </w:rPr>
                    <w:t>с доплатой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20CB">
                    <w:rPr>
                      <w:rFonts w:cs="Arial"/>
                      <w:strike/>
                      <w:color w:val="FF0000"/>
                      <w:szCs w:val="20"/>
                    </w:rPr>
                    <w:t>122</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об исполнении обязанностей временно отсутствующего </w:t>
                  </w:r>
                  <w:r w:rsidRPr="007420CB">
                    <w:rPr>
                      <w:rFonts w:cs="Arial"/>
                      <w:strike/>
                      <w:color w:val="FF0000"/>
                      <w:szCs w:val="20"/>
                    </w:rPr>
                    <w:t>сотрудника (</w:t>
                  </w:r>
                  <w:r>
                    <w:rPr>
                      <w:rFonts w:cs="Arial"/>
                      <w:szCs w:val="20"/>
                    </w:rPr>
                    <w:t>работника</w:t>
                  </w:r>
                  <w:r w:rsidRPr="007420CB">
                    <w:rPr>
                      <w:rFonts w:cs="Arial"/>
                      <w:strike/>
                      <w:color w:val="FF0000"/>
                      <w:szCs w:val="20"/>
                    </w:rPr>
                    <w:t>)</w:t>
                  </w:r>
                  <w:r>
                    <w:rPr>
                      <w:rFonts w:cs="Arial"/>
                      <w:szCs w:val="20"/>
                    </w:rPr>
                    <w:t xml:space="preserve"> с указанием размера доплаты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20CB">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7420CB">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20CB">
                    <w:rPr>
                      <w:rFonts w:cs="Arial"/>
                      <w:strike/>
                      <w:color w:val="FF0000"/>
                      <w:szCs w:val="20"/>
                    </w:rPr>
                    <w:t>122</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об исполнении обязанностей временно отсутствующего </w:t>
                  </w:r>
                  <w:r w:rsidRPr="00CA34F5">
                    <w:rPr>
                      <w:rFonts w:cs="Arial"/>
                      <w:strike/>
                      <w:color w:val="FF0000"/>
                      <w:szCs w:val="20"/>
                    </w:rPr>
                    <w:lastRenderedPageBreak/>
                    <w:t>сотрудника (</w:t>
                  </w:r>
                  <w:r>
                    <w:rPr>
                      <w:rFonts w:cs="Arial"/>
                      <w:szCs w:val="20"/>
                    </w:rPr>
                    <w:t>работника</w:t>
                  </w:r>
                  <w:r w:rsidRPr="00CA34F5">
                    <w:rPr>
                      <w:rFonts w:cs="Arial"/>
                      <w:strike/>
                      <w:color w:val="FF0000"/>
                      <w:szCs w:val="20"/>
                    </w:rPr>
                    <w:t>)</w:t>
                  </w:r>
                  <w:r>
                    <w:rPr>
                      <w:rFonts w:cs="Arial"/>
                      <w:szCs w:val="20"/>
                    </w:rPr>
                    <w:t xml:space="preserve"> с указанием размера доплаты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lastRenderedPageBreak/>
                    <w:t>кадровая служба субъекта</w:t>
                  </w:r>
                  <w:r>
                    <w:rPr>
                      <w:rFonts w:cs="Arial"/>
                      <w:szCs w:val="20"/>
                    </w:rPr>
                    <w:t xml:space="preserve"> централ</w:t>
                  </w:r>
                  <w:r>
                    <w:rPr>
                      <w:rFonts w:cs="Arial"/>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lastRenderedPageBreak/>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w:t>
                  </w:r>
                  <w:r>
                    <w:rPr>
                      <w:rFonts w:cs="Arial"/>
                      <w:szCs w:val="20"/>
                    </w:rPr>
                    <w:lastRenderedPageBreak/>
                    <w:t>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lastRenderedPageBreak/>
                    <w:t>ответственные лица</w:t>
                  </w:r>
                  <w:r>
                    <w:rPr>
                      <w:rFonts w:cs="Arial"/>
                      <w:szCs w:val="20"/>
                    </w:rPr>
                    <w:t xml:space="preserve"> субъекта </w:t>
                  </w:r>
                  <w:r>
                    <w:rPr>
                      <w:rFonts w:cs="Arial"/>
                      <w:szCs w:val="20"/>
                    </w:rPr>
                    <w:lastRenderedPageBreak/>
                    <w:t>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в Расчетной ведомости (код формы по </w:t>
                  </w:r>
                  <w:r>
                    <w:rPr>
                      <w:rFonts w:cs="Arial"/>
                      <w:szCs w:val="20"/>
                    </w:rPr>
                    <w:lastRenderedPageBreak/>
                    <w:t>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lastRenderedPageBreak/>
                    <w:t>123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отпуска </w:t>
                  </w:r>
                  <w:r w:rsidRPr="00CA34F5">
                    <w:rPr>
                      <w:rFonts w:cs="Arial"/>
                      <w:strike/>
                      <w:color w:val="FF0000"/>
                      <w:szCs w:val="20"/>
                    </w:rPr>
                    <w:t>сотруднику (</w:t>
                  </w:r>
                  <w:r>
                    <w:rPr>
                      <w:rFonts w:cs="Arial"/>
                      <w:szCs w:val="20"/>
                    </w:rPr>
                    <w:t>работнику</w:t>
                  </w:r>
                  <w:r w:rsidRPr="00CA34F5">
                    <w:rPr>
                      <w:rFonts w:cs="Arial"/>
                      <w:strike/>
                      <w:color w:val="FF0000"/>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t>123</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отпуска </w:t>
                  </w:r>
                  <w:r w:rsidRPr="00CA34F5">
                    <w:rPr>
                      <w:rFonts w:cs="Arial"/>
                      <w:strike/>
                      <w:color w:val="FF0000"/>
                      <w:szCs w:val="20"/>
                    </w:rPr>
                    <w:t>сотруднику (</w:t>
                  </w:r>
                  <w:r>
                    <w:rPr>
                      <w:rFonts w:cs="Arial"/>
                      <w:szCs w:val="20"/>
                    </w:rPr>
                    <w:t>работнику</w:t>
                  </w:r>
                  <w:r w:rsidRPr="00CA34F5">
                    <w:rPr>
                      <w:rFonts w:cs="Arial"/>
                      <w:strike/>
                      <w:color w:val="FF0000"/>
                      <w:szCs w:val="20"/>
                    </w:rPr>
                    <w:t>)</w:t>
                  </w:r>
                  <w:r>
                    <w:rPr>
                      <w:rFonts w:cs="Arial"/>
                      <w:szCs w:val="20"/>
                    </w:rPr>
                    <w:t xml:space="preserve">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CA34F5">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CA34F5">
                    <w:rPr>
                      <w:rFonts w:cs="Arial"/>
                      <w:strike/>
                      <w:color w:val="FF0000"/>
                      <w:szCs w:val="20"/>
                    </w:rPr>
                    <w:t>16</w:t>
                  </w:r>
                  <w:r>
                    <w:rPr>
                      <w:rFonts w:cs="Arial"/>
                      <w:szCs w:val="20"/>
                    </w:rPr>
                    <w:t xml:space="preserve"> (</w:t>
                  </w:r>
                  <w:r w:rsidRPr="00CA34F5">
                    <w:rPr>
                      <w:rFonts w:cs="Arial"/>
                      <w:strike/>
                      <w:color w:val="FF0000"/>
                      <w:szCs w:val="20"/>
                    </w:rPr>
                    <w:t>шестнадцати</w:t>
                  </w:r>
                  <w:r>
                    <w:rPr>
                      <w:rFonts w:cs="Arial"/>
                      <w:szCs w:val="20"/>
                    </w:rPr>
                    <w:t xml:space="preserve">) рабочих дней до даты начала отпуска в части государственных служащих, не позднее </w:t>
                  </w:r>
                  <w:r w:rsidRPr="00CA34F5">
                    <w:rPr>
                      <w:rFonts w:cs="Arial"/>
                      <w:strike/>
                      <w:color w:val="FF0000"/>
                      <w:szCs w:val="20"/>
                    </w:rPr>
                    <w:t>6</w:t>
                  </w:r>
                  <w:r>
                    <w:rPr>
                      <w:rFonts w:cs="Arial"/>
                      <w:szCs w:val="20"/>
                    </w:rPr>
                    <w:t xml:space="preserve"> (</w:t>
                  </w:r>
                  <w:r w:rsidRPr="00CA34F5">
                    <w:rPr>
                      <w:rFonts w:cs="Arial"/>
                      <w:strike/>
                      <w:color w:val="FF0000"/>
                      <w:szCs w:val="20"/>
                    </w:rPr>
                    <w:t>шести</w:t>
                  </w:r>
                  <w:r>
                    <w:rPr>
                      <w:rFonts w:cs="Arial"/>
                      <w:szCs w:val="20"/>
                    </w:rPr>
                    <w:t xml:space="preserve">) рабочих дней до даты начала отпуска в части иных </w:t>
                  </w:r>
                  <w:r w:rsidRPr="00CA34F5">
                    <w:rPr>
                      <w:rFonts w:cs="Arial"/>
                      <w:strike/>
                      <w:color w:val="FF0000"/>
                      <w:szCs w:val="20"/>
                    </w:rPr>
                    <w:t>сотрудников (</w:t>
                  </w:r>
                  <w:r>
                    <w:rPr>
                      <w:rFonts w:cs="Arial"/>
                      <w:szCs w:val="20"/>
                    </w:rPr>
                    <w:t>работников</w:t>
                  </w:r>
                  <w:r w:rsidRPr="00CA34F5">
                    <w:rPr>
                      <w:rFonts w:cs="Arial"/>
                      <w:strike/>
                      <w:color w:val="FF0000"/>
                      <w:szCs w:val="20"/>
                    </w:rPr>
                    <w:t>)</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CA34F5">
                    <w:rPr>
                      <w:rFonts w:cs="Arial"/>
                      <w:strike/>
                      <w:color w:val="FF0000"/>
                      <w:szCs w:val="20"/>
                    </w:rPr>
                    <w:t>12</w:t>
                  </w:r>
                  <w:r>
                    <w:rPr>
                      <w:rFonts w:cs="Arial"/>
                      <w:szCs w:val="20"/>
                    </w:rPr>
                    <w:t xml:space="preserve"> (</w:t>
                  </w:r>
                  <w:r w:rsidRPr="00CA34F5">
                    <w:rPr>
                      <w:rFonts w:cs="Arial"/>
                      <w:strike/>
                      <w:color w:val="FF0000"/>
                      <w:szCs w:val="20"/>
                    </w:rPr>
                    <w:t>двенадцати</w:t>
                  </w:r>
                  <w:r>
                    <w:rPr>
                      <w:rFonts w:cs="Arial"/>
                      <w:szCs w:val="20"/>
                    </w:rPr>
                    <w:t>) календарных дней до даты начала отпуска в части государственных служащих;</w:t>
                  </w:r>
                </w:p>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чем за 4 (четыре) календарных дня до начала отпуска в части иных </w:t>
                  </w:r>
                  <w:r w:rsidRPr="00CA34F5">
                    <w:rPr>
                      <w:rFonts w:cs="Arial"/>
                      <w:strike/>
                      <w:color w:val="FF0000"/>
                      <w:szCs w:val="20"/>
                    </w:rPr>
                    <w:t>сотрудников (</w:t>
                  </w:r>
                  <w:r>
                    <w:rPr>
                      <w:rFonts w:cs="Arial"/>
                      <w:szCs w:val="20"/>
                    </w:rPr>
                    <w:t>работников</w:t>
                  </w:r>
                  <w:r w:rsidRPr="00CA34F5">
                    <w:rPr>
                      <w:rFonts w:cs="Arial"/>
                      <w:strike/>
                      <w:color w:val="FF0000"/>
                      <w:szCs w:val="20"/>
                    </w:rPr>
                    <w:t>)</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начисление сумм оплаты ежегодного отпуска сотруднику (работнику)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Записке-расчете об исчислении среднего заработка при предоставлении отпуска, увольнении и других случаях (код формы по ОКУД 0504425) &lt;</w:t>
                  </w:r>
                  <w:r w:rsidRPr="00CA34F5">
                    <w:rPr>
                      <w:rFonts w:cs="Arial"/>
                      <w:strike/>
                      <w:color w:val="FF0000"/>
                      <w:szCs w:val="20"/>
                    </w:rPr>
                    <w:t>61</w:t>
                  </w:r>
                  <w:r>
                    <w:rPr>
                      <w:rFonts w:cs="Arial"/>
                      <w:szCs w:val="20"/>
                    </w:rPr>
                    <w:t>&gt;</w:t>
                  </w:r>
                  <w:r w:rsidRPr="00CA34F5">
                    <w:rPr>
                      <w:rFonts w:cs="Arial"/>
                      <w:strike/>
                      <w:color w:val="FF0000"/>
                      <w:szCs w:val="20"/>
                    </w:rPr>
                    <w:t>,</w:t>
                  </w:r>
                  <w:r>
                    <w:rPr>
                      <w:rFonts w:cs="Arial"/>
                      <w:szCs w:val="20"/>
                    </w:rPr>
                    <w:t xml:space="preserve"> в регистрах бухгалтерского учета;</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законодательством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t>123</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отпуска </w:t>
                  </w:r>
                  <w:r w:rsidRPr="00CA34F5">
                    <w:rPr>
                      <w:rFonts w:cs="Arial"/>
                      <w:strike/>
                      <w:color w:val="FF0000"/>
                      <w:szCs w:val="20"/>
                    </w:rPr>
                    <w:t>сотруднику (</w:t>
                  </w:r>
                  <w:r>
                    <w:rPr>
                      <w:rFonts w:cs="Arial"/>
                      <w:szCs w:val="20"/>
                    </w:rPr>
                    <w:t>работнику</w:t>
                  </w:r>
                  <w:r w:rsidRPr="00CA34F5">
                    <w:rPr>
                      <w:rFonts w:cs="Arial"/>
                      <w:strike/>
                      <w:color w:val="FF0000"/>
                      <w:szCs w:val="20"/>
                    </w:rPr>
                    <w:t>)</w:t>
                  </w:r>
                  <w:r>
                    <w:rPr>
                      <w:rFonts w:cs="Arial"/>
                      <w:szCs w:val="20"/>
                    </w:rPr>
                    <w:t xml:space="preserve">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w:t>
                  </w:r>
                  <w:r w:rsidRPr="00CA34F5">
                    <w:rPr>
                      <w:rFonts w:cs="Arial"/>
                      <w:strike/>
                      <w:color w:val="FF0000"/>
                      <w:szCs w:val="20"/>
                    </w:rPr>
                    <w:t>6</w:t>
                  </w:r>
                  <w:r>
                    <w:rPr>
                      <w:rFonts w:cs="Arial"/>
                      <w:szCs w:val="20"/>
                    </w:rPr>
                    <w:t xml:space="preserve"> (</w:t>
                  </w:r>
                  <w:r w:rsidRPr="00CA34F5">
                    <w:rPr>
                      <w:rFonts w:cs="Arial"/>
                      <w:strike/>
                      <w:color w:val="FF0000"/>
                      <w:szCs w:val="20"/>
                    </w:rPr>
                    <w:t>шести</w:t>
                  </w:r>
                  <w:r>
                    <w:rPr>
                      <w:rFonts w:cs="Arial"/>
                      <w:szCs w:val="20"/>
                    </w:rPr>
                    <w:t>) рабочих дней до даты начала отпуска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t>ответственные лица</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w:t>
                  </w:r>
                  <w:r w:rsidRPr="00CA34F5">
                    <w:rPr>
                      <w:rFonts w:cs="Arial"/>
                      <w:strike/>
                      <w:color w:val="FF0000"/>
                      <w:szCs w:val="20"/>
                    </w:rPr>
                    <w:t>,</w:t>
                  </w:r>
                  <w:r>
                    <w:rPr>
                      <w:rFonts w:cs="Arial"/>
                      <w:szCs w:val="20"/>
                    </w:rPr>
                    <w:t xml:space="preserve"> чем за 4 (четыре) календарных дня до начала отпуска в части иных </w:t>
                  </w:r>
                  <w:r w:rsidRPr="00CA34F5">
                    <w:rPr>
                      <w:rFonts w:cs="Arial"/>
                      <w:strike/>
                      <w:color w:val="FF0000"/>
                      <w:szCs w:val="20"/>
                    </w:rPr>
                    <w:t>сотрудников (</w:t>
                  </w:r>
                  <w:r>
                    <w:rPr>
                      <w:rFonts w:cs="Arial"/>
                      <w:szCs w:val="20"/>
                    </w:rPr>
                    <w:t>работников</w:t>
                  </w:r>
                  <w:r w:rsidRPr="00CA34F5">
                    <w:rPr>
                      <w:rFonts w:cs="Arial"/>
                      <w:strike/>
                      <w:color w:val="FF0000"/>
                      <w:szCs w:val="20"/>
                    </w:rPr>
                    <w:t>)</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начисление сумм оплаты ежегодного отпуска </w:t>
                  </w:r>
                  <w:r w:rsidRPr="00CA34F5">
                    <w:rPr>
                      <w:rFonts w:cs="Arial"/>
                      <w:strike/>
                      <w:color w:val="FF0000"/>
                      <w:szCs w:val="20"/>
                    </w:rPr>
                    <w:t>сотруднику (</w:t>
                  </w:r>
                  <w:r>
                    <w:rPr>
                      <w:rFonts w:cs="Arial"/>
                      <w:szCs w:val="20"/>
                    </w:rPr>
                    <w:t>работнику</w:t>
                  </w:r>
                  <w:r w:rsidRPr="00CA34F5">
                    <w:rPr>
                      <w:rFonts w:cs="Arial"/>
                      <w:strike/>
                      <w:color w:val="FF0000"/>
                      <w:szCs w:val="20"/>
                    </w:rPr>
                    <w: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в Записке-расчете об исчислении среднего заработка при предоставлении отпуска, увольнении и других случаях (код формы по </w:t>
                  </w:r>
                  <w:r>
                    <w:rPr>
                      <w:rFonts w:cs="Arial"/>
                      <w:szCs w:val="20"/>
                    </w:rPr>
                    <w:lastRenderedPageBreak/>
                    <w:t>ОКУД 0504425), в регистрах бухгалтерского учета;</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законодательством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CA34F5" w:rsidRDefault="00C278D1" w:rsidP="00FB0319">
                  <w:pPr>
                    <w:autoSpaceDE w:val="0"/>
                    <w:autoSpaceDN w:val="0"/>
                    <w:adjustRightInd w:val="0"/>
                    <w:spacing w:after="1" w:line="200" w:lineRule="atLeast"/>
                    <w:rPr>
                      <w:rFonts w:cs="Arial"/>
                      <w:strike/>
                      <w:szCs w:val="20"/>
                    </w:rPr>
                  </w:pPr>
                  <w:r w:rsidRPr="00CA34F5">
                    <w:rPr>
                      <w:rFonts w:cs="Arial"/>
                      <w:strike/>
                      <w:color w:val="FF0000"/>
                      <w:szCs w:val="20"/>
                    </w:rPr>
                    <w:lastRenderedPageBreak/>
                    <w:t>124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об отзыве из отпуска </w:t>
                  </w:r>
                  <w:r w:rsidRPr="006E2951">
                    <w:rPr>
                      <w:rFonts w:cs="Arial"/>
                      <w:strike/>
                      <w:color w:val="FF0000"/>
                      <w:szCs w:val="20"/>
                    </w:rPr>
                    <w:t>сотрудника (</w:t>
                  </w:r>
                  <w:r>
                    <w:rPr>
                      <w:rFonts w:cs="Arial"/>
                      <w:szCs w:val="20"/>
                    </w:rPr>
                    <w:t>работника</w:t>
                  </w:r>
                  <w:r w:rsidRPr="006E2951">
                    <w:rPr>
                      <w:rFonts w:cs="Arial"/>
                      <w:strike/>
                      <w:color w:val="FF0000"/>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t>124</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об отзыве из отпуска </w:t>
                  </w:r>
                  <w:r w:rsidRPr="006E2951">
                    <w:rPr>
                      <w:rFonts w:cs="Arial"/>
                      <w:strike/>
                      <w:color w:val="FF0000"/>
                      <w:szCs w:val="20"/>
                    </w:rPr>
                    <w:t>сотрудника (</w:t>
                  </w:r>
                  <w:r>
                    <w:rPr>
                      <w:rFonts w:cs="Arial"/>
                      <w:szCs w:val="20"/>
                    </w:rPr>
                    <w:t>работника</w:t>
                  </w:r>
                  <w:r w:rsidRPr="006E2951">
                    <w:rPr>
                      <w:rFonts w:cs="Arial"/>
                      <w:strike/>
                      <w:color w:val="FF0000"/>
                      <w:szCs w:val="20"/>
                    </w:rPr>
                    <w:t>)</w:t>
                  </w:r>
                  <w:r>
                    <w:rPr>
                      <w:rFonts w:cs="Arial"/>
                      <w:szCs w:val="20"/>
                    </w:rPr>
                    <w:t xml:space="preserve">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2951">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6E2951">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t>124</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об отзыве из отпуска </w:t>
                  </w:r>
                  <w:r w:rsidRPr="006E2951">
                    <w:rPr>
                      <w:rFonts w:cs="Arial"/>
                      <w:strike/>
                      <w:color w:val="FF0000"/>
                      <w:szCs w:val="20"/>
                    </w:rPr>
                    <w:t>сотрудника (</w:t>
                  </w:r>
                  <w:r>
                    <w:rPr>
                      <w:rFonts w:cs="Arial"/>
                      <w:szCs w:val="20"/>
                    </w:rPr>
                    <w:t>работника</w:t>
                  </w:r>
                  <w:r w:rsidRPr="006E2951">
                    <w:rPr>
                      <w:rFonts w:cs="Arial"/>
                      <w:strike/>
                      <w:color w:val="FF0000"/>
                      <w:szCs w:val="20"/>
                    </w:rPr>
                    <w:t>)</w:t>
                  </w:r>
                  <w:r>
                    <w:rPr>
                      <w:rFonts w:cs="Arial"/>
                      <w:szCs w:val="20"/>
                    </w:rPr>
                    <w:t xml:space="preserve">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2951">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2951">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2951">
                    <w:rPr>
                      <w:rFonts w:cs="Arial"/>
                      <w:strike/>
                      <w:color w:val="FF0000"/>
                      <w:szCs w:val="20"/>
                    </w:rPr>
                    <w:t>ответственное</w:t>
                  </w:r>
                  <w:r w:rsidRPr="000F507D">
                    <w:rPr>
                      <w:rFonts w:cs="Arial"/>
                      <w:szCs w:val="20"/>
                    </w:rPr>
                    <w:t xml:space="preserve"> лицо </w:t>
                  </w:r>
                  <w:r>
                    <w:rPr>
                      <w:rFonts w:cs="Arial"/>
                      <w:szCs w:val="20"/>
                    </w:rPr>
                    <w:t>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t>125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Приказ (распоряжение) о переносе части ежегодного оплачиваемого отпуска</w:t>
                  </w:r>
                  <w:r w:rsidRPr="006E2951">
                    <w:rPr>
                      <w:rFonts w:cs="Arial"/>
                      <w:strike/>
                      <w:color w:val="FF0000"/>
                      <w:szCs w:val="20"/>
                    </w:rPr>
                    <w:t>,</w:t>
                  </w:r>
                  <w:r>
                    <w:rPr>
                      <w:rFonts w:cs="Arial"/>
                      <w:szCs w:val="20"/>
                    </w:rPr>
                    <w:t xml:space="preserve"> в случае временной нетрудоспособности </w:t>
                  </w:r>
                  <w:r w:rsidRPr="006E2951">
                    <w:rPr>
                      <w:rFonts w:cs="Arial"/>
                      <w:strike/>
                      <w:color w:val="FF0000"/>
                      <w:szCs w:val="20"/>
                    </w:rPr>
                    <w:t>сотрудника (</w:t>
                  </w:r>
                  <w:r>
                    <w:rPr>
                      <w:rFonts w:cs="Arial"/>
                      <w:szCs w:val="20"/>
                    </w:rPr>
                    <w:t>работника</w:t>
                  </w:r>
                  <w:r w:rsidRPr="006E2951">
                    <w:rPr>
                      <w:rFonts w:cs="Arial"/>
                      <w:strike/>
                      <w:color w:val="FF0000"/>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t>125</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переносе части </w:t>
                  </w:r>
                  <w:r>
                    <w:rPr>
                      <w:rFonts w:cs="Arial"/>
                      <w:szCs w:val="20"/>
                    </w:rPr>
                    <w:lastRenderedPageBreak/>
                    <w:t>ежегодного оплачиваемого отпуска</w:t>
                  </w:r>
                  <w:r w:rsidRPr="006E2951">
                    <w:rPr>
                      <w:rFonts w:cs="Arial"/>
                      <w:strike/>
                      <w:color w:val="FF0000"/>
                      <w:szCs w:val="20"/>
                    </w:rPr>
                    <w:t>,</w:t>
                  </w:r>
                  <w:r>
                    <w:rPr>
                      <w:rFonts w:cs="Arial"/>
                      <w:szCs w:val="20"/>
                    </w:rPr>
                    <w:t xml:space="preserve"> в случае временной нетрудоспособности </w:t>
                  </w:r>
                  <w:r w:rsidRPr="006E2951">
                    <w:rPr>
                      <w:rFonts w:cs="Arial"/>
                      <w:strike/>
                      <w:color w:val="FF0000"/>
                      <w:szCs w:val="20"/>
                    </w:rPr>
                    <w:t>сотрудника (</w:t>
                  </w:r>
                  <w:r>
                    <w:rPr>
                      <w:rFonts w:cs="Arial"/>
                      <w:szCs w:val="20"/>
                    </w:rPr>
                    <w:t>работника</w:t>
                  </w:r>
                  <w:r w:rsidRPr="006E2951">
                    <w:rPr>
                      <w:rFonts w:cs="Arial"/>
                      <w:strike/>
                      <w:color w:val="FF0000"/>
                      <w:szCs w:val="20"/>
                    </w:rPr>
                    <w:t>)</w:t>
                  </w:r>
                  <w:r>
                    <w:rPr>
                      <w:rFonts w:cs="Arial"/>
                      <w:szCs w:val="20"/>
                    </w:rPr>
                    <w:t xml:space="preserve"> (для федеральных органов власти и их территориальных органов)</w:t>
                  </w:r>
                </w:p>
                <w:p w:rsidR="00BB1992" w:rsidRDefault="00BB1992"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2951">
                    <w:rPr>
                      <w:rFonts w:cs="Arial"/>
                      <w:strike/>
                      <w:color w:val="FF0000"/>
                      <w:szCs w:val="20"/>
                    </w:rPr>
                    <w:lastRenderedPageBreak/>
                    <w:t>кадровая служба субъекта</w:t>
                  </w:r>
                  <w:r>
                    <w:rPr>
                      <w:rFonts w:cs="Arial"/>
                      <w:szCs w:val="20"/>
                    </w:rPr>
                    <w:t xml:space="preserve"> централ</w:t>
                  </w:r>
                  <w:r>
                    <w:rPr>
                      <w:rFonts w:cs="Arial"/>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электронные сведения </w:t>
                  </w:r>
                  <w:r w:rsidRPr="006E2951">
                    <w:rPr>
                      <w:rFonts w:cs="Arial"/>
                      <w:strike/>
                      <w:color w:val="FF0000"/>
                      <w:szCs w:val="20"/>
                    </w:rPr>
                    <w:t xml:space="preserve">из </w:t>
                  </w:r>
                  <w:r w:rsidRPr="006E2951">
                    <w:rPr>
                      <w:rFonts w:cs="Arial"/>
                      <w:strike/>
                      <w:color w:val="FF0000"/>
                      <w:szCs w:val="20"/>
                    </w:rPr>
                    <w:lastRenderedPageBreak/>
                    <w:t>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w:t>
                  </w:r>
                  <w:r>
                    <w:rPr>
                      <w:rFonts w:cs="Arial"/>
                      <w:szCs w:val="20"/>
                    </w:rPr>
                    <w:lastRenderedPageBreak/>
                    <w:t>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w:t>
                  </w:r>
                  <w:r>
                    <w:rPr>
                      <w:rFonts w:cs="Arial"/>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Расчетной ведомости (код формы по </w:t>
                  </w:r>
                  <w:r>
                    <w:rPr>
                      <w:rFonts w:cs="Arial"/>
                      <w:szCs w:val="20"/>
                    </w:rPr>
                    <w:lastRenderedPageBreak/>
                    <w:t>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A34F5">
                    <w:rPr>
                      <w:rFonts w:cs="Arial"/>
                      <w:strike/>
                      <w:color w:val="FF0000"/>
                      <w:szCs w:val="20"/>
                    </w:rPr>
                    <w:lastRenderedPageBreak/>
                    <w:t>125</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Приказ (распоряжение) о переносе части ежегодного оплачиваемого отпуска</w:t>
                  </w:r>
                  <w:r w:rsidRPr="006E2951">
                    <w:rPr>
                      <w:rFonts w:cs="Arial"/>
                      <w:strike/>
                      <w:color w:val="FF0000"/>
                      <w:szCs w:val="20"/>
                    </w:rPr>
                    <w:t>,</w:t>
                  </w:r>
                  <w:r>
                    <w:rPr>
                      <w:rFonts w:cs="Arial"/>
                      <w:szCs w:val="20"/>
                    </w:rPr>
                    <w:t xml:space="preserve"> в случае временной нетрудоспособности </w:t>
                  </w:r>
                  <w:r w:rsidRPr="006E2951">
                    <w:rPr>
                      <w:rFonts w:cs="Arial"/>
                      <w:strike/>
                      <w:color w:val="FF0000"/>
                      <w:szCs w:val="20"/>
                    </w:rPr>
                    <w:t>сотрудника (</w:t>
                  </w:r>
                  <w:r>
                    <w:rPr>
                      <w:rFonts w:cs="Arial"/>
                      <w:szCs w:val="20"/>
                    </w:rPr>
                    <w:t>работника</w:t>
                  </w:r>
                  <w:r w:rsidRPr="006E2951">
                    <w:rPr>
                      <w:rFonts w:cs="Arial"/>
                      <w:strike/>
                      <w:color w:val="FF0000"/>
                      <w:szCs w:val="20"/>
                    </w:rPr>
                    <w:t>)</w:t>
                  </w:r>
                  <w:r>
                    <w:rPr>
                      <w:rFonts w:cs="Arial"/>
                      <w:szCs w:val="20"/>
                    </w:rPr>
                    <w:t xml:space="preserve"> (для федеральных казенных учреждений)</w:t>
                  </w:r>
                </w:p>
                <w:p w:rsidR="006E2951" w:rsidRDefault="006E2951" w:rsidP="00FB0319">
                  <w:pPr>
                    <w:autoSpaceDE w:val="0"/>
                    <w:autoSpaceDN w:val="0"/>
                    <w:adjustRightInd w:val="0"/>
                    <w:spacing w:after="1" w:line="200" w:lineRule="atLeast"/>
                    <w:rPr>
                      <w:rFonts w:cs="Arial"/>
                      <w:szCs w:val="20"/>
                    </w:rPr>
                  </w:pPr>
                </w:p>
                <w:p w:rsidR="006E2951" w:rsidRDefault="006E2951"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2951">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2951">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2951">
                    <w:rPr>
                      <w:rFonts w:cs="Arial"/>
                      <w:strike/>
                      <w:color w:val="FF0000"/>
                      <w:szCs w:val="20"/>
                    </w:rPr>
                    <w:t>ответственное</w:t>
                  </w:r>
                  <w:r w:rsidRPr="005055CD">
                    <w:rPr>
                      <w:rFonts w:cs="Arial"/>
                      <w:szCs w:val="20"/>
                    </w:rPr>
                    <w:t xml:space="preserve"> лицо</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126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w:t>
                  </w:r>
                  <w:r w:rsidRPr="006E2951">
                    <w:rPr>
                      <w:rFonts w:cs="Arial"/>
                      <w:strike/>
                      <w:color w:val="FF0000"/>
                      <w:szCs w:val="20"/>
                    </w:rPr>
                    <w:t>сотруднику (</w:t>
                  </w:r>
                  <w:r>
                    <w:rPr>
                      <w:rFonts w:cs="Arial"/>
                      <w:szCs w:val="20"/>
                    </w:rPr>
                    <w:t>работнику</w:t>
                  </w:r>
                  <w:r w:rsidRPr="006E2951">
                    <w:rPr>
                      <w:rFonts w:cs="Arial"/>
                      <w:strike/>
                      <w:color w:val="FF0000"/>
                      <w:szCs w:val="20"/>
                    </w:rPr>
                    <w:t>)</w:t>
                  </w:r>
                  <w:r>
                    <w:rPr>
                      <w:rFonts w:cs="Arial"/>
                      <w:szCs w:val="20"/>
                    </w:rPr>
                    <w:t xml:space="preserve"> отпуска по уходу за ребенком до 3-х лет</w:t>
                  </w:r>
                </w:p>
                <w:p w:rsidR="006E2951" w:rsidRDefault="006E2951" w:rsidP="00FB0319">
                  <w:pPr>
                    <w:autoSpaceDE w:val="0"/>
                    <w:autoSpaceDN w:val="0"/>
                    <w:adjustRightInd w:val="0"/>
                    <w:spacing w:after="1" w:line="200" w:lineRule="atLeast"/>
                    <w:rPr>
                      <w:rFonts w:cs="Arial"/>
                      <w:szCs w:val="20"/>
                    </w:rPr>
                  </w:pPr>
                </w:p>
                <w:p w:rsidR="006E2951" w:rsidRDefault="006E2951"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126</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w:t>
                  </w:r>
                  <w:r w:rsidRPr="006E2951">
                    <w:rPr>
                      <w:rFonts w:cs="Arial"/>
                      <w:strike/>
                      <w:color w:val="FF0000"/>
                      <w:szCs w:val="20"/>
                    </w:rPr>
                    <w:t>сотруднику (</w:t>
                  </w:r>
                  <w:r>
                    <w:rPr>
                      <w:rFonts w:cs="Arial"/>
                      <w:szCs w:val="20"/>
                    </w:rPr>
                    <w:t>работнику</w:t>
                  </w:r>
                  <w:r w:rsidRPr="006E2951">
                    <w:rPr>
                      <w:rFonts w:cs="Arial"/>
                      <w:strike/>
                      <w:color w:val="FF0000"/>
                      <w:szCs w:val="20"/>
                    </w:rPr>
                    <w:t>)</w:t>
                  </w:r>
                  <w:r>
                    <w:rPr>
                      <w:rFonts w:cs="Arial"/>
                      <w:szCs w:val="20"/>
                    </w:rPr>
                    <w:t xml:space="preserve"> отпуска по уходу за ребенком до 3-х лет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2951">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6E2951">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1)</w:t>
                  </w:r>
                  <w:r>
                    <w:rPr>
                      <w:rFonts w:cs="Arial"/>
                      <w:szCs w:val="20"/>
                    </w:rPr>
                    <w:t xml:space="preserve"> отражение информации при расчете оплаты труда</w:t>
                  </w:r>
                  <w:r w:rsidRPr="008B46F1">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2) формирование сведений для расчета пособий</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8B46F1">
                    <w:rPr>
                      <w:rFonts w:cs="Arial"/>
                      <w:strike/>
                      <w:color w:val="FF0000"/>
                      <w:szCs w:val="20"/>
                    </w:rPr>
                    <w:t xml:space="preserve">формирования и направления субъектом централизованного учета сведений о суммах выплат и иных вознаграждений в пользу застрахованного лица, которые включались в базу для </w:t>
                  </w:r>
                  <w:r w:rsidRPr="008B46F1">
                    <w:rPr>
                      <w:rFonts w:cs="Arial"/>
                      <w:strike/>
                      <w:color w:val="FF0000"/>
                      <w:szCs w:val="20"/>
                    </w:rPr>
                    <w:lastRenderedPageBreak/>
                    <w:t>начисления страховых взносов на обязательное социальное страхование на случай временной нетрудоспособности и связи с материнством</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lastRenderedPageBreak/>
                    <w:t>126</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w:t>
                  </w:r>
                  <w:r w:rsidRPr="008B46F1">
                    <w:rPr>
                      <w:rFonts w:cs="Arial"/>
                      <w:strike/>
                      <w:color w:val="FF0000"/>
                      <w:szCs w:val="20"/>
                    </w:rPr>
                    <w:t>сотруднику (</w:t>
                  </w:r>
                  <w:r>
                    <w:rPr>
                      <w:rFonts w:cs="Arial"/>
                      <w:szCs w:val="20"/>
                    </w:rPr>
                    <w:t>работнику</w:t>
                  </w:r>
                  <w:r w:rsidRPr="008B46F1">
                    <w:rPr>
                      <w:rFonts w:cs="Arial"/>
                      <w:strike/>
                      <w:color w:val="FF0000"/>
                      <w:szCs w:val="20"/>
                    </w:rPr>
                    <w:t>)</w:t>
                  </w:r>
                  <w:r>
                    <w:rPr>
                      <w:rFonts w:cs="Arial"/>
                      <w:szCs w:val="20"/>
                    </w:rPr>
                    <w:t xml:space="preserve"> отпуска по уходу за ребенком до 3-х лет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ответственные лица</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следующего рабочего дня со дня получения </w:t>
                  </w:r>
                  <w:r w:rsidRPr="000F507D">
                    <w:rPr>
                      <w:rFonts w:cs="Arial"/>
                      <w:strike/>
                      <w:color w:val="FF0000"/>
                      <w:szCs w:val="20"/>
                    </w:rPr>
                    <w:t>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1)</w:t>
                  </w:r>
                  <w:r>
                    <w:rPr>
                      <w:rFonts w:cs="Arial"/>
                      <w:szCs w:val="20"/>
                    </w:rPr>
                    <w:t xml:space="preserve"> отражение информации при расчете оплаты труда</w:t>
                  </w:r>
                  <w:r w:rsidRPr="008B46F1">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2) формирование сведений для расчета пособий</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8B46F1">
                    <w:rPr>
                      <w:rFonts w:cs="Arial"/>
                      <w:strike/>
                      <w:color w:val="FF0000"/>
                      <w:szCs w:val="20"/>
                    </w:rPr>
                    <w:t>формирования и направления субъектом централизованного учета сведений о суммах выплат и иных вознаграждений в пользу застрахованного лица, которые включались в базу для начисления страховых взносов на обязательное социальное страхование на случай временной нетрудоспособности и связи с материнством</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127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Решение о назначении компенсационной выплаты до достижения ребенком 3 лет, родившемуся до 01.01.2020 г. с указанием платежных реквизитов банковской карты, являющейся национальным платежным инструментом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кадровая служба субъекта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1) контроль правомерности назначения компенсационной выплаты на основании представленных сотрудником (работником) документов;</w:t>
                  </w:r>
                </w:p>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 xml:space="preserve">2) направление не позднее следующего рабочего дня со дня принятия решения о назначении </w:t>
                  </w:r>
                  <w:r w:rsidRPr="008B46F1">
                    <w:rPr>
                      <w:rFonts w:cs="Arial"/>
                      <w:strike/>
                      <w:color w:val="FF0000"/>
                      <w:szCs w:val="20"/>
                    </w:rPr>
                    <w:lastRenderedPageBreak/>
                    <w:t>компенсационной выплаты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lastRenderedPageBreak/>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в части отражения информации - не позднее 1 (одного) рабочего дня со дня получения документа;</w:t>
                  </w:r>
                </w:p>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в части выплаты (перечисления) - в сроки, установленные законодательством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отражение информации при расчете компенсационной выплаты</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для отражения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128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премировании </w:t>
                  </w:r>
                  <w:r w:rsidRPr="008B46F1">
                    <w:rPr>
                      <w:rFonts w:cs="Arial"/>
                      <w:strike/>
                      <w:color w:val="FF0000"/>
                      <w:szCs w:val="20"/>
                    </w:rPr>
                    <w:t>сотрудника (</w:t>
                  </w:r>
                  <w:r>
                    <w:rPr>
                      <w:rFonts w:cs="Arial"/>
                      <w:szCs w:val="20"/>
                    </w:rPr>
                    <w:t>работника</w:t>
                  </w:r>
                  <w:r w:rsidRPr="008B46F1">
                    <w:rPr>
                      <w:rFonts w:cs="Arial"/>
                      <w:strike/>
                      <w:color w:val="FF0000"/>
                      <w:szCs w:val="20"/>
                    </w:rPr>
                    <w:t>)</w:t>
                  </w:r>
                  <w:r>
                    <w:rPr>
                      <w:rFonts w:cs="Arial"/>
                      <w:szCs w:val="20"/>
                    </w:rPr>
                    <w:t xml:space="preserve"> в связи с награждением ведомственными, государственными наградами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электронный образ (</w:t>
                  </w:r>
                  <w:r>
                    <w:rPr>
                      <w:rFonts w:cs="Arial"/>
                      <w:szCs w:val="20"/>
                    </w:rPr>
                    <w:t>скан-копия</w:t>
                  </w:r>
                  <w:r w:rsidRPr="008B46F1">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получения/издания распорядительного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 и выплаты (перечисления) в сроки, установленные для выплаты заработной платы, субъектом централизованного учета</w:t>
                  </w: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8B46F1" w:rsidRDefault="00C278D1" w:rsidP="00FB0319">
                  <w:pPr>
                    <w:autoSpaceDE w:val="0"/>
                    <w:autoSpaceDN w:val="0"/>
                    <w:adjustRightInd w:val="0"/>
                    <w:spacing w:after="1" w:line="200" w:lineRule="atLeast"/>
                    <w:rPr>
                      <w:rFonts w:cs="Arial"/>
                      <w:strike/>
                      <w:szCs w:val="20"/>
                    </w:rPr>
                  </w:pPr>
                  <w:r w:rsidRPr="008B46F1">
                    <w:rPr>
                      <w:rFonts w:cs="Arial"/>
                      <w:strike/>
                      <w:color w:val="FF0000"/>
                      <w:szCs w:val="20"/>
                    </w:rPr>
                    <w:t>129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Информация</w:t>
                  </w:r>
                  <w:r>
                    <w:rPr>
                      <w:rFonts w:cs="Arial"/>
                      <w:szCs w:val="20"/>
                    </w:rPr>
                    <w:t xml:space="preserve"> о необходимости выплаты денежной компенсации за задержку выплаты заработной платы или другой выплаты </w:t>
                  </w:r>
                  <w:r w:rsidRPr="008B46F1">
                    <w:rPr>
                      <w:rFonts w:cs="Arial"/>
                      <w:strike/>
                      <w:color w:val="FF0000"/>
                      <w:szCs w:val="20"/>
                    </w:rPr>
                    <w:t>сотруднику (</w:t>
                  </w:r>
                  <w:r>
                    <w:rPr>
                      <w:rFonts w:cs="Arial"/>
                      <w:szCs w:val="20"/>
                    </w:rPr>
                    <w:t>работнику</w:t>
                  </w:r>
                  <w:r w:rsidRPr="008B46F1">
                    <w:rPr>
                      <w:rFonts w:cs="Arial"/>
                      <w:strike/>
                      <w:color w:val="FF0000"/>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образ </w:t>
                  </w:r>
                  <w:r w:rsidRPr="008B46F1">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издания распорядительного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 и выплаты (перечисления) в сроки, установленные для выплаты заработной платы,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130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Листок нетрудоспособности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t>130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Листок нетрудоспособности (для федеральных органов власти и их </w:t>
                  </w:r>
                  <w:r>
                    <w:rPr>
                      <w:rFonts w:cs="Arial"/>
                      <w:szCs w:val="20"/>
                    </w:rPr>
                    <w:lastRenderedPageBreak/>
                    <w:t>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lastRenderedPageBreak/>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8B46F1">
                    <w:rPr>
                      <w:rFonts w:cs="Arial"/>
                      <w:strike/>
                      <w:color w:val="FF0000"/>
                      <w:szCs w:val="20"/>
                    </w:rPr>
                    <w:t xml:space="preserve">из ФГИС </w:t>
                  </w:r>
                  <w:r w:rsidRPr="008B46F1">
                    <w:rPr>
                      <w:rFonts w:cs="Arial"/>
                      <w:strike/>
                      <w:color w:val="FF0000"/>
                      <w:szCs w:val="20"/>
                    </w:rPr>
                    <w:lastRenderedPageBreak/>
                    <w:t>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направление в уполномоченную организацию не позднее следующего </w:t>
                  </w:r>
                  <w:r>
                    <w:rPr>
                      <w:rFonts w:cs="Arial"/>
                      <w:szCs w:val="20"/>
                    </w:rPr>
                    <w:lastRenderedPageBreak/>
                    <w:t>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w:t>
                  </w:r>
                  <w:r>
                    <w:rPr>
                      <w:rFonts w:cs="Arial"/>
                      <w:szCs w:val="20"/>
                    </w:rPr>
                    <w:lastRenderedPageBreak/>
                    <w:t>изованного учета, 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в части расчета пособия по временной нетрудоспособности за </w:t>
                  </w:r>
                  <w:r>
                    <w:rPr>
                      <w:rFonts w:cs="Arial"/>
                      <w:szCs w:val="20"/>
                    </w:rPr>
                    <w:lastRenderedPageBreak/>
                    <w:t>первые 3 (три) календарных дня - не позднее следующего рабочего дня со дня отражения информации в ГИИС "Электронный бюджет";</w:t>
                  </w:r>
                </w:p>
                <w:p w:rsidR="00C278D1" w:rsidRDefault="00C278D1" w:rsidP="00FB0319">
                  <w:pPr>
                    <w:autoSpaceDE w:val="0"/>
                    <w:autoSpaceDN w:val="0"/>
                    <w:adjustRightInd w:val="0"/>
                    <w:spacing w:after="1" w:line="200" w:lineRule="atLeast"/>
                    <w:rPr>
                      <w:rFonts w:cs="Arial"/>
                      <w:szCs w:val="20"/>
                    </w:rPr>
                  </w:pPr>
                  <w:r>
                    <w:rPr>
                      <w:rFonts w:cs="Arial"/>
                      <w:szCs w:val="20"/>
                    </w:rPr>
                    <w:t>в части выплаты (перечисления) пособия по временной нетрудоспособности за первые 3 (три) календарных дня - в ближайший день, установленный для выплаты заработной платы в субъекте централизованного учета</w:t>
                  </w: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расчет пособия</w:t>
                  </w:r>
                  <w:r w:rsidRPr="009F5397">
                    <w:rPr>
                      <w:rFonts w:cs="Arial"/>
                      <w:strike/>
                      <w:color w:val="FF0000"/>
                      <w:szCs w:val="20"/>
                    </w:rPr>
                    <w:t>;</w:t>
                  </w:r>
                </w:p>
                <w:p w:rsidR="00C278D1" w:rsidRPr="009F5397" w:rsidRDefault="00C278D1" w:rsidP="00FB0319">
                  <w:pPr>
                    <w:autoSpaceDE w:val="0"/>
                    <w:autoSpaceDN w:val="0"/>
                    <w:adjustRightInd w:val="0"/>
                    <w:spacing w:after="1" w:line="200" w:lineRule="atLeast"/>
                    <w:rPr>
                      <w:rFonts w:cs="Arial"/>
                      <w:strike/>
                      <w:szCs w:val="20"/>
                    </w:rPr>
                  </w:pPr>
                  <w:r w:rsidRPr="009F5397">
                    <w:rPr>
                      <w:rFonts w:cs="Arial"/>
                      <w:strike/>
                      <w:color w:val="FF0000"/>
                      <w:szCs w:val="20"/>
                    </w:rPr>
                    <w:t xml:space="preserve">2) формирование Сведений </w:t>
                  </w:r>
                  <w:r w:rsidRPr="009F5397">
                    <w:rPr>
                      <w:rFonts w:cs="Arial"/>
                      <w:strike/>
                      <w:color w:val="FF0000"/>
                      <w:szCs w:val="20"/>
                    </w:rPr>
                    <w:lastRenderedPageBreak/>
                    <w:t>для расчета пособий</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Расчетной ведомости (код формы по </w:t>
                  </w:r>
                  <w:r>
                    <w:rPr>
                      <w:rFonts w:cs="Arial"/>
                      <w:szCs w:val="20"/>
                    </w:rPr>
                    <w:lastRenderedPageBreak/>
                    <w:t>ОКУД 0504402)</w:t>
                  </w:r>
                  <w:r w:rsidRPr="009F5397">
                    <w:rPr>
                      <w:rFonts w:cs="Arial"/>
                      <w:strike/>
                      <w:color w:val="FF0000"/>
                      <w:szCs w:val="20"/>
                    </w:rPr>
                    <w:t>;</w:t>
                  </w:r>
                </w:p>
                <w:p w:rsidR="00C278D1" w:rsidRPr="009F5397" w:rsidRDefault="00C278D1" w:rsidP="00FB0319">
                  <w:pPr>
                    <w:autoSpaceDE w:val="0"/>
                    <w:autoSpaceDN w:val="0"/>
                    <w:adjustRightInd w:val="0"/>
                    <w:spacing w:after="1" w:line="200" w:lineRule="atLeast"/>
                    <w:rPr>
                      <w:rFonts w:cs="Arial"/>
                      <w:strike/>
                      <w:szCs w:val="20"/>
                    </w:rPr>
                  </w:pPr>
                  <w:r w:rsidRPr="009F5397">
                    <w:rPr>
                      <w:rFonts w:cs="Arial"/>
                      <w:strike/>
                      <w:color w:val="FF0000"/>
                      <w:szCs w:val="20"/>
                    </w:rPr>
                    <w:t>2) для формирования и направления субъектом централизованного учета сведений необходимых для назначения и выплаты пособия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B46F1">
                    <w:rPr>
                      <w:rFonts w:cs="Arial"/>
                      <w:strike/>
                      <w:color w:val="FF0000"/>
                      <w:szCs w:val="20"/>
                    </w:rPr>
                    <w:lastRenderedPageBreak/>
                    <w:t>130</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Листок нетрудоспособности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F5397">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F5397">
                    <w:rPr>
                      <w:rFonts w:cs="Arial"/>
                      <w:strike/>
                      <w:color w:val="FF0000"/>
                      <w:szCs w:val="20"/>
                    </w:rPr>
                    <w:t>электронные</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получения листка нетрудоспособности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F5397">
                    <w:rPr>
                      <w:rFonts w:cs="Arial"/>
                      <w:szCs w:val="20"/>
                    </w:rPr>
                    <w:t>ответственное</w:t>
                  </w:r>
                  <w:r>
                    <w:rPr>
                      <w:rFonts w:cs="Arial"/>
                      <w:szCs w:val="20"/>
                    </w:rPr>
                    <w:t xml:space="preserve"> лицо субъекта централизованного учета, 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части расчета пособия по временной нетрудоспособности за первые 3 (три) календарных дня - не позднее следующего рабочего дня со дня отражения информации в ГИИС "Электронный бюджет";</w:t>
                  </w:r>
                </w:p>
                <w:p w:rsidR="00C278D1" w:rsidRDefault="00C278D1" w:rsidP="00FB0319">
                  <w:pPr>
                    <w:autoSpaceDE w:val="0"/>
                    <w:autoSpaceDN w:val="0"/>
                    <w:adjustRightInd w:val="0"/>
                    <w:spacing w:after="1" w:line="200" w:lineRule="atLeast"/>
                    <w:rPr>
                      <w:rFonts w:cs="Arial"/>
                      <w:szCs w:val="20"/>
                    </w:rPr>
                  </w:pPr>
                  <w:r>
                    <w:rPr>
                      <w:rFonts w:cs="Arial"/>
                      <w:szCs w:val="20"/>
                    </w:rPr>
                    <w:t>в части выплаты (перечисления) пособия по временной нетрудоспособности за первые 3 (три) календарных дня - в ближайший день, установленный для выплаты заработной платы в субъекте централизованного учета</w:t>
                  </w: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F5397">
                    <w:rPr>
                      <w:rFonts w:cs="Arial"/>
                      <w:strike/>
                      <w:color w:val="FF0000"/>
                      <w:szCs w:val="20"/>
                    </w:rPr>
                    <w:lastRenderedPageBreak/>
                    <w:t>1)</w:t>
                  </w:r>
                  <w:r>
                    <w:rPr>
                      <w:rFonts w:cs="Arial"/>
                      <w:szCs w:val="20"/>
                    </w:rPr>
                    <w:t xml:space="preserve"> расчет пособия</w:t>
                  </w:r>
                  <w:r w:rsidRPr="009F5397">
                    <w:rPr>
                      <w:rFonts w:cs="Arial"/>
                      <w:strike/>
                      <w:color w:val="FF0000"/>
                      <w:szCs w:val="20"/>
                    </w:rPr>
                    <w:t>;</w:t>
                  </w:r>
                </w:p>
                <w:p w:rsidR="00C278D1" w:rsidRPr="009F5397" w:rsidRDefault="00C278D1" w:rsidP="00FB0319">
                  <w:pPr>
                    <w:autoSpaceDE w:val="0"/>
                    <w:autoSpaceDN w:val="0"/>
                    <w:adjustRightInd w:val="0"/>
                    <w:spacing w:after="1" w:line="200" w:lineRule="atLeast"/>
                    <w:rPr>
                      <w:rFonts w:cs="Arial"/>
                      <w:strike/>
                      <w:szCs w:val="20"/>
                    </w:rPr>
                  </w:pPr>
                  <w:r w:rsidRPr="009F5397">
                    <w:rPr>
                      <w:rFonts w:cs="Arial"/>
                      <w:strike/>
                      <w:color w:val="FF0000"/>
                      <w:szCs w:val="20"/>
                    </w:rPr>
                    <w:t>2) формирование Сведений для расчета пособий</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F5397">
                    <w:rPr>
                      <w:rFonts w:cs="Arial"/>
                      <w:strike/>
                      <w:color w:val="FF0000"/>
                      <w:szCs w:val="20"/>
                    </w:rPr>
                    <w:t>1)</w:t>
                  </w:r>
                  <w:r>
                    <w:rPr>
                      <w:rFonts w:cs="Arial"/>
                      <w:szCs w:val="20"/>
                    </w:rPr>
                    <w:t xml:space="preserve"> для отражения в Расчетной ведомости (код формы по ОКУД 0504402)</w:t>
                  </w:r>
                  <w:r w:rsidRPr="009F5397">
                    <w:rPr>
                      <w:rFonts w:cs="Arial"/>
                      <w:strike/>
                      <w:color w:val="FF0000"/>
                      <w:szCs w:val="20"/>
                    </w:rPr>
                    <w:t>;</w:t>
                  </w:r>
                </w:p>
                <w:p w:rsidR="00C278D1" w:rsidRPr="009F5397" w:rsidRDefault="00C278D1" w:rsidP="00FB0319">
                  <w:pPr>
                    <w:autoSpaceDE w:val="0"/>
                    <w:autoSpaceDN w:val="0"/>
                    <w:adjustRightInd w:val="0"/>
                    <w:spacing w:after="1" w:line="200" w:lineRule="atLeast"/>
                    <w:rPr>
                      <w:rFonts w:cs="Arial"/>
                      <w:strike/>
                      <w:szCs w:val="20"/>
                    </w:rPr>
                  </w:pPr>
                  <w:r w:rsidRPr="009F5397">
                    <w:rPr>
                      <w:rFonts w:cs="Arial"/>
                      <w:strike/>
                      <w:color w:val="FF0000"/>
                      <w:szCs w:val="20"/>
                    </w:rPr>
                    <w:t>2) для формирования и направления субъектом централизованного учета сведений, необходимых для назначения и выплаты пособия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9F5397" w:rsidRDefault="00C278D1" w:rsidP="00FB0319">
                  <w:pPr>
                    <w:autoSpaceDE w:val="0"/>
                    <w:autoSpaceDN w:val="0"/>
                    <w:adjustRightInd w:val="0"/>
                    <w:spacing w:after="1" w:line="200" w:lineRule="atLeast"/>
                    <w:rPr>
                      <w:rFonts w:cs="Arial"/>
                      <w:strike/>
                      <w:szCs w:val="20"/>
                    </w:rPr>
                  </w:pPr>
                  <w:r w:rsidRPr="009F5397">
                    <w:rPr>
                      <w:rFonts w:cs="Arial"/>
                      <w:strike/>
                      <w:color w:val="FF0000"/>
                      <w:szCs w:val="20"/>
                    </w:rPr>
                    <w:t>131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Сведения о застрахованном лице по форме, утвержденной </w:t>
                  </w:r>
                  <w:r w:rsidRPr="009F5397">
                    <w:rPr>
                      <w:rFonts w:cs="Arial"/>
                      <w:strike/>
                      <w:color w:val="FF0000"/>
                      <w:szCs w:val="20"/>
                    </w:rPr>
                    <w:t>ФСС</w:t>
                  </w:r>
                  <w:r>
                    <w:rPr>
                      <w:rFonts w:cs="Arial"/>
                      <w:szCs w:val="20"/>
                    </w:rPr>
                    <w:t xml:space="preserve"> (изменения в сведения)</w:t>
                  </w:r>
                </w:p>
                <w:p w:rsidR="009F5397" w:rsidRDefault="009F5397" w:rsidP="00FB0319">
                  <w:pPr>
                    <w:autoSpaceDE w:val="0"/>
                    <w:autoSpaceDN w:val="0"/>
                    <w:adjustRightInd w:val="0"/>
                    <w:spacing w:after="1" w:line="200" w:lineRule="atLeast"/>
                    <w:rPr>
                      <w:rFonts w:cs="Arial"/>
                      <w:szCs w:val="20"/>
                    </w:rPr>
                  </w:pPr>
                </w:p>
                <w:p w:rsidR="00BB1992" w:rsidRDefault="00BB1992"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F5397">
                    <w:rPr>
                      <w:rFonts w:cs="Arial"/>
                      <w:strike/>
                      <w:color w:val="FF0000"/>
                      <w:szCs w:val="20"/>
                    </w:rPr>
                    <w:t>131</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Сведения о застрахованном лице по форме, утвержденной </w:t>
                  </w:r>
                  <w:r w:rsidRPr="009F5397">
                    <w:rPr>
                      <w:rFonts w:cs="Arial"/>
                      <w:strike/>
                      <w:color w:val="FF0000"/>
                      <w:szCs w:val="20"/>
                    </w:rPr>
                    <w:t>ФСС</w:t>
                  </w:r>
                  <w:r>
                    <w:rPr>
                      <w:rFonts w:cs="Arial"/>
                      <w:szCs w:val="20"/>
                    </w:rPr>
                    <w:t xml:space="preserve"> (изменения в сведения)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F5397">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9F5397">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в территориальный орган </w:t>
                  </w:r>
                  <w:r w:rsidRPr="009F5397">
                    <w:rPr>
                      <w:rFonts w:cs="Arial"/>
                      <w:strike/>
                      <w:color w:val="FF0000"/>
                      <w:szCs w:val="20"/>
                    </w:rPr>
                    <w:t>ФСС</w:t>
                  </w:r>
                  <w:r>
                    <w:rPr>
                      <w:rFonts w:cs="Arial"/>
                      <w:szCs w:val="20"/>
                    </w:rPr>
                    <w:t xml:space="preserve"> по месту регистрации позднее трех рабочих дней со дня их получения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Pr="009F5397" w:rsidRDefault="00C278D1" w:rsidP="00FB0319">
                  <w:pPr>
                    <w:autoSpaceDE w:val="0"/>
                    <w:autoSpaceDN w:val="0"/>
                    <w:adjustRightInd w:val="0"/>
                    <w:spacing w:after="1" w:line="200" w:lineRule="atLeast"/>
                    <w:rPr>
                      <w:rFonts w:cs="Arial"/>
                      <w:strike/>
                      <w:szCs w:val="20"/>
                    </w:rPr>
                  </w:pPr>
                  <w:r w:rsidRPr="009F5397">
                    <w:rPr>
                      <w:rFonts w:cs="Arial"/>
                      <w:strike/>
                      <w:color w:val="FF0000"/>
                      <w:szCs w:val="20"/>
                    </w:rPr>
                    <w:t>по мере необходимости</w:t>
                  </w:r>
                </w:p>
              </w:tc>
              <w:tc>
                <w:tcPr>
                  <w:tcW w:w="1417"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9F5397">
                    <w:rPr>
                      <w:rFonts w:cs="Arial"/>
                      <w:strike/>
                      <w:color w:val="FF0000"/>
                      <w:szCs w:val="20"/>
                    </w:rPr>
                    <w:t>для формирования документов (сведений), передаваемых в ФСС в соответствии с законодательством Российской Федерации</w:t>
                  </w: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9F5397">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F5397">
                    <w:rPr>
                      <w:rFonts w:cs="Arial"/>
                      <w:strike/>
                      <w:color w:val="FF0000"/>
                      <w:szCs w:val="20"/>
                    </w:rPr>
                    <w:t>131</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Сведения о застрахованном лице по форме, утвержденной </w:t>
                  </w:r>
                  <w:r w:rsidRPr="009F5397">
                    <w:rPr>
                      <w:rFonts w:cs="Arial"/>
                      <w:strike/>
                      <w:color w:val="FF0000"/>
                      <w:szCs w:val="20"/>
                    </w:rPr>
                    <w:t>ФСС</w:t>
                  </w:r>
                  <w:r>
                    <w:rPr>
                      <w:rFonts w:cs="Arial"/>
                      <w:szCs w:val="20"/>
                    </w:rPr>
                    <w:t xml:space="preserve"> (изменения в сведения)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F5397">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F5397">
                    <w:rPr>
                      <w:rFonts w:cs="Arial"/>
                      <w:strike/>
                      <w:color w:val="FF0000"/>
                      <w:szCs w:val="20"/>
                    </w:rPr>
                    <w:t>электронные</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в территориальный орган </w:t>
                  </w:r>
                  <w:r w:rsidRPr="009F5397">
                    <w:rPr>
                      <w:rFonts w:cs="Arial"/>
                      <w:strike/>
                      <w:color w:val="FF0000"/>
                      <w:szCs w:val="20"/>
                    </w:rPr>
                    <w:t>ФСС</w:t>
                  </w:r>
                  <w:r>
                    <w:rPr>
                      <w:rFonts w:cs="Arial"/>
                      <w:szCs w:val="20"/>
                    </w:rPr>
                    <w:t xml:space="preserve"> по месту регистрации позднее трех рабочих дней со дня их получения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по мере необходимости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для формирования документов (сведений), передаваемых в ФСС в соответствии с законодательством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24443A">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F5397">
                    <w:rPr>
                      <w:rFonts w:cs="Arial"/>
                      <w:strike/>
                      <w:color w:val="FF0000"/>
                      <w:szCs w:val="20"/>
                    </w:rPr>
                    <w:lastRenderedPageBreak/>
                    <w:t>132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Информация</w:t>
                  </w:r>
                  <w:r>
                    <w:rPr>
                      <w:rFonts w:cs="Arial"/>
                      <w:szCs w:val="20"/>
                    </w:rPr>
                    <w:t xml:space="preserve"> об ошибке в электронном листке нетрудоспособности</w:t>
                  </w:r>
                </w:p>
                <w:p w:rsidR="009F5397" w:rsidRDefault="009F5397" w:rsidP="00FB0319">
                  <w:pPr>
                    <w:autoSpaceDE w:val="0"/>
                    <w:autoSpaceDN w:val="0"/>
                    <w:adjustRightInd w:val="0"/>
                    <w:spacing w:after="1" w:line="200" w:lineRule="atLeast"/>
                    <w:rPr>
                      <w:rFonts w:cs="Arial"/>
                      <w:szCs w:val="20"/>
                    </w:rPr>
                  </w:pPr>
                </w:p>
                <w:p w:rsidR="009F5397" w:rsidRDefault="009F5397"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F5397">
                    <w:rPr>
                      <w:rFonts w:cs="Arial"/>
                      <w:strike/>
                      <w:color w:val="FF0000"/>
                      <w:szCs w:val="20"/>
                    </w:rPr>
                    <w:t>132</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Информация</w:t>
                  </w:r>
                  <w:r>
                    <w:rPr>
                      <w:rFonts w:cs="Arial"/>
                      <w:szCs w:val="20"/>
                    </w:rPr>
                    <w:t xml:space="preserve"> об ошибке в электронном листке нетрудоспособности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24443A">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формирование</w:t>
                  </w:r>
                  <w:r>
                    <w:rPr>
                      <w:rFonts w:cs="Arial"/>
                      <w:szCs w:val="20"/>
                    </w:rPr>
                    <w:t xml:space="preserve"> в случае обнаружения ошибки в сведениях об открытии электронного листка нетрудоспособности</w:t>
                  </w:r>
                </w:p>
                <w:p w:rsidR="0024443A" w:rsidRDefault="0024443A" w:rsidP="00FB0319">
                  <w:pPr>
                    <w:autoSpaceDE w:val="0"/>
                    <w:autoSpaceDN w:val="0"/>
                    <w:adjustRightInd w:val="0"/>
                    <w:spacing w:after="1" w:line="200" w:lineRule="atLeast"/>
                    <w:rPr>
                      <w:rFonts w:cs="Arial"/>
                      <w:szCs w:val="20"/>
                    </w:rPr>
                  </w:pPr>
                </w:p>
                <w:p w:rsidR="0024443A" w:rsidRDefault="0024443A" w:rsidP="00FB0319">
                  <w:pPr>
                    <w:autoSpaceDE w:val="0"/>
                    <w:autoSpaceDN w:val="0"/>
                    <w:adjustRightInd w:val="0"/>
                    <w:spacing w:after="1" w:line="200" w:lineRule="atLeast"/>
                    <w:rPr>
                      <w:rFonts w:cs="Arial"/>
                      <w:szCs w:val="20"/>
                    </w:rPr>
                  </w:pPr>
                </w:p>
                <w:p w:rsidR="0024443A" w:rsidRDefault="0024443A"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24443A">
                    <w:rPr>
                      <w:rFonts w:cs="Arial"/>
                      <w:strike/>
                      <w:color w:val="FF0000"/>
                      <w:szCs w:val="20"/>
                    </w:rPr>
                    <w:t>направления</w:t>
                  </w:r>
                  <w:r>
                    <w:rPr>
                      <w:rFonts w:cs="Arial"/>
                      <w:szCs w:val="20"/>
                    </w:rPr>
                    <w:t xml:space="preserve"> в территориальный орган </w:t>
                  </w:r>
                  <w:r w:rsidRPr="0024443A">
                    <w:rPr>
                      <w:rFonts w:cs="Arial"/>
                      <w:strike/>
                      <w:color w:val="FF0000"/>
                      <w:szCs w:val="20"/>
                    </w:rPr>
                    <w:t>ФСС</w:t>
                  </w:r>
                  <w:r>
                    <w:rPr>
                      <w:rFonts w:cs="Arial"/>
                      <w:szCs w:val="20"/>
                    </w:rPr>
                    <w:t xml:space="preserve"> по месту регистрации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132</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Информация</w:t>
                  </w:r>
                  <w:r>
                    <w:rPr>
                      <w:rFonts w:cs="Arial"/>
                      <w:szCs w:val="20"/>
                    </w:rPr>
                    <w:t xml:space="preserve"> об ошибке в электронном листке нетрудоспособности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электронные</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в случае обнаружения ошибки в сведениях об открытии электронного листка нетрудоспособности</w:t>
                  </w:r>
                </w:p>
                <w:p w:rsidR="0024443A" w:rsidRDefault="0024443A" w:rsidP="00FB0319">
                  <w:pPr>
                    <w:autoSpaceDE w:val="0"/>
                    <w:autoSpaceDN w:val="0"/>
                    <w:adjustRightInd w:val="0"/>
                    <w:spacing w:after="1" w:line="200" w:lineRule="atLeast"/>
                    <w:rPr>
                      <w:rFonts w:cs="Arial"/>
                      <w:szCs w:val="20"/>
                    </w:rPr>
                  </w:pPr>
                </w:p>
                <w:p w:rsidR="0024443A" w:rsidRDefault="0024443A" w:rsidP="00FB0319">
                  <w:pPr>
                    <w:autoSpaceDE w:val="0"/>
                    <w:autoSpaceDN w:val="0"/>
                    <w:adjustRightInd w:val="0"/>
                    <w:spacing w:after="1" w:line="200" w:lineRule="atLeast"/>
                    <w:rPr>
                      <w:rFonts w:cs="Arial"/>
                      <w:szCs w:val="20"/>
                    </w:rPr>
                  </w:pPr>
                </w:p>
                <w:p w:rsidR="0024443A" w:rsidRDefault="0024443A"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24443A">
                    <w:rPr>
                      <w:rFonts w:cs="Arial"/>
                      <w:strike/>
                      <w:color w:val="FF0000"/>
                      <w:szCs w:val="20"/>
                    </w:rPr>
                    <w:t>направления</w:t>
                  </w:r>
                  <w:r>
                    <w:rPr>
                      <w:rFonts w:cs="Arial"/>
                      <w:szCs w:val="20"/>
                    </w:rPr>
                    <w:t xml:space="preserve"> в территориальный орган </w:t>
                  </w:r>
                  <w:r w:rsidRPr="0024443A">
                    <w:rPr>
                      <w:rFonts w:cs="Arial"/>
                      <w:strike/>
                      <w:color w:val="FF0000"/>
                      <w:szCs w:val="20"/>
                    </w:rPr>
                    <w:t>ФСС</w:t>
                  </w:r>
                  <w:r>
                    <w:rPr>
                      <w:rFonts w:cs="Arial"/>
                      <w:szCs w:val="20"/>
                    </w:rPr>
                    <w:t xml:space="preserve"> по месту регистрации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133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Информация</w:t>
                  </w:r>
                  <w:r>
                    <w:rPr>
                      <w:rFonts w:cs="Arial"/>
                      <w:szCs w:val="20"/>
                    </w:rPr>
                    <w:t xml:space="preserve"> о периоде, за который электронный листок нетрудоспособности не подлежит оплате</w:t>
                  </w:r>
                </w:p>
                <w:p w:rsidR="0024443A" w:rsidRDefault="0024443A" w:rsidP="00FB0319">
                  <w:pPr>
                    <w:autoSpaceDE w:val="0"/>
                    <w:autoSpaceDN w:val="0"/>
                    <w:adjustRightInd w:val="0"/>
                    <w:spacing w:after="1" w:line="200" w:lineRule="atLeast"/>
                    <w:rPr>
                      <w:rFonts w:cs="Arial"/>
                      <w:szCs w:val="20"/>
                    </w:rPr>
                  </w:pPr>
                </w:p>
                <w:p w:rsidR="0024443A" w:rsidRDefault="0024443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133</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Информация</w:t>
                  </w:r>
                  <w:r>
                    <w:rPr>
                      <w:rFonts w:cs="Arial"/>
                      <w:szCs w:val="20"/>
                    </w:rPr>
                    <w:t xml:space="preserve"> о периоде, за который электронный листок нетрудоспособности не подлежит оплате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24443A">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подтверждения о необходимости осуществления выплат при получении информации о закрытии электронного листка </w:t>
                  </w:r>
                  <w:r>
                    <w:rPr>
                      <w:rFonts w:cs="Arial"/>
                      <w:szCs w:val="20"/>
                    </w:rPr>
                    <w:lastRenderedPageBreak/>
                    <w:t>нетрудоспособности</w:t>
                  </w:r>
                </w:p>
                <w:p w:rsidR="0024443A" w:rsidRDefault="0024443A"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24443A">
                    <w:rPr>
                      <w:rFonts w:cs="Arial"/>
                      <w:strike/>
                      <w:color w:val="FF0000"/>
                      <w:szCs w:val="20"/>
                    </w:rPr>
                    <w:t>направления</w:t>
                  </w:r>
                  <w:r>
                    <w:rPr>
                      <w:rFonts w:cs="Arial"/>
                      <w:szCs w:val="20"/>
                    </w:rPr>
                    <w:t xml:space="preserve"> в территориальный орган </w:t>
                  </w:r>
                  <w:r w:rsidRPr="0024443A">
                    <w:rPr>
                      <w:rFonts w:cs="Arial"/>
                      <w:strike/>
                      <w:color w:val="FF0000"/>
                      <w:szCs w:val="20"/>
                    </w:rPr>
                    <w:t>ФСС</w:t>
                  </w:r>
                  <w:r>
                    <w:rPr>
                      <w:rFonts w:cs="Arial"/>
                      <w:szCs w:val="20"/>
                    </w:rPr>
                    <w:t xml:space="preserve"> по месту регистрации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443A">
                    <w:rPr>
                      <w:rFonts w:cs="Arial"/>
                      <w:strike/>
                      <w:color w:val="FF0000"/>
                      <w:szCs w:val="20"/>
                    </w:rPr>
                    <w:t>133</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Информация</w:t>
                  </w:r>
                  <w:r>
                    <w:rPr>
                      <w:rFonts w:cs="Arial"/>
                      <w:szCs w:val="20"/>
                    </w:rPr>
                    <w:t xml:space="preserve"> о периоде, за который электронный листок нетрудоспособности не подлежит оплате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электронные</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подтверждения о необходимости осуществления выплат при получении информации о закрытии электронного листка нетрудоспособности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D14766">
                    <w:rPr>
                      <w:rFonts w:cs="Arial"/>
                      <w:strike/>
                      <w:color w:val="FF0000"/>
                      <w:szCs w:val="20"/>
                    </w:rPr>
                    <w:t>направления</w:t>
                  </w:r>
                  <w:r>
                    <w:rPr>
                      <w:rFonts w:cs="Arial"/>
                      <w:szCs w:val="20"/>
                    </w:rPr>
                    <w:t xml:space="preserve"> в территориальный орган </w:t>
                  </w:r>
                  <w:r w:rsidRPr="00D14766">
                    <w:rPr>
                      <w:rFonts w:cs="Arial"/>
                      <w:strike/>
                      <w:color w:val="FF0000"/>
                      <w:szCs w:val="20"/>
                    </w:rPr>
                    <w:t>ФСС</w:t>
                  </w:r>
                  <w:r>
                    <w:rPr>
                      <w:rFonts w:cs="Arial"/>
                      <w:szCs w:val="20"/>
                    </w:rPr>
                    <w:t xml:space="preserve"> по месту регистрации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D14766" w:rsidRDefault="00C278D1" w:rsidP="00FB0319">
                  <w:pPr>
                    <w:autoSpaceDE w:val="0"/>
                    <w:autoSpaceDN w:val="0"/>
                    <w:adjustRightInd w:val="0"/>
                    <w:spacing w:after="1" w:line="200" w:lineRule="atLeast"/>
                    <w:rPr>
                      <w:rFonts w:cs="Arial"/>
                      <w:strike/>
                      <w:szCs w:val="20"/>
                    </w:rPr>
                  </w:pPr>
                  <w:r w:rsidRPr="00D14766">
                    <w:rPr>
                      <w:rFonts w:cs="Arial"/>
                      <w:strike/>
                      <w:color w:val="FF0000"/>
                      <w:szCs w:val="20"/>
                    </w:rPr>
                    <w:t>134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Сведения для расчета пособия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1 (одного) рабочего дня после получения </w:t>
                  </w:r>
                  <w:r w:rsidRPr="00D14766">
                    <w:rPr>
                      <w:rFonts w:cs="Arial"/>
                      <w:strike/>
                      <w:color w:val="FF0000"/>
                      <w:szCs w:val="20"/>
                    </w:rPr>
                    <w:t>информации в соответствии с п. 130 Графика документооборота</w:t>
                  </w:r>
                </w:p>
                <w:p w:rsidR="00D14766" w:rsidRDefault="00D14766"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D14766">
                    <w:rPr>
                      <w:rFonts w:cs="Arial"/>
                      <w:strike/>
                      <w:color w:val="FF0000"/>
                      <w:szCs w:val="20"/>
                    </w:rPr>
                    <w:t>формирования и направления</w:t>
                  </w:r>
                  <w:r>
                    <w:rPr>
                      <w:rFonts w:cs="Arial"/>
                      <w:szCs w:val="20"/>
                    </w:rPr>
                    <w:t xml:space="preserve"> субъектом централизованного учета </w:t>
                  </w:r>
                  <w:r w:rsidRPr="00D14766">
                    <w:rPr>
                      <w:rFonts w:cs="Arial"/>
                      <w:strike/>
                      <w:color w:val="FF0000"/>
                      <w:szCs w:val="20"/>
                    </w:rPr>
                    <w:t>сведений необходимых для назначения и выплаты пособия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135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Сведения необходимые для назначения и выплаты пособия</w:t>
                  </w:r>
                </w:p>
                <w:p w:rsidR="00D14766" w:rsidRDefault="00D1476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135</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Сведения необходимые для назначения и выплаты пособия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D14766">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формирование</w:t>
                  </w:r>
                  <w:r>
                    <w:rPr>
                      <w:rFonts w:cs="Arial"/>
                      <w:szCs w:val="20"/>
                    </w:rPr>
                    <w:t xml:space="preserve"> не позднее 3 (трех) рабочих дней после получения сведений о закрытии электронного листка нетрудоспособности</w:t>
                  </w:r>
                </w:p>
                <w:p w:rsidR="00D14766" w:rsidRDefault="00D14766" w:rsidP="00FB0319">
                  <w:pPr>
                    <w:autoSpaceDE w:val="0"/>
                    <w:autoSpaceDN w:val="0"/>
                    <w:adjustRightInd w:val="0"/>
                    <w:spacing w:after="1" w:line="200" w:lineRule="atLeast"/>
                    <w:rPr>
                      <w:rFonts w:cs="Arial"/>
                      <w:szCs w:val="20"/>
                    </w:rPr>
                  </w:pPr>
                </w:p>
                <w:p w:rsidR="00D14766" w:rsidRDefault="00D14766" w:rsidP="00FB0319">
                  <w:pPr>
                    <w:autoSpaceDE w:val="0"/>
                    <w:autoSpaceDN w:val="0"/>
                    <w:adjustRightInd w:val="0"/>
                    <w:spacing w:after="1" w:line="200" w:lineRule="atLeast"/>
                    <w:rPr>
                      <w:rFonts w:cs="Arial"/>
                      <w:szCs w:val="20"/>
                    </w:rPr>
                  </w:pPr>
                </w:p>
                <w:p w:rsidR="00D14766" w:rsidRDefault="00D14766"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D14766">
                    <w:rPr>
                      <w:rFonts w:cs="Arial"/>
                      <w:strike/>
                      <w:color w:val="FF0000"/>
                      <w:szCs w:val="20"/>
                    </w:rPr>
                    <w:t>направления</w:t>
                  </w:r>
                  <w:r>
                    <w:rPr>
                      <w:rFonts w:cs="Arial"/>
                      <w:szCs w:val="20"/>
                    </w:rPr>
                    <w:t xml:space="preserve"> в территориальный орган </w:t>
                  </w:r>
                  <w:r w:rsidRPr="00D14766">
                    <w:rPr>
                      <w:rFonts w:cs="Arial"/>
                      <w:strike/>
                      <w:color w:val="FF0000"/>
                      <w:szCs w:val="20"/>
                    </w:rPr>
                    <w:t>ФСС</w:t>
                  </w:r>
                  <w:r>
                    <w:rPr>
                      <w:rFonts w:cs="Arial"/>
                      <w:szCs w:val="20"/>
                    </w:rPr>
                    <w:t xml:space="preserve"> по месту регистрации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135</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Сведения необходимые для назначения </w:t>
                  </w:r>
                  <w:r>
                    <w:rPr>
                      <w:rFonts w:cs="Arial"/>
                      <w:szCs w:val="20"/>
                    </w:rPr>
                    <w:lastRenderedPageBreak/>
                    <w:t>и выплаты пособия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lastRenderedPageBreak/>
                    <w:t>кадровая служба субъекта</w:t>
                  </w:r>
                  <w:r>
                    <w:rPr>
                      <w:rFonts w:cs="Arial"/>
                      <w:szCs w:val="20"/>
                    </w:rPr>
                    <w:t xml:space="preserve"> централ</w:t>
                  </w:r>
                  <w:r>
                    <w:rPr>
                      <w:rFonts w:cs="Arial"/>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lastRenderedPageBreak/>
                    <w:t>электронные</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не позднее 3 (трех) рабочих дней после </w:t>
                  </w:r>
                  <w:r>
                    <w:rPr>
                      <w:rFonts w:cs="Arial"/>
                      <w:szCs w:val="20"/>
                    </w:rPr>
                    <w:lastRenderedPageBreak/>
                    <w:t>получения сведений о закрытии электронного листка нетрудоспособности</w:t>
                  </w:r>
                </w:p>
                <w:p w:rsidR="00D14766" w:rsidRDefault="00D14766" w:rsidP="00FB0319">
                  <w:pPr>
                    <w:autoSpaceDE w:val="0"/>
                    <w:autoSpaceDN w:val="0"/>
                    <w:adjustRightInd w:val="0"/>
                    <w:spacing w:after="1" w:line="200" w:lineRule="atLeast"/>
                    <w:rPr>
                      <w:rFonts w:cs="Arial"/>
                      <w:szCs w:val="20"/>
                    </w:rPr>
                  </w:pPr>
                </w:p>
                <w:p w:rsidR="00D14766" w:rsidRDefault="00D14766"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w:t>
                  </w:r>
                  <w:r>
                    <w:rPr>
                      <w:rFonts w:cs="Arial"/>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lastRenderedPageBreak/>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D14766">
                    <w:rPr>
                      <w:rFonts w:cs="Arial"/>
                      <w:strike/>
                      <w:color w:val="FF0000"/>
                      <w:szCs w:val="20"/>
                    </w:rPr>
                    <w:t>направления</w:t>
                  </w:r>
                  <w:r>
                    <w:rPr>
                      <w:rFonts w:cs="Arial"/>
                      <w:szCs w:val="20"/>
                    </w:rPr>
                    <w:t xml:space="preserve"> в территориальный орган </w:t>
                  </w:r>
                  <w:r w:rsidRPr="00D14766">
                    <w:rPr>
                      <w:rFonts w:cs="Arial"/>
                      <w:strike/>
                      <w:color w:val="FF0000"/>
                      <w:szCs w:val="20"/>
                    </w:rPr>
                    <w:t>ФСС</w:t>
                  </w:r>
                  <w:r>
                    <w:rPr>
                      <w:rFonts w:cs="Arial"/>
                      <w:szCs w:val="20"/>
                    </w:rPr>
                    <w:t xml:space="preserve"> </w:t>
                  </w:r>
                  <w:r>
                    <w:rPr>
                      <w:rFonts w:cs="Arial"/>
                      <w:szCs w:val="20"/>
                    </w:rPr>
                    <w:lastRenderedPageBreak/>
                    <w:t>по месту регистрации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lastRenderedPageBreak/>
                    <w:t>136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Информация</w:t>
                  </w:r>
                  <w:r>
                    <w:rPr>
                      <w:rFonts w:cs="Arial"/>
                      <w:szCs w:val="20"/>
                    </w:rPr>
                    <w:t xml:space="preserve"> для расчета пособия отдельным категориям застрахованных лиц</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D14766">
                    <w:rPr>
                      <w:rFonts w:cs="Arial"/>
                      <w:strike/>
                      <w:color w:val="FF0000"/>
                      <w:szCs w:val="20"/>
                    </w:rPr>
                    <w:t>и направление в субъект централизованного учета</w:t>
                  </w:r>
                  <w:r>
                    <w:rPr>
                      <w:rFonts w:cs="Arial"/>
                      <w:szCs w:val="20"/>
                    </w:rPr>
                    <w:t xml:space="preserve"> не позднее 1 (одного) рабочего дня после получения информации по листку нетрудоспособности отдельной категории застрахованных лиц</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формирования и направления субъектом централизованного учета Реестра обезличенных сводных данных</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D14766" w:rsidRDefault="00C278D1" w:rsidP="00FB0319">
                  <w:pPr>
                    <w:autoSpaceDE w:val="0"/>
                    <w:autoSpaceDN w:val="0"/>
                    <w:adjustRightInd w:val="0"/>
                    <w:spacing w:after="1" w:line="200" w:lineRule="atLeast"/>
                    <w:rPr>
                      <w:rFonts w:cs="Arial"/>
                      <w:strike/>
                      <w:szCs w:val="20"/>
                    </w:rPr>
                  </w:pPr>
                  <w:r w:rsidRPr="00D14766">
                    <w:rPr>
                      <w:rFonts w:cs="Arial"/>
                      <w:strike/>
                      <w:color w:val="FF0000"/>
                      <w:szCs w:val="20"/>
                    </w:rPr>
                    <w:t>137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несчастном случае на производстве </w:t>
                  </w:r>
                  <w:r w:rsidRPr="00E17EA8">
                    <w:rPr>
                      <w:rFonts w:cs="Arial"/>
                      <w:strike/>
                      <w:color w:val="FF0000"/>
                      <w:szCs w:val="20"/>
                    </w:rPr>
                    <w:t>или</w:t>
                  </w:r>
                  <w:r>
                    <w:rPr>
                      <w:rFonts w:cs="Arial"/>
                      <w:szCs w:val="20"/>
                    </w:rPr>
                    <w:t xml:space="preserve"> акт о случае профессионального заболевания </w:t>
                  </w:r>
                  <w:r w:rsidRPr="00787A2D">
                    <w:rPr>
                      <w:rFonts w:cs="Arial"/>
                      <w:szCs w:val="20"/>
                    </w:rPr>
                    <w:t>либо</w:t>
                  </w:r>
                  <w:r>
                    <w:rPr>
                      <w:rFonts w:cs="Arial"/>
                      <w:szCs w:val="20"/>
                    </w:rPr>
                    <w:t xml:space="preserve"> судебное решение об установлении юридического факта несчастного случая на производстве или профессионального заболевания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7EA8">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7EA8">
                    <w:rPr>
                      <w:rFonts w:cs="Arial"/>
                      <w:strike/>
                      <w:color w:val="FF0000"/>
                      <w:szCs w:val="20"/>
                    </w:rPr>
                    <w:t>электронный образ (</w:t>
                  </w:r>
                  <w:r>
                    <w:rPr>
                      <w:rFonts w:cs="Arial"/>
                      <w:szCs w:val="20"/>
                    </w:rPr>
                    <w:t>скан-копия</w:t>
                  </w:r>
                  <w:r w:rsidRPr="00E17EA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информации при расчете оплаты труда;</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субъекту централизованного учета Сведений для расчета пособий</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направления субъектом централизованного учета Сведений о суммах выплат и иных вознаграждений в пользу застрахованного лица, на которые были начислены страховые взносы на общеобязательное государственное социальное страхование от несчастного случая на производстве и </w:t>
                  </w:r>
                  <w:r>
                    <w:rPr>
                      <w:rFonts w:cs="Arial"/>
                      <w:szCs w:val="20"/>
                    </w:rPr>
                    <w:lastRenderedPageBreak/>
                    <w:t>профессионального заболевания, повлекших утрату трудоспособности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4766">
                    <w:rPr>
                      <w:rFonts w:cs="Arial"/>
                      <w:strike/>
                      <w:color w:val="FF0000"/>
                      <w:szCs w:val="20"/>
                    </w:rPr>
                    <w:lastRenderedPageBreak/>
                    <w:t>138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Заявление о замене календарных лет (календарного года) при расчете пособия по временной нетрудоспособности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7EA8">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7EA8">
                    <w:rPr>
                      <w:rFonts w:cs="Arial"/>
                      <w:strike/>
                      <w:color w:val="FF0000"/>
                      <w:szCs w:val="20"/>
                    </w:rPr>
                    <w:t>электронный образ (</w:t>
                  </w:r>
                  <w:r>
                    <w:rPr>
                      <w:rFonts w:cs="Arial"/>
                      <w:szCs w:val="20"/>
                    </w:rPr>
                    <w:t>скан-копия</w:t>
                  </w:r>
                  <w:r w:rsidRPr="00E17EA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заявления от застрахованного лица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документов (сведений), необходимых для расчета пособия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информации при расчете социальных пособий;</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Сведений для расчета пособий</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формирования и направления субъектом централизованного учета Заявления о пересчете ранее назначенного пособия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E17EA8" w:rsidRDefault="00C278D1" w:rsidP="00FB0319">
                  <w:pPr>
                    <w:autoSpaceDE w:val="0"/>
                    <w:autoSpaceDN w:val="0"/>
                    <w:adjustRightInd w:val="0"/>
                    <w:spacing w:after="1" w:line="200" w:lineRule="atLeast"/>
                    <w:rPr>
                      <w:rFonts w:cs="Arial"/>
                      <w:strike/>
                      <w:szCs w:val="20"/>
                    </w:rPr>
                  </w:pPr>
                  <w:r w:rsidRPr="00E17EA8">
                    <w:rPr>
                      <w:rFonts w:cs="Arial"/>
                      <w:strike/>
                      <w:color w:val="FF0000"/>
                      <w:szCs w:val="20"/>
                    </w:rPr>
                    <w:t>139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Заявление о перерасчете ранее назначенного страхового обеспечения по обязательному социальному страхованию на случай временной нетрудоспособности и в связи с материнством с приложением подтверждающих документов по форме, утвержденной </w:t>
                  </w:r>
                  <w:r w:rsidRPr="00E17EA8">
                    <w:rPr>
                      <w:rFonts w:cs="Arial"/>
                      <w:strike/>
                      <w:color w:val="FF0000"/>
                      <w:szCs w:val="20"/>
                    </w:rPr>
                    <w:t>ФСС</w:t>
                  </w:r>
                </w:p>
                <w:p w:rsidR="00E17EA8" w:rsidRDefault="00E17EA8" w:rsidP="00FB0319">
                  <w:pPr>
                    <w:autoSpaceDE w:val="0"/>
                    <w:autoSpaceDN w:val="0"/>
                    <w:adjustRightInd w:val="0"/>
                    <w:spacing w:after="1" w:line="200" w:lineRule="atLeast"/>
                    <w:rPr>
                      <w:rFonts w:cs="Arial"/>
                      <w:szCs w:val="20"/>
                    </w:rPr>
                  </w:pPr>
                </w:p>
                <w:p w:rsidR="00E17EA8" w:rsidRDefault="00E17EA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7EA8">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7EA8">
                    <w:rPr>
                      <w:rFonts w:cs="Arial"/>
                      <w:strike/>
                      <w:color w:val="FF0000"/>
                      <w:szCs w:val="20"/>
                    </w:rPr>
                    <w:t>электронный образ (</w:t>
                  </w:r>
                  <w:r>
                    <w:rPr>
                      <w:rFonts w:cs="Arial"/>
                      <w:szCs w:val="20"/>
                    </w:rPr>
                    <w:t>скан-копия</w:t>
                  </w:r>
                  <w:r w:rsidRPr="00E17EA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направление </w:t>
                  </w:r>
                  <w:r w:rsidRPr="00E17EA8">
                    <w:rPr>
                      <w:rFonts w:cs="Arial"/>
                      <w:strike/>
                      <w:color w:val="FF0000"/>
                      <w:szCs w:val="20"/>
                    </w:rPr>
                    <w:t>электронный образ (</w:t>
                  </w:r>
                  <w:r>
                    <w:rPr>
                      <w:rFonts w:cs="Arial"/>
                      <w:szCs w:val="20"/>
                    </w:rPr>
                    <w:t>скан-</w:t>
                  </w:r>
                  <w:r w:rsidRPr="00E17EA8">
                    <w:rPr>
                      <w:rFonts w:cs="Arial"/>
                      <w:strike/>
                      <w:color w:val="FF0000"/>
                      <w:szCs w:val="20"/>
                    </w:rPr>
                    <w:t>копия)</w:t>
                  </w:r>
                  <w:r>
                    <w:rPr>
                      <w:rFonts w:cs="Arial"/>
                      <w:szCs w:val="20"/>
                    </w:rPr>
                    <w:t xml:space="preserve"> документов не позднее следующего рабочего дня со дня получения их от застрахованного лица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документов (сведений), необходимых для расчета пособия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информации при расчете социальных пособий;</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Сведений для расчета пособий</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формирования и направления субъектом централизованного учета Заявления о пересчете ранее назначенного пособия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7EA8">
                    <w:rPr>
                      <w:rFonts w:cs="Arial"/>
                      <w:strike/>
                      <w:color w:val="FF0000"/>
                      <w:szCs w:val="20"/>
                    </w:rPr>
                    <w:t>140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Табель учета использования рабочего времени </w:t>
                  </w:r>
                  <w:r w:rsidRPr="00E17EA8">
                    <w:rPr>
                      <w:rFonts w:cs="Arial"/>
                      <w:strike/>
                      <w:color w:val="FF0000"/>
                      <w:szCs w:val="20"/>
                    </w:rPr>
                    <w:t>и расчета заработной платы (в том числе корректирующий)</w:t>
                  </w:r>
                  <w:r>
                    <w:rPr>
                      <w:rFonts w:cs="Arial"/>
                      <w:szCs w:val="20"/>
                    </w:rPr>
                    <w:t xml:space="preserve"> (код формы по </w:t>
                  </w:r>
                  <w:r>
                    <w:rPr>
                      <w:rFonts w:cs="Arial"/>
                      <w:szCs w:val="20"/>
                    </w:rPr>
                    <w:lastRenderedPageBreak/>
                    <w:t>ОКУД 0504421) &lt;</w:t>
                  </w:r>
                  <w:r w:rsidRPr="00E17EA8">
                    <w:rPr>
                      <w:rFonts w:cs="Arial"/>
                      <w:strike/>
                      <w:color w:val="FF0000"/>
                      <w:szCs w:val="20"/>
                    </w:rPr>
                    <w:t>62</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7EA8">
                    <w:rPr>
                      <w:rFonts w:cs="Arial"/>
                      <w:strike/>
                      <w:color w:val="FF0000"/>
                      <w:szCs w:val="20"/>
                    </w:rPr>
                    <w:t>140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Табель учета использования рабочего времени </w:t>
                  </w:r>
                  <w:r w:rsidRPr="002B3181">
                    <w:rPr>
                      <w:rFonts w:cs="Arial"/>
                      <w:strike/>
                      <w:color w:val="FF0000"/>
                      <w:szCs w:val="20"/>
                    </w:rPr>
                    <w:t>и расчета заработной платы (в том числе корректирующий)</w:t>
                  </w:r>
                  <w:r>
                    <w:rPr>
                      <w:rFonts w:cs="Arial"/>
                      <w:szCs w:val="20"/>
                    </w:rPr>
                    <w:t xml:space="preserve"> (код формы по ОКУД 0504421)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3181">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2B3181">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4 (четырех) рабочих дней до установленного срока выплаты заработной платы за 1 половину месяца;</w:t>
                  </w:r>
                </w:p>
                <w:p w:rsidR="00C278D1" w:rsidRDefault="00C278D1" w:rsidP="00FB0319">
                  <w:pPr>
                    <w:autoSpaceDE w:val="0"/>
                    <w:autoSpaceDN w:val="0"/>
                    <w:adjustRightInd w:val="0"/>
                    <w:spacing w:after="1" w:line="200" w:lineRule="atLeast"/>
                    <w:rPr>
                      <w:rFonts w:cs="Arial"/>
                      <w:szCs w:val="20"/>
                    </w:rPr>
                  </w:pPr>
                  <w:r>
                    <w:rPr>
                      <w:rFonts w:cs="Arial"/>
                      <w:szCs w:val="20"/>
                    </w:rPr>
                    <w:t>не позднее 5 (пяти) рабочих дней до установленного срока выплаты заработной платы за вторую половину месяца;</w:t>
                  </w:r>
                </w:p>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 момента подписания корректирующего табеля</w:t>
                  </w:r>
                </w:p>
                <w:p w:rsidR="002B3181" w:rsidRDefault="002B3181" w:rsidP="00FB0319">
                  <w:pPr>
                    <w:autoSpaceDE w:val="0"/>
                    <w:autoSpaceDN w:val="0"/>
                    <w:adjustRightInd w:val="0"/>
                    <w:spacing w:after="1" w:line="200" w:lineRule="atLeast"/>
                    <w:rPr>
                      <w:rFonts w:cs="Arial"/>
                      <w:szCs w:val="20"/>
                    </w:rPr>
                  </w:pPr>
                </w:p>
                <w:p w:rsidR="002B3181" w:rsidRDefault="002B318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3181">
                    <w:rPr>
                      <w:rFonts w:cs="Arial"/>
                      <w:strike/>
                      <w:color w:val="FF0000"/>
                      <w:szCs w:val="20"/>
                    </w:rPr>
                    <w:t>140</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Табель учета использования рабочего времени </w:t>
                  </w:r>
                  <w:r w:rsidRPr="002B3181">
                    <w:rPr>
                      <w:rFonts w:cs="Arial"/>
                      <w:strike/>
                      <w:color w:val="FF0000"/>
                      <w:szCs w:val="20"/>
                    </w:rPr>
                    <w:t>и расчета заработной платы (в том числе корректировочный)</w:t>
                  </w:r>
                  <w:r>
                    <w:rPr>
                      <w:rFonts w:cs="Arial"/>
                      <w:szCs w:val="20"/>
                    </w:rPr>
                    <w:t xml:space="preserve"> (код формы по ОКУД 0504421)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3181">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3181">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4 (четырех) рабочих дней до установленного срока выплаты заработной платы за 1 половину месяца;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5 (пяти) рабочих дней до установленного срока выплаты заработной платы за вторую </w:t>
                  </w:r>
                  <w:r>
                    <w:rPr>
                      <w:rFonts w:cs="Arial"/>
                      <w:szCs w:val="20"/>
                    </w:rPr>
                    <w:lastRenderedPageBreak/>
                    <w:t>половину месяца;</w:t>
                  </w:r>
                </w:p>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 момента подписания корректирующего табеля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3181">
                    <w:rPr>
                      <w:rFonts w:cs="Arial"/>
                      <w:strike/>
                      <w:color w:val="FF0000"/>
                      <w:szCs w:val="20"/>
                    </w:rPr>
                    <w:lastRenderedPageBreak/>
                    <w:t>ответственные лица</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2B3181" w:rsidRDefault="00C278D1" w:rsidP="00FB0319">
                  <w:pPr>
                    <w:autoSpaceDE w:val="0"/>
                    <w:autoSpaceDN w:val="0"/>
                    <w:adjustRightInd w:val="0"/>
                    <w:spacing w:after="1" w:line="200" w:lineRule="atLeast"/>
                    <w:rPr>
                      <w:rFonts w:cs="Arial"/>
                      <w:strike/>
                      <w:szCs w:val="20"/>
                    </w:rPr>
                  </w:pPr>
                  <w:r w:rsidRPr="002B3181">
                    <w:rPr>
                      <w:rFonts w:cs="Arial"/>
                      <w:strike/>
                      <w:color w:val="FF0000"/>
                      <w:szCs w:val="20"/>
                    </w:rPr>
                    <w:t>141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3181">
                    <w:rPr>
                      <w:rFonts w:cs="Arial"/>
                      <w:strike/>
                      <w:color w:val="FF0000"/>
                      <w:szCs w:val="20"/>
                    </w:rPr>
                    <w:t>Иные приказы</w:t>
                  </w:r>
                  <w:r>
                    <w:rPr>
                      <w:rFonts w:cs="Arial"/>
                      <w:szCs w:val="20"/>
                    </w:rPr>
                    <w:t xml:space="preserve"> по начислению </w:t>
                  </w:r>
                  <w:r w:rsidRPr="002B3181">
                    <w:rPr>
                      <w:rFonts w:cs="Arial"/>
                      <w:strike/>
                      <w:color w:val="FF0000"/>
                      <w:szCs w:val="20"/>
                    </w:rPr>
                    <w:t>оплаты</w:t>
                  </w:r>
                  <w:r>
                    <w:rPr>
                      <w:rFonts w:cs="Arial"/>
                      <w:szCs w:val="20"/>
                    </w:rPr>
                    <w:t xml:space="preserve"> труда и по удержанию из оплаты труда (дни сдачи крови, военные сборы, учебные отпуска, отпуск без сохранения заработной платы и иные)</w:t>
                  </w:r>
                </w:p>
                <w:p w:rsidR="002B3181" w:rsidRDefault="002B3181" w:rsidP="00FB0319">
                  <w:pPr>
                    <w:autoSpaceDE w:val="0"/>
                    <w:autoSpaceDN w:val="0"/>
                    <w:adjustRightInd w:val="0"/>
                    <w:spacing w:after="1" w:line="200" w:lineRule="atLeast"/>
                    <w:rPr>
                      <w:rFonts w:cs="Arial"/>
                      <w:szCs w:val="20"/>
                    </w:rPr>
                  </w:pPr>
                </w:p>
                <w:p w:rsidR="002B3181" w:rsidRDefault="002B3181" w:rsidP="00FB0319">
                  <w:pPr>
                    <w:autoSpaceDE w:val="0"/>
                    <w:autoSpaceDN w:val="0"/>
                    <w:adjustRightInd w:val="0"/>
                    <w:spacing w:after="1" w:line="200" w:lineRule="atLeast"/>
                    <w:rPr>
                      <w:rFonts w:cs="Arial"/>
                      <w:szCs w:val="20"/>
                    </w:rPr>
                  </w:pPr>
                </w:p>
                <w:p w:rsidR="002B3181" w:rsidRDefault="002B3181" w:rsidP="00FB0319">
                  <w:pPr>
                    <w:autoSpaceDE w:val="0"/>
                    <w:autoSpaceDN w:val="0"/>
                    <w:adjustRightInd w:val="0"/>
                    <w:spacing w:after="1" w:line="200" w:lineRule="atLeast"/>
                    <w:rPr>
                      <w:rFonts w:cs="Arial"/>
                      <w:szCs w:val="20"/>
                    </w:rPr>
                  </w:pPr>
                </w:p>
                <w:p w:rsidR="002B3181" w:rsidRDefault="002B3181" w:rsidP="00FB0319">
                  <w:pPr>
                    <w:autoSpaceDE w:val="0"/>
                    <w:autoSpaceDN w:val="0"/>
                    <w:adjustRightInd w:val="0"/>
                    <w:spacing w:after="1" w:line="200" w:lineRule="atLeast"/>
                    <w:rPr>
                      <w:rFonts w:cs="Arial"/>
                      <w:szCs w:val="20"/>
                    </w:rPr>
                  </w:pPr>
                </w:p>
                <w:p w:rsidR="002B3181" w:rsidRDefault="002B3181" w:rsidP="00FB0319">
                  <w:pPr>
                    <w:autoSpaceDE w:val="0"/>
                    <w:autoSpaceDN w:val="0"/>
                    <w:adjustRightInd w:val="0"/>
                    <w:spacing w:after="1" w:line="200" w:lineRule="atLeast"/>
                    <w:rPr>
                      <w:rFonts w:cs="Arial"/>
                      <w:szCs w:val="20"/>
                    </w:rPr>
                  </w:pPr>
                </w:p>
                <w:p w:rsidR="002B3181" w:rsidRDefault="002B3181"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3181">
                    <w:rPr>
                      <w:rFonts w:cs="Arial"/>
                      <w:strike/>
                      <w:color w:val="FF0000"/>
                      <w:szCs w:val="20"/>
                    </w:rPr>
                    <w:t>141</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t>Иные приказы</w:t>
                  </w:r>
                  <w:r>
                    <w:rPr>
                      <w:rFonts w:cs="Arial"/>
                      <w:szCs w:val="20"/>
                    </w:rPr>
                    <w:t xml:space="preserve"> по начислению </w:t>
                  </w:r>
                  <w:r w:rsidRPr="00A8238D">
                    <w:rPr>
                      <w:rFonts w:cs="Arial"/>
                      <w:strike/>
                      <w:color w:val="FF0000"/>
                      <w:szCs w:val="20"/>
                    </w:rPr>
                    <w:t>оплаты</w:t>
                  </w:r>
                  <w:r>
                    <w:rPr>
                      <w:rFonts w:cs="Arial"/>
                      <w:szCs w:val="20"/>
                    </w:rPr>
                    <w:t xml:space="preserve"> труда и по удержанию из оплаты труда (дни сдачи крови, военные сборы, учебные отпуска, отпуск без сохранения заработной платы и иные) (для федеральных органов власти и их территориальных органов)</w:t>
                  </w:r>
                </w:p>
                <w:p w:rsidR="002B3181" w:rsidRDefault="002B3181" w:rsidP="00FB0319">
                  <w:pPr>
                    <w:autoSpaceDE w:val="0"/>
                    <w:autoSpaceDN w:val="0"/>
                    <w:adjustRightInd w:val="0"/>
                    <w:spacing w:after="1" w:line="200" w:lineRule="atLeast"/>
                    <w:rPr>
                      <w:rFonts w:cs="Arial"/>
                      <w:szCs w:val="20"/>
                    </w:rPr>
                  </w:pPr>
                </w:p>
                <w:p w:rsidR="002B3181" w:rsidRDefault="002B3181" w:rsidP="00FB0319">
                  <w:pPr>
                    <w:autoSpaceDE w:val="0"/>
                    <w:autoSpaceDN w:val="0"/>
                    <w:adjustRightInd w:val="0"/>
                    <w:spacing w:after="1" w:line="200" w:lineRule="atLeast"/>
                    <w:rPr>
                      <w:rFonts w:cs="Arial"/>
                      <w:szCs w:val="20"/>
                    </w:rPr>
                  </w:pPr>
                </w:p>
                <w:p w:rsidR="002B3181" w:rsidRDefault="002B3181" w:rsidP="00FB0319">
                  <w:pPr>
                    <w:autoSpaceDE w:val="0"/>
                    <w:autoSpaceDN w:val="0"/>
                    <w:adjustRightInd w:val="0"/>
                    <w:spacing w:after="1" w:line="200" w:lineRule="atLeast"/>
                    <w:rPr>
                      <w:rFonts w:cs="Arial"/>
                      <w:szCs w:val="20"/>
                    </w:rPr>
                  </w:pPr>
                </w:p>
                <w:p w:rsidR="002B3181" w:rsidRDefault="002B3181" w:rsidP="00FB0319">
                  <w:pPr>
                    <w:autoSpaceDE w:val="0"/>
                    <w:autoSpaceDN w:val="0"/>
                    <w:adjustRightInd w:val="0"/>
                    <w:spacing w:after="1" w:line="200" w:lineRule="atLeast"/>
                    <w:rPr>
                      <w:rFonts w:cs="Arial"/>
                      <w:szCs w:val="20"/>
                    </w:rPr>
                  </w:pPr>
                </w:p>
                <w:p w:rsidR="002B3181" w:rsidRDefault="002B3181" w:rsidP="00FB0319">
                  <w:pPr>
                    <w:autoSpaceDE w:val="0"/>
                    <w:autoSpaceDN w:val="0"/>
                    <w:adjustRightInd w:val="0"/>
                    <w:spacing w:after="1" w:line="200" w:lineRule="atLeast"/>
                    <w:rPr>
                      <w:rFonts w:cs="Arial"/>
                      <w:szCs w:val="20"/>
                    </w:rPr>
                  </w:pPr>
                </w:p>
                <w:p w:rsidR="002B3181" w:rsidRDefault="002B3181" w:rsidP="00FB0319">
                  <w:pPr>
                    <w:autoSpaceDE w:val="0"/>
                    <w:autoSpaceDN w:val="0"/>
                    <w:adjustRightInd w:val="0"/>
                    <w:spacing w:after="1" w:line="200" w:lineRule="atLeast"/>
                    <w:rPr>
                      <w:rFonts w:cs="Arial"/>
                      <w:szCs w:val="20"/>
                    </w:rPr>
                  </w:pPr>
                </w:p>
                <w:p w:rsidR="002B3181" w:rsidRDefault="002B3181"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A8238D">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B3181">
                    <w:rPr>
                      <w:rFonts w:cs="Arial"/>
                      <w:strike/>
                      <w:color w:val="FF0000"/>
                      <w:szCs w:val="20"/>
                    </w:rPr>
                    <w:t>141</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t>Иные приказы</w:t>
                  </w:r>
                  <w:r>
                    <w:rPr>
                      <w:rFonts w:cs="Arial"/>
                      <w:szCs w:val="20"/>
                    </w:rPr>
                    <w:t xml:space="preserve"> по начислению </w:t>
                  </w:r>
                  <w:r w:rsidRPr="00A8238D">
                    <w:rPr>
                      <w:rFonts w:cs="Arial"/>
                      <w:strike/>
                      <w:color w:val="FF0000"/>
                      <w:szCs w:val="20"/>
                    </w:rPr>
                    <w:t>оплаты</w:t>
                  </w:r>
                  <w:r>
                    <w:rPr>
                      <w:rFonts w:cs="Arial"/>
                      <w:szCs w:val="20"/>
                    </w:rPr>
                    <w:t xml:space="preserve"> труда и по удержанию из оплаты труда (дни сдачи </w:t>
                  </w:r>
                  <w:r>
                    <w:rPr>
                      <w:rFonts w:cs="Arial"/>
                      <w:szCs w:val="20"/>
                    </w:rPr>
                    <w:lastRenderedPageBreak/>
                    <w:t>крови, военные сборы, учебные отпуска, отпуск без сохранения заработной платы и иные)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lastRenderedPageBreak/>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w:t>
                  </w:r>
                  <w:r>
                    <w:rPr>
                      <w:rFonts w:cs="Arial"/>
                      <w:szCs w:val="20"/>
                    </w:rPr>
                    <w:lastRenderedPageBreak/>
                    <w:t>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lastRenderedPageBreak/>
                    <w:t>ответственные лица</w:t>
                  </w:r>
                  <w:r>
                    <w:rPr>
                      <w:rFonts w:cs="Arial"/>
                      <w:szCs w:val="20"/>
                    </w:rPr>
                    <w:t xml:space="preserve"> субъекта централ</w:t>
                  </w:r>
                  <w:r>
                    <w:rPr>
                      <w:rFonts w:cs="Arial"/>
                      <w:szCs w:val="20"/>
                    </w:rPr>
                    <w:lastRenderedPageBreak/>
                    <w:t>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в Расчетной ведомости (код формы по </w:t>
                  </w:r>
                  <w:r>
                    <w:rPr>
                      <w:rFonts w:cs="Arial"/>
                      <w:szCs w:val="20"/>
                    </w:rPr>
                    <w:lastRenderedPageBreak/>
                    <w:t>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p w:rsidR="00A8238D" w:rsidRDefault="00A8238D" w:rsidP="00FB0319">
                  <w:pPr>
                    <w:autoSpaceDE w:val="0"/>
                    <w:autoSpaceDN w:val="0"/>
                    <w:adjustRightInd w:val="0"/>
                    <w:spacing w:after="1" w:line="200" w:lineRule="atLeast"/>
                    <w:rPr>
                      <w:rFonts w:cs="Arial"/>
                      <w:szCs w:val="20"/>
                    </w:rPr>
                  </w:pPr>
                </w:p>
                <w:p w:rsidR="00A8238D" w:rsidRDefault="00A8238D" w:rsidP="00FB0319">
                  <w:pPr>
                    <w:autoSpaceDE w:val="0"/>
                    <w:autoSpaceDN w:val="0"/>
                    <w:adjustRightInd w:val="0"/>
                    <w:spacing w:after="1" w:line="200" w:lineRule="atLeast"/>
                    <w:rPr>
                      <w:rFonts w:cs="Arial"/>
                      <w:szCs w:val="20"/>
                    </w:rPr>
                  </w:pPr>
                </w:p>
                <w:p w:rsidR="00A8238D" w:rsidRDefault="00A8238D" w:rsidP="00FB0319">
                  <w:pPr>
                    <w:autoSpaceDE w:val="0"/>
                    <w:autoSpaceDN w:val="0"/>
                    <w:adjustRightInd w:val="0"/>
                    <w:spacing w:after="1" w:line="200" w:lineRule="atLeast"/>
                    <w:rPr>
                      <w:rFonts w:cs="Arial"/>
                      <w:szCs w:val="20"/>
                    </w:rPr>
                  </w:pPr>
                </w:p>
                <w:p w:rsidR="00A8238D" w:rsidRDefault="00A8238D" w:rsidP="00FB0319">
                  <w:pPr>
                    <w:autoSpaceDE w:val="0"/>
                    <w:autoSpaceDN w:val="0"/>
                    <w:adjustRightInd w:val="0"/>
                    <w:spacing w:after="1" w:line="200" w:lineRule="atLeast"/>
                    <w:rPr>
                      <w:rFonts w:cs="Arial"/>
                      <w:szCs w:val="20"/>
                    </w:rPr>
                  </w:pPr>
                </w:p>
                <w:p w:rsidR="00A8238D" w:rsidRDefault="00A8238D"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A8238D" w:rsidRDefault="00C278D1" w:rsidP="00FB0319">
                  <w:pPr>
                    <w:autoSpaceDE w:val="0"/>
                    <w:autoSpaceDN w:val="0"/>
                    <w:adjustRightInd w:val="0"/>
                    <w:spacing w:after="1" w:line="200" w:lineRule="atLeast"/>
                    <w:rPr>
                      <w:rFonts w:cs="Arial"/>
                      <w:strike/>
                      <w:szCs w:val="20"/>
                    </w:rPr>
                  </w:pPr>
                  <w:r w:rsidRPr="00A8238D">
                    <w:rPr>
                      <w:rFonts w:cs="Arial"/>
                      <w:strike/>
                      <w:color w:val="FF0000"/>
                      <w:szCs w:val="20"/>
                    </w:rPr>
                    <w:lastRenderedPageBreak/>
                    <w:t>142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Исполнительные листы, судебные приказы (возврат исполнительных листов), постановление об обращении взыскания на заработную плату и иные доходы должника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образ </w:t>
                  </w:r>
                  <w:r w:rsidRPr="00A8238D">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5055CD" w:rsidRPr="005055CD" w:rsidRDefault="00C278D1" w:rsidP="005055CD">
                  <w:pPr>
                    <w:autoSpaceDE w:val="0"/>
                    <w:autoSpaceDN w:val="0"/>
                    <w:adjustRightInd w:val="0"/>
                    <w:spacing w:after="1" w:line="200" w:lineRule="atLeast"/>
                    <w:rPr>
                      <w:rFonts w:cs="Arial"/>
                      <w:szCs w:val="20"/>
                    </w:rPr>
                  </w:pPr>
                  <w:r>
                    <w:rPr>
                      <w:rFonts w:cs="Arial"/>
                      <w:szCs w:val="20"/>
                    </w:rPr>
                    <w:t xml:space="preserve">1) при поступлении документов на уволенного </w:t>
                  </w:r>
                  <w:r w:rsidRPr="005055CD">
                    <w:rPr>
                      <w:rFonts w:cs="Arial"/>
                      <w:strike/>
                      <w:color w:val="FF0000"/>
                      <w:szCs w:val="20"/>
                    </w:rPr>
                    <w:t>сотрудника</w:t>
                  </w:r>
                  <w:r w:rsidR="005055CD" w:rsidRPr="005055CD">
                    <w:rPr>
                      <w:rFonts w:cs="Arial"/>
                      <w:strike/>
                      <w:color w:val="FF0000"/>
                      <w:szCs w:val="20"/>
                    </w:rPr>
                    <w:t xml:space="preserve"> (</w:t>
                  </w:r>
                  <w:r w:rsidR="005055CD" w:rsidRPr="005055CD">
                    <w:rPr>
                      <w:rFonts w:cs="Arial"/>
                      <w:szCs w:val="20"/>
                    </w:rPr>
                    <w:t>работника</w:t>
                  </w:r>
                  <w:r w:rsidR="005055CD" w:rsidRPr="005055CD">
                    <w:rPr>
                      <w:rFonts w:cs="Arial"/>
                      <w:strike/>
                      <w:color w:val="FF0000"/>
                      <w:szCs w:val="20"/>
                    </w:rPr>
                    <w:t>)</w:t>
                  </w:r>
                  <w:r w:rsidR="005055CD" w:rsidRPr="005055CD">
                    <w:rPr>
                      <w:rFonts w:cs="Arial"/>
                      <w:szCs w:val="20"/>
                    </w:rPr>
                    <w:t xml:space="preserve"> возвращает судебному приставу-исполнителю/взыскателю не позднее дня, следующего за днем поступления документов;</w:t>
                  </w:r>
                </w:p>
                <w:p w:rsidR="00C278D1" w:rsidRDefault="005055CD" w:rsidP="005055CD">
                  <w:pPr>
                    <w:autoSpaceDE w:val="0"/>
                    <w:autoSpaceDN w:val="0"/>
                    <w:adjustRightInd w:val="0"/>
                    <w:spacing w:after="1" w:line="200" w:lineRule="atLeast"/>
                    <w:rPr>
                      <w:rFonts w:cs="Arial"/>
                      <w:szCs w:val="20"/>
                    </w:rPr>
                  </w:pPr>
                  <w:r w:rsidRPr="005055CD">
                    <w:rPr>
                      <w:rFonts w:cs="Arial"/>
                      <w:szCs w:val="20"/>
                    </w:rPr>
                    <w:t xml:space="preserve">2) на работающих </w:t>
                  </w:r>
                  <w:r w:rsidRPr="005055CD">
                    <w:rPr>
                      <w:rFonts w:cs="Arial"/>
                      <w:strike/>
                      <w:color w:val="FF0000"/>
                      <w:szCs w:val="20"/>
                    </w:rPr>
                    <w:t>сотрудников (</w:t>
                  </w:r>
                  <w:r w:rsidRPr="005055CD">
                    <w:rPr>
                      <w:rFonts w:cs="Arial"/>
                      <w:szCs w:val="20"/>
                    </w:rPr>
                    <w:t>работников</w:t>
                  </w:r>
                  <w:r w:rsidRPr="005055CD">
                    <w:rPr>
                      <w:rFonts w:cs="Arial"/>
                      <w:strike/>
                      <w:color w:val="FF0000"/>
                      <w:szCs w:val="20"/>
                    </w:rPr>
                    <w:t>)</w:t>
                  </w:r>
                  <w:r w:rsidRPr="005055CD">
                    <w:rPr>
                      <w:rFonts w:cs="Arial"/>
                      <w:szCs w:val="20"/>
                    </w:rPr>
                    <w:t xml:space="preserve"> направление в уполномоченную организацию не позднее следующего рабочего дня со дня получения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удержание в день ближайшей выплаты заработной платы</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удержания по исполнительному листу (судебному приказу);</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распоряжения о совершении казначейских платежей на перечисление удержания получателю;</w:t>
                  </w:r>
                </w:p>
                <w:p w:rsidR="00C278D1" w:rsidRDefault="00C278D1" w:rsidP="00FB0319">
                  <w:pPr>
                    <w:autoSpaceDE w:val="0"/>
                    <w:autoSpaceDN w:val="0"/>
                    <w:adjustRightInd w:val="0"/>
                    <w:spacing w:after="1" w:line="200" w:lineRule="atLeast"/>
                    <w:rPr>
                      <w:rFonts w:cs="Arial"/>
                      <w:szCs w:val="20"/>
                    </w:rPr>
                  </w:pPr>
                  <w:r>
                    <w:rPr>
                      <w:rFonts w:cs="Arial"/>
                      <w:szCs w:val="20"/>
                    </w:rPr>
                    <w:t>3) подготовка информации о полном (частичном) исполнении по исполнительному листу;</w:t>
                  </w:r>
                </w:p>
                <w:p w:rsidR="00C278D1" w:rsidRDefault="00C278D1" w:rsidP="00FB0319">
                  <w:pPr>
                    <w:autoSpaceDE w:val="0"/>
                    <w:autoSpaceDN w:val="0"/>
                    <w:adjustRightInd w:val="0"/>
                    <w:spacing w:after="1" w:line="200" w:lineRule="atLeast"/>
                    <w:rPr>
                      <w:rFonts w:cs="Arial"/>
                      <w:szCs w:val="20"/>
                    </w:rPr>
                  </w:pPr>
                  <w:r>
                    <w:rPr>
                      <w:rFonts w:cs="Arial"/>
                      <w:szCs w:val="20"/>
                    </w:rPr>
                    <w:t>4) в случае увольнения - подготовка информации о взысканной сумме по исполнительному листу</w:t>
                  </w:r>
                </w:p>
                <w:p w:rsidR="00A8238D" w:rsidRDefault="00A8238D" w:rsidP="00FB0319">
                  <w:pPr>
                    <w:autoSpaceDE w:val="0"/>
                    <w:autoSpaceDN w:val="0"/>
                    <w:adjustRightInd w:val="0"/>
                    <w:spacing w:after="1" w:line="200" w:lineRule="atLeast"/>
                    <w:rPr>
                      <w:rFonts w:cs="Arial"/>
                      <w:szCs w:val="20"/>
                    </w:rPr>
                  </w:pPr>
                </w:p>
                <w:p w:rsidR="00A8238D" w:rsidRDefault="00A8238D" w:rsidP="00FB0319">
                  <w:pPr>
                    <w:autoSpaceDE w:val="0"/>
                    <w:autoSpaceDN w:val="0"/>
                    <w:adjustRightInd w:val="0"/>
                    <w:spacing w:after="1" w:line="200" w:lineRule="atLeast"/>
                    <w:rPr>
                      <w:rFonts w:cs="Arial"/>
                      <w:szCs w:val="20"/>
                    </w:rPr>
                  </w:pPr>
                </w:p>
                <w:p w:rsidR="00A8238D" w:rsidRDefault="00A8238D" w:rsidP="00FB0319">
                  <w:pPr>
                    <w:autoSpaceDE w:val="0"/>
                    <w:autoSpaceDN w:val="0"/>
                    <w:adjustRightInd w:val="0"/>
                    <w:spacing w:after="1" w:line="200" w:lineRule="atLeast"/>
                    <w:rPr>
                      <w:rFonts w:cs="Arial"/>
                      <w:szCs w:val="20"/>
                    </w:rPr>
                  </w:pPr>
                </w:p>
                <w:p w:rsidR="00A8238D" w:rsidRDefault="00A8238D" w:rsidP="00FB0319">
                  <w:pPr>
                    <w:autoSpaceDE w:val="0"/>
                    <w:autoSpaceDN w:val="0"/>
                    <w:adjustRightInd w:val="0"/>
                    <w:spacing w:after="1" w:line="200" w:lineRule="atLeast"/>
                    <w:rPr>
                      <w:rFonts w:cs="Arial"/>
                      <w:szCs w:val="20"/>
                    </w:rPr>
                  </w:pPr>
                </w:p>
                <w:p w:rsidR="00A8238D" w:rsidRDefault="00A8238D" w:rsidP="00FB0319">
                  <w:pPr>
                    <w:autoSpaceDE w:val="0"/>
                    <w:autoSpaceDN w:val="0"/>
                    <w:adjustRightInd w:val="0"/>
                    <w:spacing w:after="1" w:line="200" w:lineRule="atLeast"/>
                    <w:rPr>
                      <w:rFonts w:cs="Arial"/>
                      <w:szCs w:val="20"/>
                    </w:rPr>
                  </w:pPr>
                </w:p>
                <w:p w:rsidR="00A8238D" w:rsidRDefault="00A8238D" w:rsidP="00FB0319">
                  <w:pPr>
                    <w:autoSpaceDE w:val="0"/>
                    <w:autoSpaceDN w:val="0"/>
                    <w:adjustRightInd w:val="0"/>
                    <w:spacing w:after="1" w:line="200" w:lineRule="atLeast"/>
                    <w:rPr>
                      <w:rFonts w:cs="Arial"/>
                      <w:szCs w:val="20"/>
                    </w:rPr>
                  </w:pPr>
                </w:p>
                <w:p w:rsidR="00A8238D" w:rsidRDefault="00A8238D"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перечисления средств третьим лицам не позднее 3 (трех) дней со дня выплаты заработной платы;</w:t>
                  </w:r>
                </w:p>
                <w:p w:rsidR="00C278D1" w:rsidRDefault="00C278D1" w:rsidP="00FB0319">
                  <w:pPr>
                    <w:autoSpaceDE w:val="0"/>
                    <w:autoSpaceDN w:val="0"/>
                    <w:adjustRightInd w:val="0"/>
                    <w:spacing w:after="1" w:line="200" w:lineRule="atLeast"/>
                    <w:rPr>
                      <w:rFonts w:cs="Arial"/>
                      <w:szCs w:val="20"/>
                    </w:rPr>
                  </w:pPr>
                  <w:r>
                    <w:rPr>
                      <w:rFonts w:cs="Arial"/>
                      <w:szCs w:val="20"/>
                    </w:rPr>
                    <w:t>2) для направления в субъект централизованного учета информации о взысканной сумме по исполнительному листу не позднее дня увольнения работника - должника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A8238D" w:rsidRDefault="00C278D1" w:rsidP="00FB0319">
                  <w:pPr>
                    <w:autoSpaceDE w:val="0"/>
                    <w:autoSpaceDN w:val="0"/>
                    <w:adjustRightInd w:val="0"/>
                    <w:spacing w:after="1" w:line="200" w:lineRule="atLeast"/>
                    <w:rPr>
                      <w:rFonts w:cs="Arial"/>
                      <w:strike/>
                      <w:szCs w:val="20"/>
                    </w:rPr>
                  </w:pPr>
                  <w:r w:rsidRPr="00A8238D">
                    <w:rPr>
                      <w:rFonts w:cs="Arial"/>
                      <w:strike/>
                      <w:color w:val="FF0000"/>
                      <w:szCs w:val="20"/>
                    </w:rPr>
                    <w:lastRenderedPageBreak/>
                    <w:t>143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t>Иные заявления сотрудника (</w:t>
                  </w:r>
                  <w:r>
                    <w:rPr>
                      <w:rFonts w:cs="Arial"/>
                      <w:szCs w:val="20"/>
                    </w:rPr>
                    <w:t>работника</w:t>
                  </w:r>
                  <w:r w:rsidRPr="00A8238D">
                    <w:rPr>
                      <w:rFonts w:cs="Arial"/>
                      <w:strike/>
                      <w:color w:val="FF0000"/>
                      <w:szCs w:val="20"/>
                    </w:rPr>
                    <w:t>)</w:t>
                  </w:r>
                  <w:r>
                    <w:rPr>
                      <w:rFonts w:cs="Arial"/>
                      <w:szCs w:val="20"/>
                    </w:rPr>
                    <w:t xml:space="preserve">, в том числе о предоставлении справок по </w:t>
                  </w:r>
                  <w:r w:rsidRPr="00A8238D">
                    <w:rPr>
                      <w:rFonts w:cs="Arial"/>
                      <w:strike/>
                      <w:color w:val="FF0000"/>
                      <w:szCs w:val="20"/>
                    </w:rPr>
                    <w:t>заработной плате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t>электронный образ (</w:t>
                  </w:r>
                  <w:r>
                    <w:rPr>
                      <w:rFonts w:cs="Arial"/>
                      <w:szCs w:val="20"/>
                    </w:rPr>
                    <w:t>скан-копия</w:t>
                  </w:r>
                  <w:r w:rsidRPr="00A8238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2 (двух)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информации для справок на основании заявления </w:t>
                  </w:r>
                  <w:r w:rsidRPr="00A8238D">
                    <w:rPr>
                      <w:rFonts w:cs="Arial"/>
                      <w:strike/>
                      <w:color w:val="FF0000"/>
                      <w:szCs w:val="20"/>
                    </w:rPr>
                    <w:t>сотрудника (</w:t>
                  </w:r>
                  <w:r>
                    <w:rPr>
                      <w:rFonts w:cs="Arial"/>
                      <w:szCs w:val="20"/>
                    </w:rPr>
                    <w:t>работника</w:t>
                  </w:r>
                  <w:r w:rsidRPr="00A8238D">
                    <w:rPr>
                      <w:rFonts w:cs="Arial"/>
                      <w:strike/>
                      <w:color w:val="FF0000"/>
                      <w:szCs w:val="20"/>
                    </w:rPr>
                    <w: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направления запрашиваемой информации в субъект централизованного учета </w:t>
                  </w:r>
                  <w:r w:rsidRPr="00A8238D">
                    <w:rPr>
                      <w:rFonts w:cs="Arial"/>
                      <w:strike/>
                      <w:color w:val="FF0000"/>
                      <w:szCs w:val="20"/>
                    </w:rPr>
                    <w:t>не позднее</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t>144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дополнительных выходных дней </w:t>
                  </w:r>
                  <w:r w:rsidRPr="00A8238D">
                    <w:rPr>
                      <w:rFonts w:cs="Arial"/>
                      <w:strike/>
                      <w:color w:val="FF0000"/>
                      <w:szCs w:val="20"/>
                    </w:rPr>
                    <w:t>по уходу</w:t>
                  </w:r>
                  <w:r>
                    <w:rPr>
                      <w:rFonts w:cs="Arial"/>
                      <w:szCs w:val="20"/>
                    </w:rPr>
                    <w:t xml:space="preserve"> за детьми-инвалидами </w:t>
                  </w:r>
                  <w:r w:rsidRPr="00A8238D">
                    <w:rPr>
                      <w:rFonts w:cs="Arial"/>
                      <w:strike/>
                      <w:color w:val="FF0000"/>
                      <w:szCs w:val="20"/>
                    </w:rPr>
                    <w:t>сотруднику (работнику)</w:t>
                  </w:r>
                </w:p>
                <w:p w:rsidR="00A8238D" w:rsidRDefault="00A8238D" w:rsidP="00FB0319">
                  <w:pPr>
                    <w:autoSpaceDE w:val="0"/>
                    <w:autoSpaceDN w:val="0"/>
                    <w:adjustRightInd w:val="0"/>
                    <w:spacing w:after="1" w:line="200" w:lineRule="atLeast"/>
                    <w:rPr>
                      <w:rFonts w:cs="Arial"/>
                      <w:szCs w:val="20"/>
                    </w:rPr>
                  </w:pPr>
                </w:p>
                <w:p w:rsidR="00A8238D" w:rsidRDefault="00A8238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t>144</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дополнительных выходных дней </w:t>
                  </w:r>
                  <w:r w:rsidRPr="00A8238D">
                    <w:rPr>
                      <w:rFonts w:cs="Arial"/>
                      <w:strike/>
                      <w:color w:val="FF0000"/>
                      <w:szCs w:val="20"/>
                    </w:rPr>
                    <w:t>по уходу</w:t>
                  </w:r>
                  <w:r>
                    <w:rPr>
                      <w:rFonts w:cs="Arial"/>
                      <w:szCs w:val="20"/>
                    </w:rPr>
                    <w:t xml:space="preserve"> за детьми-инвалидами </w:t>
                  </w:r>
                  <w:r w:rsidRPr="00A8238D">
                    <w:rPr>
                      <w:rFonts w:cs="Arial"/>
                      <w:strike/>
                      <w:color w:val="FF0000"/>
                      <w:szCs w:val="20"/>
                    </w:rPr>
                    <w:t>сотруднику (работнику)</w:t>
                  </w:r>
                  <w:r>
                    <w:rPr>
                      <w:rFonts w:cs="Arial"/>
                      <w:szCs w:val="20"/>
                    </w:rPr>
                    <w:t xml:space="preserve"> (для федеральных органов власти и их территориальных органов)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A8238D">
                    <w:rPr>
                      <w:rFonts w:cs="Arial"/>
                      <w:strike/>
                      <w:color w:val="FF0000"/>
                      <w:szCs w:val="20"/>
                    </w:rPr>
                    <w:t>из ФГИС ЕИСУ КС</w:t>
                  </w:r>
                  <w:r>
                    <w:rPr>
                      <w:rFonts w:cs="Arial"/>
                      <w:szCs w:val="20"/>
                    </w:rPr>
                    <w:t xml:space="preserve">, </w:t>
                  </w:r>
                  <w:r w:rsidRPr="00A8238D">
                    <w:rPr>
                      <w:rFonts w:cs="Arial"/>
                      <w:strike/>
                      <w:color w:val="FF0000"/>
                      <w:szCs w:val="20"/>
                    </w:rPr>
                    <w:t>заверенная</w:t>
                  </w:r>
                  <w:r>
                    <w:rPr>
                      <w:rFonts w:cs="Arial"/>
                      <w:szCs w:val="20"/>
                    </w:rPr>
                    <w:t xml:space="preserve"> копия </w:t>
                  </w:r>
                  <w:r w:rsidRPr="00A8238D">
                    <w:rPr>
                      <w:rFonts w:cs="Arial"/>
                      <w:strike/>
                      <w:color w:val="FF0000"/>
                      <w:szCs w:val="20"/>
                    </w:rPr>
                    <w:t>приказа на бумажном носителе</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w:t>
                  </w:r>
                  <w:r w:rsidRPr="00A8238D">
                    <w:rPr>
                      <w:rFonts w:cs="Arial"/>
                      <w:strike/>
                      <w:color w:val="FF0000"/>
                      <w:szCs w:val="20"/>
                    </w:rPr>
                    <w:t>контроль</w:t>
                  </w:r>
                  <w:r>
                    <w:rPr>
                      <w:rFonts w:cs="Arial"/>
                      <w:szCs w:val="20"/>
                    </w:rPr>
                    <w:t xml:space="preserve"> правомерности предоставления выходных дней сотруднику (работнику) на основании представленных документов;</w:t>
                  </w:r>
                </w:p>
                <w:p w:rsidR="00C278D1" w:rsidRDefault="00C278D1" w:rsidP="00FB0319">
                  <w:pPr>
                    <w:autoSpaceDE w:val="0"/>
                    <w:autoSpaceDN w:val="0"/>
                    <w:adjustRightInd w:val="0"/>
                    <w:spacing w:after="1" w:line="200" w:lineRule="atLeast"/>
                    <w:rPr>
                      <w:rFonts w:cs="Arial"/>
                      <w:szCs w:val="20"/>
                    </w:rPr>
                  </w:pPr>
                  <w:r>
                    <w:rPr>
                      <w:rFonts w:cs="Arial"/>
                      <w:szCs w:val="20"/>
                    </w:rPr>
                    <w:t>2) не позднее следующего рабочего дня со дня издания приказа (распоряжения) направление заверенную копию на бумажном носителе в уполномоченную организацию</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 среднего дневного заработка для оплаты дополнительных выходных дней по уходу за ребенком-инвалидом</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формирования Записки-расчета об исчислении среднего заработка при предоставлении отпуска, увольнении и других случаях (код формы по ОКУД 0504425);</w:t>
                  </w:r>
                </w:p>
                <w:p w:rsidR="00C278D1" w:rsidRDefault="00C278D1" w:rsidP="00FB0319">
                  <w:pPr>
                    <w:autoSpaceDE w:val="0"/>
                    <w:autoSpaceDN w:val="0"/>
                    <w:adjustRightInd w:val="0"/>
                    <w:spacing w:after="1" w:line="200" w:lineRule="atLeast"/>
                    <w:rPr>
                      <w:rFonts w:cs="Arial"/>
                      <w:szCs w:val="20"/>
                    </w:rPr>
                  </w:pPr>
                  <w:r>
                    <w:rPr>
                      <w:rFonts w:cs="Arial"/>
                      <w:szCs w:val="20"/>
                    </w:rPr>
                    <w:t>3) для выплаты (перечисления) в установленные законодательством Российской Федерации сроки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8238D">
                    <w:rPr>
                      <w:rFonts w:cs="Arial"/>
                      <w:strike/>
                      <w:color w:val="FF0000"/>
                      <w:szCs w:val="20"/>
                    </w:rPr>
                    <w:t>144</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дополнительных </w:t>
                  </w:r>
                  <w:r>
                    <w:rPr>
                      <w:rFonts w:cs="Arial"/>
                      <w:szCs w:val="20"/>
                    </w:rPr>
                    <w:lastRenderedPageBreak/>
                    <w:t xml:space="preserve">выходных дней </w:t>
                  </w:r>
                  <w:r w:rsidRPr="006A3739">
                    <w:rPr>
                      <w:rFonts w:cs="Arial"/>
                      <w:strike/>
                      <w:color w:val="FF0000"/>
                      <w:szCs w:val="20"/>
                    </w:rPr>
                    <w:t>по уходу</w:t>
                  </w:r>
                  <w:r>
                    <w:rPr>
                      <w:rFonts w:cs="Arial"/>
                      <w:szCs w:val="20"/>
                    </w:rPr>
                    <w:t xml:space="preserve"> за детьми-инвалидами </w:t>
                  </w:r>
                  <w:r w:rsidRPr="006A3739">
                    <w:rPr>
                      <w:rFonts w:cs="Arial"/>
                      <w:strike/>
                      <w:color w:val="FF0000"/>
                      <w:szCs w:val="20"/>
                    </w:rPr>
                    <w:t>сотруднику (работнику)</w:t>
                  </w:r>
                  <w:r>
                    <w:rPr>
                      <w:rFonts w:cs="Arial"/>
                      <w:szCs w:val="20"/>
                    </w:rPr>
                    <w:t xml:space="preserve">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A3739">
                    <w:rPr>
                      <w:rFonts w:cs="Arial"/>
                      <w:strike/>
                      <w:color w:val="FF0000"/>
                      <w:szCs w:val="20"/>
                    </w:rPr>
                    <w:lastRenderedPageBreak/>
                    <w:t>кадровая служба субъекта</w:t>
                  </w:r>
                  <w:r>
                    <w:rPr>
                      <w:rFonts w:cs="Arial"/>
                      <w:szCs w:val="20"/>
                    </w:rPr>
                    <w:t xml:space="preserve"> централ</w:t>
                  </w:r>
                  <w:r>
                    <w:rPr>
                      <w:rFonts w:cs="Arial"/>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A3739">
                    <w:rPr>
                      <w:rFonts w:cs="Arial"/>
                      <w:strike/>
                      <w:color w:val="FF0000"/>
                      <w:szCs w:val="20"/>
                    </w:rPr>
                    <w:lastRenderedPageBreak/>
                    <w:t>электронный</w:t>
                  </w:r>
                  <w:r>
                    <w:rPr>
                      <w:rFonts w:cs="Arial"/>
                      <w:szCs w:val="20"/>
                    </w:rPr>
                    <w:t xml:space="preserve">, </w:t>
                  </w:r>
                  <w:r w:rsidRPr="006A3739">
                    <w:rPr>
                      <w:rFonts w:cs="Arial"/>
                      <w:strike/>
                      <w:color w:val="FF0000"/>
                      <w:szCs w:val="20"/>
                    </w:rPr>
                    <w:t>заверенная</w:t>
                  </w:r>
                  <w:r>
                    <w:rPr>
                      <w:rFonts w:cs="Arial"/>
                      <w:szCs w:val="20"/>
                    </w:rPr>
                    <w:t xml:space="preserve"> </w:t>
                  </w:r>
                  <w:r>
                    <w:rPr>
                      <w:rFonts w:cs="Arial"/>
                      <w:szCs w:val="20"/>
                    </w:rPr>
                    <w:lastRenderedPageBreak/>
                    <w:t xml:space="preserve">копия </w:t>
                  </w:r>
                  <w:r w:rsidRPr="006A3739">
                    <w:rPr>
                      <w:rFonts w:cs="Arial"/>
                      <w:strike/>
                      <w:color w:val="FF0000"/>
                      <w:szCs w:val="20"/>
                    </w:rPr>
                    <w:t>приказа на бумажном носителе</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контроль правомерности предоставления дополнительн</w:t>
                  </w:r>
                  <w:r>
                    <w:rPr>
                      <w:rFonts w:cs="Arial"/>
                      <w:szCs w:val="20"/>
                    </w:rPr>
                    <w:lastRenderedPageBreak/>
                    <w:t xml:space="preserve">ых выходных дней </w:t>
                  </w:r>
                  <w:r w:rsidRPr="006A3739">
                    <w:rPr>
                      <w:rFonts w:cs="Arial"/>
                      <w:strike/>
                      <w:color w:val="FF0000"/>
                      <w:szCs w:val="20"/>
                    </w:rPr>
                    <w:t>сотруднику (</w:t>
                  </w:r>
                  <w:r>
                    <w:rPr>
                      <w:rFonts w:cs="Arial"/>
                      <w:szCs w:val="20"/>
                    </w:rPr>
                    <w:t>работнику</w:t>
                  </w:r>
                  <w:r w:rsidRPr="006A3739">
                    <w:rPr>
                      <w:rFonts w:cs="Arial"/>
                      <w:strike/>
                      <w:color w:val="FF0000"/>
                      <w:szCs w:val="20"/>
                    </w:rPr>
                    <w:t>)</w:t>
                  </w:r>
                  <w:r>
                    <w:rPr>
                      <w:rFonts w:cs="Arial"/>
                      <w:szCs w:val="20"/>
                    </w:rPr>
                    <w:t xml:space="preserve"> на основании представленных документов;</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средствами ГИИС "Электронный бюджет" и направление заверенную копию на бумажном носителе в уполномоченную организацию не позднее следующего рабочего дня со дня издания приказа (распоряжения)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A3739">
                    <w:rPr>
                      <w:rFonts w:cs="Arial"/>
                      <w:strike/>
                      <w:color w:val="FF0000"/>
                      <w:szCs w:val="20"/>
                    </w:rPr>
                    <w:lastRenderedPageBreak/>
                    <w:t>ответственные лица</w:t>
                  </w:r>
                  <w:r>
                    <w:rPr>
                      <w:rFonts w:cs="Arial"/>
                      <w:szCs w:val="20"/>
                    </w:rPr>
                    <w:t xml:space="preserve"> субъекта </w:t>
                  </w:r>
                  <w:r>
                    <w:rPr>
                      <w:rFonts w:cs="Arial"/>
                      <w:szCs w:val="20"/>
                    </w:rPr>
                    <w:lastRenderedPageBreak/>
                    <w:t>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расчет среднего дневного заработка для оплаты </w:t>
                  </w:r>
                  <w:r>
                    <w:rPr>
                      <w:rFonts w:cs="Arial"/>
                      <w:szCs w:val="20"/>
                    </w:rPr>
                    <w:lastRenderedPageBreak/>
                    <w:t>дополнительных выходных дней по уходу за ребенком-инвалидом</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Расчетной ведомости (код формы по </w:t>
                  </w:r>
                  <w:r>
                    <w:rPr>
                      <w:rFonts w:cs="Arial"/>
                      <w:szCs w:val="20"/>
                    </w:rPr>
                    <w:lastRenderedPageBreak/>
                    <w:t>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формирования Записки-расчета (код формы по ОКУД 0504425);</w:t>
                  </w:r>
                </w:p>
                <w:p w:rsidR="00C278D1" w:rsidRDefault="00C278D1" w:rsidP="00FB0319">
                  <w:pPr>
                    <w:autoSpaceDE w:val="0"/>
                    <w:autoSpaceDN w:val="0"/>
                    <w:adjustRightInd w:val="0"/>
                    <w:spacing w:after="1" w:line="200" w:lineRule="atLeast"/>
                    <w:rPr>
                      <w:rFonts w:cs="Arial"/>
                      <w:szCs w:val="20"/>
                    </w:rPr>
                  </w:pPr>
                  <w:r>
                    <w:rPr>
                      <w:rFonts w:cs="Arial"/>
                      <w:szCs w:val="20"/>
                    </w:rPr>
                    <w:t>3) для выплаты (перечисления) в установленные законодательством Российской Федерации сроки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BB76EE" w:rsidRDefault="00C278D1" w:rsidP="00FB0319">
                  <w:pPr>
                    <w:autoSpaceDE w:val="0"/>
                    <w:autoSpaceDN w:val="0"/>
                    <w:adjustRightInd w:val="0"/>
                    <w:spacing w:after="1" w:line="200" w:lineRule="atLeast"/>
                    <w:rPr>
                      <w:rFonts w:cs="Arial"/>
                      <w:strike/>
                      <w:szCs w:val="20"/>
                    </w:rPr>
                  </w:pPr>
                  <w:r w:rsidRPr="00BB76EE">
                    <w:rPr>
                      <w:rFonts w:cs="Arial"/>
                      <w:strike/>
                      <w:color w:val="FF0000"/>
                      <w:szCs w:val="20"/>
                    </w:rPr>
                    <w:lastRenderedPageBreak/>
                    <w:t>145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Заявление на получение социального пособия на погребение с приложением справки о смерти (оригинал), выданной органами </w:t>
                  </w:r>
                  <w:r w:rsidRPr="00BB76EE">
                    <w:rPr>
                      <w:rFonts w:cs="Arial"/>
                      <w:strike/>
                      <w:color w:val="FF0000"/>
                      <w:szCs w:val="20"/>
                    </w:rPr>
                    <w:t>ЗАГС</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B76EE">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B76EE">
                    <w:rPr>
                      <w:rFonts w:cs="Arial"/>
                      <w:strike/>
                      <w:color w:val="FF0000"/>
                      <w:szCs w:val="20"/>
                    </w:rPr>
                    <w:t>электронный образ (</w:t>
                  </w:r>
                  <w:r>
                    <w:rPr>
                      <w:rFonts w:cs="Arial"/>
                      <w:szCs w:val="20"/>
                    </w:rPr>
                    <w:t>скан-копия</w:t>
                  </w:r>
                  <w:r w:rsidRPr="00BB76EE">
                    <w:rPr>
                      <w:rFonts w:cs="Arial"/>
                      <w:strike/>
                      <w:color w:val="FF0000"/>
                      <w:szCs w:val="20"/>
                    </w:rPr>
                    <w:t>), 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контроль правомерности назначения и выплаты пособия;</w:t>
                  </w:r>
                </w:p>
                <w:p w:rsidR="00BB76EE" w:rsidRDefault="00C278D1" w:rsidP="00FB0319">
                  <w:pPr>
                    <w:autoSpaceDE w:val="0"/>
                    <w:autoSpaceDN w:val="0"/>
                    <w:adjustRightInd w:val="0"/>
                    <w:spacing w:after="1" w:line="200" w:lineRule="atLeast"/>
                    <w:rPr>
                      <w:rFonts w:cs="Arial"/>
                      <w:szCs w:val="20"/>
                    </w:rPr>
                  </w:pPr>
                  <w:r>
                    <w:rPr>
                      <w:rFonts w:cs="Arial"/>
                      <w:szCs w:val="20"/>
                    </w:rPr>
                    <w:t xml:space="preserve">2) незамедлительно направление </w:t>
                  </w:r>
                  <w:r w:rsidRPr="00BB76EE">
                    <w:rPr>
                      <w:rFonts w:cs="Arial"/>
                      <w:strike/>
                      <w:color w:val="FF0000"/>
                      <w:szCs w:val="20"/>
                    </w:rPr>
                    <w:t>электронный образ</w:t>
                  </w:r>
                  <w:r>
                    <w:rPr>
                      <w:rFonts w:cs="Arial"/>
                      <w:szCs w:val="20"/>
                    </w:rPr>
                    <w:t xml:space="preserve"> (скан-</w:t>
                  </w:r>
                  <w:r w:rsidRPr="00BB76EE">
                    <w:rPr>
                      <w:rFonts w:cs="Arial"/>
                      <w:strike/>
                      <w:color w:val="FF0000"/>
                      <w:szCs w:val="20"/>
                    </w:rPr>
                    <w:t>копию</w:t>
                  </w:r>
                  <w:r>
                    <w:rPr>
                      <w:rFonts w:cs="Arial"/>
                      <w:szCs w:val="20"/>
                    </w:rPr>
                    <w:t xml:space="preserve">) в уполномоченную организацию в день получения документов (сведений), </w:t>
                  </w:r>
                  <w:r w:rsidRPr="00BB76EE">
                    <w:rPr>
                      <w:rFonts w:cs="Arial"/>
                      <w:strike/>
                      <w:color w:val="FF0000"/>
                      <w:szCs w:val="20"/>
                    </w:rPr>
                    <w:t>оригиналы</w:t>
                  </w:r>
                  <w:r>
                    <w:rPr>
                      <w:rFonts w:cs="Arial"/>
                      <w:szCs w:val="20"/>
                    </w:rPr>
                    <w:t xml:space="preserve"> документов на бумажном носителе направление в уполномоченную организацию </w:t>
                  </w:r>
                  <w:r w:rsidRPr="00BB76EE">
                    <w:rPr>
                      <w:rFonts w:cs="Arial"/>
                      <w:strike/>
                      <w:color w:val="FF0000"/>
                      <w:szCs w:val="20"/>
                    </w:rPr>
                    <w:t xml:space="preserve">не позднее следующего рабочего дня </w:t>
                  </w:r>
                  <w:r w:rsidRPr="00BB76EE">
                    <w:rPr>
                      <w:rFonts w:cs="Arial"/>
                      <w:strike/>
                      <w:color w:val="FF0000"/>
                      <w:szCs w:val="20"/>
                    </w:rPr>
                    <w:lastRenderedPageBreak/>
                    <w:t>со дня их получения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день получения электронного образа (скан-копии) документов (сведений)</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начисление и выплата (перечисление) социального пособия на погребение получателю</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B76EE">
                    <w:rPr>
                      <w:rFonts w:cs="Arial"/>
                      <w:strike/>
                      <w:color w:val="FF0000"/>
                      <w:szCs w:val="20"/>
                    </w:rPr>
                    <w:t>146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Документы (сведения), </w:t>
                  </w:r>
                  <w:r w:rsidRPr="00CC293B">
                    <w:rPr>
                      <w:rFonts w:cs="Arial"/>
                      <w:strike/>
                      <w:color w:val="FF0000"/>
                      <w:szCs w:val="20"/>
                    </w:rPr>
                    <w:t>которые представляются</w:t>
                  </w:r>
                  <w:r>
                    <w:rPr>
                      <w:rFonts w:cs="Arial"/>
                      <w:szCs w:val="20"/>
                    </w:rPr>
                    <w:t xml:space="preserve"> в </w:t>
                  </w:r>
                  <w:r w:rsidRPr="00CC293B">
                    <w:rPr>
                      <w:rFonts w:cs="Arial"/>
                      <w:strike/>
                      <w:color w:val="FF0000"/>
                      <w:szCs w:val="20"/>
                    </w:rPr>
                    <w:t>ФСС</w:t>
                  </w:r>
                  <w:r>
                    <w:rPr>
                      <w:rFonts w:cs="Arial"/>
                      <w:szCs w:val="20"/>
                    </w:rPr>
                    <w:t xml:space="preserve"> для возмещения расходов страхователя (заявления и иные документы по формам, утвержденным </w:t>
                  </w:r>
                  <w:r w:rsidRPr="00CC293B">
                    <w:rPr>
                      <w:rFonts w:cs="Arial"/>
                      <w:strike/>
                      <w:color w:val="FF0000"/>
                      <w:szCs w:val="20"/>
                    </w:rPr>
                    <w:t>ФСС</w:t>
                  </w:r>
                  <w:r>
                    <w:rPr>
                      <w:rFonts w:cs="Arial"/>
                      <w:szCs w:val="20"/>
                    </w:rPr>
                    <w:t xml:space="preserve">, с приложением документов, перечень которых установлен законодательством Российской Федерации (возмещение расходов на выплату социального пособия на погребение, на оплату 4 дополнительных выходных дней одному из родителей (опекуну, попечителю) для ухода за детьми-инвалидами и </w:t>
                  </w:r>
                  <w:r w:rsidRPr="00CC293B">
                    <w:rPr>
                      <w:rFonts w:cs="Arial"/>
                      <w:strike/>
                      <w:color w:val="FF0000"/>
                      <w:szCs w:val="20"/>
                    </w:rPr>
                    <w:t>возмещения</w:t>
                  </w:r>
                  <w:r>
                    <w:rPr>
                      <w:rFonts w:cs="Arial"/>
                      <w:szCs w:val="20"/>
                    </w:rPr>
                    <w:t xml:space="preserve"> специализированной службе по вопросам похоронного дела стоимости услуг, возмещение расходов на предупредительные меры по сокращению производственного травматизма и профессиональных заболеваний работников и санаторно-курортное </w:t>
                  </w:r>
                  <w:r>
                    <w:rPr>
                      <w:rFonts w:cs="Arial"/>
                      <w:szCs w:val="20"/>
                    </w:rPr>
                    <w:lastRenderedPageBreak/>
                    <w:t>лечение работников, занятых на работах с вредными и (или) опасными производственными факторами)</w:t>
                  </w:r>
                </w:p>
                <w:p w:rsidR="00BB76EE" w:rsidRDefault="00BB76EE" w:rsidP="00FB0319">
                  <w:pPr>
                    <w:autoSpaceDE w:val="0"/>
                    <w:autoSpaceDN w:val="0"/>
                    <w:adjustRightInd w:val="0"/>
                    <w:spacing w:after="1" w:line="200" w:lineRule="atLeast"/>
                    <w:rPr>
                      <w:rFonts w:cs="Arial"/>
                      <w:szCs w:val="20"/>
                    </w:rPr>
                  </w:pPr>
                </w:p>
                <w:p w:rsidR="00BB76EE" w:rsidRDefault="00BB76EE" w:rsidP="00FB0319">
                  <w:pPr>
                    <w:autoSpaceDE w:val="0"/>
                    <w:autoSpaceDN w:val="0"/>
                    <w:adjustRightInd w:val="0"/>
                    <w:spacing w:after="1" w:line="200" w:lineRule="atLeast"/>
                    <w:rPr>
                      <w:rFonts w:cs="Arial"/>
                      <w:szCs w:val="20"/>
                    </w:rPr>
                  </w:pPr>
                </w:p>
                <w:p w:rsidR="00BB76EE" w:rsidRDefault="00BB76EE" w:rsidP="00FB0319">
                  <w:pPr>
                    <w:autoSpaceDE w:val="0"/>
                    <w:autoSpaceDN w:val="0"/>
                    <w:adjustRightInd w:val="0"/>
                    <w:spacing w:after="1" w:line="200" w:lineRule="atLeast"/>
                    <w:rPr>
                      <w:rFonts w:cs="Arial"/>
                      <w:szCs w:val="20"/>
                    </w:rPr>
                  </w:pPr>
                </w:p>
                <w:p w:rsidR="00BB76EE" w:rsidRDefault="00BB76EE" w:rsidP="00FB0319">
                  <w:pPr>
                    <w:autoSpaceDE w:val="0"/>
                    <w:autoSpaceDN w:val="0"/>
                    <w:adjustRightInd w:val="0"/>
                    <w:spacing w:after="1" w:line="200" w:lineRule="atLeast"/>
                    <w:rPr>
                      <w:rFonts w:cs="Arial"/>
                      <w:szCs w:val="20"/>
                    </w:rPr>
                  </w:pPr>
                </w:p>
                <w:p w:rsidR="00BB76EE" w:rsidRDefault="00BB76EE" w:rsidP="00FB0319">
                  <w:pPr>
                    <w:autoSpaceDE w:val="0"/>
                    <w:autoSpaceDN w:val="0"/>
                    <w:adjustRightInd w:val="0"/>
                    <w:spacing w:after="1" w:line="200" w:lineRule="atLeast"/>
                    <w:rPr>
                      <w:rFonts w:cs="Arial"/>
                      <w:szCs w:val="20"/>
                    </w:rPr>
                  </w:pPr>
                </w:p>
                <w:p w:rsidR="00BB76EE" w:rsidRDefault="00BB76EE" w:rsidP="00FB0319">
                  <w:pPr>
                    <w:autoSpaceDE w:val="0"/>
                    <w:autoSpaceDN w:val="0"/>
                    <w:adjustRightInd w:val="0"/>
                    <w:spacing w:after="1" w:line="200" w:lineRule="atLeast"/>
                    <w:rPr>
                      <w:rFonts w:cs="Arial"/>
                      <w:szCs w:val="20"/>
                    </w:rPr>
                  </w:pPr>
                </w:p>
                <w:p w:rsidR="00BB76EE" w:rsidRDefault="00BB76EE"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 необходимости возмещения (после получения от субъекта централизованного учета документов (сведений), необходимых для возмещения расходов) формирование Заявление по форме, утвержденной </w:t>
                  </w:r>
                  <w:r w:rsidRPr="00CC293B">
                    <w:rPr>
                      <w:rFonts w:cs="Arial"/>
                      <w:strike/>
                      <w:color w:val="FF0000"/>
                      <w:szCs w:val="20"/>
                    </w:rPr>
                    <w:t>ФСС</w:t>
                  </w:r>
                  <w:r>
                    <w:rPr>
                      <w:rFonts w:cs="Arial"/>
                      <w:szCs w:val="20"/>
                    </w:rPr>
                    <w:t xml:space="preserve"> для конкретного вида возмещения и в установленные законодательством Российской Федерации сроки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ежеквартально, не позднее 20 календарных дней после отчетного квартала, до 15 декабря текущего года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сформированное Заявление для соответствующего вида возмещения</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направления в </w:t>
                  </w:r>
                  <w:r w:rsidRPr="00CC293B">
                    <w:rPr>
                      <w:rFonts w:cs="Arial"/>
                      <w:strike/>
                      <w:color w:val="FF0000"/>
                      <w:szCs w:val="20"/>
                    </w:rPr>
                    <w:t>ФСС</w:t>
                  </w:r>
                  <w:r>
                    <w:rPr>
                      <w:rFonts w:cs="Arial"/>
                      <w:szCs w:val="20"/>
                    </w:rPr>
                    <w:t xml:space="preserve"> с целью возмещения расходов субъекта централизованного учета в сроки, установленные законодательством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CC293B" w:rsidRDefault="00C278D1" w:rsidP="00FB0319">
                  <w:pPr>
                    <w:autoSpaceDE w:val="0"/>
                    <w:autoSpaceDN w:val="0"/>
                    <w:adjustRightInd w:val="0"/>
                    <w:spacing w:after="1" w:line="200" w:lineRule="atLeast"/>
                    <w:rPr>
                      <w:rFonts w:cs="Arial"/>
                      <w:strike/>
                      <w:szCs w:val="20"/>
                    </w:rPr>
                  </w:pPr>
                  <w:r w:rsidRPr="00CC293B">
                    <w:rPr>
                      <w:rFonts w:cs="Arial"/>
                      <w:strike/>
                      <w:color w:val="FF0000"/>
                      <w:szCs w:val="20"/>
                    </w:rPr>
                    <w:t>147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о предоставлении отпуска для санаторно-курортного лечения (сверх ежегодного оплачиваемого отпуска, установленного законодательством Российской Федерации), который субъект централизованного учета обязан предоставлять </w:t>
                  </w:r>
                  <w:r w:rsidRPr="00015328">
                    <w:rPr>
                      <w:rFonts w:cs="Arial"/>
                      <w:strike/>
                      <w:color w:val="FF0000"/>
                      <w:szCs w:val="20"/>
                    </w:rPr>
                    <w:t>сотруднику (</w:t>
                  </w:r>
                  <w:r>
                    <w:rPr>
                      <w:rFonts w:cs="Arial"/>
                      <w:szCs w:val="20"/>
                    </w:rPr>
                    <w:t>работнику</w:t>
                  </w:r>
                  <w:r w:rsidRPr="00015328">
                    <w:rPr>
                      <w:rFonts w:cs="Arial"/>
                      <w:strike/>
                      <w:color w:val="FF0000"/>
                      <w:szCs w:val="20"/>
                    </w:rPr>
                    <w:t>)</w:t>
                  </w:r>
                  <w:r>
                    <w:rPr>
                      <w:rFonts w:cs="Arial"/>
                      <w:szCs w:val="20"/>
                    </w:rPr>
                    <w:t xml:space="preserve">, нуждающемуся в санаторно-курортном лечении по причинам, связанным с наступлением страхового случая, на весь период санаторно-курортного лечения и проезда к месту санаторно-курортного лечения и обратно с приложением </w:t>
                  </w:r>
                  <w:r w:rsidRPr="00015328">
                    <w:rPr>
                      <w:rFonts w:cs="Arial"/>
                      <w:strike/>
                      <w:color w:val="FF0000"/>
                      <w:szCs w:val="20"/>
                    </w:rPr>
                    <w:t>документов (</w:t>
                  </w:r>
                  <w:r>
                    <w:rPr>
                      <w:rFonts w:cs="Arial"/>
                      <w:szCs w:val="20"/>
                    </w:rPr>
                    <w:t>сведений</w:t>
                  </w:r>
                  <w:r w:rsidRPr="00015328">
                    <w:rPr>
                      <w:rFonts w:cs="Arial"/>
                      <w:strike/>
                      <w:color w:val="FF0000"/>
                      <w:szCs w:val="20"/>
                    </w:rPr>
                    <w:t>)</w:t>
                  </w:r>
                  <w:r>
                    <w:rPr>
                      <w:rFonts w:cs="Arial"/>
                      <w:szCs w:val="20"/>
                    </w:rPr>
                    <w:t xml:space="preserve">, необходимых для оплаты отпуска, предусмотренных </w:t>
                  </w:r>
                  <w:r>
                    <w:rPr>
                      <w:rFonts w:cs="Arial"/>
                      <w:szCs w:val="20"/>
                    </w:rPr>
                    <w:lastRenderedPageBreak/>
                    <w:t>законодательством Российской Федерации</w:t>
                  </w:r>
                </w:p>
                <w:p w:rsidR="00CC293B" w:rsidRDefault="00CC293B" w:rsidP="00FB0319">
                  <w:pPr>
                    <w:autoSpaceDE w:val="0"/>
                    <w:autoSpaceDN w:val="0"/>
                    <w:adjustRightInd w:val="0"/>
                    <w:spacing w:after="1" w:line="200" w:lineRule="atLeast"/>
                    <w:rPr>
                      <w:rFonts w:cs="Arial"/>
                      <w:szCs w:val="20"/>
                    </w:rPr>
                  </w:pPr>
                </w:p>
                <w:p w:rsidR="00CC293B" w:rsidRDefault="00CC293B" w:rsidP="00FB0319">
                  <w:pPr>
                    <w:autoSpaceDE w:val="0"/>
                    <w:autoSpaceDN w:val="0"/>
                    <w:adjustRightInd w:val="0"/>
                    <w:spacing w:after="1" w:line="200" w:lineRule="atLeast"/>
                    <w:rPr>
                      <w:rFonts w:cs="Arial"/>
                      <w:szCs w:val="20"/>
                    </w:rPr>
                  </w:pPr>
                </w:p>
                <w:p w:rsidR="00CC293B" w:rsidRDefault="00CC293B" w:rsidP="00FB0319">
                  <w:pPr>
                    <w:autoSpaceDE w:val="0"/>
                    <w:autoSpaceDN w:val="0"/>
                    <w:adjustRightInd w:val="0"/>
                    <w:spacing w:after="1" w:line="200" w:lineRule="atLeast"/>
                    <w:rPr>
                      <w:rFonts w:cs="Arial"/>
                      <w:szCs w:val="20"/>
                    </w:rPr>
                  </w:pPr>
                </w:p>
                <w:p w:rsidR="00CC293B" w:rsidRDefault="00CC293B" w:rsidP="00FB0319">
                  <w:pPr>
                    <w:autoSpaceDE w:val="0"/>
                    <w:autoSpaceDN w:val="0"/>
                    <w:adjustRightInd w:val="0"/>
                    <w:spacing w:after="1" w:line="200" w:lineRule="atLeast"/>
                    <w:rPr>
                      <w:rFonts w:cs="Arial"/>
                      <w:szCs w:val="20"/>
                    </w:rPr>
                  </w:pPr>
                </w:p>
                <w:p w:rsidR="00CC293B" w:rsidRDefault="00CC293B"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15328">
                    <w:rPr>
                      <w:rFonts w:cs="Arial"/>
                      <w:strike/>
                      <w:color w:val="FF0000"/>
                      <w:szCs w:val="20"/>
                    </w:rPr>
                    <w:t>147</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о предоставлении отпуска для санаторно-курортного лечения (сверх ежегодного оплачиваемого отпуска, установленного законодательством Российской Федерации), который субъект централизованного учета обязан предоставлять </w:t>
                  </w:r>
                  <w:r w:rsidRPr="00015328">
                    <w:rPr>
                      <w:rFonts w:cs="Arial"/>
                      <w:strike/>
                      <w:color w:val="FF0000"/>
                      <w:szCs w:val="20"/>
                    </w:rPr>
                    <w:t>сотруднику (</w:t>
                  </w:r>
                  <w:r>
                    <w:rPr>
                      <w:rFonts w:cs="Arial"/>
                      <w:szCs w:val="20"/>
                    </w:rPr>
                    <w:t>работнику</w:t>
                  </w:r>
                  <w:r w:rsidRPr="00015328">
                    <w:rPr>
                      <w:rFonts w:cs="Arial"/>
                      <w:strike/>
                      <w:color w:val="FF0000"/>
                      <w:szCs w:val="20"/>
                    </w:rPr>
                    <w:t>)</w:t>
                  </w:r>
                  <w:r>
                    <w:rPr>
                      <w:rFonts w:cs="Arial"/>
                      <w:szCs w:val="20"/>
                    </w:rPr>
                    <w:t xml:space="preserve">, нуждающемуся в санаторно-курортном лечении по причинам, связанным с наступлением страхового случая, на весь период санаторно-курортного лечения и проезда к месту санаторно-курортного лечения и обратно с приложением </w:t>
                  </w:r>
                  <w:r w:rsidRPr="00285F08">
                    <w:rPr>
                      <w:rFonts w:cs="Arial"/>
                      <w:strike/>
                      <w:color w:val="FF0000"/>
                      <w:szCs w:val="20"/>
                    </w:rPr>
                    <w:t>документов (</w:t>
                  </w:r>
                  <w:r>
                    <w:rPr>
                      <w:rFonts w:cs="Arial"/>
                      <w:szCs w:val="20"/>
                    </w:rPr>
                    <w:t>сведений</w:t>
                  </w:r>
                  <w:r w:rsidRPr="00285F08">
                    <w:rPr>
                      <w:rFonts w:cs="Arial"/>
                      <w:strike/>
                      <w:color w:val="FF0000"/>
                      <w:szCs w:val="20"/>
                    </w:rPr>
                    <w:t>)</w:t>
                  </w:r>
                  <w:r>
                    <w:rPr>
                      <w:rFonts w:cs="Arial"/>
                      <w:szCs w:val="20"/>
                    </w:rPr>
                    <w:t xml:space="preserve">, необходимых для оплаты отпуска, предусмотренных законодательством Российской Федерации (для федеральных органов власти и их </w:t>
                  </w:r>
                  <w:r>
                    <w:rPr>
                      <w:rFonts w:cs="Arial"/>
                      <w:szCs w:val="20"/>
                    </w:rPr>
                    <w:lastRenderedPageBreak/>
                    <w:t>территориальных органов)</w:t>
                  </w:r>
                </w:p>
                <w:p w:rsidR="00015328" w:rsidRDefault="00015328" w:rsidP="00FB0319">
                  <w:pPr>
                    <w:autoSpaceDE w:val="0"/>
                    <w:autoSpaceDN w:val="0"/>
                    <w:adjustRightInd w:val="0"/>
                    <w:spacing w:after="1" w:line="200" w:lineRule="atLeast"/>
                    <w:rPr>
                      <w:rFonts w:cs="Arial"/>
                      <w:szCs w:val="20"/>
                    </w:rPr>
                  </w:pPr>
                </w:p>
                <w:p w:rsidR="00015328" w:rsidRDefault="00015328" w:rsidP="00FB0319">
                  <w:pPr>
                    <w:autoSpaceDE w:val="0"/>
                    <w:autoSpaceDN w:val="0"/>
                    <w:adjustRightInd w:val="0"/>
                    <w:spacing w:after="1" w:line="200" w:lineRule="atLeast"/>
                    <w:rPr>
                      <w:rFonts w:cs="Arial"/>
                      <w:szCs w:val="20"/>
                    </w:rPr>
                  </w:pPr>
                </w:p>
                <w:p w:rsidR="00015328" w:rsidRDefault="00015328" w:rsidP="00FB0319">
                  <w:pPr>
                    <w:autoSpaceDE w:val="0"/>
                    <w:autoSpaceDN w:val="0"/>
                    <w:adjustRightInd w:val="0"/>
                    <w:spacing w:after="1" w:line="200" w:lineRule="atLeast"/>
                    <w:rPr>
                      <w:rFonts w:cs="Arial"/>
                      <w:szCs w:val="20"/>
                    </w:rPr>
                  </w:pPr>
                </w:p>
                <w:p w:rsidR="00015328" w:rsidRDefault="00015328" w:rsidP="00FB0319">
                  <w:pPr>
                    <w:autoSpaceDE w:val="0"/>
                    <w:autoSpaceDN w:val="0"/>
                    <w:adjustRightInd w:val="0"/>
                    <w:spacing w:after="1" w:line="200" w:lineRule="atLeast"/>
                    <w:rPr>
                      <w:rFonts w:cs="Arial"/>
                      <w:szCs w:val="20"/>
                    </w:rPr>
                  </w:pPr>
                </w:p>
                <w:p w:rsidR="00015328" w:rsidRDefault="00015328" w:rsidP="00FB0319">
                  <w:pPr>
                    <w:autoSpaceDE w:val="0"/>
                    <w:autoSpaceDN w:val="0"/>
                    <w:adjustRightInd w:val="0"/>
                    <w:spacing w:after="1" w:line="200" w:lineRule="atLeast"/>
                    <w:rPr>
                      <w:rFonts w:cs="Arial"/>
                      <w:szCs w:val="20"/>
                    </w:rPr>
                  </w:pPr>
                </w:p>
                <w:p w:rsidR="00015328" w:rsidRDefault="0001532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85F08">
                    <w:rPr>
                      <w:rFonts w:cs="Arial"/>
                      <w:strike/>
                      <w:color w:val="FF0000"/>
                      <w:szCs w:val="20"/>
                    </w:rPr>
                    <w:lastRenderedPageBreak/>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285F08">
                    <w:rPr>
                      <w:rFonts w:cs="Arial"/>
                      <w:strike/>
                      <w:color w:val="FF0000"/>
                      <w:szCs w:val="20"/>
                    </w:rPr>
                    <w:t>из ФГИС ЕИСУ КС, электронный образ (скан-копия) документов (сведений)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w:t>
                  </w:r>
                  <w:r w:rsidRPr="00285F08">
                    <w:rPr>
                      <w:rFonts w:cs="Arial"/>
                      <w:strike/>
                      <w:color w:val="FF0000"/>
                      <w:szCs w:val="20"/>
                    </w:rPr>
                    <w:t>контроль</w:t>
                  </w:r>
                  <w:r>
                    <w:rPr>
                      <w:rFonts w:cs="Arial"/>
                      <w:szCs w:val="20"/>
                    </w:rPr>
                    <w:t xml:space="preserve"> правомерности предоставления отпуска для санаторно-курортного лечения;</w:t>
                  </w:r>
                </w:p>
                <w:p w:rsidR="00C278D1" w:rsidRDefault="00C278D1" w:rsidP="00FB0319">
                  <w:pPr>
                    <w:autoSpaceDE w:val="0"/>
                    <w:autoSpaceDN w:val="0"/>
                    <w:adjustRightInd w:val="0"/>
                    <w:spacing w:after="1" w:line="200" w:lineRule="atLeast"/>
                    <w:rPr>
                      <w:rFonts w:cs="Arial"/>
                      <w:szCs w:val="20"/>
                    </w:rPr>
                  </w:pPr>
                  <w:r>
                    <w:rPr>
                      <w:rFonts w:cs="Arial"/>
                      <w:szCs w:val="20"/>
                    </w:rPr>
                    <w:t>2) не позднее 18 (восемнадцати) дней до даты начала отпуска направление в уполномоченную организацию</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15 (пятнадцати) дней до даты начала отпуска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285F08">
                    <w:rPr>
                      <w:rFonts w:cs="Arial"/>
                      <w:strike/>
                      <w:color w:val="FF0000"/>
                      <w:szCs w:val="20"/>
                    </w:rPr>
                    <w:t>справку</w:t>
                  </w:r>
                  <w:r>
                    <w:rPr>
                      <w:rFonts w:cs="Arial"/>
                      <w:szCs w:val="20"/>
                    </w:rPr>
                    <w:t>-</w:t>
                  </w:r>
                  <w:r w:rsidRPr="00285F08">
                    <w:rPr>
                      <w:rFonts w:cs="Arial"/>
                      <w:strike/>
                      <w:color w:val="FF0000"/>
                      <w:szCs w:val="20"/>
                    </w:rPr>
                    <w:t>расчет</w:t>
                  </w:r>
                  <w:r>
                    <w:rPr>
                      <w:rFonts w:cs="Arial"/>
                      <w:szCs w:val="20"/>
                    </w:rPr>
                    <w:t xml:space="preserve"> о размере оплаты отпуска по форме, утвержденной </w:t>
                  </w:r>
                  <w:r w:rsidRPr="00285F08">
                    <w:rPr>
                      <w:rFonts w:cs="Arial"/>
                      <w:strike/>
                      <w:color w:val="FF0000"/>
                      <w:szCs w:val="20"/>
                    </w:rPr>
                    <w:t>ФСС</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14 (четырнадцати) дней до начала отпуска уполномоченная организация </w:t>
                  </w:r>
                  <w:r w:rsidRPr="00285F08">
                    <w:rPr>
                      <w:rFonts w:cs="Arial"/>
                      <w:strike/>
                      <w:color w:val="FF0000"/>
                      <w:szCs w:val="20"/>
                    </w:rPr>
                    <w:t>направление</w:t>
                  </w:r>
                  <w:r>
                    <w:rPr>
                      <w:rFonts w:cs="Arial"/>
                      <w:szCs w:val="20"/>
                    </w:rPr>
                    <w:t xml:space="preserve"> документы (сведения), предусмотренные законодательством Российской Федерации, для оплаты отпуска в </w:t>
                  </w:r>
                  <w:r w:rsidRPr="00285F08">
                    <w:rPr>
                      <w:rFonts w:cs="Arial"/>
                      <w:strike/>
                      <w:color w:val="FF0000"/>
                      <w:szCs w:val="20"/>
                    </w:rPr>
                    <w:t>ФСС</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15328">
                    <w:rPr>
                      <w:rFonts w:cs="Arial"/>
                      <w:strike/>
                      <w:color w:val="FF0000"/>
                      <w:szCs w:val="20"/>
                    </w:rPr>
                    <w:t>147</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Приказ о предоставлении отпуска для санаторно-курортного лечения (сверх ежегодного оплачиваемого отпуска, установленного законодательством Российской Федерации), который субъект централизованного учета обязан предоставлять </w:t>
                  </w:r>
                  <w:r w:rsidRPr="00285F08">
                    <w:rPr>
                      <w:rFonts w:cs="Arial"/>
                      <w:strike/>
                      <w:color w:val="FF0000"/>
                      <w:szCs w:val="20"/>
                    </w:rPr>
                    <w:t>сотруднику (</w:t>
                  </w:r>
                  <w:r>
                    <w:rPr>
                      <w:rFonts w:cs="Arial"/>
                      <w:szCs w:val="20"/>
                    </w:rPr>
                    <w:t>работнику</w:t>
                  </w:r>
                  <w:r w:rsidRPr="00285F08">
                    <w:rPr>
                      <w:rFonts w:cs="Arial"/>
                      <w:strike/>
                      <w:color w:val="FF0000"/>
                      <w:szCs w:val="20"/>
                    </w:rPr>
                    <w:t>)</w:t>
                  </w:r>
                  <w:r>
                    <w:rPr>
                      <w:rFonts w:cs="Arial"/>
                      <w:szCs w:val="20"/>
                    </w:rPr>
                    <w:t xml:space="preserve">, нуждающемуся в санаторно-курортном лечении по причинам, связанным с наступлением страхового случая, на весь период санаторно-курортного лечения и проезда к месту санаторно-курортного лечения и обратно с приложением </w:t>
                  </w:r>
                  <w:r w:rsidRPr="00285F08">
                    <w:rPr>
                      <w:rFonts w:cs="Arial"/>
                      <w:strike/>
                      <w:color w:val="FF0000"/>
                      <w:szCs w:val="20"/>
                    </w:rPr>
                    <w:t>документов (</w:t>
                  </w:r>
                  <w:r>
                    <w:rPr>
                      <w:rFonts w:cs="Arial"/>
                      <w:szCs w:val="20"/>
                    </w:rPr>
                    <w:t>сведений</w:t>
                  </w:r>
                  <w:r w:rsidRPr="00285F08">
                    <w:rPr>
                      <w:rFonts w:cs="Arial"/>
                      <w:strike/>
                      <w:color w:val="FF0000"/>
                      <w:szCs w:val="20"/>
                    </w:rPr>
                    <w:t>)</w:t>
                  </w:r>
                  <w:r>
                    <w:rPr>
                      <w:rFonts w:cs="Arial"/>
                      <w:szCs w:val="20"/>
                    </w:rPr>
                    <w:t>, необходимых для оплаты отпуска, предусмотренных законодательством Российской Федерации (для федеральных казенных учреждений)</w:t>
                  </w: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85F08">
                    <w:rPr>
                      <w:rFonts w:cs="Arial"/>
                      <w:strike/>
                      <w:color w:val="FF0000"/>
                      <w:szCs w:val="20"/>
                    </w:rPr>
                    <w:lastRenderedPageBreak/>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85F08">
                    <w:rPr>
                      <w:rFonts w:cs="Arial"/>
                      <w:strike/>
                      <w:color w:val="FF0000"/>
                      <w:szCs w:val="20"/>
                    </w:rPr>
                    <w:t>электронный, электронный образ (скан-копия) документов (сведений)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контроль правомерности предоставления отпуска для санаторно-курортного лечения;</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средствами ГИИС "Электронный бюджет" </w:t>
                  </w:r>
                  <w:r w:rsidRPr="00285F08">
                    <w:rPr>
                      <w:rFonts w:cs="Arial"/>
                      <w:strike/>
                      <w:color w:val="FF0000"/>
                      <w:szCs w:val="20"/>
                    </w:rPr>
                    <w:t>и направление</w:t>
                  </w:r>
                  <w:r>
                    <w:rPr>
                      <w:rFonts w:cs="Arial"/>
                      <w:szCs w:val="20"/>
                    </w:rPr>
                    <w:t xml:space="preserve"> не позднее 18 (восемнадцати) дней до даты начала отпуска </w:t>
                  </w:r>
                  <w:r w:rsidRPr="00285F08">
                    <w:rPr>
                      <w:rFonts w:cs="Arial"/>
                      <w:strike/>
                      <w:color w:val="FF0000"/>
                      <w:szCs w:val="20"/>
                    </w:rPr>
                    <w:t>направление в уполномоченную организацию</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85F08">
                    <w:rPr>
                      <w:rFonts w:cs="Arial"/>
                      <w:strike/>
                      <w:color w:val="FF0000"/>
                      <w:szCs w:val="20"/>
                    </w:rPr>
                    <w:t>ответственное</w:t>
                  </w:r>
                  <w:r>
                    <w:rPr>
                      <w:rFonts w:cs="Arial"/>
                      <w:szCs w:val="20"/>
                    </w:rPr>
                    <w:t xml:space="preserve">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15 (пятнадцати) дней до даты начала отпуска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285F08">
                    <w:rPr>
                      <w:rFonts w:cs="Arial"/>
                      <w:strike/>
                      <w:color w:val="FF0000"/>
                      <w:szCs w:val="20"/>
                    </w:rPr>
                    <w:t>справку</w:t>
                  </w:r>
                  <w:r>
                    <w:rPr>
                      <w:rFonts w:cs="Arial"/>
                      <w:szCs w:val="20"/>
                    </w:rPr>
                    <w:t>-</w:t>
                  </w:r>
                  <w:r w:rsidRPr="00285F08">
                    <w:rPr>
                      <w:rFonts w:cs="Arial"/>
                      <w:strike/>
                      <w:color w:val="FF0000"/>
                      <w:szCs w:val="20"/>
                    </w:rPr>
                    <w:t>расчет</w:t>
                  </w:r>
                  <w:r>
                    <w:rPr>
                      <w:rFonts w:cs="Arial"/>
                      <w:szCs w:val="20"/>
                    </w:rPr>
                    <w:t xml:space="preserve"> о размере оплаты отпуска по форме, утвержденной </w:t>
                  </w:r>
                  <w:r w:rsidRPr="00285F08">
                    <w:rPr>
                      <w:rFonts w:cs="Arial"/>
                      <w:strike/>
                      <w:color w:val="FF0000"/>
                      <w:szCs w:val="20"/>
                    </w:rPr>
                    <w:t>ФСС</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14 (четырнадцати) дней до начала отпуска уполномоченная организация </w:t>
                  </w:r>
                  <w:r w:rsidRPr="00285F08">
                    <w:rPr>
                      <w:rFonts w:cs="Arial"/>
                      <w:strike/>
                      <w:color w:val="FF0000"/>
                      <w:szCs w:val="20"/>
                    </w:rPr>
                    <w:t>направление</w:t>
                  </w:r>
                  <w:r>
                    <w:rPr>
                      <w:rFonts w:cs="Arial"/>
                      <w:szCs w:val="20"/>
                    </w:rPr>
                    <w:t xml:space="preserve"> документы (сведения), предусмотренные законодательством Российской Федерации, для оплаты отпуска в </w:t>
                  </w:r>
                  <w:r w:rsidRPr="00285F08">
                    <w:rPr>
                      <w:rFonts w:cs="Arial"/>
                      <w:strike/>
                      <w:color w:val="FF0000"/>
                      <w:szCs w:val="20"/>
                    </w:rPr>
                    <w:t>ФСС</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85F08">
                    <w:rPr>
                      <w:rFonts w:cs="Arial"/>
                      <w:strike/>
                      <w:color w:val="FF0000"/>
                      <w:szCs w:val="20"/>
                    </w:rPr>
                    <w:t>148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(форма ДСВ-1) </w:t>
                  </w:r>
                  <w:r w:rsidRPr="00285F08">
                    <w:rPr>
                      <w:rFonts w:cs="Arial"/>
                      <w:strike/>
                      <w:color w:val="FF0000"/>
                      <w:szCs w:val="20"/>
                    </w:rPr>
                    <w:t>(далее - ДСВ)</w:t>
                  </w: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p w:rsidR="00285F08" w:rsidRDefault="00285F0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85F08">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85F08">
                    <w:rPr>
                      <w:rFonts w:cs="Arial"/>
                      <w:strike/>
                      <w:color w:val="FF0000"/>
                      <w:szCs w:val="20"/>
                    </w:rPr>
                    <w:t>электронный образ (</w:t>
                  </w:r>
                  <w:r>
                    <w:rPr>
                      <w:rFonts w:cs="Arial"/>
                      <w:szCs w:val="20"/>
                    </w:rPr>
                    <w:t>скан-копия</w:t>
                  </w:r>
                  <w:r w:rsidRPr="00285F0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 1 (первого) числа месяца, следующего за месяцем получения </w:t>
                  </w:r>
                  <w:r w:rsidRPr="00285F08">
                    <w:rPr>
                      <w:rFonts w:cs="Arial"/>
                      <w:strike/>
                      <w:color w:val="FF0000"/>
                      <w:szCs w:val="20"/>
                    </w:rPr>
                    <w:t>заявления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начисление, удержание и перечисление </w:t>
                  </w:r>
                  <w:r w:rsidRPr="00285F08">
                    <w:rPr>
                      <w:rFonts w:cs="Arial"/>
                      <w:strike/>
                      <w:color w:val="FF0000"/>
                      <w:szCs w:val="20"/>
                    </w:rPr>
                    <w:t>ДСВ</w:t>
                  </w:r>
                  <w:r>
                    <w:rPr>
                      <w:rFonts w:cs="Arial"/>
                      <w:szCs w:val="20"/>
                    </w:rPr>
                    <w:t xml:space="preserve"> на накопительную пенсию</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направления в территориальный орган </w:t>
                  </w:r>
                  <w:r w:rsidRPr="00D55156">
                    <w:rPr>
                      <w:rFonts w:cs="Arial"/>
                      <w:strike/>
                      <w:color w:val="FF0000"/>
                      <w:szCs w:val="20"/>
                    </w:rPr>
                    <w:t>Пенсионного фонда Российской Федерации</w:t>
                  </w:r>
                  <w:r>
                    <w:rPr>
                      <w:rFonts w:cs="Arial"/>
                      <w:szCs w:val="20"/>
                    </w:rPr>
                    <w:t xml:space="preserve"> по месту нахождения субъекта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55156">
                    <w:rPr>
                      <w:rFonts w:cs="Arial"/>
                      <w:strike/>
                      <w:color w:val="FF0000"/>
                      <w:szCs w:val="20"/>
                    </w:rPr>
                    <w:t>149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Справки по </w:t>
                  </w:r>
                  <w:r w:rsidRPr="00D55156">
                    <w:rPr>
                      <w:rFonts w:cs="Arial"/>
                      <w:strike/>
                      <w:color w:val="FF0000"/>
                      <w:szCs w:val="20"/>
                    </w:rPr>
                    <w:t>заработной плате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55156">
                    <w:rPr>
                      <w:rFonts w:cs="Arial"/>
                      <w:strike/>
                      <w:color w:val="FF0000"/>
                      <w:szCs w:val="20"/>
                    </w:rPr>
                    <w:t>149</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Справка о среднем заработке для определения размера пособия по безработице, о среднем заработке за последние три месяца работы для пособия по безработице, о размере среднемесячного заработка </w:t>
                  </w:r>
                  <w:r w:rsidRPr="00D55156">
                    <w:rPr>
                      <w:rFonts w:cs="Arial"/>
                      <w:strike/>
                      <w:color w:val="FF0000"/>
                      <w:szCs w:val="20"/>
                    </w:rPr>
                    <w:t>федерального государственного гражданского служащего</w:t>
                  </w:r>
                  <w:r>
                    <w:rPr>
                      <w:rFonts w:cs="Arial"/>
                      <w:szCs w:val="20"/>
                    </w:rPr>
                    <w:t xml:space="preserve"> иные справки по заработной плате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и направление в субъект централизованного учета не позднее 3 (трех) рабочих дней с даты поступления заявления работника </w:t>
                  </w:r>
                  <w:r w:rsidRPr="00D55156">
                    <w:rPr>
                      <w:rFonts w:cs="Arial"/>
                      <w:strike/>
                      <w:color w:val="FF0000"/>
                      <w:szCs w:val="20"/>
                    </w:rPr>
                    <w:t>(сотрудника)</w:t>
                  </w:r>
                  <w:r>
                    <w:rPr>
                      <w:rFonts w:cs="Arial"/>
                      <w:szCs w:val="20"/>
                    </w:rPr>
                    <w:t xml:space="preserve"> субъекта централизованного учета о предоставлении справки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sidRPr="00D55156">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sidRPr="00D55156">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оформления, подписания субъектом централизованного учета на бумажном носителе и выдачи работнику (сотруднику) субъекта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55156">
                    <w:rPr>
                      <w:rFonts w:cs="Arial"/>
                      <w:strike/>
                      <w:color w:val="FF0000"/>
                      <w:szCs w:val="20"/>
                    </w:rPr>
                    <w:lastRenderedPageBreak/>
                    <w:t>149</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Справка о доходах и суммах налога физического лица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w:t>
                  </w:r>
                  <w:r w:rsidRPr="00D55156">
                    <w:rPr>
                      <w:rFonts w:cs="Arial"/>
                      <w:strike/>
                      <w:color w:val="FF0000"/>
                      <w:szCs w:val="20"/>
                    </w:rPr>
                    <w:t>ЭЦП</w:t>
                  </w:r>
                  <w:r>
                    <w:rPr>
                      <w:rFonts w:cs="Arial"/>
                      <w:szCs w:val="20"/>
                    </w:rPr>
                    <w:t xml:space="preserve"> и направление средствами ГИИС "Электронный бюджет" на подписание в субъект централизованного учета в случае увольнения - в день увольнения, если на основании заявления - в течение 3 (трех) рабочих дней с даты получения заявления о предоставлении справки</w:t>
                  </w: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sidRPr="00D55156">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sidRPr="00D55156">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оформления, подписания субъектом централизованного учета на бумажном носителе и выдачи работнику (сотруднику) субъекта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D55156" w:rsidRDefault="00C278D1" w:rsidP="00FB0319">
                  <w:pPr>
                    <w:autoSpaceDE w:val="0"/>
                    <w:autoSpaceDN w:val="0"/>
                    <w:adjustRightInd w:val="0"/>
                    <w:spacing w:after="1" w:line="200" w:lineRule="atLeast"/>
                    <w:rPr>
                      <w:rFonts w:cs="Arial"/>
                      <w:strike/>
                      <w:szCs w:val="20"/>
                    </w:rPr>
                  </w:pPr>
                  <w:r w:rsidRPr="00D55156">
                    <w:rPr>
                      <w:rFonts w:cs="Arial"/>
                      <w:strike/>
                      <w:color w:val="FF0000"/>
                      <w:szCs w:val="20"/>
                    </w:rPr>
                    <w:t>150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Справка об инвалидности </w:t>
                  </w:r>
                  <w:r w:rsidRPr="00D55156">
                    <w:rPr>
                      <w:rFonts w:cs="Arial"/>
                      <w:strike/>
                      <w:color w:val="FF0000"/>
                      <w:szCs w:val="20"/>
                    </w:rPr>
                    <w:t>ВТЭК</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55156">
                    <w:rPr>
                      <w:rFonts w:cs="Arial"/>
                      <w:strike/>
                      <w:color w:val="FF0000"/>
                      <w:szCs w:val="20"/>
                    </w:rPr>
                    <w:t>кадровая служба субъекта</w:t>
                  </w:r>
                  <w:r>
                    <w:rPr>
                      <w:rFonts w:cs="Arial"/>
                      <w:szCs w:val="20"/>
                    </w:rPr>
                    <w:t xml:space="preserve">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55156">
                    <w:rPr>
                      <w:rFonts w:cs="Arial"/>
                      <w:strike/>
                      <w:color w:val="FF0000"/>
                      <w:szCs w:val="20"/>
                    </w:rPr>
                    <w:t>электронный образ (</w:t>
                  </w:r>
                  <w:r>
                    <w:rPr>
                      <w:rFonts w:cs="Arial"/>
                      <w:szCs w:val="20"/>
                    </w:rPr>
                    <w:t>скан-копия</w:t>
                  </w:r>
                  <w:r w:rsidRPr="00D5515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учет при расчете размера страховых взносов от несчастных случаев на производстве и профессиональных заболеваний, стандартных вычетов по налогу на доходы физических лиц</w:t>
                  </w: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BB1992" w:rsidRDefault="00BB1992"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w:t>
                  </w:r>
                  <w:r w:rsidRPr="00D55156">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55156">
                    <w:rPr>
                      <w:rFonts w:cs="Arial"/>
                      <w:strike/>
                      <w:color w:val="FF0000"/>
                      <w:szCs w:val="20"/>
                    </w:rPr>
                    <w:t>151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Расчетный листок о начислении и удержании заработной платы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установленные сроки выплаты заработной платы за текущий месяц</w:t>
                  </w: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55156">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55156">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выдачи Расчетного листка </w:t>
                  </w:r>
                  <w:r w:rsidRPr="00D55156">
                    <w:rPr>
                      <w:rFonts w:cs="Arial"/>
                      <w:strike/>
                      <w:color w:val="FF0000"/>
                      <w:szCs w:val="20"/>
                    </w:rPr>
                    <w:t>сотруднику (</w:t>
                  </w:r>
                  <w:r>
                    <w:rPr>
                      <w:rFonts w:cs="Arial"/>
                      <w:szCs w:val="20"/>
                    </w:rPr>
                    <w:t>работнику</w:t>
                  </w:r>
                  <w:r w:rsidRPr="00D55156">
                    <w:rPr>
                      <w:rFonts w:cs="Arial"/>
                      <w:strike/>
                      <w:color w:val="FF0000"/>
                      <w:szCs w:val="20"/>
                    </w:rPr>
                    <w:t>)</w:t>
                  </w:r>
                  <w:r>
                    <w:rPr>
                      <w:rFonts w:cs="Arial"/>
                      <w:szCs w:val="20"/>
                    </w:rPr>
                    <w:t xml:space="preserve"> субъекта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D55156" w:rsidRDefault="00C278D1" w:rsidP="00FB0319">
                  <w:pPr>
                    <w:autoSpaceDE w:val="0"/>
                    <w:autoSpaceDN w:val="0"/>
                    <w:adjustRightInd w:val="0"/>
                    <w:spacing w:after="1" w:line="200" w:lineRule="atLeast"/>
                    <w:rPr>
                      <w:rFonts w:cs="Arial"/>
                      <w:strike/>
                      <w:szCs w:val="20"/>
                    </w:rPr>
                  </w:pPr>
                  <w:r w:rsidRPr="00D55156">
                    <w:rPr>
                      <w:rFonts w:cs="Arial"/>
                      <w:strike/>
                      <w:color w:val="FF0000"/>
                      <w:szCs w:val="20"/>
                    </w:rPr>
                    <w:t>152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Записка-расчет об исчислении среднего заработка при предоставлении отпуска, увольнении и других случаях (код формы по ОКУД 0504425)</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с исчислением среднего заработка при предоставлении отпуска, увольнении и других случаях в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2 (двух) рабочих дней со дня получения приказа, являющегося основанием для исчисления среднего заработка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сформированный расчет среднего заработка в случаях, установленных законодательством Российской Федерации (предоставление отпуска, увольнение и иных случаях)</w:t>
                  </w: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D55156" w:rsidRDefault="00C278D1" w:rsidP="00FB0319">
                  <w:pPr>
                    <w:autoSpaceDE w:val="0"/>
                    <w:autoSpaceDN w:val="0"/>
                    <w:adjustRightInd w:val="0"/>
                    <w:spacing w:after="1" w:line="200" w:lineRule="atLeast"/>
                    <w:rPr>
                      <w:rFonts w:cs="Arial"/>
                      <w:strike/>
                      <w:szCs w:val="20"/>
                    </w:rPr>
                  </w:pPr>
                  <w:r w:rsidRPr="00D55156">
                    <w:rPr>
                      <w:rFonts w:cs="Arial"/>
                      <w:strike/>
                      <w:color w:val="FF0000"/>
                      <w:szCs w:val="20"/>
                    </w:rPr>
                    <w:t>153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Расчетная ведомость (код формы по ОКУД 0504402)</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не позднее 3 (трех) рабочих дней до даты выплаты заработной платы;</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не позднее дня формирования документа в субъект централизованного учета для подписания не позднее 1 (одного) рабочего дня </w:t>
                  </w:r>
                  <w:r>
                    <w:rPr>
                      <w:rFonts w:cs="Arial"/>
                      <w:szCs w:val="20"/>
                    </w:rPr>
                    <w:lastRenderedPageBreak/>
                    <w:t>со дня его поступления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 руководитель (уполномоченное лицо) субъекта централизованного учета, главный бухгалтер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дня подписания документа субъектом централизованного учета и не позднее 2 (двух) рабочих дней до даты выплаты заработной платы</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перечисление страховых взносов, перечисление налога на доходы физических лиц;</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формирование платежных документов в зависимости от выбранного способа выдачи </w:t>
                  </w:r>
                  <w:r>
                    <w:rPr>
                      <w:rFonts w:cs="Arial"/>
                      <w:szCs w:val="20"/>
                    </w:rPr>
                    <w:lastRenderedPageBreak/>
                    <w:t>денежных средств;</w:t>
                  </w:r>
                </w:p>
                <w:p w:rsidR="00C278D1" w:rsidRDefault="00C278D1" w:rsidP="00FB0319">
                  <w:pPr>
                    <w:autoSpaceDE w:val="0"/>
                    <w:autoSpaceDN w:val="0"/>
                    <w:adjustRightInd w:val="0"/>
                    <w:spacing w:after="1" w:line="200" w:lineRule="atLeast"/>
                    <w:rPr>
                      <w:rFonts w:cs="Arial"/>
                      <w:szCs w:val="20"/>
                    </w:rPr>
                  </w:pPr>
                  <w:r>
                    <w:rPr>
                      <w:rFonts w:cs="Arial"/>
                      <w:szCs w:val="20"/>
                    </w:rPr>
                    <w:t>4) формирование Реестра на перечисление денежных средств на лицевые счета сотрудников в кредитные организации (при безналичном перечислении)</w:t>
                  </w:r>
                </w:p>
                <w:p w:rsidR="001A252E" w:rsidRDefault="001A252E" w:rsidP="00FB0319">
                  <w:pPr>
                    <w:autoSpaceDE w:val="0"/>
                    <w:autoSpaceDN w:val="0"/>
                    <w:adjustRightInd w:val="0"/>
                    <w:spacing w:after="1" w:line="200" w:lineRule="atLeast"/>
                    <w:rPr>
                      <w:rFonts w:cs="Arial"/>
                      <w:szCs w:val="20"/>
                    </w:rPr>
                  </w:pPr>
                </w:p>
                <w:p w:rsidR="001A252E" w:rsidRDefault="001A252E" w:rsidP="00FB0319">
                  <w:pPr>
                    <w:autoSpaceDE w:val="0"/>
                    <w:autoSpaceDN w:val="0"/>
                    <w:adjustRightInd w:val="0"/>
                    <w:spacing w:after="1" w:line="200" w:lineRule="atLeast"/>
                    <w:rPr>
                      <w:rFonts w:cs="Arial"/>
                      <w:szCs w:val="20"/>
                    </w:rPr>
                  </w:pPr>
                </w:p>
                <w:p w:rsidR="001A252E" w:rsidRDefault="001A252E" w:rsidP="00FB0319">
                  <w:pPr>
                    <w:autoSpaceDE w:val="0"/>
                    <w:autoSpaceDN w:val="0"/>
                    <w:adjustRightInd w:val="0"/>
                    <w:spacing w:after="1" w:line="200" w:lineRule="atLeast"/>
                    <w:rPr>
                      <w:rFonts w:cs="Arial"/>
                      <w:szCs w:val="20"/>
                    </w:rPr>
                  </w:pPr>
                </w:p>
                <w:p w:rsidR="001A252E" w:rsidRDefault="001A252E" w:rsidP="00FB0319">
                  <w:pPr>
                    <w:autoSpaceDE w:val="0"/>
                    <w:autoSpaceDN w:val="0"/>
                    <w:adjustRightInd w:val="0"/>
                    <w:spacing w:after="1" w:line="200" w:lineRule="atLeast"/>
                    <w:rPr>
                      <w:rFonts w:cs="Arial"/>
                      <w:szCs w:val="20"/>
                    </w:rPr>
                  </w:pPr>
                </w:p>
                <w:p w:rsidR="001A252E" w:rsidRDefault="001A252E"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1A252E">
                    <w:rPr>
                      <w:rFonts w:cs="Arial"/>
                      <w:strike/>
                      <w:color w:val="FF0000"/>
                      <w:szCs w:val="20"/>
                    </w:rPr>
                    <w:t>Журналах</w:t>
                  </w:r>
                  <w:r>
                    <w:rPr>
                      <w:rFonts w:cs="Arial"/>
                      <w:szCs w:val="20"/>
                    </w:rPr>
                    <w:t xml:space="preserve"> операций (код формы по ОКУД 0504071), </w:t>
                  </w:r>
                  <w:r w:rsidRPr="001A252E">
                    <w:rPr>
                      <w:rFonts w:cs="Arial"/>
                      <w:strike/>
                      <w:color w:val="FF0000"/>
                      <w:szCs w:val="20"/>
                    </w:rPr>
                    <w:t>установленных правилами организации и ведения бюджетного учета</w:t>
                  </w:r>
                  <w:r>
                    <w:rPr>
                      <w:rFonts w:cs="Arial"/>
                      <w:szCs w:val="20"/>
                    </w:rPr>
                    <w:t>, Ведомости доходов физических лиц, облагаемых НДФЛ, страховыми взносами (код формы по ОКУД 0509095), Карточке индивидуальн</w:t>
                  </w:r>
                  <w:r>
                    <w:rPr>
                      <w:rFonts w:cs="Arial"/>
                      <w:szCs w:val="20"/>
                    </w:rPr>
                    <w:lastRenderedPageBreak/>
                    <w:t>ого учета сумм начисленных выплат и иных вознаграждений и сумм начисленных страховых взносов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1A252E" w:rsidRDefault="00C278D1" w:rsidP="00FB0319">
                  <w:pPr>
                    <w:autoSpaceDE w:val="0"/>
                    <w:autoSpaceDN w:val="0"/>
                    <w:adjustRightInd w:val="0"/>
                    <w:spacing w:after="1" w:line="200" w:lineRule="atLeast"/>
                    <w:rPr>
                      <w:rFonts w:cs="Arial"/>
                      <w:strike/>
                      <w:szCs w:val="20"/>
                    </w:rPr>
                  </w:pPr>
                  <w:r w:rsidRPr="001A252E">
                    <w:rPr>
                      <w:rFonts w:cs="Arial"/>
                      <w:strike/>
                      <w:color w:val="FF0000"/>
                      <w:szCs w:val="20"/>
                    </w:rPr>
                    <w:lastRenderedPageBreak/>
                    <w:t>154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Платежная ведомость (код формы по ОКУД 0504403) (при выдаче заработной платы наличными денежными средствами)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на бумажном носителе в субъект централизованного учета не позднее 2 (двух) рабочих дней до установленной даты выплаты заработной платы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 ответственные лица субъекта централизованного учета, руководитель (уполномоченное лицо) субъекта централизованного учета, главный бухгалтер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подписанного документа от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Расходного кассового ордера (код формы по ОКУД 0310002);</w:t>
                  </w:r>
                </w:p>
                <w:p w:rsidR="00C278D1" w:rsidRDefault="00C278D1" w:rsidP="00FB0319">
                  <w:pPr>
                    <w:autoSpaceDE w:val="0"/>
                    <w:autoSpaceDN w:val="0"/>
                    <w:adjustRightInd w:val="0"/>
                    <w:spacing w:after="1" w:line="200" w:lineRule="atLeast"/>
                    <w:rPr>
                      <w:rFonts w:cs="Arial"/>
                      <w:szCs w:val="20"/>
                    </w:rPr>
                  </w:pPr>
                  <w:r>
                    <w:rPr>
                      <w:rFonts w:cs="Arial"/>
                      <w:szCs w:val="20"/>
                    </w:rPr>
                    <w:t>3) при необходимости формирование Реестра депонированных сумм (код формы по ОКУД 0504047) &lt;</w:t>
                  </w:r>
                  <w:r w:rsidRPr="001A252E">
                    <w:rPr>
                      <w:rFonts w:cs="Arial"/>
                      <w:strike/>
                      <w:color w:val="FF0000"/>
                      <w:szCs w:val="20"/>
                    </w:rPr>
                    <w:t>63</w:t>
                  </w:r>
                  <w:r>
                    <w:rPr>
                      <w:rFonts w:cs="Arial"/>
                      <w:szCs w:val="20"/>
                    </w:rPr>
                    <w:t xml:space="preserve">&gt; и Книги аналитического учета депонированной заработной платы, денежного довольствия и стипендий (код формы по ОКУД </w:t>
                  </w:r>
                  <w:r>
                    <w:rPr>
                      <w:rFonts w:cs="Arial"/>
                      <w:szCs w:val="20"/>
                    </w:rPr>
                    <w:lastRenderedPageBreak/>
                    <w:t>0504048) &lt;</w:t>
                  </w:r>
                  <w:r w:rsidRPr="001A252E">
                    <w:rPr>
                      <w:rFonts w:cs="Arial"/>
                      <w:strike/>
                      <w:color w:val="FF0000"/>
                      <w:szCs w:val="20"/>
                    </w:rPr>
                    <w:t>64</w:t>
                  </w:r>
                  <w:r>
                    <w:rPr>
                      <w:rFonts w:cs="Arial"/>
                      <w:szCs w:val="20"/>
                    </w:rPr>
                    <w:t>&gt;</w:t>
                  </w:r>
                </w:p>
                <w:p w:rsidR="001A252E" w:rsidRDefault="001A252E" w:rsidP="00FB0319">
                  <w:pPr>
                    <w:autoSpaceDE w:val="0"/>
                    <w:autoSpaceDN w:val="0"/>
                    <w:adjustRightInd w:val="0"/>
                    <w:spacing w:after="1" w:line="200" w:lineRule="atLeast"/>
                    <w:rPr>
                      <w:rFonts w:cs="Arial"/>
                      <w:szCs w:val="20"/>
                    </w:rPr>
                  </w:pPr>
                </w:p>
                <w:p w:rsidR="001A252E" w:rsidRDefault="001A252E"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1A252E">
                    <w:rPr>
                      <w:rFonts w:cs="Arial"/>
                      <w:strike/>
                      <w:color w:val="FF0000"/>
                      <w:szCs w:val="20"/>
                    </w:rPr>
                    <w:t>Журналах</w:t>
                  </w:r>
                  <w:r>
                    <w:rPr>
                      <w:rFonts w:cs="Arial"/>
                      <w:szCs w:val="20"/>
                    </w:rPr>
                    <w:t xml:space="preserve"> операций (код формы по ОКУД 0504071), </w:t>
                  </w:r>
                  <w:r w:rsidRPr="001A252E">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A252E">
                    <w:rPr>
                      <w:rFonts w:cs="Arial"/>
                      <w:strike/>
                      <w:color w:val="FF0000"/>
                      <w:szCs w:val="20"/>
                    </w:rPr>
                    <w:t>155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 на перечисление денежных средств на лицевые счета </w:t>
                  </w:r>
                  <w:r w:rsidRPr="001A252E">
                    <w:rPr>
                      <w:rFonts w:cs="Arial"/>
                      <w:strike/>
                      <w:color w:val="FF0000"/>
                      <w:szCs w:val="20"/>
                    </w:rPr>
                    <w:t>сотрудников</w:t>
                  </w:r>
                  <w:r>
                    <w:rPr>
                      <w:rFonts w:cs="Arial"/>
                      <w:szCs w:val="20"/>
                    </w:rPr>
                    <w:t xml:space="preserve"> в кредитные организации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электронном формате в кредитную организацию не позднее срока, установленного для выплаты заработной платы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до даты перечисления заработной платы</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A252E">
                    <w:rPr>
                      <w:rFonts w:cs="Arial"/>
                      <w:strike/>
                      <w:color w:val="FF0000"/>
                      <w:szCs w:val="20"/>
                    </w:rPr>
                    <w:t>подписанный ответственными лицами Реестр</w:t>
                  </w:r>
                  <w:r>
                    <w:rPr>
                      <w:rFonts w:cs="Arial"/>
                      <w:szCs w:val="20"/>
                    </w:rPr>
                    <w:t xml:space="preserve"> на перечисление денежных средств на лицевые счета сотрудников в кредитные организации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направления в субъект централизованного учета на подписание (при необходимости);</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направления уполномоченной организацией </w:t>
                  </w:r>
                  <w:r w:rsidRPr="001A252E">
                    <w:rPr>
                      <w:rFonts w:cs="Arial"/>
                      <w:strike/>
                      <w:color w:val="FF0000"/>
                      <w:szCs w:val="20"/>
                    </w:rPr>
                    <w:t>реестра</w:t>
                  </w:r>
                  <w:r>
                    <w:rPr>
                      <w:rFonts w:cs="Arial"/>
                      <w:szCs w:val="20"/>
                    </w:rPr>
                    <w:t xml:space="preserve"> в кредитную организацию</w:t>
                  </w:r>
                </w:p>
                <w:p w:rsidR="001A252E" w:rsidRDefault="001A252E" w:rsidP="00FB0319">
                  <w:pPr>
                    <w:autoSpaceDE w:val="0"/>
                    <w:autoSpaceDN w:val="0"/>
                    <w:adjustRightInd w:val="0"/>
                    <w:spacing w:after="1" w:line="200" w:lineRule="atLeast"/>
                    <w:rPr>
                      <w:rFonts w:cs="Arial"/>
                      <w:szCs w:val="20"/>
                    </w:rPr>
                  </w:pPr>
                </w:p>
                <w:p w:rsidR="001A252E" w:rsidRDefault="001A252E" w:rsidP="00FB0319">
                  <w:pPr>
                    <w:autoSpaceDE w:val="0"/>
                    <w:autoSpaceDN w:val="0"/>
                    <w:adjustRightInd w:val="0"/>
                    <w:spacing w:after="1" w:line="200" w:lineRule="atLeast"/>
                    <w:rPr>
                      <w:rFonts w:cs="Arial"/>
                      <w:szCs w:val="20"/>
                    </w:rPr>
                  </w:pPr>
                </w:p>
                <w:p w:rsidR="001A252E" w:rsidRDefault="001A252E" w:rsidP="00FB0319">
                  <w:pPr>
                    <w:autoSpaceDE w:val="0"/>
                    <w:autoSpaceDN w:val="0"/>
                    <w:adjustRightInd w:val="0"/>
                    <w:spacing w:after="1" w:line="200" w:lineRule="atLeast"/>
                    <w:rPr>
                      <w:rFonts w:cs="Arial"/>
                      <w:szCs w:val="20"/>
                    </w:rPr>
                  </w:pPr>
                </w:p>
                <w:p w:rsidR="001A252E" w:rsidRDefault="001A252E" w:rsidP="00FB0319">
                  <w:pPr>
                    <w:autoSpaceDE w:val="0"/>
                    <w:autoSpaceDN w:val="0"/>
                    <w:adjustRightInd w:val="0"/>
                    <w:spacing w:after="1" w:line="200" w:lineRule="atLeast"/>
                    <w:rPr>
                      <w:rFonts w:cs="Arial"/>
                      <w:szCs w:val="20"/>
                    </w:rPr>
                  </w:pPr>
                </w:p>
                <w:p w:rsidR="001A252E" w:rsidRDefault="001A252E" w:rsidP="00FB0319">
                  <w:pPr>
                    <w:autoSpaceDE w:val="0"/>
                    <w:autoSpaceDN w:val="0"/>
                    <w:adjustRightInd w:val="0"/>
                    <w:spacing w:after="1" w:line="200" w:lineRule="atLeast"/>
                    <w:rPr>
                      <w:rFonts w:cs="Arial"/>
                      <w:szCs w:val="20"/>
                    </w:rPr>
                  </w:pPr>
                </w:p>
                <w:p w:rsidR="001A252E" w:rsidRDefault="001A252E" w:rsidP="00FB0319">
                  <w:pPr>
                    <w:autoSpaceDE w:val="0"/>
                    <w:autoSpaceDN w:val="0"/>
                    <w:adjustRightInd w:val="0"/>
                    <w:spacing w:after="1" w:line="200" w:lineRule="atLeast"/>
                    <w:rPr>
                      <w:rFonts w:cs="Arial"/>
                      <w:szCs w:val="20"/>
                    </w:rPr>
                  </w:pPr>
                </w:p>
                <w:p w:rsidR="001A252E" w:rsidRDefault="001A252E"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A252E">
                    <w:rPr>
                      <w:rFonts w:cs="Arial"/>
                      <w:strike/>
                      <w:color w:val="FF0000"/>
                      <w:szCs w:val="20"/>
                    </w:rPr>
                    <w:t>156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Карточка-справка (код формы по ОКУД 0504417)</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ежемесячно отражаются данные о начисленной заработной плате автоматически в ГИИС "Электронный бюджет"</w:t>
                  </w:r>
                  <w:r>
                    <w:rPr>
                      <w:rFonts w:cs="Arial"/>
                      <w:szCs w:val="20"/>
                    </w:rPr>
                    <w:t xml:space="preserve"> по мере начисления заработной платы</w:t>
                  </w:r>
                </w:p>
                <w:p w:rsidR="001A252E" w:rsidRDefault="001A252E"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подписанная ответственными лицами Карточка</w:t>
                  </w:r>
                  <w:r>
                    <w:rPr>
                      <w:rFonts w:cs="Arial"/>
                      <w:szCs w:val="20"/>
                    </w:rPr>
                    <w:t>-</w:t>
                  </w:r>
                  <w:r w:rsidRPr="00C14C00">
                    <w:rPr>
                      <w:rFonts w:cs="Arial"/>
                      <w:strike/>
                      <w:color w:val="FF0000"/>
                      <w:szCs w:val="20"/>
                    </w:rPr>
                    <w:t>справка</w:t>
                  </w:r>
                  <w:r>
                    <w:rPr>
                      <w:rFonts w:cs="Arial"/>
                      <w:szCs w:val="20"/>
                    </w:rPr>
                    <w:t xml:space="preserve"> (код формы по ОКУД 0504417)</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A252E">
                    <w:rPr>
                      <w:rFonts w:cs="Arial"/>
                      <w:strike/>
                      <w:color w:val="FF0000"/>
                      <w:szCs w:val="20"/>
                    </w:rPr>
                    <w:t>157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Заявление о выделении необходимых средств на выплату страхового обеспечения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 xml:space="preserve">направление в субъект централизованного учета не позднее 3 (трех) рабочих дней со дня представления в ФСС Расчета по начисленным и уплаченным страховым взносам на обязательное </w:t>
                  </w:r>
                  <w:r w:rsidRPr="00C14C00">
                    <w:rPr>
                      <w:rFonts w:cs="Arial"/>
                      <w:strike/>
                      <w:color w:val="FF0000"/>
                      <w:szCs w:val="20"/>
                    </w:rPr>
                    <w:lastRenderedPageBreak/>
                    <w:t>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lastRenderedPageBreak/>
                    <w:t>руководитель (уполномоченное лицо) субъекта централизованного учета, главный бухгалтер (уполно</w:t>
                  </w:r>
                  <w:r w:rsidRPr="00C14C00">
                    <w:rPr>
                      <w:rFonts w:cs="Arial"/>
                      <w:strike/>
                      <w:color w:val="FF0000"/>
                      <w:szCs w:val="20"/>
                    </w:rPr>
                    <w:lastRenderedPageBreak/>
                    <w:t>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lastRenderedPageBreak/>
                    <w:t>не позднее 1 (одного) рабочего дня со дня подписания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 xml:space="preserve">формирование перечня документов, которые должны быть представлены для принятия решения территориальным органом ФСС о возмещении расходов и </w:t>
                  </w:r>
                  <w:r w:rsidRPr="00C14C00">
                    <w:rPr>
                      <w:rFonts w:cs="Arial"/>
                      <w:strike/>
                      <w:color w:val="FF0000"/>
                      <w:szCs w:val="20"/>
                    </w:rPr>
                    <w:lastRenderedPageBreak/>
                    <w:t>направление в территориальный орган ФСС</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lastRenderedPageBreak/>
                    <w:t>для направления уполномоченной организацией в территориальный орган ФСС перечня документов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1A252E" w:rsidRDefault="00C278D1" w:rsidP="00FB0319">
                  <w:pPr>
                    <w:autoSpaceDE w:val="0"/>
                    <w:autoSpaceDN w:val="0"/>
                    <w:adjustRightInd w:val="0"/>
                    <w:spacing w:after="1" w:line="200" w:lineRule="atLeast"/>
                    <w:rPr>
                      <w:rFonts w:cs="Arial"/>
                      <w:strike/>
                      <w:szCs w:val="20"/>
                    </w:rPr>
                  </w:pPr>
                  <w:r w:rsidRPr="001A252E">
                    <w:rPr>
                      <w:rFonts w:cs="Arial"/>
                      <w:strike/>
                      <w:color w:val="FF0000"/>
                      <w:szCs w:val="20"/>
                    </w:rPr>
                    <w:t>158</w:t>
                  </w:r>
                </w:p>
              </w:tc>
              <w:tc>
                <w:tcPr>
                  <w:tcW w:w="1701" w:type="dxa"/>
                  <w:tcBorders>
                    <w:top w:val="single" w:sz="4" w:space="0" w:color="auto"/>
                    <w:left w:val="single" w:sz="4" w:space="0" w:color="auto"/>
                    <w:bottom w:val="single" w:sz="4" w:space="0" w:color="auto"/>
                    <w:right w:val="single" w:sz="4" w:space="0" w:color="auto"/>
                  </w:tcBorders>
                </w:tcPr>
                <w:p w:rsidR="00C278D1" w:rsidRPr="00267C67" w:rsidRDefault="00C278D1" w:rsidP="00FB0319">
                  <w:pPr>
                    <w:autoSpaceDE w:val="0"/>
                    <w:autoSpaceDN w:val="0"/>
                    <w:adjustRightInd w:val="0"/>
                    <w:spacing w:after="1" w:line="200" w:lineRule="atLeast"/>
                    <w:rPr>
                      <w:rFonts w:cs="Arial"/>
                      <w:szCs w:val="20"/>
                    </w:rPr>
                  </w:pPr>
                  <w:r>
                    <w:rPr>
                      <w:rFonts w:cs="Arial"/>
                      <w:szCs w:val="20"/>
                    </w:rPr>
                    <w:t xml:space="preserve">Справка о прохождении военного сбора по форме согласно </w:t>
                  </w:r>
                  <w:r w:rsidRPr="00C14C00">
                    <w:rPr>
                      <w:rFonts w:cs="Arial"/>
                      <w:strike/>
                      <w:color w:val="FF0000"/>
                      <w:szCs w:val="20"/>
                    </w:rPr>
                    <w:t>Приложению</w:t>
                  </w:r>
                  <w:r>
                    <w:rPr>
                      <w:rFonts w:cs="Arial"/>
                      <w:szCs w:val="20"/>
                    </w:rPr>
                    <w:t xml:space="preserve"> N 2 к Положению о проведении военных сборов</w:t>
                  </w:r>
                  <w:r w:rsidRPr="00C14C00">
                    <w:rPr>
                      <w:rFonts w:cs="Arial"/>
                      <w:strike/>
                      <w:color w:val="FF0000"/>
                      <w:szCs w:val="20"/>
                    </w:rPr>
                    <w:t>, утвержденного</w:t>
                  </w:r>
                  <w:r w:rsidRPr="00267C67">
                    <w:rPr>
                      <w:rFonts w:cs="Arial"/>
                      <w:szCs w:val="20"/>
                    </w:rPr>
                    <w:t xml:space="preserve"> </w:t>
                  </w:r>
                  <w:bookmarkStart w:id="15" w:name="П17"/>
                  <w:bookmarkEnd w:id="15"/>
                  <w:r w:rsidRPr="00267C67">
                    <w:rPr>
                      <w:rFonts w:cs="Arial"/>
                      <w:szCs w:val="20"/>
                    </w:rPr>
                    <w:t xml:space="preserve">постановлением Правительства Российской Федерации от 29 мая 2006 г. N 333 "О военных сборах и некоторых вопросах обеспечения исполнения воинской обязанности" </w:t>
                  </w:r>
                  <w:r w:rsidRPr="00C14C00">
                    <w:rPr>
                      <w:rFonts w:cs="Arial"/>
                      <w:strike/>
                      <w:color w:val="FF0000"/>
                      <w:szCs w:val="20"/>
                    </w:rPr>
                    <w:t>(Собрание законодательства Российской Федерации 2006, N 23, ст. 2525; 2009, N 2, ст. 222; 2010, N 52, ст. 7104; 2013, N 44, ст. 5762)</w:t>
                  </w:r>
                </w:p>
                <w:p w:rsidR="00267C67" w:rsidRDefault="005055CD" w:rsidP="00FB0319">
                  <w:pPr>
                    <w:autoSpaceDE w:val="0"/>
                    <w:autoSpaceDN w:val="0"/>
                    <w:adjustRightInd w:val="0"/>
                    <w:spacing w:after="1" w:line="200" w:lineRule="atLeast"/>
                    <w:rPr>
                      <w:rFonts w:cs="Arial"/>
                      <w:szCs w:val="20"/>
                    </w:rPr>
                  </w:pPr>
                  <w:hyperlink w:anchor="П18" w:history="1">
                    <w:r w:rsidR="00267C67" w:rsidRPr="00267C67">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электронный образ (</w:t>
                  </w:r>
                  <w:r>
                    <w:rPr>
                      <w:rFonts w:cs="Arial"/>
                      <w:szCs w:val="20"/>
                    </w:rPr>
                    <w:t>скан-копия</w:t>
                  </w:r>
                  <w:r w:rsidRPr="00C14C00">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 среднего заработка за период прохождения военных сборов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C278D1" w:rsidRDefault="00C278D1" w:rsidP="00FB0319">
                  <w:pPr>
                    <w:autoSpaceDE w:val="0"/>
                    <w:autoSpaceDN w:val="0"/>
                    <w:adjustRightInd w:val="0"/>
                    <w:spacing w:after="1" w:line="200" w:lineRule="atLeast"/>
                    <w:rPr>
                      <w:rFonts w:cs="Arial"/>
                      <w:szCs w:val="20"/>
                    </w:rPr>
                  </w:pPr>
                  <w:r>
                    <w:rPr>
                      <w:rFonts w:cs="Arial"/>
                      <w:szCs w:val="20"/>
                    </w:rPr>
                    <w:t>2) для формирования Записки-расчета (код формы по ОКУД 0504425);</w:t>
                  </w:r>
                </w:p>
                <w:p w:rsidR="00C278D1" w:rsidRDefault="00C278D1" w:rsidP="00FB0319">
                  <w:pPr>
                    <w:autoSpaceDE w:val="0"/>
                    <w:autoSpaceDN w:val="0"/>
                    <w:adjustRightInd w:val="0"/>
                    <w:spacing w:after="1" w:line="200" w:lineRule="atLeast"/>
                    <w:rPr>
                      <w:rFonts w:cs="Arial"/>
                      <w:szCs w:val="20"/>
                    </w:rPr>
                  </w:pPr>
                  <w:r>
                    <w:rPr>
                      <w:rFonts w:cs="Arial"/>
                      <w:szCs w:val="20"/>
                    </w:rPr>
                    <w:t>3) для выплаты (перечисления) в установленные законодательством Российской Федерации сроки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C14C00" w:rsidRDefault="00C278D1" w:rsidP="00FB0319">
                  <w:pPr>
                    <w:autoSpaceDE w:val="0"/>
                    <w:autoSpaceDN w:val="0"/>
                    <w:adjustRightInd w:val="0"/>
                    <w:spacing w:after="1" w:line="200" w:lineRule="atLeast"/>
                    <w:rPr>
                      <w:rFonts w:cs="Arial"/>
                      <w:strike/>
                      <w:szCs w:val="20"/>
                    </w:rPr>
                  </w:pPr>
                  <w:r w:rsidRPr="00C14C00">
                    <w:rPr>
                      <w:rFonts w:cs="Arial"/>
                      <w:strike/>
                      <w:color w:val="FF0000"/>
                      <w:szCs w:val="20"/>
                    </w:rPr>
                    <w:t>159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Документы (сведения) о размере фактических расходов на выплату </w:t>
                  </w:r>
                  <w:r>
                    <w:rPr>
                      <w:rFonts w:cs="Arial"/>
                      <w:szCs w:val="20"/>
                    </w:rPr>
                    <w:lastRenderedPageBreak/>
                    <w:t>среднего заработка на время прохождения военных сборов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в субъект централизованного учета не позднее 3 (трех) рабочих </w:t>
                  </w:r>
                  <w:r>
                    <w:rPr>
                      <w:rFonts w:cs="Arial"/>
                      <w:szCs w:val="20"/>
                    </w:rPr>
                    <w:lastRenderedPageBreak/>
                    <w:t>дней со дня выплаты среднего заработка работнику на время прохождения военных сборов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уполномоченной </w:t>
                  </w:r>
                  <w:r>
                    <w:rPr>
                      <w:rFonts w:cs="Arial"/>
                      <w:szCs w:val="20"/>
                    </w:rPr>
                    <w:lastRenderedPageBreak/>
                    <w:t>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lastRenderedPageBreak/>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направления субъектом централизованного учета в военный </w:t>
                  </w:r>
                  <w:r>
                    <w:rPr>
                      <w:rFonts w:cs="Arial"/>
                      <w:szCs w:val="20"/>
                    </w:rPr>
                    <w:lastRenderedPageBreak/>
                    <w:t>комиссариат с целью возмещения расходов на выплату среднего заработка на время прохождения военных сборов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lastRenderedPageBreak/>
                    <w:t>160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Информация</w:t>
                  </w:r>
                  <w:r>
                    <w:rPr>
                      <w:rFonts w:cs="Arial"/>
                      <w:szCs w:val="20"/>
                    </w:rPr>
                    <w:t xml:space="preserve"> о работниках и стоимости (суммы платежей) по договорам на оказание медицинских услуг работникам, заключаемым на срок менее одного года с медицинскими организациями, имеющими соответствующие лицензии на осуществление медицинской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направляют информацию не позднее 1 (одного) рабочего дня с момента подписания Акта выполненных работ, оказанных услуг</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последнего дня календарного месяца получения информации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исчисление страховых взносов;</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C14C00">
                    <w:rPr>
                      <w:rFonts w:cs="Arial"/>
                      <w:strike/>
                      <w:color w:val="FF0000"/>
                      <w:szCs w:val="20"/>
                    </w:rPr>
                    <w:t>Журналах</w:t>
                  </w:r>
                  <w:r>
                    <w:rPr>
                      <w:rFonts w:cs="Arial"/>
                      <w:szCs w:val="20"/>
                    </w:rPr>
                    <w:t xml:space="preserve"> операций (код формы по ОКУД 0504071), </w:t>
                  </w:r>
                  <w:r w:rsidRPr="00C14C00">
                    <w:rPr>
                      <w:rFonts w:cs="Arial"/>
                      <w:strike/>
                      <w:color w:val="FF0000"/>
                      <w:szCs w:val="20"/>
                    </w:rPr>
                    <w:t>установленных правилами организации и ведения бюджетного учета</w:t>
                  </w:r>
                  <w:r>
                    <w:rPr>
                      <w:rFonts w:cs="Arial"/>
                      <w:szCs w:val="20"/>
                    </w:rPr>
                    <w:t>, Карточке индивидуального учета сумм начисленных выплат и иных вознаграждений и сумм начисленных страховых взносов;</w:t>
                  </w:r>
                </w:p>
                <w:p w:rsidR="00C278D1" w:rsidRDefault="00C278D1" w:rsidP="00FB0319">
                  <w:pPr>
                    <w:autoSpaceDE w:val="0"/>
                    <w:autoSpaceDN w:val="0"/>
                    <w:adjustRightInd w:val="0"/>
                    <w:spacing w:after="1" w:line="200" w:lineRule="atLeast"/>
                    <w:rPr>
                      <w:rFonts w:cs="Arial"/>
                      <w:szCs w:val="20"/>
                    </w:rPr>
                  </w:pPr>
                  <w:r>
                    <w:rPr>
                      <w:rFonts w:cs="Arial"/>
                      <w:szCs w:val="20"/>
                    </w:rPr>
                    <w:t>2) для перечисления в установленные законодательством Российской Федерации сроки</w:t>
                  </w: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16" w:name="Р1_8"/>
                  <w:bookmarkEnd w:id="16"/>
                  <w:r>
                    <w:rPr>
                      <w:rFonts w:cs="Arial"/>
                      <w:szCs w:val="20"/>
                    </w:rPr>
                    <w:t>6. Администрирование доходов и источников финансирования дефицита федерального бюджета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C14C00" w:rsidRDefault="00C278D1" w:rsidP="00FB0319">
                  <w:pPr>
                    <w:autoSpaceDE w:val="0"/>
                    <w:autoSpaceDN w:val="0"/>
                    <w:adjustRightInd w:val="0"/>
                    <w:spacing w:after="1" w:line="200" w:lineRule="atLeast"/>
                    <w:rPr>
                      <w:rFonts w:cs="Arial"/>
                      <w:strike/>
                      <w:szCs w:val="20"/>
                    </w:rPr>
                  </w:pPr>
                  <w:r w:rsidRPr="00C14C00">
                    <w:rPr>
                      <w:rFonts w:cs="Arial"/>
                      <w:strike/>
                      <w:color w:val="FF0000"/>
                      <w:szCs w:val="20"/>
                    </w:rPr>
                    <w:t>161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Первичные документы, применяемые для учета операций по начислению доходов, в том числе сводные первичные учетные </w:t>
                  </w:r>
                  <w:r>
                    <w:rPr>
                      <w:rFonts w:cs="Arial"/>
                      <w:szCs w:val="20"/>
                    </w:rPr>
                    <w:lastRenderedPageBreak/>
                    <w:t>документы, сформированные из документов-оснований начисления доходов</w:t>
                  </w:r>
                </w:p>
                <w:p w:rsidR="00C14C00" w:rsidRDefault="00C14C00"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161.1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Реестр начисления доходов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формирование средствами ведомственного прикладного программного обеспечения (далее - ППО) по администрированию доходов, и выгружает в ГИИС "Электронный бюджет" в день формирования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161.2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17" w:name="П19"/>
                  <w:bookmarkEnd w:id="17"/>
                  <w:r w:rsidRPr="00267C67">
                    <w:rPr>
                      <w:rFonts w:cs="Arial"/>
                      <w:szCs w:val="20"/>
                    </w:rPr>
                    <w:t>Реестр начисленных сумм налогов, сборов, пеней, процентов и налоговых санкций</w:t>
                  </w:r>
                </w:p>
                <w:p w:rsidR="00BA35CA" w:rsidRPr="00267C67" w:rsidRDefault="005055CD" w:rsidP="00FB0319">
                  <w:pPr>
                    <w:autoSpaceDE w:val="0"/>
                    <w:autoSpaceDN w:val="0"/>
                    <w:adjustRightInd w:val="0"/>
                    <w:spacing w:after="1" w:line="200" w:lineRule="atLeast"/>
                    <w:rPr>
                      <w:rFonts w:cs="Arial"/>
                      <w:szCs w:val="20"/>
                    </w:rPr>
                  </w:pPr>
                  <w:hyperlink w:anchor="П20" w:history="1">
                    <w:r w:rsidR="00BA35CA" w:rsidRPr="00BA35CA">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Pr="00267C67" w:rsidRDefault="00C278D1" w:rsidP="00FB0319">
                  <w:pPr>
                    <w:autoSpaceDE w:val="0"/>
                    <w:autoSpaceDN w:val="0"/>
                    <w:adjustRightInd w:val="0"/>
                    <w:spacing w:after="1" w:line="200" w:lineRule="atLeast"/>
                    <w:rPr>
                      <w:rFonts w:cs="Arial"/>
                      <w:szCs w:val="20"/>
                    </w:rPr>
                  </w:pPr>
                  <w:r w:rsidRPr="00267C67">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Pr="00267C67" w:rsidRDefault="00C278D1" w:rsidP="00FB0319">
                  <w:pPr>
                    <w:autoSpaceDE w:val="0"/>
                    <w:autoSpaceDN w:val="0"/>
                    <w:adjustRightInd w:val="0"/>
                    <w:spacing w:after="1" w:line="200" w:lineRule="atLeast"/>
                    <w:rPr>
                      <w:rFonts w:cs="Arial"/>
                      <w:szCs w:val="20"/>
                    </w:rPr>
                  </w:pPr>
                  <w:r w:rsidRPr="00267C67">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67C67">
                    <w:rPr>
                      <w:rFonts w:cs="Arial"/>
                      <w:szCs w:val="20"/>
                    </w:rPr>
                    <w:t xml:space="preserve">направление не позднее </w:t>
                  </w:r>
                  <w:r w:rsidRPr="00C14C00">
                    <w:rPr>
                      <w:rFonts w:cs="Arial"/>
                      <w:strike/>
                      <w:color w:val="FF0000"/>
                      <w:szCs w:val="20"/>
                    </w:rPr>
                    <w:t>1</w:t>
                  </w:r>
                  <w:r w:rsidRPr="00267C67">
                    <w:rPr>
                      <w:rFonts w:cs="Arial"/>
                      <w:szCs w:val="20"/>
                    </w:rPr>
                    <w:t xml:space="preserve"> (</w:t>
                  </w:r>
                  <w:r w:rsidRPr="00C14C00">
                    <w:rPr>
                      <w:rFonts w:cs="Arial"/>
                      <w:strike/>
                      <w:color w:val="FF0000"/>
                      <w:szCs w:val="20"/>
                    </w:rPr>
                    <w:t>одного</w:t>
                  </w:r>
                  <w:r w:rsidRPr="00267C67">
                    <w:rPr>
                      <w:rFonts w:cs="Arial"/>
                      <w:szCs w:val="20"/>
                    </w:rPr>
                    <w:t xml:space="preserve">) </w:t>
                  </w:r>
                  <w:r w:rsidRPr="00C14C00">
                    <w:rPr>
                      <w:rFonts w:cs="Arial"/>
                      <w:strike/>
                      <w:color w:val="FF0000"/>
                      <w:szCs w:val="20"/>
                    </w:rPr>
                    <w:t>рабочего дня</w:t>
                  </w:r>
                  <w:r w:rsidRPr="00267C67">
                    <w:rPr>
                      <w:rFonts w:cs="Arial"/>
                      <w:szCs w:val="20"/>
                    </w:rPr>
                    <w:t xml:space="preserve"> со дня формирования</w:t>
                  </w:r>
                </w:p>
              </w:tc>
              <w:tc>
                <w:tcPr>
                  <w:tcW w:w="938" w:type="dxa"/>
                  <w:tcBorders>
                    <w:top w:val="single" w:sz="4" w:space="0" w:color="auto"/>
                    <w:left w:val="single" w:sz="4" w:space="0" w:color="auto"/>
                    <w:bottom w:val="single" w:sz="4" w:space="0" w:color="auto"/>
                    <w:right w:val="single" w:sz="4" w:space="0" w:color="auto"/>
                  </w:tcBorders>
                </w:tcPr>
                <w:p w:rsidR="00C278D1" w:rsidRPr="00267C67" w:rsidRDefault="00C278D1" w:rsidP="00FB0319">
                  <w:pPr>
                    <w:autoSpaceDE w:val="0"/>
                    <w:autoSpaceDN w:val="0"/>
                    <w:adjustRightInd w:val="0"/>
                    <w:spacing w:after="1" w:line="200" w:lineRule="atLeast"/>
                    <w:rPr>
                      <w:rFonts w:cs="Arial"/>
                      <w:szCs w:val="20"/>
                    </w:rPr>
                  </w:pPr>
                  <w:r w:rsidRPr="00267C67">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67C67">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67C67">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67C67">
                    <w:rPr>
                      <w:rFonts w:cs="Arial"/>
                      <w:szCs w:val="20"/>
                    </w:rPr>
                    <w:t xml:space="preserve">для отражения в </w:t>
                  </w:r>
                  <w:r w:rsidRPr="00C14C00">
                    <w:rPr>
                      <w:rFonts w:cs="Arial"/>
                      <w:strike/>
                      <w:color w:val="FF0000"/>
                      <w:szCs w:val="20"/>
                    </w:rPr>
                    <w:t>Журналах</w:t>
                  </w:r>
                  <w:r w:rsidRPr="00267C67">
                    <w:rPr>
                      <w:rFonts w:cs="Arial"/>
                      <w:szCs w:val="20"/>
                    </w:rPr>
                    <w:t xml:space="preserve"> операций (код формы по ОКУД 0504071)</w:t>
                  </w:r>
                  <w:r w:rsidRPr="00C14C00">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161.3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18" w:name="П21"/>
                  <w:bookmarkEnd w:id="18"/>
                  <w:r w:rsidRPr="00267C67">
                    <w:rPr>
                      <w:rFonts w:cs="Arial"/>
                      <w:szCs w:val="20"/>
                    </w:rPr>
                    <w:t>Реестр сумм платежей, по которым начисления по декларациям (расчетам, сведениям из регистрирующих органов) отсутствуют</w:t>
                  </w:r>
                </w:p>
                <w:p w:rsidR="00BA35CA" w:rsidRDefault="005055CD" w:rsidP="00FB0319">
                  <w:pPr>
                    <w:autoSpaceDE w:val="0"/>
                    <w:autoSpaceDN w:val="0"/>
                    <w:adjustRightInd w:val="0"/>
                    <w:spacing w:after="1" w:line="200" w:lineRule="atLeast"/>
                    <w:rPr>
                      <w:rFonts w:cs="Arial"/>
                      <w:szCs w:val="20"/>
                    </w:rPr>
                  </w:pPr>
                  <w:hyperlink w:anchor="П22" w:history="1">
                    <w:r w:rsidR="00BA35CA" w:rsidRPr="00BA35CA">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67C67">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67C67">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67C67">
                    <w:rPr>
                      <w:rFonts w:cs="Arial"/>
                      <w:szCs w:val="20"/>
                    </w:rPr>
                    <w:t xml:space="preserve">направление не позднее </w:t>
                  </w:r>
                  <w:r w:rsidRPr="00C14C00">
                    <w:rPr>
                      <w:rFonts w:cs="Arial"/>
                      <w:strike/>
                      <w:color w:val="FF0000"/>
                      <w:szCs w:val="20"/>
                    </w:rPr>
                    <w:t>1</w:t>
                  </w:r>
                  <w:r w:rsidRPr="00267C67">
                    <w:rPr>
                      <w:rFonts w:cs="Arial"/>
                      <w:szCs w:val="20"/>
                    </w:rPr>
                    <w:t xml:space="preserve"> (</w:t>
                  </w:r>
                  <w:r w:rsidRPr="00C14C00">
                    <w:rPr>
                      <w:rFonts w:cs="Arial"/>
                      <w:strike/>
                      <w:color w:val="FF0000"/>
                      <w:szCs w:val="20"/>
                    </w:rPr>
                    <w:t>одного</w:t>
                  </w:r>
                  <w:r w:rsidRPr="00AF71D5">
                    <w:rPr>
                      <w:rFonts w:cs="Arial"/>
                      <w:szCs w:val="20"/>
                    </w:rPr>
                    <w:t xml:space="preserve">) </w:t>
                  </w:r>
                  <w:r w:rsidRPr="00C14C00">
                    <w:rPr>
                      <w:rFonts w:cs="Arial"/>
                      <w:strike/>
                      <w:color w:val="FF0000"/>
                      <w:szCs w:val="20"/>
                    </w:rPr>
                    <w:t>рабочего дня</w:t>
                  </w:r>
                  <w:r w:rsidRPr="00AF71D5">
                    <w:rPr>
                      <w:rFonts w:cs="Arial"/>
                      <w:szCs w:val="20"/>
                    </w:rPr>
                    <w:t xml:space="preserve"> со дня формирования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F71D5">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F71D5">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F71D5">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F71D5">
                    <w:rPr>
                      <w:rFonts w:cs="Arial"/>
                      <w:szCs w:val="20"/>
                    </w:rPr>
                    <w:t xml:space="preserve">для отражения в </w:t>
                  </w:r>
                  <w:r w:rsidRPr="00C14C00">
                    <w:rPr>
                      <w:rFonts w:cs="Arial"/>
                      <w:strike/>
                      <w:color w:val="FF0000"/>
                      <w:szCs w:val="20"/>
                    </w:rPr>
                    <w:t>Журналах</w:t>
                  </w:r>
                  <w:r w:rsidRPr="00AF71D5">
                    <w:rPr>
                      <w:rFonts w:cs="Arial"/>
                      <w:szCs w:val="20"/>
                    </w:rPr>
                    <w:t xml:space="preserve"> операций (код формы по ОКУД 0504071)</w:t>
                  </w:r>
                  <w:r w:rsidRPr="00BA35CA">
                    <w:rPr>
                      <w:rFonts w:cs="Arial"/>
                      <w:szCs w:val="20"/>
                    </w:rPr>
                    <w:t xml:space="preserve">, </w:t>
                  </w:r>
                  <w:r w:rsidRPr="00C14C00">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t>161.4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19" w:name="П23"/>
                  <w:bookmarkEnd w:id="19"/>
                  <w:r w:rsidRPr="00AF71D5">
                    <w:rPr>
                      <w:rFonts w:cs="Arial"/>
                      <w:szCs w:val="20"/>
                    </w:rPr>
                    <w:t>Реестр платежей, отнесенных налоговыми органами к невыясненными поступлениями</w:t>
                  </w:r>
                </w:p>
                <w:p w:rsidR="00BA35CA" w:rsidRDefault="005055CD" w:rsidP="00FB0319">
                  <w:pPr>
                    <w:autoSpaceDE w:val="0"/>
                    <w:autoSpaceDN w:val="0"/>
                    <w:adjustRightInd w:val="0"/>
                    <w:spacing w:after="1" w:line="200" w:lineRule="atLeast"/>
                    <w:rPr>
                      <w:rFonts w:cs="Arial"/>
                      <w:szCs w:val="20"/>
                    </w:rPr>
                  </w:pPr>
                  <w:hyperlink w:anchor="П24" w:history="1">
                    <w:r w:rsidR="00BA35CA" w:rsidRPr="00BA35CA">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F71D5">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F71D5">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F71D5">
                    <w:rPr>
                      <w:rFonts w:cs="Arial"/>
                      <w:szCs w:val="20"/>
                    </w:rPr>
                    <w:t xml:space="preserve">направление не позднее </w:t>
                  </w:r>
                  <w:r w:rsidRPr="00C14C00">
                    <w:rPr>
                      <w:rFonts w:cs="Arial"/>
                      <w:strike/>
                      <w:color w:val="FF0000"/>
                      <w:szCs w:val="20"/>
                    </w:rPr>
                    <w:t>1</w:t>
                  </w:r>
                  <w:r w:rsidRPr="00AF71D5">
                    <w:rPr>
                      <w:rFonts w:cs="Arial"/>
                      <w:szCs w:val="20"/>
                    </w:rPr>
                    <w:t xml:space="preserve"> (</w:t>
                  </w:r>
                  <w:r w:rsidRPr="00C14C00">
                    <w:rPr>
                      <w:rFonts w:cs="Arial"/>
                      <w:strike/>
                      <w:color w:val="FF0000"/>
                      <w:szCs w:val="20"/>
                    </w:rPr>
                    <w:t>одного</w:t>
                  </w:r>
                  <w:r w:rsidRPr="00AF71D5">
                    <w:rPr>
                      <w:rFonts w:cs="Arial"/>
                      <w:szCs w:val="20"/>
                    </w:rPr>
                    <w:t xml:space="preserve">) </w:t>
                  </w:r>
                  <w:r w:rsidRPr="00C14C00">
                    <w:rPr>
                      <w:rFonts w:cs="Arial"/>
                      <w:strike/>
                      <w:color w:val="FF0000"/>
                      <w:szCs w:val="20"/>
                    </w:rPr>
                    <w:t>рабочего дня</w:t>
                  </w:r>
                  <w:r w:rsidRPr="00AF71D5">
                    <w:rPr>
                      <w:rFonts w:cs="Arial"/>
                      <w:szCs w:val="20"/>
                    </w:rPr>
                    <w:t xml:space="preserve"> со дня формирования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F71D5">
                    <w:rPr>
                      <w:rFonts w:cs="Arial"/>
                      <w:szCs w:val="20"/>
                    </w:rPr>
                    <w:t>ответственное лицо субъекта централизованн</w:t>
                  </w:r>
                  <w:r w:rsidRPr="00AF71D5">
                    <w:rPr>
                      <w:rFonts w:cs="Arial"/>
                      <w:szCs w:val="20"/>
                    </w:rPr>
                    <w:lastRenderedPageBreak/>
                    <w:t>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F71D5">
                    <w:rPr>
                      <w:rFonts w:cs="Arial"/>
                      <w:szCs w:val="20"/>
                    </w:rPr>
                    <w:lastRenderedPageBreak/>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F71D5">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F71D5">
                    <w:rPr>
                      <w:rFonts w:cs="Arial"/>
                      <w:szCs w:val="20"/>
                    </w:rPr>
                    <w:t xml:space="preserve">для </w:t>
                  </w:r>
                  <w:r w:rsidRPr="00C14C00">
                    <w:rPr>
                      <w:rFonts w:cs="Arial"/>
                      <w:strike/>
                      <w:color w:val="FF0000"/>
                      <w:szCs w:val="20"/>
                    </w:rPr>
                    <w:t xml:space="preserve">отражения в Журналах операций (код формы по ОКУД 0504071), установленных </w:t>
                  </w:r>
                  <w:r w:rsidRPr="00C14C00">
                    <w:rPr>
                      <w:rFonts w:cs="Arial"/>
                      <w:strike/>
                      <w:color w:val="FF0000"/>
                      <w:szCs w:val="20"/>
                    </w:rPr>
                    <w:lastRenderedPageBreak/>
                    <w:t>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14C00">
                    <w:rPr>
                      <w:rFonts w:cs="Arial"/>
                      <w:strike/>
                      <w:color w:val="FF0000"/>
                      <w:szCs w:val="20"/>
                    </w:rPr>
                    <w:lastRenderedPageBreak/>
                    <w:t>161</w:t>
                  </w:r>
                  <w:r>
                    <w:rPr>
                      <w:rFonts w:cs="Arial"/>
                      <w:szCs w:val="20"/>
                    </w:rPr>
                    <w:t>.</w:t>
                  </w:r>
                  <w:r w:rsidRPr="00C14C00">
                    <w:rPr>
                      <w:rFonts w:cs="Arial"/>
                      <w:strike/>
                      <w:color w:val="FF0000"/>
                      <w:szCs w:val="20"/>
                    </w:rPr>
                    <w:t>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Ведомость начисления доходов бюджета (код-формы по ОКУД 0510837) &lt;</w:t>
                  </w:r>
                  <w:r w:rsidRPr="00C14C00">
                    <w:rPr>
                      <w:rFonts w:cs="Arial"/>
                      <w:strike/>
                      <w:color w:val="FF0000"/>
                      <w:szCs w:val="20"/>
                    </w:rPr>
                    <w:t>65</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w:t>
                  </w:r>
                  <w:r w:rsidRPr="00765B61">
                    <w:rPr>
                      <w:rFonts w:cs="Arial"/>
                      <w:strike/>
                      <w:color w:val="FF0000"/>
                      <w:szCs w:val="20"/>
                    </w:rPr>
                    <w:t>с момента</w:t>
                  </w:r>
                  <w:r>
                    <w:rPr>
                      <w:rFonts w:cs="Arial"/>
                      <w:szCs w:val="20"/>
                    </w:rPr>
                    <w:t xml:space="preserve"> поступления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17908">
                    <w:rPr>
                      <w:rFonts w:cs="Arial"/>
                      <w:strike/>
                      <w:color w:val="FF0000"/>
                      <w:szCs w:val="20"/>
                    </w:rPr>
                    <w:t>Журналах</w:t>
                  </w:r>
                  <w:r>
                    <w:rPr>
                      <w:rFonts w:cs="Arial"/>
                      <w:szCs w:val="20"/>
                    </w:rPr>
                    <w:t xml:space="preserve"> операций (код формы по ОКУД 0504071), </w:t>
                  </w:r>
                  <w:r w:rsidRPr="00617908">
                    <w:rPr>
                      <w:rFonts w:cs="Arial"/>
                      <w:strike/>
                      <w:color w:val="FF0000"/>
                      <w:szCs w:val="20"/>
                    </w:rPr>
                    <w:t>установленных правилами организации и ведения бюджетного учета</w:t>
                  </w: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AF71D5" w:rsidRDefault="00AF71D5"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17908">
                    <w:rPr>
                      <w:rFonts w:cs="Arial"/>
                      <w:strike/>
                      <w:color w:val="FF0000"/>
                      <w:szCs w:val="20"/>
                    </w:rPr>
                    <w:t>161</w:t>
                  </w:r>
                  <w:r>
                    <w:rPr>
                      <w:rFonts w:cs="Arial"/>
                      <w:szCs w:val="20"/>
                    </w:rPr>
                    <w:t>.</w:t>
                  </w:r>
                  <w:r w:rsidRPr="00617908">
                    <w:rPr>
                      <w:rFonts w:cs="Arial"/>
                      <w:strike/>
                      <w:color w:val="FF0000"/>
                      <w:szCs w:val="20"/>
                    </w:rPr>
                    <w:t>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Ведомость группового начисления доходов (код формы по ОКУД 0510431) &lt;</w:t>
                  </w:r>
                  <w:r w:rsidRPr="00765B61">
                    <w:rPr>
                      <w:rFonts w:cs="Arial"/>
                      <w:strike/>
                      <w:color w:val="FF0000"/>
                      <w:szCs w:val="20"/>
                    </w:rPr>
                    <w:t>66</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 в случае ведения группового учета доходов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w:t>
                  </w:r>
                  <w:r w:rsidRPr="00765B61">
                    <w:rPr>
                      <w:rFonts w:cs="Arial"/>
                      <w:strike/>
                      <w:color w:val="FF0000"/>
                      <w:szCs w:val="20"/>
                    </w:rPr>
                    <w:t>с момента</w:t>
                  </w:r>
                  <w:r>
                    <w:rPr>
                      <w:rFonts w:cs="Arial"/>
                      <w:szCs w:val="20"/>
                    </w:rPr>
                    <w:t xml:space="preserve"> поступления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765B61">
                    <w:rPr>
                      <w:rFonts w:cs="Arial"/>
                      <w:strike/>
                      <w:color w:val="FF0000"/>
                      <w:szCs w:val="20"/>
                    </w:rPr>
                    <w:t>Журналах</w:t>
                  </w:r>
                  <w:r>
                    <w:rPr>
                      <w:rFonts w:cs="Arial"/>
                      <w:szCs w:val="20"/>
                    </w:rPr>
                    <w:t xml:space="preserve"> операций (код формы по ОКУД 0504071), </w:t>
                  </w:r>
                  <w:r w:rsidRPr="00765B61">
                    <w:rPr>
                      <w:rFonts w:cs="Arial"/>
                      <w:strike/>
                      <w:color w:val="FF0000"/>
                      <w:szCs w:val="20"/>
                    </w:rPr>
                    <w:t>установленных правилами организации и ведения бюджетного учета</w:t>
                  </w:r>
                </w:p>
                <w:p w:rsidR="00617908" w:rsidRDefault="00617908"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17908">
                    <w:rPr>
                      <w:rFonts w:cs="Arial"/>
                      <w:strike/>
                      <w:color w:val="FF0000"/>
                      <w:szCs w:val="20"/>
                    </w:rPr>
                    <w:t>161</w:t>
                  </w:r>
                  <w:r>
                    <w:rPr>
                      <w:rFonts w:cs="Arial"/>
                      <w:szCs w:val="20"/>
                    </w:rPr>
                    <w:t>.</w:t>
                  </w:r>
                  <w:r w:rsidRPr="00617908">
                    <w:rPr>
                      <w:rFonts w:cs="Arial"/>
                      <w:strike/>
                      <w:color w:val="FF0000"/>
                      <w:szCs w:val="20"/>
                    </w:rPr>
                    <w:t>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Извещение о начислении дохода (уточнении начисления) (код формы по ОКУД 0510432) &lt;</w:t>
                  </w:r>
                  <w:r w:rsidRPr="00765B61">
                    <w:rPr>
                      <w:rFonts w:cs="Arial"/>
                      <w:strike/>
                      <w:color w:val="FF0000"/>
                      <w:szCs w:val="20"/>
                    </w:rPr>
                    <w:t>67</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w:t>
                  </w:r>
                  <w:r w:rsidRPr="00765B61">
                    <w:rPr>
                      <w:rFonts w:cs="Arial"/>
                      <w:strike/>
                      <w:color w:val="FF0000"/>
                      <w:szCs w:val="20"/>
                    </w:rPr>
                    <w:t>с момента</w:t>
                  </w:r>
                  <w:r>
                    <w:rPr>
                      <w:rFonts w:cs="Arial"/>
                      <w:szCs w:val="20"/>
                    </w:rPr>
                    <w:t xml:space="preserve"> поступления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765B61">
                    <w:rPr>
                      <w:rFonts w:cs="Arial"/>
                      <w:strike/>
                      <w:color w:val="FF0000"/>
                      <w:szCs w:val="20"/>
                    </w:rPr>
                    <w:t>Журналах</w:t>
                  </w:r>
                  <w:r>
                    <w:rPr>
                      <w:rFonts w:cs="Arial"/>
                      <w:szCs w:val="20"/>
                    </w:rPr>
                    <w:t xml:space="preserve"> операций (код формы по ОКУД 0504071), </w:t>
                  </w:r>
                  <w:r w:rsidRPr="00765B61">
                    <w:rPr>
                      <w:rFonts w:cs="Arial"/>
                      <w:strike/>
                      <w:color w:val="FF0000"/>
                      <w:szCs w:val="20"/>
                    </w:rPr>
                    <w:t>установленных правилами организации и ведения бюджетного учета</w:t>
                  </w:r>
                </w:p>
                <w:p w:rsidR="00617908" w:rsidRDefault="00617908"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17908">
                    <w:rPr>
                      <w:rFonts w:cs="Arial"/>
                      <w:strike/>
                      <w:color w:val="FF0000"/>
                      <w:szCs w:val="20"/>
                    </w:rPr>
                    <w:t>161</w:t>
                  </w:r>
                  <w:r>
                    <w:rPr>
                      <w:rFonts w:cs="Arial"/>
                      <w:szCs w:val="20"/>
                    </w:rPr>
                    <w:t>.</w:t>
                  </w:r>
                  <w:r w:rsidRPr="00617908">
                    <w:rPr>
                      <w:rFonts w:cs="Arial"/>
                      <w:strike/>
                      <w:color w:val="FF0000"/>
                      <w:szCs w:val="20"/>
                    </w:rPr>
                    <w:t>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Ведомость выпадающих доходов (код </w:t>
                  </w:r>
                  <w:r>
                    <w:rPr>
                      <w:rFonts w:cs="Arial"/>
                      <w:szCs w:val="20"/>
                    </w:rPr>
                    <w:lastRenderedPageBreak/>
                    <w:t>формы по ОКУД 0510838) &lt;</w:t>
                  </w:r>
                  <w:r w:rsidRPr="00765B61">
                    <w:rPr>
                      <w:rFonts w:cs="Arial"/>
                      <w:strike/>
                      <w:color w:val="FF0000"/>
                      <w:szCs w:val="20"/>
                    </w:rPr>
                    <w:t>68</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1 (одного) рабочего дня </w:t>
                  </w:r>
                  <w:r>
                    <w:rPr>
                      <w:rFonts w:cs="Arial"/>
                      <w:szCs w:val="20"/>
                    </w:rPr>
                    <w:lastRenderedPageBreak/>
                    <w:t>со дня формирования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w:t>
                  </w:r>
                  <w:r>
                    <w:rPr>
                      <w:rFonts w:cs="Arial"/>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1 (одного) рабочего дня </w:t>
                  </w:r>
                  <w:r w:rsidRPr="00765B61">
                    <w:rPr>
                      <w:rFonts w:cs="Arial"/>
                      <w:strike/>
                      <w:color w:val="FF0000"/>
                      <w:szCs w:val="20"/>
                    </w:rPr>
                    <w:t>с момента</w:t>
                  </w:r>
                  <w:r>
                    <w:rPr>
                      <w:rFonts w:cs="Arial"/>
                      <w:szCs w:val="20"/>
                    </w:rPr>
                    <w:t xml:space="preserve"> </w:t>
                  </w:r>
                  <w:r>
                    <w:rPr>
                      <w:rFonts w:cs="Arial"/>
                      <w:szCs w:val="20"/>
                    </w:rPr>
                    <w:lastRenderedPageBreak/>
                    <w:t>поступления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765B61">
                    <w:rPr>
                      <w:rFonts w:cs="Arial"/>
                      <w:strike/>
                      <w:color w:val="FF0000"/>
                      <w:szCs w:val="20"/>
                    </w:rPr>
                    <w:t>Журналах</w:t>
                  </w:r>
                  <w:r>
                    <w:rPr>
                      <w:rFonts w:cs="Arial"/>
                      <w:szCs w:val="20"/>
                    </w:rPr>
                    <w:t xml:space="preserve"> операций (код формы по </w:t>
                  </w:r>
                  <w:r>
                    <w:rPr>
                      <w:rFonts w:cs="Arial"/>
                      <w:szCs w:val="20"/>
                    </w:rPr>
                    <w:lastRenderedPageBreak/>
                    <w:t xml:space="preserve">ОКУД 0504071), </w:t>
                  </w:r>
                  <w:r w:rsidRPr="00DA5B2C">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17908">
                    <w:rPr>
                      <w:rFonts w:cs="Arial"/>
                      <w:strike/>
                      <w:color w:val="FF0000"/>
                      <w:szCs w:val="20"/>
                    </w:rPr>
                    <w:lastRenderedPageBreak/>
                    <w:t>162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20" w:name="П25"/>
                  <w:bookmarkEnd w:id="20"/>
                  <w:r w:rsidRPr="00DA5B2C">
                    <w:rPr>
                      <w:rFonts w:cs="Arial"/>
                      <w:szCs w:val="20"/>
                    </w:rPr>
                    <w:t>Реестр о поступлении в бюджеты</w:t>
                  </w:r>
                </w:p>
                <w:p w:rsidR="00DA5B2C" w:rsidRDefault="005055CD" w:rsidP="00FB0319">
                  <w:pPr>
                    <w:autoSpaceDE w:val="0"/>
                    <w:autoSpaceDN w:val="0"/>
                    <w:adjustRightInd w:val="0"/>
                    <w:spacing w:after="1" w:line="200" w:lineRule="atLeast"/>
                    <w:rPr>
                      <w:rFonts w:cs="Arial"/>
                      <w:szCs w:val="20"/>
                    </w:rPr>
                  </w:pPr>
                  <w:hyperlink w:anchor="П26" w:history="1">
                    <w:r w:rsidR="00DA5B2C" w:rsidRPr="00DA5B2C">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A5B2C">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A5B2C">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A5B2C">
                    <w:rPr>
                      <w:rFonts w:cs="Arial"/>
                      <w:szCs w:val="20"/>
                    </w:rPr>
                    <w:t xml:space="preserve">направление не позднее </w:t>
                  </w:r>
                  <w:r w:rsidRPr="00617908">
                    <w:rPr>
                      <w:rFonts w:cs="Arial"/>
                      <w:strike/>
                      <w:color w:val="FF0000"/>
                      <w:szCs w:val="20"/>
                    </w:rPr>
                    <w:t>1</w:t>
                  </w:r>
                  <w:r w:rsidRPr="00DA5B2C">
                    <w:rPr>
                      <w:rFonts w:cs="Arial"/>
                      <w:szCs w:val="20"/>
                    </w:rPr>
                    <w:t xml:space="preserve"> (</w:t>
                  </w:r>
                  <w:r w:rsidRPr="00617908">
                    <w:rPr>
                      <w:rFonts w:cs="Arial"/>
                      <w:strike/>
                      <w:color w:val="FF0000"/>
                      <w:szCs w:val="20"/>
                    </w:rPr>
                    <w:t>одного</w:t>
                  </w:r>
                  <w:r w:rsidRPr="00DA5B2C">
                    <w:rPr>
                      <w:rFonts w:cs="Arial"/>
                      <w:szCs w:val="20"/>
                    </w:rPr>
                    <w:t xml:space="preserve">) </w:t>
                  </w:r>
                  <w:r w:rsidRPr="00617908">
                    <w:rPr>
                      <w:rFonts w:cs="Arial"/>
                      <w:strike/>
                      <w:color w:val="FF0000"/>
                      <w:szCs w:val="20"/>
                    </w:rPr>
                    <w:t>рабочего дня</w:t>
                  </w:r>
                  <w:r w:rsidRPr="00DA5B2C">
                    <w:rPr>
                      <w:rFonts w:cs="Arial"/>
                      <w:szCs w:val="20"/>
                    </w:rPr>
                    <w:t xml:space="preserve"> со дня формирования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A5B2C">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A5B2C">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17908">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A5B2C">
                    <w:rPr>
                      <w:rFonts w:cs="Arial"/>
                      <w:szCs w:val="20"/>
                    </w:rPr>
                    <w:t xml:space="preserve">для </w:t>
                  </w:r>
                  <w:r w:rsidRPr="00617908">
                    <w:rPr>
                      <w:rFonts w:cs="Arial"/>
                      <w:strike/>
                      <w:color w:val="FF0000"/>
                      <w:szCs w:val="20"/>
                    </w:rPr>
                    <w:t>отражения</w:t>
                  </w:r>
                  <w:r w:rsidRPr="00DA5B2C">
                    <w:rPr>
                      <w:rFonts w:cs="Arial"/>
                      <w:szCs w:val="20"/>
                    </w:rPr>
                    <w:t xml:space="preserve"> в </w:t>
                  </w:r>
                  <w:r w:rsidRPr="00617908">
                    <w:rPr>
                      <w:rFonts w:cs="Arial"/>
                      <w:strike/>
                      <w:color w:val="FF0000"/>
                      <w:szCs w:val="20"/>
                    </w:rPr>
                    <w:t>Журналах</w:t>
                  </w:r>
                  <w:r w:rsidRPr="00DA5B2C">
                    <w:rPr>
                      <w:rFonts w:cs="Arial"/>
                      <w:szCs w:val="20"/>
                    </w:rPr>
                    <w:t xml:space="preserve"> операций (код формы по ОКУД 0504071)</w:t>
                  </w:r>
                  <w:r w:rsidRPr="00617908">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17908">
                    <w:rPr>
                      <w:rFonts w:cs="Arial"/>
                      <w:strike/>
                      <w:color w:val="FF0000"/>
                      <w:szCs w:val="20"/>
                    </w:rPr>
                    <w:t>163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Информация</w:t>
                  </w:r>
                  <w:r>
                    <w:rPr>
                      <w:rFonts w:cs="Arial"/>
                      <w:szCs w:val="20"/>
                    </w:rPr>
                    <w:t xml:space="preserve"> о сумме дебиторской и кредиторской задолженности по администрируемым доходам для сверки данных</w:t>
                  </w:r>
                </w:p>
                <w:p w:rsidR="00765B61" w:rsidRDefault="00765B61" w:rsidP="00FB0319">
                  <w:pPr>
                    <w:autoSpaceDE w:val="0"/>
                    <w:autoSpaceDN w:val="0"/>
                    <w:adjustRightInd w:val="0"/>
                    <w:spacing w:after="1" w:line="200" w:lineRule="atLeast"/>
                    <w:rPr>
                      <w:rFonts w:cs="Arial"/>
                      <w:szCs w:val="20"/>
                    </w:rPr>
                  </w:pPr>
                </w:p>
                <w:p w:rsidR="00765B61" w:rsidRDefault="00765B61" w:rsidP="00FB0319">
                  <w:pPr>
                    <w:autoSpaceDE w:val="0"/>
                    <w:autoSpaceDN w:val="0"/>
                    <w:adjustRightInd w:val="0"/>
                    <w:spacing w:after="1" w:line="200" w:lineRule="atLeast"/>
                    <w:rPr>
                      <w:rFonts w:cs="Arial"/>
                      <w:szCs w:val="20"/>
                    </w:rPr>
                  </w:pPr>
                </w:p>
                <w:p w:rsidR="00765B61" w:rsidRDefault="00765B61"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163</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Информация</w:t>
                  </w:r>
                  <w:r>
                    <w:rPr>
                      <w:rFonts w:cs="Arial"/>
                      <w:szCs w:val="20"/>
                    </w:rPr>
                    <w:t xml:space="preserve"> о сумме дебиторской и кредиторской задолженности по администрируемым доходам для сверки данных</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в субъект централизованного учета информацию не позднее </w:t>
                  </w:r>
                  <w:r w:rsidRPr="00765B61">
                    <w:rPr>
                      <w:rFonts w:cs="Arial"/>
                      <w:strike/>
                      <w:color w:val="FF0000"/>
                      <w:szCs w:val="20"/>
                    </w:rPr>
                    <w:t>3</w:t>
                  </w:r>
                  <w:r>
                    <w:rPr>
                      <w:rFonts w:cs="Arial"/>
                      <w:szCs w:val="20"/>
                    </w:rPr>
                    <w:t xml:space="preserve"> рабочего дня месяца следующего за отчетным кварталом</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сформирована информация</w:t>
                  </w:r>
                  <w:r>
                    <w:rPr>
                      <w:rFonts w:cs="Arial"/>
                      <w:szCs w:val="20"/>
                    </w:rPr>
                    <w:t xml:space="preserve"> о сумме дебиторской и кредиторской задолженности по администрируемым доходам</w:t>
                  </w:r>
                </w:p>
                <w:p w:rsidR="00765B61" w:rsidRDefault="00765B61" w:rsidP="00FB0319">
                  <w:pPr>
                    <w:autoSpaceDE w:val="0"/>
                    <w:autoSpaceDN w:val="0"/>
                    <w:adjustRightInd w:val="0"/>
                    <w:spacing w:after="1" w:line="200" w:lineRule="atLeast"/>
                    <w:rPr>
                      <w:rFonts w:cs="Arial"/>
                      <w:szCs w:val="20"/>
                    </w:rPr>
                  </w:pPr>
                </w:p>
                <w:p w:rsidR="00765B61" w:rsidRDefault="00765B61" w:rsidP="00FB0319">
                  <w:pPr>
                    <w:autoSpaceDE w:val="0"/>
                    <w:autoSpaceDN w:val="0"/>
                    <w:adjustRightInd w:val="0"/>
                    <w:spacing w:after="1" w:line="200" w:lineRule="atLeast"/>
                    <w:rPr>
                      <w:rFonts w:cs="Arial"/>
                      <w:szCs w:val="20"/>
                    </w:rPr>
                  </w:pPr>
                </w:p>
                <w:p w:rsidR="00765B61" w:rsidRDefault="00765B61" w:rsidP="00FB0319">
                  <w:pPr>
                    <w:autoSpaceDE w:val="0"/>
                    <w:autoSpaceDN w:val="0"/>
                    <w:adjustRightInd w:val="0"/>
                    <w:spacing w:after="1" w:line="200" w:lineRule="atLeast"/>
                    <w:rPr>
                      <w:rFonts w:cs="Arial"/>
                      <w:szCs w:val="20"/>
                    </w:rPr>
                  </w:pPr>
                </w:p>
                <w:p w:rsidR="00765B61" w:rsidRDefault="00765B6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сверки данных бухгалтерского учета с данными администратора доходов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163</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сверки дебиторской и кредиторской задолженности по администрируемым доходам (при наличии </w:t>
                  </w:r>
                  <w:r>
                    <w:rPr>
                      <w:rFonts w:cs="Arial"/>
                      <w:szCs w:val="20"/>
                    </w:rPr>
                    <w:lastRenderedPageBreak/>
                    <w:t>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w:t>
                  </w:r>
                  <w:r w:rsidRPr="00DA5B2C">
                    <w:rPr>
                      <w:rFonts w:cs="Arial"/>
                      <w:strike/>
                      <w:color w:val="FF0000"/>
                      <w:szCs w:val="20"/>
                    </w:rPr>
                    <w:t>3</w:t>
                  </w:r>
                  <w:r>
                    <w:rPr>
                      <w:rFonts w:cs="Arial"/>
                      <w:szCs w:val="20"/>
                    </w:rPr>
                    <w:t xml:space="preserve"> рабочего дня месяца следующего за </w:t>
                  </w:r>
                  <w:r>
                    <w:rPr>
                      <w:rFonts w:cs="Arial"/>
                      <w:szCs w:val="20"/>
                    </w:rPr>
                    <w:lastRenderedPageBreak/>
                    <w:t>отчетным кварталом</w:t>
                  </w:r>
                </w:p>
                <w:p w:rsidR="00765B61" w:rsidRDefault="00765B6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сформированный</w:t>
                  </w:r>
                  <w:r>
                    <w:rPr>
                      <w:rFonts w:cs="Arial"/>
                      <w:szCs w:val="20"/>
                    </w:rPr>
                    <w:t xml:space="preserve"> Акт сверки задолженности по администрируемым доходам</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сверки данных бухгалтерского учета с данными администратора доходов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163.3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21" w:name="П27"/>
                  <w:bookmarkEnd w:id="21"/>
                  <w:r w:rsidRPr="00DA5B2C">
                    <w:rPr>
                      <w:rFonts w:cs="Arial"/>
                      <w:szCs w:val="20"/>
                    </w:rPr>
                    <w:t>Сводный реестр дебиторской, кредиторской задолженности по доходам бюджетов</w:t>
                  </w:r>
                </w:p>
                <w:p w:rsidR="00375238" w:rsidRDefault="005055CD" w:rsidP="00FB0319">
                  <w:pPr>
                    <w:autoSpaceDE w:val="0"/>
                    <w:autoSpaceDN w:val="0"/>
                    <w:adjustRightInd w:val="0"/>
                    <w:spacing w:after="1" w:line="200" w:lineRule="atLeast"/>
                    <w:rPr>
                      <w:rFonts w:cs="Arial"/>
                      <w:szCs w:val="20"/>
                    </w:rPr>
                  </w:pPr>
                  <w:hyperlink w:anchor="П28" w:history="1">
                    <w:r w:rsidR="00375238" w:rsidRPr="00375238">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A5B2C">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A5B2C">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A5B2C">
                    <w:rPr>
                      <w:rFonts w:cs="Arial"/>
                      <w:szCs w:val="20"/>
                    </w:rPr>
                    <w:t xml:space="preserve">направление не позднее </w:t>
                  </w:r>
                  <w:r w:rsidRPr="00765B61">
                    <w:rPr>
                      <w:rFonts w:cs="Arial"/>
                      <w:strike/>
                      <w:color w:val="FF0000"/>
                      <w:szCs w:val="20"/>
                    </w:rPr>
                    <w:t>1</w:t>
                  </w:r>
                  <w:r w:rsidRPr="00DA5B2C">
                    <w:rPr>
                      <w:rFonts w:cs="Arial"/>
                      <w:szCs w:val="20"/>
                    </w:rPr>
                    <w:t xml:space="preserve"> (</w:t>
                  </w:r>
                  <w:r w:rsidRPr="00765B61">
                    <w:rPr>
                      <w:rFonts w:cs="Arial"/>
                      <w:strike/>
                      <w:color w:val="FF0000"/>
                      <w:szCs w:val="20"/>
                    </w:rPr>
                    <w:t>одного</w:t>
                  </w:r>
                  <w:r w:rsidRPr="00DA5B2C">
                    <w:rPr>
                      <w:rFonts w:cs="Arial"/>
                      <w:szCs w:val="20"/>
                    </w:rPr>
                    <w:t xml:space="preserve">) </w:t>
                  </w:r>
                  <w:r w:rsidRPr="00765B61">
                    <w:rPr>
                      <w:rFonts w:cs="Arial"/>
                      <w:strike/>
                      <w:color w:val="FF0000"/>
                      <w:szCs w:val="20"/>
                    </w:rPr>
                    <w:t>рабочего дня</w:t>
                  </w:r>
                  <w:r w:rsidRPr="00DA5B2C">
                    <w:rPr>
                      <w:rFonts w:cs="Arial"/>
                      <w:szCs w:val="20"/>
                    </w:rPr>
                    <w:t xml:space="preserve"> со дня формирования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75238">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75238">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765B61" w:rsidRDefault="00C278D1" w:rsidP="00FB0319">
                  <w:pPr>
                    <w:autoSpaceDE w:val="0"/>
                    <w:autoSpaceDN w:val="0"/>
                    <w:adjustRightInd w:val="0"/>
                    <w:spacing w:after="1" w:line="200" w:lineRule="atLeast"/>
                    <w:rPr>
                      <w:rFonts w:cs="Arial"/>
                      <w:szCs w:val="20"/>
                    </w:rPr>
                  </w:pPr>
                  <w:r w:rsidRPr="00375238">
                    <w:rPr>
                      <w:rFonts w:cs="Arial"/>
                      <w:szCs w:val="20"/>
                    </w:rPr>
                    <w:t xml:space="preserve">для </w:t>
                  </w:r>
                  <w:r w:rsidRPr="00765B61">
                    <w:rPr>
                      <w:rFonts w:cs="Arial"/>
                      <w:strike/>
                      <w:color w:val="FF0000"/>
                      <w:szCs w:val="20"/>
                    </w:rPr>
                    <w:t>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765B61" w:rsidRDefault="00C278D1" w:rsidP="00FB0319">
                  <w:pPr>
                    <w:autoSpaceDE w:val="0"/>
                    <w:autoSpaceDN w:val="0"/>
                    <w:adjustRightInd w:val="0"/>
                    <w:spacing w:after="1" w:line="200" w:lineRule="atLeast"/>
                    <w:rPr>
                      <w:rFonts w:cs="Arial"/>
                      <w:strike/>
                      <w:szCs w:val="20"/>
                    </w:rPr>
                  </w:pPr>
                  <w:r w:rsidRPr="00765B61">
                    <w:rPr>
                      <w:rFonts w:cs="Arial"/>
                      <w:strike/>
                      <w:color w:val="FF0000"/>
                      <w:szCs w:val="20"/>
                    </w:rPr>
                    <w:t>164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Информация об уточнении начислений и поступлений по администрируемым доходам в результате сверки задолженности по доходам (уведомление о признании поступившего платежа в счет погашения дебиторской задолженности по администрируемым доходам)</w:t>
                  </w: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BA35CA" w:rsidRDefault="00BA35CA" w:rsidP="00BA35CA">
                  <w:pPr>
                    <w:autoSpaceDE w:val="0"/>
                    <w:autoSpaceDN w:val="0"/>
                    <w:adjustRightInd w:val="0"/>
                    <w:spacing w:after="1" w:line="200" w:lineRule="atLeast"/>
                    <w:rPr>
                      <w:rFonts w:cs="Arial"/>
                      <w:szCs w:val="20"/>
                    </w:rPr>
                  </w:pPr>
                </w:p>
                <w:p w:rsidR="00BA35CA" w:rsidRDefault="00BA35CA" w:rsidP="00BA35CA">
                  <w:pPr>
                    <w:autoSpaceDE w:val="0"/>
                    <w:autoSpaceDN w:val="0"/>
                    <w:adjustRightInd w:val="0"/>
                    <w:spacing w:after="1" w:line="200" w:lineRule="atLeast"/>
                    <w:rPr>
                      <w:rFonts w:cs="Arial"/>
                      <w:szCs w:val="20"/>
                    </w:rPr>
                  </w:pPr>
                </w:p>
                <w:p w:rsidR="00BA35CA" w:rsidRDefault="00BA35CA" w:rsidP="00BA35CA">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765B61">
                  <w:pPr>
                    <w:autoSpaceDE w:val="0"/>
                    <w:autoSpaceDN w:val="0"/>
                    <w:adjustRightInd w:val="0"/>
                    <w:spacing w:after="1" w:line="200" w:lineRule="atLeast"/>
                    <w:rPr>
                      <w:rFonts w:cs="Arial"/>
                      <w:szCs w:val="20"/>
                    </w:rPr>
                  </w:pPr>
                </w:p>
                <w:p w:rsidR="00765B61" w:rsidRDefault="00765B61"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формирование Реестра начисления доходов (п. 161.1, 161.2 Графика документооборота) средствами ведомственного ППО и выгружает в ГИИС "Электронный бюджет" в день формирования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65B61">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D86282" w:rsidRDefault="00C278D1" w:rsidP="00FB0319">
                  <w:pPr>
                    <w:autoSpaceDE w:val="0"/>
                    <w:autoSpaceDN w:val="0"/>
                    <w:adjustRightInd w:val="0"/>
                    <w:spacing w:after="1" w:line="200" w:lineRule="atLeast"/>
                    <w:rPr>
                      <w:rFonts w:cs="Arial"/>
                      <w:strike/>
                      <w:szCs w:val="20"/>
                    </w:rPr>
                  </w:pPr>
                  <w:r w:rsidRPr="00D86282">
                    <w:rPr>
                      <w:rFonts w:cs="Arial"/>
                      <w:strike/>
                      <w:color w:val="FF0000"/>
                      <w:szCs w:val="20"/>
                    </w:rPr>
                    <w:lastRenderedPageBreak/>
                    <w:t>165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Распоряжения</w:t>
                  </w:r>
                  <w:r>
                    <w:rPr>
                      <w:rFonts w:cs="Arial"/>
                      <w:szCs w:val="20"/>
                    </w:rPr>
                    <w:t xml:space="preserve"> о совершении казначейских платежей по форме согласно </w:t>
                  </w:r>
                  <w:r w:rsidRPr="00D86282">
                    <w:rPr>
                      <w:rFonts w:cs="Arial"/>
                      <w:strike/>
                      <w:color w:val="FF0000"/>
                      <w:szCs w:val="20"/>
                    </w:rPr>
                    <w:t>Приложению</w:t>
                  </w:r>
                  <w:r>
                    <w:rPr>
                      <w:rFonts w:cs="Arial"/>
                      <w:szCs w:val="20"/>
                    </w:rPr>
                    <w:t xml:space="preserve"> N 24 к </w:t>
                  </w:r>
                  <w:r w:rsidRPr="00D86282">
                    <w:rPr>
                      <w:rFonts w:cs="Arial"/>
                      <w:strike/>
                      <w:color w:val="FF0000"/>
                      <w:szCs w:val="20"/>
                    </w:rPr>
                    <w:t>Приказу</w:t>
                  </w:r>
                  <w:r>
                    <w:rPr>
                      <w:rFonts w:cs="Arial"/>
                      <w:szCs w:val="20"/>
                    </w:rPr>
                    <w:t xml:space="preserve"> N 21н</w:t>
                  </w:r>
                </w:p>
                <w:p w:rsidR="00765B61" w:rsidRDefault="00765B61" w:rsidP="00FB0319">
                  <w:pPr>
                    <w:autoSpaceDE w:val="0"/>
                    <w:autoSpaceDN w:val="0"/>
                    <w:adjustRightInd w:val="0"/>
                    <w:spacing w:after="1" w:line="200" w:lineRule="atLeast"/>
                    <w:rPr>
                      <w:rFonts w:cs="Arial"/>
                      <w:szCs w:val="20"/>
                    </w:rPr>
                  </w:pPr>
                </w:p>
                <w:p w:rsidR="00765B61" w:rsidRDefault="00765B61" w:rsidP="00FB0319">
                  <w:pPr>
                    <w:autoSpaceDE w:val="0"/>
                    <w:autoSpaceDN w:val="0"/>
                    <w:adjustRightInd w:val="0"/>
                    <w:spacing w:after="1" w:line="200" w:lineRule="atLeast"/>
                    <w:rPr>
                      <w:rFonts w:cs="Arial"/>
                      <w:szCs w:val="20"/>
                    </w:rPr>
                  </w:pPr>
                </w:p>
                <w:p w:rsidR="00765B61" w:rsidRDefault="00765B61" w:rsidP="00FB0319">
                  <w:pPr>
                    <w:autoSpaceDE w:val="0"/>
                    <w:autoSpaceDN w:val="0"/>
                    <w:adjustRightInd w:val="0"/>
                    <w:spacing w:after="1" w:line="200" w:lineRule="atLeast"/>
                    <w:rPr>
                      <w:rFonts w:cs="Arial"/>
                      <w:szCs w:val="20"/>
                    </w:rPr>
                  </w:pPr>
                </w:p>
                <w:p w:rsidR="00765B61" w:rsidRDefault="00765B61"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165</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Распоряжения</w:t>
                  </w:r>
                  <w:r>
                    <w:rPr>
                      <w:rFonts w:cs="Arial"/>
                      <w:szCs w:val="20"/>
                    </w:rPr>
                    <w:t xml:space="preserve"> о совершении казначейских платежей по форме согласно </w:t>
                  </w:r>
                  <w:r w:rsidRPr="00D86282">
                    <w:rPr>
                      <w:rFonts w:cs="Arial"/>
                      <w:strike/>
                      <w:color w:val="FF0000"/>
                      <w:szCs w:val="20"/>
                    </w:rPr>
                    <w:t>Приложению</w:t>
                  </w:r>
                  <w:r>
                    <w:rPr>
                      <w:rFonts w:cs="Arial"/>
                      <w:szCs w:val="20"/>
                    </w:rPr>
                    <w:t xml:space="preserve"> N 24 к </w:t>
                  </w:r>
                  <w:r w:rsidRPr="00D86282">
                    <w:rPr>
                      <w:rFonts w:cs="Arial"/>
                      <w:strike/>
                      <w:color w:val="FF0000"/>
                      <w:szCs w:val="20"/>
                    </w:rPr>
                    <w:t>Приказу</w:t>
                  </w:r>
                  <w:r>
                    <w:rPr>
                      <w:rFonts w:cs="Arial"/>
                      <w:szCs w:val="20"/>
                    </w:rPr>
                    <w:t xml:space="preserve"> N 21н в случае принятия решения субъектом централизованного учета о зачете (уточнении) платежей в бюджет</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1 (одного) рабочего дня со дня принятия соответствующего решения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ответственный исполнитель субъекта централизованного учета</w:t>
                  </w:r>
                </w:p>
                <w:p w:rsidR="00D86282" w:rsidRDefault="00D86282" w:rsidP="00FB0319">
                  <w:pPr>
                    <w:autoSpaceDE w:val="0"/>
                    <w:autoSpaceDN w:val="0"/>
                    <w:adjustRightInd w:val="0"/>
                    <w:spacing w:after="1" w:line="200" w:lineRule="atLeast"/>
                    <w:rPr>
                      <w:rFonts w:cs="Arial"/>
                      <w:szCs w:val="20"/>
                    </w:rPr>
                  </w:pPr>
                </w:p>
                <w:p w:rsidR="00BB1992" w:rsidRDefault="00BB1992"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 на основании Выписки из лицевого счета администратора доходов бюджета (код формы по КФД 0531761)</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D86282">
                    <w:rPr>
                      <w:rFonts w:cs="Arial"/>
                      <w:strike/>
                      <w:color w:val="FF0000"/>
                      <w:szCs w:val="20"/>
                    </w:rPr>
                    <w:t>Журналах</w:t>
                  </w:r>
                  <w:r>
                    <w:rPr>
                      <w:rFonts w:cs="Arial"/>
                      <w:szCs w:val="20"/>
                    </w:rPr>
                    <w:t xml:space="preserve"> операций (код формы по ОКУД 0504071), </w:t>
                  </w:r>
                  <w:r w:rsidRPr="00D86282">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165</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Распоряжения</w:t>
                  </w:r>
                  <w:r>
                    <w:rPr>
                      <w:rFonts w:cs="Arial"/>
                      <w:szCs w:val="20"/>
                    </w:rPr>
                    <w:t xml:space="preserve"> о совершении казначейских платежей по форме согласно </w:t>
                  </w:r>
                  <w:r w:rsidRPr="00D86282">
                    <w:rPr>
                      <w:rFonts w:cs="Arial"/>
                      <w:strike/>
                      <w:color w:val="FF0000"/>
                      <w:szCs w:val="20"/>
                    </w:rPr>
                    <w:t>Приложению</w:t>
                  </w:r>
                  <w:r>
                    <w:rPr>
                      <w:rFonts w:cs="Arial"/>
                      <w:szCs w:val="20"/>
                    </w:rPr>
                    <w:t xml:space="preserve"> N 24 к </w:t>
                  </w:r>
                  <w:r w:rsidRPr="00D86282">
                    <w:rPr>
                      <w:rFonts w:cs="Arial"/>
                      <w:strike/>
                      <w:color w:val="FF0000"/>
                      <w:szCs w:val="20"/>
                    </w:rPr>
                    <w:t>Приказу</w:t>
                  </w:r>
                  <w:r>
                    <w:rPr>
                      <w:rFonts w:cs="Arial"/>
                      <w:szCs w:val="20"/>
                    </w:rPr>
                    <w:t xml:space="preserve"> N 21н на основании поступившего Запроса на выяснение принадлежности платежа (код формы по КФД 0531808) &lt;</w:t>
                  </w:r>
                  <w:r w:rsidRPr="00D86282">
                    <w:rPr>
                      <w:rFonts w:cs="Arial"/>
                      <w:strike/>
                      <w:color w:val="FF0000"/>
                      <w:szCs w:val="20"/>
                    </w:rPr>
                    <w:t>69</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срок, не превышающий двадцати рабочих дней (если законодательством Российской Федерации не установлен иной срок) со дня представления в его адрес Запроса по невыясненным поступлениям</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ответственный исполнитель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 на основании Выписки из лицевого счета администратора доходов бюджета (код формы по КФД 0531761)</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D86282">
                    <w:rPr>
                      <w:rFonts w:cs="Arial"/>
                      <w:strike/>
                      <w:color w:val="FF0000"/>
                      <w:szCs w:val="20"/>
                    </w:rPr>
                    <w:t>Журналах</w:t>
                  </w:r>
                  <w:r>
                    <w:rPr>
                      <w:rFonts w:cs="Arial"/>
                      <w:szCs w:val="20"/>
                    </w:rPr>
                    <w:t xml:space="preserve"> операций (код формы по ОКУД 0504071), </w:t>
                  </w:r>
                  <w:r w:rsidRPr="00D86282">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166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Решение (постановление) об отмене, снижении величины штрафа, пени, неустойки по доходам бюджета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166.1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Решение (постановление) суда об отмене, снижении величины штрафа, пени, неустойки по доходам бюджета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формирование документа, предусмотренного п. 161 Графика документооборота средствами ведомственного ППО или средствами ГИИС "Электронный бюджет" и направление в ГИИС "Электронный бюджет" в день формирования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166.2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 xml:space="preserve">Решение должностного лица федерального </w:t>
                  </w:r>
                  <w:r w:rsidRPr="00D86282">
                    <w:rPr>
                      <w:rFonts w:cs="Arial"/>
                      <w:strike/>
                      <w:color w:val="FF0000"/>
                      <w:szCs w:val="20"/>
                    </w:rPr>
                    <w:lastRenderedPageBreak/>
                    <w:t>органа исполнительной власти об отмене, снижении величины штрафа по доходам бюджета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t xml:space="preserve">формирование документа, предусмотренного п. 161 </w:t>
                  </w:r>
                  <w:r w:rsidRPr="00D86282">
                    <w:rPr>
                      <w:rFonts w:cs="Arial"/>
                      <w:strike/>
                      <w:color w:val="FF0000"/>
                      <w:szCs w:val="20"/>
                    </w:rPr>
                    <w:lastRenderedPageBreak/>
                    <w:t>Графика документооборота) средствами ведомственного ППО или средствами ГИИС "Электронный бюджет" и направление в ГИИС "Электронный бюджет" в день формирования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lastRenderedPageBreak/>
                    <w:t>ответственное лицо субъект</w:t>
                  </w:r>
                  <w:r w:rsidRPr="00D86282">
                    <w:rPr>
                      <w:rFonts w:cs="Arial"/>
                      <w:strike/>
                      <w:color w:val="FF0000"/>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lastRenderedPageBreak/>
                    <w:t xml:space="preserve">не позднее 1 (одного) рабочего дня со дня </w:t>
                  </w:r>
                  <w:r w:rsidRPr="00D86282">
                    <w:rPr>
                      <w:rFonts w:cs="Arial"/>
                      <w:strike/>
                      <w:color w:val="FF0000"/>
                      <w:szCs w:val="20"/>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lastRenderedPageBreak/>
                    <w:t>отражение факта хозяйственно</w:t>
                  </w:r>
                  <w:r w:rsidRPr="00D86282">
                    <w:rPr>
                      <w:rFonts w:cs="Arial"/>
                      <w:strike/>
                      <w:color w:val="FF0000"/>
                      <w:szCs w:val="20"/>
                    </w:rPr>
                    <w:lastRenderedPageBreak/>
                    <w:t>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86282">
                    <w:rPr>
                      <w:rFonts w:cs="Arial"/>
                      <w:strike/>
                      <w:color w:val="FF0000"/>
                      <w:szCs w:val="20"/>
                    </w:rPr>
                    <w:lastRenderedPageBreak/>
                    <w:t xml:space="preserve">для отражения в Журналах операций (код формы по </w:t>
                  </w:r>
                  <w:r w:rsidRPr="00D86282">
                    <w:rPr>
                      <w:rFonts w:cs="Arial"/>
                      <w:strike/>
                      <w:color w:val="FF0000"/>
                      <w:szCs w:val="20"/>
                    </w:rPr>
                    <w:lastRenderedPageBreak/>
                    <w:t>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D86282" w:rsidRDefault="00C278D1" w:rsidP="00FB0319">
                  <w:pPr>
                    <w:autoSpaceDE w:val="0"/>
                    <w:autoSpaceDN w:val="0"/>
                    <w:adjustRightInd w:val="0"/>
                    <w:spacing w:after="1" w:line="200" w:lineRule="atLeast"/>
                    <w:rPr>
                      <w:rFonts w:cs="Arial"/>
                      <w:strike/>
                      <w:szCs w:val="20"/>
                    </w:rPr>
                  </w:pPr>
                  <w:r w:rsidRPr="00D86282">
                    <w:rPr>
                      <w:rFonts w:cs="Arial"/>
                      <w:strike/>
                      <w:color w:val="FF0000"/>
                      <w:szCs w:val="20"/>
                    </w:rPr>
                    <w:lastRenderedPageBreak/>
                    <w:t>167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Акт о признании безнадежной к взысканию задолженности по доходам (код формы по ОКУД 0510436) &lt;</w:t>
                  </w:r>
                  <w:r w:rsidRPr="00877ABA">
                    <w:rPr>
                      <w:rFonts w:cs="Arial"/>
                      <w:strike/>
                      <w:color w:val="FF0000"/>
                      <w:szCs w:val="20"/>
                    </w:rPr>
                    <w:t>70</w:t>
                  </w:r>
                  <w:r>
                    <w:rPr>
                      <w:rFonts w:cs="Arial"/>
                      <w:szCs w:val="20"/>
                    </w:rPr>
                    <w:t>&gt; с приложением скан-копии справки о принятых мерах по обеспечению документов, подтверждающих обстоятельства (случаи), указывающие на безнадежность взыскания указанной задолженности.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одномоментное после утверждения документа уполномоченными лицами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77ABA">
                    <w:rPr>
                      <w:rFonts w:cs="Arial"/>
                      <w:strike/>
                      <w:color w:val="FF0000"/>
                      <w:szCs w:val="20"/>
                    </w:rPr>
                    <w:t>Журналах</w:t>
                  </w:r>
                  <w:r>
                    <w:rPr>
                      <w:rFonts w:cs="Arial"/>
                      <w:szCs w:val="20"/>
                    </w:rPr>
                    <w:t xml:space="preserve"> операций (код формы по ОКУД 0504071), </w:t>
                  </w:r>
                  <w:r w:rsidRPr="00877ABA">
                    <w:rPr>
                      <w:rFonts w:cs="Arial"/>
                      <w:strike/>
                      <w:color w:val="FF0000"/>
                      <w:szCs w:val="20"/>
                    </w:rPr>
                    <w:t>установленных правилами организации и ведения бюджетного учета, отражения в</w:t>
                  </w:r>
                  <w:r>
                    <w:rPr>
                      <w:rFonts w:cs="Arial"/>
                      <w:szCs w:val="20"/>
                    </w:rPr>
                    <w:t xml:space="preserve">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77ABA">
                    <w:rPr>
                      <w:rFonts w:cs="Arial"/>
                      <w:strike/>
                      <w:color w:val="FF0000"/>
                      <w:szCs w:val="20"/>
                    </w:rPr>
                    <w:t>168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22" w:name="П29"/>
                  <w:bookmarkEnd w:id="22"/>
                  <w:r w:rsidRPr="000934CD">
                    <w:rPr>
                      <w:rFonts w:cs="Arial"/>
                      <w:szCs w:val="20"/>
                    </w:rPr>
                    <w:t>Реестр сумм списанной задолженности, нереальной к взысканию</w:t>
                  </w:r>
                </w:p>
                <w:p w:rsidR="000934CD" w:rsidRDefault="005055CD" w:rsidP="00FB0319">
                  <w:pPr>
                    <w:autoSpaceDE w:val="0"/>
                    <w:autoSpaceDN w:val="0"/>
                    <w:adjustRightInd w:val="0"/>
                    <w:spacing w:after="1" w:line="200" w:lineRule="atLeast"/>
                    <w:rPr>
                      <w:rFonts w:cs="Arial"/>
                      <w:szCs w:val="20"/>
                    </w:rPr>
                  </w:pPr>
                  <w:hyperlink w:anchor="П30" w:history="1">
                    <w:r w:rsidR="000934CD" w:rsidRPr="000934CD">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934CD">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934CD">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934CD">
                    <w:rPr>
                      <w:rFonts w:cs="Arial"/>
                      <w:szCs w:val="20"/>
                    </w:rPr>
                    <w:t xml:space="preserve">направление не позднее </w:t>
                  </w:r>
                  <w:r w:rsidRPr="00877ABA">
                    <w:rPr>
                      <w:rFonts w:cs="Arial"/>
                      <w:strike/>
                      <w:color w:val="FF0000"/>
                      <w:szCs w:val="20"/>
                    </w:rPr>
                    <w:t>1</w:t>
                  </w:r>
                  <w:r w:rsidRPr="000934CD">
                    <w:rPr>
                      <w:rFonts w:cs="Arial"/>
                      <w:szCs w:val="20"/>
                    </w:rPr>
                    <w:t xml:space="preserve"> (</w:t>
                  </w:r>
                  <w:r w:rsidRPr="00877ABA">
                    <w:rPr>
                      <w:rFonts w:cs="Arial"/>
                      <w:strike/>
                      <w:color w:val="FF0000"/>
                      <w:szCs w:val="20"/>
                    </w:rPr>
                    <w:t>одного</w:t>
                  </w:r>
                  <w:r w:rsidRPr="000934CD">
                    <w:rPr>
                      <w:rFonts w:cs="Arial"/>
                      <w:szCs w:val="20"/>
                    </w:rPr>
                    <w:t xml:space="preserve">) </w:t>
                  </w:r>
                  <w:r w:rsidRPr="00877ABA">
                    <w:rPr>
                      <w:rFonts w:cs="Arial"/>
                      <w:strike/>
                      <w:color w:val="FF0000"/>
                      <w:szCs w:val="20"/>
                    </w:rPr>
                    <w:t>рабочего дня</w:t>
                  </w:r>
                  <w:r w:rsidRPr="000934CD">
                    <w:rPr>
                      <w:rFonts w:cs="Arial"/>
                      <w:szCs w:val="20"/>
                    </w:rPr>
                    <w:t xml:space="preserve"> со дня формирования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934CD">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934CD">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934CD">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934CD">
                    <w:rPr>
                      <w:rFonts w:cs="Arial"/>
                      <w:szCs w:val="20"/>
                    </w:rPr>
                    <w:t xml:space="preserve">для отражения в </w:t>
                  </w:r>
                  <w:r w:rsidRPr="00877ABA">
                    <w:rPr>
                      <w:rFonts w:cs="Arial"/>
                      <w:strike/>
                      <w:color w:val="FF0000"/>
                      <w:szCs w:val="20"/>
                    </w:rPr>
                    <w:t>Журналах</w:t>
                  </w:r>
                  <w:r w:rsidRPr="000934CD">
                    <w:rPr>
                      <w:rFonts w:cs="Arial"/>
                      <w:szCs w:val="20"/>
                    </w:rPr>
                    <w:t xml:space="preserve"> операций (код формы по ОКУД 0504071), </w:t>
                  </w:r>
                  <w:r w:rsidRPr="00877ABA">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877ABA" w:rsidRDefault="00C278D1" w:rsidP="00FB0319">
                  <w:pPr>
                    <w:autoSpaceDE w:val="0"/>
                    <w:autoSpaceDN w:val="0"/>
                    <w:adjustRightInd w:val="0"/>
                    <w:spacing w:after="1" w:line="200" w:lineRule="atLeast"/>
                    <w:rPr>
                      <w:rFonts w:cs="Arial"/>
                      <w:strike/>
                      <w:szCs w:val="20"/>
                    </w:rPr>
                  </w:pPr>
                  <w:r w:rsidRPr="00877ABA">
                    <w:rPr>
                      <w:rFonts w:cs="Arial"/>
                      <w:strike/>
                      <w:color w:val="FF0000"/>
                      <w:szCs w:val="20"/>
                    </w:rPr>
                    <w:t>169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о списании задолженности, невостребованной кредиторами, </w:t>
                  </w:r>
                  <w:r>
                    <w:rPr>
                      <w:rFonts w:cs="Arial"/>
                      <w:szCs w:val="20"/>
                    </w:rPr>
                    <w:lastRenderedPageBreak/>
                    <w:t xml:space="preserve">со счета </w:t>
                  </w:r>
                  <w:r w:rsidRPr="00877ABA">
                    <w:rPr>
                      <w:rFonts w:cs="Arial"/>
                      <w:strike/>
                      <w:color w:val="FF0000"/>
                      <w:szCs w:val="20"/>
                    </w:rPr>
                    <w:t>______</w:t>
                  </w:r>
                  <w:r>
                    <w:rPr>
                      <w:rFonts w:cs="Arial"/>
                      <w:szCs w:val="20"/>
                    </w:rPr>
                    <w:t xml:space="preserve"> (код формы по ОКУД 0510437) &lt;</w:t>
                  </w:r>
                  <w:r w:rsidRPr="00877ABA">
                    <w:rPr>
                      <w:rFonts w:cs="Arial"/>
                      <w:strike/>
                      <w:color w:val="FF0000"/>
                      <w:szCs w:val="20"/>
                    </w:rPr>
                    <w:t>71</w:t>
                  </w:r>
                  <w:r>
                    <w:rPr>
                      <w:rFonts w:cs="Arial"/>
                      <w:szCs w:val="20"/>
                    </w:rPr>
                    <w:t>&gt; в части переплат доходов</w:t>
                  </w: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77ABA">
                    <w:rPr>
                      <w:rFonts w:cs="Arial"/>
                      <w:strike/>
                      <w:color w:val="FF0000"/>
                      <w:szCs w:val="20"/>
                    </w:rPr>
                    <w:t>169</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о списании задолженности, невостребованной кредиторами, со счета </w:t>
                  </w:r>
                  <w:r w:rsidRPr="00877ABA">
                    <w:rPr>
                      <w:rFonts w:cs="Arial"/>
                      <w:strike/>
                      <w:color w:val="FF0000"/>
                      <w:szCs w:val="20"/>
                    </w:rPr>
                    <w:t>______</w:t>
                  </w:r>
                  <w:r>
                    <w:rPr>
                      <w:rFonts w:cs="Arial"/>
                      <w:szCs w:val="20"/>
                    </w:rPr>
                    <w:t xml:space="preserve"> (код формы по ОКУД 0510437) (при принятии решения о списании задолженности, невостребованной кредиторами инвентаризационной комиссией)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 "Электронный бюджет" одновременно с формированием Акта о результатах инвентаризации (код формы по ОКУД 0504835)</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члены инвентаризационной комиссии субъекта централизованного учета, председатель инвентаризационной комиссии субъекта централизованного учета, ответственное лицо субъекта централизованного учета, руководитель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w:t>
                  </w:r>
                  <w:r w:rsidRPr="00877ABA">
                    <w:rPr>
                      <w:rFonts w:cs="Arial"/>
                      <w:strike/>
                      <w:color w:val="FF0000"/>
                      <w:szCs w:val="20"/>
                    </w:rPr>
                    <w:t>с момента</w:t>
                  </w:r>
                  <w:r>
                    <w:rPr>
                      <w:rFonts w:cs="Arial"/>
                      <w:szCs w:val="20"/>
                    </w:rPr>
                    <w:t xml:space="preserve"> поступления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77ABA">
                    <w:rPr>
                      <w:rFonts w:cs="Arial"/>
                      <w:strike/>
                      <w:color w:val="FF0000"/>
                      <w:szCs w:val="20"/>
                    </w:rPr>
                    <w:t>Журналах</w:t>
                  </w:r>
                  <w:r>
                    <w:rPr>
                      <w:rFonts w:cs="Arial"/>
                      <w:szCs w:val="20"/>
                    </w:rPr>
                    <w:t xml:space="preserve"> операций (код формы по ОКУД 0504071), </w:t>
                  </w:r>
                  <w:r w:rsidRPr="00877ABA">
                    <w:rPr>
                      <w:rFonts w:cs="Arial"/>
                      <w:strike/>
                      <w:color w:val="FF0000"/>
                      <w:szCs w:val="20"/>
                    </w:rPr>
                    <w:t>установленных правилами организации и ведения бюджетного учета, отражения в</w:t>
                  </w:r>
                  <w:r>
                    <w:rPr>
                      <w:rFonts w:cs="Arial"/>
                      <w:szCs w:val="20"/>
                    </w:rPr>
                    <w:t xml:space="preserve">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77ABA">
                    <w:rPr>
                      <w:rFonts w:cs="Arial"/>
                      <w:strike/>
                      <w:color w:val="FF0000"/>
                      <w:szCs w:val="20"/>
                    </w:rPr>
                    <w:t>169</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о списании задолженности, невостребованной кредиторами, со счета </w:t>
                  </w:r>
                  <w:r w:rsidRPr="00877ABA">
                    <w:rPr>
                      <w:rFonts w:cs="Arial"/>
                      <w:strike/>
                      <w:color w:val="FF0000"/>
                      <w:szCs w:val="20"/>
                    </w:rPr>
                    <w:t>______</w:t>
                  </w:r>
                  <w:r>
                    <w:rPr>
                      <w:rFonts w:cs="Arial"/>
                      <w:szCs w:val="20"/>
                    </w:rPr>
                    <w:t xml:space="preserve"> (код формы по ОКУД 0510437) (при принятии </w:t>
                  </w:r>
                  <w:r>
                    <w:rPr>
                      <w:rFonts w:cs="Arial"/>
                      <w:szCs w:val="20"/>
                    </w:rPr>
                    <w:lastRenderedPageBreak/>
                    <w:t>решения о списании задолженности, невостребованной кредиторами комиссией по поступлению и выбытию активов)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1 (одного) рабочего дня </w:t>
                  </w:r>
                  <w:r w:rsidRPr="00877ABA">
                    <w:rPr>
                      <w:rFonts w:cs="Arial"/>
                      <w:strike/>
                      <w:color w:val="FF0000"/>
                      <w:szCs w:val="20"/>
                    </w:rPr>
                    <w:t>с момента</w:t>
                  </w:r>
                  <w:r>
                    <w:rPr>
                      <w:rFonts w:cs="Arial"/>
                      <w:szCs w:val="20"/>
                    </w:rPr>
                    <w:t xml:space="preserve"> </w:t>
                  </w:r>
                  <w:r>
                    <w:rPr>
                      <w:rFonts w:cs="Arial"/>
                      <w:szCs w:val="20"/>
                    </w:rPr>
                    <w:lastRenderedPageBreak/>
                    <w:t>утверждения Акта о результатах инвентаризации (код формы по ОКУД 0504835)</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члены комиссии по поступлению и выбытию активов субъект</w:t>
                  </w:r>
                  <w:r>
                    <w:rPr>
                      <w:rFonts w:cs="Arial"/>
                      <w:szCs w:val="20"/>
                    </w:rPr>
                    <w:lastRenderedPageBreak/>
                    <w:t>а централизованного учета, председатель комиссии по поступлению и выбытию активов субъекта централизованного учета, ответственное лицо субъекта централизованного учета, руководитель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1 (одного) рабочего дня </w:t>
                  </w:r>
                  <w:r w:rsidRPr="00877ABA">
                    <w:rPr>
                      <w:rFonts w:cs="Arial"/>
                      <w:strike/>
                      <w:color w:val="FF0000"/>
                      <w:szCs w:val="20"/>
                    </w:rPr>
                    <w:t>с момента</w:t>
                  </w:r>
                  <w:r>
                    <w:rPr>
                      <w:rFonts w:cs="Arial"/>
                      <w:szCs w:val="20"/>
                    </w:rPr>
                    <w:t xml:space="preserve"> поступления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77ABA">
                    <w:rPr>
                      <w:rFonts w:cs="Arial"/>
                      <w:strike/>
                      <w:color w:val="FF0000"/>
                      <w:szCs w:val="20"/>
                    </w:rPr>
                    <w:t>Журналах</w:t>
                  </w:r>
                  <w:r>
                    <w:rPr>
                      <w:rFonts w:cs="Arial"/>
                      <w:szCs w:val="20"/>
                    </w:rPr>
                    <w:t xml:space="preserve"> операций (код формы по ОКУД 0504071), </w:t>
                  </w:r>
                  <w:r w:rsidRPr="00877ABA">
                    <w:rPr>
                      <w:rFonts w:cs="Arial"/>
                      <w:strike/>
                      <w:color w:val="FF0000"/>
                      <w:szCs w:val="20"/>
                    </w:rPr>
                    <w:t xml:space="preserve">установленных правилами организации и </w:t>
                  </w:r>
                  <w:r w:rsidRPr="00877ABA">
                    <w:rPr>
                      <w:rFonts w:cs="Arial"/>
                      <w:strike/>
                      <w:color w:val="FF0000"/>
                      <w:szCs w:val="20"/>
                    </w:rPr>
                    <w:lastRenderedPageBreak/>
                    <w:t>ведения бюджетного учета, отражения в</w:t>
                  </w:r>
                  <w:r>
                    <w:rPr>
                      <w:rFonts w:cs="Arial"/>
                      <w:szCs w:val="20"/>
                    </w:rPr>
                    <w:t xml:space="preserve">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7339DA" w:rsidRDefault="00C278D1" w:rsidP="00FB0319">
                  <w:pPr>
                    <w:autoSpaceDE w:val="0"/>
                    <w:autoSpaceDN w:val="0"/>
                    <w:adjustRightInd w:val="0"/>
                    <w:spacing w:after="1" w:line="200" w:lineRule="atLeast"/>
                    <w:rPr>
                      <w:rFonts w:cs="Arial"/>
                      <w:strike/>
                      <w:szCs w:val="20"/>
                    </w:rPr>
                  </w:pPr>
                  <w:r w:rsidRPr="007339DA">
                    <w:rPr>
                      <w:rFonts w:cs="Arial"/>
                      <w:strike/>
                      <w:color w:val="FF0000"/>
                      <w:szCs w:val="20"/>
                    </w:rPr>
                    <w:lastRenderedPageBreak/>
                    <w:t>170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Справка о перечислении поступлений в бюджеты (код формы по КФД 0531468) &lt;</w:t>
                  </w:r>
                  <w:r w:rsidRPr="007339DA">
                    <w:rPr>
                      <w:rFonts w:cs="Arial"/>
                      <w:strike/>
                      <w:color w:val="FF0000"/>
                      <w:szCs w:val="20"/>
                    </w:rPr>
                    <w:t>72</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Pr="007339DA" w:rsidRDefault="00C278D1" w:rsidP="00FB0319">
                  <w:pPr>
                    <w:autoSpaceDE w:val="0"/>
                    <w:autoSpaceDN w:val="0"/>
                    <w:adjustRightInd w:val="0"/>
                    <w:spacing w:after="1" w:line="200" w:lineRule="atLeast"/>
                    <w:rPr>
                      <w:rFonts w:cs="Arial"/>
                      <w:strike/>
                      <w:szCs w:val="20"/>
                    </w:rPr>
                  </w:pPr>
                  <w:r w:rsidRPr="007339DA">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339DA">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339DA">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1 (одного) рабочего дня после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7339DA">
                    <w:rPr>
                      <w:rFonts w:cs="Arial"/>
                      <w:strike/>
                      <w:color w:val="FF0000"/>
                      <w:szCs w:val="20"/>
                    </w:rPr>
                    <w:t>Журналах</w:t>
                  </w:r>
                  <w:r>
                    <w:rPr>
                      <w:rFonts w:cs="Arial"/>
                      <w:szCs w:val="20"/>
                    </w:rPr>
                    <w:t xml:space="preserve"> операций (код формы по ОКУД 0504071), </w:t>
                  </w:r>
                  <w:r w:rsidRPr="007339DA">
                    <w:rPr>
                      <w:rFonts w:cs="Arial"/>
                      <w:strike/>
                      <w:color w:val="FF0000"/>
                      <w:szCs w:val="20"/>
                    </w:rPr>
                    <w:t>установленных правилами организации и ведения бюджетного учета</w:t>
                  </w: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339DA">
                    <w:rPr>
                      <w:rFonts w:cs="Arial"/>
                      <w:strike/>
                      <w:color w:val="FF0000"/>
                      <w:szCs w:val="20"/>
                    </w:rPr>
                    <w:t>171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Выписка из лицевого счета администратора доходов бюджета (код </w:t>
                  </w:r>
                  <w:r>
                    <w:rPr>
                      <w:rFonts w:cs="Arial"/>
                      <w:szCs w:val="20"/>
                    </w:rPr>
                    <w:lastRenderedPageBreak/>
                    <w:t>формы по КФД 0531761), приложение к Выписке из лицевого счета администратора доходов бюджета (код формы по КФД 0531779) &lt;</w:t>
                  </w:r>
                  <w:r w:rsidRPr="007339DA">
                    <w:rPr>
                      <w:rFonts w:cs="Arial"/>
                      <w:strike/>
                      <w:color w:val="FF0000"/>
                      <w:szCs w:val="20"/>
                    </w:rPr>
                    <w:t>73</w:t>
                  </w:r>
                  <w:r>
                    <w:rPr>
                      <w:rFonts w:cs="Arial"/>
                      <w:szCs w:val="20"/>
                    </w:rPr>
                    <w:t>&gt; с расчетными (платежными) документами</w:t>
                  </w: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339DA">
                    <w:rPr>
                      <w:rFonts w:cs="Arial"/>
                      <w:strike/>
                      <w:color w:val="FF0000"/>
                      <w:szCs w:val="20"/>
                    </w:rPr>
                    <w:lastRenderedPageBreak/>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339DA">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339DA">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 течение 1 (одного) рабочего дня </w:t>
                  </w:r>
                  <w:r w:rsidRPr="007339DA">
                    <w:rPr>
                      <w:rFonts w:cs="Arial"/>
                      <w:strike/>
                      <w:color w:val="FF0000"/>
                      <w:szCs w:val="20"/>
                    </w:rPr>
                    <w:t>после</w:t>
                  </w:r>
                  <w:r>
                    <w:rPr>
                      <w:rFonts w:cs="Arial"/>
                      <w:szCs w:val="20"/>
                    </w:rPr>
                    <w:t xml:space="preserve"> </w:t>
                  </w:r>
                  <w:r>
                    <w:rPr>
                      <w:rFonts w:cs="Arial"/>
                      <w:szCs w:val="20"/>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339DA">
                    <w:rPr>
                      <w:rFonts w:cs="Arial"/>
                      <w:strike/>
                      <w:color w:val="FF0000"/>
                      <w:szCs w:val="20"/>
                    </w:rPr>
                    <w:lastRenderedPageBreak/>
                    <w:t>обработка Выписки для отражения</w:t>
                  </w:r>
                  <w:r>
                    <w:rPr>
                      <w:rFonts w:cs="Arial"/>
                      <w:szCs w:val="20"/>
                    </w:rPr>
                    <w:t xml:space="preserve"> факта </w:t>
                  </w:r>
                  <w:r>
                    <w:rPr>
                      <w:rFonts w:cs="Arial"/>
                      <w:szCs w:val="20"/>
                    </w:rPr>
                    <w:lastRenderedPageBreak/>
                    <w:t>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7339DA">
                    <w:rPr>
                      <w:rFonts w:cs="Arial"/>
                      <w:strike/>
                      <w:color w:val="FF0000"/>
                      <w:szCs w:val="20"/>
                    </w:rPr>
                    <w:t>Журналах</w:t>
                  </w:r>
                  <w:r>
                    <w:rPr>
                      <w:rFonts w:cs="Arial"/>
                      <w:szCs w:val="20"/>
                    </w:rPr>
                    <w:t xml:space="preserve"> операций (код формы по ОКУД </w:t>
                  </w:r>
                  <w:r>
                    <w:rPr>
                      <w:rFonts w:cs="Arial"/>
                      <w:szCs w:val="20"/>
                    </w:rPr>
                    <w:lastRenderedPageBreak/>
                    <w:t>0504071)</w:t>
                  </w:r>
                  <w:r w:rsidRPr="007339DA">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B43B28" w:rsidRDefault="00C278D1" w:rsidP="00FB0319">
                  <w:pPr>
                    <w:autoSpaceDE w:val="0"/>
                    <w:autoSpaceDN w:val="0"/>
                    <w:adjustRightInd w:val="0"/>
                    <w:spacing w:after="1" w:line="200" w:lineRule="atLeast"/>
                    <w:rPr>
                      <w:rFonts w:cs="Arial"/>
                      <w:strike/>
                      <w:szCs w:val="20"/>
                    </w:rPr>
                  </w:pPr>
                  <w:r w:rsidRPr="00B43B28">
                    <w:rPr>
                      <w:rFonts w:cs="Arial"/>
                      <w:strike/>
                      <w:color w:val="FF0000"/>
                      <w:szCs w:val="20"/>
                    </w:rPr>
                    <w:lastRenderedPageBreak/>
                    <w:t>172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Отчет о состоянии лицевого счета администратора доходов бюджета (код формы по КФД 0531787) &lt;</w:t>
                  </w:r>
                  <w:r w:rsidRPr="00B43B28">
                    <w:rPr>
                      <w:rFonts w:cs="Arial"/>
                      <w:strike/>
                      <w:color w:val="FF0000"/>
                      <w:szCs w:val="20"/>
                    </w:rPr>
                    <w:t>74</w:t>
                  </w:r>
                  <w:r>
                    <w:rPr>
                      <w:rFonts w:cs="Arial"/>
                      <w:szCs w:val="20"/>
                    </w:rPr>
                    <w:t>&gt;</w:t>
                  </w: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Pr="00B43B28" w:rsidRDefault="00C278D1" w:rsidP="00FB0319">
                  <w:pPr>
                    <w:autoSpaceDE w:val="0"/>
                    <w:autoSpaceDN w:val="0"/>
                    <w:adjustRightInd w:val="0"/>
                    <w:spacing w:after="1" w:line="200" w:lineRule="atLeast"/>
                    <w:rPr>
                      <w:rFonts w:cs="Arial"/>
                      <w:strike/>
                      <w:szCs w:val="20"/>
                    </w:rPr>
                  </w:pPr>
                  <w:r w:rsidRPr="00B43B28">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 течение 1 (одного) рабочего дня </w:t>
                  </w:r>
                  <w:r w:rsidRPr="00B43B28">
                    <w:rPr>
                      <w:rFonts w:cs="Arial"/>
                      <w:strike/>
                      <w:color w:val="FF0000"/>
                      <w:szCs w:val="20"/>
                    </w:rPr>
                    <w:t>после</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сверка </w:t>
                  </w:r>
                  <w:r w:rsidRPr="00B43B28">
                    <w:rPr>
                      <w:rFonts w:cs="Arial"/>
                      <w:strike/>
                      <w:color w:val="FF0000"/>
                      <w:szCs w:val="20"/>
                    </w:rPr>
                    <w:t>данных</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B43B28">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173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Выписка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0531763) &lt;</w:t>
                  </w:r>
                  <w:r w:rsidRPr="00B43B28">
                    <w:rPr>
                      <w:rFonts w:cs="Arial"/>
                      <w:strike/>
                      <w:color w:val="FF0000"/>
                      <w:szCs w:val="20"/>
                    </w:rPr>
                    <w:t>75</w:t>
                  </w:r>
                  <w:r>
                    <w:rPr>
                      <w:rFonts w:cs="Arial"/>
                      <w:szCs w:val="20"/>
                    </w:rPr>
                    <w:t xml:space="preserve">&gt;, приложение к Выписке из лицевого счета главного администратора источников финансирования дефицита </w:t>
                  </w:r>
                  <w:r>
                    <w:rPr>
                      <w:rFonts w:cs="Arial"/>
                      <w:szCs w:val="20"/>
                    </w:rPr>
                    <w:lastRenderedPageBreak/>
                    <w:t>бюджета (администратора источников финансирования дефицита бюджета с полномочиями главного администратора) (код формы по КФД 0531781) &lt;</w:t>
                  </w:r>
                  <w:r w:rsidRPr="00B43B28">
                    <w:rPr>
                      <w:rFonts w:cs="Arial"/>
                      <w:strike/>
                      <w:color w:val="FF0000"/>
                      <w:szCs w:val="20"/>
                    </w:rPr>
                    <w:t>76</w:t>
                  </w:r>
                  <w:r>
                    <w:rPr>
                      <w:rFonts w:cs="Arial"/>
                      <w:szCs w:val="20"/>
                    </w:rPr>
                    <w:t>&gt; с расчетными (платежными) документами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lastRenderedPageBreak/>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 течение 1 (одного) рабочего дня </w:t>
                  </w:r>
                  <w:r w:rsidRPr="00B43B28">
                    <w:rPr>
                      <w:rFonts w:cs="Arial"/>
                      <w:strike/>
                      <w:color w:val="FF0000"/>
                      <w:szCs w:val="20"/>
                    </w:rPr>
                    <w:t>после</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обработка Выписки для отражения</w:t>
                  </w:r>
                  <w:r>
                    <w:rPr>
                      <w:rFonts w:cs="Arial"/>
                      <w:szCs w:val="20"/>
                    </w:rPr>
                    <w:t xml:space="preserve">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B43B28">
                    <w:rPr>
                      <w:rFonts w:cs="Arial"/>
                      <w:strike/>
                      <w:color w:val="FF0000"/>
                      <w:szCs w:val="20"/>
                    </w:rPr>
                    <w:t>Журналах</w:t>
                  </w:r>
                  <w:r>
                    <w:rPr>
                      <w:rFonts w:cs="Arial"/>
                      <w:szCs w:val="20"/>
                    </w:rPr>
                    <w:t xml:space="preserve"> операций (код формы по ОКУД 0504071)</w:t>
                  </w:r>
                  <w:r w:rsidRPr="00B43B28">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B43B28" w:rsidRDefault="00C278D1" w:rsidP="00FB0319">
                  <w:pPr>
                    <w:autoSpaceDE w:val="0"/>
                    <w:autoSpaceDN w:val="0"/>
                    <w:adjustRightInd w:val="0"/>
                    <w:spacing w:after="1" w:line="200" w:lineRule="atLeast"/>
                    <w:rPr>
                      <w:rFonts w:cs="Arial"/>
                      <w:strike/>
                      <w:szCs w:val="20"/>
                    </w:rPr>
                  </w:pPr>
                  <w:r w:rsidRPr="00B43B28">
                    <w:rPr>
                      <w:rFonts w:cs="Arial"/>
                      <w:strike/>
                      <w:color w:val="FF0000"/>
                      <w:szCs w:val="20"/>
                    </w:rPr>
                    <w:t>174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Отчет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0531795) &lt;</w:t>
                  </w:r>
                  <w:r w:rsidRPr="00B43B28">
                    <w:rPr>
                      <w:rFonts w:cs="Arial"/>
                      <w:strike/>
                      <w:color w:val="FF0000"/>
                      <w:szCs w:val="20"/>
                    </w:rPr>
                    <w:t>77</w:t>
                  </w:r>
                  <w:r>
                    <w:rPr>
                      <w:rFonts w:cs="Arial"/>
                      <w:szCs w:val="20"/>
                    </w:rPr>
                    <w:t>&gt;</w:t>
                  </w: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Pr="00B43B28" w:rsidRDefault="00C278D1" w:rsidP="00FB0319">
                  <w:pPr>
                    <w:autoSpaceDE w:val="0"/>
                    <w:autoSpaceDN w:val="0"/>
                    <w:adjustRightInd w:val="0"/>
                    <w:spacing w:after="1" w:line="200" w:lineRule="atLeast"/>
                    <w:rPr>
                      <w:rFonts w:cs="Arial"/>
                      <w:strike/>
                      <w:szCs w:val="20"/>
                    </w:rPr>
                  </w:pPr>
                  <w:r w:rsidRPr="00B43B28">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ежемесячно</w:t>
                  </w:r>
                  <w:r>
                    <w:rPr>
                      <w:rFonts w:cs="Arial"/>
                      <w:szCs w:val="20"/>
                    </w:rPr>
                    <w:t xml:space="preserve"> в течение 1 (одного) рабочего дня </w:t>
                  </w:r>
                  <w:r w:rsidRPr="00B43B28">
                    <w:rPr>
                      <w:rFonts w:cs="Arial"/>
                      <w:strike/>
                      <w:color w:val="FF0000"/>
                      <w:szCs w:val="20"/>
                    </w:rPr>
                    <w:t>после</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сверка </w:t>
                  </w:r>
                  <w:r w:rsidRPr="00B43B28">
                    <w:rPr>
                      <w:rFonts w:cs="Arial"/>
                      <w:strike/>
                      <w:color w:val="FF0000"/>
                      <w:szCs w:val="20"/>
                    </w:rPr>
                    <w:t>данных</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B43B28">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B43B28" w:rsidRDefault="00C278D1" w:rsidP="00FB0319">
                  <w:pPr>
                    <w:autoSpaceDE w:val="0"/>
                    <w:autoSpaceDN w:val="0"/>
                    <w:adjustRightInd w:val="0"/>
                    <w:spacing w:after="1" w:line="200" w:lineRule="atLeast"/>
                    <w:rPr>
                      <w:rFonts w:cs="Arial"/>
                      <w:strike/>
                      <w:szCs w:val="20"/>
                    </w:rPr>
                  </w:pPr>
                  <w:r w:rsidRPr="00B43B28">
                    <w:rPr>
                      <w:rFonts w:cs="Arial"/>
                      <w:strike/>
                      <w:color w:val="FF0000"/>
                      <w:szCs w:val="20"/>
                    </w:rPr>
                    <w:t>175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Выписка из лицевого счета администратора источников финансирования дефицита бюджета (код формы по КФД 0531764), приложение к Выписке из лицевого счета главного администратора источников финансирования дефицита бюджета (код формы по КФД </w:t>
                  </w:r>
                  <w:r>
                    <w:rPr>
                      <w:rFonts w:cs="Arial"/>
                      <w:szCs w:val="20"/>
                    </w:rPr>
                    <w:lastRenderedPageBreak/>
                    <w:t>0531782) &lt;</w:t>
                  </w:r>
                  <w:r w:rsidRPr="00EC2F5B">
                    <w:rPr>
                      <w:rFonts w:cs="Arial"/>
                      <w:strike/>
                      <w:color w:val="FF0000"/>
                      <w:szCs w:val="20"/>
                    </w:rPr>
                    <w:t>78</w:t>
                  </w:r>
                  <w:r>
                    <w:rPr>
                      <w:rFonts w:cs="Arial"/>
                      <w:szCs w:val="20"/>
                    </w:rPr>
                    <w:t>&gt; с расчетными (платежными) документами</w:t>
                  </w: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C2F5B">
                    <w:rPr>
                      <w:rFonts w:cs="Arial"/>
                      <w:strike/>
                      <w:color w:val="FF0000"/>
                      <w:szCs w:val="20"/>
                    </w:rPr>
                    <w:lastRenderedPageBreak/>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 течение 1 (одного) рабочего дня </w:t>
                  </w:r>
                  <w:r w:rsidRPr="00EC2F5B">
                    <w:rPr>
                      <w:rFonts w:cs="Arial"/>
                      <w:strike/>
                      <w:color w:val="FF0000"/>
                      <w:szCs w:val="20"/>
                    </w:rPr>
                    <w:t>после</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C2F5B">
                    <w:rPr>
                      <w:rFonts w:cs="Arial"/>
                      <w:strike/>
                      <w:color w:val="FF0000"/>
                      <w:szCs w:val="20"/>
                    </w:rPr>
                    <w:t>обработка Выписки для отражения</w:t>
                  </w:r>
                  <w:r>
                    <w:rPr>
                      <w:rFonts w:cs="Arial"/>
                      <w:szCs w:val="20"/>
                    </w:rPr>
                    <w:t xml:space="preserve">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C2F5B">
                    <w:rPr>
                      <w:rFonts w:cs="Arial"/>
                      <w:strike/>
                      <w:color w:val="FF0000"/>
                      <w:szCs w:val="20"/>
                    </w:rPr>
                    <w:t>Журналах</w:t>
                  </w:r>
                  <w:r>
                    <w:rPr>
                      <w:rFonts w:cs="Arial"/>
                      <w:szCs w:val="20"/>
                    </w:rPr>
                    <w:t xml:space="preserve"> операций (код формы по ОКУД 0504071)</w:t>
                  </w:r>
                  <w:r w:rsidRPr="00EC2F5B">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176</w:t>
                  </w:r>
                </w:p>
              </w:tc>
              <w:tc>
                <w:tcPr>
                  <w:tcW w:w="1701" w:type="dxa"/>
                  <w:tcBorders>
                    <w:top w:val="single" w:sz="4" w:space="0" w:color="auto"/>
                    <w:left w:val="single" w:sz="4" w:space="0" w:color="auto"/>
                    <w:bottom w:val="single" w:sz="4" w:space="0" w:color="auto"/>
                    <w:right w:val="single" w:sz="4" w:space="0" w:color="auto"/>
                  </w:tcBorders>
                </w:tcPr>
                <w:p w:rsidR="00B43B28" w:rsidRDefault="00C278D1" w:rsidP="00FB0319">
                  <w:pPr>
                    <w:autoSpaceDE w:val="0"/>
                    <w:autoSpaceDN w:val="0"/>
                    <w:adjustRightInd w:val="0"/>
                    <w:spacing w:after="1" w:line="200" w:lineRule="atLeast"/>
                    <w:rPr>
                      <w:rFonts w:cs="Arial"/>
                      <w:szCs w:val="20"/>
                    </w:rPr>
                  </w:pPr>
                  <w:r>
                    <w:rPr>
                      <w:rFonts w:cs="Arial"/>
                      <w:szCs w:val="20"/>
                    </w:rPr>
                    <w:t>Отчет о состоянии лицевого счета администратора источников финансирования дефицита бюджета (код формы по КФД 0531791) &lt;</w:t>
                  </w:r>
                  <w:r w:rsidRPr="00B43B28">
                    <w:rPr>
                      <w:rFonts w:cs="Arial"/>
                      <w:strike/>
                      <w:color w:val="FF0000"/>
                      <w:szCs w:val="20"/>
                    </w:rPr>
                    <w:t>79</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C2F5B">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 течение 1 (одного) рабочего дня </w:t>
                  </w:r>
                  <w:r w:rsidRPr="00EC2F5B">
                    <w:rPr>
                      <w:rFonts w:cs="Arial"/>
                      <w:strike/>
                      <w:color w:val="FF0000"/>
                      <w:szCs w:val="20"/>
                    </w:rPr>
                    <w:t>после</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сверка </w:t>
                  </w:r>
                  <w:r w:rsidRPr="00EC2F5B">
                    <w:rPr>
                      <w:rFonts w:cs="Arial"/>
                      <w:strike/>
                      <w:color w:val="FF0000"/>
                      <w:szCs w:val="20"/>
                    </w:rPr>
                    <w:t>данных</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EC2F5B">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177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Распоряжения о совершении казначейских платежей по форме согласно Приложению N 18 к Приказу N 21н по лицевому счету администратора доходов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177.1</w:t>
                  </w:r>
                </w:p>
              </w:tc>
              <w:tc>
                <w:tcPr>
                  <w:tcW w:w="1701" w:type="dxa"/>
                  <w:tcBorders>
                    <w:top w:val="single" w:sz="4" w:space="0" w:color="auto"/>
                    <w:left w:val="single" w:sz="4" w:space="0" w:color="auto"/>
                    <w:bottom w:val="single" w:sz="4" w:space="0" w:color="auto"/>
                    <w:right w:val="single" w:sz="4" w:space="0" w:color="auto"/>
                  </w:tcBorders>
                </w:tcPr>
                <w:p w:rsidR="00C278D1" w:rsidRPr="00BB1992" w:rsidRDefault="00C278D1" w:rsidP="00FB0319">
                  <w:pPr>
                    <w:autoSpaceDE w:val="0"/>
                    <w:autoSpaceDN w:val="0"/>
                    <w:adjustRightInd w:val="0"/>
                    <w:spacing w:after="1" w:line="200" w:lineRule="atLeast"/>
                    <w:rPr>
                      <w:rFonts w:cs="Arial"/>
                      <w:szCs w:val="20"/>
                    </w:rPr>
                  </w:pPr>
                  <w:r w:rsidRPr="00B43B28">
                    <w:rPr>
                      <w:rFonts w:cs="Arial"/>
                      <w:strike/>
                      <w:color w:val="FF0000"/>
                      <w:szCs w:val="20"/>
                    </w:rPr>
                    <w:t>Распоряжения о совершении казначейских платежей по форме согласно Приложению N 18 к Приказу N 21н по лицевому счету администратора доходов федерального бюджета (при использовании субъектом централизованного учета Реестра о поступлении в бюджеты (п. 162 Графика документооборота))</w:t>
                  </w:r>
                </w:p>
                <w:p w:rsidR="00BB1992" w:rsidRDefault="00BB1992"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формирование средствами ГИИС "Электронный бюджет" в установленные сроки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уполномоченные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обработка Выписки из лицевого счета администратора доходов федерального бюджета (код формы по КФД 0531761) для отражения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lastRenderedPageBreak/>
                    <w:t>177.2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C2F5B">
                    <w:rPr>
                      <w:rFonts w:cs="Arial"/>
                      <w:strike/>
                      <w:color w:val="FF0000"/>
                      <w:szCs w:val="20"/>
                    </w:rPr>
                    <w:t>Распоряжения</w:t>
                  </w:r>
                  <w:r>
                    <w:rPr>
                      <w:rFonts w:cs="Arial"/>
                      <w:szCs w:val="20"/>
                    </w:rPr>
                    <w:t xml:space="preserve"> о совершении казначейских платежей по форме согласно </w:t>
                  </w:r>
                  <w:r w:rsidRPr="00EC2F5B">
                    <w:rPr>
                      <w:rFonts w:cs="Arial"/>
                      <w:strike/>
                      <w:color w:val="FF0000"/>
                      <w:szCs w:val="20"/>
                    </w:rPr>
                    <w:t>Приложению</w:t>
                  </w:r>
                  <w:r>
                    <w:rPr>
                      <w:rFonts w:cs="Arial"/>
                      <w:szCs w:val="20"/>
                    </w:rPr>
                    <w:t xml:space="preserve"> N 18 к </w:t>
                  </w:r>
                  <w:r w:rsidRPr="00EC2F5B">
                    <w:rPr>
                      <w:rFonts w:cs="Arial"/>
                      <w:strike/>
                      <w:color w:val="FF0000"/>
                      <w:szCs w:val="20"/>
                    </w:rPr>
                    <w:t>Приказу</w:t>
                  </w:r>
                  <w:r>
                    <w:rPr>
                      <w:rFonts w:cs="Arial"/>
                      <w:szCs w:val="20"/>
                    </w:rPr>
                    <w:t xml:space="preserve"> N 21н по лицевому счету администратора доходов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1 (одного) рабочего дня со дня поступления первичных документов-оснований для возврата денежных средств (копия документа, подтверждающего факт уплаты платежа), а также при необходимости документы, подтверждающие право плательщика на возврат)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 главный бухгалтер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C2F5B">
                    <w:rPr>
                      <w:rFonts w:cs="Arial"/>
                      <w:strike/>
                      <w:color w:val="FF0000"/>
                      <w:szCs w:val="20"/>
                    </w:rPr>
                    <w:t>обработка Выписки из лицевого счета администратора доходов федерального бюджета (код формы по КФД 0531761)</w:t>
                  </w:r>
                  <w:r>
                    <w:rPr>
                      <w:rFonts w:cs="Arial"/>
                      <w:szCs w:val="20"/>
                    </w:rPr>
                    <w:t xml:space="preserve"> для отражения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C2F5B">
                    <w:rPr>
                      <w:rFonts w:cs="Arial"/>
                      <w:strike/>
                      <w:color w:val="FF0000"/>
                      <w:szCs w:val="20"/>
                    </w:rPr>
                    <w:t>Журналах</w:t>
                  </w:r>
                  <w:r>
                    <w:rPr>
                      <w:rFonts w:cs="Arial"/>
                      <w:szCs w:val="20"/>
                    </w:rPr>
                    <w:t xml:space="preserve"> операций (код формы по ОКУД 0504071), </w:t>
                  </w:r>
                  <w:r w:rsidRPr="00EC2F5B">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43B28">
                    <w:rPr>
                      <w:rFonts w:cs="Arial"/>
                      <w:strike/>
                      <w:color w:val="FF0000"/>
                      <w:szCs w:val="20"/>
                    </w:rPr>
                    <w:t>178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Справка органа Федерального казначейства (код формы по КФД 0531453) &lt;</w:t>
                  </w:r>
                  <w:r w:rsidRPr="00EC2F5B">
                    <w:rPr>
                      <w:rFonts w:cs="Arial"/>
                      <w:strike/>
                      <w:color w:val="FF0000"/>
                      <w:szCs w:val="20"/>
                    </w:rPr>
                    <w:t>80</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автоматизированной системы Федерального казначейства не позднее 1 (одного) рабочего дня с момента принятия соответствующего решения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уполномоченные лица субъекта централизованного учета, ответственный исполнитель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обработка Выписки из лицевого счета администратора доходов федерального бюджета (код формы по КФД 0531761) для отражения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C2F5B">
                    <w:rPr>
                      <w:rFonts w:cs="Arial"/>
                      <w:strike/>
                      <w:color w:val="FF0000"/>
                      <w:szCs w:val="20"/>
                    </w:rPr>
                    <w:t>Журналах</w:t>
                  </w:r>
                  <w:r>
                    <w:rPr>
                      <w:rFonts w:cs="Arial"/>
                      <w:szCs w:val="20"/>
                    </w:rPr>
                    <w:t xml:space="preserve"> операций (код формы по ОКУД 0504071), </w:t>
                  </w:r>
                  <w:r w:rsidRPr="00EC2F5B">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EC2F5B" w:rsidRDefault="00C278D1" w:rsidP="00FB0319">
                  <w:pPr>
                    <w:autoSpaceDE w:val="0"/>
                    <w:autoSpaceDN w:val="0"/>
                    <w:adjustRightInd w:val="0"/>
                    <w:spacing w:after="1" w:line="200" w:lineRule="atLeast"/>
                    <w:rPr>
                      <w:rFonts w:cs="Arial"/>
                      <w:strike/>
                      <w:szCs w:val="20"/>
                    </w:rPr>
                  </w:pPr>
                  <w:r w:rsidRPr="00EC2F5B">
                    <w:rPr>
                      <w:rFonts w:cs="Arial"/>
                      <w:strike/>
                      <w:color w:val="FF0000"/>
                      <w:szCs w:val="20"/>
                    </w:rPr>
                    <w:t>179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 платежей, ошибочно зачисленных на счет другого органа Федерального казначейства </w:t>
                  </w:r>
                  <w:r w:rsidRPr="00EC2F5B">
                    <w:rPr>
                      <w:rFonts w:cs="Arial"/>
                      <w:strike/>
                      <w:color w:val="FF0000"/>
                      <w:szCs w:val="20"/>
                    </w:rPr>
                    <w:t>(код формы по КФД 0531477) &lt;81&gt;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автоматизированной системы Федерального казначейства не позднее 1 (одного) рабочего дня с момента принятия </w:t>
                  </w:r>
                  <w:r>
                    <w:rPr>
                      <w:rFonts w:cs="Arial"/>
                      <w:szCs w:val="20"/>
                    </w:rPr>
                    <w:lastRenderedPageBreak/>
                    <w:t>соответствующего решения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уполномоченные лица субъекта централизованного учета, ответственный исполни</w:t>
                  </w:r>
                  <w:r>
                    <w:rPr>
                      <w:rFonts w:cs="Arial"/>
                      <w:szCs w:val="20"/>
                    </w:rPr>
                    <w:lastRenderedPageBreak/>
                    <w:t>тель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C2F5B">
                    <w:rPr>
                      <w:rFonts w:cs="Arial"/>
                      <w:strike/>
                      <w:color w:val="FF0000"/>
                      <w:szCs w:val="20"/>
                    </w:rPr>
                    <w:t>обработка Выписки из лицевого счета администратора доходов федерального бюджета (код формы по КФД 0531761)</w:t>
                  </w:r>
                  <w:r>
                    <w:rPr>
                      <w:rFonts w:cs="Arial"/>
                      <w:szCs w:val="20"/>
                    </w:rPr>
                    <w:t xml:space="preserve"> для отражения </w:t>
                  </w:r>
                  <w:r>
                    <w:rPr>
                      <w:rFonts w:cs="Arial"/>
                      <w:szCs w:val="20"/>
                    </w:rPr>
                    <w:lastRenderedPageBreak/>
                    <w:t>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EC2F5B">
                    <w:rPr>
                      <w:rFonts w:cs="Arial"/>
                      <w:strike/>
                      <w:color w:val="FF0000"/>
                      <w:szCs w:val="20"/>
                    </w:rPr>
                    <w:t>Журналах</w:t>
                  </w:r>
                  <w:r>
                    <w:rPr>
                      <w:rFonts w:cs="Arial"/>
                      <w:szCs w:val="20"/>
                    </w:rPr>
                    <w:t xml:space="preserve"> операций (код формы по ОКУД 0504071), </w:t>
                  </w:r>
                  <w:r w:rsidRPr="00EC2F5B">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C2F5B">
                    <w:rPr>
                      <w:rFonts w:cs="Arial"/>
                      <w:strike/>
                      <w:color w:val="FF0000"/>
                      <w:szCs w:val="20"/>
                    </w:rPr>
                    <w:t>180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Решение о признании (восстановлении) сомнительной задолженности по доходам (код формы по ОКУД 0510445) &lt;</w:t>
                  </w:r>
                  <w:r w:rsidRPr="00F371B8">
                    <w:rPr>
                      <w:rFonts w:cs="Arial"/>
                      <w:strike/>
                      <w:color w:val="FF0000"/>
                      <w:szCs w:val="20"/>
                    </w:rPr>
                    <w:t>82</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члены Комиссий субъекта централизованного учета, председатель Комиссии субъекта централизованного учета, ответственное лицо субъекта централизованного учета, руководитель субъекта централизованного учета</w:t>
                  </w: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F371B8" w:rsidRDefault="00F371B8" w:rsidP="00F371B8">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p w:rsidR="00F371B8" w:rsidRDefault="00F371B8"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одномоментно после утверждения документа уполномоченными лицами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F371B8">
                    <w:rPr>
                      <w:rFonts w:cs="Arial"/>
                      <w:strike/>
                      <w:color w:val="FF0000"/>
                      <w:szCs w:val="20"/>
                    </w:rPr>
                    <w:t>Журналах</w:t>
                  </w:r>
                  <w:r>
                    <w:rPr>
                      <w:rFonts w:cs="Arial"/>
                      <w:szCs w:val="20"/>
                    </w:rPr>
                    <w:t xml:space="preserve"> операций (код формы по ОКУД 0504071), </w:t>
                  </w:r>
                  <w:r w:rsidRPr="00F371B8">
                    <w:rPr>
                      <w:rFonts w:cs="Arial"/>
                      <w:strike/>
                      <w:color w:val="FF0000"/>
                      <w:szCs w:val="20"/>
                    </w:rPr>
                    <w:t>установленных правилами организации и ведения бюджетного учета;</w:t>
                  </w:r>
                </w:p>
                <w:p w:rsidR="00C278D1" w:rsidRDefault="00C278D1" w:rsidP="00FB0319">
                  <w:pPr>
                    <w:autoSpaceDE w:val="0"/>
                    <w:autoSpaceDN w:val="0"/>
                    <w:adjustRightInd w:val="0"/>
                    <w:spacing w:after="1" w:line="200" w:lineRule="atLeast"/>
                    <w:rPr>
                      <w:rFonts w:cs="Arial"/>
                      <w:szCs w:val="20"/>
                    </w:rPr>
                  </w:pPr>
                  <w:r w:rsidRPr="00F371B8">
                    <w:rPr>
                      <w:rFonts w:cs="Arial"/>
                      <w:strike/>
                      <w:color w:val="FF0000"/>
                      <w:szCs w:val="20"/>
                    </w:rPr>
                    <w:t>для отражения в</w:t>
                  </w:r>
                  <w:r>
                    <w:rPr>
                      <w:rFonts w:cs="Arial"/>
                      <w:szCs w:val="20"/>
                    </w:rPr>
                    <w:t xml:space="preserve"> Журнале операций по забалансовому счету (код формы по ОКУД 0509213)</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23" w:name="Р1_9"/>
                  <w:bookmarkEnd w:id="23"/>
                  <w:r>
                    <w:rPr>
                      <w:rFonts w:cs="Arial"/>
                      <w:szCs w:val="20"/>
                    </w:rPr>
                    <w:lastRenderedPageBreak/>
                    <w:t>7. Учет субсидий бюджетным, автономным учреждениям, юридическим лицам и межбюджетных трансфертов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F371B8" w:rsidRDefault="00C278D1" w:rsidP="00FB0319">
                  <w:pPr>
                    <w:autoSpaceDE w:val="0"/>
                    <w:autoSpaceDN w:val="0"/>
                    <w:adjustRightInd w:val="0"/>
                    <w:spacing w:after="1" w:line="200" w:lineRule="atLeast"/>
                    <w:rPr>
                      <w:rFonts w:cs="Arial"/>
                      <w:strike/>
                      <w:szCs w:val="20"/>
                    </w:rPr>
                  </w:pPr>
                  <w:r w:rsidRPr="00F371B8">
                    <w:rPr>
                      <w:rFonts w:cs="Arial"/>
                      <w:strike/>
                      <w:color w:val="FF0000"/>
                      <w:szCs w:val="20"/>
                    </w:rPr>
                    <w:t>181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Правовые акты субъекта централизованного учета, регламентирующие вопросы предоставления субсидий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26ED">
                    <w:rPr>
                      <w:rFonts w:cs="Arial"/>
                      <w:strike/>
                      <w:color w:val="FF0000"/>
                      <w:szCs w:val="20"/>
                    </w:rPr>
                    <w:t>электронный образ (</w:t>
                  </w:r>
                  <w:r>
                    <w:rPr>
                      <w:rFonts w:cs="Arial"/>
                      <w:szCs w:val="20"/>
                    </w:rPr>
                    <w:t>скан-копия</w:t>
                  </w:r>
                  <w:r w:rsidRPr="00FB26E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5 (пяти) рабочих дней со дня утверждения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26ED">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26ED">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FB26ED">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371B8">
                    <w:rPr>
                      <w:rFonts w:cs="Arial"/>
                      <w:strike/>
                      <w:color w:val="FF0000"/>
                      <w:szCs w:val="20"/>
                    </w:rPr>
                    <w:t>182</w:t>
                  </w:r>
                </w:p>
              </w:tc>
              <w:tc>
                <w:tcPr>
                  <w:tcW w:w="1701" w:type="dxa"/>
                  <w:tcBorders>
                    <w:top w:val="single" w:sz="4" w:space="0" w:color="auto"/>
                    <w:left w:val="single" w:sz="4" w:space="0" w:color="auto"/>
                    <w:bottom w:val="single" w:sz="4" w:space="0" w:color="auto"/>
                    <w:right w:val="single" w:sz="4" w:space="0" w:color="auto"/>
                  </w:tcBorders>
                </w:tcPr>
                <w:p w:rsidR="00F371B8" w:rsidRDefault="00C278D1" w:rsidP="00FB0319">
                  <w:pPr>
                    <w:autoSpaceDE w:val="0"/>
                    <w:autoSpaceDN w:val="0"/>
                    <w:adjustRightInd w:val="0"/>
                    <w:spacing w:after="1" w:line="200" w:lineRule="atLeast"/>
                    <w:rPr>
                      <w:rFonts w:cs="Arial"/>
                      <w:szCs w:val="20"/>
                    </w:rPr>
                  </w:pPr>
                  <w:r>
                    <w:rPr>
                      <w:rFonts w:cs="Arial"/>
                      <w:szCs w:val="20"/>
                    </w:rPr>
                    <w:t xml:space="preserve">Соглашение о предоставлении субсидии бюджетным и автономным учреждениям на финансовое обеспечение </w:t>
                  </w:r>
                  <w:r>
                    <w:rPr>
                      <w:rFonts w:cs="Arial"/>
                      <w:szCs w:val="20"/>
                    </w:rPr>
                    <w:lastRenderedPageBreak/>
                    <w:t>выполнения государственного (муниципального) задания; субсидии на иные цели, субсидии на цели осуществления капитальных вложений с приложением графика перечисления субсидии, предусмотренного соглашением (договором)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FB26ED">
                    <w:rPr>
                      <w:rFonts w:cs="Arial"/>
                      <w:strike/>
                      <w:color w:val="FF0000"/>
                      <w:szCs w:val="20"/>
                    </w:rPr>
                    <w:t xml:space="preserve">из подсистемы "Бюджетное </w:t>
                  </w:r>
                  <w:r w:rsidRPr="00FB26ED">
                    <w:rPr>
                      <w:rFonts w:cs="Arial"/>
                      <w:strike/>
                      <w:color w:val="FF0000"/>
                      <w:szCs w:val="20"/>
                    </w:rPr>
                    <w:lastRenderedPageBreak/>
                    <w:t>планирование" ГИИС "Электронный бюджет"</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в день подписания документа </w:t>
                  </w:r>
                  <w:r w:rsidRPr="00FB26ED">
                    <w:rPr>
                      <w:rFonts w:cs="Arial"/>
                      <w:strike/>
                      <w:color w:val="FF0000"/>
                      <w:szCs w:val="20"/>
                    </w:rPr>
                    <w:t xml:space="preserve">в подсистеме "Бюджетное планирование" ГИИС </w:t>
                  </w:r>
                  <w:r w:rsidRPr="00FB26ED">
                    <w:rPr>
                      <w:rFonts w:cs="Arial"/>
                      <w:strike/>
                      <w:color w:val="FF0000"/>
                      <w:szCs w:val="20"/>
                    </w:rPr>
                    <w:lastRenderedPageBreak/>
                    <w:t>"Электронный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субъекта централизованн</w:t>
                  </w:r>
                  <w:r>
                    <w:rPr>
                      <w:rFonts w:cs="Arial"/>
                      <w:szCs w:val="20"/>
                    </w:rPr>
                    <w:lastRenderedPageBreak/>
                    <w:t>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одномоментно после получения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в учете, принятие к учету бюджетного </w:t>
                  </w:r>
                  <w:r>
                    <w:rPr>
                      <w:rFonts w:cs="Arial"/>
                      <w:szCs w:val="20"/>
                    </w:rPr>
                    <w:lastRenderedPageBreak/>
                    <w:t>обязательства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FB26ED">
                    <w:rPr>
                      <w:rFonts w:cs="Arial"/>
                      <w:strike/>
                      <w:color w:val="FF0000"/>
                      <w:szCs w:val="20"/>
                    </w:rPr>
                    <w:t>Журналах операций</w:t>
                  </w:r>
                  <w:r>
                    <w:rPr>
                      <w:rFonts w:cs="Arial"/>
                      <w:szCs w:val="20"/>
                    </w:rPr>
                    <w:t xml:space="preserve"> (код формы по ОКУД 0504071)</w:t>
                  </w:r>
                  <w:r w:rsidRPr="00FB26ED">
                    <w:rPr>
                      <w:rFonts w:cs="Arial"/>
                      <w:strike/>
                      <w:color w:val="FF0000"/>
                      <w:szCs w:val="20"/>
                    </w:rPr>
                    <w:t xml:space="preserve">, установленных правилами </w:t>
                  </w:r>
                  <w:r w:rsidRPr="00FB26ED">
                    <w:rPr>
                      <w:rFonts w:cs="Arial"/>
                      <w:strike/>
                      <w:color w:val="FF0000"/>
                      <w:szCs w:val="20"/>
                    </w:rPr>
                    <w:lastRenderedPageBreak/>
                    <w:t>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F371B8" w:rsidRDefault="00C278D1" w:rsidP="00FB0319">
                  <w:pPr>
                    <w:autoSpaceDE w:val="0"/>
                    <w:autoSpaceDN w:val="0"/>
                    <w:adjustRightInd w:val="0"/>
                    <w:spacing w:after="1" w:line="200" w:lineRule="atLeast"/>
                    <w:rPr>
                      <w:rFonts w:cs="Arial"/>
                      <w:strike/>
                      <w:szCs w:val="20"/>
                    </w:rPr>
                  </w:pPr>
                  <w:r w:rsidRPr="00F371B8">
                    <w:rPr>
                      <w:rFonts w:cs="Arial"/>
                      <w:strike/>
                      <w:color w:val="FF0000"/>
                      <w:szCs w:val="20"/>
                    </w:rPr>
                    <w:lastRenderedPageBreak/>
                    <w:t>183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Соглашение (договор) о предоставлении гранта в форме субсидии с приложением план-графика перечисления гранта, предусмотренного соглашением (договором)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FB26ED">
                    <w:rPr>
                      <w:rFonts w:cs="Arial"/>
                      <w:strike/>
                      <w:color w:val="FF0000"/>
                      <w:szCs w:val="20"/>
                    </w:rPr>
                    <w:t>из подсистемы "Бюджетное планирование" ГИИС "Электронный бюджет"</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 день подписания документа </w:t>
                  </w:r>
                  <w:r w:rsidRPr="00FB26ED">
                    <w:rPr>
                      <w:rFonts w:cs="Arial"/>
                      <w:strike/>
                      <w:color w:val="FF0000"/>
                      <w:szCs w:val="20"/>
                    </w:rPr>
                    <w:t>в подсистеме "Бюджетное планирование"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получения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принятие к учету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FB26ED">
                    <w:rPr>
                      <w:rFonts w:cs="Arial"/>
                      <w:strike/>
                      <w:color w:val="FF0000"/>
                      <w:szCs w:val="20"/>
                    </w:rPr>
                    <w:t>Журналах операций</w:t>
                  </w:r>
                  <w:r>
                    <w:rPr>
                      <w:rFonts w:cs="Arial"/>
                      <w:szCs w:val="20"/>
                    </w:rPr>
                    <w:t xml:space="preserve"> (код формы по ОКУД 0504071)</w:t>
                  </w:r>
                  <w:r w:rsidRPr="00FB26ED">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26ED">
                    <w:rPr>
                      <w:rFonts w:cs="Arial"/>
                      <w:strike/>
                      <w:color w:val="FF0000"/>
                      <w:szCs w:val="20"/>
                    </w:rPr>
                    <w:t>184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Соглашение (договор), нормативный правовой акт о предоставлении субсидии юридическому лицу, иному юридическому лицу (за исключением субсидии федеральному бюджетному или автономному учреждению) или индивидуальному предпринимателю или физическому лицу - </w:t>
                  </w:r>
                  <w:r>
                    <w:rPr>
                      <w:rFonts w:cs="Arial"/>
                      <w:szCs w:val="20"/>
                    </w:rPr>
                    <w:lastRenderedPageBreak/>
                    <w:t>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сведения о котором подлежат либо не подлежат включению в реестр соглашений с приложением плана-графика перечисления субсидии, предусмотренного соглашением (договором)</w:t>
                  </w:r>
                </w:p>
                <w:p w:rsidR="00FB26ED" w:rsidRDefault="00FB26ED" w:rsidP="00FB0319">
                  <w:pPr>
                    <w:autoSpaceDE w:val="0"/>
                    <w:autoSpaceDN w:val="0"/>
                    <w:adjustRightInd w:val="0"/>
                    <w:spacing w:after="1" w:line="200" w:lineRule="atLeast"/>
                    <w:rPr>
                      <w:rFonts w:cs="Arial"/>
                      <w:szCs w:val="20"/>
                    </w:rPr>
                  </w:pPr>
                </w:p>
                <w:p w:rsidR="00FB26ED" w:rsidRDefault="00FB26ED" w:rsidP="00FB0319">
                  <w:pPr>
                    <w:autoSpaceDE w:val="0"/>
                    <w:autoSpaceDN w:val="0"/>
                    <w:adjustRightInd w:val="0"/>
                    <w:spacing w:after="1" w:line="200" w:lineRule="atLeast"/>
                    <w:rPr>
                      <w:rFonts w:cs="Arial"/>
                      <w:szCs w:val="20"/>
                    </w:rPr>
                  </w:pPr>
                </w:p>
                <w:p w:rsidR="00FB26ED" w:rsidRDefault="00FB26E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26ED">
                    <w:rPr>
                      <w:rFonts w:cs="Arial"/>
                      <w:strike/>
                      <w:color w:val="FF0000"/>
                      <w:szCs w:val="20"/>
                    </w:rPr>
                    <w:t>электронный образ (</w:t>
                  </w:r>
                  <w:r>
                    <w:rPr>
                      <w:rFonts w:cs="Arial"/>
                      <w:szCs w:val="20"/>
                    </w:rPr>
                    <w:t>скан-копия</w:t>
                  </w:r>
                  <w:r w:rsidRPr="00FB26E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в уполномоченную организацию не позднее 1 (одного) рабочего дня со дня подписания (получения) соглашения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 момента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принятие к учету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FB26ED">
                    <w:rPr>
                      <w:rFonts w:cs="Arial"/>
                      <w:strike/>
                      <w:color w:val="FF0000"/>
                      <w:szCs w:val="20"/>
                    </w:rPr>
                    <w:t>Журналах операций</w:t>
                  </w:r>
                  <w:r>
                    <w:rPr>
                      <w:rFonts w:cs="Arial"/>
                      <w:szCs w:val="20"/>
                    </w:rPr>
                    <w:t xml:space="preserve"> (код формы по ОКУД 0504071)</w:t>
                  </w:r>
                  <w:r w:rsidRPr="00FB26ED">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26ED">
                    <w:rPr>
                      <w:rFonts w:cs="Arial"/>
                      <w:strike/>
                      <w:color w:val="FF0000"/>
                      <w:szCs w:val="20"/>
                    </w:rPr>
                    <w:t>185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Соглашение о предоставлении из федерального бюджета межбюджетных трансфертов бюджету субъекта Российской Федерации с приложением графика перечисления, предусмотренного соглашением (договором)</w:t>
                  </w:r>
                </w:p>
                <w:p w:rsidR="00D30285" w:rsidRDefault="00D30285"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D30285">
                    <w:rPr>
                      <w:rFonts w:cs="Arial"/>
                      <w:strike/>
                      <w:color w:val="FF0000"/>
                      <w:szCs w:val="20"/>
                    </w:rPr>
                    <w:t>из подсистемы "Бюджетное планирование" ГИИС "Электронный бюджет"</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 день подписания документа </w:t>
                  </w:r>
                  <w:r w:rsidRPr="00D30285">
                    <w:rPr>
                      <w:rFonts w:cs="Arial"/>
                      <w:strike/>
                      <w:color w:val="FF0000"/>
                      <w:szCs w:val="20"/>
                    </w:rPr>
                    <w:t>в подсистеме "Бюджетное планирование"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получения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принятие к учету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F23760">
                    <w:rPr>
                      <w:rFonts w:cs="Arial"/>
                      <w:szCs w:val="20"/>
                    </w:rPr>
                    <w:t xml:space="preserve">отражения в </w:t>
                  </w:r>
                  <w:r w:rsidRPr="00D30285">
                    <w:rPr>
                      <w:rFonts w:cs="Arial"/>
                      <w:strike/>
                      <w:color w:val="FF0000"/>
                      <w:szCs w:val="20"/>
                    </w:rPr>
                    <w:t>Журналах операций</w:t>
                  </w:r>
                  <w:r>
                    <w:rPr>
                      <w:rFonts w:cs="Arial"/>
                      <w:szCs w:val="20"/>
                    </w:rPr>
                    <w:t xml:space="preserve"> (код формы по ОКУД </w:t>
                  </w:r>
                  <w:r w:rsidRPr="00D30285">
                    <w:rPr>
                      <w:rFonts w:cs="Arial"/>
                      <w:szCs w:val="20"/>
                    </w:rPr>
                    <w:t>0504071)</w:t>
                  </w:r>
                  <w:r w:rsidRPr="00D30285">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26ED">
                    <w:rPr>
                      <w:rFonts w:cs="Arial"/>
                      <w:strike/>
                      <w:color w:val="FF0000"/>
                      <w:szCs w:val="20"/>
                    </w:rPr>
                    <w:t>186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Нормативный правовой акт, предусматривающий предоставление из федерального бюджета </w:t>
                  </w:r>
                  <w:r>
                    <w:rPr>
                      <w:rFonts w:cs="Arial"/>
                      <w:szCs w:val="20"/>
                    </w:rPr>
                    <w:lastRenderedPageBreak/>
                    <w:t>межбюджетных трансфертов бюджету субъекта Российской Федерации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w:t>
                  </w:r>
                </w:p>
                <w:p w:rsidR="00D30285" w:rsidRDefault="00D30285" w:rsidP="00FB0319">
                  <w:pPr>
                    <w:autoSpaceDE w:val="0"/>
                    <w:autoSpaceDN w:val="0"/>
                    <w:adjustRightInd w:val="0"/>
                    <w:spacing w:after="1" w:line="200" w:lineRule="atLeast"/>
                    <w:rPr>
                      <w:rFonts w:cs="Arial"/>
                      <w:szCs w:val="20"/>
                    </w:rPr>
                  </w:pPr>
                </w:p>
                <w:p w:rsidR="00D30285" w:rsidRDefault="00D30285"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30285">
                    <w:rPr>
                      <w:rFonts w:cs="Arial"/>
                      <w:strike/>
                      <w:color w:val="FF0000"/>
                      <w:szCs w:val="20"/>
                    </w:rPr>
                    <w:t>электронный образ (</w:t>
                  </w:r>
                  <w:r>
                    <w:rPr>
                      <w:rFonts w:cs="Arial"/>
                      <w:szCs w:val="20"/>
                    </w:rPr>
                    <w:t>скан-копия</w:t>
                  </w:r>
                  <w:r w:rsidRPr="00D30285">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в уполномоченную организацию не позднее 1 (одного) рабочего дня со дня </w:t>
                  </w:r>
                  <w:r>
                    <w:rPr>
                      <w:rFonts w:cs="Arial"/>
                      <w:szCs w:val="20"/>
                    </w:rPr>
                    <w:lastRenderedPageBreak/>
                    <w:t>подписания (получения) соглашения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w:t>
                  </w:r>
                  <w:r>
                    <w:rPr>
                      <w:rFonts w:cs="Arial"/>
                      <w:szCs w:val="20"/>
                    </w:rPr>
                    <w:lastRenderedPageBreak/>
                    <w:t>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 момента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в учете, принятие к учету бюджетного </w:t>
                  </w:r>
                  <w:r>
                    <w:rPr>
                      <w:rFonts w:cs="Arial"/>
                      <w:szCs w:val="20"/>
                    </w:rPr>
                    <w:lastRenderedPageBreak/>
                    <w:t>обязательства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D30285">
                    <w:rPr>
                      <w:rFonts w:cs="Arial"/>
                      <w:strike/>
                      <w:color w:val="FF0000"/>
                      <w:szCs w:val="20"/>
                    </w:rPr>
                    <w:t>Журналах операций</w:t>
                  </w:r>
                  <w:r>
                    <w:rPr>
                      <w:rFonts w:cs="Arial"/>
                      <w:szCs w:val="20"/>
                    </w:rPr>
                    <w:t xml:space="preserve"> (код формы по ОКУД 0504071)</w:t>
                  </w:r>
                  <w:r w:rsidRPr="00D30285">
                    <w:rPr>
                      <w:rFonts w:cs="Arial"/>
                      <w:strike/>
                      <w:color w:val="FF0000"/>
                      <w:szCs w:val="20"/>
                    </w:rPr>
                    <w:t xml:space="preserve">, установленных правилами </w:t>
                  </w:r>
                  <w:r w:rsidRPr="00D30285">
                    <w:rPr>
                      <w:rFonts w:cs="Arial"/>
                      <w:strike/>
                      <w:color w:val="FF0000"/>
                      <w:szCs w:val="20"/>
                    </w:rPr>
                    <w:lastRenderedPageBreak/>
                    <w:t>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26ED">
                    <w:rPr>
                      <w:rFonts w:cs="Arial"/>
                      <w:strike/>
                      <w:color w:val="FF0000"/>
                      <w:szCs w:val="20"/>
                    </w:rPr>
                    <w:lastRenderedPageBreak/>
                    <w:t>187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Бухгалтерская справка (код формы по ОКУД 0504833) </w:t>
                  </w:r>
                  <w:r w:rsidRPr="00D30285">
                    <w:rPr>
                      <w:rFonts w:cs="Arial"/>
                      <w:strike/>
                      <w:color w:val="FF0000"/>
                      <w:szCs w:val="20"/>
                    </w:rPr>
                    <w:t>&lt;83&gt;</w:t>
                  </w:r>
                  <w:r>
                    <w:rPr>
                      <w:rFonts w:cs="Arial"/>
                      <w:szCs w:val="20"/>
                    </w:rPr>
                    <w:t xml:space="preserve"> по переносу показателей санкционирования первого года, следующего за текущим (очередного финансового года), на счета санкционирования текущего финансового года</w:t>
                  </w:r>
                </w:p>
                <w:p w:rsidR="00D30285" w:rsidRDefault="00D30285"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первый рабочий день текущего финансового года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день формирования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принятие к учету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D30285">
                    <w:rPr>
                      <w:rFonts w:cs="Arial"/>
                      <w:strike/>
                      <w:color w:val="FF0000"/>
                      <w:szCs w:val="20"/>
                    </w:rPr>
                    <w:t>Журналах операций</w:t>
                  </w:r>
                  <w:r>
                    <w:rPr>
                      <w:rFonts w:cs="Arial"/>
                      <w:szCs w:val="20"/>
                    </w:rPr>
                    <w:t xml:space="preserve"> (код формы по ОКУД 0504071)</w:t>
                  </w:r>
                  <w:r w:rsidRPr="00D30285">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26ED">
                    <w:rPr>
                      <w:rFonts w:cs="Arial"/>
                      <w:strike/>
                      <w:color w:val="FF0000"/>
                      <w:szCs w:val="20"/>
                    </w:rPr>
                    <w:t>188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Сведения о бюджетном обязательстве, принятом на основании нормативного правового акта, предусматривающего </w:t>
                  </w:r>
                  <w:r w:rsidRPr="00D30285">
                    <w:rPr>
                      <w:rFonts w:cs="Arial"/>
                      <w:strike/>
                      <w:color w:val="FF0000"/>
                      <w:szCs w:val="20"/>
                    </w:rPr>
                    <w:t>предоставления</w:t>
                  </w:r>
                  <w:r>
                    <w:rPr>
                      <w:rFonts w:cs="Arial"/>
                      <w:szCs w:val="20"/>
                    </w:rPr>
                    <w:t xml:space="preserve"> субсидии или межбюджетного трансферта (в случае если заключение </w:t>
                  </w:r>
                  <w:r>
                    <w:rPr>
                      <w:rFonts w:cs="Arial"/>
                      <w:szCs w:val="20"/>
                    </w:rPr>
                    <w:lastRenderedPageBreak/>
                    <w:t>соглашения не предусмотрено)</w:t>
                  </w:r>
                </w:p>
                <w:p w:rsidR="00D30285" w:rsidRDefault="00D30285" w:rsidP="00FB0319">
                  <w:pPr>
                    <w:autoSpaceDE w:val="0"/>
                    <w:autoSpaceDN w:val="0"/>
                    <w:adjustRightInd w:val="0"/>
                    <w:spacing w:after="1" w:line="200" w:lineRule="atLeast"/>
                    <w:rPr>
                      <w:rFonts w:cs="Arial"/>
                      <w:szCs w:val="20"/>
                    </w:rPr>
                  </w:pPr>
                </w:p>
                <w:p w:rsidR="00D30285" w:rsidRDefault="00D30285"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одномоментно с формированием информации в реестре соглашений</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30285">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30285">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учетного номера принятого бюджетного обязательства при формировании распоряжения о совершении казначейских платежей</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26ED">
                    <w:rPr>
                      <w:rFonts w:cs="Arial"/>
                      <w:strike/>
                      <w:color w:val="FF0000"/>
                      <w:szCs w:val="20"/>
                    </w:rPr>
                    <w:t>189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Реестр для перечисления субсидий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4705">
                    <w:rPr>
                      <w:rFonts w:cs="Arial"/>
                      <w:strike/>
                      <w:color w:val="FF0000"/>
                      <w:szCs w:val="20"/>
                    </w:rPr>
                    <w:t>представляет</w:t>
                  </w:r>
                  <w:r>
                    <w:rPr>
                      <w:rFonts w:cs="Arial"/>
                      <w:szCs w:val="20"/>
                    </w:rPr>
                    <w:t xml:space="preserve"> в уполномоченную организацию средствами ГИИС "Электронный бюджет" в течение 2 (двух) рабочих дней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Распоряжения о совершении казначейских платежей по форме согласно </w:t>
                  </w:r>
                  <w:r w:rsidRPr="00D30285">
                    <w:rPr>
                      <w:rFonts w:cs="Arial"/>
                      <w:strike/>
                      <w:color w:val="FF0000"/>
                      <w:szCs w:val="20"/>
                    </w:rPr>
                    <w:t>Приложению</w:t>
                  </w:r>
                  <w:r>
                    <w:rPr>
                      <w:rFonts w:cs="Arial"/>
                      <w:szCs w:val="20"/>
                    </w:rPr>
                    <w:t xml:space="preserve"> N 15 к </w:t>
                  </w:r>
                  <w:r w:rsidRPr="00D30285">
                    <w:rPr>
                      <w:rFonts w:cs="Arial"/>
                      <w:strike/>
                      <w:color w:val="FF0000"/>
                      <w:szCs w:val="20"/>
                    </w:rPr>
                    <w:t>Приказу</w:t>
                  </w:r>
                  <w:r>
                    <w:rPr>
                      <w:rFonts w:cs="Arial"/>
                      <w:szCs w:val="20"/>
                    </w:rPr>
                    <w:t xml:space="preserve"> N 21н</w:t>
                  </w:r>
                </w:p>
                <w:p w:rsidR="00D30285" w:rsidRDefault="00D30285" w:rsidP="00FB0319">
                  <w:pPr>
                    <w:autoSpaceDE w:val="0"/>
                    <w:autoSpaceDN w:val="0"/>
                    <w:adjustRightInd w:val="0"/>
                    <w:spacing w:after="1" w:line="200" w:lineRule="atLeast"/>
                    <w:rPr>
                      <w:rFonts w:cs="Arial"/>
                      <w:szCs w:val="20"/>
                    </w:rPr>
                  </w:pPr>
                </w:p>
                <w:p w:rsidR="00D30285" w:rsidRDefault="00D30285" w:rsidP="00FB0319">
                  <w:pPr>
                    <w:autoSpaceDE w:val="0"/>
                    <w:autoSpaceDN w:val="0"/>
                    <w:adjustRightInd w:val="0"/>
                    <w:spacing w:after="1" w:line="200" w:lineRule="atLeast"/>
                    <w:rPr>
                      <w:rFonts w:cs="Arial"/>
                      <w:szCs w:val="20"/>
                    </w:rPr>
                  </w:pPr>
                </w:p>
                <w:p w:rsidR="00D30285" w:rsidRDefault="00D30285" w:rsidP="00FB0319">
                  <w:pPr>
                    <w:autoSpaceDE w:val="0"/>
                    <w:autoSpaceDN w:val="0"/>
                    <w:adjustRightInd w:val="0"/>
                    <w:spacing w:after="1" w:line="200" w:lineRule="atLeast"/>
                    <w:rPr>
                      <w:rFonts w:cs="Arial"/>
                      <w:szCs w:val="20"/>
                    </w:rPr>
                  </w:pPr>
                </w:p>
                <w:p w:rsidR="00D30285" w:rsidRDefault="00D30285" w:rsidP="00FB0319">
                  <w:pPr>
                    <w:autoSpaceDE w:val="0"/>
                    <w:autoSpaceDN w:val="0"/>
                    <w:adjustRightInd w:val="0"/>
                    <w:spacing w:after="1" w:line="200" w:lineRule="atLeast"/>
                    <w:rPr>
                      <w:rFonts w:cs="Arial"/>
                      <w:szCs w:val="20"/>
                    </w:rPr>
                  </w:pPr>
                </w:p>
                <w:p w:rsidR="00D30285" w:rsidRDefault="00D30285" w:rsidP="00FB0319">
                  <w:pPr>
                    <w:autoSpaceDE w:val="0"/>
                    <w:autoSpaceDN w:val="0"/>
                    <w:adjustRightInd w:val="0"/>
                    <w:spacing w:after="1" w:line="200" w:lineRule="atLeast"/>
                    <w:rPr>
                      <w:rFonts w:cs="Arial"/>
                      <w:szCs w:val="20"/>
                    </w:rPr>
                  </w:pPr>
                </w:p>
                <w:p w:rsidR="00D30285" w:rsidRDefault="00D30285"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Pr="00D30285" w:rsidRDefault="00C278D1" w:rsidP="00FB0319">
                  <w:pPr>
                    <w:autoSpaceDE w:val="0"/>
                    <w:autoSpaceDN w:val="0"/>
                    <w:adjustRightInd w:val="0"/>
                    <w:spacing w:after="1" w:line="200" w:lineRule="atLeast"/>
                    <w:rPr>
                      <w:rFonts w:cs="Arial"/>
                      <w:strike/>
                      <w:szCs w:val="20"/>
                    </w:rPr>
                  </w:pPr>
                  <w:r w:rsidRPr="00D30285">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26ED">
                    <w:rPr>
                      <w:rFonts w:cs="Arial"/>
                      <w:strike/>
                      <w:color w:val="FF0000"/>
                      <w:szCs w:val="20"/>
                    </w:rPr>
                    <w:t>190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Реестр на перечисление грантов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30285">
                    <w:rPr>
                      <w:rFonts w:cs="Arial"/>
                      <w:strike/>
                      <w:color w:val="FF0000"/>
                      <w:szCs w:val="20"/>
                    </w:rPr>
                    <w:t>представляет</w:t>
                  </w:r>
                  <w:r>
                    <w:rPr>
                      <w:rFonts w:cs="Arial"/>
                      <w:szCs w:val="20"/>
                    </w:rPr>
                    <w:t xml:space="preserve"> средствами ГИИС "Электронный бюджет" </w:t>
                  </w:r>
                  <w:r w:rsidRPr="00D30285">
                    <w:rPr>
                      <w:rFonts w:cs="Arial"/>
                      <w:strike/>
                      <w:color w:val="FF0000"/>
                      <w:szCs w:val="20"/>
                    </w:rPr>
                    <w:t>в уполномоченную организацию</w:t>
                  </w:r>
                  <w:r>
                    <w:rPr>
                      <w:rFonts w:cs="Arial"/>
                      <w:szCs w:val="20"/>
                    </w:rPr>
                    <w:t xml:space="preserve"> не позднее следующего рабочего дня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2 (двух)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Распоряжения о совершении казначейских платежей по форме согласно </w:t>
                  </w:r>
                  <w:r w:rsidRPr="00E24705">
                    <w:rPr>
                      <w:rFonts w:cs="Arial"/>
                      <w:strike/>
                      <w:color w:val="FF0000"/>
                      <w:szCs w:val="20"/>
                    </w:rPr>
                    <w:t>Приложению</w:t>
                  </w:r>
                  <w:r>
                    <w:rPr>
                      <w:rFonts w:cs="Arial"/>
                      <w:szCs w:val="20"/>
                    </w:rPr>
                    <w:t xml:space="preserve"> N 15 к </w:t>
                  </w:r>
                  <w:r w:rsidRPr="00E24705">
                    <w:rPr>
                      <w:rFonts w:cs="Arial"/>
                      <w:strike/>
                      <w:color w:val="FF0000"/>
                      <w:szCs w:val="20"/>
                    </w:rPr>
                    <w:t>Приказу</w:t>
                  </w:r>
                  <w:r>
                    <w:rPr>
                      <w:rFonts w:cs="Arial"/>
                      <w:szCs w:val="20"/>
                    </w:rPr>
                    <w:t xml:space="preserve"> N 21н</w:t>
                  </w:r>
                </w:p>
                <w:p w:rsidR="00D30285" w:rsidRDefault="00D30285" w:rsidP="00FB0319">
                  <w:pPr>
                    <w:autoSpaceDE w:val="0"/>
                    <w:autoSpaceDN w:val="0"/>
                    <w:adjustRightInd w:val="0"/>
                    <w:spacing w:after="1" w:line="200" w:lineRule="atLeast"/>
                    <w:rPr>
                      <w:rFonts w:cs="Arial"/>
                      <w:szCs w:val="20"/>
                    </w:rPr>
                  </w:pPr>
                </w:p>
                <w:p w:rsidR="00D30285" w:rsidRDefault="00D30285" w:rsidP="00FB0319">
                  <w:pPr>
                    <w:autoSpaceDE w:val="0"/>
                    <w:autoSpaceDN w:val="0"/>
                    <w:adjustRightInd w:val="0"/>
                    <w:spacing w:after="1" w:line="200" w:lineRule="atLeast"/>
                    <w:rPr>
                      <w:rFonts w:cs="Arial"/>
                      <w:szCs w:val="20"/>
                    </w:rPr>
                  </w:pPr>
                </w:p>
                <w:p w:rsidR="00D30285" w:rsidRDefault="00D30285" w:rsidP="00FB0319">
                  <w:pPr>
                    <w:autoSpaceDE w:val="0"/>
                    <w:autoSpaceDN w:val="0"/>
                    <w:adjustRightInd w:val="0"/>
                    <w:spacing w:after="1" w:line="200" w:lineRule="atLeast"/>
                    <w:rPr>
                      <w:rFonts w:cs="Arial"/>
                      <w:szCs w:val="20"/>
                    </w:rPr>
                  </w:pPr>
                </w:p>
                <w:p w:rsidR="00D30285" w:rsidRDefault="00D30285" w:rsidP="00FB0319">
                  <w:pPr>
                    <w:autoSpaceDE w:val="0"/>
                    <w:autoSpaceDN w:val="0"/>
                    <w:adjustRightInd w:val="0"/>
                    <w:spacing w:after="1" w:line="200" w:lineRule="atLeast"/>
                    <w:rPr>
                      <w:rFonts w:cs="Arial"/>
                      <w:szCs w:val="20"/>
                    </w:rPr>
                  </w:pPr>
                </w:p>
                <w:p w:rsidR="00D30285" w:rsidRDefault="00D30285" w:rsidP="00FB0319">
                  <w:pPr>
                    <w:autoSpaceDE w:val="0"/>
                    <w:autoSpaceDN w:val="0"/>
                    <w:adjustRightInd w:val="0"/>
                    <w:spacing w:after="1" w:line="200" w:lineRule="atLeast"/>
                    <w:rPr>
                      <w:rFonts w:cs="Arial"/>
                      <w:szCs w:val="20"/>
                    </w:rPr>
                  </w:pPr>
                </w:p>
                <w:p w:rsidR="00D30285" w:rsidRDefault="00D30285"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Pr="00E24705" w:rsidRDefault="00C278D1" w:rsidP="00FB0319">
                  <w:pPr>
                    <w:autoSpaceDE w:val="0"/>
                    <w:autoSpaceDN w:val="0"/>
                    <w:adjustRightInd w:val="0"/>
                    <w:spacing w:after="1" w:line="200" w:lineRule="atLeast"/>
                    <w:rPr>
                      <w:rFonts w:cs="Arial"/>
                      <w:strike/>
                      <w:szCs w:val="20"/>
                    </w:rPr>
                  </w:pPr>
                  <w:r w:rsidRPr="00E24705">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B26ED">
                    <w:rPr>
                      <w:rFonts w:cs="Arial"/>
                      <w:strike/>
                      <w:color w:val="FF0000"/>
                      <w:szCs w:val="20"/>
                    </w:rPr>
                    <w:t>191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 на формирование </w:t>
                  </w:r>
                  <w:proofErr w:type="spellStart"/>
                  <w:r>
                    <w:rPr>
                      <w:rFonts w:cs="Arial"/>
                      <w:szCs w:val="20"/>
                    </w:rPr>
                    <w:t>внебанковских</w:t>
                  </w:r>
                  <w:proofErr w:type="spellEnd"/>
                  <w:r>
                    <w:rPr>
                      <w:rFonts w:cs="Arial"/>
                      <w:szCs w:val="20"/>
                    </w:rPr>
                    <w:t xml:space="preserve"> заявок на </w:t>
                  </w:r>
                  <w:r>
                    <w:rPr>
                      <w:rFonts w:cs="Arial"/>
                      <w:szCs w:val="20"/>
                    </w:rPr>
                    <w:lastRenderedPageBreak/>
                    <w:t>кассовый расход</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представляет средствами ГИИС "Электронный </w:t>
                  </w:r>
                  <w:r>
                    <w:rPr>
                      <w:rFonts w:cs="Arial"/>
                      <w:szCs w:val="20"/>
                    </w:rPr>
                    <w:lastRenderedPageBreak/>
                    <w:t xml:space="preserve">бюджет" </w:t>
                  </w:r>
                  <w:r w:rsidRPr="00E24705">
                    <w:rPr>
                      <w:rFonts w:cs="Arial"/>
                      <w:strike/>
                      <w:color w:val="FF0000"/>
                      <w:szCs w:val="20"/>
                    </w:rPr>
                    <w:t>в уполномоченную организацию</w:t>
                  </w:r>
                  <w:r>
                    <w:rPr>
                      <w:rFonts w:cs="Arial"/>
                      <w:szCs w:val="20"/>
                    </w:rPr>
                    <w:t xml:space="preserve"> не позднее следующего рабочего дня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w:t>
                  </w:r>
                  <w:r>
                    <w:rPr>
                      <w:rFonts w:cs="Arial"/>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в течение 2 (двух) рабочих дней со дня </w:t>
                  </w:r>
                  <w:r>
                    <w:rPr>
                      <w:rFonts w:cs="Arial"/>
                      <w:szCs w:val="20"/>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отражение факта хозяйственно</w:t>
                  </w:r>
                  <w:r>
                    <w:rPr>
                      <w:rFonts w:cs="Arial"/>
                      <w:szCs w:val="20"/>
                    </w:rPr>
                    <w:lastRenderedPageBreak/>
                    <w:t>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Распоряжения о совершении казначейских платежей по форме согласно </w:t>
                  </w:r>
                  <w:r w:rsidRPr="00E24705">
                    <w:rPr>
                      <w:rFonts w:cs="Arial"/>
                      <w:strike/>
                      <w:color w:val="FF0000"/>
                      <w:szCs w:val="20"/>
                    </w:rPr>
                    <w:t>Приложению</w:t>
                  </w:r>
                  <w:r>
                    <w:rPr>
                      <w:rFonts w:cs="Arial"/>
                      <w:szCs w:val="20"/>
                    </w:rPr>
                    <w:t xml:space="preserve"> N 15 к </w:t>
                  </w:r>
                  <w:r w:rsidRPr="00E24705">
                    <w:rPr>
                      <w:rFonts w:cs="Arial"/>
                      <w:strike/>
                      <w:color w:val="FF0000"/>
                      <w:szCs w:val="20"/>
                    </w:rPr>
                    <w:t>Приказу</w:t>
                  </w:r>
                  <w:r>
                    <w:rPr>
                      <w:rFonts w:cs="Arial"/>
                      <w:szCs w:val="20"/>
                    </w:rPr>
                    <w:t xml:space="preserve"> N 21н</w:t>
                  </w: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623BC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4705">
                    <w:rPr>
                      <w:rFonts w:cs="Arial"/>
                      <w:strike/>
                      <w:color w:val="FF0000"/>
                      <w:szCs w:val="20"/>
                    </w:rPr>
                    <w:lastRenderedPageBreak/>
                    <w:t xml:space="preserve">для отражения в Журналах операций (код формы по </w:t>
                  </w:r>
                  <w:r w:rsidRPr="00E24705">
                    <w:rPr>
                      <w:rFonts w:cs="Arial"/>
                      <w:strike/>
                      <w:color w:val="FF0000"/>
                      <w:szCs w:val="20"/>
                    </w:rPr>
                    <w:lastRenderedPageBreak/>
                    <w:t>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4705">
                    <w:rPr>
                      <w:rFonts w:cs="Arial"/>
                      <w:strike/>
                      <w:color w:val="FF0000"/>
                      <w:szCs w:val="20"/>
                    </w:rPr>
                    <w:lastRenderedPageBreak/>
                    <w:t>192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Реестр на перечисление межбюджетных трансфертов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4705">
                    <w:rPr>
                      <w:rFonts w:cs="Arial"/>
                      <w:strike/>
                      <w:color w:val="FF0000"/>
                      <w:szCs w:val="20"/>
                    </w:rPr>
                    <w:t>представляет</w:t>
                  </w:r>
                  <w:r>
                    <w:rPr>
                      <w:rFonts w:cs="Arial"/>
                      <w:szCs w:val="20"/>
                    </w:rPr>
                    <w:t xml:space="preserve"> средствами ГИИС "Электронный бюджет" </w:t>
                  </w:r>
                  <w:r w:rsidRPr="00E24705">
                    <w:rPr>
                      <w:rFonts w:cs="Arial"/>
                      <w:strike/>
                      <w:color w:val="FF0000"/>
                      <w:szCs w:val="20"/>
                    </w:rPr>
                    <w:t>в уполномоченную организацию</w:t>
                  </w:r>
                  <w:r>
                    <w:rPr>
                      <w:rFonts w:cs="Arial"/>
                      <w:szCs w:val="20"/>
                    </w:rPr>
                    <w:t xml:space="preserve"> не позднее следующего рабочего дня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Распоряжения о совершении казначейских платежей по форме согласно </w:t>
                  </w:r>
                  <w:r w:rsidRPr="00E24705">
                    <w:rPr>
                      <w:rFonts w:cs="Arial"/>
                      <w:strike/>
                      <w:color w:val="FF0000"/>
                      <w:szCs w:val="20"/>
                    </w:rPr>
                    <w:t>Приложению</w:t>
                  </w:r>
                  <w:r>
                    <w:rPr>
                      <w:rFonts w:cs="Arial"/>
                      <w:szCs w:val="20"/>
                    </w:rPr>
                    <w:t xml:space="preserve"> N 15 к </w:t>
                  </w:r>
                  <w:r w:rsidRPr="00E24705">
                    <w:rPr>
                      <w:rFonts w:cs="Arial"/>
                      <w:strike/>
                      <w:color w:val="FF0000"/>
                      <w:szCs w:val="20"/>
                    </w:rPr>
                    <w:t>Приказу</w:t>
                  </w:r>
                  <w:r>
                    <w:rPr>
                      <w:rFonts w:cs="Arial"/>
                      <w:szCs w:val="20"/>
                    </w:rPr>
                    <w:t xml:space="preserve"> N 21н</w:t>
                  </w: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4705">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4705">
                    <w:rPr>
                      <w:rFonts w:cs="Arial"/>
                      <w:strike/>
                      <w:color w:val="FF0000"/>
                      <w:szCs w:val="20"/>
                    </w:rPr>
                    <w:t>193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Выписка из лицевого счета получателя бюджетных средств (код формы по КФД 0531759), с расчетными (платежными) документами при перечислении субсидии, </w:t>
                  </w:r>
                  <w:r>
                    <w:rPr>
                      <w:rFonts w:cs="Arial"/>
                      <w:szCs w:val="20"/>
                    </w:rPr>
                    <w:lastRenderedPageBreak/>
                    <w:t>межбюджетного трансферта</w:t>
                  </w: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4705">
                    <w:rPr>
                      <w:rFonts w:cs="Arial"/>
                      <w:strike/>
                      <w:color w:val="FF0000"/>
                      <w:szCs w:val="20"/>
                    </w:rPr>
                    <w:lastRenderedPageBreak/>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4705">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4705">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w:t>
                  </w:r>
                  <w:r w:rsidRPr="00E24705">
                    <w:rPr>
                      <w:rFonts w:cs="Arial"/>
                      <w:strike/>
                      <w:color w:val="FF0000"/>
                      <w:szCs w:val="20"/>
                    </w:rPr>
                    <w:t>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4705">
                    <w:rPr>
                      <w:rFonts w:cs="Arial"/>
                      <w:strike/>
                      <w:color w:val="FF0000"/>
                      <w:szCs w:val="20"/>
                    </w:rPr>
                    <w:t>Журналах операций</w:t>
                  </w:r>
                  <w:r>
                    <w:rPr>
                      <w:rFonts w:cs="Arial"/>
                      <w:szCs w:val="20"/>
                    </w:rPr>
                    <w:t xml:space="preserve"> (код формы по ОКУД 0504071), </w:t>
                  </w:r>
                  <w:r w:rsidRPr="00E24705">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4705">
                    <w:rPr>
                      <w:rFonts w:cs="Arial"/>
                      <w:strike/>
                      <w:color w:val="FF0000"/>
                      <w:szCs w:val="20"/>
                    </w:rPr>
                    <w:t>194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Дополнительное соглашение к Соглашению в результате изменения объема выделенных средств (объема межбюджетного трансферта) в текущем финансовом году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E24705">
                    <w:rPr>
                      <w:rFonts w:cs="Arial"/>
                      <w:strike/>
                      <w:color w:val="FF0000"/>
                      <w:szCs w:val="20"/>
                    </w:rPr>
                    <w:t>из подсистемы "Бюджетное планирование" ГИИС "Электронный бюджет"</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 день подписания документа </w:t>
                  </w:r>
                  <w:r w:rsidRPr="00E24705">
                    <w:rPr>
                      <w:rFonts w:cs="Arial"/>
                      <w:strike/>
                      <w:color w:val="FF0000"/>
                      <w:szCs w:val="20"/>
                    </w:rPr>
                    <w:t>в подсистеме "Бюджетное планирование"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получения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внесение изменений в ранее принятое к учету бюджетное обязательство</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4705">
                    <w:rPr>
                      <w:rFonts w:cs="Arial"/>
                      <w:strike/>
                      <w:color w:val="FF0000"/>
                      <w:szCs w:val="20"/>
                    </w:rPr>
                    <w:t>Журналах операций</w:t>
                  </w:r>
                  <w:r>
                    <w:rPr>
                      <w:rFonts w:cs="Arial"/>
                      <w:szCs w:val="20"/>
                    </w:rPr>
                    <w:t xml:space="preserve"> (код формы по ОКУД 0504071)</w:t>
                  </w:r>
                  <w:r w:rsidRPr="00E24705">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4705">
                    <w:rPr>
                      <w:rFonts w:cs="Arial"/>
                      <w:strike/>
                      <w:color w:val="FF0000"/>
                      <w:szCs w:val="20"/>
                    </w:rPr>
                    <w:t>195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w:t>
                  </w:r>
                  <w:r w:rsidRPr="000E0929">
                    <w:rPr>
                      <w:rFonts w:cs="Arial"/>
                      <w:strike/>
                      <w:color w:val="FF0000"/>
                      <w:szCs w:val="20"/>
                    </w:rPr>
                    <w:t>0504805</w:t>
                  </w:r>
                  <w:r>
                    <w:rPr>
                      <w:rFonts w:cs="Arial"/>
                      <w:szCs w:val="20"/>
                    </w:rPr>
                    <w:t xml:space="preserve">) </w:t>
                  </w:r>
                  <w:r w:rsidRPr="000E0929">
                    <w:rPr>
                      <w:rFonts w:cs="Arial"/>
                      <w:strike/>
                      <w:color w:val="FF0000"/>
                      <w:szCs w:val="20"/>
                    </w:rPr>
                    <w:t>в целях отражения взаимосвязанных операций между субъектами учета, в частности операций, возникающих при: предоставлении межбюджетных трансфертов с условиями при передаче активов, включая операции, формирующие расчеты по возврату неиспользованных средств межбюджетного трансферта;</w:t>
                  </w:r>
                </w:p>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lastRenderedPageBreak/>
                    <w:t>предоставлении с условиями при передаче активов бюджетным и автономным учреждениям субсидий (грантов) из бюджетов бюджетной системы Российской Федерации, бюджетными (автономными) учреждениями, включая операции, формирующие расчеты по возврату указанных субсидий (грантов)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lastRenderedPageBreak/>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w:t>
                  </w:r>
                  <w:r w:rsidRPr="000E0929">
                    <w:rPr>
                      <w:rFonts w:cs="Arial"/>
                      <w:strike/>
                      <w:color w:val="FF0000"/>
                      <w:szCs w:val="20"/>
                    </w:rPr>
                    <w:t>в течение 10 (десяти) рабочих дней после отчетного квартала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рабочего дня после формирования Извещения (код формы по ОКУД </w:t>
                  </w:r>
                  <w:r w:rsidRPr="000E0929">
                    <w:rPr>
                      <w:rFonts w:cs="Arial"/>
                      <w:strike/>
                      <w:color w:val="FF0000"/>
                      <w:szCs w:val="20"/>
                    </w:rPr>
                    <w:t>0504805</w:t>
                  </w:r>
                  <w:r>
                    <w:rPr>
                      <w:rFonts w:cs="Arial"/>
                      <w:szCs w:val="20"/>
                    </w:rPr>
                    <w:t>)</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средствами ГИИС "Электронный бюджет" получателю межбюджетных трансфертов, субсидий (грантов)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0E0929">
                    <w:rPr>
                      <w:rFonts w:cs="Arial"/>
                      <w:strike/>
                      <w:color w:val="FF0000"/>
                      <w:szCs w:val="20"/>
                    </w:rPr>
                    <w:t>оформления взаимосвязанных</w:t>
                  </w:r>
                  <w:r>
                    <w:rPr>
                      <w:rFonts w:cs="Arial"/>
                      <w:szCs w:val="20"/>
                    </w:rPr>
                    <w:t xml:space="preserve"> операций </w:t>
                  </w:r>
                  <w:r w:rsidRPr="000E0929">
                    <w:rPr>
                      <w:rFonts w:cs="Arial"/>
                      <w:strike/>
                      <w:color w:val="FF0000"/>
                      <w:szCs w:val="20"/>
                    </w:rPr>
                    <w:t>между субъектами учета, в частности операций, возникающих при: предоставлении межбюджетных трансфертов с условиями при передаче активов, включая операции, формирующие расчеты по возврату неиспользованных средств межбюджетного трансферта;</w:t>
                  </w:r>
                </w:p>
                <w:p w:rsidR="00C278D1" w:rsidRPr="000E0929" w:rsidRDefault="00C278D1" w:rsidP="00FB0319">
                  <w:pPr>
                    <w:autoSpaceDE w:val="0"/>
                    <w:autoSpaceDN w:val="0"/>
                    <w:adjustRightInd w:val="0"/>
                    <w:spacing w:after="1" w:line="200" w:lineRule="atLeast"/>
                    <w:rPr>
                      <w:rFonts w:cs="Arial"/>
                      <w:strike/>
                      <w:szCs w:val="20"/>
                    </w:rPr>
                  </w:pPr>
                  <w:r w:rsidRPr="000E0929">
                    <w:rPr>
                      <w:rFonts w:cs="Arial"/>
                      <w:strike/>
                      <w:color w:val="FF0000"/>
                      <w:szCs w:val="20"/>
                    </w:rPr>
                    <w:t xml:space="preserve">предоставлении с условиями при передаче </w:t>
                  </w:r>
                  <w:r w:rsidRPr="000E0929">
                    <w:rPr>
                      <w:rFonts w:cs="Arial"/>
                      <w:strike/>
                      <w:color w:val="FF0000"/>
                      <w:szCs w:val="20"/>
                    </w:rPr>
                    <w:lastRenderedPageBreak/>
                    <w:t>активов бюджетным и автономным учреждениям субсидий (грантов) из бюджетов бюджетной системы Российской Федерации, бюджетными (автономными) учреждениями, включая операции, формирующие расчеты по возврату указанных субсидий (грантов)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lastRenderedPageBreak/>
                    <w:t>196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t>Извещение (код формы по ОКУД 0504805) в целях отражения взаимосвязанных операций между субъектами учета, в частности операций, возникающих при: предоставлении межбюджетных трансфертов с условиями при передаче активов, включая операции, формирующие расчеты по возврату неиспользованных средств межбюджетного трансферта;</w:t>
                  </w:r>
                </w:p>
                <w:p w:rsidR="00C278D1" w:rsidRPr="000E0929" w:rsidRDefault="00C278D1" w:rsidP="00FB0319">
                  <w:pPr>
                    <w:autoSpaceDE w:val="0"/>
                    <w:autoSpaceDN w:val="0"/>
                    <w:adjustRightInd w:val="0"/>
                    <w:spacing w:after="1" w:line="200" w:lineRule="atLeast"/>
                    <w:rPr>
                      <w:rFonts w:cs="Arial"/>
                      <w:strike/>
                      <w:szCs w:val="20"/>
                    </w:rPr>
                  </w:pPr>
                  <w:r w:rsidRPr="000E0929">
                    <w:rPr>
                      <w:rFonts w:cs="Arial"/>
                      <w:strike/>
                      <w:color w:val="FF0000"/>
                      <w:szCs w:val="20"/>
                    </w:rPr>
                    <w:t xml:space="preserve">предоставлении с условиями при передаче активов бюджетным и автономным </w:t>
                  </w:r>
                  <w:r w:rsidRPr="000E0929">
                    <w:rPr>
                      <w:rFonts w:cs="Arial"/>
                      <w:strike/>
                      <w:color w:val="FF0000"/>
                      <w:szCs w:val="20"/>
                    </w:rPr>
                    <w:lastRenderedPageBreak/>
                    <w:t>учреждениям субсидий (грантов) из бюджетов бюджетной системы Российской Федерации, бюджетными (автономными) учреждениями, включая операции, формирующие расчеты по возврату указанных субсидий (грантов)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t>подписание в ГИИС "Электронный бюджет не позднее 1 (одного) рабочего дня со дня получения Извещения (код формы по ОКУД 0504805) от получателя межбюджетных трансфертов, субсидий (грантов)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t>руководитель (уполномоченное лицо) субъекта централизованного учета, главный бухгалтер уполномоченной организации, ответственные лица передающей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t>197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t>Сводная информация</w:t>
                  </w:r>
                  <w:r>
                    <w:rPr>
                      <w:rFonts w:cs="Arial"/>
                      <w:szCs w:val="20"/>
                    </w:rPr>
                    <w:t xml:space="preserve"> о произведенных расходах, финансовым источником которых являются субсидии из федерального бюджета в виде реестра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средствами ГИИС "Электронный бюджет" в уполномоченную организацию после согласования Отчетов о расходах, источником финансового обеспечения которых является субсидия из федерального бюджета </w:t>
                  </w:r>
                  <w:r w:rsidRPr="000E0929">
                    <w:rPr>
                      <w:rFonts w:cs="Arial"/>
                      <w:strike/>
                      <w:color w:val="FF0000"/>
                      <w:szCs w:val="20"/>
                    </w:rPr>
                    <w:t>субсидий (грантов)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уполномоченной организации, ответственные лица передающей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10 (десяти)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0E0929">
                    <w:rPr>
                      <w:rFonts w:cs="Arial"/>
                      <w:strike/>
                      <w:color w:val="FF0000"/>
                      <w:szCs w:val="20"/>
                    </w:rPr>
                    <w:t>Журналах</w:t>
                  </w:r>
                  <w:r>
                    <w:rPr>
                      <w:rFonts w:cs="Arial"/>
                      <w:szCs w:val="20"/>
                    </w:rPr>
                    <w:t xml:space="preserve"> операций (код формы по ОКУД 0504071), </w:t>
                  </w:r>
                  <w:r w:rsidRPr="000E0929">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E0929">
                    <w:rPr>
                      <w:rFonts w:cs="Arial"/>
                      <w:strike/>
                      <w:color w:val="FF0000"/>
                      <w:szCs w:val="20"/>
                    </w:rPr>
                    <w:t>198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Выписка из лицевого счета получателя бюджетных средств (код формы по КФД 0531759), с расчетными (платежными) документами при возврате субсидии в случае, если субсидия на момент внесения </w:t>
                  </w:r>
                  <w:r>
                    <w:rPr>
                      <w:rFonts w:cs="Arial"/>
                      <w:szCs w:val="20"/>
                    </w:rPr>
                    <w:lastRenderedPageBreak/>
                    <w:t>изменений в соглашение перечислена в сумме превышающей объем субсидии, установленной в дополнительном соглашении</w:t>
                  </w:r>
                </w:p>
                <w:p w:rsidR="000E0929" w:rsidRDefault="000E0929"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lastRenderedPageBreak/>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w:t>
                  </w:r>
                  <w:r w:rsidRPr="00E22958">
                    <w:rPr>
                      <w:rFonts w:cs="Arial"/>
                      <w:strike/>
                      <w:color w:val="FF0000"/>
                      <w:szCs w:val="20"/>
                    </w:rPr>
                    <w:t>в учете, уменьшение ранее принятых денежных обязательств по предоставлению субсидий</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2958">
                    <w:rPr>
                      <w:rFonts w:cs="Arial"/>
                      <w:strike/>
                      <w:color w:val="FF0000"/>
                      <w:szCs w:val="20"/>
                    </w:rPr>
                    <w:t>Журналах</w:t>
                  </w:r>
                  <w:r>
                    <w:rPr>
                      <w:rFonts w:cs="Arial"/>
                      <w:szCs w:val="20"/>
                    </w:rPr>
                    <w:t xml:space="preserve"> операций (код формы по ОКУД 0504071), </w:t>
                  </w:r>
                  <w:r w:rsidRPr="00E22958">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199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Выписка из лицевого счета администратора доходов бюджета (код формы по КФД 0531761), приложение к Выписке из лицевого счета администратора доходов бюджета (код формы по КФД 0531779) с расчетными (платежными) документами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обработка Выписки</w:t>
                  </w:r>
                  <w:r>
                    <w:rPr>
                      <w:rFonts w:cs="Arial"/>
                      <w:szCs w:val="20"/>
                    </w:rPr>
                    <w:t xml:space="preserve"> для отражения поступлений средств субсидии, неиспользованных остатков межбюджетных трансфертов в доход бюджета </w:t>
                  </w:r>
                  <w:r w:rsidRPr="00E22958">
                    <w:rPr>
                      <w:rFonts w:cs="Arial"/>
                      <w:strike/>
                      <w:color w:val="FF0000"/>
                      <w:szCs w:val="20"/>
                    </w:rPr>
                    <w:t>и перечисление средств остатка субсидии прошлого отчетного периода учреждению на те же цели в текущем финансовом году</w:t>
                  </w: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2958">
                    <w:rPr>
                      <w:rFonts w:cs="Arial"/>
                      <w:strike/>
                      <w:color w:val="FF0000"/>
                      <w:szCs w:val="20"/>
                    </w:rPr>
                    <w:t>Журналах</w:t>
                  </w:r>
                  <w:r>
                    <w:rPr>
                      <w:rFonts w:cs="Arial"/>
                      <w:szCs w:val="20"/>
                    </w:rPr>
                    <w:t xml:space="preserve"> операций (код формы по ОКУД 0504071), </w:t>
                  </w:r>
                  <w:r w:rsidRPr="00E22958">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200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учредителя о возможности направления неиспользованных остатков субсидий на те же цели в текущем </w:t>
                  </w:r>
                  <w:r>
                    <w:rPr>
                      <w:rFonts w:cs="Arial"/>
                      <w:szCs w:val="20"/>
                    </w:rPr>
                    <w:lastRenderedPageBreak/>
                    <w:t>финансовом году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электронный образ (</w:t>
                  </w:r>
                  <w:r>
                    <w:rPr>
                      <w:rFonts w:cs="Arial"/>
                      <w:szCs w:val="20"/>
                    </w:rPr>
                    <w:t>скан-копия</w:t>
                  </w:r>
                  <w:r w:rsidRPr="00E2295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после принятия решения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1)</w:t>
                  </w:r>
                  <w:r>
                    <w:rPr>
                      <w:rFonts w:cs="Arial"/>
                      <w:szCs w:val="20"/>
                    </w:rPr>
                    <w:t xml:space="preserve"> отражение факта хозяйственной жизни в учете</w:t>
                  </w:r>
                  <w:r w:rsidRPr="00E22958">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2) формирование Распоряжени</w:t>
                  </w:r>
                  <w:r w:rsidRPr="00E22958">
                    <w:rPr>
                      <w:rFonts w:cs="Arial"/>
                      <w:strike/>
                      <w:color w:val="FF0000"/>
                      <w:szCs w:val="20"/>
                    </w:rPr>
                    <w:lastRenderedPageBreak/>
                    <w:t>я о совершении казначейских платежей по форме согласно Приложению N 18 к Приказу N 21н о возможности использования остатка для перечисления средств остатка субсидии прошлого отчетного периода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E22958">
                    <w:rPr>
                      <w:rFonts w:cs="Arial"/>
                      <w:strike/>
                      <w:color w:val="FF0000"/>
                      <w:szCs w:val="20"/>
                    </w:rPr>
                    <w:t>Журналах</w:t>
                  </w:r>
                  <w:r>
                    <w:rPr>
                      <w:rFonts w:cs="Arial"/>
                      <w:szCs w:val="20"/>
                    </w:rPr>
                    <w:t xml:space="preserve"> операций (код формы по ОКУД 0504071), </w:t>
                  </w:r>
                  <w:r w:rsidRPr="00E22958">
                    <w:rPr>
                      <w:rFonts w:cs="Arial"/>
                      <w:strike/>
                      <w:color w:val="FF0000"/>
                      <w:szCs w:val="20"/>
                    </w:rPr>
                    <w:t xml:space="preserve">установленных правилами организации и </w:t>
                  </w:r>
                  <w:r w:rsidRPr="00E22958">
                    <w:rPr>
                      <w:rFonts w:cs="Arial"/>
                      <w:strike/>
                      <w:color w:val="FF0000"/>
                      <w:szCs w:val="20"/>
                    </w:rPr>
                    <w:lastRenderedPageBreak/>
                    <w:t>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E22958" w:rsidRDefault="00C278D1" w:rsidP="00FB0319">
                  <w:pPr>
                    <w:autoSpaceDE w:val="0"/>
                    <w:autoSpaceDN w:val="0"/>
                    <w:adjustRightInd w:val="0"/>
                    <w:spacing w:after="1" w:line="200" w:lineRule="atLeast"/>
                    <w:rPr>
                      <w:rFonts w:cs="Arial"/>
                      <w:strike/>
                      <w:szCs w:val="20"/>
                    </w:rPr>
                  </w:pPr>
                  <w:r w:rsidRPr="00E22958">
                    <w:rPr>
                      <w:rFonts w:cs="Arial"/>
                      <w:strike/>
                      <w:color w:val="FF0000"/>
                      <w:szCs w:val="20"/>
                    </w:rPr>
                    <w:lastRenderedPageBreak/>
                    <w:t>201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Уведомление по расчетам между бюджетами (код формы по ОКУД 0504817) &lt;</w:t>
                  </w:r>
                  <w:r w:rsidRPr="00E22958">
                    <w:rPr>
                      <w:rFonts w:cs="Arial"/>
                      <w:strike/>
                      <w:color w:val="FF0000"/>
                      <w:szCs w:val="20"/>
                    </w:rPr>
                    <w:t>84</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первых 15 (пятнадцати) рабочих дней текущего финансового года</w:t>
                  </w: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2958">
                    <w:rPr>
                      <w:rFonts w:cs="Arial"/>
                      <w:strike/>
                      <w:color w:val="FF0000"/>
                      <w:szCs w:val="20"/>
                    </w:rPr>
                    <w:t>Журналах</w:t>
                  </w:r>
                  <w:r>
                    <w:rPr>
                      <w:rFonts w:cs="Arial"/>
                      <w:szCs w:val="20"/>
                    </w:rPr>
                    <w:t xml:space="preserve"> операций (код формы по ОКУД 0504071), </w:t>
                  </w:r>
                  <w:r w:rsidRPr="00E22958">
                    <w:rPr>
                      <w:rFonts w:cs="Arial"/>
                      <w:strike/>
                      <w:color w:val="FF0000"/>
                      <w:szCs w:val="20"/>
                    </w:rPr>
                    <w:t>установленных правилами организации и ведения бюджетного учета</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24" w:name="Р1_10"/>
                  <w:bookmarkEnd w:id="24"/>
                  <w:r>
                    <w:rPr>
                      <w:rFonts w:cs="Arial"/>
                      <w:szCs w:val="20"/>
                    </w:rPr>
                    <w:t xml:space="preserve">8. Доведение бюджетных данных главным распорядителям бюджетных средств </w:t>
                  </w:r>
                  <w:r w:rsidRPr="00E22958">
                    <w:rPr>
                      <w:rFonts w:cs="Arial"/>
                      <w:strike/>
                      <w:color w:val="FF0000"/>
                      <w:szCs w:val="20"/>
                    </w:rPr>
                    <w:t>(далее - ГРБС)</w:t>
                  </w:r>
                  <w:r>
                    <w:rPr>
                      <w:rFonts w:cs="Arial"/>
                      <w:szCs w:val="20"/>
                    </w:rPr>
                    <w:t xml:space="preserve">, главным администраторам доходов бюджета </w:t>
                  </w:r>
                  <w:r w:rsidRPr="00E22958">
                    <w:rPr>
                      <w:rFonts w:cs="Arial"/>
                      <w:strike/>
                      <w:color w:val="FF0000"/>
                      <w:szCs w:val="20"/>
                    </w:rPr>
                    <w:t>(далее - ГАДБ)</w:t>
                  </w:r>
                  <w:r>
                    <w:rPr>
                      <w:rFonts w:cs="Arial"/>
                      <w:szCs w:val="20"/>
                    </w:rPr>
                    <w:t xml:space="preserve">, главным администраторам источников финансирования доходов бюджета </w:t>
                  </w:r>
                  <w:r w:rsidRPr="00E22958">
                    <w:rPr>
                      <w:rFonts w:cs="Arial"/>
                      <w:strike/>
                      <w:color w:val="FF0000"/>
                      <w:szCs w:val="20"/>
                    </w:rPr>
                    <w:t>(далее - ГАИФБ)</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202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Прогнозные данные администратора доходов бюджета, администратора источников финансирования дефицита бюджета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202</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Прогнозные данные администратора доходов бюджета, администратора </w:t>
                  </w:r>
                  <w:r>
                    <w:rPr>
                      <w:rFonts w:cs="Arial"/>
                      <w:szCs w:val="20"/>
                    </w:rPr>
                    <w:lastRenderedPageBreak/>
                    <w:t>источников финансирования дефицита бюджета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образ </w:t>
                  </w:r>
                  <w:r w:rsidRPr="003926FB">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следующего рабочего дня со дня </w:t>
                  </w:r>
                  <w:r>
                    <w:rPr>
                      <w:rFonts w:cs="Arial"/>
                      <w:szCs w:val="20"/>
                    </w:rPr>
                    <w:lastRenderedPageBreak/>
                    <w:t>утверждения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w:t>
                  </w:r>
                  <w:r>
                    <w:rPr>
                      <w:rFonts w:cs="Arial"/>
                      <w:szCs w:val="20"/>
                    </w:rPr>
                    <w:lastRenderedPageBreak/>
                    <w:t>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926FB">
                    <w:rPr>
                      <w:rFonts w:cs="Arial"/>
                      <w:strike/>
                      <w:color w:val="FF0000"/>
                      <w:szCs w:val="20"/>
                    </w:rPr>
                    <w:t>Журналах операций</w:t>
                  </w:r>
                  <w:r>
                    <w:rPr>
                      <w:rFonts w:cs="Arial"/>
                      <w:szCs w:val="20"/>
                    </w:rPr>
                    <w:t xml:space="preserve"> (код формы по ОКУД 0504071)</w:t>
                  </w:r>
                  <w:r w:rsidRPr="003926FB">
                    <w:rPr>
                      <w:rFonts w:cs="Arial"/>
                      <w:strike/>
                      <w:color w:val="FF0000"/>
                      <w:szCs w:val="20"/>
                    </w:rPr>
                    <w:t xml:space="preserve">, </w:t>
                  </w:r>
                  <w:r w:rsidRPr="003926FB">
                    <w:rPr>
                      <w:rFonts w:cs="Arial"/>
                      <w:strike/>
                      <w:color w:val="FF0000"/>
                      <w:szCs w:val="20"/>
                    </w:rPr>
                    <w:lastRenderedPageBreak/>
                    <w:t>установленных правилами организации и ведения бюджетного учета, в Карточке учета прогнозных (плановых) назначений</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lastRenderedPageBreak/>
                    <w:t>202</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Прогнозные данные администратора доходов бюджета, администратора источников финансирования дефицита бюджета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3926FB">
                    <w:rPr>
                      <w:rFonts w:cs="Arial"/>
                      <w:strike/>
                      <w:color w:val="FF0000"/>
                      <w:szCs w:val="20"/>
                    </w:rPr>
                    <w:t>из подсистемы "Бюджетное планирование" ГИИС "Электронный бюджет"</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 день подписания документа </w:t>
                  </w:r>
                  <w:r w:rsidRPr="003926FB">
                    <w:rPr>
                      <w:rFonts w:cs="Arial"/>
                      <w:strike/>
                      <w:color w:val="FF0000"/>
                      <w:szCs w:val="20"/>
                    </w:rPr>
                    <w:t>в подсистеме "Бюджетное планирование"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получения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926FB">
                    <w:rPr>
                      <w:rFonts w:cs="Arial"/>
                      <w:strike/>
                      <w:color w:val="FF0000"/>
                      <w:szCs w:val="20"/>
                    </w:rPr>
                    <w:t>Журналах операций</w:t>
                  </w:r>
                  <w:r>
                    <w:rPr>
                      <w:rFonts w:cs="Arial"/>
                      <w:szCs w:val="20"/>
                    </w:rPr>
                    <w:t xml:space="preserve"> (код формы по ОКУД 0504071)</w:t>
                  </w:r>
                  <w:r w:rsidRPr="003926FB">
                    <w:rPr>
                      <w:rFonts w:cs="Arial"/>
                      <w:strike/>
                      <w:color w:val="FF0000"/>
                      <w:szCs w:val="20"/>
                    </w:rPr>
                    <w:t>, установленных правилами организации и ведения бюджетного учета, в Карточке учета прогнозных (плановых) назначений</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203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6FB">
                    <w:rPr>
                      <w:rFonts w:cs="Arial"/>
                      <w:strike/>
                      <w:color w:val="FF0000"/>
                      <w:szCs w:val="20"/>
                    </w:rPr>
                    <w:t>Информация о детализации показателей сметы</w:t>
                  </w:r>
                  <w:r>
                    <w:rPr>
                      <w:rFonts w:cs="Arial"/>
                      <w:szCs w:val="20"/>
                    </w:rPr>
                    <w:t xml:space="preserve"> (</w:t>
                  </w:r>
                  <w:r w:rsidRPr="003926FB">
                    <w:rPr>
                      <w:rFonts w:cs="Arial"/>
                      <w:strike/>
                      <w:color w:val="FF0000"/>
                      <w:szCs w:val="20"/>
                    </w:rPr>
                    <w:t>изменения в смету</w:t>
                  </w:r>
                  <w:r>
                    <w:rPr>
                      <w:rFonts w:cs="Arial"/>
                      <w:szCs w:val="20"/>
                    </w:rPr>
                    <w:t>)</w:t>
                  </w:r>
                  <w:r w:rsidRPr="003926FB">
                    <w:rPr>
                      <w:rFonts w:cs="Arial"/>
                      <w:strike/>
                      <w:color w:val="FF0000"/>
                      <w:szCs w:val="20"/>
                    </w:rPr>
                    <w:t>, в случае отсутствия кода</w:t>
                  </w:r>
                  <w:r>
                    <w:rPr>
                      <w:rFonts w:cs="Arial"/>
                      <w:szCs w:val="20"/>
                    </w:rPr>
                    <w:t xml:space="preserve"> классификации операций сектора государственного управления </w:t>
                  </w:r>
                  <w:r w:rsidRPr="003926FB">
                    <w:rPr>
                      <w:rFonts w:cs="Arial"/>
                      <w:strike/>
                      <w:color w:val="FF0000"/>
                      <w:szCs w:val="20"/>
                    </w:rPr>
                    <w:t>в смете</w:t>
                  </w: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образ </w:t>
                  </w:r>
                  <w:r w:rsidRPr="003926FB">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6FB">
                    <w:rPr>
                      <w:rFonts w:cs="Arial"/>
                      <w:strike/>
                      <w:color w:val="FF0000"/>
                      <w:szCs w:val="20"/>
                    </w:rPr>
                    <w:t>направление</w:t>
                  </w:r>
                  <w:r>
                    <w:rPr>
                      <w:rFonts w:cs="Arial"/>
                      <w:szCs w:val="20"/>
                    </w:rPr>
                    <w:t xml:space="preserve"> не позднее следующего рабочего дня со дня утверждения бюджетной сметы (изменений в бюджетную смету)</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926FB">
                    <w:rPr>
                      <w:rFonts w:cs="Arial"/>
                      <w:strike/>
                      <w:color w:val="FF0000"/>
                      <w:szCs w:val="20"/>
                    </w:rPr>
                    <w:t>Журналах операций</w:t>
                  </w:r>
                  <w:r>
                    <w:rPr>
                      <w:rFonts w:cs="Arial"/>
                      <w:szCs w:val="20"/>
                    </w:rPr>
                    <w:t xml:space="preserve"> (код формы по ОКУД 0504071)</w:t>
                  </w:r>
                  <w:r w:rsidRPr="003926FB">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204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Казначейское уведомление (код формы по КФД 0531721) &lt;</w:t>
                  </w:r>
                  <w:r w:rsidRPr="003926FB">
                    <w:rPr>
                      <w:rFonts w:cs="Arial"/>
                      <w:strike/>
                      <w:color w:val="FF0000"/>
                      <w:szCs w:val="20"/>
                    </w:rPr>
                    <w:t>85</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6FB">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6FB">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6FB">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обработка Выписки из лицевого счета главного распорядителя (распорядителя) бюджетных средств (код формы по КФД 0531758) </w:t>
                  </w:r>
                  <w:r>
                    <w:rPr>
                      <w:rFonts w:cs="Arial"/>
                      <w:szCs w:val="20"/>
                    </w:rPr>
                    <w:lastRenderedPageBreak/>
                    <w:t>&lt;</w:t>
                  </w:r>
                  <w:r w:rsidRPr="003926FB">
                    <w:rPr>
                      <w:rFonts w:cs="Arial"/>
                      <w:strike/>
                      <w:color w:val="FF0000"/>
                      <w:szCs w:val="20"/>
                    </w:rPr>
                    <w:t>86</w:t>
                  </w:r>
                  <w:r>
                    <w:rPr>
                      <w:rFonts w:cs="Arial"/>
                      <w:szCs w:val="20"/>
                    </w:rPr>
                    <w:t>&gt; для отражения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3926FB">
                    <w:rPr>
                      <w:rFonts w:cs="Arial"/>
                      <w:strike/>
                      <w:color w:val="FF0000"/>
                      <w:szCs w:val="20"/>
                    </w:rPr>
                    <w:t>Журналах операций</w:t>
                  </w:r>
                  <w:r>
                    <w:rPr>
                      <w:rFonts w:cs="Arial"/>
                      <w:szCs w:val="20"/>
                    </w:rPr>
                    <w:t xml:space="preserve"> (код формы по ОКУД 0504071)</w:t>
                  </w:r>
                  <w:r w:rsidRPr="003926FB">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205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Выписка из лицевого счета главного распорядителя (распорядителя) бюджетных средств (код формы по КФД 0531758) с приложением Расходного расписания (код формы по КФД 0531722) &lt;</w:t>
                  </w:r>
                  <w:r w:rsidRPr="003926FB">
                    <w:rPr>
                      <w:rFonts w:cs="Arial"/>
                      <w:strike/>
                      <w:color w:val="FF0000"/>
                      <w:szCs w:val="20"/>
                    </w:rPr>
                    <w:t>87</w:t>
                  </w:r>
                  <w:r>
                    <w:rPr>
                      <w:rFonts w:cs="Arial"/>
                      <w:szCs w:val="20"/>
                    </w:rPr>
                    <w:t>&gt;</w:t>
                  </w:r>
                </w:p>
                <w:p w:rsidR="00E22958" w:rsidRDefault="00E22958"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6FB">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6FB">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6FB">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6FB">
                    <w:rPr>
                      <w:rFonts w:cs="Arial"/>
                      <w:strike/>
                      <w:color w:val="FF0000"/>
                      <w:szCs w:val="20"/>
                    </w:rPr>
                    <w:t>обработка Выписки (код формы по КФД 0531758) для отражения</w:t>
                  </w:r>
                  <w:r>
                    <w:rPr>
                      <w:rFonts w:cs="Arial"/>
                      <w:szCs w:val="20"/>
                    </w:rPr>
                    <w:t xml:space="preserve"> факта хозяйственной жизни </w:t>
                  </w:r>
                  <w:r w:rsidRPr="003926FB">
                    <w:rPr>
                      <w:rFonts w:cs="Arial"/>
                      <w:strike/>
                      <w:color w:val="FF0000"/>
                      <w:szCs w:val="20"/>
                    </w:rPr>
                    <w:t>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926FB">
                    <w:rPr>
                      <w:rFonts w:cs="Arial"/>
                      <w:strike/>
                      <w:color w:val="FF0000"/>
                      <w:szCs w:val="20"/>
                    </w:rPr>
                    <w:t>Журналах операций</w:t>
                  </w:r>
                  <w:r>
                    <w:rPr>
                      <w:rFonts w:cs="Arial"/>
                      <w:szCs w:val="20"/>
                    </w:rPr>
                    <w:t xml:space="preserve"> (код формы по ОКУД 0504071)</w:t>
                  </w:r>
                  <w:r w:rsidRPr="003926FB">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206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Выписка из лицевого счета получателя бюджетных средств (код формы по КФД 0531759) с приложением Расходного расписания (код формы по КФД 0531722)</w:t>
                  </w: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3926FB" w:rsidRDefault="003926FB" w:rsidP="00FB0319">
                  <w:pPr>
                    <w:autoSpaceDE w:val="0"/>
                    <w:autoSpaceDN w:val="0"/>
                    <w:adjustRightInd w:val="0"/>
                    <w:spacing w:after="1" w:line="200" w:lineRule="atLeast"/>
                    <w:rPr>
                      <w:rFonts w:cs="Arial"/>
                      <w:szCs w:val="20"/>
                    </w:rPr>
                  </w:pPr>
                </w:p>
                <w:p w:rsidR="00623BC9" w:rsidRDefault="00623BC9"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A1173">
                    <w:rPr>
                      <w:rFonts w:cs="Arial"/>
                      <w:strike/>
                      <w:color w:val="FF0000"/>
                      <w:szCs w:val="20"/>
                    </w:rPr>
                    <w:lastRenderedPageBreak/>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6FB">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6FB">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A1173">
                    <w:rPr>
                      <w:rFonts w:cs="Arial"/>
                      <w:strike/>
                      <w:color w:val="FF0000"/>
                      <w:szCs w:val="20"/>
                    </w:rPr>
                    <w:t>обработка Выписки (код формы по КФД 0531759) для отражения</w:t>
                  </w:r>
                  <w:r>
                    <w:rPr>
                      <w:rFonts w:cs="Arial"/>
                      <w:szCs w:val="20"/>
                    </w:rPr>
                    <w:t xml:space="preserve"> факта хозяйственной жизни </w:t>
                  </w:r>
                  <w:r w:rsidRPr="007A1173">
                    <w:rPr>
                      <w:rFonts w:cs="Arial"/>
                      <w:strike/>
                      <w:color w:val="FF0000"/>
                      <w:szCs w:val="20"/>
                    </w:rPr>
                    <w:t>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7A1173">
                    <w:rPr>
                      <w:rFonts w:cs="Arial"/>
                      <w:strike/>
                      <w:color w:val="FF0000"/>
                      <w:szCs w:val="20"/>
                    </w:rPr>
                    <w:t>Журналах операций</w:t>
                  </w:r>
                  <w:r>
                    <w:rPr>
                      <w:rFonts w:cs="Arial"/>
                      <w:szCs w:val="20"/>
                    </w:rPr>
                    <w:t xml:space="preserve"> (код формы по ОКУД 0504071)</w:t>
                  </w:r>
                  <w:r w:rsidRPr="007A1173">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2958">
                    <w:rPr>
                      <w:rFonts w:cs="Arial"/>
                      <w:strike/>
                      <w:color w:val="FF0000"/>
                      <w:szCs w:val="20"/>
                    </w:rPr>
                    <w:t>207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Отчет о состоянии лицевого счета главного распорядителя (распорядителя) бюджетных средств (код формы по КФД 0531785) &lt;</w:t>
                  </w:r>
                  <w:r w:rsidRPr="007A1173">
                    <w:rPr>
                      <w:rFonts w:cs="Arial"/>
                      <w:strike/>
                      <w:color w:val="FF0000"/>
                      <w:szCs w:val="20"/>
                    </w:rPr>
                    <w:t>88</w:t>
                  </w:r>
                  <w:r>
                    <w:rPr>
                      <w:rFonts w:cs="Arial"/>
                      <w:szCs w:val="20"/>
                    </w:rPr>
                    <w:t>&gt;</w:t>
                  </w: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A1173">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6FB">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926FB">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сверка </w:t>
                  </w:r>
                  <w:r w:rsidRPr="007A1173">
                    <w:rPr>
                      <w:rFonts w:cs="Arial"/>
                      <w:strike/>
                      <w:color w:val="FF0000"/>
                      <w:szCs w:val="20"/>
                    </w:rPr>
                    <w:t>данных</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7A1173">
                    <w:rPr>
                      <w:rFonts w:cs="Arial"/>
                      <w:strike/>
                      <w:color w:val="FF0000"/>
                      <w:szCs w:val="20"/>
                    </w:rPr>
                    <w:t>внутреннего пользования</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25" w:name="Р1_11"/>
                  <w:bookmarkEnd w:id="25"/>
                  <w:r>
                    <w:rPr>
                      <w:rFonts w:cs="Arial"/>
                      <w:szCs w:val="20"/>
                    </w:rPr>
                    <w:t>9. Учет расходов будущих периодов и резервов предстоящих расходов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A1173">
                    <w:rPr>
                      <w:rFonts w:cs="Arial"/>
                      <w:strike/>
                      <w:color w:val="FF0000"/>
                      <w:szCs w:val="20"/>
                    </w:rPr>
                    <w:t>208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Документы для формирования расходов будущих периодов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t>208</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t>Информация</w:t>
                  </w:r>
                  <w:r>
                    <w:rPr>
                      <w:rFonts w:cs="Arial"/>
                      <w:szCs w:val="20"/>
                    </w:rPr>
                    <w:t xml:space="preserve"> о количестве дней фактически не отработанного периода, за который начислены отпускные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t>электронный образ (</w:t>
                  </w:r>
                  <w:r>
                    <w:rPr>
                      <w:rFonts w:cs="Arial"/>
                      <w:szCs w:val="20"/>
                    </w:rPr>
                    <w:t>скан-копия</w:t>
                  </w:r>
                  <w:r w:rsidRPr="008A310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3 (третьего) рабочего дня квартала следующего за отчетным</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A3102">
                    <w:rPr>
                      <w:rFonts w:cs="Arial"/>
                      <w:strike/>
                      <w:color w:val="FF0000"/>
                      <w:szCs w:val="20"/>
                    </w:rPr>
                    <w:t>Журналах операций</w:t>
                  </w:r>
                  <w:r>
                    <w:rPr>
                      <w:rFonts w:cs="Arial"/>
                      <w:szCs w:val="20"/>
                    </w:rPr>
                    <w:t xml:space="preserve"> (код формы по ОКУД 0504071)</w:t>
                  </w:r>
                  <w:r w:rsidRPr="008A3102">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t>208</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t>Информация</w:t>
                  </w:r>
                  <w:r>
                    <w:rPr>
                      <w:rFonts w:cs="Arial"/>
                      <w:szCs w:val="20"/>
                    </w:rPr>
                    <w:t xml:space="preserve"> о расходах, связанных со страхованием имущества, гражданской ответственности и иными расходами, начисленными в отчетном периоде, но относящиеся к будущим отчетным периодам</w:t>
                  </w: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t>электронный образ (</w:t>
                  </w:r>
                  <w:r>
                    <w:rPr>
                      <w:rFonts w:cs="Arial"/>
                      <w:szCs w:val="20"/>
                    </w:rPr>
                    <w:t>скан-копия</w:t>
                  </w:r>
                  <w:r w:rsidRPr="008A310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A3102">
                    <w:rPr>
                      <w:rFonts w:cs="Arial"/>
                      <w:strike/>
                      <w:color w:val="FF0000"/>
                      <w:szCs w:val="20"/>
                    </w:rPr>
                    <w:t>Журналах операций</w:t>
                  </w:r>
                  <w:r>
                    <w:rPr>
                      <w:rFonts w:cs="Arial"/>
                      <w:szCs w:val="20"/>
                    </w:rPr>
                    <w:t xml:space="preserve"> (код формы по ОКУД 0504071)</w:t>
                  </w:r>
                  <w:r w:rsidRPr="008A3102">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t>209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Бухгалтерская справка (код формы по ОКУД 0504833) по списанию на </w:t>
                  </w:r>
                  <w:r>
                    <w:rPr>
                      <w:rFonts w:cs="Arial"/>
                      <w:szCs w:val="20"/>
                    </w:rPr>
                    <w:lastRenderedPageBreak/>
                    <w:t>текущий финансовый результат расходов будущих периодов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w:t>
                  </w:r>
                  <w:r>
                    <w:rPr>
                      <w:rFonts w:cs="Arial"/>
                      <w:szCs w:val="20"/>
                    </w:rPr>
                    <w:lastRenderedPageBreak/>
                    <w:t>ежемесячно последним рабочим днем месяца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уполномоченной </w:t>
                  </w:r>
                  <w:r>
                    <w:rPr>
                      <w:rFonts w:cs="Arial"/>
                      <w:szCs w:val="20"/>
                    </w:rPr>
                    <w:lastRenderedPageBreak/>
                    <w:t>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формирования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A3102">
                    <w:rPr>
                      <w:rFonts w:cs="Arial"/>
                      <w:strike/>
                      <w:color w:val="FF0000"/>
                      <w:szCs w:val="20"/>
                    </w:rPr>
                    <w:t>Журналах операций</w:t>
                  </w:r>
                  <w:r>
                    <w:rPr>
                      <w:rFonts w:cs="Arial"/>
                      <w:szCs w:val="20"/>
                    </w:rPr>
                    <w:t xml:space="preserve"> (код формы по ОКУД </w:t>
                  </w:r>
                  <w:r>
                    <w:rPr>
                      <w:rFonts w:cs="Arial"/>
                      <w:szCs w:val="20"/>
                    </w:rPr>
                    <w:lastRenderedPageBreak/>
                    <w:t>0504071)</w:t>
                  </w:r>
                  <w:r w:rsidRPr="008A3102">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lastRenderedPageBreak/>
                    <w:t>210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Документы для формирования резервов предстоящих расходов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t>210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t>Информация</w:t>
                  </w:r>
                  <w:r>
                    <w:rPr>
                      <w:rFonts w:cs="Arial"/>
                      <w:szCs w:val="20"/>
                    </w:rPr>
                    <w:t xml:space="preserve"> об общем количестве, </w:t>
                  </w:r>
                  <w:r w:rsidRPr="008A3102">
                    <w:rPr>
                      <w:rFonts w:cs="Arial"/>
                      <w:strike/>
                      <w:color w:val="FF0000"/>
                      <w:szCs w:val="20"/>
                    </w:rPr>
                    <w:t>неиспользованных</w:t>
                  </w:r>
                  <w:r>
                    <w:rPr>
                      <w:rFonts w:cs="Arial"/>
                      <w:szCs w:val="20"/>
                    </w:rPr>
                    <w:t xml:space="preserve"> всеми работниками (служащими) субъекта централизованного учета дней отпуска за период с начала работы на дату расчета (конец года) для формирования резервов предстоящей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w:t>
                  </w: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276266" w:rsidRDefault="00276266" w:rsidP="00276266">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t>электронный образ (</w:t>
                  </w:r>
                  <w:r>
                    <w:rPr>
                      <w:rFonts w:cs="Arial"/>
                      <w:szCs w:val="20"/>
                    </w:rPr>
                    <w:t>скан-копия</w:t>
                  </w:r>
                  <w:r w:rsidRPr="008A310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2 (двух) рабочих дней до окончания календарного года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расчет суммы резерва;</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 путем формирования Бухгалтерской справки (код формы по ОКУД 0504833)</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Карточке учета средств и расчетов (код формы по ОКУД 0504051), </w:t>
                  </w:r>
                  <w:r w:rsidRPr="008A3102">
                    <w:rPr>
                      <w:rFonts w:cs="Arial"/>
                      <w:strike/>
                      <w:color w:val="FF0000"/>
                      <w:szCs w:val="20"/>
                    </w:rPr>
                    <w:t>для отражения в Журналах операций</w:t>
                  </w:r>
                  <w:r>
                    <w:rPr>
                      <w:rFonts w:cs="Arial"/>
                      <w:szCs w:val="20"/>
                    </w:rPr>
                    <w:t xml:space="preserve"> (код формы по ОКУД 0504071)</w:t>
                  </w:r>
                  <w:r w:rsidRPr="008A3102">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t>210</w:t>
                  </w:r>
                  <w:r>
                    <w:rPr>
                      <w:rFonts w:cs="Arial"/>
                      <w:szCs w:val="20"/>
                    </w:rPr>
                    <w:t>.</w:t>
                  </w:r>
                  <w:r w:rsidRPr="00276266">
                    <w:rPr>
                      <w:rFonts w:cs="Arial"/>
                      <w:strike/>
                      <w:color w:val="FF0000"/>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76266">
                    <w:rPr>
                      <w:rFonts w:cs="Arial"/>
                      <w:strike/>
                      <w:color w:val="FF0000"/>
                      <w:szCs w:val="20"/>
                    </w:rPr>
                    <w:t>Информация</w:t>
                  </w:r>
                  <w:r>
                    <w:rPr>
                      <w:rFonts w:cs="Arial"/>
                      <w:szCs w:val="20"/>
                    </w:rPr>
                    <w:t xml:space="preserve"> для формирования резервов предстоящих расходов на оплату претензионных требований и исков по результатам фактов хозяйственной жизни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76266">
                    <w:rPr>
                      <w:rFonts w:cs="Arial"/>
                      <w:strike/>
                      <w:color w:val="FF0000"/>
                      <w:szCs w:val="20"/>
                    </w:rPr>
                    <w:t>электронный образ (</w:t>
                  </w:r>
                  <w:r>
                    <w:rPr>
                      <w:rFonts w:cs="Arial"/>
                      <w:szCs w:val="20"/>
                    </w:rPr>
                    <w:t>скан-копия</w:t>
                  </w:r>
                  <w:r w:rsidRPr="0027626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3 (трех) рабочих дней до окончания квартала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расчет суммы резерва;</w:t>
                  </w:r>
                </w:p>
                <w:p w:rsidR="00C278D1" w:rsidRDefault="00C278D1" w:rsidP="00FB0319">
                  <w:pPr>
                    <w:autoSpaceDE w:val="0"/>
                    <w:autoSpaceDN w:val="0"/>
                    <w:adjustRightInd w:val="0"/>
                    <w:spacing w:after="1" w:line="200" w:lineRule="atLeast"/>
                    <w:rPr>
                      <w:rFonts w:cs="Arial"/>
                      <w:szCs w:val="20"/>
                    </w:rPr>
                  </w:pPr>
                  <w:r>
                    <w:rPr>
                      <w:rFonts w:cs="Arial"/>
                      <w:szCs w:val="20"/>
                    </w:rPr>
                    <w:t>2) отражение факта</w:t>
                  </w:r>
                  <w:r w:rsidR="00E55A37">
                    <w:rPr>
                      <w:rFonts w:cs="Arial"/>
                      <w:szCs w:val="20"/>
                    </w:rPr>
                    <w:t xml:space="preserve"> </w:t>
                  </w:r>
                  <w:r>
                    <w:rPr>
                      <w:rFonts w:cs="Arial"/>
                      <w:szCs w:val="20"/>
                    </w:rPr>
                    <w:t>хозяйственной жизни в учете путем формирования Бухгалтерской справки (код формы по ОКУД 0504833)</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Карточке учета средств и расчетов (код формы по ОКУД 0504051), </w:t>
                  </w:r>
                  <w:r w:rsidRPr="00276266">
                    <w:rPr>
                      <w:rFonts w:cs="Arial"/>
                      <w:strike/>
                      <w:color w:val="FF0000"/>
                      <w:szCs w:val="20"/>
                    </w:rPr>
                    <w:t>для отражения в Журналах операций</w:t>
                  </w:r>
                  <w:r>
                    <w:rPr>
                      <w:rFonts w:cs="Arial"/>
                      <w:szCs w:val="20"/>
                    </w:rPr>
                    <w:t xml:space="preserve"> (код формы по ОКУД 0504071)</w:t>
                  </w:r>
                  <w:r w:rsidRPr="00276266">
                    <w:rPr>
                      <w:rFonts w:cs="Arial"/>
                      <w:strike/>
                      <w:color w:val="FF0000"/>
                      <w:szCs w:val="20"/>
                    </w:rPr>
                    <w:t>, установленных правилами организации и ведения бюджетного учета</w:t>
                  </w: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p w:rsidR="008A3102" w:rsidRDefault="008A3102" w:rsidP="008A3102">
                  <w:pPr>
                    <w:autoSpaceDE w:val="0"/>
                    <w:autoSpaceDN w:val="0"/>
                    <w:adjustRightInd w:val="0"/>
                    <w:spacing w:after="1" w:line="200" w:lineRule="atLeast"/>
                    <w:rPr>
                      <w:rFonts w:cs="Arial"/>
                      <w:szCs w:val="20"/>
                    </w:rPr>
                  </w:pPr>
                </w:p>
                <w:p w:rsidR="008A3102" w:rsidRDefault="008A3102" w:rsidP="008A3102">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p w:rsidR="008A3102" w:rsidRDefault="008A3102"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lastRenderedPageBreak/>
                    <w:t>211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Расчетные документы по обязательствам, на которые ранее был образован резерв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t>211</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Расчетные документы по обязательствам, на которые ранее был образован резерв на оплату отпусков за фактически отработанное время и страховых взносов (приказ на отпуск и иные документы) (для федеральных органов власти и их территориальных органов)</w:t>
                  </w: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623BC9" w:rsidRDefault="00623BC9"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276266">
                    <w:rPr>
                      <w:rFonts w:cs="Arial"/>
                      <w:strike/>
                      <w:color w:val="FF0000"/>
                      <w:szCs w:val="20"/>
                    </w:rPr>
                    <w:t>из ФГИС ЕИСУ КС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издания 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Карточке учета средств и расчетов (код формы по ОКУД 0504051), </w:t>
                  </w:r>
                  <w:r w:rsidRPr="00276266">
                    <w:rPr>
                      <w:rFonts w:cs="Arial"/>
                      <w:strike/>
                      <w:color w:val="FF0000"/>
                      <w:szCs w:val="20"/>
                    </w:rPr>
                    <w:t>для отражения в Журналах операций</w:t>
                  </w:r>
                  <w:r>
                    <w:rPr>
                      <w:rFonts w:cs="Arial"/>
                      <w:szCs w:val="20"/>
                    </w:rPr>
                    <w:t xml:space="preserve"> (код формы по ОКУД 0504071</w:t>
                  </w:r>
                  <w:r w:rsidRPr="00276266">
                    <w:rPr>
                      <w:rFonts w:cs="Arial"/>
                      <w:szCs w:val="20"/>
                    </w:rPr>
                    <w:t>)</w:t>
                  </w:r>
                  <w:r w:rsidRPr="00276266">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t>211</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Расчетные документы по обязательствам, на которые ранее был образован резерв на оплату отпусков за фактически отработанное время и страховых взносов (приказ на отпуск и иные документы) (для федеральных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следующего рабочего дня со дня приема </w:t>
                  </w:r>
                  <w:r w:rsidRPr="00276266">
                    <w:rPr>
                      <w:rFonts w:cs="Arial"/>
                      <w:strike/>
                      <w:color w:val="FF0000"/>
                      <w:szCs w:val="20"/>
                    </w:rPr>
                    <w:t>сотрудника (</w:t>
                  </w:r>
                  <w:r>
                    <w:rPr>
                      <w:rFonts w:cs="Arial"/>
                      <w:szCs w:val="20"/>
                    </w:rPr>
                    <w:t>работника</w:t>
                  </w:r>
                  <w:r w:rsidRPr="00276266">
                    <w:rPr>
                      <w:rFonts w:cs="Arial"/>
                      <w:strike/>
                      <w:color w:val="FF0000"/>
                      <w:szCs w:val="20"/>
                    </w:rPr>
                    <w:t>)</w:t>
                  </w:r>
                  <w:r>
                    <w:rPr>
                      <w:rFonts w:cs="Arial"/>
                      <w:szCs w:val="20"/>
                    </w:rPr>
                    <w:t xml:space="preserve"> на работу</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Карточке учета средств и расчетов (код формы по ОКУД 0504051), </w:t>
                  </w:r>
                  <w:r w:rsidRPr="00276266">
                    <w:rPr>
                      <w:rFonts w:cs="Arial"/>
                      <w:strike/>
                      <w:color w:val="FF0000"/>
                      <w:szCs w:val="20"/>
                    </w:rPr>
                    <w:t>для отражения в Журналах операций</w:t>
                  </w:r>
                  <w:r>
                    <w:rPr>
                      <w:rFonts w:cs="Arial"/>
                      <w:szCs w:val="20"/>
                    </w:rPr>
                    <w:t xml:space="preserve"> (код формы по ОКУД 0504071)</w:t>
                  </w:r>
                  <w:r w:rsidRPr="00276266">
                    <w:rPr>
                      <w:rFonts w:cs="Arial"/>
                      <w:strike/>
                      <w:color w:val="FF0000"/>
                      <w:szCs w:val="20"/>
                    </w:rPr>
                    <w:t>, установленных правилами организации и ведения бюджетного учета</w:t>
                  </w: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623BC9" w:rsidRDefault="00623BC9"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3102">
                    <w:rPr>
                      <w:rFonts w:cs="Arial"/>
                      <w:strike/>
                      <w:color w:val="FF0000"/>
                      <w:szCs w:val="20"/>
                    </w:rPr>
                    <w:lastRenderedPageBreak/>
                    <w:t>211</w:t>
                  </w:r>
                  <w:r>
                    <w:rPr>
                      <w:rFonts w:cs="Arial"/>
                      <w:szCs w:val="20"/>
                    </w:rPr>
                    <w:t>.3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Расчетные документы по обязательствам, на которые ранее был образован резерв на оплату претензионных требований и исков по результатам фактов хозяйственной жизни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76266">
                    <w:rPr>
                      <w:rFonts w:cs="Arial"/>
                      <w:strike/>
                      <w:color w:val="FF0000"/>
                      <w:szCs w:val="20"/>
                    </w:rPr>
                    <w:t>электронный образ (</w:t>
                  </w:r>
                  <w:r>
                    <w:rPr>
                      <w:rFonts w:cs="Arial"/>
                      <w:szCs w:val="20"/>
                    </w:rPr>
                    <w:t>скан-копия</w:t>
                  </w:r>
                  <w:r w:rsidRPr="0027626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средствами ГИИС "Электронный бюджет"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Карточке учета средств и расчетов (код формы по ОКУД 0504051), </w:t>
                  </w:r>
                  <w:r w:rsidRPr="00276266">
                    <w:rPr>
                      <w:rFonts w:cs="Arial"/>
                      <w:strike/>
                      <w:color w:val="FF0000"/>
                      <w:szCs w:val="20"/>
                    </w:rPr>
                    <w:t>для отражения в Журналах операций</w:t>
                  </w:r>
                  <w:r>
                    <w:rPr>
                      <w:rFonts w:cs="Arial"/>
                      <w:szCs w:val="20"/>
                    </w:rPr>
                    <w:t xml:space="preserve"> (код формы по ОКУД 0504071)</w:t>
                  </w:r>
                  <w:r w:rsidRPr="00276266">
                    <w:rPr>
                      <w:rFonts w:cs="Arial"/>
                      <w:strike/>
                      <w:color w:val="FF0000"/>
                      <w:szCs w:val="20"/>
                    </w:rPr>
                    <w:t>, установленных правилами организации и ведения бюджетного учета</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26" w:name="Р1_12"/>
                  <w:bookmarkEnd w:id="26"/>
                  <w:r>
                    <w:rPr>
                      <w:rFonts w:cs="Arial"/>
                      <w:szCs w:val="20"/>
                    </w:rPr>
                    <w:t>10. Учет финансовых вложений</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212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Приказ</w:t>
                  </w:r>
                  <w:r>
                    <w:rPr>
                      <w:rFonts w:cs="Arial"/>
                      <w:szCs w:val="20"/>
                    </w:rPr>
                    <w:t xml:space="preserve"> о внесении изменений в устав (при увеличении или уменьшении уставного фонда федерального государственного унитарного предприятия)</w:t>
                  </w: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электронный образ (</w:t>
                  </w:r>
                  <w:r>
                    <w:rPr>
                      <w:rFonts w:cs="Arial"/>
                      <w:szCs w:val="20"/>
                    </w:rPr>
                    <w:t>скан-копия</w:t>
                  </w:r>
                  <w:r w:rsidRPr="00A4698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государственной регистрации изменений в налоговом органе</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дня со дня получения документов</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4698D">
                    <w:rPr>
                      <w:rFonts w:cs="Arial"/>
                      <w:strike/>
                      <w:color w:val="FF0000"/>
                      <w:szCs w:val="20"/>
                    </w:rPr>
                    <w:t>Журналах операций</w:t>
                  </w:r>
                  <w:r>
                    <w:rPr>
                      <w:rFonts w:cs="Arial"/>
                      <w:szCs w:val="20"/>
                    </w:rPr>
                    <w:t xml:space="preserve"> (код формы по ОКУД 0504071)</w:t>
                  </w:r>
                  <w:r w:rsidRPr="00A4698D">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213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об изменении стоимости особо ценного имущества у учреждения, в отношении которого субъект централизованного учета выполняет функции и </w:t>
                  </w:r>
                  <w:r>
                    <w:rPr>
                      <w:rFonts w:cs="Arial"/>
                      <w:szCs w:val="20"/>
                    </w:rPr>
                    <w:lastRenderedPageBreak/>
                    <w:t>полномочия учредителя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электронный образ (</w:t>
                  </w:r>
                  <w:r>
                    <w:rPr>
                      <w:rFonts w:cs="Arial"/>
                      <w:szCs w:val="20"/>
                    </w:rPr>
                    <w:t>скан-копия</w:t>
                  </w:r>
                  <w:r w:rsidRPr="00A4698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276266" w:rsidRDefault="00C278D1" w:rsidP="00FB0319">
                  <w:pPr>
                    <w:autoSpaceDE w:val="0"/>
                    <w:autoSpaceDN w:val="0"/>
                    <w:adjustRightInd w:val="0"/>
                    <w:spacing w:after="1" w:line="200" w:lineRule="atLeast"/>
                    <w:rPr>
                      <w:rFonts w:cs="Arial"/>
                      <w:szCs w:val="20"/>
                    </w:rPr>
                  </w:pPr>
                  <w:r>
                    <w:rPr>
                      <w:rFonts w:cs="Arial"/>
                      <w:szCs w:val="20"/>
                    </w:rPr>
                    <w:t xml:space="preserve">направление ежегодно, в порядке, установленном субъектом централизованного учета, выполняющим функции и полномочия учредителя (но не реже чем перед составлением </w:t>
                  </w:r>
                  <w:r>
                    <w:rPr>
                      <w:rFonts w:cs="Arial"/>
                      <w:szCs w:val="20"/>
                    </w:rPr>
                    <w:lastRenderedPageBreak/>
                    <w:t>годовой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4698D">
                    <w:rPr>
                      <w:rFonts w:cs="Arial"/>
                      <w:strike/>
                      <w:color w:val="FF0000"/>
                      <w:szCs w:val="20"/>
                    </w:rPr>
                    <w:t>Журналах операций</w:t>
                  </w:r>
                  <w:r>
                    <w:rPr>
                      <w:rFonts w:cs="Arial"/>
                      <w:szCs w:val="20"/>
                    </w:rPr>
                    <w:t xml:space="preserve"> (код формы по ОКУД 0504071)</w:t>
                  </w:r>
                  <w:r w:rsidRPr="00A4698D">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214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Информация</w:t>
                  </w:r>
                  <w:r>
                    <w:rPr>
                      <w:rFonts w:cs="Arial"/>
                      <w:szCs w:val="20"/>
                    </w:rPr>
                    <w:t xml:space="preserve"> о создании, ликвидации, исключении из </w:t>
                  </w:r>
                  <w:r w:rsidRPr="00A4698D">
                    <w:rPr>
                      <w:rFonts w:cs="Arial"/>
                      <w:strike/>
                      <w:color w:val="FF0000"/>
                      <w:szCs w:val="20"/>
                    </w:rPr>
                    <w:t>Единого государственного реестра юридических лиц (далее -</w:t>
                  </w:r>
                  <w:r>
                    <w:rPr>
                      <w:rFonts w:cs="Arial"/>
                      <w:szCs w:val="20"/>
                    </w:rPr>
                    <w:t xml:space="preserve"> ЕГРЮЛ</w:t>
                  </w:r>
                  <w:r w:rsidRPr="00A4698D">
                    <w:rPr>
                      <w:rFonts w:cs="Arial"/>
                      <w:strike/>
                      <w:color w:val="FF0000"/>
                      <w:szCs w:val="20"/>
                    </w:rPr>
                    <w:t>)</w:t>
                  </w:r>
                  <w:r>
                    <w:rPr>
                      <w:rFonts w:cs="Arial"/>
                      <w:szCs w:val="20"/>
                    </w:rPr>
                    <w:t>, реорганизации юридического лица с приложением подтверждающих документов (устав, выписка из ЕГРЮЛ) в отношении которых субъект централизованного учета выполняет функции и полномочия учредителя/собственника имущества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электронный образ (</w:t>
                  </w:r>
                  <w:r>
                    <w:rPr>
                      <w:rFonts w:cs="Arial"/>
                      <w:szCs w:val="20"/>
                    </w:rPr>
                    <w:t>скан-копия</w:t>
                  </w:r>
                  <w:r w:rsidRPr="00A4698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5 (пяти) рабочих дней после внесения изменений в ЕГРЮЛ по юридическим лицам, в отношении которых субъект централизованного учета выполняет функции и полномочия учредителя/собственника имущества предприятий</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A4698D">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215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Договор купли-продажи, выписка из реестра акционеров эмитента, выписка со счета ДЕПО</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электронный образ (</w:t>
                  </w:r>
                  <w:r>
                    <w:rPr>
                      <w:rFonts w:cs="Arial"/>
                      <w:szCs w:val="20"/>
                    </w:rPr>
                    <w:t>скан-копия</w:t>
                  </w:r>
                  <w:r w:rsidRPr="00A4698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4698D">
                    <w:rPr>
                      <w:rFonts w:cs="Arial"/>
                      <w:strike/>
                      <w:color w:val="FF0000"/>
                      <w:szCs w:val="20"/>
                    </w:rPr>
                    <w:t>Журналах операций</w:t>
                  </w:r>
                  <w:r>
                    <w:rPr>
                      <w:rFonts w:cs="Arial"/>
                      <w:szCs w:val="20"/>
                    </w:rPr>
                    <w:t xml:space="preserve"> (код формы по ОКУД 0504071)</w:t>
                  </w:r>
                  <w:r w:rsidRPr="00A4698D">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216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Акт приема-передачи ценных бумаг, акций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37C45">
                    <w:rPr>
                      <w:rFonts w:cs="Arial"/>
                      <w:strike/>
                      <w:color w:val="FF0000"/>
                      <w:szCs w:val="20"/>
                    </w:rPr>
                    <w:t>электронный образ (</w:t>
                  </w:r>
                  <w:r>
                    <w:rPr>
                      <w:rFonts w:cs="Arial"/>
                      <w:szCs w:val="20"/>
                    </w:rPr>
                    <w:t>скан-копия</w:t>
                  </w:r>
                  <w:r w:rsidRPr="00037C45">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037C45">
                    <w:rPr>
                      <w:rFonts w:cs="Arial"/>
                      <w:strike/>
                      <w:color w:val="FF0000"/>
                      <w:szCs w:val="20"/>
                    </w:rPr>
                    <w:t>Журналах операций</w:t>
                  </w:r>
                  <w:r>
                    <w:rPr>
                      <w:rFonts w:cs="Arial"/>
                      <w:szCs w:val="20"/>
                    </w:rPr>
                    <w:t xml:space="preserve"> (код формы по ОКУД 0504071)</w:t>
                  </w:r>
                  <w:r w:rsidRPr="00037C45">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217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37C45">
                    <w:rPr>
                      <w:rFonts w:cs="Arial"/>
                      <w:strike/>
                      <w:color w:val="FF0000"/>
                      <w:szCs w:val="20"/>
                    </w:rPr>
                    <w:t>Информация</w:t>
                  </w:r>
                  <w:r>
                    <w:rPr>
                      <w:rFonts w:cs="Arial"/>
                      <w:szCs w:val="20"/>
                    </w:rPr>
                    <w:t xml:space="preserve"> о замене уполномоченной организации - </w:t>
                  </w:r>
                  <w:r>
                    <w:rPr>
                      <w:rFonts w:cs="Arial"/>
                      <w:szCs w:val="20"/>
                    </w:rPr>
                    <w:lastRenderedPageBreak/>
                    <w:t>владельца акций от имени Российской Федерации (уведомление о проведении операции в реестре владельцев ценных бумаг)</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37C45">
                    <w:rPr>
                      <w:rFonts w:cs="Arial"/>
                      <w:strike/>
                      <w:color w:val="FF0000"/>
                      <w:szCs w:val="20"/>
                    </w:rPr>
                    <w:t xml:space="preserve">электронный образ </w:t>
                  </w:r>
                  <w:r w:rsidRPr="00037C45">
                    <w:rPr>
                      <w:rFonts w:cs="Arial"/>
                      <w:strike/>
                      <w:color w:val="FF0000"/>
                      <w:szCs w:val="20"/>
                    </w:rPr>
                    <w:lastRenderedPageBreak/>
                    <w:t>(</w:t>
                  </w:r>
                  <w:r>
                    <w:rPr>
                      <w:rFonts w:cs="Arial"/>
                      <w:szCs w:val="20"/>
                    </w:rPr>
                    <w:t>скан-копия</w:t>
                  </w:r>
                  <w:r w:rsidRPr="00037C45">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направление не позднее следующего рабочего дня </w:t>
                  </w:r>
                  <w:r>
                    <w:rPr>
                      <w:rFonts w:cs="Arial"/>
                      <w:szCs w:val="20"/>
                    </w:rPr>
                    <w:lastRenderedPageBreak/>
                    <w:t>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w:t>
                  </w:r>
                  <w:r>
                    <w:rPr>
                      <w:rFonts w:cs="Arial"/>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отражение факта хозяйственно</w:t>
                  </w:r>
                  <w:r>
                    <w:rPr>
                      <w:rFonts w:cs="Arial"/>
                      <w:szCs w:val="20"/>
                    </w:rPr>
                    <w:lastRenderedPageBreak/>
                    <w:t>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и подписание Извещения (код формы по ОКУД 0504805)</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w:t>
                  </w:r>
                  <w:r w:rsidRPr="00037C45">
                    <w:rPr>
                      <w:rFonts w:cs="Arial"/>
                      <w:strike/>
                      <w:color w:val="FF0000"/>
                      <w:szCs w:val="20"/>
                    </w:rPr>
                    <w:t>Журналах операций</w:t>
                  </w:r>
                  <w:r>
                    <w:rPr>
                      <w:rFonts w:cs="Arial"/>
                      <w:szCs w:val="20"/>
                    </w:rPr>
                    <w:t xml:space="preserve"> (код </w:t>
                  </w:r>
                  <w:r>
                    <w:rPr>
                      <w:rFonts w:cs="Arial"/>
                      <w:szCs w:val="20"/>
                    </w:rPr>
                    <w:lastRenderedPageBreak/>
                    <w:t>формы по ОКУД 0504071)</w:t>
                  </w:r>
                  <w:r w:rsidRPr="00037C45">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2) для направления в субъект централизованного учета на подписание и последующую передачу новому владельцу акций</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lastRenderedPageBreak/>
                    <w:t>218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Первичные документы-основания для выбытия из учета вложений в акции (приказ, договор, передаточное распоряжение и иные документы)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E7E04">
                    <w:rPr>
                      <w:rFonts w:cs="Arial"/>
                      <w:strike/>
                      <w:color w:val="FF0000"/>
                      <w:szCs w:val="20"/>
                    </w:rPr>
                    <w:t>электронный образ (</w:t>
                  </w:r>
                  <w:r>
                    <w:rPr>
                      <w:rFonts w:cs="Arial"/>
                      <w:szCs w:val="20"/>
                    </w:rPr>
                    <w:t>скан-копия</w:t>
                  </w:r>
                  <w:r w:rsidRPr="008E7E04">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2) формирование и подписание Извещения (код формы по ОКУД 0504805)</w:t>
                  </w:r>
                </w:p>
                <w:p w:rsidR="00276266" w:rsidRDefault="00276266"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E7E04">
                    <w:rPr>
                      <w:rFonts w:cs="Arial"/>
                      <w:strike/>
                      <w:color w:val="FF0000"/>
                      <w:szCs w:val="20"/>
                    </w:rPr>
                    <w:t>Журналах операций</w:t>
                  </w:r>
                  <w:r>
                    <w:rPr>
                      <w:rFonts w:cs="Arial"/>
                      <w:szCs w:val="20"/>
                    </w:rPr>
                    <w:t xml:space="preserve"> (код формы по ОКУД 0504071)</w:t>
                  </w:r>
                  <w:r w:rsidRPr="008E7E04">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219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Первичные документы - основания при выбытии акций (приказ, договор, выписка со счета </w:t>
                  </w:r>
                  <w:r w:rsidRPr="008E7E04">
                    <w:rPr>
                      <w:rFonts w:cs="Arial"/>
                      <w:strike/>
                      <w:color w:val="FF0000"/>
                      <w:szCs w:val="20"/>
                    </w:rPr>
                    <w:t>ДЕПО</w:t>
                  </w:r>
                  <w:r>
                    <w:rPr>
                      <w:rFonts w:cs="Arial"/>
                      <w:szCs w:val="20"/>
                    </w:rPr>
                    <w:t xml:space="preserve"> и иные документы)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E7E04">
                    <w:rPr>
                      <w:rFonts w:cs="Arial"/>
                      <w:strike/>
                      <w:color w:val="FF0000"/>
                      <w:szCs w:val="20"/>
                    </w:rPr>
                    <w:t>электронный образ (</w:t>
                  </w:r>
                  <w:r>
                    <w:rPr>
                      <w:rFonts w:cs="Arial"/>
                      <w:szCs w:val="20"/>
                    </w:rPr>
                    <w:t>скан-копия</w:t>
                  </w:r>
                  <w:r w:rsidRPr="008E7E04">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E7E04">
                    <w:rPr>
                      <w:rFonts w:cs="Arial"/>
                      <w:strike/>
                      <w:color w:val="FF0000"/>
                      <w:szCs w:val="20"/>
                    </w:rPr>
                    <w:t>Журналах операций</w:t>
                  </w:r>
                  <w:r>
                    <w:rPr>
                      <w:rFonts w:cs="Arial"/>
                      <w:szCs w:val="20"/>
                    </w:rPr>
                    <w:t xml:space="preserve"> (код формы по ОКУД 0504071)</w:t>
                  </w:r>
                  <w:r w:rsidRPr="008E7E04">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220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Договор (соглашение) о предоставлении бюджетных инвестиций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E7E04">
                    <w:rPr>
                      <w:rFonts w:cs="Arial"/>
                      <w:strike/>
                      <w:color w:val="FF0000"/>
                      <w:szCs w:val="20"/>
                    </w:rPr>
                    <w:t>электронный образ (</w:t>
                  </w:r>
                  <w:r>
                    <w:rPr>
                      <w:rFonts w:cs="Arial"/>
                      <w:szCs w:val="20"/>
                    </w:rPr>
                    <w:t>скан-копия</w:t>
                  </w:r>
                  <w:r w:rsidRPr="008E7E04">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623BC9" w:rsidRDefault="00623BC9"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приняты к учету бюджетное и денежное обязательства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E7E04">
                    <w:rPr>
                      <w:rFonts w:cs="Arial"/>
                      <w:strike/>
                      <w:color w:val="FF0000"/>
                      <w:szCs w:val="20"/>
                    </w:rPr>
                    <w:t>бюджетном учете</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221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Первичные документы-основания, подтверждающие поступление акций и финансовых вложений в акции в рамках предоставления из федерального бюджета бюджетных инвестиций на осуществление взноса в уставный капитал акционерного общества</w:t>
                  </w:r>
                </w:p>
                <w:p w:rsidR="00276266" w:rsidRDefault="0027626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221</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Первичные документы-основания (с указанием реквизитов договора/распоряжения/указа), подтверждающие поступление акций и финансовых вложений в акции в рамках предоставления из федерального бюджета бюджетных инвестиций на осуществление взноса в уставный капитал акционерного общества</w:t>
                  </w: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E7E04">
                    <w:rPr>
                      <w:rFonts w:cs="Arial"/>
                      <w:strike/>
                      <w:color w:val="FF0000"/>
                      <w:szCs w:val="20"/>
                    </w:rPr>
                    <w:t>электронный образ (</w:t>
                  </w:r>
                  <w:r>
                    <w:rPr>
                      <w:rFonts w:cs="Arial"/>
                      <w:szCs w:val="20"/>
                    </w:rPr>
                    <w:t>скан-копия</w:t>
                  </w:r>
                  <w:r w:rsidRPr="008E7E04">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дня со дня получения документов</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(по передаче/приему финансовых вложений в акции)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E7E04">
                    <w:rPr>
                      <w:rFonts w:cs="Arial"/>
                      <w:strike/>
                      <w:color w:val="FF0000"/>
                      <w:szCs w:val="20"/>
                    </w:rPr>
                    <w:t>Журналах операций</w:t>
                  </w:r>
                  <w:r>
                    <w:rPr>
                      <w:rFonts w:cs="Arial"/>
                      <w:szCs w:val="20"/>
                    </w:rPr>
                    <w:t xml:space="preserve"> (код формы по ОКУД 0504071)</w:t>
                  </w:r>
                  <w:r w:rsidRPr="008E7E04">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221</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Первичные документы-основания (Извещение (код формы по ОКУД 0504805) с указанием </w:t>
                  </w:r>
                  <w:r>
                    <w:rPr>
                      <w:rFonts w:cs="Arial"/>
                      <w:szCs w:val="20"/>
                    </w:rPr>
                    <w:lastRenderedPageBreak/>
                    <w:t>реквизитов договора/распоряжения/указа), подтверждающие передачу от одного субъекта централизованного учета другому субъекту централизованного учета акций и финансовых вложений в акции в рамках предоставления из федерального бюджета бюджетных инвестиций на осуществление взноса в уставный капитал акционерного общества</w:t>
                  </w: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8E7E04">
                    <w:rPr>
                      <w:rFonts w:cs="Arial"/>
                      <w:strike/>
                      <w:color w:val="FF0000"/>
                      <w:szCs w:val="20"/>
                    </w:rPr>
                    <w:t>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дня со дня получения документов</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в учете (по передаче/приему </w:t>
                  </w:r>
                  <w:r>
                    <w:rPr>
                      <w:rFonts w:cs="Arial"/>
                      <w:szCs w:val="20"/>
                    </w:rPr>
                    <w:lastRenderedPageBreak/>
                    <w:t>финансовых вложений в акции)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8E7E04">
                    <w:rPr>
                      <w:rFonts w:cs="Arial"/>
                      <w:strike/>
                      <w:color w:val="FF0000"/>
                      <w:szCs w:val="20"/>
                    </w:rPr>
                    <w:t>Журналах операций</w:t>
                  </w:r>
                  <w:r>
                    <w:rPr>
                      <w:rFonts w:cs="Arial"/>
                      <w:szCs w:val="20"/>
                    </w:rPr>
                    <w:t xml:space="preserve"> (код формы по ОКУД 0504071)</w:t>
                  </w:r>
                  <w:r w:rsidRPr="008E7E04">
                    <w:rPr>
                      <w:rFonts w:cs="Arial"/>
                      <w:strike/>
                      <w:color w:val="FF0000"/>
                      <w:szCs w:val="20"/>
                    </w:rPr>
                    <w:t xml:space="preserve">, установленных </w:t>
                  </w:r>
                  <w:r w:rsidRPr="008E7E04">
                    <w:rPr>
                      <w:rFonts w:cs="Arial"/>
                      <w:strike/>
                      <w:color w:val="FF0000"/>
                      <w:szCs w:val="20"/>
                    </w:rPr>
                    <w:lastRenderedPageBreak/>
                    <w:t>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lastRenderedPageBreak/>
                    <w:t>221</w:t>
                  </w:r>
                  <w:r>
                    <w:rPr>
                      <w:rFonts w:cs="Arial"/>
                      <w:szCs w:val="20"/>
                    </w:rPr>
                    <w:t>.3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Уведомление о выполнении операции в реестре акционерного общества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E7E04">
                    <w:rPr>
                      <w:rFonts w:cs="Arial"/>
                      <w:strike/>
                      <w:color w:val="FF0000"/>
                      <w:szCs w:val="20"/>
                    </w:rPr>
                    <w:t>электронный образ (</w:t>
                  </w:r>
                  <w:r>
                    <w:rPr>
                      <w:rFonts w:cs="Arial"/>
                      <w:szCs w:val="20"/>
                    </w:rPr>
                    <w:t>скан-копия</w:t>
                  </w:r>
                  <w:r w:rsidRPr="008E7E04">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дня со дня получения документов</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(учет акций, зачет авансовых платежей)</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E7E04">
                    <w:rPr>
                      <w:rFonts w:cs="Arial"/>
                      <w:strike/>
                      <w:color w:val="FF0000"/>
                      <w:szCs w:val="20"/>
                    </w:rPr>
                    <w:t>Журналах операций</w:t>
                  </w:r>
                  <w:r>
                    <w:rPr>
                      <w:rFonts w:cs="Arial"/>
                      <w:szCs w:val="20"/>
                    </w:rPr>
                    <w:t xml:space="preserve"> (код формы по ОКУД 0504071)</w:t>
                  </w:r>
                  <w:r w:rsidRPr="008E7E04">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221</w:t>
                  </w:r>
                  <w:r>
                    <w:rPr>
                      <w:rFonts w:cs="Arial"/>
                      <w:szCs w:val="20"/>
                    </w:rPr>
                    <w:t>.4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E7E04">
                    <w:rPr>
                      <w:rFonts w:cs="Arial"/>
                      <w:strike/>
                      <w:color w:val="FF0000"/>
                      <w:szCs w:val="20"/>
                    </w:rPr>
                    <w:t>Информация</w:t>
                  </w:r>
                  <w:r>
                    <w:rPr>
                      <w:rFonts w:cs="Arial"/>
                      <w:szCs w:val="20"/>
                    </w:rPr>
                    <w:t xml:space="preserve"> о продаже акций (договор купли-продажи, передаточное распоряжение/акт)</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E7E04">
                    <w:rPr>
                      <w:rFonts w:cs="Arial"/>
                      <w:strike/>
                      <w:color w:val="FF0000"/>
                      <w:szCs w:val="20"/>
                    </w:rPr>
                    <w:t>электронный образ (</w:t>
                  </w:r>
                  <w:r>
                    <w:rPr>
                      <w:rFonts w:cs="Arial"/>
                      <w:szCs w:val="20"/>
                    </w:rPr>
                    <w:t>скан-копия</w:t>
                  </w:r>
                  <w:r w:rsidRPr="008E7E04">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E7E04">
                    <w:rPr>
                      <w:rFonts w:cs="Arial"/>
                      <w:strike/>
                      <w:color w:val="FF0000"/>
                      <w:szCs w:val="20"/>
                    </w:rPr>
                    <w:t>Журналах операций</w:t>
                  </w:r>
                  <w:r>
                    <w:rPr>
                      <w:rFonts w:cs="Arial"/>
                      <w:szCs w:val="20"/>
                    </w:rPr>
                    <w:t xml:space="preserve"> (код формы по ОКУД 0504071)</w:t>
                  </w:r>
                  <w:r w:rsidRPr="008E7E04">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698D">
                    <w:rPr>
                      <w:rFonts w:cs="Arial"/>
                      <w:strike/>
                      <w:color w:val="FF0000"/>
                      <w:szCs w:val="20"/>
                    </w:rPr>
                    <w:t>221</w:t>
                  </w:r>
                  <w:r>
                    <w:rPr>
                      <w:rFonts w:cs="Arial"/>
                      <w:szCs w:val="20"/>
                    </w:rPr>
                    <w:t>.5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Первичные документы-основания (распоряжение с </w:t>
                  </w:r>
                  <w:r>
                    <w:rPr>
                      <w:rFonts w:cs="Arial"/>
                      <w:szCs w:val="20"/>
                    </w:rPr>
                    <w:lastRenderedPageBreak/>
                    <w:t>указанием реквизитов распоряжения, уведомление), подтверждающие передачу акций федеральному органу исполнительной власти (вложений в акции)</w:t>
                  </w: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A4698D">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7B4A00" w:rsidRDefault="007B4A00"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E7E04">
                    <w:rPr>
                      <w:rFonts w:cs="Arial"/>
                      <w:strike/>
                      <w:color w:val="FF0000"/>
                      <w:szCs w:val="20"/>
                    </w:rPr>
                    <w:t xml:space="preserve">электронный образ </w:t>
                  </w:r>
                  <w:r w:rsidRPr="008E7E04">
                    <w:rPr>
                      <w:rFonts w:cs="Arial"/>
                      <w:strike/>
                      <w:color w:val="FF0000"/>
                      <w:szCs w:val="20"/>
                    </w:rPr>
                    <w:lastRenderedPageBreak/>
                    <w:t>(</w:t>
                  </w:r>
                  <w:r>
                    <w:rPr>
                      <w:rFonts w:cs="Arial"/>
                      <w:szCs w:val="20"/>
                    </w:rPr>
                    <w:t>скан-копия</w:t>
                  </w:r>
                  <w:r w:rsidRPr="008E7E04">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направление не позднее следующего рабочего дня </w:t>
                  </w:r>
                  <w:r>
                    <w:rPr>
                      <w:rFonts w:cs="Arial"/>
                      <w:szCs w:val="20"/>
                    </w:rPr>
                    <w:lastRenderedPageBreak/>
                    <w:t>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w:t>
                  </w:r>
                  <w:r>
                    <w:rPr>
                      <w:rFonts w:cs="Arial"/>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дня со дня </w:t>
                  </w:r>
                  <w:r>
                    <w:rPr>
                      <w:rFonts w:cs="Arial"/>
                      <w:szCs w:val="20"/>
                    </w:rPr>
                    <w:lastRenderedPageBreak/>
                    <w:t>получения документов</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хозяйственно</w:t>
                  </w:r>
                  <w:r>
                    <w:rPr>
                      <w:rFonts w:cs="Arial"/>
                      <w:szCs w:val="20"/>
                    </w:rPr>
                    <w:lastRenderedPageBreak/>
                    <w:t>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32359A">
                    <w:rPr>
                      <w:rFonts w:cs="Arial"/>
                      <w:strike/>
                      <w:color w:val="FF0000"/>
                      <w:szCs w:val="20"/>
                    </w:rPr>
                    <w:t>Журналах операций</w:t>
                  </w:r>
                  <w:r>
                    <w:rPr>
                      <w:rFonts w:cs="Arial"/>
                      <w:szCs w:val="20"/>
                    </w:rPr>
                    <w:t xml:space="preserve"> (код формы по </w:t>
                  </w:r>
                  <w:r>
                    <w:rPr>
                      <w:rFonts w:cs="Arial"/>
                      <w:szCs w:val="20"/>
                    </w:rPr>
                    <w:lastRenderedPageBreak/>
                    <w:t>ОКУД 0504071)</w:t>
                  </w:r>
                  <w:r w:rsidRPr="0032359A">
                    <w:rPr>
                      <w:rFonts w:cs="Arial"/>
                      <w:strike/>
                      <w:color w:val="FF0000"/>
                      <w:szCs w:val="20"/>
                    </w:rPr>
                    <w:t>, установленных правилами организации и ведения бюджетного учета</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27" w:name="Р1_13"/>
                  <w:bookmarkEnd w:id="27"/>
                  <w:r>
                    <w:rPr>
                      <w:rFonts w:cs="Arial"/>
                      <w:szCs w:val="20"/>
                    </w:rPr>
                    <w:lastRenderedPageBreak/>
                    <w:t xml:space="preserve">11. Учет операций по управлению остатками средств федерального бюджета при покупке (продаже) ценных бумаг по договорам </w:t>
                  </w:r>
                  <w:proofErr w:type="spellStart"/>
                  <w:r>
                    <w:rPr>
                      <w:rFonts w:cs="Arial"/>
                      <w:szCs w:val="20"/>
                    </w:rPr>
                    <w:t>репо</w:t>
                  </w:r>
                  <w:proofErr w:type="spellEnd"/>
                  <w:r>
                    <w:rPr>
                      <w:rFonts w:cs="Arial"/>
                      <w:szCs w:val="20"/>
                    </w:rPr>
                    <w:t>, покупке (продаже) иностранной валюты по сделкам валютный своп, размещении средств федерального бюджета на банковских счетах, по договорам банковского вклада (депозита) с центральным контрагентом, размещение средств на банковские депозиты</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222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Реестры исполненных первых частей договоров </w:t>
                  </w:r>
                  <w:proofErr w:type="spellStart"/>
                  <w:r>
                    <w:rPr>
                      <w:rFonts w:cs="Arial"/>
                      <w:szCs w:val="20"/>
                    </w:rPr>
                    <w:t>репо</w:t>
                  </w:r>
                  <w:proofErr w:type="spellEnd"/>
                  <w:r>
                    <w:rPr>
                      <w:rFonts w:cs="Arial"/>
                      <w:szCs w:val="20"/>
                    </w:rPr>
                    <w:t>, заключенных Федеральным казначейством</w:t>
                  </w:r>
                </w:p>
                <w:p w:rsidR="0032359A" w:rsidRDefault="0032359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lastRenderedPageBreak/>
                    <w:t>222</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Реестры исполненных первых частей договоров </w:t>
                  </w:r>
                  <w:proofErr w:type="spellStart"/>
                  <w:r>
                    <w:rPr>
                      <w:rFonts w:cs="Arial"/>
                      <w:szCs w:val="20"/>
                    </w:rPr>
                    <w:t>репо</w:t>
                  </w:r>
                  <w:proofErr w:type="spellEnd"/>
                  <w:r>
                    <w:rPr>
                      <w:rFonts w:cs="Arial"/>
                      <w:szCs w:val="20"/>
                    </w:rPr>
                    <w:t>, заключенных Федеральным казначейством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электронный образ (</w:t>
                  </w:r>
                  <w:r>
                    <w:rPr>
                      <w:rFonts w:cs="Arial"/>
                      <w:szCs w:val="20"/>
                    </w:rPr>
                    <w:t>скан-копия</w:t>
                  </w:r>
                  <w:r w:rsidRPr="00E20D9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первых частей договоров </w:t>
                  </w:r>
                  <w:proofErr w:type="spellStart"/>
                  <w:r>
                    <w:rPr>
                      <w:rFonts w:cs="Arial"/>
                      <w:szCs w:val="20"/>
                    </w:rPr>
                    <w:t>репо</w:t>
                  </w:r>
                  <w:proofErr w:type="spellEnd"/>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0D9D">
                    <w:rPr>
                      <w:rFonts w:cs="Arial"/>
                      <w:strike/>
                      <w:color w:val="FF0000"/>
                      <w:szCs w:val="20"/>
                    </w:rPr>
                    <w:t>Журналах</w:t>
                  </w:r>
                  <w:r w:rsidRPr="00E20D9D">
                    <w:rPr>
                      <w:rFonts w:cs="Arial"/>
                      <w:szCs w:val="20"/>
                    </w:rPr>
                    <w:t xml:space="preserve"> операций</w:t>
                  </w:r>
                  <w:r>
                    <w:rPr>
                      <w:rFonts w:cs="Arial"/>
                      <w:szCs w:val="20"/>
                    </w:rPr>
                    <w:t xml:space="preserve"> (код формы по ОКУД 0504071), </w:t>
                  </w:r>
                  <w:r w:rsidRPr="00E20D9D">
                    <w:rPr>
                      <w:rFonts w:cs="Arial"/>
                      <w:strike/>
                      <w:color w:val="FF0000"/>
                      <w:szCs w:val="20"/>
                    </w:rPr>
                    <w:t>установленных правилами организации и ведения бюджетного учета</w:t>
                  </w:r>
                  <w:r>
                    <w:rPr>
                      <w:rFonts w:cs="Arial"/>
                      <w:szCs w:val="20"/>
                    </w:rPr>
                    <w:t>, Реестре учета ценных бумаг (код формы по ОКУД 0504056) &lt;</w:t>
                  </w:r>
                  <w:r w:rsidRPr="00E20D9D">
                    <w:rPr>
                      <w:rFonts w:cs="Arial"/>
                      <w:strike/>
                      <w:color w:val="FF0000"/>
                      <w:szCs w:val="20"/>
                    </w:rPr>
                    <w:t>89</w:t>
                  </w:r>
                  <w:r>
                    <w:rPr>
                      <w:rFonts w:cs="Arial"/>
                      <w:szCs w:val="20"/>
                    </w:rPr>
                    <w:t>&gt;</w:t>
                  </w: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7B4A00" w:rsidRDefault="007B4A00"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222</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Реестры исполненных первых частей договоров </w:t>
                  </w:r>
                  <w:proofErr w:type="spellStart"/>
                  <w:r>
                    <w:rPr>
                      <w:rFonts w:cs="Arial"/>
                      <w:szCs w:val="20"/>
                    </w:rPr>
                    <w:t>репо</w:t>
                  </w:r>
                  <w:proofErr w:type="spellEnd"/>
                  <w:r>
                    <w:rPr>
                      <w:rFonts w:cs="Arial"/>
                      <w:szCs w:val="20"/>
                    </w:rPr>
                    <w:t>, заключенных Федеральным казначейством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первых частей договоров </w:t>
                  </w:r>
                  <w:proofErr w:type="spellStart"/>
                  <w:r>
                    <w:rPr>
                      <w:rFonts w:cs="Arial"/>
                      <w:szCs w:val="20"/>
                    </w:rPr>
                    <w:t>репо</w:t>
                  </w:r>
                  <w:proofErr w:type="spellEnd"/>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0D9D">
                    <w:rPr>
                      <w:rFonts w:cs="Arial"/>
                      <w:strike/>
                      <w:color w:val="FF0000"/>
                      <w:szCs w:val="20"/>
                    </w:rPr>
                    <w:t>Журналах</w:t>
                  </w:r>
                  <w:r w:rsidRPr="00E20D9D">
                    <w:rPr>
                      <w:rFonts w:cs="Arial"/>
                      <w:szCs w:val="20"/>
                    </w:rPr>
                    <w:t xml:space="preserve"> операций</w:t>
                  </w:r>
                  <w:r>
                    <w:rPr>
                      <w:rFonts w:cs="Arial"/>
                      <w:szCs w:val="20"/>
                    </w:rPr>
                    <w:t xml:space="preserve"> (код формы по ОКУД 0504071), </w:t>
                  </w:r>
                  <w:r w:rsidRPr="00E20D9D">
                    <w:rPr>
                      <w:rFonts w:cs="Arial"/>
                      <w:strike/>
                      <w:color w:val="FF0000"/>
                      <w:szCs w:val="20"/>
                    </w:rPr>
                    <w:t>установленных правилами организации и ведения бюджетного учета</w:t>
                  </w:r>
                  <w:r>
                    <w:rPr>
                      <w:rFonts w:cs="Arial"/>
                      <w:szCs w:val="20"/>
                    </w:rPr>
                    <w:t>, Реестре учета ценных бумаг (код формы по ОКУД 0504056)</w:t>
                  </w: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7B4A00" w:rsidRDefault="007B4A00"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223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Реестры исполненных вторых частей договоров </w:t>
                  </w:r>
                  <w:proofErr w:type="spellStart"/>
                  <w:r>
                    <w:rPr>
                      <w:rFonts w:cs="Arial"/>
                      <w:szCs w:val="20"/>
                    </w:rPr>
                    <w:t>репо</w:t>
                  </w:r>
                  <w:proofErr w:type="spellEnd"/>
                  <w:r>
                    <w:rPr>
                      <w:rFonts w:cs="Arial"/>
                      <w:szCs w:val="20"/>
                    </w:rPr>
                    <w:t>, заключенных Федеральным казначейством</w:t>
                  </w:r>
                </w:p>
                <w:p w:rsidR="00E20D9D" w:rsidRDefault="00E20D9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223</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Реестры исполненных вторых частей договоров </w:t>
                  </w:r>
                  <w:proofErr w:type="spellStart"/>
                  <w:r>
                    <w:rPr>
                      <w:rFonts w:cs="Arial"/>
                      <w:szCs w:val="20"/>
                    </w:rPr>
                    <w:t>репо</w:t>
                  </w:r>
                  <w:proofErr w:type="spellEnd"/>
                  <w:r>
                    <w:rPr>
                      <w:rFonts w:cs="Arial"/>
                      <w:szCs w:val="20"/>
                    </w:rPr>
                    <w:t>, заключенных Федеральным казначейством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электронный образ (</w:t>
                  </w:r>
                  <w:r>
                    <w:rPr>
                      <w:rFonts w:cs="Arial"/>
                      <w:szCs w:val="20"/>
                    </w:rPr>
                    <w:t>скан-копия</w:t>
                  </w:r>
                  <w:r w:rsidRPr="00E20D9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вторых частей договоров </w:t>
                  </w:r>
                  <w:proofErr w:type="spellStart"/>
                  <w:r>
                    <w:rPr>
                      <w:rFonts w:cs="Arial"/>
                      <w:szCs w:val="20"/>
                    </w:rPr>
                    <w:t>репо</w:t>
                  </w:r>
                  <w:proofErr w:type="spellEnd"/>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0D9D">
                    <w:rPr>
                      <w:rFonts w:cs="Arial"/>
                      <w:strike/>
                      <w:color w:val="FF0000"/>
                      <w:szCs w:val="20"/>
                    </w:rPr>
                    <w:t>Журналах</w:t>
                  </w:r>
                  <w:r w:rsidRPr="00E20D9D">
                    <w:rPr>
                      <w:rFonts w:cs="Arial"/>
                      <w:szCs w:val="20"/>
                    </w:rPr>
                    <w:t xml:space="preserve"> операций</w:t>
                  </w:r>
                  <w:r>
                    <w:rPr>
                      <w:rFonts w:cs="Arial"/>
                      <w:szCs w:val="20"/>
                    </w:rPr>
                    <w:t xml:space="preserve"> (код формы по ОКУД 0504071), </w:t>
                  </w:r>
                  <w:r w:rsidRPr="00E20D9D">
                    <w:rPr>
                      <w:rFonts w:cs="Arial"/>
                      <w:strike/>
                      <w:color w:val="FF0000"/>
                      <w:szCs w:val="20"/>
                    </w:rPr>
                    <w:t xml:space="preserve">установленных правилами организации и ведения </w:t>
                  </w:r>
                  <w:r w:rsidRPr="00E20D9D">
                    <w:rPr>
                      <w:rFonts w:cs="Arial"/>
                      <w:strike/>
                      <w:color w:val="FF0000"/>
                      <w:szCs w:val="20"/>
                    </w:rPr>
                    <w:lastRenderedPageBreak/>
                    <w:t>бюджетного учета,</w:t>
                  </w:r>
                  <w:r>
                    <w:rPr>
                      <w:rFonts w:cs="Arial"/>
                      <w:szCs w:val="20"/>
                    </w:rPr>
                    <w:t xml:space="preserve"> Реестре учета ценных бумаг (код формы по ОКУД 0504056)</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lastRenderedPageBreak/>
                    <w:t>223</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Реестры исполненных вторых частей договоров </w:t>
                  </w:r>
                  <w:proofErr w:type="spellStart"/>
                  <w:r>
                    <w:rPr>
                      <w:rFonts w:cs="Arial"/>
                      <w:szCs w:val="20"/>
                    </w:rPr>
                    <w:t>репо</w:t>
                  </w:r>
                  <w:proofErr w:type="spellEnd"/>
                  <w:r>
                    <w:rPr>
                      <w:rFonts w:cs="Arial"/>
                      <w:szCs w:val="20"/>
                    </w:rPr>
                    <w:t>, заключенных Федеральным казначейством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вторых частей договоров </w:t>
                  </w:r>
                  <w:proofErr w:type="spellStart"/>
                  <w:r>
                    <w:rPr>
                      <w:rFonts w:cs="Arial"/>
                      <w:szCs w:val="20"/>
                    </w:rPr>
                    <w:t>репо</w:t>
                  </w:r>
                  <w:proofErr w:type="spellEnd"/>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0D9D">
                    <w:rPr>
                      <w:rFonts w:cs="Arial"/>
                      <w:strike/>
                      <w:color w:val="FF0000"/>
                      <w:szCs w:val="20"/>
                    </w:rPr>
                    <w:t>Журналах</w:t>
                  </w:r>
                  <w:r w:rsidRPr="00E20D9D">
                    <w:rPr>
                      <w:rFonts w:cs="Arial"/>
                      <w:szCs w:val="20"/>
                    </w:rPr>
                    <w:t xml:space="preserve"> операций</w:t>
                  </w:r>
                  <w:r>
                    <w:rPr>
                      <w:rFonts w:cs="Arial"/>
                      <w:szCs w:val="20"/>
                    </w:rPr>
                    <w:t xml:space="preserve"> (код формы по ОКУД 0504071), </w:t>
                  </w:r>
                  <w:r w:rsidRPr="00E20D9D">
                    <w:rPr>
                      <w:rFonts w:cs="Arial"/>
                      <w:strike/>
                      <w:color w:val="FF0000"/>
                      <w:szCs w:val="20"/>
                    </w:rPr>
                    <w:t>установленных правилами организации и ведения бюджетного учета,</w:t>
                  </w:r>
                  <w:r>
                    <w:rPr>
                      <w:rFonts w:cs="Arial"/>
                      <w:szCs w:val="20"/>
                    </w:rPr>
                    <w:t xml:space="preserve"> Реестре учета ценных бумаг (код формы по ОКУД 0504056)</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224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 xml:space="preserve">Реестр неисполненных первых частей договоров </w:t>
                  </w:r>
                  <w:proofErr w:type="spellStart"/>
                  <w:r w:rsidRPr="00E20D9D">
                    <w:rPr>
                      <w:rFonts w:cs="Arial"/>
                      <w:strike/>
                      <w:color w:val="FF0000"/>
                      <w:szCs w:val="20"/>
                    </w:rPr>
                    <w:t>репо</w:t>
                  </w:r>
                  <w:proofErr w:type="spellEnd"/>
                  <w:r w:rsidRPr="00E20D9D">
                    <w:rPr>
                      <w:rFonts w:cs="Arial"/>
                      <w:strike/>
                      <w:color w:val="FF0000"/>
                      <w:szCs w:val="20"/>
                    </w:rPr>
                    <w:t>, заключенных Федеральным казначейством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224</w:t>
                  </w:r>
                  <w:r w:rsidRPr="00E20D9D">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 xml:space="preserve">Реестр неисполненных первых частей договоров </w:t>
                  </w:r>
                  <w:proofErr w:type="spellStart"/>
                  <w:r w:rsidRPr="00E20D9D">
                    <w:rPr>
                      <w:rFonts w:cs="Arial"/>
                      <w:strike/>
                      <w:color w:val="FF0000"/>
                      <w:szCs w:val="20"/>
                    </w:rPr>
                    <w:t>репо</w:t>
                  </w:r>
                  <w:proofErr w:type="spellEnd"/>
                  <w:r w:rsidRPr="00E20D9D">
                    <w:rPr>
                      <w:rFonts w:cs="Arial"/>
                      <w:strike/>
                      <w:color w:val="FF0000"/>
                      <w:szCs w:val="20"/>
                    </w:rPr>
                    <w:t>, заключенных Федеральным казначейством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 xml:space="preserve">не позднее рабочего дня, следующего за днем неисполнения первых частей договоров </w:t>
                  </w:r>
                  <w:proofErr w:type="spellStart"/>
                  <w:r w:rsidRPr="00E20D9D">
                    <w:rPr>
                      <w:rFonts w:cs="Arial"/>
                      <w:strike/>
                      <w:color w:val="FF0000"/>
                      <w:szCs w:val="20"/>
                    </w:rPr>
                    <w:t>репо</w:t>
                  </w:r>
                  <w:proofErr w:type="spellEnd"/>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для проведения сверки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224</w:t>
                  </w:r>
                  <w:r w:rsidRPr="00E20D9D">
                    <w:rPr>
                      <w:rFonts w:cs="Arial"/>
                      <w:strike/>
                      <w:color w:val="FF0000"/>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 xml:space="preserve">Реестр неисполненных первых частей договоров </w:t>
                  </w:r>
                  <w:proofErr w:type="spellStart"/>
                  <w:r w:rsidRPr="00E20D9D">
                    <w:rPr>
                      <w:rFonts w:cs="Arial"/>
                      <w:strike/>
                      <w:color w:val="FF0000"/>
                      <w:szCs w:val="20"/>
                    </w:rPr>
                    <w:t>репо</w:t>
                  </w:r>
                  <w:proofErr w:type="spellEnd"/>
                  <w:r w:rsidRPr="00E20D9D">
                    <w:rPr>
                      <w:rFonts w:cs="Arial"/>
                      <w:strike/>
                      <w:color w:val="FF0000"/>
                      <w:szCs w:val="20"/>
                    </w:rPr>
                    <w:t>, заключенных Федеральным казначейством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 xml:space="preserve">не позднее рабочего дня, следующего за днем неисполнения первых частей договоров </w:t>
                  </w:r>
                  <w:proofErr w:type="spellStart"/>
                  <w:r w:rsidRPr="00E20D9D">
                    <w:rPr>
                      <w:rFonts w:cs="Arial"/>
                      <w:strike/>
                      <w:color w:val="FF0000"/>
                      <w:szCs w:val="20"/>
                    </w:rPr>
                    <w:t>репо</w:t>
                  </w:r>
                  <w:proofErr w:type="spellEnd"/>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для проведения сверки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225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 xml:space="preserve">Реестр неисполненных вторых частей договоров </w:t>
                  </w:r>
                  <w:proofErr w:type="spellStart"/>
                  <w:r w:rsidRPr="00E20D9D">
                    <w:rPr>
                      <w:rFonts w:cs="Arial"/>
                      <w:strike/>
                      <w:color w:val="FF0000"/>
                      <w:szCs w:val="20"/>
                    </w:rPr>
                    <w:t>репо</w:t>
                  </w:r>
                  <w:proofErr w:type="spellEnd"/>
                  <w:r w:rsidRPr="00E20D9D">
                    <w:rPr>
                      <w:rFonts w:cs="Arial"/>
                      <w:strike/>
                      <w:color w:val="FF0000"/>
                      <w:szCs w:val="20"/>
                    </w:rPr>
                    <w:t>, заключенных Федеральным казначейством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lastRenderedPageBreak/>
                    <w:t>225</w:t>
                  </w:r>
                  <w:r w:rsidRPr="00E20D9D">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 xml:space="preserve">Реестр неисполненных вторых частей договоров </w:t>
                  </w:r>
                  <w:proofErr w:type="spellStart"/>
                  <w:r w:rsidRPr="00E20D9D">
                    <w:rPr>
                      <w:rFonts w:cs="Arial"/>
                      <w:strike/>
                      <w:color w:val="FF0000"/>
                      <w:szCs w:val="20"/>
                    </w:rPr>
                    <w:t>репо</w:t>
                  </w:r>
                  <w:proofErr w:type="spellEnd"/>
                  <w:r w:rsidRPr="00E20D9D">
                    <w:rPr>
                      <w:rFonts w:cs="Arial"/>
                      <w:strike/>
                      <w:color w:val="FF0000"/>
                      <w:szCs w:val="20"/>
                    </w:rPr>
                    <w:t>, заключенных Федеральным казначейством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 xml:space="preserve">не позднее рабочего дня, следующего за днем неисполнения вторых частей договоров </w:t>
                  </w:r>
                  <w:proofErr w:type="spellStart"/>
                  <w:r w:rsidRPr="00E20D9D">
                    <w:rPr>
                      <w:rFonts w:cs="Arial"/>
                      <w:strike/>
                      <w:color w:val="FF0000"/>
                      <w:szCs w:val="20"/>
                    </w:rPr>
                    <w:t>репо</w:t>
                  </w:r>
                  <w:proofErr w:type="spellEnd"/>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уполномоченное лицо субъект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для проведения сверки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225</w:t>
                  </w:r>
                  <w:r w:rsidRPr="00E20D9D">
                    <w:rPr>
                      <w:rFonts w:cs="Arial"/>
                      <w:strike/>
                      <w:color w:val="FF0000"/>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 xml:space="preserve">Реестр неисполненных вторых частей договоров </w:t>
                  </w:r>
                  <w:proofErr w:type="spellStart"/>
                  <w:r w:rsidRPr="00E20D9D">
                    <w:rPr>
                      <w:rFonts w:cs="Arial"/>
                      <w:strike/>
                      <w:color w:val="FF0000"/>
                      <w:szCs w:val="20"/>
                    </w:rPr>
                    <w:t>репо</w:t>
                  </w:r>
                  <w:proofErr w:type="spellEnd"/>
                  <w:r w:rsidRPr="00E20D9D">
                    <w:rPr>
                      <w:rFonts w:cs="Arial"/>
                      <w:strike/>
                      <w:color w:val="FF0000"/>
                      <w:szCs w:val="20"/>
                    </w:rPr>
                    <w:t>, заключенных Федеральным казначейством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 xml:space="preserve">не позднее рабочего дня, следующего за днем неисполнения вторых частей договоров </w:t>
                  </w:r>
                  <w:proofErr w:type="spellStart"/>
                  <w:r w:rsidRPr="00E20D9D">
                    <w:rPr>
                      <w:rFonts w:cs="Arial"/>
                      <w:strike/>
                      <w:color w:val="FF0000"/>
                      <w:szCs w:val="20"/>
                    </w:rPr>
                    <w:t>репо</w:t>
                  </w:r>
                  <w:proofErr w:type="spellEnd"/>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уполномоченное лицо субъект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для проведения сверки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226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Выписка из лицевого счета Федерального казначейства, из отдельного счета Федерального казначейства </w:t>
                  </w:r>
                  <w:r w:rsidRPr="00E20D9D">
                    <w:rPr>
                      <w:rFonts w:cs="Arial"/>
                      <w:strike/>
                      <w:color w:val="FF0000"/>
                      <w:szCs w:val="20"/>
                    </w:rPr>
                    <w:t>N 30411</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получения выписки от небанковской кредитной организации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0D9D">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F4CE6">
                    <w:rPr>
                      <w:rFonts w:cs="Arial"/>
                      <w:strike/>
                      <w:color w:val="FF0000"/>
                      <w:szCs w:val="20"/>
                    </w:rPr>
                    <w:t>Журналах</w:t>
                  </w:r>
                  <w:r>
                    <w:rPr>
                      <w:rFonts w:cs="Arial"/>
                      <w:szCs w:val="20"/>
                    </w:rPr>
                    <w:t xml:space="preserve"> операций (код формы по ОКУД 0504071)</w:t>
                  </w:r>
                  <w:r w:rsidRPr="008F4CE6">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227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Расчет неустойки (штрафа, пени) в случае нарушения кредитной организацией исполнения первой части договора </w:t>
                  </w:r>
                  <w:proofErr w:type="spellStart"/>
                  <w:r>
                    <w:rPr>
                      <w:rFonts w:cs="Arial"/>
                      <w:szCs w:val="20"/>
                    </w:rPr>
                    <w:t>репо</w:t>
                  </w:r>
                  <w:proofErr w:type="spellEnd"/>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F4CE6">
                    <w:rPr>
                      <w:rFonts w:cs="Arial"/>
                      <w:strike/>
                      <w:color w:val="FF0000"/>
                      <w:szCs w:val="20"/>
                    </w:rPr>
                    <w:t>электронный образ (</w:t>
                  </w:r>
                  <w:r>
                    <w:rPr>
                      <w:rFonts w:cs="Arial"/>
                      <w:szCs w:val="20"/>
                    </w:rPr>
                    <w:t>скан-копия</w:t>
                  </w:r>
                  <w:r w:rsidRPr="008F4CE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первых частей договора </w:t>
                  </w:r>
                  <w:proofErr w:type="spellStart"/>
                  <w:r>
                    <w:rPr>
                      <w:rFonts w:cs="Arial"/>
                      <w:szCs w:val="20"/>
                    </w:rPr>
                    <w:t>репо</w:t>
                  </w:r>
                  <w:proofErr w:type="spellEnd"/>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F4CE6">
                    <w:rPr>
                      <w:rFonts w:cs="Arial"/>
                      <w:strike/>
                      <w:color w:val="FF0000"/>
                      <w:szCs w:val="20"/>
                    </w:rPr>
                    <w:t>Журналах</w:t>
                  </w:r>
                  <w:r>
                    <w:rPr>
                      <w:rFonts w:cs="Arial"/>
                      <w:szCs w:val="20"/>
                    </w:rPr>
                    <w:t xml:space="preserve"> операций (код формы по ОКУД 0504071), </w:t>
                  </w:r>
                  <w:r w:rsidRPr="008F4CE6">
                    <w:rPr>
                      <w:rFonts w:cs="Arial"/>
                      <w:strike/>
                      <w:color w:val="FF0000"/>
                      <w:szCs w:val="20"/>
                    </w:rPr>
                    <w:t>установленных правилами организации и ведения бюджетного учета</w:t>
                  </w:r>
                </w:p>
                <w:p w:rsidR="008F4CE6" w:rsidRDefault="008F4CE6" w:rsidP="00FB0319">
                  <w:pPr>
                    <w:autoSpaceDE w:val="0"/>
                    <w:autoSpaceDN w:val="0"/>
                    <w:adjustRightInd w:val="0"/>
                    <w:spacing w:after="1" w:line="200" w:lineRule="atLeast"/>
                    <w:rPr>
                      <w:rFonts w:cs="Arial"/>
                      <w:szCs w:val="20"/>
                    </w:rPr>
                  </w:pPr>
                </w:p>
                <w:p w:rsidR="008F4CE6" w:rsidRDefault="008F4CE6" w:rsidP="00FB0319">
                  <w:pPr>
                    <w:autoSpaceDE w:val="0"/>
                    <w:autoSpaceDN w:val="0"/>
                    <w:adjustRightInd w:val="0"/>
                    <w:spacing w:after="1" w:line="200" w:lineRule="atLeast"/>
                    <w:rPr>
                      <w:rFonts w:cs="Arial"/>
                      <w:szCs w:val="20"/>
                    </w:rPr>
                  </w:pPr>
                </w:p>
                <w:p w:rsidR="008F4CE6" w:rsidRDefault="008F4CE6"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228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Расчет неустойки (штрафа, пени) в случае нарушения кредитной организацией исполнения второй части договора </w:t>
                  </w:r>
                  <w:proofErr w:type="spellStart"/>
                  <w:r>
                    <w:rPr>
                      <w:rFonts w:cs="Arial"/>
                      <w:szCs w:val="20"/>
                    </w:rPr>
                    <w:t>репо</w:t>
                  </w:r>
                  <w:proofErr w:type="spellEnd"/>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F4CE6">
                    <w:rPr>
                      <w:rFonts w:cs="Arial"/>
                      <w:strike/>
                      <w:color w:val="FF0000"/>
                      <w:szCs w:val="20"/>
                    </w:rPr>
                    <w:t>электронный образ (</w:t>
                  </w:r>
                  <w:r>
                    <w:rPr>
                      <w:rFonts w:cs="Arial"/>
                      <w:szCs w:val="20"/>
                    </w:rPr>
                    <w:t>скан-копия</w:t>
                  </w:r>
                  <w:r w:rsidRPr="008F4CE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вторых частей договора </w:t>
                  </w:r>
                  <w:proofErr w:type="spellStart"/>
                  <w:r>
                    <w:rPr>
                      <w:rFonts w:cs="Arial"/>
                      <w:szCs w:val="20"/>
                    </w:rPr>
                    <w:t>репо</w:t>
                  </w:r>
                  <w:proofErr w:type="spellEnd"/>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F4CE6">
                    <w:rPr>
                      <w:rFonts w:cs="Arial"/>
                      <w:strike/>
                      <w:color w:val="FF0000"/>
                      <w:szCs w:val="20"/>
                    </w:rPr>
                    <w:t>Журналах</w:t>
                  </w:r>
                  <w:r>
                    <w:rPr>
                      <w:rFonts w:cs="Arial"/>
                      <w:szCs w:val="20"/>
                    </w:rPr>
                    <w:t xml:space="preserve"> операций (код формы по ОКУД 0504071), </w:t>
                  </w:r>
                  <w:r w:rsidRPr="008F4CE6">
                    <w:rPr>
                      <w:rFonts w:cs="Arial"/>
                      <w:strike/>
                      <w:color w:val="FF0000"/>
                      <w:szCs w:val="20"/>
                    </w:rPr>
                    <w:t>установленных правилами организации и ведения бюджетного учета</w:t>
                  </w:r>
                </w:p>
                <w:p w:rsidR="008F4CE6" w:rsidRDefault="008F4CE6" w:rsidP="00FB0319">
                  <w:pPr>
                    <w:autoSpaceDE w:val="0"/>
                    <w:autoSpaceDN w:val="0"/>
                    <w:adjustRightInd w:val="0"/>
                    <w:spacing w:after="1" w:line="200" w:lineRule="atLeast"/>
                    <w:rPr>
                      <w:rFonts w:cs="Arial"/>
                      <w:szCs w:val="20"/>
                    </w:rPr>
                  </w:pPr>
                </w:p>
                <w:p w:rsidR="00623BC9" w:rsidRDefault="00623BC9" w:rsidP="00623BC9">
                  <w:pPr>
                    <w:autoSpaceDE w:val="0"/>
                    <w:autoSpaceDN w:val="0"/>
                    <w:adjustRightInd w:val="0"/>
                    <w:spacing w:after="1" w:line="200" w:lineRule="atLeast"/>
                    <w:rPr>
                      <w:rFonts w:cs="Arial"/>
                      <w:szCs w:val="20"/>
                    </w:rPr>
                  </w:pPr>
                </w:p>
                <w:p w:rsidR="00623BC9" w:rsidRDefault="00623BC9" w:rsidP="00623BC9">
                  <w:pPr>
                    <w:autoSpaceDE w:val="0"/>
                    <w:autoSpaceDN w:val="0"/>
                    <w:adjustRightInd w:val="0"/>
                    <w:spacing w:after="1" w:line="200" w:lineRule="atLeast"/>
                    <w:rPr>
                      <w:rFonts w:cs="Arial"/>
                      <w:szCs w:val="20"/>
                    </w:rPr>
                  </w:pPr>
                </w:p>
                <w:p w:rsidR="008F4CE6" w:rsidRDefault="008F4CE6" w:rsidP="00FB0319">
                  <w:pPr>
                    <w:autoSpaceDE w:val="0"/>
                    <w:autoSpaceDN w:val="0"/>
                    <w:adjustRightInd w:val="0"/>
                    <w:spacing w:after="1" w:line="200" w:lineRule="atLeast"/>
                    <w:rPr>
                      <w:rFonts w:cs="Arial"/>
                      <w:szCs w:val="20"/>
                    </w:rPr>
                  </w:pPr>
                </w:p>
                <w:p w:rsidR="008F4CE6" w:rsidRDefault="008F4CE6"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lastRenderedPageBreak/>
                    <w:t>229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Расчет нетто-требований (обязательств) по договорам </w:t>
                  </w:r>
                  <w:proofErr w:type="spellStart"/>
                  <w:r>
                    <w:rPr>
                      <w:rFonts w:cs="Arial"/>
                      <w:szCs w:val="20"/>
                    </w:rPr>
                    <w:t>репо</w:t>
                  </w:r>
                  <w:proofErr w:type="spellEnd"/>
                  <w:r>
                    <w:rPr>
                      <w:rFonts w:cs="Arial"/>
                      <w:szCs w:val="20"/>
                    </w:rPr>
                    <w:t xml:space="preserve"> в связи с отзывом лицензий на осуществление банковских операций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F4CE6">
                    <w:rPr>
                      <w:rFonts w:cs="Arial"/>
                      <w:strike/>
                      <w:color w:val="FF0000"/>
                      <w:szCs w:val="20"/>
                    </w:rPr>
                    <w:t>электронный образ (</w:t>
                  </w:r>
                  <w:r>
                    <w:rPr>
                      <w:rFonts w:cs="Arial"/>
                      <w:szCs w:val="20"/>
                    </w:rPr>
                    <w:t>скан-копия</w:t>
                  </w:r>
                  <w:r w:rsidRPr="008F4CE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3 (трех) рабочих дней, следующих за датой отзыва у кредитной организации лицензии Банка России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сверки взаимных обязательств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 договоров </w:t>
                  </w:r>
                  <w:proofErr w:type="spellStart"/>
                  <w:r>
                    <w:rPr>
                      <w:rFonts w:cs="Arial"/>
                      <w:szCs w:val="20"/>
                    </w:rPr>
                    <w:t>репо</w:t>
                  </w:r>
                  <w:proofErr w:type="spellEnd"/>
                  <w:r>
                    <w:rPr>
                      <w:rFonts w:cs="Arial"/>
                      <w:szCs w:val="20"/>
                    </w:rPr>
                    <w:t>, заключенных Федеральным казначейством, с измененным составом ценных бумаг</w:t>
                  </w:r>
                </w:p>
                <w:p w:rsidR="008F4CE6" w:rsidRDefault="008F4CE6" w:rsidP="00FB0319">
                  <w:pPr>
                    <w:autoSpaceDE w:val="0"/>
                    <w:autoSpaceDN w:val="0"/>
                    <w:adjustRightInd w:val="0"/>
                    <w:spacing w:after="1" w:line="200" w:lineRule="atLeast"/>
                    <w:rPr>
                      <w:rFonts w:cs="Arial"/>
                      <w:szCs w:val="20"/>
                    </w:rPr>
                  </w:pPr>
                </w:p>
                <w:p w:rsidR="007B4A00" w:rsidRDefault="007B4A00"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 договоров </w:t>
                  </w:r>
                  <w:proofErr w:type="spellStart"/>
                  <w:r>
                    <w:rPr>
                      <w:rFonts w:cs="Arial"/>
                      <w:szCs w:val="20"/>
                    </w:rPr>
                    <w:t>репо</w:t>
                  </w:r>
                  <w:proofErr w:type="spellEnd"/>
                  <w:r>
                    <w:rPr>
                      <w:rFonts w:cs="Arial"/>
                      <w:szCs w:val="20"/>
                    </w:rPr>
                    <w:t>, заключенных Федеральным казначейством, с измененным составом ценных бумаг</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F4CE6">
                    <w:rPr>
                      <w:rFonts w:cs="Arial"/>
                      <w:strike/>
                      <w:color w:val="FF0000"/>
                      <w:szCs w:val="20"/>
                    </w:rPr>
                    <w:t>электронный образ (</w:t>
                  </w:r>
                  <w:r>
                    <w:rPr>
                      <w:rFonts w:cs="Arial"/>
                      <w:szCs w:val="20"/>
                    </w:rPr>
                    <w:t>скан-копия</w:t>
                  </w:r>
                  <w:r w:rsidRPr="008F4CE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8F4CE6">
                    <w:rPr>
                      <w:rFonts w:cs="Arial"/>
                      <w:strike/>
                      <w:color w:val="FF0000"/>
                      <w:szCs w:val="20"/>
                    </w:rPr>
                    <w:t>рабочего дня</w:t>
                  </w:r>
                  <w:r>
                    <w:rPr>
                      <w:rFonts w:cs="Arial"/>
                      <w:szCs w:val="20"/>
                    </w:rPr>
                    <w:t xml:space="preserve">, </w:t>
                  </w:r>
                  <w:r w:rsidRPr="008F4CE6">
                    <w:rPr>
                      <w:rFonts w:cs="Arial"/>
                      <w:strike/>
                      <w:color w:val="FF0000"/>
                      <w:szCs w:val="20"/>
                    </w:rPr>
                    <w:t>следующего</w:t>
                  </w:r>
                  <w:r>
                    <w:rPr>
                      <w:rFonts w:cs="Arial"/>
                      <w:szCs w:val="20"/>
                    </w:rPr>
                    <w:t xml:space="preserve"> за днем исполнения (неисполнения) первых и вторых частей договоров </w:t>
                  </w:r>
                  <w:proofErr w:type="spellStart"/>
                  <w:r>
                    <w:rPr>
                      <w:rFonts w:cs="Arial"/>
                      <w:szCs w:val="20"/>
                    </w:rPr>
                    <w:t>репо</w:t>
                  </w:r>
                  <w:proofErr w:type="spellEnd"/>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p w:rsidR="00C278D1" w:rsidRDefault="00C278D1" w:rsidP="00FB0319">
                  <w:pPr>
                    <w:autoSpaceDE w:val="0"/>
                    <w:autoSpaceDN w:val="0"/>
                    <w:adjustRightInd w:val="0"/>
                    <w:spacing w:after="1" w:line="200" w:lineRule="atLeast"/>
                    <w:rPr>
                      <w:rFonts w:cs="Arial"/>
                      <w:szCs w:val="20"/>
                    </w:rPr>
                  </w:pPr>
                  <w:r>
                    <w:rPr>
                      <w:rFonts w:cs="Arial"/>
                      <w:szCs w:val="20"/>
                    </w:rPr>
                    <w:t>Реестре учета ценных бумаг (код формы по ОКУД 0504056)</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230</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 договоров </w:t>
                  </w:r>
                  <w:proofErr w:type="spellStart"/>
                  <w:r>
                    <w:rPr>
                      <w:rFonts w:cs="Arial"/>
                      <w:szCs w:val="20"/>
                    </w:rPr>
                    <w:t>репо</w:t>
                  </w:r>
                  <w:proofErr w:type="spellEnd"/>
                  <w:r>
                    <w:rPr>
                      <w:rFonts w:cs="Arial"/>
                      <w:szCs w:val="20"/>
                    </w:rPr>
                    <w:t>, заключенных Федеральным казначейством, с измененным составом ценных бумаг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(неисполнения) первых и вторых частей договоров </w:t>
                  </w:r>
                  <w:proofErr w:type="spellStart"/>
                  <w:r>
                    <w:rPr>
                      <w:rFonts w:cs="Arial"/>
                      <w:szCs w:val="20"/>
                    </w:rPr>
                    <w:t>репо</w:t>
                  </w:r>
                  <w:proofErr w:type="spellEnd"/>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 Реестре учета ценных бумаг (код формы по ОКУД 0504056)</w:t>
                  </w:r>
                </w:p>
                <w:p w:rsidR="008F4CE6" w:rsidRDefault="008F4CE6"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Расчет выплат (купонного дохода) по ценным бумагам, переданным Федеральному казначейству по </w:t>
                  </w:r>
                  <w:r>
                    <w:rPr>
                      <w:rFonts w:cs="Arial"/>
                      <w:szCs w:val="20"/>
                    </w:rPr>
                    <w:lastRenderedPageBreak/>
                    <w:t xml:space="preserve">договорам </w:t>
                  </w:r>
                  <w:proofErr w:type="spellStart"/>
                  <w:r>
                    <w:rPr>
                      <w:rFonts w:cs="Arial"/>
                      <w:szCs w:val="20"/>
                    </w:rPr>
                    <w:t>репо</w:t>
                  </w:r>
                  <w:proofErr w:type="spellEnd"/>
                  <w:r>
                    <w:rPr>
                      <w:rFonts w:cs="Arial"/>
                      <w:szCs w:val="20"/>
                    </w:rPr>
                    <w:t>, (частичного досрочного погашения основного долга)</w:t>
                  </w:r>
                </w:p>
                <w:p w:rsidR="008F4CE6" w:rsidRDefault="008F4CE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231</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Расчет выплат (купонного дохода) по ценным бумагам, переданным Федеральному казначейству по договорам </w:t>
                  </w:r>
                  <w:proofErr w:type="spellStart"/>
                  <w:r>
                    <w:rPr>
                      <w:rFonts w:cs="Arial"/>
                      <w:szCs w:val="20"/>
                    </w:rPr>
                    <w:t>репо</w:t>
                  </w:r>
                  <w:proofErr w:type="spellEnd"/>
                  <w:r w:rsidRPr="008F4CE6">
                    <w:rPr>
                      <w:rFonts w:cs="Arial"/>
                      <w:strike/>
                      <w:color w:val="FF0000"/>
                      <w:szCs w:val="20"/>
                    </w:rPr>
                    <w:t>,</w:t>
                  </w:r>
                  <w:r>
                    <w:rPr>
                      <w:rFonts w:cs="Arial"/>
                      <w:szCs w:val="20"/>
                    </w:rPr>
                    <w:t xml:space="preserve"> (частичного досрочного погашения основного долга)</w:t>
                  </w:r>
                </w:p>
                <w:p w:rsidR="008F4CE6" w:rsidRDefault="008F4CE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F4CE6">
                    <w:rPr>
                      <w:rFonts w:cs="Arial"/>
                      <w:strike/>
                      <w:color w:val="FF0000"/>
                      <w:szCs w:val="20"/>
                    </w:rPr>
                    <w:t>электронный образ (</w:t>
                  </w:r>
                  <w:r>
                    <w:rPr>
                      <w:rFonts w:cs="Arial"/>
                      <w:szCs w:val="20"/>
                    </w:rPr>
                    <w:t>скан-копия</w:t>
                  </w:r>
                  <w:r w:rsidRPr="008F4CE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выплаты купонного дохода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F4CE6">
                    <w:rPr>
                      <w:rFonts w:cs="Arial"/>
                      <w:strike/>
                      <w:color w:val="FF0000"/>
                      <w:szCs w:val="20"/>
                    </w:rPr>
                    <w:t>Журналах</w:t>
                  </w:r>
                  <w:r>
                    <w:rPr>
                      <w:rFonts w:cs="Arial"/>
                      <w:szCs w:val="20"/>
                    </w:rPr>
                    <w:t xml:space="preserve"> операций (код формы по ОКУД 0504071)</w:t>
                  </w:r>
                  <w:r w:rsidRPr="008F4CE6">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231</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Расчет выплат (купонного дохода) по ценным бумагам, переданным Федеральному казначейству по договорам </w:t>
                  </w:r>
                  <w:proofErr w:type="spellStart"/>
                  <w:r>
                    <w:rPr>
                      <w:rFonts w:cs="Arial"/>
                      <w:szCs w:val="20"/>
                    </w:rPr>
                    <w:t>репо</w:t>
                  </w:r>
                  <w:proofErr w:type="spellEnd"/>
                  <w:r w:rsidRPr="0063079E">
                    <w:rPr>
                      <w:rFonts w:cs="Arial"/>
                      <w:strike/>
                      <w:color w:val="FF0000"/>
                      <w:szCs w:val="20"/>
                    </w:rPr>
                    <w:t>,</w:t>
                  </w:r>
                  <w:r>
                    <w:rPr>
                      <w:rFonts w:cs="Arial"/>
                      <w:szCs w:val="20"/>
                    </w:rPr>
                    <w:t xml:space="preserve"> (частичного досрочного погашения основного долга) (при наличии функциональной возможности)</w:t>
                  </w:r>
                </w:p>
                <w:p w:rsidR="008F4CE6" w:rsidRDefault="008F4CE6" w:rsidP="00FB0319">
                  <w:pPr>
                    <w:autoSpaceDE w:val="0"/>
                    <w:autoSpaceDN w:val="0"/>
                    <w:adjustRightInd w:val="0"/>
                    <w:spacing w:after="1" w:line="200" w:lineRule="atLeast"/>
                    <w:rPr>
                      <w:rFonts w:cs="Arial"/>
                      <w:szCs w:val="20"/>
                    </w:rPr>
                  </w:pPr>
                </w:p>
                <w:p w:rsidR="008F4CE6" w:rsidRDefault="008F4CE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выплаты купонного дохода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trike/>
                      <w:color w:val="FF0000"/>
                      <w:szCs w:val="20"/>
                    </w:rPr>
                    <w:t>Журналах</w:t>
                  </w:r>
                  <w:r>
                    <w:rPr>
                      <w:rFonts w:cs="Arial"/>
                      <w:szCs w:val="20"/>
                    </w:rPr>
                    <w:t xml:space="preserve"> операций (код формы по ОКУД 0504071)</w:t>
                  </w:r>
                  <w:r w:rsidRPr="0063079E">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Договор продажи ценных бумаг</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079E">
                    <w:rPr>
                      <w:rFonts w:cs="Arial"/>
                      <w:strike/>
                      <w:color w:val="FF0000"/>
                      <w:szCs w:val="20"/>
                    </w:rPr>
                    <w:t>электронный образ (</w:t>
                  </w:r>
                  <w:r>
                    <w:rPr>
                      <w:rFonts w:cs="Arial"/>
                      <w:szCs w:val="20"/>
                    </w:rPr>
                    <w:t>скан-копия</w:t>
                  </w:r>
                  <w:r w:rsidRPr="0063079E">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подписания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trike/>
                      <w:color w:val="FF0000"/>
                      <w:szCs w:val="20"/>
                    </w:rPr>
                    <w:t>Журналах</w:t>
                  </w:r>
                  <w:r>
                    <w:rPr>
                      <w:rFonts w:cs="Arial"/>
                      <w:szCs w:val="20"/>
                    </w:rPr>
                    <w:t xml:space="preserve"> операций (код формы по ОКУД 0504071), </w:t>
                  </w:r>
                  <w:r w:rsidRPr="0063079E">
                    <w:rPr>
                      <w:rFonts w:cs="Arial"/>
                      <w:strike/>
                      <w:color w:val="FF0000"/>
                      <w:szCs w:val="20"/>
                    </w:rPr>
                    <w:t>установленных правилами организации и ведения бюджетного учета</w:t>
                  </w:r>
                  <w:r>
                    <w:rPr>
                      <w:rFonts w:cs="Arial"/>
                      <w:szCs w:val="20"/>
                    </w:rPr>
                    <w:t>, Реестре учета ценных бумаг (код формы по ОКУД 0504056)</w:t>
                  </w:r>
                </w:p>
                <w:p w:rsidR="0063079E" w:rsidRDefault="0063079E" w:rsidP="00FB0319">
                  <w:pPr>
                    <w:autoSpaceDE w:val="0"/>
                    <w:autoSpaceDN w:val="0"/>
                    <w:adjustRightInd w:val="0"/>
                    <w:spacing w:after="1" w:line="200" w:lineRule="atLeast"/>
                    <w:rPr>
                      <w:rFonts w:cs="Arial"/>
                      <w:szCs w:val="20"/>
                    </w:rPr>
                  </w:pPr>
                </w:p>
                <w:p w:rsidR="0063079E" w:rsidRDefault="0063079E" w:rsidP="00FB0319">
                  <w:pPr>
                    <w:autoSpaceDE w:val="0"/>
                    <w:autoSpaceDN w:val="0"/>
                    <w:adjustRightInd w:val="0"/>
                    <w:spacing w:after="1" w:line="200" w:lineRule="atLeast"/>
                    <w:rPr>
                      <w:rFonts w:cs="Arial"/>
                      <w:szCs w:val="20"/>
                    </w:rPr>
                  </w:pPr>
                </w:p>
                <w:p w:rsidR="0063079E" w:rsidRDefault="0063079E"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lastRenderedPageBreak/>
                    <w:t>233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Перечень ценных бумаг, находящихся на счете депо</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079E">
                    <w:rPr>
                      <w:rFonts w:cs="Arial"/>
                      <w:strike/>
                      <w:color w:val="FF0000"/>
                      <w:szCs w:val="20"/>
                    </w:rPr>
                    <w:t>электронный образ (</w:t>
                  </w:r>
                  <w:r>
                    <w:rPr>
                      <w:rFonts w:cs="Arial"/>
                      <w:szCs w:val="20"/>
                    </w:rPr>
                    <w:t>скан-копия</w:t>
                  </w:r>
                  <w:r w:rsidRPr="0063079E">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(неисполнения) первых и вторых частей договоров </w:t>
                  </w:r>
                  <w:proofErr w:type="spellStart"/>
                  <w:r>
                    <w:rPr>
                      <w:rFonts w:cs="Arial"/>
                      <w:szCs w:val="20"/>
                    </w:rPr>
                    <w:t>репо</w:t>
                  </w:r>
                  <w:proofErr w:type="spellEnd"/>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trike/>
                      <w:color w:val="FF0000"/>
                      <w:szCs w:val="20"/>
                    </w:rPr>
                    <w:t>Журналах</w:t>
                  </w:r>
                  <w:r>
                    <w:rPr>
                      <w:rFonts w:cs="Arial"/>
                      <w:szCs w:val="20"/>
                    </w:rPr>
                    <w:t xml:space="preserve"> операций (код формы по ОКУД 0504071), </w:t>
                  </w:r>
                  <w:r w:rsidRPr="0063079E">
                    <w:rPr>
                      <w:rFonts w:cs="Arial"/>
                      <w:strike/>
                      <w:color w:val="FF0000"/>
                      <w:szCs w:val="20"/>
                    </w:rPr>
                    <w:t>установленных правилами организации и ведения бюджетного учета</w:t>
                  </w:r>
                  <w:r>
                    <w:rPr>
                      <w:rFonts w:cs="Arial"/>
                      <w:szCs w:val="20"/>
                    </w:rPr>
                    <w:t>, Реестре учета ценных бумаг (код формы по ОКУД 0504056)</w:t>
                  </w:r>
                </w:p>
                <w:p w:rsidR="0063079E" w:rsidRDefault="0063079E" w:rsidP="00FB0319">
                  <w:pPr>
                    <w:autoSpaceDE w:val="0"/>
                    <w:autoSpaceDN w:val="0"/>
                    <w:adjustRightInd w:val="0"/>
                    <w:spacing w:after="1" w:line="200" w:lineRule="atLeast"/>
                    <w:rPr>
                      <w:rFonts w:cs="Arial"/>
                      <w:szCs w:val="20"/>
                    </w:rPr>
                  </w:pPr>
                </w:p>
                <w:p w:rsidR="0063079E" w:rsidRDefault="0063079E" w:rsidP="00FB0319">
                  <w:pPr>
                    <w:autoSpaceDE w:val="0"/>
                    <w:autoSpaceDN w:val="0"/>
                    <w:adjustRightInd w:val="0"/>
                    <w:spacing w:after="1" w:line="200" w:lineRule="atLeast"/>
                    <w:rPr>
                      <w:rFonts w:cs="Arial"/>
                      <w:szCs w:val="20"/>
                    </w:rPr>
                  </w:pPr>
                </w:p>
                <w:p w:rsidR="00623BC9" w:rsidRDefault="00623BC9"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Заявление на проведение операций с иностранной валютой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по мере необходимости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trike/>
                      <w:color w:val="FF0000"/>
                      <w:szCs w:val="20"/>
                    </w:rPr>
                    <w:t>Журналах</w:t>
                  </w:r>
                  <w:r>
                    <w:rPr>
                      <w:rFonts w:cs="Arial"/>
                      <w:szCs w:val="20"/>
                    </w:rPr>
                    <w:t xml:space="preserve"> операций (код формы по ОКУД 0504071), </w:t>
                  </w:r>
                  <w:r w:rsidRPr="0063079E">
                    <w:rPr>
                      <w:rFonts w:cs="Arial"/>
                      <w:strike/>
                      <w:color w:val="FF0000"/>
                      <w:szCs w:val="20"/>
                    </w:rPr>
                    <w:t>установленных правилами организации и ведения бюджетного учета</w:t>
                  </w:r>
                </w:p>
                <w:p w:rsidR="0063079E" w:rsidRDefault="0063079E" w:rsidP="00FB0319">
                  <w:pPr>
                    <w:autoSpaceDE w:val="0"/>
                    <w:autoSpaceDN w:val="0"/>
                    <w:adjustRightInd w:val="0"/>
                    <w:spacing w:after="1" w:line="200" w:lineRule="atLeast"/>
                    <w:rPr>
                      <w:rFonts w:cs="Arial"/>
                      <w:szCs w:val="20"/>
                    </w:rPr>
                  </w:pPr>
                </w:p>
                <w:p w:rsidR="0063079E" w:rsidRDefault="0063079E" w:rsidP="00FB0319">
                  <w:pPr>
                    <w:autoSpaceDE w:val="0"/>
                    <w:autoSpaceDN w:val="0"/>
                    <w:adjustRightInd w:val="0"/>
                    <w:spacing w:after="1" w:line="200" w:lineRule="atLeast"/>
                    <w:rPr>
                      <w:rFonts w:cs="Arial"/>
                      <w:szCs w:val="20"/>
                    </w:rPr>
                  </w:pPr>
                </w:p>
                <w:p w:rsidR="0063079E" w:rsidRDefault="0063079E"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Извещение о поступлении иностранной валюты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079E">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079E">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079E">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trike/>
                      <w:color w:val="FF0000"/>
                      <w:szCs w:val="20"/>
                    </w:rPr>
                    <w:t>Журналах</w:t>
                  </w:r>
                  <w:r>
                    <w:rPr>
                      <w:rFonts w:cs="Arial"/>
                      <w:szCs w:val="20"/>
                    </w:rPr>
                    <w:t xml:space="preserve"> операций (код формы по ОКУД 0504071), </w:t>
                  </w:r>
                  <w:r w:rsidRPr="0063079E">
                    <w:rPr>
                      <w:rFonts w:cs="Arial"/>
                      <w:strike/>
                      <w:color w:val="FF0000"/>
                      <w:szCs w:val="20"/>
                    </w:rPr>
                    <w:t>установленных правилами организации и ведения бюджетного учета</w:t>
                  </w:r>
                </w:p>
                <w:p w:rsidR="0063079E" w:rsidRDefault="0063079E" w:rsidP="00FB0319">
                  <w:pPr>
                    <w:autoSpaceDE w:val="0"/>
                    <w:autoSpaceDN w:val="0"/>
                    <w:adjustRightInd w:val="0"/>
                    <w:spacing w:after="1" w:line="200" w:lineRule="atLeast"/>
                    <w:rPr>
                      <w:rFonts w:cs="Arial"/>
                      <w:szCs w:val="20"/>
                    </w:rPr>
                  </w:pPr>
                </w:p>
                <w:p w:rsidR="0063079E" w:rsidRDefault="0063079E" w:rsidP="00FB0319">
                  <w:pPr>
                    <w:autoSpaceDE w:val="0"/>
                    <w:autoSpaceDN w:val="0"/>
                    <w:adjustRightInd w:val="0"/>
                    <w:spacing w:after="1" w:line="200" w:lineRule="atLeast"/>
                    <w:rPr>
                      <w:rFonts w:cs="Arial"/>
                      <w:szCs w:val="20"/>
                    </w:rPr>
                  </w:pPr>
                </w:p>
                <w:p w:rsidR="0063079E" w:rsidRDefault="0063079E"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 исполненных первых частей сделок с </w:t>
                  </w:r>
                  <w:r>
                    <w:rPr>
                      <w:rFonts w:cs="Arial"/>
                      <w:szCs w:val="20"/>
                    </w:rPr>
                    <w:lastRenderedPageBreak/>
                    <w:t>иностранной валютой по сделкам валютный своп</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236</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Реестр исполненных первых частей сделок с иностранной валютой по сделкам валютный своп</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079E">
                    <w:rPr>
                      <w:rFonts w:cs="Arial"/>
                      <w:strike/>
                      <w:color w:val="FF0000"/>
                      <w:szCs w:val="20"/>
                    </w:rPr>
                    <w:t>электронный образ (</w:t>
                  </w:r>
                  <w:r>
                    <w:rPr>
                      <w:rFonts w:cs="Arial"/>
                      <w:szCs w:val="20"/>
                    </w:rPr>
                    <w:t>скан-копия</w:t>
                  </w:r>
                  <w:r w:rsidRPr="0063079E">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исполнения первых частей сделок с иностранной валютой</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trike/>
                      <w:color w:val="FF0000"/>
                      <w:szCs w:val="20"/>
                    </w:rPr>
                    <w:t>Журналах операций</w:t>
                  </w:r>
                  <w:r>
                    <w:rPr>
                      <w:rFonts w:cs="Arial"/>
                      <w:szCs w:val="20"/>
                    </w:rPr>
                    <w:t xml:space="preserve"> (код формы по ОКУД 0504071)</w:t>
                  </w:r>
                  <w:r w:rsidRPr="0063079E">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236</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Реестр исполненных первых частей сделок с иностранной валютой по сделкам валютный своп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исполнения первых частей сделок с иностранной валютой</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trike/>
                      <w:color w:val="FF0000"/>
                      <w:szCs w:val="20"/>
                    </w:rPr>
                    <w:t>Журналах операций</w:t>
                  </w:r>
                  <w:r>
                    <w:rPr>
                      <w:rFonts w:cs="Arial"/>
                      <w:szCs w:val="20"/>
                    </w:rPr>
                    <w:t xml:space="preserve"> (код формы по ОКУД 0504071)</w:t>
                  </w:r>
                  <w:r w:rsidRPr="0063079E">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Реестр исполненных вторых частей сделок с иностранной валютой по сделкам валютный своп</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237</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Реестр исполненных вторых частей сделок с иностранной валютой по сделкам валютный своп</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079E">
                    <w:rPr>
                      <w:rFonts w:cs="Arial"/>
                      <w:strike/>
                      <w:color w:val="FF0000"/>
                      <w:szCs w:val="20"/>
                    </w:rPr>
                    <w:t>электронный образ (</w:t>
                  </w:r>
                  <w:r>
                    <w:rPr>
                      <w:rFonts w:cs="Arial"/>
                      <w:szCs w:val="20"/>
                    </w:rPr>
                    <w:t>скан-копия</w:t>
                  </w:r>
                  <w:r w:rsidRPr="0063079E">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исполнения вторых частей сделок с иностранной валютой</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trike/>
                      <w:color w:val="FF0000"/>
                      <w:szCs w:val="20"/>
                    </w:rPr>
                    <w:t>Журналах операций</w:t>
                  </w:r>
                  <w:r>
                    <w:rPr>
                      <w:rFonts w:cs="Arial"/>
                      <w:szCs w:val="20"/>
                    </w:rPr>
                    <w:t xml:space="preserve"> (код формы по ОКУД 0504071)</w:t>
                  </w:r>
                  <w:r w:rsidRPr="0063079E">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237</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Реестр исполненных вторых частей сделок с иностранной валютой по сделкам валютный своп (при наличии </w:t>
                  </w:r>
                  <w:r>
                    <w:rPr>
                      <w:rFonts w:cs="Arial"/>
                      <w:szCs w:val="20"/>
                    </w:rPr>
                    <w:lastRenderedPageBreak/>
                    <w:t>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исполнения вторых частей сделок с иностранной валютой</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trike/>
                      <w:color w:val="FF0000"/>
                      <w:szCs w:val="20"/>
                    </w:rPr>
                    <w:t>Журналах операций</w:t>
                  </w:r>
                  <w:r>
                    <w:rPr>
                      <w:rFonts w:cs="Arial"/>
                      <w:szCs w:val="20"/>
                    </w:rPr>
                    <w:t xml:space="preserve"> (код формы по ОКУД 0504071)</w:t>
                  </w:r>
                  <w:r w:rsidRPr="0063079E">
                    <w:rPr>
                      <w:rFonts w:cs="Arial"/>
                      <w:strike/>
                      <w:color w:val="FF0000"/>
                      <w:szCs w:val="20"/>
                    </w:rPr>
                    <w:t xml:space="preserve">, установленных правилами организации и </w:t>
                  </w:r>
                  <w:r w:rsidRPr="0063079E">
                    <w:rPr>
                      <w:rFonts w:cs="Arial"/>
                      <w:strike/>
                      <w:color w:val="FF0000"/>
                      <w:szCs w:val="20"/>
                    </w:rPr>
                    <w:lastRenderedPageBreak/>
                    <w:t>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lastRenderedPageBreak/>
                    <w:t>238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Отчет о движении денежных средств (ССХ 99) расчетной организации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исполнения первых/вторых частей сделок с иностранной валютой</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сверк</w:t>
                  </w:r>
                  <w:r w:rsidR="004B29E8">
                    <w:rPr>
                      <w:rFonts w:cs="Arial"/>
                      <w:szCs w:val="20"/>
                    </w:rPr>
                    <w:t>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Сводный реестр договоров банковского депозита, заключенных с кредитными организациями</w:t>
                  </w:r>
                </w:p>
                <w:p w:rsidR="004B29E8" w:rsidRDefault="004B29E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239</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Сводный реестр договоров банковского депозита, заключенных с кредитными организациями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D38B0">
                    <w:rPr>
                      <w:rFonts w:cs="Arial"/>
                      <w:strike/>
                      <w:color w:val="FF0000"/>
                      <w:szCs w:val="20"/>
                    </w:rPr>
                    <w:t>электронный образ (</w:t>
                  </w:r>
                  <w:r>
                    <w:rPr>
                      <w:rFonts w:cs="Arial"/>
                      <w:szCs w:val="20"/>
                    </w:rPr>
                    <w:t>скан-копия</w:t>
                  </w:r>
                  <w:r w:rsidRPr="009D38B0">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проведения отбора Заявок кредитных организаций на заключение с Федеральным казначейством договора банковского депозита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D38B0">
                    <w:rPr>
                      <w:rFonts w:cs="Arial"/>
                      <w:strike/>
                      <w:color w:val="FF0000"/>
                      <w:szCs w:val="20"/>
                    </w:rPr>
                    <w:t>Журналах</w:t>
                  </w:r>
                  <w:r>
                    <w:rPr>
                      <w:rFonts w:cs="Arial"/>
                      <w:szCs w:val="20"/>
                    </w:rPr>
                    <w:t xml:space="preserve"> операций (код формы по ОКУД 0504071)</w:t>
                  </w:r>
                  <w:r w:rsidRPr="009D38B0">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239</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Сводный реестр договоров банковского депозита, заключенных с кредитными организациями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проведения отбора Заявок кредитных организаций на заключение с Федеральным казначейством договора банковского депозита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D38B0">
                    <w:rPr>
                      <w:rFonts w:cs="Arial"/>
                      <w:strike/>
                      <w:color w:val="FF0000"/>
                      <w:szCs w:val="20"/>
                    </w:rPr>
                    <w:t>Журналах</w:t>
                  </w:r>
                  <w:r>
                    <w:rPr>
                      <w:rFonts w:cs="Arial"/>
                      <w:szCs w:val="20"/>
                    </w:rPr>
                    <w:t xml:space="preserve"> операций (код формы по ОКУД 0504071)</w:t>
                  </w:r>
                  <w:r w:rsidRPr="009D38B0">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Итоговый расчет процентов по договорам банковского депозита, заключенным </w:t>
                  </w:r>
                  <w:r>
                    <w:rPr>
                      <w:rFonts w:cs="Arial"/>
                      <w:szCs w:val="20"/>
                    </w:rPr>
                    <w:lastRenderedPageBreak/>
                    <w:t>Федеральным казначейством с кредитными организациями по плавающей процентной ставке к сводному реестру договоров банковского депозита, заключенных с кредитной организацией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Итоговый расчет процентов по договорам банковского депозита, заключенным Федеральным казначейством с кредитными организациями по плавающей процентной ставке к сводному реестру договоров банковского депозита, заключенных с кредитной организацией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C1EAA">
                    <w:rPr>
                      <w:rFonts w:cs="Arial"/>
                      <w:strike/>
                      <w:color w:val="FF0000"/>
                      <w:szCs w:val="20"/>
                    </w:rPr>
                    <w:t>электронный образ (</w:t>
                  </w:r>
                  <w:r>
                    <w:rPr>
                      <w:rFonts w:cs="Arial"/>
                      <w:szCs w:val="20"/>
                    </w:rPr>
                    <w:t>скан-копия</w:t>
                  </w:r>
                  <w:r w:rsidRPr="009C1EAA">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уплаты процентов по договору банковского депозита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C1EAA">
                    <w:rPr>
                      <w:rFonts w:cs="Arial"/>
                      <w:strike/>
                      <w:color w:val="FF0000"/>
                      <w:szCs w:val="20"/>
                    </w:rPr>
                    <w:t>Журналах</w:t>
                  </w:r>
                  <w:r>
                    <w:rPr>
                      <w:rFonts w:cs="Arial"/>
                      <w:szCs w:val="20"/>
                    </w:rPr>
                    <w:t xml:space="preserve"> операций (код формы по ОКУД 0504071)</w:t>
                  </w:r>
                  <w:r w:rsidRPr="009C1EAA">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240</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Итоговый расчет процентов по договорам банковского депозита, заключенным Федеральным казначейством с кредитными организациями по плавающей процентной ставке к сводному реестру договоров банковского депозита, заключенных с кредитной организацией </w:t>
                  </w:r>
                  <w:r>
                    <w:rPr>
                      <w:rFonts w:cs="Arial"/>
                      <w:szCs w:val="20"/>
                    </w:rPr>
                    <w:lastRenderedPageBreak/>
                    <w:t>(при наличии функциональной возможности)</w:t>
                  </w:r>
                </w:p>
                <w:p w:rsidR="009C1EAA" w:rsidRDefault="009C1EA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уплаты процентов по договору банковского депозита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C1EAA">
                    <w:rPr>
                      <w:rFonts w:cs="Arial"/>
                      <w:strike/>
                      <w:color w:val="FF0000"/>
                      <w:szCs w:val="20"/>
                    </w:rPr>
                    <w:t>Журналах</w:t>
                  </w:r>
                  <w:r>
                    <w:rPr>
                      <w:rFonts w:cs="Arial"/>
                      <w:szCs w:val="20"/>
                    </w:rPr>
                    <w:t xml:space="preserve"> операций (код формы по ОКУД 0504071)</w:t>
                  </w:r>
                  <w:r w:rsidRPr="009C1EAA">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Выписка из лицевого счета (по депозитным договорам), открытого Федеральному казначейству в кредитной организации</w:t>
                  </w:r>
                </w:p>
                <w:p w:rsidR="009C1EAA" w:rsidRDefault="009C1EA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241</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Выписка из лицевого счета (по депозитным договорам), открытого Федеральному казначейству в кредитной организации</w:t>
                  </w:r>
                </w:p>
                <w:p w:rsidR="009C1EAA" w:rsidRDefault="009C1EA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D54D6">
                    <w:rPr>
                      <w:rFonts w:cs="Arial"/>
                      <w:strike/>
                      <w:color w:val="FF0000"/>
                      <w:szCs w:val="20"/>
                    </w:rPr>
                    <w:t>электронный образ (</w:t>
                  </w:r>
                  <w:r>
                    <w:rPr>
                      <w:rFonts w:cs="Arial"/>
                      <w:szCs w:val="20"/>
                    </w:rPr>
                    <w:t>скан-копия</w:t>
                  </w:r>
                  <w:r w:rsidRPr="00FD54D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выписки от кредитной организации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sidRPr="00FD54D6">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сверки сумм, размещенных Федеральным казначейством на депозитных счетах</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241</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Выписка из лицевого счета (по депозитным договорам), открытого Федеральному казначейству в кредитной организации (при наличии функциональной возможности)</w:t>
                  </w:r>
                </w:p>
                <w:p w:rsidR="009C1EAA" w:rsidRDefault="009C1EAA" w:rsidP="00FB0319">
                  <w:pPr>
                    <w:autoSpaceDE w:val="0"/>
                    <w:autoSpaceDN w:val="0"/>
                    <w:adjustRightInd w:val="0"/>
                    <w:spacing w:after="1" w:line="200" w:lineRule="atLeast"/>
                    <w:rPr>
                      <w:rFonts w:cs="Arial"/>
                      <w:szCs w:val="20"/>
                    </w:rPr>
                  </w:pPr>
                </w:p>
                <w:p w:rsidR="009C1EAA" w:rsidRDefault="009C1EA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выписки от кредитной организации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sidRPr="00FD54D6">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сверки сумм, размещенных Федеральным казначейством на депозитных счетах</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 процентов по договору банковского счета, заключенному субъектом централизованного учета с кредитной организацией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242</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 процентов по договору банковского счета, заключенному субъектом централизованн</w:t>
                  </w:r>
                  <w:r>
                    <w:rPr>
                      <w:rFonts w:cs="Arial"/>
                      <w:szCs w:val="20"/>
                    </w:rPr>
                    <w:lastRenderedPageBreak/>
                    <w:t>ого учета с кредитной организацией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D54D6">
                    <w:rPr>
                      <w:rFonts w:cs="Arial"/>
                      <w:strike/>
                      <w:color w:val="FF0000"/>
                      <w:szCs w:val="20"/>
                    </w:rPr>
                    <w:t>электронный образ (</w:t>
                  </w:r>
                  <w:r>
                    <w:rPr>
                      <w:rFonts w:cs="Arial"/>
                      <w:szCs w:val="20"/>
                    </w:rPr>
                    <w:t>скан-копия</w:t>
                  </w:r>
                  <w:r w:rsidRPr="00FD54D6">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предоставления расчета кредитной организацией</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w:t>
                  </w:r>
                  <w:r>
                    <w:rPr>
                      <w:rFonts w:cs="Arial"/>
                      <w:szCs w:val="20"/>
                    </w:rPr>
                    <w:lastRenderedPageBreak/>
                    <w:t>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FD54D6">
                    <w:rPr>
                      <w:rFonts w:cs="Arial"/>
                      <w:strike/>
                      <w:color w:val="FF0000"/>
                      <w:szCs w:val="20"/>
                    </w:rPr>
                    <w:t>Журналах операций</w:t>
                  </w:r>
                  <w:r>
                    <w:rPr>
                      <w:rFonts w:cs="Arial"/>
                      <w:szCs w:val="20"/>
                    </w:rPr>
                    <w:t xml:space="preserve"> (код формы по ОКУД 0504071)</w:t>
                  </w:r>
                  <w:r w:rsidRPr="00FD54D6">
                    <w:rPr>
                      <w:rFonts w:cs="Arial"/>
                      <w:strike/>
                      <w:color w:val="FF0000"/>
                      <w:szCs w:val="20"/>
                    </w:rPr>
                    <w:t xml:space="preserve">, установленных правилами </w:t>
                  </w:r>
                  <w:r w:rsidRPr="00FD54D6">
                    <w:rPr>
                      <w:rFonts w:cs="Arial"/>
                      <w:strike/>
                      <w:color w:val="FF0000"/>
                      <w:szCs w:val="20"/>
                    </w:rPr>
                    <w:lastRenderedPageBreak/>
                    <w:t>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lastRenderedPageBreak/>
                    <w:t>242</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 процентов по договору банковского счета, заключенному субъектом централизованного учета с кредитной организацией (при наличии функциональной возможности)</w:t>
                  </w:r>
                </w:p>
                <w:p w:rsidR="00FD54D6" w:rsidRDefault="00FD54D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предоставления расчета кредитной организацией</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FD54D6">
                    <w:rPr>
                      <w:rFonts w:cs="Arial"/>
                      <w:strike/>
                      <w:color w:val="FF0000"/>
                      <w:szCs w:val="20"/>
                    </w:rPr>
                    <w:t>Журналах операций</w:t>
                  </w:r>
                  <w:r>
                    <w:rPr>
                      <w:rFonts w:cs="Arial"/>
                      <w:szCs w:val="20"/>
                    </w:rPr>
                    <w:t xml:space="preserve"> (код формы по ОКУД 0504071)</w:t>
                  </w:r>
                  <w:r w:rsidRPr="00FD54D6">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Сводный реестр договоров банковского вклада (депозита) с центральным контрагентом</w:t>
                  </w:r>
                </w:p>
                <w:p w:rsidR="00FD54D6" w:rsidRDefault="00FD54D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243</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Сводный реестр договоров банковского вклада (депозита) с центральным контрагентом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50F71">
                    <w:rPr>
                      <w:rFonts w:cs="Arial"/>
                      <w:strike/>
                      <w:color w:val="FF0000"/>
                      <w:szCs w:val="20"/>
                    </w:rPr>
                    <w:t>электронный образ (</w:t>
                  </w:r>
                  <w:r>
                    <w:rPr>
                      <w:rFonts w:cs="Arial"/>
                      <w:szCs w:val="20"/>
                    </w:rPr>
                    <w:t>скан-копия</w:t>
                  </w:r>
                  <w:r w:rsidRPr="00150F71">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заключения договоров банковского вклада (депозита) с центральным контрагентом</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150F71">
                    <w:rPr>
                      <w:rFonts w:cs="Arial"/>
                      <w:strike/>
                      <w:color w:val="FF0000"/>
                      <w:szCs w:val="20"/>
                    </w:rPr>
                    <w:t>Журналах</w:t>
                  </w:r>
                  <w:r>
                    <w:rPr>
                      <w:rFonts w:cs="Arial"/>
                      <w:szCs w:val="20"/>
                    </w:rPr>
                    <w:t xml:space="preserve"> операций (код формы по ОКУД 0504071)</w:t>
                  </w:r>
                  <w:r w:rsidRPr="00150F71">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243</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Сводный реестр договоров банковского вклада (депозита) с центральным контрагентом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заключения договоров банковского вклада (депозита) с центральным контрагентом</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150F71">
                    <w:rPr>
                      <w:rFonts w:cs="Arial"/>
                      <w:strike/>
                      <w:color w:val="FF0000"/>
                      <w:szCs w:val="20"/>
                    </w:rPr>
                    <w:t>Журналах</w:t>
                  </w:r>
                  <w:r>
                    <w:rPr>
                      <w:rFonts w:cs="Arial"/>
                      <w:szCs w:val="20"/>
                    </w:rPr>
                    <w:t xml:space="preserve"> операций (код формы по ОКУД 0504071)</w:t>
                  </w:r>
                  <w:r w:rsidRPr="00150F71">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Клиринговый отчет о движении денежных средств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отчета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rPr>
                      <w:rFonts w:cs="Arial"/>
                      <w:szCs w:val="20"/>
                    </w:rPr>
                  </w:pPr>
                  <w:r w:rsidRPr="00150F71">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150F71">
                    <w:rPr>
                      <w:rFonts w:cs="Arial"/>
                      <w:strike/>
                      <w:color w:val="FF0000"/>
                      <w:szCs w:val="20"/>
                    </w:rPr>
                    <w:t>Журналах</w:t>
                  </w:r>
                  <w:r>
                    <w:rPr>
                      <w:rFonts w:cs="Arial"/>
                      <w:szCs w:val="20"/>
                    </w:rPr>
                    <w:t xml:space="preserve"> операций (код формы по ОКУД 0504071)</w:t>
                  </w:r>
                  <w:r w:rsidRPr="00150F71">
                    <w:rPr>
                      <w:rFonts w:cs="Arial"/>
                      <w:strike/>
                      <w:color w:val="FF0000"/>
                      <w:szCs w:val="20"/>
                    </w:rPr>
                    <w:t xml:space="preserve">, </w:t>
                  </w:r>
                  <w:r w:rsidRPr="00150F71">
                    <w:rPr>
                      <w:rFonts w:cs="Arial"/>
                      <w:strike/>
                      <w:color w:val="FF0000"/>
                      <w:szCs w:val="20"/>
                    </w:rPr>
                    <w:lastRenderedPageBreak/>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lastRenderedPageBreak/>
                    <w:t>245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150F71">
                    <w:rPr>
                      <w:rFonts w:cs="Arial"/>
                      <w:strike/>
                      <w:color w:val="FF0000"/>
                      <w:szCs w:val="20"/>
                    </w:rPr>
                    <w:t>Приложению</w:t>
                  </w:r>
                  <w:r>
                    <w:rPr>
                      <w:rFonts w:cs="Arial"/>
                      <w:szCs w:val="20"/>
                    </w:rPr>
                    <w:t xml:space="preserve"> N 15 к </w:t>
                  </w:r>
                  <w:r w:rsidRPr="00150F71">
                    <w:rPr>
                      <w:rFonts w:cs="Arial"/>
                      <w:strike/>
                      <w:color w:val="FF0000"/>
                      <w:szCs w:val="20"/>
                    </w:rPr>
                    <w:t>Приказу</w:t>
                  </w:r>
                  <w:r>
                    <w:rPr>
                      <w:rFonts w:cs="Arial"/>
                      <w:szCs w:val="20"/>
                    </w:rPr>
                    <w:t xml:space="preserve"> N 21н, формируемое при осуществлении платежей по операциям раздела 11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на исполнение в орган Федерального казначейства в установленные сроки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обработка Выписки из лицевого счета администратора источников финансирования дефицита бюджета (код формы по КФД 0531764), Выписки из лицевого счета администратора доходов федерального бюджета (код формы по КФД 0531761), Выписки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0531763) для отражения факта хозяйственной жизни</w:t>
                  </w:r>
                </w:p>
                <w:p w:rsidR="00150F71" w:rsidRDefault="00150F71" w:rsidP="00FB0319">
                  <w:pPr>
                    <w:autoSpaceDE w:val="0"/>
                    <w:autoSpaceDN w:val="0"/>
                    <w:adjustRightInd w:val="0"/>
                    <w:spacing w:after="1" w:line="200" w:lineRule="atLeast"/>
                    <w:rPr>
                      <w:rFonts w:cs="Arial"/>
                      <w:szCs w:val="20"/>
                    </w:rPr>
                  </w:pPr>
                </w:p>
                <w:p w:rsidR="00150F71" w:rsidRDefault="00150F71" w:rsidP="00FB0319">
                  <w:pPr>
                    <w:autoSpaceDE w:val="0"/>
                    <w:autoSpaceDN w:val="0"/>
                    <w:adjustRightInd w:val="0"/>
                    <w:spacing w:after="1" w:line="200" w:lineRule="atLeast"/>
                    <w:rPr>
                      <w:rFonts w:cs="Arial"/>
                      <w:szCs w:val="20"/>
                    </w:rPr>
                  </w:pPr>
                </w:p>
                <w:p w:rsidR="00150F71" w:rsidRDefault="00150F7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150F71">
                    <w:rPr>
                      <w:rFonts w:cs="Arial"/>
                      <w:strike/>
                      <w:color w:val="FF0000"/>
                      <w:szCs w:val="20"/>
                    </w:rPr>
                    <w:t>Журналах</w:t>
                  </w:r>
                  <w:r>
                    <w:rPr>
                      <w:rFonts w:cs="Arial"/>
                      <w:szCs w:val="20"/>
                    </w:rPr>
                    <w:t xml:space="preserve"> операций (код формы по ОКУД 0504071)</w:t>
                  </w:r>
                  <w:r w:rsidRPr="00150F71">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Ведомость учета </w:t>
                  </w:r>
                  <w:proofErr w:type="spellStart"/>
                  <w:r>
                    <w:rPr>
                      <w:rFonts w:cs="Arial"/>
                      <w:szCs w:val="20"/>
                    </w:rPr>
                    <w:t>внутриказначейских</w:t>
                  </w:r>
                  <w:proofErr w:type="spellEnd"/>
                  <w:r>
                    <w:rPr>
                      <w:rFonts w:cs="Arial"/>
                      <w:szCs w:val="20"/>
                    </w:rPr>
                    <w:t xml:space="preserve"> операций (код формы по КФД 0531459) &lt;</w:t>
                  </w:r>
                  <w:r w:rsidRPr="0041389B">
                    <w:rPr>
                      <w:rFonts w:cs="Arial"/>
                      <w:strike/>
                      <w:color w:val="FF0000"/>
                      <w:szCs w:val="20"/>
                    </w:rPr>
                    <w:t>90</w:t>
                  </w:r>
                  <w:r>
                    <w:rPr>
                      <w:rFonts w:cs="Arial"/>
                      <w:szCs w:val="20"/>
                    </w:rPr>
                    <w:t>&gt; с приложением Уведомления о поступлении в иностранной валюте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Pr="0041389B" w:rsidRDefault="00C278D1" w:rsidP="00FB0319">
                  <w:pPr>
                    <w:autoSpaceDE w:val="0"/>
                    <w:autoSpaceDN w:val="0"/>
                    <w:adjustRightInd w:val="0"/>
                    <w:spacing w:after="1" w:line="200" w:lineRule="atLeast"/>
                    <w:rPr>
                      <w:rFonts w:cs="Arial"/>
                      <w:strike/>
                      <w:szCs w:val="20"/>
                    </w:rPr>
                  </w:pPr>
                  <w:r w:rsidRPr="0041389B">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1389B">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обработка Ведомости (код формы по КФД 0531459) для отражения фактов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1389B">
                    <w:rPr>
                      <w:rFonts w:cs="Arial"/>
                      <w:strike/>
                      <w:color w:val="FF0000"/>
                      <w:szCs w:val="20"/>
                    </w:rPr>
                    <w:t>Журналах</w:t>
                  </w:r>
                  <w:r>
                    <w:rPr>
                      <w:rFonts w:cs="Arial"/>
                      <w:szCs w:val="20"/>
                    </w:rPr>
                    <w:t xml:space="preserve"> операций (код формы по ОКУД 0504071)</w:t>
                  </w:r>
                  <w:r w:rsidRPr="0041389B">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Приказ Федерального казначейства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1389B">
                    <w:rPr>
                      <w:rFonts w:cs="Arial"/>
                      <w:strike/>
                      <w:color w:val="FF0000"/>
                      <w:szCs w:val="20"/>
                    </w:rPr>
                    <w:t>электронный образ (</w:t>
                  </w:r>
                  <w:r>
                    <w:rPr>
                      <w:rFonts w:cs="Arial"/>
                      <w:szCs w:val="20"/>
                    </w:rPr>
                    <w:t>скан-копия</w:t>
                  </w:r>
                  <w:r w:rsidRPr="0041389B">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подписания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1389B">
                    <w:rPr>
                      <w:rFonts w:cs="Arial"/>
                      <w:strike/>
                      <w:color w:val="FF0000"/>
                      <w:szCs w:val="20"/>
                    </w:rPr>
                    <w:t>Журналах</w:t>
                  </w:r>
                  <w:r>
                    <w:rPr>
                      <w:rFonts w:cs="Arial"/>
                      <w:szCs w:val="20"/>
                    </w:rPr>
                    <w:t xml:space="preserve"> операций (код формы по ОКУД 0504071), </w:t>
                  </w:r>
                  <w:r w:rsidRPr="0041389B">
                    <w:rPr>
                      <w:rFonts w:cs="Arial"/>
                      <w:strike/>
                      <w:color w:val="FF0000"/>
                      <w:szCs w:val="20"/>
                    </w:rPr>
                    <w:t>установленных правилами организации и ведения бюджетного учета,</w:t>
                  </w:r>
                  <w:r>
                    <w:rPr>
                      <w:rFonts w:cs="Arial"/>
                      <w:szCs w:val="20"/>
                    </w:rPr>
                    <w:t xml:space="preserve"> Реестре учета ценных бумаг (код формы по ОКУД 0504056)</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Извещение (код формы по ОКУД 0504805)</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248</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Извещение (код формы по ОКУД 0504805)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и направление на подписание субъекту централизованного учета средствами ГИИС "Электронный бюджет" не позднее следующего рабочего дня после принятия решения о передаче ценных бумаг субъектом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w:t>
                  </w:r>
                  <w:r w:rsidRPr="0041389B">
                    <w:rPr>
                      <w:rFonts w:cs="Arial"/>
                      <w:strike/>
                      <w:color w:val="FF0000"/>
                      <w:szCs w:val="20"/>
                    </w:rPr>
                    <w:t>субъект</w:t>
                  </w:r>
                  <w:r>
                    <w:rPr>
                      <w:rFonts w:cs="Arial"/>
                      <w:szCs w:val="20"/>
                    </w:rPr>
                    <w:t xml:space="preserve"> централизован</w:t>
                  </w:r>
                  <w:r>
                    <w:rPr>
                      <w:rFonts w:cs="Arial"/>
                      <w:szCs w:val="20"/>
                    </w:rPr>
                    <w:lastRenderedPageBreak/>
                    <w:t xml:space="preserve">ного учета </w:t>
                  </w:r>
                  <w:r w:rsidRPr="0041389B">
                    <w:rPr>
                      <w:rFonts w:cs="Arial"/>
                      <w:strike/>
                      <w:color w:val="FF0000"/>
                      <w:szCs w:val="20"/>
                    </w:rPr>
                    <w:t>подписание</w:t>
                  </w:r>
                  <w:r>
                    <w:rPr>
                      <w:rFonts w:cs="Arial"/>
                      <w:szCs w:val="20"/>
                    </w:rPr>
                    <w:t xml:space="preserve"> и направление принимающей стороне средствами ГИИС "Электронный бюджет" не позднее 1 (одного) рабочего дня после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 главный бухгалтер уполномоченной организации, ответственное лицо уполномоченной организ</w:t>
                  </w:r>
                  <w:r>
                    <w:rPr>
                      <w:rFonts w:cs="Arial"/>
                      <w:szCs w:val="20"/>
                    </w:rPr>
                    <w:lastRenderedPageBreak/>
                    <w:t>ации, руководитель (уполномоченное лицо) принимающей стороны, главный бухгалтер принимающей стороны (уполномоченное лицо), ответственное лицо принимающей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после получения документа утвержденного принимающей стороной</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1389B">
                    <w:rPr>
                      <w:rFonts w:cs="Arial"/>
                      <w:strike/>
                      <w:color w:val="FF0000"/>
                      <w:szCs w:val="20"/>
                    </w:rPr>
                    <w:t>Журналах операций</w:t>
                  </w:r>
                  <w:r>
                    <w:rPr>
                      <w:rFonts w:cs="Arial"/>
                      <w:szCs w:val="20"/>
                    </w:rPr>
                    <w:t xml:space="preserve"> (код формы по ОКУД 0504071</w:t>
                  </w:r>
                  <w:r w:rsidRPr="0041389B">
                    <w:rPr>
                      <w:rFonts w:cs="Arial"/>
                      <w:szCs w:val="20"/>
                    </w:rPr>
                    <w:t>)</w:t>
                  </w:r>
                  <w:r w:rsidRPr="0041389B">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248</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Извещение (код формы по ОКУД 0504805)</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и направление на подписание субъекту централизованного учета не позднее следующего рабочего дня после принятия решения о передаче ценных бумаг субъектом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2) субъект централизованного учета подписание и направление принимающей стороне не позднее 1 (одного) рабочего дня после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руководитель (уполномоченное лицо) субъекта централизованного учета, главный бухгалтер уполномоченной организации, ответственное лицо уполномоченной организации, руководитель (уполномоченное лицо) принимающей стороны, главный </w:t>
                  </w:r>
                  <w:r>
                    <w:rPr>
                      <w:rFonts w:cs="Arial"/>
                      <w:szCs w:val="20"/>
                    </w:rPr>
                    <w:lastRenderedPageBreak/>
                    <w:t>бухгалтер принимающей стороны (уполномоченное лицо), ответственное лицо принимающей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после получения документа утвержденного принимающей стороной</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1389B">
                    <w:rPr>
                      <w:rFonts w:cs="Arial"/>
                      <w:strike/>
                      <w:color w:val="FF0000"/>
                      <w:szCs w:val="20"/>
                    </w:rPr>
                    <w:t>Журналах операций</w:t>
                  </w:r>
                  <w:r>
                    <w:rPr>
                      <w:rFonts w:cs="Arial"/>
                      <w:szCs w:val="20"/>
                    </w:rPr>
                    <w:t xml:space="preserve"> (код формы по ОКУД 0504071)</w:t>
                  </w:r>
                  <w:r w:rsidRPr="0041389B">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Извещение (код формы по ОКУД 0504805)</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249</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Извещение (код формы по ОКУД 0504805)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подписание и направление на подписание субъекту централизованного учета средствами ГИИС "Электронный бюджет" не позднее следующего рабочего дня после получения извещения;</w:t>
                  </w:r>
                </w:p>
                <w:p w:rsidR="00C278D1" w:rsidRDefault="00C278D1" w:rsidP="00FB0319">
                  <w:pPr>
                    <w:autoSpaceDE w:val="0"/>
                    <w:autoSpaceDN w:val="0"/>
                    <w:adjustRightInd w:val="0"/>
                    <w:spacing w:after="1" w:line="200" w:lineRule="atLeast"/>
                    <w:rPr>
                      <w:rFonts w:cs="Arial"/>
                      <w:szCs w:val="20"/>
                    </w:rPr>
                  </w:pPr>
                  <w:r>
                    <w:rPr>
                      <w:rFonts w:cs="Arial"/>
                      <w:szCs w:val="20"/>
                    </w:rPr>
                    <w:t>2) субъект централизованного учета подписание и направление передающей стороне средствами ГИИС "Электронный бюджет" не позднее 1 (одного) рабочего дня после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уполномоченной организации, руководитель (уполномоченное лицо) передающей стороны, главный бухгалтер передающей стороны (уполномоченное лицо)</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подписания документа субъектом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1389B">
                    <w:rPr>
                      <w:rFonts w:cs="Arial"/>
                      <w:strike/>
                      <w:color w:val="FF0000"/>
                      <w:szCs w:val="20"/>
                    </w:rPr>
                    <w:t>Журналах операций</w:t>
                  </w:r>
                  <w:r>
                    <w:rPr>
                      <w:rFonts w:cs="Arial"/>
                      <w:szCs w:val="20"/>
                    </w:rPr>
                    <w:t xml:space="preserve"> (код формы по ОКУД 0504071)</w:t>
                  </w:r>
                  <w:r w:rsidRPr="0041389B">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249</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Извещение (код формы по ОКУД 0504805)</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подписание и направление на подписание субъекту централизован</w:t>
                  </w:r>
                  <w:r>
                    <w:rPr>
                      <w:rFonts w:cs="Arial"/>
                      <w:szCs w:val="20"/>
                    </w:rPr>
                    <w:lastRenderedPageBreak/>
                    <w:t>ного учета средствами ГИИС "Электронный бюджет" не позднее следующего рабочего дня после получения извещения;</w:t>
                  </w:r>
                </w:p>
                <w:p w:rsidR="00C278D1" w:rsidRDefault="00C278D1" w:rsidP="00FB0319">
                  <w:pPr>
                    <w:autoSpaceDE w:val="0"/>
                    <w:autoSpaceDN w:val="0"/>
                    <w:adjustRightInd w:val="0"/>
                    <w:spacing w:after="1" w:line="200" w:lineRule="atLeast"/>
                    <w:rPr>
                      <w:rFonts w:cs="Arial"/>
                      <w:szCs w:val="20"/>
                    </w:rPr>
                  </w:pPr>
                  <w:r>
                    <w:rPr>
                      <w:rFonts w:cs="Arial"/>
                      <w:szCs w:val="20"/>
                    </w:rPr>
                    <w:t>2) субъект централизованного учета подписание и направление передающей стороне средствами ГИИС "Электронный бюджет" не позднее 1 (одного) рабочего дня после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руководитель (уполномоченное лицо) </w:t>
                  </w:r>
                  <w:r>
                    <w:rPr>
                      <w:rFonts w:cs="Arial"/>
                      <w:szCs w:val="20"/>
                    </w:rPr>
                    <w:lastRenderedPageBreak/>
                    <w:t>субъекта централизованного учета, главный бухгалтер уполномоченной организации, руководитель (уполномоченное лицо) передающей стороны, главный бухгалтер передающей стороны (уполномоченное лицо)</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после подписания </w:t>
                  </w:r>
                  <w:r>
                    <w:rPr>
                      <w:rFonts w:cs="Arial"/>
                      <w:szCs w:val="20"/>
                    </w:rPr>
                    <w:lastRenderedPageBreak/>
                    <w:t>документа субъектом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2D49CF">
                    <w:rPr>
                      <w:rFonts w:cs="Arial"/>
                      <w:strike/>
                      <w:color w:val="FF0000"/>
                      <w:szCs w:val="20"/>
                    </w:rPr>
                    <w:t>Журналах операций</w:t>
                  </w:r>
                  <w:r>
                    <w:rPr>
                      <w:rFonts w:cs="Arial"/>
                      <w:szCs w:val="20"/>
                    </w:rPr>
                    <w:t xml:space="preserve"> (код формы по ОКУД </w:t>
                  </w:r>
                  <w:r>
                    <w:rPr>
                      <w:rFonts w:cs="Arial"/>
                      <w:szCs w:val="20"/>
                    </w:rPr>
                    <w:lastRenderedPageBreak/>
                    <w:t>0504071)</w:t>
                  </w:r>
                  <w:r w:rsidRPr="002D49CF">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lastRenderedPageBreak/>
                    <w:t>250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49CF">
                    <w:rPr>
                      <w:rFonts w:cs="Arial"/>
                      <w:strike/>
                      <w:color w:val="FF0000"/>
                      <w:szCs w:val="20"/>
                    </w:rPr>
                    <w:t>Информация</w:t>
                  </w:r>
                  <w:r>
                    <w:rPr>
                      <w:rFonts w:cs="Arial"/>
                      <w:szCs w:val="20"/>
                    </w:rPr>
                    <w:t xml:space="preserve"> об открытии и закрытии счетов Федерального казначейства, открытых в Небанковской кредитной организации акционерном обществе "Национальный расчетный депозитарий" (далее - НКО АО НРД)</w:t>
                  </w:r>
                </w:p>
                <w:p w:rsidR="002D49CF" w:rsidRDefault="002D49CF" w:rsidP="00FB0319">
                  <w:pPr>
                    <w:autoSpaceDE w:val="0"/>
                    <w:autoSpaceDN w:val="0"/>
                    <w:adjustRightInd w:val="0"/>
                    <w:spacing w:after="1" w:line="200" w:lineRule="atLeast"/>
                    <w:rPr>
                      <w:rFonts w:cs="Arial"/>
                      <w:szCs w:val="20"/>
                    </w:rPr>
                  </w:pPr>
                </w:p>
                <w:p w:rsidR="002D49CF" w:rsidRDefault="002D49CF" w:rsidP="00FB0319">
                  <w:pPr>
                    <w:autoSpaceDE w:val="0"/>
                    <w:autoSpaceDN w:val="0"/>
                    <w:adjustRightInd w:val="0"/>
                    <w:spacing w:after="1" w:line="200" w:lineRule="atLeast"/>
                    <w:rPr>
                      <w:rFonts w:cs="Arial"/>
                      <w:szCs w:val="20"/>
                    </w:rPr>
                  </w:pPr>
                </w:p>
                <w:p w:rsidR="002D49CF" w:rsidRDefault="002D49CF"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49CF">
                    <w:rPr>
                      <w:rFonts w:cs="Arial"/>
                      <w:strike/>
                      <w:color w:val="FF0000"/>
                      <w:szCs w:val="20"/>
                    </w:rPr>
                    <w:t>электронный образ (</w:t>
                  </w:r>
                  <w:r>
                    <w:rPr>
                      <w:rFonts w:cs="Arial"/>
                      <w:szCs w:val="20"/>
                    </w:rPr>
                    <w:t>скан-копия</w:t>
                  </w:r>
                  <w:r w:rsidRPr="002D49CF">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получения информации от НКО АО НРД</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получения информации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сверки данных</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2D49CF">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87789">
                    <w:rPr>
                      <w:rFonts w:cs="Arial"/>
                      <w:strike/>
                      <w:color w:val="FF0000"/>
                      <w:szCs w:val="20"/>
                    </w:rPr>
                    <w:t>251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49CF">
                    <w:rPr>
                      <w:rFonts w:cs="Arial"/>
                      <w:strike/>
                      <w:color w:val="FF0000"/>
                      <w:szCs w:val="20"/>
                    </w:rPr>
                    <w:t>Информация</w:t>
                  </w:r>
                  <w:r>
                    <w:rPr>
                      <w:rFonts w:cs="Arial"/>
                      <w:szCs w:val="20"/>
                    </w:rPr>
                    <w:t xml:space="preserve"> об открытии и закрытии банковских счетов Федерального казначейства, открытых в </w:t>
                  </w:r>
                  <w:r>
                    <w:rPr>
                      <w:rFonts w:cs="Arial"/>
                      <w:szCs w:val="20"/>
                    </w:rPr>
                    <w:lastRenderedPageBreak/>
                    <w:t>кредитной организации</w:t>
                  </w:r>
                </w:p>
                <w:p w:rsidR="002D49CF" w:rsidRDefault="002D49CF"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49CF">
                    <w:rPr>
                      <w:rFonts w:cs="Arial"/>
                      <w:strike/>
                      <w:color w:val="FF0000"/>
                      <w:szCs w:val="20"/>
                    </w:rPr>
                    <w:t>электронный образ (</w:t>
                  </w:r>
                  <w:r>
                    <w:rPr>
                      <w:rFonts w:cs="Arial"/>
                      <w:szCs w:val="20"/>
                    </w:rPr>
                    <w:t>скан-копия</w:t>
                  </w:r>
                  <w:r w:rsidRPr="002D49CF">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3 (третьего) рабочего дня месяца следующего за отчетным</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получения информации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сверки данных</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2D49CF">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187789" w:rsidRDefault="00C278D1" w:rsidP="00FB0319">
                  <w:pPr>
                    <w:autoSpaceDE w:val="0"/>
                    <w:autoSpaceDN w:val="0"/>
                    <w:adjustRightInd w:val="0"/>
                    <w:spacing w:after="1" w:line="200" w:lineRule="atLeast"/>
                    <w:rPr>
                      <w:rFonts w:cs="Arial"/>
                      <w:strike/>
                      <w:szCs w:val="20"/>
                    </w:rPr>
                  </w:pPr>
                  <w:r w:rsidRPr="00187789">
                    <w:rPr>
                      <w:rFonts w:cs="Arial"/>
                      <w:strike/>
                      <w:color w:val="FF0000"/>
                      <w:szCs w:val="20"/>
                    </w:rPr>
                    <w:t>252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49CF">
                    <w:rPr>
                      <w:rFonts w:cs="Arial"/>
                      <w:strike/>
                      <w:color w:val="FF0000"/>
                      <w:szCs w:val="20"/>
                    </w:rPr>
                    <w:t>Информация</w:t>
                  </w:r>
                  <w:r>
                    <w:rPr>
                      <w:rFonts w:cs="Arial"/>
                      <w:szCs w:val="20"/>
                    </w:rPr>
                    <w:t xml:space="preserve"> о долгосрочных остатках денежных средств, размещенных на банковских счетах по состоянию на конец отчетного финансового года</w:t>
                  </w:r>
                </w:p>
                <w:p w:rsidR="002D49CF" w:rsidRDefault="002D49CF" w:rsidP="00FB0319">
                  <w:pPr>
                    <w:autoSpaceDE w:val="0"/>
                    <w:autoSpaceDN w:val="0"/>
                    <w:adjustRightInd w:val="0"/>
                    <w:spacing w:after="1" w:line="200" w:lineRule="atLeast"/>
                    <w:rPr>
                      <w:rFonts w:cs="Arial"/>
                      <w:szCs w:val="20"/>
                    </w:rPr>
                  </w:pPr>
                </w:p>
                <w:p w:rsidR="002D49CF" w:rsidRDefault="002D49CF" w:rsidP="00FB0319">
                  <w:pPr>
                    <w:autoSpaceDE w:val="0"/>
                    <w:autoSpaceDN w:val="0"/>
                    <w:adjustRightInd w:val="0"/>
                    <w:spacing w:after="1" w:line="200" w:lineRule="atLeast"/>
                    <w:rPr>
                      <w:rFonts w:cs="Arial"/>
                      <w:szCs w:val="20"/>
                    </w:rPr>
                  </w:pPr>
                </w:p>
                <w:p w:rsidR="002D49CF" w:rsidRDefault="002D49CF"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49CF">
                    <w:rPr>
                      <w:rFonts w:cs="Arial"/>
                      <w:strike/>
                      <w:color w:val="FF0000"/>
                      <w:szCs w:val="20"/>
                    </w:rPr>
                    <w:t>электронный образ (</w:t>
                  </w:r>
                  <w:r>
                    <w:rPr>
                      <w:rFonts w:cs="Arial"/>
                      <w:szCs w:val="20"/>
                    </w:rPr>
                    <w:t>скан-копия</w:t>
                  </w:r>
                  <w:r w:rsidRPr="002D49CF">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10 (десяти) рабочих дней до срока представления годовой бюджетной отчетности получателя бюджетных средств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получения информации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формирования показателей годовой бюджетной отчетности субъекта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2D49CF">
                    <w:rPr>
                      <w:rFonts w:cs="Arial"/>
                      <w:strike/>
                      <w:color w:val="FF0000"/>
                      <w:szCs w:val="20"/>
                    </w:rPr>
                    <w:t>внутреннего пользования</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28" w:name="Р1_14"/>
                  <w:bookmarkEnd w:id="28"/>
                  <w:r>
                    <w:rPr>
                      <w:rFonts w:cs="Arial"/>
                      <w:szCs w:val="20"/>
                    </w:rPr>
                    <w:t>12. Операции со средствами в иностранной валюте</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49CF">
                    <w:rPr>
                      <w:rFonts w:cs="Arial"/>
                      <w:strike/>
                      <w:color w:val="FF0000"/>
                      <w:szCs w:val="20"/>
                    </w:rPr>
                    <w:t>253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Первичные учетные документы на перечисление средств федерального бюджета в иностранной валюте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49CF">
                    <w:rPr>
                      <w:rFonts w:cs="Arial"/>
                      <w:strike/>
                      <w:color w:val="FF0000"/>
                      <w:szCs w:val="20"/>
                    </w:rPr>
                    <w:t>электронный образ (</w:t>
                  </w:r>
                  <w:r>
                    <w:rPr>
                      <w:rFonts w:cs="Arial"/>
                      <w:szCs w:val="20"/>
                    </w:rPr>
                    <w:t>скан-копия</w:t>
                  </w:r>
                  <w:r w:rsidRPr="002D49CF">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Распоряжения о совершении казначейских платежей по форме согласно </w:t>
                  </w:r>
                  <w:r w:rsidRPr="002D49CF">
                    <w:rPr>
                      <w:rFonts w:cs="Arial"/>
                      <w:strike/>
                      <w:color w:val="FF0000"/>
                      <w:szCs w:val="20"/>
                    </w:rPr>
                    <w:t>Приложению</w:t>
                  </w:r>
                  <w:r>
                    <w:rPr>
                      <w:rFonts w:cs="Arial"/>
                      <w:szCs w:val="20"/>
                    </w:rPr>
                    <w:t xml:space="preserve"> N 15 к </w:t>
                  </w:r>
                  <w:r w:rsidRPr="002D49CF">
                    <w:rPr>
                      <w:rFonts w:cs="Arial"/>
                      <w:strike/>
                      <w:color w:val="FF0000"/>
                      <w:szCs w:val="20"/>
                    </w:rPr>
                    <w:t>Приказу</w:t>
                  </w:r>
                  <w:r>
                    <w:rPr>
                      <w:rFonts w:cs="Arial"/>
                      <w:szCs w:val="20"/>
                    </w:rPr>
                    <w:t xml:space="preserve"> N 21н и заявления на проведение операций с иностранной валютой (</w:t>
                  </w:r>
                  <w:r w:rsidRPr="002D49CF">
                    <w:rPr>
                      <w:rFonts w:cs="Arial"/>
                      <w:strike/>
                      <w:color w:val="FF0000"/>
                      <w:szCs w:val="20"/>
                    </w:rPr>
                    <w:t>см. п. 254</w:t>
                  </w:r>
                  <w:r>
                    <w:rPr>
                      <w:rFonts w:cs="Arial"/>
                      <w:szCs w:val="20"/>
                    </w:rPr>
                    <w:t xml:space="preserve">, </w:t>
                  </w:r>
                  <w:r w:rsidRPr="002D49CF">
                    <w:rPr>
                      <w:rFonts w:cs="Arial"/>
                      <w:strike/>
                      <w:color w:val="FF0000"/>
                      <w:szCs w:val="20"/>
                    </w:rPr>
                    <w:t>254</w:t>
                  </w:r>
                  <w:r>
                    <w:rPr>
                      <w:rFonts w:cs="Arial"/>
                      <w:szCs w:val="20"/>
                    </w:rPr>
                    <w:t xml:space="preserve"> Графика документооборота)</w:t>
                  </w:r>
                </w:p>
                <w:p w:rsidR="002D49CF" w:rsidRDefault="002D49CF" w:rsidP="00FB0319">
                  <w:pPr>
                    <w:autoSpaceDE w:val="0"/>
                    <w:autoSpaceDN w:val="0"/>
                    <w:adjustRightInd w:val="0"/>
                    <w:spacing w:after="1" w:line="200" w:lineRule="atLeast"/>
                    <w:rPr>
                      <w:rFonts w:cs="Arial"/>
                      <w:szCs w:val="20"/>
                    </w:rPr>
                  </w:pPr>
                </w:p>
                <w:p w:rsidR="002D49CF" w:rsidRDefault="002D49CF" w:rsidP="00FB0319">
                  <w:pPr>
                    <w:autoSpaceDE w:val="0"/>
                    <w:autoSpaceDN w:val="0"/>
                    <w:adjustRightInd w:val="0"/>
                    <w:spacing w:after="1" w:line="200" w:lineRule="atLeast"/>
                    <w:rPr>
                      <w:rFonts w:cs="Arial"/>
                      <w:szCs w:val="20"/>
                    </w:rPr>
                  </w:pPr>
                </w:p>
                <w:p w:rsidR="002D49CF" w:rsidRDefault="002D49CF" w:rsidP="00FB0319">
                  <w:pPr>
                    <w:autoSpaceDE w:val="0"/>
                    <w:autoSpaceDN w:val="0"/>
                    <w:adjustRightInd w:val="0"/>
                    <w:spacing w:after="1" w:line="200" w:lineRule="atLeast"/>
                    <w:rPr>
                      <w:rFonts w:cs="Arial"/>
                      <w:szCs w:val="20"/>
                    </w:rPr>
                  </w:pPr>
                </w:p>
                <w:p w:rsidR="002D49CF" w:rsidRDefault="002D49CF" w:rsidP="00FB0319">
                  <w:pPr>
                    <w:autoSpaceDE w:val="0"/>
                    <w:autoSpaceDN w:val="0"/>
                    <w:adjustRightInd w:val="0"/>
                    <w:spacing w:after="1" w:line="200" w:lineRule="atLeast"/>
                    <w:rPr>
                      <w:rFonts w:cs="Arial"/>
                      <w:szCs w:val="20"/>
                    </w:rPr>
                  </w:pPr>
                </w:p>
                <w:p w:rsidR="002D49CF" w:rsidRDefault="002D49CF" w:rsidP="00FB0319">
                  <w:pPr>
                    <w:autoSpaceDE w:val="0"/>
                    <w:autoSpaceDN w:val="0"/>
                    <w:adjustRightInd w:val="0"/>
                    <w:spacing w:after="1" w:line="200" w:lineRule="atLeast"/>
                    <w:rPr>
                      <w:rFonts w:cs="Arial"/>
                      <w:szCs w:val="20"/>
                    </w:rPr>
                  </w:pPr>
                </w:p>
                <w:p w:rsidR="002D49CF" w:rsidRDefault="002D49CF" w:rsidP="00FB0319">
                  <w:pPr>
                    <w:autoSpaceDE w:val="0"/>
                    <w:autoSpaceDN w:val="0"/>
                    <w:adjustRightInd w:val="0"/>
                    <w:spacing w:after="1" w:line="200" w:lineRule="atLeast"/>
                    <w:rPr>
                      <w:rFonts w:cs="Arial"/>
                      <w:szCs w:val="20"/>
                    </w:rPr>
                  </w:pPr>
                </w:p>
                <w:p w:rsidR="002D49CF" w:rsidRDefault="002D49CF"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Pr="002D49CF" w:rsidRDefault="00C278D1" w:rsidP="00FB0319">
                  <w:pPr>
                    <w:autoSpaceDE w:val="0"/>
                    <w:autoSpaceDN w:val="0"/>
                    <w:adjustRightInd w:val="0"/>
                    <w:spacing w:after="1" w:line="200" w:lineRule="atLeast"/>
                    <w:rPr>
                      <w:rFonts w:cs="Arial"/>
                      <w:strike/>
                      <w:szCs w:val="20"/>
                    </w:rPr>
                  </w:pPr>
                  <w:r w:rsidRPr="002D49CF">
                    <w:rPr>
                      <w:rFonts w:cs="Arial"/>
                      <w:strike/>
                      <w:color w:val="FF0000"/>
                      <w:szCs w:val="20"/>
                    </w:rPr>
                    <w:t>для отражения в бюджетном учете начислений</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49CF">
                    <w:rPr>
                      <w:rFonts w:cs="Arial"/>
                      <w:strike/>
                      <w:color w:val="FF0000"/>
                      <w:szCs w:val="20"/>
                    </w:rPr>
                    <w:t>254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E23E32">
                    <w:rPr>
                      <w:rFonts w:cs="Arial"/>
                      <w:strike/>
                      <w:color w:val="FF0000"/>
                      <w:szCs w:val="20"/>
                    </w:rPr>
                    <w:t>Приложению</w:t>
                  </w:r>
                  <w:r>
                    <w:rPr>
                      <w:rFonts w:cs="Arial"/>
                      <w:szCs w:val="20"/>
                    </w:rPr>
                    <w:t xml:space="preserve"> N 15 к </w:t>
                  </w:r>
                  <w:r w:rsidRPr="00E23E32">
                    <w:rPr>
                      <w:rFonts w:cs="Arial"/>
                      <w:strike/>
                      <w:color w:val="FF0000"/>
                      <w:szCs w:val="20"/>
                    </w:rPr>
                    <w:t>Приказу</w:t>
                  </w:r>
                  <w:r>
                    <w:rPr>
                      <w:rFonts w:cs="Arial"/>
                      <w:szCs w:val="20"/>
                    </w:rPr>
                    <w:t xml:space="preserve"> N 21н по </w:t>
                  </w:r>
                  <w:r>
                    <w:rPr>
                      <w:rFonts w:cs="Arial"/>
                      <w:szCs w:val="20"/>
                    </w:rPr>
                    <w:lastRenderedPageBreak/>
                    <w:t>валютным операциям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следующего рабочего дня со дня </w:t>
                  </w:r>
                  <w:r>
                    <w:rPr>
                      <w:rFonts w:cs="Arial"/>
                      <w:szCs w:val="20"/>
                    </w:rPr>
                    <w:lastRenderedPageBreak/>
                    <w:t>получения первичных документов на перечисление средств федерального бюджета в иностранной валюте и направление на подписание в субъект централизованного учета</w:t>
                  </w:r>
                </w:p>
                <w:p w:rsidR="002D49CF" w:rsidRDefault="002D49CF"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уполномоченное лицо субъекта централизованного учета, </w:t>
                  </w:r>
                  <w:r>
                    <w:rPr>
                      <w:rFonts w:cs="Arial"/>
                      <w:szCs w:val="20"/>
                    </w:rPr>
                    <w:lastRenderedPageBreak/>
                    <w:t>главный бухгалтер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3E32">
                    <w:rPr>
                      <w:rFonts w:cs="Arial"/>
                      <w:strike/>
                      <w:color w:val="FF0000"/>
                      <w:szCs w:val="20"/>
                    </w:rPr>
                    <w:t>обработка кассовых выбытий для отражения</w:t>
                  </w:r>
                  <w:r>
                    <w:rPr>
                      <w:rFonts w:cs="Arial"/>
                      <w:szCs w:val="20"/>
                    </w:rPr>
                    <w:t xml:space="preserve"> факта хозяйственной жизни </w:t>
                  </w:r>
                  <w:r w:rsidRPr="00E23E32">
                    <w:rPr>
                      <w:rFonts w:cs="Arial"/>
                      <w:strike/>
                      <w:color w:val="FF0000"/>
                      <w:szCs w:val="20"/>
                    </w:rPr>
                    <w:t>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3E32">
                    <w:rPr>
                      <w:rFonts w:cs="Arial"/>
                      <w:strike/>
                      <w:color w:val="FF0000"/>
                      <w:szCs w:val="20"/>
                    </w:rPr>
                    <w:t>Журналах</w:t>
                  </w:r>
                  <w:r>
                    <w:rPr>
                      <w:rFonts w:cs="Arial"/>
                      <w:szCs w:val="20"/>
                    </w:rPr>
                    <w:t xml:space="preserve"> операций (код формы по ОКУД 0504071)</w:t>
                  </w:r>
                  <w:r w:rsidRPr="00E23E32">
                    <w:rPr>
                      <w:rFonts w:cs="Arial"/>
                      <w:strike/>
                      <w:color w:val="FF0000"/>
                      <w:szCs w:val="20"/>
                    </w:rPr>
                    <w:t xml:space="preserve">, установленных правилами организации и </w:t>
                  </w:r>
                  <w:r w:rsidRPr="00E23E32">
                    <w:rPr>
                      <w:rFonts w:cs="Arial"/>
                      <w:strike/>
                      <w:color w:val="FF0000"/>
                      <w:szCs w:val="20"/>
                    </w:rPr>
                    <w:lastRenderedPageBreak/>
                    <w:t>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49CF">
                    <w:rPr>
                      <w:rFonts w:cs="Arial"/>
                      <w:strike/>
                      <w:color w:val="FF0000"/>
                      <w:szCs w:val="20"/>
                    </w:rPr>
                    <w:lastRenderedPageBreak/>
                    <w:t>255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Заявление на проведение операций с иностранной валютой по форме, установленной договором банковского обслуживания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получения первичных документов на перечисление средств федерального бюджета в иностранной валюте и формирования распоряжения о совершении казначейских платежей, направление на подписание в субъект централизованного учета</w:t>
                  </w:r>
                </w:p>
                <w:p w:rsidR="00E23E32" w:rsidRDefault="00E23E32"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 главный бухгалтер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подписания документа уполномоченным лицом субъекта централизованного учета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3E32">
                    <w:rPr>
                      <w:rFonts w:cs="Arial"/>
                      <w:strike/>
                      <w:color w:val="FF0000"/>
                      <w:szCs w:val="20"/>
                    </w:rPr>
                    <w:t>обработка Выписки из лицевого счета администратора доходов федерального бюджета (код формы по КФД 0531761),</w:t>
                  </w:r>
                  <w:r>
                    <w:rPr>
                      <w:rFonts w:cs="Arial"/>
                      <w:szCs w:val="20"/>
                    </w:rPr>
                    <w:t xml:space="preserve"> Выписки из лицевого счета администратора источников финансирования дефицита бюджета (код формы по КФД 0531764) </w:t>
                  </w:r>
                  <w:r w:rsidRPr="00E23E32">
                    <w:rPr>
                      <w:rFonts w:cs="Arial"/>
                      <w:strike/>
                      <w:color w:val="FF0000"/>
                      <w:szCs w:val="20"/>
                    </w:rPr>
                    <w:t>для отражения фактов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3E32">
                    <w:rPr>
                      <w:rFonts w:cs="Arial"/>
                      <w:strike/>
                      <w:color w:val="FF0000"/>
                      <w:szCs w:val="20"/>
                    </w:rPr>
                    <w:t>Журналах</w:t>
                  </w:r>
                  <w:r>
                    <w:rPr>
                      <w:rFonts w:cs="Arial"/>
                      <w:szCs w:val="20"/>
                    </w:rPr>
                    <w:t xml:space="preserve"> операций (код формы по ОКУД 0504071)</w:t>
                  </w:r>
                  <w:r w:rsidRPr="00E23E32">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49CF">
                    <w:rPr>
                      <w:rFonts w:cs="Arial"/>
                      <w:strike/>
                      <w:color w:val="FF0000"/>
                      <w:szCs w:val="20"/>
                    </w:rPr>
                    <w:t>256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Платежные </w:t>
                  </w:r>
                  <w:r w:rsidRPr="00E23E32">
                    <w:rPr>
                      <w:rFonts w:cs="Arial"/>
                      <w:strike/>
                      <w:color w:val="FF0000"/>
                      <w:szCs w:val="20"/>
                    </w:rPr>
                    <w:t>и иные</w:t>
                  </w:r>
                  <w:r>
                    <w:rPr>
                      <w:rFonts w:cs="Arial"/>
                      <w:szCs w:val="20"/>
                    </w:rPr>
                    <w:t xml:space="preserve"> документы (заявления на проведение операций с иностранной валютой по формам, установленным в договоре с кредитной организацией) для осуществления операций в </w:t>
                  </w:r>
                  <w:r>
                    <w:rPr>
                      <w:rFonts w:cs="Arial"/>
                      <w:szCs w:val="20"/>
                    </w:rPr>
                    <w:lastRenderedPageBreak/>
                    <w:t>иностранной валюте на расчетном счете, открытом в кредитной организации</w:t>
                  </w:r>
                </w:p>
                <w:p w:rsidR="00E23E32" w:rsidRDefault="00E23E32"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после формирования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3E32">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3E32">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передачи субъектом централизованного учета в кредитную организацию</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49CF">
                    <w:rPr>
                      <w:rFonts w:cs="Arial"/>
                      <w:strike/>
                      <w:color w:val="FF0000"/>
                      <w:szCs w:val="20"/>
                    </w:rPr>
                    <w:t>257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Выписка из банковского расчетного счета для учета операций в иностранной валюте, открытого в кредитной организации, с приложением документов</w:t>
                  </w:r>
                </w:p>
                <w:p w:rsidR="00E23E32" w:rsidRDefault="00E23E32" w:rsidP="00FB0319">
                  <w:pPr>
                    <w:autoSpaceDE w:val="0"/>
                    <w:autoSpaceDN w:val="0"/>
                    <w:adjustRightInd w:val="0"/>
                    <w:spacing w:after="1" w:line="200" w:lineRule="atLeast"/>
                    <w:rPr>
                      <w:rFonts w:cs="Arial"/>
                      <w:szCs w:val="20"/>
                    </w:rPr>
                  </w:pPr>
                </w:p>
                <w:p w:rsidR="00E23E32" w:rsidRDefault="00E23E32" w:rsidP="00FB0319">
                  <w:pPr>
                    <w:autoSpaceDE w:val="0"/>
                    <w:autoSpaceDN w:val="0"/>
                    <w:adjustRightInd w:val="0"/>
                    <w:spacing w:after="1" w:line="200" w:lineRule="atLeast"/>
                    <w:rPr>
                      <w:rFonts w:cs="Arial"/>
                      <w:szCs w:val="20"/>
                    </w:rPr>
                  </w:pPr>
                </w:p>
                <w:p w:rsidR="00E23E32" w:rsidRDefault="00E23E32" w:rsidP="00FB0319">
                  <w:pPr>
                    <w:autoSpaceDE w:val="0"/>
                    <w:autoSpaceDN w:val="0"/>
                    <w:adjustRightInd w:val="0"/>
                    <w:spacing w:after="1" w:line="200" w:lineRule="atLeast"/>
                    <w:rPr>
                      <w:rFonts w:cs="Arial"/>
                      <w:szCs w:val="20"/>
                    </w:rPr>
                  </w:pPr>
                </w:p>
                <w:p w:rsidR="00E23E32" w:rsidRDefault="00E23E32" w:rsidP="00FB0319">
                  <w:pPr>
                    <w:autoSpaceDE w:val="0"/>
                    <w:autoSpaceDN w:val="0"/>
                    <w:adjustRightInd w:val="0"/>
                    <w:spacing w:after="1" w:line="200" w:lineRule="atLeast"/>
                    <w:rPr>
                      <w:rFonts w:cs="Arial"/>
                      <w:szCs w:val="20"/>
                    </w:rPr>
                  </w:pPr>
                </w:p>
                <w:p w:rsidR="00E23E32" w:rsidRDefault="00E23E32" w:rsidP="00FB0319">
                  <w:pPr>
                    <w:autoSpaceDE w:val="0"/>
                    <w:autoSpaceDN w:val="0"/>
                    <w:adjustRightInd w:val="0"/>
                    <w:spacing w:after="1" w:line="200" w:lineRule="atLeast"/>
                    <w:rPr>
                      <w:rFonts w:cs="Arial"/>
                      <w:szCs w:val="20"/>
                    </w:rPr>
                  </w:pPr>
                </w:p>
                <w:p w:rsidR="00E23E32" w:rsidRDefault="00E23E32" w:rsidP="00FB0319">
                  <w:pPr>
                    <w:autoSpaceDE w:val="0"/>
                    <w:autoSpaceDN w:val="0"/>
                    <w:adjustRightInd w:val="0"/>
                    <w:spacing w:after="1" w:line="200" w:lineRule="atLeast"/>
                    <w:rPr>
                      <w:rFonts w:cs="Arial"/>
                      <w:szCs w:val="20"/>
                    </w:rPr>
                  </w:pPr>
                </w:p>
                <w:p w:rsidR="00E23E32" w:rsidRDefault="00E23E32" w:rsidP="00FB0319">
                  <w:pPr>
                    <w:autoSpaceDE w:val="0"/>
                    <w:autoSpaceDN w:val="0"/>
                    <w:adjustRightInd w:val="0"/>
                    <w:spacing w:after="1" w:line="200" w:lineRule="atLeast"/>
                    <w:rPr>
                      <w:rFonts w:cs="Arial"/>
                      <w:szCs w:val="20"/>
                    </w:rPr>
                  </w:pPr>
                </w:p>
                <w:p w:rsidR="00623BC9" w:rsidRDefault="00623BC9"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3E32">
                    <w:rPr>
                      <w:rFonts w:cs="Arial"/>
                      <w:strike/>
                      <w:color w:val="FF0000"/>
                      <w:szCs w:val="20"/>
                    </w:rPr>
                    <w:t>электронный образ (</w:t>
                  </w:r>
                  <w:r>
                    <w:rPr>
                      <w:rFonts w:cs="Arial"/>
                      <w:szCs w:val="20"/>
                    </w:rPr>
                    <w:t>скан-копия</w:t>
                  </w:r>
                  <w:r w:rsidRPr="00E23E3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следующего за днем проведения операций на счете</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3E32">
                    <w:rPr>
                      <w:rFonts w:cs="Arial"/>
                      <w:strike/>
                      <w:color w:val="FF0000"/>
                      <w:szCs w:val="20"/>
                    </w:rPr>
                    <w:t>обработка Выписки для отражения</w:t>
                  </w:r>
                  <w:r>
                    <w:rPr>
                      <w:rFonts w:cs="Arial"/>
                      <w:szCs w:val="20"/>
                    </w:rPr>
                    <w:t xml:space="preserve"> факта хозяйственной жизни </w:t>
                  </w:r>
                  <w:r w:rsidRPr="00E23E32">
                    <w:rPr>
                      <w:rFonts w:cs="Arial"/>
                      <w:strike/>
                      <w:color w:val="FF0000"/>
                      <w:szCs w:val="20"/>
                    </w:rPr>
                    <w:t>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3E32">
                    <w:rPr>
                      <w:rFonts w:cs="Arial"/>
                      <w:strike/>
                      <w:color w:val="FF0000"/>
                      <w:szCs w:val="20"/>
                    </w:rPr>
                    <w:t>Журналах</w:t>
                  </w:r>
                  <w:r>
                    <w:rPr>
                      <w:rFonts w:cs="Arial"/>
                      <w:szCs w:val="20"/>
                    </w:rPr>
                    <w:t xml:space="preserve"> операций (код формы по ОКУД 0504071)</w:t>
                  </w:r>
                  <w:r w:rsidRPr="00E23E32">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D49CF">
                    <w:rPr>
                      <w:rFonts w:cs="Arial"/>
                      <w:strike/>
                      <w:color w:val="FF0000"/>
                      <w:szCs w:val="20"/>
                    </w:rPr>
                    <w:t>258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3E32">
                    <w:rPr>
                      <w:rFonts w:cs="Arial"/>
                      <w:strike/>
                      <w:color w:val="FF0000"/>
                      <w:szCs w:val="20"/>
                    </w:rPr>
                    <w:t>Информация</w:t>
                  </w:r>
                  <w:r>
                    <w:rPr>
                      <w:rFonts w:cs="Arial"/>
                      <w:szCs w:val="20"/>
                    </w:rPr>
                    <w:t xml:space="preserve"> о расчете курсовой разницы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3E32">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Бухгалтерской справки (код формы по ОКУД 0504833) не позднее 1 (одного) рабочего дня, следующего за днем проведения операций на счете</w:t>
                  </w:r>
                </w:p>
                <w:p w:rsidR="00E23E32" w:rsidRDefault="00E23E32"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формирования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3E32">
                    <w:rPr>
                      <w:rFonts w:cs="Arial"/>
                      <w:strike/>
                      <w:color w:val="FF0000"/>
                      <w:szCs w:val="20"/>
                    </w:rPr>
                    <w:t>Журналах операций</w:t>
                  </w:r>
                  <w:r>
                    <w:rPr>
                      <w:rFonts w:cs="Arial"/>
                      <w:szCs w:val="20"/>
                    </w:rPr>
                    <w:t xml:space="preserve"> (код формы по ОКУД 0504071)</w:t>
                  </w:r>
                  <w:r w:rsidRPr="00E23E32">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2D49CF" w:rsidRDefault="00C278D1" w:rsidP="00FB0319">
                  <w:pPr>
                    <w:autoSpaceDE w:val="0"/>
                    <w:autoSpaceDN w:val="0"/>
                    <w:adjustRightInd w:val="0"/>
                    <w:spacing w:after="1" w:line="200" w:lineRule="atLeast"/>
                    <w:rPr>
                      <w:rFonts w:cs="Arial"/>
                      <w:strike/>
                      <w:szCs w:val="20"/>
                    </w:rPr>
                  </w:pPr>
                  <w:r w:rsidRPr="002D49CF">
                    <w:rPr>
                      <w:rFonts w:cs="Arial"/>
                      <w:strike/>
                      <w:color w:val="FF0000"/>
                      <w:szCs w:val="20"/>
                    </w:rPr>
                    <w:t>259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23E32">
                    <w:rPr>
                      <w:rFonts w:cs="Arial"/>
                      <w:strike/>
                      <w:color w:val="FF0000"/>
                      <w:szCs w:val="20"/>
                    </w:rPr>
                    <w:t>Сводная информация</w:t>
                  </w:r>
                  <w:r>
                    <w:rPr>
                      <w:rFonts w:cs="Arial"/>
                      <w:szCs w:val="20"/>
                    </w:rPr>
                    <w:t xml:space="preserve"> для начисления расходов по стипендиям стипендиатов, об</w:t>
                  </w:r>
                  <w:r w:rsidR="005B3BAD">
                    <w:rPr>
                      <w:rFonts w:cs="Arial"/>
                      <w:szCs w:val="20"/>
                    </w:rPr>
                    <w:t>уча</w:t>
                  </w:r>
                  <w:r>
                    <w:rPr>
                      <w:rFonts w:cs="Arial"/>
                      <w:szCs w:val="20"/>
                    </w:rPr>
                    <w:t xml:space="preserve">ющихся за рубежом, согласно утвержденным отчетам о произведенных затратах </w:t>
                  </w:r>
                  <w:r>
                    <w:rPr>
                      <w:rFonts w:cs="Arial"/>
                      <w:szCs w:val="20"/>
                    </w:rPr>
                    <w:lastRenderedPageBreak/>
                    <w:t>выделенных бюджетных ассигнований</w:t>
                  </w:r>
                </w:p>
                <w:p w:rsidR="00E23E32" w:rsidRDefault="00E23E32" w:rsidP="00FB0319">
                  <w:pPr>
                    <w:autoSpaceDE w:val="0"/>
                    <w:autoSpaceDN w:val="0"/>
                    <w:adjustRightInd w:val="0"/>
                    <w:spacing w:after="1" w:line="200" w:lineRule="atLeast"/>
                    <w:rPr>
                      <w:rFonts w:cs="Arial"/>
                      <w:szCs w:val="20"/>
                    </w:rPr>
                  </w:pPr>
                </w:p>
                <w:p w:rsidR="00E23E32" w:rsidRDefault="00E23E32" w:rsidP="00FB0319">
                  <w:pPr>
                    <w:autoSpaceDE w:val="0"/>
                    <w:autoSpaceDN w:val="0"/>
                    <w:adjustRightInd w:val="0"/>
                    <w:spacing w:after="1" w:line="200" w:lineRule="atLeast"/>
                    <w:rPr>
                      <w:rFonts w:cs="Arial"/>
                      <w:szCs w:val="20"/>
                    </w:rPr>
                  </w:pPr>
                </w:p>
                <w:p w:rsidR="00E23E32" w:rsidRDefault="00E23E32"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электронный, электронный образ (</w:t>
                  </w:r>
                  <w:r>
                    <w:rPr>
                      <w:rFonts w:cs="Arial"/>
                      <w:szCs w:val="20"/>
                    </w:rPr>
                    <w:t>скан-копия</w:t>
                  </w:r>
                  <w:r w:rsidRPr="006711C0">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711C0">
                    <w:rPr>
                      <w:rFonts w:cs="Arial"/>
                      <w:strike/>
                      <w:color w:val="FF0000"/>
                      <w:szCs w:val="20"/>
                    </w:rPr>
                    <w:t>Журналах</w:t>
                  </w:r>
                  <w:r>
                    <w:rPr>
                      <w:rFonts w:cs="Arial"/>
                      <w:szCs w:val="20"/>
                    </w:rPr>
                    <w:t xml:space="preserve"> операций (код формы по ОКУД 0504071), </w:t>
                  </w:r>
                  <w:r w:rsidRPr="006711C0">
                    <w:rPr>
                      <w:rFonts w:cs="Arial"/>
                      <w:strike/>
                      <w:color w:val="FF0000"/>
                      <w:szCs w:val="20"/>
                    </w:rPr>
                    <w:t>установленных правилами организации и ведения бюджетного учета</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29" w:name="Р1_15"/>
                  <w:bookmarkEnd w:id="29"/>
                  <w:r>
                    <w:rPr>
                      <w:rFonts w:cs="Arial"/>
                      <w:szCs w:val="20"/>
                    </w:rPr>
                    <w:t>13. Государственный долг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260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Распоряжение на перечисление средств федерального бюджета, ведомости на перечисление средств федерального бюджета по данному распоряжению</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электронный образ (</w:t>
                  </w:r>
                  <w:r>
                    <w:rPr>
                      <w:rFonts w:cs="Arial"/>
                      <w:szCs w:val="20"/>
                    </w:rPr>
                    <w:t>скан-копия</w:t>
                  </w:r>
                  <w:r w:rsidRPr="006711C0">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формирование Бухгалтерской справки (код формы по ОКУД 0504833) для</w:t>
                  </w:r>
                  <w:r w:rsidRPr="006711C0">
                    <w:rPr>
                      <w:rFonts w:cs="Arial"/>
                      <w:szCs w:val="20"/>
                    </w:rPr>
                    <w:t xml:space="preserve"> отражения</w:t>
                  </w:r>
                  <w:r>
                    <w:rPr>
                      <w:rFonts w:cs="Arial"/>
                      <w:szCs w:val="20"/>
                    </w:rPr>
                    <w:t xml:space="preserve"> факта хозяйственной жизни </w:t>
                  </w:r>
                  <w:r w:rsidRPr="006711C0">
                    <w:rPr>
                      <w:rFonts w:cs="Arial"/>
                      <w:szCs w:val="20"/>
                    </w:rPr>
                    <w:t>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711C0">
                    <w:rPr>
                      <w:rFonts w:cs="Arial"/>
                      <w:strike/>
                      <w:color w:val="FF0000"/>
                      <w:szCs w:val="20"/>
                    </w:rPr>
                    <w:t>Журналах операций</w:t>
                  </w:r>
                  <w:r>
                    <w:rPr>
                      <w:rFonts w:cs="Arial"/>
                      <w:szCs w:val="20"/>
                    </w:rPr>
                    <w:t xml:space="preserve"> (код формы по ОКУД 0504071)</w:t>
                  </w:r>
                  <w:r w:rsidRPr="006711C0">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261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6711C0">
                    <w:rPr>
                      <w:rFonts w:cs="Arial"/>
                      <w:strike/>
                      <w:color w:val="FF0000"/>
                      <w:szCs w:val="20"/>
                    </w:rPr>
                    <w:t>Приложению</w:t>
                  </w:r>
                  <w:r>
                    <w:rPr>
                      <w:rFonts w:cs="Arial"/>
                      <w:szCs w:val="20"/>
                    </w:rPr>
                    <w:t xml:space="preserve"> N 15 к </w:t>
                  </w:r>
                  <w:r w:rsidRPr="006711C0">
                    <w:rPr>
                      <w:rFonts w:cs="Arial"/>
                      <w:strike/>
                      <w:color w:val="FF0000"/>
                      <w:szCs w:val="20"/>
                    </w:rPr>
                    <w:t>Приказу</w:t>
                  </w:r>
                  <w:r>
                    <w:rPr>
                      <w:rFonts w:cs="Arial"/>
                      <w:szCs w:val="20"/>
                    </w:rPr>
                    <w:t xml:space="preserve"> N 21н для обслуживания государственного долга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сроки, установленные распоряжением на перечисление средств федерального бюджета, и направление на подписание в субъект централизованного учета</w:t>
                  </w: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6711C0">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субъекта централизованного учета, главный бухгалтер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обработка </w:t>
                  </w:r>
                  <w:r w:rsidRPr="006711C0">
                    <w:rPr>
                      <w:rFonts w:cs="Arial"/>
                      <w:strike/>
                      <w:color w:val="FF0000"/>
                      <w:szCs w:val="20"/>
                    </w:rPr>
                    <w:t>Выписки из лицевого счета получателя бюджетных средств (код формы по КФД 0531759), для отражения</w:t>
                  </w:r>
                  <w:r>
                    <w:rPr>
                      <w:rFonts w:cs="Arial"/>
                      <w:szCs w:val="20"/>
                    </w:rPr>
                    <w:t xml:space="preserve"> факта хозяйственной жизни </w:t>
                  </w:r>
                  <w:r w:rsidRPr="006711C0">
                    <w:rPr>
                      <w:rFonts w:cs="Arial"/>
                      <w:strike/>
                      <w:color w:val="FF0000"/>
                      <w:szCs w:val="20"/>
                    </w:rPr>
                    <w:t>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711C0">
                    <w:rPr>
                      <w:rFonts w:cs="Arial"/>
                      <w:strike/>
                      <w:color w:val="FF0000"/>
                      <w:szCs w:val="20"/>
                    </w:rPr>
                    <w:t>Журналах</w:t>
                  </w:r>
                  <w:r>
                    <w:rPr>
                      <w:rFonts w:cs="Arial"/>
                      <w:szCs w:val="20"/>
                    </w:rPr>
                    <w:t xml:space="preserve"> операций (код формы по ОКУД 0504071)</w:t>
                  </w:r>
                  <w:r w:rsidRPr="006711C0">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lastRenderedPageBreak/>
                    <w:t>262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Отчеты по обслуживанию государственного долга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ежегодно в декабре текущего финансового года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сверки сумм государственного долга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263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Информация для сверки сумм государственного долга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ежегодно, не позднее 25 декабря текущего финансового года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для проведения сверки сумм государственного долга</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30" w:name="Р1_16"/>
                  <w:bookmarkEnd w:id="30"/>
                  <w:r>
                    <w:rPr>
                      <w:rFonts w:cs="Arial"/>
                      <w:szCs w:val="20"/>
                    </w:rPr>
                    <w:t>14. Проекты международных финансовых организаций</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lastRenderedPageBreak/>
                    <w:t>264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Показатели</w:t>
                  </w:r>
                  <w:r>
                    <w:rPr>
                      <w:rFonts w:cs="Arial"/>
                      <w:szCs w:val="20"/>
                    </w:rPr>
                    <w:t xml:space="preserve"> бюджетной отчетности групп реализации проектов Международных финансовых организаций (далее - МФО)</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 отчетную дату, не позднее сроков, установленных для 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711C0">
                    <w:rPr>
                      <w:rFonts w:cs="Arial"/>
                      <w:strike/>
                      <w:color w:val="FF0000"/>
                      <w:szCs w:val="20"/>
                    </w:rPr>
                    <w:t>Журналах операций</w:t>
                  </w:r>
                  <w:r>
                    <w:rPr>
                      <w:rFonts w:cs="Arial"/>
                      <w:szCs w:val="20"/>
                    </w:rPr>
                    <w:t xml:space="preserve"> (код формы по ОКУД 0504071)</w:t>
                  </w:r>
                  <w:r w:rsidRPr="006711C0">
                    <w:rPr>
                      <w:rFonts w:cs="Arial"/>
                      <w:strike/>
                      <w:color w:val="FF0000"/>
                      <w:szCs w:val="20"/>
                    </w:rPr>
                    <w:t>, установленных правилами организации и ведения бюджетного учета и формирования сводной бюджетной отчетности</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31" w:name="Р1_17"/>
                  <w:bookmarkEnd w:id="31"/>
                  <w:r>
                    <w:rPr>
                      <w:rFonts w:cs="Arial"/>
                      <w:szCs w:val="20"/>
                    </w:rPr>
                    <w:t>15. Учет операций по исполнительным листам</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265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Уведомление о поступлении исполнительного документа (статьи 242.3 - 242.5 Бюджетного кодекса Российской Федерации) с приложением заявления взыскателя, исполнительного документа и копии судебного акта, Уведомление о поступлении решения налогового органа (статья 242.6 Бюджетного кодекса Российской Федерации) с приложением копии решения налогового органа</w:t>
                  </w:r>
                </w:p>
                <w:p w:rsidR="006A5B17" w:rsidRDefault="006A5B17"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A5B17">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5 (пяти) рабочих дней после получения исполнительного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A5B17">
                    <w:rPr>
                      <w:rFonts w:cs="Arial"/>
                      <w:strike/>
                      <w:color w:val="FF0000"/>
                      <w:szCs w:val="20"/>
                    </w:rPr>
                    <w:t>руководитель (уполномоченное</w:t>
                  </w:r>
                  <w:r>
                    <w:rPr>
                      <w:rFonts w:cs="Arial"/>
                      <w:szCs w:val="20"/>
                    </w:rPr>
                    <w:t xml:space="preserve"> лицо</w:t>
                  </w:r>
                  <w:r w:rsidRPr="006A5B17">
                    <w:rPr>
                      <w:rFonts w:cs="Arial"/>
                      <w:strike/>
                      <w:color w:val="FF0000"/>
                      <w:szCs w:val="20"/>
                    </w:rPr>
                    <w:t>) органа Федерального казначейства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A5B17">
                    <w:rPr>
                      <w:rFonts w:cs="Arial"/>
                      <w:strike/>
                      <w:color w:val="FF0000"/>
                      <w:szCs w:val="20"/>
                    </w:rPr>
                    <w:t>для отражения в Карточке учета средств и расчетов,</w:t>
                  </w:r>
                  <w:r>
                    <w:rPr>
                      <w:rFonts w:cs="Arial"/>
                      <w:szCs w:val="20"/>
                    </w:rPr>
                    <w:t xml:space="preserve"> для отражения в </w:t>
                  </w:r>
                  <w:r w:rsidRPr="006A5B17">
                    <w:rPr>
                      <w:rFonts w:cs="Arial"/>
                      <w:strike/>
                      <w:color w:val="FF0000"/>
                      <w:szCs w:val="20"/>
                    </w:rPr>
                    <w:t>Журналах операций</w:t>
                  </w:r>
                  <w:r>
                    <w:rPr>
                      <w:rFonts w:cs="Arial"/>
                      <w:szCs w:val="20"/>
                    </w:rPr>
                    <w:t xml:space="preserve"> (код формы по ОКУД 0504071)</w:t>
                  </w:r>
                  <w:r w:rsidRPr="006A5B17">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266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A5B17">
                    <w:rPr>
                      <w:rFonts w:cs="Arial"/>
                      <w:strike/>
                      <w:color w:val="FF0000"/>
                      <w:szCs w:val="20"/>
                    </w:rPr>
                    <w:t>Информация</w:t>
                  </w:r>
                  <w:r>
                    <w:rPr>
                      <w:rFonts w:cs="Arial"/>
                      <w:szCs w:val="20"/>
                    </w:rPr>
                    <w:t xml:space="preserve"> об источнике образования задолженности и о кодах бюджетной классификации Российской Федерации, по </w:t>
                  </w:r>
                  <w:r>
                    <w:rPr>
                      <w:rFonts w:cs="Arial"/>
                      <w:szCs w:val="20"/>
                    </w:rPr>
                    <w:lastRenderedPageBreak/>
                    <w:t>которым должны быть произведены расходы бюджета по исполнению исполнительного документа (решения налогового органа) применительно к бюджетной классификации Российской Федерации текущего финансового года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представляет в орган Федерального казначейства в течение 10 (десяти) рабочих дней со дня </w:t>
                  </w:r>
                  <w:r>
                    <w:rPr>
                      <w:rFonts w:cs="Arial"/>
                      <w:szCs w:val="20"/>
                    </w:rPr>
                    <w:lastRenderedPageBreak/>
                    <w:t>получения уведомления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w:t>
                  </w:r>
                  <w:r>
                    <w:rPr>
                      <w:rFonts w:cs="Arial"/>
                      <w:szCs w:val="20"/>
                    </w:rPr>
                    <w:lastRenderedPageBreak/>
                    <w:t>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6A5B17">
                    <w:rPr>
                      <w:rFonts w:cs="Arial"/>
                      <w:strike/>
                      <w:color w:val="FF0000"/>
                      <w:szCs w:val="20"/>
                    </w:rPr>
                    <w:t>1) отражение факта хозяйственной жизни в учете;</w:t>
                  </w:r>
                </w:p>
                <w:p w:rsidR="006A5B17" w:rsidRDefault="00C278D1" w:rsidP="00FB0319">
                  <w:pPr>
                    <w:autoSpaceDE w:val="0"/>
                    <w:autoSpaceDN w:val="0"/>
                    <w:adjustRightInd w:val="0"/>
                    <w:spacing w:after="1" w:line="200" w:lineRule="atLeast"/>
                    <w:rPr>
                      <w:rFonts w:cs="Arial"/>
                      <w:szCs w:val="20"/>
                    </w:rPr>
                  </w:pPr>
                  <w:r w:rsidRPr="006A5B17">
                    <w:rPr>
                      <w:rFonts w:cs="Arial"/>
                      <w:strike/>
                      <w:color w:val="FF0000"/>
                      <w:szCs w:val="20"/>
                    </w:rPr>
                    <w:t>2)</w:t>
                  </w:r>
                  <w:r>
                    <w:rPr>
                      <w:rFonts w:cs="Arial"/>
                      <w:szCs w:val="20"/>
                    </w:rPr>
                    <w:t xml:space="preserve"> формирование Распоряжени</w:t>
                  </w:r>
                  <w:r>
                    <w:rPr>
                      <w:rFonts w:cs="Arial"/>
                      <w:szCs w:val="20"/>
                    </w:rPr>
                    <w:lastRenderedPageBreak/>
                    <w:t xml:space="preserve">я о совершении казначейских платежей по форме согласно </w:t>
                  </w:r>
                  <w:r w:rsidRPr="006A5B17">
                    <w:rPr>
                      <w:rFonts w:cs="Arial"/>
                      <w:strike/>
                      <w:color w:val="FF0000"/>
                      <w:szCs w:val="20"/>
                    </w:rPr>
                    <w:t>Приложению</w:t>
                  </w:r>
                  <w:r>
                    <w:rPr>
                      <w:rFonts w:cs="Arial"/>
                      <w:szCs w:val="20"/>
                    </w:rPr>
                    <w:t xml:space="preserve"> N 15 к </w:t>
                  </w:r>
                  <w:r w:rsidRPr="006A5B17">
                    <w:rPr>
                      <w:rFonts w:cs="Arial"/>
                      <w:strike/>
                      <w:color w:val="FF0000"/>
                      <w:szCs w:val="20"/>
                    </w:rPr>
                    <w:t>Приказу</w:t>
                  </w:r>
                  <w:r>
                    <w:rPr>
                      <w:rFonts w:cs="Arial"/>
                      <w:szCs w:val="20"/>
                    </w:rPr>
                    <w:t xml:space="preserve"> N 21н (при наличии лимитов бюджетных обязательств на исполнение обязательств по исполнительному листу)</w:t>
                  </w:r>
                </w:p>
                <w:p w:rsidR="009F3041" w:rsidRDefault="009F304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w:t>
                  </w:r>
                  <w:r w:rsidRPr="006A5B17">
                    <w:rPr>
                      <w:rFonts w:cs="Arial"/>
                      <w:strike/>
                      <w:color w:val="FF0000"/>
                      <w:szCs w:val="20"/>
                    </w:rPr>
                    <w:t xml:space="preserve">отражения в Журналах операций (код формы по ОКУД 0504071), установленных правилами организации и </w:t>
                  </w:r>
                  <w:r w:rsidRPr="006A5B17">
                    <w:rPr>
                      <w:rFonts w:cs="Arial"/>
                      <w:strike/>
                      <w:color w:val="FF0000"/>
                      <w:szCs w:val="20"/>
                    </w:rPr>
                    <w:lastRenderedPageBreak/>
                    <w:t>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lastRenderedPageBreak/>
                    <w:t>267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Сведения о бюджетном обязательстве (изменения в сведения о бюджетном обязательстве)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сроки, установленные приказом Министерства финансов Российской Федерации от 30 октября 2020 г. N 258н "Об утверждении Порядка учета бюджетных и денежных обязательств получателей средств федерального бюджета территориальными органам</w:t>
                  </w:r>
                  <w:r w:rsidR="00F43722">
                    <w:rPr>
                      <w:rFonts w:cs="Arial"/>
                      <w:szCs w:val="20"/>
                    </w:rPr>
                    <w:t>и</w:t>
                  </w:r>
                  <w:r>
                    <w:rPr>
                      <w:rFonts w:cs="Arial"/>
                      <w:szCs w:val="20"/>
                    </w:rPr>
                    <w:t xml:space="preserve"> Федерального казначейства" </w:t>
                  </w:r>
                  <w:r w:rsidRPr="00F43722">
                    <w:rPr>
                      <w:rFonts w:cs="Arial"/>
                      <w:strike/>
                      <w:color w:val="FF0000"/>
                      <w:szCs w:val="20"/>
                    </w:rPr>
                    <w:t>&lt;91&gt; (зарегистрирован Министерством юстиции Российской Федерации 9 декабря 2020 г., регистрационный N 61362)</w:t>
                  </w:r>
                  <w:r>
                    <w:rPr>
                      <w:rFonts w:cs="Arial"/>
                      <w:szCs w:val="20"/>
                    </w:rPr>
                    <w:t xml:space="preserve"> </w:t>
                  </w:r>
                  <w:r>
                    <w:rPr>
                      <w:rFonts w:cs="Arial"/>
                      <w:szCs w:val="20"/>
                    </w:rPr>
                    <w:lastRenderedPageBreak/>
                    <w:t>(далее - Приказ N 258н)</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43722">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43722">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учетного номера принятого бюджетного обязательства при формировании распоряжения о совершении казначейских платежей</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268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Выписка из лицевого счета получателя бюджетных средств (код формы по КФД 0531759) с приложением Расходного расписания (код формы по КФД 0531722) по лимитам бюджетных обязательств для исполнения обязательств по исполнительному документу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43722">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43722">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F43722">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019AC">
                    <w:rPr>
                      <w:rFonts w:cs="Arial"/>
                      <w:strike/>
                      <w:color w:val="FF0000"/>
                      <w:szCs w:val="20"/>
                    </w:rPr>
                    <w:t>не позднее</w:t>
                  </w:r>
                  <w:r>
                    <w:rPr>
                      <w:rFonts w:cs="Arial"/>
                      <w:szCs w:val="20"/>
                    </w:rPr>
                    <w:t xml:space="preserve">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F43722">
                    <w:rPr>
                      <w:rFonts w:cs="Arial"/>
                      <w:strike/>
                      <w:color w:val="FF0000"/>
                      <w:szCs w:val="20"/>
                    </w:rPr>
                    <w:t>1) формирование Распоряжения о совершении казначейских платежей по форме согласно Приложению N 15 к Приказу N 21н;</w:t>
                  </w:r>
                </w:p>
                <w:p w:rsidR="00C278D1" w:rsidRDefault="00C278D1" w:rsidP="00FB0319">
                  <w:pPr>
                    <w:autoSpaceDE w:val="0"/>
                    <w:autoSpaceDN w:val="0"/>
                    <w:adjustRightInd w:val="0"/>
                    <w:spacing w:after="1" w:line="200" w:lineRule="atLeast"/>
                    <w:rPr>
                      <w:rFonts w:cs="Arial"/>
                      <w:szCs w:val="20"/>
                    </w:rPr>
                  </w:pPr>
                  <w:r w:rsidRPr="00F43722">
                    <w:rPr>
                      <w:rFonts w:cs="Arial"/>
                      <w:strike/>
                      <w:color w:val="FF0000"/>
                      <w:szCs w:val="20"/>
                    </w:rPr>
                    <w:t>2) обработка Выписки из лицевого счета получателя бюджетных средств (код формы по КФД 0531759) для отражения</w:t>
                  </w:r>
                  <w:r>
                    <w:rPr>
                      <w:rFonts w:cs="Arial"/>
                      <w:szCs w:val="20"/>
                    </w:rPr>
                    <w:t xml:space="preserve"> факта хозяйственной жизни </w:t>
                  </w:r>
                  <w:r w:rsidRPr="00F43722">
                    <w:rPr>
                      <w:rFonts w:cs="Arial"/>
                      <w:strike/>
                      <w:color w:val="FF0000"/>
                      <w:szCs w:val="20"/>
                    </w:rPr>
                    <w:t>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F43722">
                    <w:rPr>
                      <w:rFonts w:cs="Arial"/>
                      <w:strike/>
                      <w:color w:val="FF0000"/>
                      <w:szCs w:val="20"/>
                    </w:rPr>
                    <w:t>Журналах</w:t>
                  </w:r>
                  <w:r>
                    <w:rPr>
                      <w:rFonts w:cs="Arial"/>
                      <w:szCs w:val="20"/>
                    </w:rPr>
                    <w:t xml:space="preserve"> операций (код формы по ОКУД 0504071)</w:t>
                  </w:r>
                  <w:r w:rsidRPr="00F43722">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269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Сведения о денежном обязательстве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случаях и в сроки, установленные Приказом N 258н</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019AC">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019AC">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учетного номера принятого денежного обязательства при формировании распоряжения о совершении казначейских платежей</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32" w:name="Р1_18"/>
                  <w:bookmarkEnd w:id="32"/>
                  <w:r>
                    <w:rPr>
                      <w:rFonts w:cs="Arial"/>
                      <w:szCs w:val="20"/>
                    </w:rPr>
                    <w:t xml:space="preserve">16. Учет предоставленных бюджетных кредитов </w:t>
                  </w:r>
                  <w:r w:rsidRPr="00001991">
                    <w:rPr>
                      <w:rFonts w:cs="Arial"/>
                      <w:strike/>
                      <w:color w:val="FF0000"/>
                      <w:szCs w:val="20"/>
                    </w:rPr>
                    <w:t>на пополнение остатков средств на едином счете бюджета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270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Договор о предоставлении бюджетного кредита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t>электронный образ (</w:t>
                  </w:r>
                  <w:r>
                    <w:rPr>
                      <w:rFonts w:cs="Arial"/>
                      <w:szCs w:val="20"/>
                    </w:rPr>
                    <w:t>скан-копия</w:t>
                  </w:r>
                  <w:r w:rsidRPr="00001991">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6019AC"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019AC">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019AC">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207D3">
                    <w:rPr>
                      <w:rFonts w:cs="Arial"/>
                      <w:strike/>
                      <w:color w:val="FF0000"/>
                      <w:szCs w:val="20"/>
                    </w:rPr>
                    <w:t xml:space="preserve">для </w:t>
                  </w:r>
                  <w:r w:rsidRPr="00001991">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t>271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t>Дополнительное</w:t>
                  </w:r>
                  <w:r w:rsidRPr="006207D3">
                    <w:rPr>
                      <w:rFonts w:cs="Arial"/>
                      <w:szCs w:val="20"/>
                    </w:rPr>
                    <w:t xml:space="preserve"> соглашение к договору о предоставлении </w:t>
                  </w:r>
                  <w:r w:rsidRPr="006207D3">
                    <w:rPr>
                      <w:rFonts w:cs="Arial"/>
                      <w:szCs w:val="20"/>
                    </w:rPr>
                    <w:lastRenderedPageBreak/>
                    <w:t>бюджетного кредита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t xml:space="preserve">электронный образ </w:t>
                  </w:r>
                  <w:r w:rsidRPr="00001991">
                    <w:rPr>
                      <w:rFonts w:cs="Arial"/>
                      <w:strike/>
                      <w:color w:val="FF0000"/>
                      <w:szCs w:val="20"/>
                    </w:rPr>
                    <w:lastRenderedPageBreak/>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lastRenderedPageBreak/>
                    <w:t xml:space="preserve">не позднее рабочего дня со дня </w:t>
                  </w:r>
                  <w:r w:rsidRPr="00001991">
                    <w:rPr>
                      <w:rFonts w:cs="Arial"/>
                      <w:strike/>
                      <w:color w:val="FF0000"/>
                      <w:szCs w:val="20"/>
                    </w:rPr>
                    <w:lastRenderedPageBreak/>
                    <w:t>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lastRenderedPageBreak/>
                    <w:t>ответственное лицо субъект</w:t>
                  </w:r>
                  <w:r w:rsidRPr="00001991">
                    <w:rPr>
                      <w:rFonts w:cs="Arial"/>
                      <w:strike/>
                      <w:color w:val="FF0000"/>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Pr="006207D3" w:rsidRDefault="00C278D1" w:rsidP="00FB0319">
                  <w:pPr>
                    <w:autoSpaceDE w:val="0"/>
                    <w:autoSpaceDN w:val="0"/>
                    <w:adjustRightInd w:val="0"/>
                    <w:spacing w:after="1" w:line="200" w:lineRule="atLeast"/>
                    <w:rPr>
                      <w:rFonts w:cs="Arial"/>
                      <w:szCs w:val="20"/>
                    </w:rPr>
                  </w:pPr>
                  <w:r w:rsidRPr="006207D3">
                    <w:rPr>
                      <w:rFonts w:cs="Arial"/>
                      <w:szCs w:val="20"/>
                    </w:rPr>
                    <w:lastRenderedPageBreak/>
                    <w:t xml:space="preserve">в течение 1 (одного) рабочего дня со дня </w:t>
                  </w:r>
                  <w:r w:rsidRPr="006207D3">
                    <w:rPr>
                      <w:rFonts w:cs="Arial"/>
                      <w:szCs w:val="20"/>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6207D3" w:rsidRDefault="00C278D1" w:rsidP="00FB0319">
                  <w:pPr>
                    <w:autoSpaceDE w:val="0"/>
                    <w:autoSpaceDN w:val="0"/>
                    <w:adjustRightInd w:val="0"/>
                    <w:spacing w:after="1" w:line="200" w:lineRule="atLeast"/>
                    <w:rPr>
                      <w:rFonts w:cs="Arial"/>
                      <w:szCs w:val="20"/>
                    </w:rPr>
                  </w:pPr>
                  <w:r w:rsidRPr="006207D3">
                    <w:rPr>
                      <w:rFonts w:cs="Arial"/>
                      <w:szCs w:val="20"/>
                    </w:rPr>
                    <w:lastRenderedPageBreak/>
                    <w:t>отражение факта хозяйственно</w:t>
                  </w:r>
                  <w:r w:rsidRPr="006207D3">
                    <w:rPr>
                      <w:rFonts w:cs="Arial"/>
                      <w:szCs w:val="20"/>
                    </w:rPr>
                    <w:lastRenderedPageBreak/>
                    <w:t>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207D3">
                    <w:rPr>
                      <w:rFonts w:cs="Arial"/>
                      <w:szCs w:val="20"/>
                    </w:rPr>
                    <w:lastRenderedPageBreak/>
                    <w:t xml:space="preserve">для отражения в </w:t>
                  </w:r>
                  <w:r w:rsidRPr="00001991">
                    <w:rPr>
                      <w:rFonts w:cs="Arial"/>
                      <w:strike/>
                      <w:color w:val="FF0000"/>
                      <w:szCs w:val="20"/>
                    </w:rPr>
                    <w:t>Журналах операций</w:t>
                  </w:r>
                  <w:r w:rsidRPr="006207D3">
                    <w:rPr>
                      <w:rFonts w:cs="Arial"/>
                      <w:szCs w:val="20"/>
                    </w:rPr>
                    <w:t xml:space="preserve"> (код формы по </w:t>
                  </w:r>
                  <w:r w:rsidRPr="006207D3">
                    <w:rPr>
                      <w:rFonts w:cs="Arial"/>
                      <w:szCs w:val="20"/>
                    </w:rPr>
                    <w:lastRenderedPageBreak/>
                    <w:t>ОКУД 0504071)</w:t>
                  </w:r>
                  <w:r w:rsidRPr="00001991">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11C0">
                    <w:rPr>
                      <w:rFonts w:cs="Arial"/>
                      <w:strike/>
                      <w:color w:val="FF0000"/>
                      <w:szCs w:val="20"/>
                    </w:rPr>
                    <w:lastRenderedPageBreak/>
                    <w:t>272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001991">
                    <w:rPr>
                      <w:rFonts w:cs="Arial"/>
                      <w:strike/>
                      <w:color w:val="FF0000"/>
                      <w:szCs w:val="20"/>
                    </w:rPr>
                    <w:t>Приложению</w:t>
                  </w:r>
                  <w:r>
                    <w:rPr>
                      <w:rFonts w:cs="Arial"/>
                      <w:szCs w:val="20"/>
                    </w:rPr>
                    <w:t xml:space="preserve"> N 15 к </w:t>
                  </w:r>
                  <w:r w:rsidRPr="00001991">
                    <w:rPr>
                      <w:rFonts w:cs="Arial"/>
                      <w:strike/>
                      <w:color w:val="FF0000"/>
                      <w:szCs w:val="20"/>
                    </w:rPr>
                    <w:t>Приказу</w:t>
                  </w:r>
                  <w:r>
                    <w:rPr>
                      <w:rFonts w:cs="Arial"/>
                      <w:szCs w:val="20"/>
                    </w:rPr>
                    <w:t xml:space="preserve"> N 21н (на выдачу бюджетного кредита)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сроки, установленные договором о предоставлении бюджетного кредита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t>обработка Выписки из лицевого счета администратора источников финансирования дефицита бюджета (код формы по КФД 0531764) для отражения</w:t>
                  </w:r>
                  <w:r>
                    <w:rPr>
                      <w:rFonts w:cs="Arial"/>
                      <w:szCs w:val="20"/>
                    </w:rPr>
                    <w:t xml:space="preserve"> факта хозяйственной жизни</w:t>
                  </w: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001991">
                    <w:rPr>
                      <w:rFonts w:cs="Arial"/>
                      <w:strike/>
                      <w:color w:val="FF0000"/>
                      <w:szCs w:val="20"/>
                    </w:rPr>
                    <w:t>Журналах</w:t>
                  </w:r>
                  <w:r>
                    <w:rPr>
                      <w:rFonts w:cs="Arial"/>
                      <w:szCs w:val="20"/>
                    </w:rPr>
                    <w:t xml:space="preserve"> операций (код формы по ОКУД 0504071)</w:t>
                  </w:r>
                  <w:r w:rsidRPr="00001991">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t>273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Приказ о взыскании кредитной задолженности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t>электронный образ (</w:t>
                  </w:r>
                  <w:r>
                    <w:rPr>
                      <w:rFonts w:cs="Arial"/>
                      <w:szCs w:val="20"/>
                    </w:rPr>
                    <w:t>скан-копия</w:t>
                  </w:r>
                  <w:r w:rsidRPr="00001991">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59582D">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t>274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Расчет</w:t>
                  </w:r>
                  <w:r>
                    <w:rPr>
                      <w:rFonts w:cs="Arial"/>
                      <w:szCs w:val="20"/>
                    </w:rPr>
                    <w:t xml:space="preserve"> неисполненных обязательств заемщика по возврату кредита и уплате процентов по кредиту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электронный образ (</w:t>
                  </w:r>
                  <w:r>
                    <w:rPr>
                      <w:rFonts w:cs="Arial"/>
                      <w:szCs w:val="20"/>
                    </w:rPr>
                    <w:t>скан-копия</w:t>
                  </w:r>
                  <w:r w:rsidRPr="0059582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рабочего дня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59582D">
                    <w:rPr>
                      <w:rFonts w:cs="Arial"/>
                      <w:strike/>
                      <w:color w:val="FF0000"/>
                      <w:szCs w:val="20"/>
                    </w:rPr>
                    <w:t>Журналах операций</w:t>
                  </w:r>
                  <w:r>
                    <w:rPr>
                      <w:rFonts w:cs="Arial"/>
                      <w:szCs w:val="20"/>
                    </w:rPr>
                    <w:t xml:space="preserve"> (код формы по ОКУД 0504071)</w:t>
                  </w:r>
                  <w:r w:rsidRPr="0059582D">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lastRenderedPageBreak/>
                    <w:t>275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Приказ о взыскании штрафов и пеней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электронный образ (</w:t>
                  </w:r>
                  <w:r>
                    <w:rPr>
                      <w:rFonts w:cs="Arial"/>
                      <w:szCs w:val="20"/>
                    </w:rPr>
                    <w:t>скан-копия</w:t>
                  </w:r>
                  <w:r w:rsidRPr="0059582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59582D">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t>276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Расчет</w:t>
                  </w:r>
                  <w:r>
                    <w:rPr>
                      <w:rFonts w:cs="Arial"/>
                      <w:szCs w:val="20"/>
                    </w:rPr>
                    <w:t xml:space="preserve"> общей суммы штрафов и пеней за каждый день неисполнения Заемщиком обязательств по возврату кредита и уплате процентов по кредиту</w:t>
                  </w:r>
                </w:p>
                <w:p w:rsidR="00001991" w:rsidRDefault="00001991" w:rsidP="00FB0319">
                  <w:pPr>
                    <w:autoSpaceDE w:val="0"/>
                    <w:autoSpaceDN w:val="0"/>
                    <w:adjustRightInd w:val="0"/>
                    <w:spacing w:after="1" w:line="200" w:lineRule="atLeast"/>
                    <w:rPr>
                      <w:rFonts w:cs="Arial"/>
                      <w:szCs w:val="20"/>
                    </w:rPr>
                  </w:pPr>
                </w:p>
                <w:p w:rsidR="009F3041" w:rsidRDefault="009F304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электронный образ (</w:t>
                  </w:r>
                  <w:r>
                    <w:rPr>
                      <w:rFonts w:cs="Arial"/>
                      <w:szCs w:val="20"/>
                    </w:rPr>
                    <w:t>скан-копия</w:t>
                  </w:r>
                  <w:r w:rsidRPr="0059582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59582D">
                    <w:rPr>
                      <w:rFonts w:cs="Arial"/>
                      <w:strike/>
                      <w:color w:val="FF0000"/>
                      <w:szCs w:val="20"/>
                    </w:rPr>
                    <w:t>Журналах операций</w:t>
                  </w:r>
                  <w:r>
                    <w:rPr>
                      <w:rFonts w:cs="Arial"/>
                      <w:szCs w:val="20"/>
                    </w:rPr>
                    <w:t xml:space="preserve"> (код формы по ОКУД 0504071)</w:t>
                  </w:r>
                  <w:r w:rsidRPr="0059582D">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1991">
                    <w:rPr>
                      <w:rFonts w:cs="Arial"/>
                      <w:strike/>
                      <w:color w:val="FF0000"/>
                      <w:szCs w:val="20"/>
                    </w:rPr>
                    <w:t>277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Справка по начисленным процентам, штрафным санкциям по бюджетному кредиту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электронный образ (</w:t>
                  </w:r>
                  <w:r>
                    <w:rPr>
                      <w:rFonts w:cs="Arial"/>
                      <w:szCs w:val="20"/>
                    </w:rPr>
                    <w:t>скан-копия</w:t>
                  </w:r>
                  <w:r w:rsidRPr="0059582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p w:rsidR="00001991" w:rsidRDefault="0000199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001991">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сверки </w:t>
                  </w:r>
                  <w:r w:rsidRPr="0059582D">
                    <w:rPr>
                      <w:rFonts w:cs="Arial"/>
                      <w:strike/>
                      <w:color w:val="FF0000"/>
                      <w:szCs w:val="20"/>
                    </w:rPr>
                    <w:t>информации</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33" w:name="Р1_19"/>
                  <w:bookmarkEnd w:id="33"/>
                  <w:r>
                    <w:rPr>
                      <w:rFonts w:cs="Arial"/>
                      <w:szCs w:val="20"/>
                    </w:rPr>
                    <w:t>17. Учет на забалансовых счетах</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278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Требование-накладная</w:t>
                  </w:r>
                  <w:r>
                    <w:rPr>
                      <w:rFonts w:cs="Arial"/>
                      <w:szCs w:val="20"/>
                    </w:rPr>
                    <w:t xml:space="preserve"> (код формы по ОКУД </w:t>
                  </w:r>
                  <w:r w:rsidRPr="0059582D">
                    <w:rPr>
                      <w:rFonts w:cs="Arial"/>
                      <w:strike/>
                      <w:color w:val="FF0000"/>
                      <w:szCs w:val="20"/>
                    </w:rPr>
                    <w:t>0504204</w:t>
                  </w:r>
                  <w:r>
                    <w:rPr>
                      <w:rFonts w:cs="Arial"/>
                      <w:szCs w:val="20"/>
                    </w:rPr>
                    <w:t xml:space="preserve">) при перемещении внутри </w:t>
                  </w:r>
                  <w:r w:rsidRPr="00FE4A4E">
                    <w:rPr>
                      <w:rFonts w:cs="Arial"/>
                      <w:strike/>
                      <w:color w:val="FF0000"/>
                      <w:szCs w:val="20"/>
                    </w:rPr>
                    <w:t>субъекта централизованного учета</w:t>
                  </w:r>
                  <w:r>
                    <w:rPr>
                      <w:rFonts w:cs="Arial"/>
                      <w:szCs w:val="20"/>
                    </w:rPr>
                    <w:t xml:space="preserve"> между </w:t>
                  </w:r>
                  <w:r w:rsidRPr="00FE4A4E">
                    <w:rPr>
                      <w:rFonts w:cs="Arial"/>
                      <w:strike/>
                      <w:color w:val="FF0000"/>
                      <w:szCs w:val="20"/>
                    </w:rPr>
                    <w:t>ответственными лицами или</w:t>
                  </w:r>
                  <w:r>
                    <w:rPr>
                      <w:rFonts w:cs="Arial"/>
                      <w:szCs w:val="20"/>
                    </w:rPr>
                    <w:t xml:space="preserve"> структурными подразделениями </w:t>
                  </w:r>
                  <w:r w:rsidRPr="00FE4A4E">
                    <w:rPr>
                      <w:rFonts w:cs="Arial"/>
                      <w:strike/>
                      <w:color w:val="FF0000"/>
                      <w:szCs w:val="20"/>
                    </w:rPr>
                    <w:t>имущества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средствами ГИИС "Электронный бюджет" не позднее </w:t>
                  </w:r>
                  <w:r w:rsidRPr="00FE4A4E">
                    <w:rPr>
                      <w:rFonts w:cs="Arial"/>
                      <w:strike/>
                      <w:color w:val="FF0000"/>
                      <w:szCs w:val="20"/>
                    </w:rPr>
                    <w:t>1 (одного)</w:t>
                  </w:r>
                  <w:r>
                    <w:rPr>
                      <w:rFonts w:cs="Arial"/>
                      <w:szCs w:val="20"/>
                    </w:rPr>
                    <w:t xml:space="preserve"> рабочего дня </w:t>
                  </w:r>
                  <w:r w:rsidRPr="00FE4A4E">
                    <w:rPr>
                      <w:rFonts w:cs="Arial"/>
                      <w:strike/>
                      <w:color w:val="FF0000"/>
                      <w:szCs w:val="20"/>
                    </w:rPr>
                    <w:t>со дня принятия решения</w:t>
                  </w: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FE4A4E">
                    <w:rPr>
                      <w:rFonts w:cs="Arial"/>
                      <w:strike/>
                      <w:color w:val="FF0000"/>
                      <w:szCs w:val="20"/>
                    </w:rPr>
                    <w:t>1 (одного)</w:t>
                  </w:r>
                  <w:r>
                    <w:rPr>
                      <w:rFonts w:cs="Arial"/>
                      <w:szCs w:val="20"/>
                    </w:rPr>
                    <w:t xml:space="preserve"> рабочего дня </w:t>
                  </w:r>
                  <w:r w:rsidRPr="00C432E8">
                    <w:rPr>
                      <w:rFonts w:cs="Arial"/>
                      <w:strike/>
                      <w:color w:val="FF0000"/>
                      <w:szCs w:val="20"/>
                    </w:rPr>
                    <w:t>со дня подписания</w:t>
                  </w:r>
                  <w:r>
                    <w:rPr>
                      <w:rFonts w:cs="Arial"/>
                      <w:szCs w:val="20"/>
                    </w:rPr>
                    <w:t xml:space="preserve">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279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Первичные учетные документы </w:t>
                  </w:r>
                  <w:r w:rsidRPr="00C432E8">
                    <w:rPr>
                      <w:rFonts w:cs="Arial"/>
                      <w:strike/>
                      <w:color w:val="FF0000"/>
                      <w:szCs w:val="20"/>
                    </w:rPr>
                    <w:t>по материальным ценностям: принятым</w:t>
                  </w:r>
                  <w:r>
                    <w:rPr>
                      <w:rFonts w:cs="Arial"/>
                      <w:szCs w:val="20"/>
                    </w:rPr>
                    <w:t xml:space="preserve"> по </w:t>
                  </w:r>
                  <w:r>
                    <w:rPr>
                      <w:rFonts w:cs="Arial"/>
                      <w:szCs w:val="20"/>
                    </w:rPr>
                    <w:lastRenderedPageBreak/>
                    <w:t>договору хранения или в переработку; полученных до момента обращения в собственность государства и (или) передачи указанного имущества органу, осуществляющему в отношении указанного имущества полномочия собственника</w:t>
                  </w: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279</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32E8">
                    <w:rPr>
                      <w:rFonts w:cs="Arial"/>
                      <w:strike/>
                      <w:color w:val="FF0000"/>
                      <w:szCs w:val="20"/>
                    </w:rPr>
                    <w:t>Накладная на отпуск материалов (материальных ценностей) на сторону (код формы по ОКУД 0504205),</w:t>
                  </w:r>
                  <w:r>
                    <w:rPr>
                      <w:rFonts w:cs="Arial"/>
                      <w:szCs w:val="20"/>
                    </w:rPr>
                    <w:t xml:space="preserve"> Акт </w:t>
                  </w:r>
                  <w:r w:rsidRPr="00C432E8">
                    <w:rPr>
                      <w:rFonts w:cs="Arial"/>
                      <w:strike/>
                      <w:color w:val="FF0000"/>
                      <w:szCs w:val="20"/>
                    </w:rPr>
                    <w:t>приема</w:t>
                  </w:r>
                  <w:r>
                    <w:rPr>
                      <w:rFonts w:cs="Arial"/>
                      <w:szCs w:val="20"/>
                    </w:rPr>
                    <w:t>-</w:t>
                  </w:r>
                  <w:r w:rsidRPr="00C432E8">
                    <w:rPr>
                      <w:rFonts w:cs="Arial"/>
                      <w:strike/>
                      <w:color w:val="FF0000"/>
                      <w:szCs w:val="20"/>
                    </w:rPr>
                    <w:t>передачи</w:t>
                  </w:r>
                  <w:r>
                    <w:rPr>
                      <w:rFonts w:cs="Arial"/>
                      <w:szCs w:val="20"/>
                    </w:rPr>
                    <w:t xml:space="preserve"> и иной документ, подтверждающий получение</w:t>
                  </w:r>
                  <w:r w:rsidRPr="00C432E8">
                    <w:rPr>
                      <w:rFonts w:cs="Arial"/>
                      <w:strike/>
                      <w:color w:val="FF0000"/>
                      <w:szCs w:val="20"/>
                    </w:rPr>
                    <w:t>, принятие на хранение (в переработку)</w:t>
                  </w:r>
                  <w:r>
                    <w:rPr>
                      <w:rFonts w:cs="Arial"/>
                      <w:szCs w:val="20"/>
                    </w:rPr>
                    <w:t xml:space="preserve"> имущества</w:t>
                  </w:r>
                  <w:r w:rsidRPr="00C432E8">
                    <w:rPr>
                      <w:rFonts w:cs="Arial"/>
                      <w:strike/>
                      <w:color w:val="FF0000"/>
                      <w:szCs w:val="20"/>
                    </w:rPr>
                    <w:t>)</w:t>
                  </w: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32E8">
                    <w:rPr>
                      <w:rFonts w:cs="Arial"/>
                      <w:strike/>
                      <w:color w:val="FF0000"/>
                      <w:szCs w:val="20"/>
                    </w:rPr>
                    <w:t>электронный образ (</w:t>
                  </w:r>
                  <w:r>
                    <w:rPr>
                      <w:rFonts w:cs="Arial"/>
                      <w:szCs w:val="20"/>
                    </w:rPr>
                    <w:t>скан-копия</w:t>
                  </w:r>
                  <w:r w:rsidRPr="00C432E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в уполномоченную организацию не позднее </w:t>
                  </w:r>
                  <w:r w:rsidRPr="00C432E8">
                    <w:rPr>
                      <w:rFonts w:cs="Arial"/>
                      <w:strike/>
                      <w:color w:val="FF0000"/>
                      <w:szCs w:val="20"/>
                    </w:rPr>
                    <w:t>следующего</w:t>
                  </w:r>
                  <w:r>
                    <w:rPr>
                      <w:rFonts w:cs="Arial"/>
                      <w:szCs w:val="20"/>
                    </w:rPr>
                    <w:t xml:space="preserve"> рабочего дня </w:t>
                  </w:r>
                  <w:r w:rsidRPr="00C432E8">
                    <w:rPr>
                      <w:rFonts w:cs="Arial"/>
                      <w:strike/>
                      <w:color w:val="FF0000"/>
                      <w:szCs w:val="20"/>
                    </w:rPr>
                    <w:t>со дня</w:t>
                  </w:r>
                  <w:r>
                    <w:rPr>
                      <w:rFonts w:cs="Arial"/>
                      <w:szCs w:val="20"/>
                    </w:rPr>
                    <w:t xml:space="preserve"> подписания </w:t>
                  </w:r>
                  <w:r w:rsidRPr="00C432E8">
                    <w:rPr>
                      <w:rFonts w:cs="Arial"/>
                      <w:strike/>
                      <w:color w:val="FF0000"/>
                      <w:szCs w:val="20"/>
                    </w:rPr>
                    <w:t>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32E8">
                    <w:rPr>
                      <w:rFonts w:cs="Arial"/>
                      <w:strike/>
                      <w:color w:val="FF0000"/>
                      <w:szCs w:val="20"/>
                    </w:rPr>
                    <w:t>уполномоченное</w:t>
                  </w:r>
                  <w:r>
                    <w:rPr>
                      <w:rFonts w:cs="Arial"/>
                      <w:szCs w:val="20"/>
                    </w:rPr>
                    <w:t xml:space="preserve">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C432E8">
                    <w:rPr>
                      <w:rFonts w:cs="Arial"/>
                      <w:strike/>
                      <w:color w:val="FF0000"/>
                      <w:szCs w:val="20"/>
                    </w:rPr>
                    <w:t>следующего</w:t>
                  </w:r>
                  <w:r>
                    <w:rPr>
                      <w:rFonts w:cs="Arial"/>
                      <w:szCs w:val="20"/>
                    </w:rPr>
                    <w:t xml:space="preserve"> рабочего дня </w:t>
                  </w:r>
                  <w:r w:rsidRPr="00C432E8">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279</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32E8">
                    <w:rPr>
                      <w:rFonts w:cs="Arial"/>
                      <w:strike/>
                      <w:color w:val="FF0000"/>
                      <w:szCs w:val="20"/>
                    </w:rPr>
                    <w:t>Накладная на отпуск материалов (материальных ценностей) на сторону (код формы по ОКУД 0504205),</w:t>
                  </w:r>
                  <w:r>
                    <w:rPr>
                      <w:rFonts w:cs="Arial"/>
                      <w:szCs w:val="20"/>
                    </w:rPr>
                    <w:t xml:space="preserve"> Акт </w:t>
                  </w:r>
                  <w:r w:rsidRPr="00C432E8">
                    <w:rPr>
                      <w:rFonts w:cs="Arial"/>
                      <w:strike/>
                      <w:color w:val="FF0000"/>
                      <w:szCs w:val="20"/>
                    </w:rPr>
                    <w:t>приема</w:t>
                  </w:r>
                  <w:r>
                    <w:rPr>
                      <w:rFonts w:cs="Arial"/>
                      <w:szCs w:val="20"/>
                    </w:rPr>
                    <w:t>-</w:t>
                  </w:r>
                  <w:r w:rsidRPr="00C432E8">
                    <w:rPr>
                      <w:rFonts w:cs="Arial"/>
                      <w:strike/>
                      <w:color w:val="FF0000"/>
                      <w:szCs w:val="20"/>
                    </w:rPr>
                    <w:t>передачи и иной документ, подтверждающий получение, принятие на хранение (в переработку)</w:t>
                  </w:r>
                  <w:r>
                    <w:rPr>
                      <w:rFonts w:cs="Arial"/>
                      <w:szCs w:val="20"/>
                    </w:rPr>
                    <w:t xml:space="preserve"> имущества</w:t>
                  </w:r>
                  <w:r w:rsidRPr="00C432E8">
                    <w:rPr>
                      <w:rFonts w:cs="Arial"/>
                      <w:strike/>
                      <w:color w:val="FF0000"/>
                      <w:szCs w:val="20"/>
                    </w:rPr>
                    <w:t>)</w:t>
                  </w:r>
                  <w:r>
                    <w:rPr>
                      <w:rFonts w:cs="Arial"/>
                      <w:szCs w:val="20"/>
                    </w:rPr>
                    <w:t xml:space="preserve"> (при условии подписания документа электронными подписями передающей и принимающей сторонами</w:t>
                  </w:r>
                  <w:r w:rsidR="00C432E8">
                    <w:rPr>
                      <w:rFonts w:cs="Arial"/>
                      <w:szCs w:val="20"/>
                    </w:rPr>
                    <w:t>)</w:t>
                  </w: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подписание электронными подписями и направление </w:t>
                  </w:r>
                  <w:r w:rsidRPr="00C432E8">
                    <w:rPr>
                      <w:rFonts w:cs="Arial"/>
                      <w:strike/>
                      <w:color w:val="FF0000"/>
                      <w:szCs w:val="20"/>
                    </w:rPr>
                    <w:t>средствами ГИИС "Электронный бюджет"</w:t>
                  </w:r>
                  <w:r>
                    <w:rPr>
                      <w:rFonts w:cs="Arial"/>
                      <w:szCs w:val="20"/>
                    </w:rPr>
                    <w:t xml:space="preserve"> в уполномоченную организацию не позднее </w:t>
                  </w:r>
                  <w:r w:rsidRPr="00C432E8">
                    <w:rPr>
                      <w:rFonts w:cs="Arial"/>
                      <w:strike/>
                      <w:color w:val="FF0000"/>
                      <w:szCs w:val="20"/>
                    </w:rPr>
                    <w:t>следующего</w:t>
                  </w:r>
                  <w:r>
                    <w:rPr>
                      <w:rFonts w:cs="Arial"/>
                      <w:szCs w:val="20"/>
                    </w:rPr>
                    <w:t xml:space="preserve"> рабочего дня </w:t>
                  </w:r>
                  <w:r w:rsidRPr="00C432E8">
                    <w:rPr>
                      <w:rFonts w:cs="Arial"/>
                      <w:strike/>
                      <w:color w:val="FF0000"/>
                      <w:szCs w:val="20"/>
                    </w:rPr>
                    <w:t>со дня</w:t>
                  </w:r>
                  <w:r>
                    <w:rPr>
                      <w:rFonts w:cs="Arial"/>
                      <w:szCs w:val="20"/>
                    </w:rPr>
                    <w:t xml:space="preserve"> получения </w:t>
                  </w:r>
                  <w:r w:rsidRPr="00C432E8">
                    <w:rPr>
                      <w:rFonts w:cs="Arial"/>
                      <w:strike/>
                      <w:color w:val="FF0000"/>
                      <w:szCs w:val="20"/>
                    </w:rPr>
                    <w:t>(подписания)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432E8">
                    <w:rPr>
                      <w:rFonts w:cs="Arial"/>
                      <w:strike/>
                      <w:color w:val="FF0000"/>
                      <w:szCs w:val="20"/>
                    </w:rPr>
                    <w:t>ответственные лица</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481593">
                    <w:rPr>
                      <w:rFonts w:cs="Arial"/>
                      <w:strike/>
                      <w:color w:val="FF0000"/>
                      <w:szCs w:val="20"/>
                    </w:rPr>
                    <w:t>следующего</w:t>
                  </w:r>
                  <w:r>
                    <w:rPr>
                      <w:rFonts w:cs="Arial"/>
                      <w:szCs w:val="20"/>
                    </w:rPr>
                    <w:t xml:space="preserve"> рабочего дня </w:t>
                  </w:r>
                  <w:r w:rsidRPr="00481593">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280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Первичные учетные документы, подтверждающие выбытие материальных ценностей: </w:t>
                  </w:r>
                  <w:r w:rsidRPr="00481593">
                    <w:rPr>
                      <w:rFonts w:cs="Arial"/>
                      <w:strike/>
                      <w:color w:val="FF0000"/>
                      <w:szCs w:val="20"/>
                    </w:rPr>
                    <w:t xml:space="preserve">принятых по договору хранения или в переработку; полученных до момента обращения в собственность государства и </w:t>
                  </w:r>
                  <w:r w:rsidRPr="00481593">
                    <w:rPr>
                      <w:rFonts w:cs="Arial"/>
                      <w:strike/>
                      <w:color w:val="FF0000"/>
                      <w:szCs w:val="20"/>
                    </w:rPr>
                    <w:lastRenderedPageBreak/>
                    <w:t>(или) передачи указанного имущества</w:t>
                  </w:r>
                  <w:r>
                    <w:rPr>
                      <w:rFonts w:cs="Arial"/>
                      <w:szCs w:val="20"/>
                    </w:rPr>
                    <w:t xml:space="preserve"> органу, осуществляющему в отношении указанного имущества полномочия собственника</w:t>
                  </w: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6207D3" w:rsidRDefault="006207D3" w:rsidP="006207D3">
                  <w:pPr>
                    <w:autoSpaceDE w:val="0"/>
                    <w:autoSpaceDN w:val="0"/>
                    <w:adjustRightInd w:val="0"/>
                    <w:spacing w:after="1" w:line="200" w:lineRule="atLeast"/>
                    <w:rPr>
                      <w:rFonts w:cs="Arial"/>
                      <w:szCs w:val="20"/>
                    </w:rPr>
                  </w:pPr>
                </w:p>
                <w:p w:rsidR="006207D3" w:rsidRDefault="006207D3" w:rsidP="006207D3">
                  <w:pPr>
                    <w:autoSpaceDE w:val="0"/>
                    <w:autoSpaceDN w:val="0"/>
                    <w:adjustRightInd w:val="0"/>
                    <w:spacing w:after="1" w:line="200" w:lineRule="atLeast"/>
                    <w:rPr>
                      <w:rFonts w:cs="Arial"/>
                      <w:szCs w:val="20"/>
                    </w:rPr>
                  </w:pPr>
                </w:p>
                <w:p w:rsidR="006207D3" w:rsidRDefault="006207D3" w:rsidP="006207D3">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280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81593">
                    <w:rPr>
                      <w:rFonts w:cs="Arial"/>
                      <w:strike/>
                      <w:color w:val="FF0000"/>
                      <w:szCs w:val="20"/>
                    </w:rPr>
                    <w:t>Накладная на отпуск материалов (материальных ценностей) на сторону (код формы по ОКУД 0504205),</w:t>
                  </w:r>
                  <w:r>
                    <w:rPr>
                      <w:rFonts w:cs="Arial"/>
                      <w:szCs w:val="20"/>
                    </w:rPr>
                    <w:t xml:space="preserve"> Акт о приеме-передачи объектов нефинансовых активов (код формы по ОКУД </w:t>
                  </w:r>
                  <w:r w:rsidRPr="00481593">
                    <w:rPr>
                      <w:rFonts w:cs="Arial"/>
                      <w:strike/>
                      <w:color w:val="FF0000"/>
                      <w:szCs w:val="20"/>
                    </w:rPr>
                    <w:t>0504101</w:t>
                  </w:r>
                  <w:r>
                    <w:rPr>
                      <w:rFonts w:cs="Arial"/>
                      <w:szCs w:val="20"/>
                    </w:rPr>
                    <w:t xml:space="preserve">) </w:t>
                  </w:r>
                  <w:r w:rsidRPr="00481593">
                    <w:rPr>
                      <w:rFonts w:cs="Arial"/>
                      <w:strike/>
                      <w:color w:val="FF0000"/>
                      <w:szCs w:val="20"/>
                    </w:rPr>
                    <w:t>и иной документ, подтверждающий выбытие, передачу на утилизацию, возврат некачественного товара поставщику, передача</w:t>
                  </w:r>
                  <w:r>
                    <w:rPr>
                      <w:rFonts w:cs="Arial"/>
                      <w:szCs w:val="20"/>
                    </w:rPr>
                    <w:t xml:space="preserve"> имущества </w:t>
                  </w:r>
                  <w:r w:rsidRPr="00481593">
                    <w:rPr>
                      <w:rFonts w:cs="Arial"/>
                      <w:strike/>
                      <w:color w:val="FF0000"/>
                      <w:szCs w:val="20"/>
                    </w:rPr>
                    <w:t>органу, осуществляющему в отношении указанного имущества полномочия собственника</w:t>
                  </w:r>
                  <w:r>
                    <w:rPr>
                      <w:rFonts w:cs="Arial"/>
                      <w:szCs w:val="20"/>
                    </w:rPr>
                    <w:t xml:space="preserve"> (при условии подписания документа электронными подписями передающей и принимающей сторонами)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подписание и направление средствами ГИИС "Электронный бюджет" </w:t>
                  </w:r>
                  <w:r w:rsidRPr="00481593">
                    <w:rPr>
                      <w:rFonts w:cs="Arial"/>
                      <w:strike/>
                      <w:color w:val="FF0000"/>
                      <w:szCs w:val="20"/>
                    </w:rPr>
                    <w:t>принимающей стороне на подписание</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средствами ГИИС "Электронный бюджет" не позднее </w:t>
                  </w:r>
                  <w:r w:rsidRPr="00481593">
                    <w:rPr>
                      <w:rFonts w:cs="Arial"/>
                      <w:strike/>
                      <w:color w:val="FF0000"/>
                      <w:szCs w:val="20"/>
                    </w:rPr>
                    <w:t>следующего</w:t>
                  </w:r>
                  <w:r>
                    <w:rPr>
                      <w:rFonts w:cs="Arial"/>
                      <w:szCs w:val="20"/>
                    </w:rPr>
                    <w:t xml:space="preserve"> рабочего дня </w:t>
                  </w:r>
                  <w:r w:rsidRPr="00481593">
                    <w:rPr>
                      <w:rFonts w:cs="Arial"/>
                      <w:strike/>
                      <w:color w:val="FF0000"/>
                      <w:szCs w:val="20"/>
                    </w:rPr>
                    <w:t>со дня получения подписанных документов от</w:t>
                  </w:r>
                  <w:r>
                    <w:rPr>
                      <w:rFonts w:cs="Arial"/>
                      <w:szCs w:val="20"/>
                    </w:rPr>
                    <w:t xml:space="preserve"> принимающей </w:t>
                  </w:r>
                  <w:r w:rsidRPr="00481593">
                    <w:rPr>
                      <w:rFonts w:cs="Arial"/>
                      <w:strike/>
                      <w:color w:val="FF0000"/>
                      <w:szCs w:val="20"/>
                    </w:rPr>
                    <w:t>стороны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 уполномоченное лицо принимающей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481593">
                    <w:rPr>
                      <w:rFonts w:cs="Arial"/>
                      <w:strike/>
                      <w:color w:val="FF0000"/>
                      <w:szCs w:val="20"/>
                    </w:rPr>
                    <w:t>следующего</w:t>
                  </w:r>
                  <w:r>
                    <w:rPr>
                      <w:rFonts w:cs="Arial"/>
                      <w:szCs w:val="20"/>
                    </w:rPr>
                    <w:t xml:space="preserve"> рабочего дня </w:t>
                  </w:r>
                  <w:r w:rsidRPr="00481593">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w:t>
                  </w:r>
                  <w:r w:rsidRPr="00481593">
                    <w:rPr>
                      <w:rFonts w:cs="Arial"/>
                      <w:strike/>
                      <w:color w:val="FF0000"/>
                      <w:szCs w:val="20"/>
                    </w:rPr>
                    <w:t>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lastRenderedPageBreak/>
                    <w:t>280</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81593">
                    <w:rPr>
                      <w:rFonts w:cs="Arial"/>
                      <w:strike/>
                      <w:color w:val="FF0000"/>
                      <w:szCs w:val="20"/>
                    </w:rPr>
                    <w:t>Накладная на отпуск материалов (материальных ценностей) на сторону (код формы по ОКУД 0504205),</w:t>
                  </w:r>
                  <w:r>
                    <w:rPr>
                      <w:rFonts w:cs="Arial"/>
                      <w:szCs w:val="20"/>
                    </w:rPr>
                    <w:t xml:space="preserve"> Акт о приеме-передачи объектов нефинансовых активов (код формы по ОКУД </w:t>
                  </w:r>
                  <w:r w:rsidRPr="00481593">
                    <w:rPr>
                      <w:rFonts w:cs="Arial"/>
                      <w:strike/>
                      <w:color w:val="FF0000"/>
                      <w:szCs w:val="20"/>
                    </w:rPr>
                    <w:t>0504101</w:t>
                  </w:r>
                  <w:r>
                    <w:rPr>
                      <w:rFonts w:cs="Arial"/>
                      <w:szCs w:val="20"/>
                    </w:rPr>
                    <w:t>) и иной документ, подтверждающий выбытие</w:t>
                  </w:r>
                  <w:r w:rsidRPr="00481593">
                    <w:rPr>
                      <w:rFonts w:cs="Arial"/>
                      <w:strike/>
                      <w:color w:val="FF0000"/>
                      <w:szCs w:val="20"/>
                    </w:rPr>
                    <w:t>, передачу на утилизацию, возврат некачественного товара поставщику, передача</w:t>
                  </w:r>
                  <w:r>
                    <w:rPr>
                      <w:rFonts w:cs="Arial"/>
                      <w:szCs w:val="20"/>
                    </w:rPr>
                    <w:t xml:space="preserve"> имущества </w:t>
                  </w:r>
                  <w:r w:rsidRPr="00481593">
                    <w:rPr>
                      <w:rFonts w:cs="Arial"/>
                      <w:strike/>
                      <w:color w:val="FF0000"/>
                      <w:szCs w:val="20"/>
                    </w:rPr>
                    <w:t>органу, осуществляющему в отношении указанного имущества полномочия собственника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481593">
                    <w:rPr>
                      <w:rFonts w:cs="Arial"/>
                      <w:strike/>
                      <w:color w:val="FF0000"/>
                      <w:szCs w:val="20"/>
                    </w:rPr>
                    <w:t>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w:t>
                  </w:r>
                  <w:r w:rsidRPr="00481593">
                    <w:rPr>
                      <w:rFonts w:cs="Arial"/>
                      <w:strike/>
                      <w:color w:val="FF0000"/>
                      <w:szCs w:val="20"/>
                    </w:rPr>
                    <w:t>средствами ГИИС "Электронный бюджет"</w:t>
                  </w:r>
                  <w:r>
                    <w:rPr>
                      <w:rFonts w:cs="Arial"/>
                      <w:szCs w:val="20"/>
                    </w:rPr>
                    <w:t xml:space="preserve"> и направление принимающей стороне на </w:t>
                  </w:r>
                  <w:r w:rsidRPr="00481593">
                    <w:rPr>
                      <w:rFonts w:cs="Arial"/>
                      <w:strike/>
                      <w:color w:val="FF0000"/>
                      <w:szCs w:val="20"/>
                    </w:rPr>
                    <w:t>подписание</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средствами ГИИС "Электронный бюджет" </w:t>
                  </w:r>
                  <w:r w:rsidRPr="00481593">
                    <w:rPr>
                      <w:rFonts w:cs="Arial"/>
                      <w:strike/>
                      <w:color w:val="FF0000"/>
                      <w:szCs w:val="20"/>
                    </w:rPr>
                    <w:t>электронный образ (скан-копию)</w:t>
                  </w:r>
                  <w:r>
                    <w:rPr>
                      <w:rFonts w:cs="Arial"/>
                      <w:szCs w:val="20"/>
                    </w:rPr>
                    <w:t xml:space="preserve"> не позднее </w:t>
                  </w:r>
                  <w:r w:rsidRPr="00481593">
                    <w:rPr>
                      <w:rFonts w:cs="Arial"/>
                      <w:strike/>
                      <w:color w:val="FF0000"/>
                      <w:szCs w:val="20"/>
                    </w:rPr>
                    <w:t>следующего</w:t>
                  </w:r>
                  <w:r>
                    <w:rPr>
                      <w:rFonts w:cs="Arial"/>
                      <w:szCs w:val="20"/>
                    </w:rPr>
                    <w:t xml:space="preserve"> рабочего дня </w:t>
                  </w:r>
                  <w:r w:rsidRPr="00481593">
                    <w:rPr>
                      <w:rFonts w:cs="Arial"/>
                      <w:strike/>
                      <w:color w:val="FF0000"/>
                      <w:szCs w:val="20"/>
                    </w:rPr>
                    <w:t>со дня</w:t>
                  </w:r>
                  <w:r>
                    <w:rPr>
                      <w:rFonts w:cs="Arial"/>
                      <w:szCs w:val="20"/>
                    </w:rPr>
                    <w:t xml:space="preserve"> получения </w:t>
                  </w:r>
                  <w:r w:rsidRPr="00481593">
                    <w:rPr>
                      <w:rFonts w:cs="Arial"/>
                      <w:strike/>
                      <w:color w:val="FF0000"/>
                      <w:szCs w:val="20"/>
                    </w:rPr>
                    <w:t>подписанных документов</w:t>
                  </w:r>
                  <w:r>
                    <w:rPr>
                      <w:rFonts w:cs="Arial"/>
                      <w:szCs w:val="20"/>
                    </w:rPr>
                    <w:t xml:space="preserve"> от принимающей стороны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0559DB">
                    <w:rPr>
                      <w:rFonts w:cs="Arial"/>
                      <w:strike/>
                      <w:color w:val="FF0000"/>
                      <w:szCs w:val="20"/>
                    </w:rPr>
                    <w:t>следующего</w:t>
                  </w:r>
                  <w:r>
                    <w:rPr>
                      <w:rFonts w:cs="Arial"/>
                      <w:szCs w:val="20"/>
                    </w:rPr>
                    <w:t xml:space="preserve"> рабочего дня </w:t>
                  </w:r>
                  <w:r w:rsidRPr="000559DB">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w:t>
                  </w:r>
                  <w:r w:rsidRPr="000559DB">
                    <w:rPr>
                      <w:rFonts w:cs="Arial"/>
                      <w:strike/>
                      <w:color w:val="FF0000"/>
                      <w:szCs w:val="20"/>
                    </w:rPr>
                    <w:t>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59582D" w:rsidRDefault="00C278D1" w:rsidP="00FB0319">
                  <w:pPr>
                    <w:autoSpaceDE w:val="0"/>
                    <w:autoSpaceDN w:val="0"/>
                    <w:adjustRightInd w:val="0"/>
                    <w:spacing w:after="1" w:line="200" w:lineRule="atLeast"/>
                    <w:rPr>
                      <w:rFonts w:cs="Arial"/>
                      <w:strike/>
                      <w:szCs w:val="20"/>
                    </w:rPr>
                  </w:pPr>
                  <w:r w:rsidRPr="0059582D">
                    <w:rPr>
                      <w:rFonts w:cs="Arial"/>
                      <w:strike/>
                      <w:color w:val="FF0000"/>
                      <w:szCs w:val="20"/>
                    </w:rPr>
                    <w:t>281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Решение комиссии по поступлению и выбытию активов о дальнейшем использовании субъектом учета имущества, являющегося на момент принятия такого решения не активом, по иному назначению или о безвозмездной передаче иному субъекту учета, продаже таких объектов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направление не позднее 1 (одного) рабочего дня со дня принятия решения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не позднее 1 (одного) рабочего дня со дня получения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282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 xml:space="preserve">Ведомость выдачи материальных ценностей (код </w:t>
                  </w:r>
                  <w:r w:rsidRPr="0059582D">
                    <w:rPr>
                      <w:rFonts w:cs="Arial"/>
                      <w:strike/>
                      <w:color w:val="FF0000"/>
                      <w:szCs w:val="20"/>
                    </w:rPr>
                    <w:lastRenderedPageBreak/>
                    <w:t>формы по ОКУД 0504210) &lt;92&gt; на нужды учреждения при выдаче бланков строгой отчетности ответственному лицу с мест хранения для их оформления (использования) в деятельности субъекта централизованного учета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t xml:space="preserve">формирование, подписание электронными подписями и </w:t>
                  </w:r>
                  <w:r w:rsidRPr="0059582D">
                    <w:rPr>
                      <w:rFonts w:cs="Arial"/>
                      <w:strike/>
                      <w:color w:val="FF0000"/>
                      <w:szCs w:val="20"/>
                    </w:rPr>
                    <w:lastRenderedPageBreak/>
                    <w:t>направление средствами ГИИС "Электронный бюджет" не позднее 1 (одного) рабочего дня со дня приобретения из документов-оснований, подтверждающих исполнение обязательства по контрактам (договорам) при приобретении бланков строгой отчетности (счет-фактура, товарная накладная, универсальный передаточный документ и другие)</w:t>
                  </w: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lastRenderedPageBreak/>
                    <w:t>ответственные лица субъект</w:t>
                  </w:r>
                  <w:r w:rsidRPr="0059582D">
                    <w:rPr>
                      <w:rFonts w:cs="Arial"/>
                      <w:strike/>
                      <w:color w:val="FF0000"/>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lastRenderedPageBreak/>
                    <w:t xml:space="preserve">не позднее 1 (одного) рабочего дня со дня </w:t>
                  </w:r>
                  <w:r w:rsidRPr="0059582D">
                    <w:rPr>
                      <w:rFonts w:cs="Arial"/>
                      <w:strike/>
                      <w:color w:val="FF0000"/>
                      <w:szCs w:val="20"/>
                    </w:rPr>
                    <w:lastRenderedPageBreak/>
                    <w:t>подписания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lastRenderedPageBreak/>
                    <w:t>отражение факта хозяйственно</w:t>
                  </w:r>
                  <w:r w:rsidRPr="0059582D">
                    <w:rPr>
                      <w:rFonts w:cs="Arial"/>
                      <w:strike/>
                      <w:color w:val="FF0000"/>
                      <w:szCs w:val="20"/>
                    </w:rPr>
                    <w:lastRenderedPageBreak/>
                    <w:t>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9582D">
                    <w:rPr>
                      <w:rFonts w:cs="Arial"/>
                      <w:strike/>
                      <w:color w:val="FF0000"/>
                      <w:szCs w:val="20"/>
                    </w:rPr>
                    <w:lastRenderedPageBreak/>
                    <w:t xml:space="preserve">для отражения в Журнале операций по забалансовому </w:t>
                  </w:r>
                  <w:r w:rsidRPr="0059582D">
                    <w:rPr>
                      <w:rFonts w:cs="Arial"/>
                      <w:strike/>
                      <w:color w:val="FF0000"/>
                      <w:szCs w:val="20"/>
                    </w:rPr>
                    <w:lastRenderedPageBreak/>
                    <w:t>счету (код формы по ОКУД 0509213), Книге учета бланков строгой отчетности (код формы по ОКУД 0504045) &lt;93&gt;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0559DB" w:rsidRDefault="00C278D1" w:rsidP="00FB0319">
                  <w:pPr>
                    <w:autoSpaceDE w:val="0"/>
                    <w:autoSpaceDN w:val="0"/>
                    <w:adjustRightInd w:val="0"/>
                    <w:spacing w:after="1" w:line="200" w:lineRule="atLeast"/>
                    <w:rPr>
                      <w:rFonts w:cs="Arial"/>
                      <w:strike/>
                      <w:szCs w:val="20"/>
                    </w:rPr>
                  </w:pPr>
                  <w:r w:rsidRPr="000559DB">
                    <w:rPr>
                      <w:rFonts w:cs="Arial"/>
                      <w:strike/>
                      <w:color w:val="FF0000"/>
                      <w:szCs w:val="20"/>
                    </w:rPr>
                    <w:lastRenderedPageBreak/>
                    <w:t>283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списании бланков строгой отчетности (код формы по ОКУД </w:t>
                  </w:r>
                  <w:r w:rsidRPr="000559DB">
                    <w:rPr>
                      <w:rFonts w:cs="Arial"/>
                      <w:strike/>
                      <w:color w:val="FF0000"/>
                      <w:szCs w:val="20"/>
                    </w:rPr>
                    <w:t>0504816</w:t>
                  </w:r>
                  <w:r>
                    <w:rPr>
                      <w:rFonts w:cs="Arial"/>
                      <w:szCs w:val="20"/>
                    </w:rPr>
                    <w:t>) &lt;</w:t>
                  </w:r>
                  <w:r w:rsidRPr="000559DB">
                    <w:rPr>
                      <w:rFonts w:cs="Arial"/>
                      <w:strike/>
                      <w:color w:val="FF0000"/>
                      <w:szCs w:val="20"/>
                    </w:rPr>
                    <w:t>94</w:t>
                  </w:r>
                  <w:r>
                    <w:rPr>
                      <w:rFonts w:cs="Arial"/>
                      <w:szCs w:val="20"/>
                    </w:rPr>
                    <w:t xml:space="preserve">&gt; при их </w:t>
                  </w:r>
                  <w:r w:rsidRPr="000559DB">
                    <w:rPr>
                      <w:rFonts w:cs="Arial"/>
                      <w:strike/>
                      <w:color w:val="FF0000"/>
                      <w:szCs w:val="20"/>
                    </w:rPr>
                    <w:t>списании (уничтожении) бланков строгой отчетности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средствами ГИИС "Электронный бюджет" не позднее </w:t>
                  </w:r>
                  <w:r w:rsidRPr="000559DB">
                    <w:rPr>
                      <w:rFonts w:cs="Arial"/>
                      <w:strike/>
                      <w:color w:val="FF0000"/>
                      <w:szCs w:val="20"/>
                    </w:rPr>
                    <w:t>1 (одного)</w:t>
                  </w:r>
                  <w:r>
                    <w:rPr>
                      <w:rFonts w:cs="Arial"/>
                      <w:szCs w:val="20"/>
                    </w:rPr>
                    <w:t xml:space="preserve"> рабочего дня </w:t>
                  </w:r>
                  <w:r w:rsidRPr="000559DB">
                    <w:rPr>
                      <w:rFonts w:cs="Arial"/>
                      <w:strike/>
                      <w:color w:val="FF0000"/>
                      <w:szCs w:val="20"/>
                    </w:rPr>
                    <w:t>со дня</w:t>
                  </w:r>
                  <w:r>
                    <w:rPr>
                      <w:rFonts w:cs="Arial"/>
                      <w:szCs w:val="20"/>
                    </w:rPr>
                    <w:t xml:space="preserve"> утверждения Акта о результатах инвентаризации (код формы </w:t>
                  </w:r>
                  <w:r>
                    <w:rPr>
                      <w:rFonts w:cs="Arial"/>
                      <w:szCs w:val="20"/>
                    </w:rPr>
                    <w:lastRenderedPageBreak/>
                    <w:t xml:space="preserve">по ОКУД </w:t>
                  </w:r>
                  <w:r w:rsidRPr="000559DB">
                    <w:rPr>
                      <w:rFonts w:cs="Arial"/>
                      <w:strike/>
                      <w:color w:val="FF0000"/>
                      <w:szCs w:val="20"/>
                    </w:rPr>
                    <w:t>0504835</w:t>
                  </w:r>
                  <w:r>
                    <w:rPr>
                      <w:rFonts w:cs="Arial"/>
                      <w:szCs w:val="20"/>
                    </w:rPr>
                    <w:t>)</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комиссия по поступлению и выбытию активов субъекта централизованного учета, руководитель (уполномоченное лицо) </w:t>
                  </w:r>
                  <w:r>
                    <w:rPr>
                      <w:rFonts w:cs="Arial"/>
                      <w:szCs w:val="20"/>
                    </w:rPr>
                    <w:lastRenderedPageBreak/>
                    <w:t>субъекта централизованного учета</w:t>
                  </w: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559DB">
                    <w:rPr>
                      <w:rFonts w:cs="Arial"/>
                      <w:strike/>
                      <w:color w:val="FF0000"/>
                      <w:szCs w:val="20"/>
                    </w:rPr>
                    <w:lastRenderedPageBreak/>
                    <w:t>одномоментно после подписания</w:t>
                  </w:r>
                  <w:r>
                    <w:rPr>
                      <w:rFonts w:cs="Arial"/>
                      <w:szCs w:val="20"/>
                    </w:rPr>
                    <w:t xml:space="preserve"> документа </w:t>
                  </w:r>
                  <w:r w:rsidRPr="000559DB">
                    <w:rPr>
                      <w:rFonts w:cs="Arial"/>
                      <w:strike/>
                      <w:color w:val="FF0000"/>
                      <w:szCs w:val="20"/>
                    </w:rPr>
                    <w:t>субъектом централизованного учета</w:t>
                  </w:r>
                  <w:r>
                    <w:rPr>
                      <w:rFonts w:cs="Arial"/>
                      <w:szCs w:val="20"/>
                    </w:rPr>
                    <w:t xml:space="preserve">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w:t>
                  </w:r>
                  <w:r w:rsidRPr="000559DB">
                    <w:rPr>
                      <w:rFonts w:cs="Arial"/>
                      <w:strike/>
                      <w:color w:val="FF0000"/>
                      <w:szCs w:val="20"/>
                    </w:rPr>
                    <w:t>в учете</w:t>
                  </w:r>
                  <w:r>
                    <w:rPr>
                      <w:rFonts w:cs="Arial"/>
                      <w:szCs w:val="20"/>
                    </w:rPr>
                    <w:t xml:space="preserve">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 Книге учета бланков строгой отчетности (код формы по ОКУД 0504045)</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0559DB" w:rsidRDefault="00C278D1" w:rsidP="00FB0319">
                  <w:pPr>
                    <w:autoSpaceDE w:val="0"/>
                    <w:autoSpaceDN w:val="0"/>
                    <w:adjustRightInd w:val="0"/>
                    <w:spacing w:after="1" w:line="200" w:lineRule="atLeast"/>
                    <w:rPr>
                      <w:rFonts w:cs="Arial"/>
                      <w:strike/>
                      <w:szCs w:val="20"/>
                    </w:rPr>
                  </w:pPr>
                  <w:r w:rsidRPr="000559DB">
                    <w:rPr>
                      <w:rFonts w:cs="Arial"/>
                      <w:strike/>
                      <w:color w:val="FF0000"/>
                      <w:szCs w:val="20"/>
                    </w:rPr>
                    <w:t>284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о списании задолженности, невостребованной кредиторами, со счета </w:t>
                  </w:r>
                  <w:r w:rsidRPr="000559DB">
                    <w:rPr>
                      <w:rFonts w:cs="Arial"/>
                      <w:strike/>
                      <w:color w:val="FF0000"/>
                      <w:szCs w:val="20"/>
                    </w:rPr>
                    <w:t>____</w:t>
                  </w:r>
                  <w:r>
                    <w:rPr>
                      <w:rFonts w:cs="Arial"/>
                      <w:szCs w:val="20"/>
                    </w:rPr>
                    <w:t xml:space="preserve"> (код формы по ОКУД 0510437)</w:t>
                  </w: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559DB">
                    <w:rPr>
                      <w:rFonts w:cs="Arial"/>
                      <w:strike/>
                      <w:color w:val="FF0000"/>
                      <w:szCs w:val="20"/>
                    </w:rPr>
                    <w:t>284</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о списании задолженности, невостребованной кредиторами, со счета </w:t>
                  </w:r>
                  <w:r w:rsidRPr="006E6A57">
                    <w:rPr>
                      <w:rFonts w:cs="Arial"/>
                      <w:strike/>
                      <w:color w:val="FF0000"/>
                      <w:szCs w:val="20"/>
                    </w:rPr>
                    <w:t>____</w:t>
                  </w:r>
                  <w:r>
                    <w:rPr>
                      <w:rFonts w:cs="Arial"/>
                      <w:szCs w:val="20"/>
                    </w:rPr>
                    <w:t xml:space="preserve"> (код формы по ОКУД 0510437) (при принятии решения о списании задолженности, невостребованной кредиторами инвентаризационной комиссией)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w:t>
                  </w:r>
                  <w:r w:rsidR="006E6A57">
                    <w:rPr>
                      <w:rFonts w:cs="Arial"/>
                      <w:szCs w:val="20"/>
                    </w:rPr>
                    <w:t>С</w:t>
                  </w:r>
                  <w:r>
                    <w:rPr>
                      <w:rFonts w:cs="Arial"/>
                      <w:szCs w:val="20"/>
                    </w:rPr>
                    <w:t xml:space="preserve"> "Электронный бюджет" одновременно с формированием Акта о результатах инвентаризации (код формы по ОКУД </w:t>
                  </w:r>
                  <w:r w:rsidRPr="00453398">
                    <w:rPr>
                      <w:rFonts w:cs="Arial"/>
                      <w:strike/>
                      <w:color w:val="FF0000"/>
                      <w:szCs w:val="20"/>
                    </w:rPr>
                    <w:t>0504835</w:t>
                  </w:r>
                  <w:r>
                    <w:rPr>
                      <w:rFonts w:cs="Arial"/>
                      <w:szCs w:val="20"/>
                    </w:rPr>
                    <w:t>)</w:t>
                  </w:r>
                </w:p>
              </w:tc>
              <w:tc>
                <w:tcPr>
                  <w:tcW w:w="938" w:type="dxa"/>
                  <w:tcBorders>
                    <w:top w:val="single" w:sz="4" w:space="0" w:color="auto"/>
                    <w:left w:val="single" w:sz="4" w:space="0" w:color="auto"/>
                    <w:bottom w:val="single" w:sz="4" w:space="0" w:color="auto"/>
                    <w:right w:val="single" w:sz="4" w:space="0" w:color="auto"/>
                  </w:tcBorders>
                </w:tcPr>
                <w:p w:rsidR="00453398" w:rsidRDefault="00C278D1" w:rsidP="00FB0319">
                  <w:pPr>
                    <w:autoSpaceDE w:val="0"/>
                    <w:autoSpaceDN w:val="0"/>
                    <w:adjustRightInd w:val="0"/>
                    <w:spacing w:after="1" w:line="200" w:lineRule="atLeast"/>
                    <w:rPr>
                      <w:rFonts w:cs="Arial"/>
                      <w:szCs w:val="20"/>
                    </w:rPr>
                  </w:pPr>
                  <w:r>
                    <w:rPr>
                      <w:rFonts w:cs="Arial"/>
                      <w:szCs w:val="20"/>
                    </w:rPr>
                    <w:t>члены инвентаризационной комиссии субъекта централизованного учета, председатель инвентаризационной комиссии субъекта централизованного учета, ответственное лицо субъект</w:t>
                  </w:r>
                  <w:r>
                    <w:rPr>
                      <w:rFonts w:cs="Arial"/>
                      <w:szCs w:val="20"/>
                    </w:rPr>
                    <w:lastRenderedPageBreak/>
                    <w:t>а централизованного учета, руководитель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не позднее 1 (одного) рабочего дня с момента поступления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E6A57">
                    <w:rPr>
                      <w:rFonts w:cs="Arial"/>
                      <w:strike/>
                      <w:color w:val="FF0000"/>
                      <w:szCs w:val="20"/>
                    </w:rPr>
                    <w:t>Журналах</w:t>
                  </w:r>
                  <w:r>
                    <w:rPr>
                      <w:rFonts w:cs="Arial"/>
                      <w:szCs w:val="20"/>
                    </w:rPr>
                    <w:t xml:space="preserve"> операций (код формы по ОКУД 0504071), </w:t>
                  </w:r>
                  <w:r w:rsidRPr="006E6A57">
                    <w:rPr>
                      <w:rFonts w:cs="Arial"/>
                      <w:strike/>
                      <w:color w:val="FF0000"/>
                      <w:szCs w:val="20"/>
                    </w:rPr>
                    <w:t>установленных правилами организации и ведения бюджетного учета, отражения в</w:t>
                  </w:r>
                  <w:r>
                    <w:rPr>
                      <w:rFonts w:cs="Arial"/>
                      <w:szCs w:val="20"/>
                    </w:rPr>
                    <w:t xml:space="preserve">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6A57">
                    <w:rPr>
                      <w:rFonts w:cs="Arial"/>
                      <w:strike/>
                      <w:color w:val="FF0000"/>
                      <w:szCs w:val="20"/>
                    </w:rPr>
                    <w:t>284</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Решение о списании задолженности, невостребованной кредиторами, со счета </w:t>
                  </w:r>
                  <w:r w:rsidRPr="006E6A57">
                    <w:rPr>
                      <w:rFonts w:cs="Arial"/>
                      <w:strike/>
                      <w:color w:val="FF0000"/>
                      <w:szCs w:val="20"/>
                    </w:rPr>
                    <w:t>____</w:t>
                  </w:r>
                  <w:r>
                    <w:rPr>
                      <w:rFonts w:cs="Arial"/>
                      <w:szCs w:val="20"/>
                    </w:rPr>
                    <w:t xml:space="preserve"> (код формы по ОКУД 0510437) (при принятии решения о списании задолженности, невостребованной кредиторами комиссией по поступлению и выбытию активов)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1 (одного) рабочего дня </w:t>
                  </w:r>
                  <w:r w:rsidRPr="006E6A57">
                    <w:rPr>
                      <w:rFonts w:cs="Arial"/>
                      <w:strike/>
                      <w:color w:val="FF0000"/>
                      <w:szCs w:val="20"/>
                    </w:rPr>
                    <w:t>с момента</w:t>
                  </w:r>
                  <w:r>
                    <w:rPr>
                      <w:rFonts w:cs="Arial"/>
                      <w:szCs w:val="20"/>
                    </w:rPr>
                    <w:t xml:space="preserve"> утверждения Акта о результатах инвентаризации (код формы по ОКУД </w:t>
                  </w:r>
                  <w:r w:rsidRPr="006E6A57">
                    <w:rPr>
                      <w:rFonts w:cs="Arial"/>
                      <w:strike/>
                      <w:color w:val="FF0000"/>
                      <w:szCs w:val="20"/>
                    </w:rPr>
                    <w:t>0504835</w:t>
                  </w:r>
                  <w:r>
                    <w:rPr>
                      <w:rFonts w:cs="Arial"/>
                      <w:szCs w:val="20"/>
                    </w:rPr>
                    <w:t>)</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члены комиссии по поступлению и выбытию активов субъекта централизованного учета, председатель комиссии по поступлению и выбытию активов субъекта централизованного учета, ответственное лицо субъекта централизованного учета, руководитель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w:t>
                  </w:r>
                  <w:r w:rsidRPr="006E6A57">
                    <w:rPr>
                      <w:rFonts w:cs="Arial"/>
                      <w:strike/>
                      <w:color w:val="FF0000"/>
                      <w:szCs w:val="20"/>
                    </w:rPr>
                    <w:t>с момента</w:t>
                  </w:r>
                  <w:r>
                    <w:rPr>
                      <w:rFonts w:cs="Arial"/>
                      <w:szCs w:val="20"/>
                    </w:rPr>
                    <w:t xml:space="preserve"> поступления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E6A57">
                    <w:rPr>
                      <w:rFonts w:cs="Arial"/>
                      <w:strike/>
                      <w:color w:val="FF0000"/>
                      <w:szCs w:val="20"/>
                    </w:rPr>
                    <w:t>Журналах</w:t>
                  </w:r>
                  <w:r>
                    <w:rPr>
                      <w:rFonts w:cs="Arial"/>
                      <w:szCs w:val="20"/>
                    </w:rPr>
                    <w:t xml:space="preserve"> операций (код формы по ОКУД 0504071), </w:t>
                  </w:r>
                  <w:r w:rsidRPr="006E6A57">
                    <w:rPr>
                      <w:rFonts w:cs="Arial"/>
                      <w:strike/>
                      <w:color w:val="FF0000"/>
                      <w:szCs w:val="20"/>
                    </w:rPr>
                    <w:t>установленных правилами организации и ведения бюджетного учета, отражения в</w:t>
                  </w:r>
                  <w:r>
                    <w:rPr>
                      <w:rFonts w:cs="Arial"/>
                      <w:szCs w:val="20"/>
                    </w:rPr>
                    <w:t xml:space="preserve">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6E6A57" w:rsidRDefault="00C278D1" w:rsidP="00FB0319">
                  <w:pPr>
                    <w:autoSpaceDE w:val="0"/>
                    <w:autoSpaceDN w:val="0"/>
                    <w:adjustRightInd w:val="0"/>
                    <w:spacing w:after="1" w:line="200" w:lineRule="atLeast"/>
                    <w:rPr>
                      <w:rFonts w:cs="Arial"/>
                      <w:strike/>
                      <w:szCs w:val="20"/>
                    </w:rPr>
                  </w:pPr>
                  <w:r w:rsidRPr="006E6A57">
                    <w:rPr>
                      <w:rFonts w:cs="Arial"/>
                      <w:strike/>
                      <w:color w:val="FF0000"/>
                      <w:szCs w:val="20"/>
                    </w:rPr>
                    <w:lastRenderedPageBreak/>
                    <w:t>285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Решении о восстановлении кредиторской задолженности (код формы по ОКУД 0510446) &lt;</w:t>
                  </w:r>
                  <w:r w:rsidRPr="006E6A57">
                    <w:rPr>
                      <w:rFonts w:cs="Arial"/>
                      <w:strike/>
                      <w:color w:val="FF0000"/>
                      <w:szCs w:val="20"/>
                    </w:rPr>
                    <w:t>95</w:t>
                  </w:r>
                  <w:r>
                    <w:rPr>
                      <w:rFonts w:cs="Arial"/>
                      <w:szCs w:val="20"/>
                    </w:rPr>
                    <w:t xml:space="preserve">&gt; с приложением представленных </w:t>
                  </w:r>
                  <w:r w:rsidRPr="006E6A57">
                    <w:rPr>
                      <w:rFonts w:cs="Arial"/>
                      <w:strike/>
                      <w:color w:val="FF0000"/>
                      <w:szCs w:val="20"/>
                    </w:rPr>
                    <w:t>Заявителем</w:t>
                  </w:r>
                  <w:r>
                    <w:rPr>
                      <w:rFonts w:cs="Arial"/>
                      <w:szCs w:val="20"/>
                    </w:rPr>
                    <w:t xml:space="preserve"> документов, подтверждающих право требования в отношении задолженности учреждения и документов, подтверждающих возникновение обязательств, по которым ранее субъектом учета была отражена кредиторская задолженность</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по мере поступления от кредитора или его правопреемника требования об уплате задолженности</w:t>
                  </w:r>
                </w:p>
              </w:tc>
              <w:tc>
                <w:tcPr>
                  <w:tcW w:w="938" w:type="dxa"/>
                  <w:tcBorders>
                    <w:top w:val="single" w:sz="4" w:space="0" w:color="auto"/>
                    <w:left w:val="single" w:sz="4" w:space="0" w:color="auto"/>
                    <w:bottom w:val="single" w:sz="4" w:space="0" w:color="auto"/>
                    <w:right w:val="single" w:sz="4" w:space="0" w:color="auto"/>
                  </w:tcBorders>
                </w:tcPr>
                <w:p w:rsidR="000559DB" w:rsidRDefault="00C278D1" w:rsidP="000559DB">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 ответственный исполнитель финансово-экономической службы субъекта централизованного учета, руководитель субъекта централизованного учета, 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w:t>
                  </w:r>
                  <w:r w:rsidRPr="006E6A57">
                    <w:rPr>
                      <w:rFonts w:cs="Arial"/>
                      <w:strike/>
                      <w:color w:val="FF0000"/>
                      <w:szCs w:val="20"/>
                    </w:rPr>
                    <w:t>с момента</w:t>
                  </w:r>
                  <w:r>
                    <w:rPr>
                      <w:rFonts w:cs="Arial"/>
                      <w:szCs w:val="20"/>
                    </w:rPr>
                    <w:t xml:space="preserve"> поступления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E6A57">
                    <w:rPr>
                      <w:rFonts w:cs="Arial"/>
                      <w:strike/>
                      <w:color w:val="FF0000"/>
                      <w:szCs w:val="20"/>
                    </w:rPr>
                    <w:t>Журналах</w:t>
                  </w:r>
                  <w:r>
                    <w:rPr>
                      <w:rFonts w:cs="Arial"/>
                      <w:szCs w:val="20"/>
                    </w:rPr>
                    <w:t xml:space="preserve"> операций (код формы по ОКУД 0504071), </w:t>
                  </w:r>
                  <w:r w:rsidRPr="006E6A57">
                    <w:rPr>
                      <w:rFonts w:cs="Arial"/>
                      <w:strike/>
                      <w:color w:val="FF0000"/>
                      <w:szCs w:val="20"/>
                    </w:rPr>
                    <w:t>установленных правилами организации и ведения бюджетного учета, отражения в</w:t>
                  </w:r>
                  <w:r>
                    <w:rPr>
                      <w:rFonts w:cs="Arial"/>
                      <w:szCs w:val="20"/>
                    </w:rPr>
                    <w:t xml:space="preserve">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286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Первичные документы, подтверждающие отгрузку материальных ценностей, оплаченных по централизованному снабжению в пользу принимающей стороны (товарно-транспортная накладная и иные документы)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направление не позднее 1 (одного) рабочего дня с момента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не позднее следующего рабочего дня со дня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287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 xml:space="preserve">Извещение (код формы по ОКУД 0504805) при </w:t>
                  </w:r>
                  <w:r w:rsidRPr="00741646">
                    <w:rPr>
                      <w:rFonts w:cs="Arial"/>
                      <w:strike/>
                      <w:color w:val="FF0000"/>
                      <w:szCs w:val="20"/>
                    </w:rPr>
                    <w:lastRenderedPageBreak/>
                    <w:t>передаче материальных ценностей в рамках централизованного снабжения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lastRenderedPageBreak/>
                    <w:t>субъект централ</w:t>
                  </w:r>
                  <w:r w:rsidRPr="00741646">
                    <w:rPr>
                      <w:rFonts w:cs="Arial"/>
                      <w:strike/>
                      <w:color w:val="FF0000"/>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lastRenderedPageBreak/>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 xml:space="preserve">1) подписание электронными подписями и </w:t>
                  </w:r>
                  <w:r w:rsidRPr="00741646">
                    <w:rPr>
                      <w:rFonts w:cs="Arial"/>
                      <w:strike/>
                      <w:color w:val="FF0000"/>
                      <w:szCs w:val="20"/>
                    </w:rPr>
                    <w:lastRenderedPageBreak/>
                    <w:t>направление средствами ГИИС "Электронный бюджет" принимающей стороне не позднее следующего рабочего дня со дня получения документа из уполномоченной организации; направление, подписанное средствами ГИИС "Электронный бюджет" уполномоченной организации, Извещение (код формы по ОКУД 0504805) не позднее 1 (одного) рабочего дня со дня получения документа от принимающей стороны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lastRenderedPageBreak/>
                    <w:t>руководитель (уполно</w:t>
                  </w:r>
                  <w:r w:rsidRPr="00741646">
                    <w:rPr>
                      <w:rFonts w:cs="Arial"/>
                      <w:strike/>
                      <w:color w:val="FF0000"/>
                      <w:szCs w:val="20"/>
                    </w:rPr>
                    <w:lastRenderedPageBreak/>
                    <w:t>моченное лицо) субъекта централизованного учета, главный бухгалтер уполномоченной организации, руководитель (уполномоченное лицо) принимающей стороны, главный бухгалтер принимающей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lastRenderedPageBreak/>
                    <w:t xml:space="preserve">не позднее следующего рабочего дня </w:t>
                  </w:r>
                  <w:r w:rsidRPr="00741646">
                    <w:rPr>
                      <w:rFonts w:cs="Arial"/>
                      <w:strike/>
                      <w:color w:val="FF0000"/>
                      <w:szCs w:val="20"/>
                    </w:rPr>
                    <w:lastRenderedPageBreak/>
                    <w:t>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lastRenderedPageBreak/>
                    <w:t>отражение факта хозяйственно</w:t>
                  </w:r>
                  <w:r w:rsidRPr="00741646">
                    <w:rPr>
                      <w:rFonts w:cs="Arial"/>
                      <w:strike/>
                      <w:color w:val="FF0000"/>
                      <w:szCs w:val="20"/>
                    </w:rPr>
                    <w:lastRenderedPageBreak/>
                    <w:t>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lastRenderedPageBreak/>
                    <w:t xml:space="preserve">для отражения в Журнале операций по </w:t>
                  </w:r>
                  <w:r w:rsidRPr="00741646">
                    <w:rPr>
                      <w:rFonts w:cs="Arial"/>
                      <w:strike/>
                      <w:color w:val="FF0000"/>
                      <w:szCs w:val="20"/>
                    </w:rPr>
                    <w:lastRenderedPageBreak/>
                    <w:t>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lastRenderedPageBreak/>
                    <w:t>288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Извещение (код формы по ОКУД 0504805) при приемке имущества, активов и обязательств, полученное от передающей стороны средствами ГИИС "Электронный бюджет" (дополнительно к п. 286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направление в уполномоченную организацию не позднее 1 (одного) рабочего дня со дня получения от передающей стороны документа, сформиров</w:t>
                  </w:r>
                  <w:r w:rsidR="00741646">
                    <w:rPr>
                      <w:rFonts w:cs="Arial"/>
                      <w:strike/>
                      <w:color w:val="FF0000"/>
                      <w:szCs w:val="20"/>
                    </w:rPr>
                    <w:t>анного</w:t>
                  </w:r>
                  <w:r w:rsidRPr="00741646">
                    <w:rPr>
                      <w:rFonts w:cs="Arial"/>
                      <w:strike/>
                      <w:color w:val="FF0000"/>
                      <w:szCs w:val="20"/>
                    </w:rPr>
                    <w:t xml:space="preserve"> и подписанного электронными подписями средствами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не позднее следующего рабочего дня после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1) заполнение Извещения (код формы по ОКУД 0504805) средствами ГИИС "Электронный бюджет";</w:t>
                  </w:r>
                </w:p>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2) подписание ответственным лицом уполномоченной организации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для подписания субъектом централизованного учета (см. п. 286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289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 xml:space="preserve">Извещение (код формы по ОКУД </w:t>
                  </w:r>
                  <w:r w:rsidRPr="00741646">
                    <w:rPr>
                      <w:rFonts w:cs="Arial"/>
                      <w:strike/>
                      <w:color w:val="FF0000"/>
                      <w:szCs w:val="20"/>
                    </w:rPr>
                    <w:lastRenderedPageBreak/>
                    <w:t>0504805) при приемке имущества, активов и обязательств, полученное от передающей стороны (продолжение п. 287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lastRenderedPageBreak/>
                    <w:t>субъект централ</w:t>
                  </w:r>
                  <w:r w:rsidRPr="00741646">
                    <w:rPr>
                      <w:rFonts w:cs="Arial"/>
                      <w:strike/>
                      <w:color w:val="FF0000"/>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lastRenderedPageBreak/>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 xml:space="preserve">1) подписание и направление </w:t>
                  </w:r>
                  <w:r w:rsidRPr="00741646">
                    <w:rPr>
                      <w:rFonts w:cs="Arial"/>
                      <w:strike/>
                      <w:color w:val="FF0000"/>
                      <w:szCs w:val="20"/>
                    </w:rPr>
                    <w:lastRenderedPageBreak/>
                    <w:t>в уполномоченную организацию средствами ГИИС "Электронный бюджет" не позднее 1 (одного) рабочего дня со дня получения подписанного документа из уполномоченной организации;</w:t>
                  </w:r>
                </w:p>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2) направление передающей стороне средствами ГИИС "Электронный бюджет" не позднее 1 (одного) рабочего дня 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lastRenderedPageBreak/>
                    <w:t xml:space="preserve">руководитель </w:t>
                  </w:r>
                  <w:r w:rsidRPr="00741646">
                    <w:rPr>
                      <w:rFonts w:cs="Arial"/>
                      <w:strike/>
                      <w:color w:val="FF0000"/>
                      <w:szCs w:val="20"/>
                    </w:rPr>
                    <w:lastRenderedPageBreak/>
                    <w:t>(уполномоченное лицо) субъекта централизованного учета, главный бухгалтер уполномоченной организации, ответственные лица передающей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lastRenderedPageBreak/>
                    <w:t xml:space="preserve">не позднее следующего </w:t>
                  </w:r>
                  <w:r w:rsidRPr="00741646">
                    <w:rPr>
                      <w:rFonts w:cs="Arial"/>
                      <w:strike/>
                      <w:color w:val="FF0000"/>
                      <w:szCs w:val="20"/>
                    </w:rPr>
                    <w:lastRenderedPageBreak/>
                    <w:t>рабочего дня после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lastRenderedPageBreak/>
                    <w:t>отражение в бухгалтерско</w:t>
                  </w:r>
                  <w:r w:rsidRPr="00741646">
                    <w:rPr>
                      <w:rFonts w:cs="Arial"/>
                      <w:strike/>
                      <w:color w:val="FF0000"/>
                      <w:szCs w:val="20"/>
                    </w:rPr>
                    <w:lastRenderedPageBreak/>
                    <w:t>м учете бухгалтерских записей согласно 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lastRenderedPageBreak/>
                    <w:t xml:space="preserve">для отражения в Журналах </w:t>
                  </w:r>
                  <w:r w:rsidRPr="00741646">
                    <w:rPr>
                      <w:rFonts w:cs="Arial"/>
                      <w:strike/>
                      <w:color w:val="FF0000"/>
                      <w:szCs w:val="20"/>
                    </w:rPr>
                    <w:lastRenderedPageBreak/>
                    <w:t>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6A57">
                    <w:rPr>
                      <w:rFonts w:cs="Arial"/>
                      <w:strike/>
                      <w:color w:val="FF0000"/>
                      <w:szCs w:val="20"/>
                    </w:rPr>
                    <w:lastRenderedPageBreak/>
                    <w:t>290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6A57">
                    <w:rPr>
                      <w:rFonts w:cs="Arial"/>
                      <w:strike/>
                      <w:color w:val="FF0000"/>
                      <w:szCs w:val="20"/>
                    </w:rPr>
                    <w:t>Ведомость выдачи материальных ценностей на нужды учреждения</w:t>
                  </w:r>
                  <w:r>
                    <w:rPr>
                      <w:rFonts w:cs="Arial"/>
                      <w:szCs w:val="20"/>
                    </w:rPr>
                    <w:t xml:space="preserve"> (код формы по ОКУД </w:t>
                  </w:r>
                  <w:r w:rsidRPr="006E6A57">
                    <w:rPr>
                      <w:rFonts w:cs="Arial"/>
                      <w:strike/>
                      <w:color w:val="FF0000"/>
                      <w:szCs w:val="20"/>
                    </w:rPr>
                    <w:t>0504210</w:t>
                  </w:r>
                  <w:r>
                    <w:rPr>
                      <w:rFonts w:cs="Arial"/>
                      <w:szCs w:val="20"/>
                    </w:rPr>
                    <w:t>) при выдаче ценных подарков (сувениров) с момента выдачи их со склада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средствами ГИИС "Электронный бюджет" не позднее </w:t>
                  </w:r>
                  <w:r w:rsidRPr="00741646">
                    <w:rPr>
                      <w:rFonts w:cs="Arial"/>
                      <w:strike/>
                      <w:color w:val="FF0000"/>
                      <w:szCs w:val="20"/>
                    </w:rPr>
                    <w:t>следующего</w:t>
                  </w:r>
                  <w:r>
                    <w:rPr>
                      <w:rFonts w:cs="Arial"/>
                      <w:szCs w:val="20"/>
                    </w:rPr>
                    <w:t xml:space="preserve"> рабочего дня </w:t>
                  </w:r>
                  <w:r w:rsidRPr="00741646">
                    <w:rPr>
                      <w:rFonts w:cs="Arial"/>
                      <w:strike/>
                      <w:color w:val="FF0000"/>
                      <w:szCs w:val="20"/>
                    </w:rPr>
                    <w:t>со дня наступления</w:t>
                  </w:r>
                  <w:r>
                    <w:rPr>
                      <w:rFonts w:cs="Arial"/>
                      <w:szCs w:val="20"/>
                    </w:rPr>
                    <w:t xml:space="preserve"> факта хозяйственной жизни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r w:rsidRPr="00741646">
                    <w:rPr>
                      <w:rFonts w:cs="Arial"/>
                      <w:strike/>
                      <w:color w:val="FF0000"/>
                      <w:szCs w:val="20"/>
                    </w:rPr>
                    <w:t>,</w:t>
                  </w:r>
                  <w:r>
                    <w:rPr>
                      <w:rFonts w:cs="Arial"/>
                      <w:szCs w:val="20"/>
                    </w:rPr>
                    <w:t xml:space="preserve"> руководитель (уполномоченное лицо) субъекта централизованного учета</w:t>
                  </w:r>
                  <w:r w:rsidRPr="00741646">
                    <w:rPr>
                      <w:rFonts w:cs="Arial"/>
                      <w:strike/>
                      <w:color w:val="FF0000"/>
                      <w:szCs w:val="20"/>
                    </w:rPr>
                    <w:t>, главный бухгалтер уполномоченной организации</w:t>
                  </w:r>
                </w:p>
                <w:p w:rsidR="00741646" w:rsidRDefault="00741646" w:rsidP="00FB0319">
                  <w:pPr>
                    <w:autoSpaceDE w:val="0"/>
                    <w:autoSpaceDN w:val="0"/>
                    <w:adjustRightInd w:val="0"/>
                    <w:spacing w:after="1" w:line="200" w:lineRule="atLeast"/>
                    <w:rPr>
                      <w:rFonts w:cs="Arial"/>
                      <w:szCs w:val="20"/>
                    </w:rPr>
                  </w:pPr>
                </w:p>
                <w:p w:rsidR="00741646" w:rsidRDefault="00741646" w:rsidP="00FB0319">
                  <w:pPr>
                    <w:autoSpaceDE w:val="0"/>
                    <w:autoSpaceDN w:val="0"/>
                    <w:adjustRightInd w:val="0"/>
                    <w:spacing w:after="1" w:line="200" w:lineRule="atLeast"/>
                    <w:rPr>
                      <w:rFonts w:cs="Arial"/>
                      <w:szCs w:val="20"/>
                    </w:rPr>
                  </w:pPr>
                </w:p>
                <w:p w:rsidR="00741646" w:rsidRDefault="00741646"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741646">
                    <w:rPr>
                      <w:rFonts w:cs="Arial"/>
                      <w:strike/>
                      <w:color w:val="FF0000"/>
                      <w:szCs w:val="20"/>
                    </w:rPr>
                    <w:t>следующего</w:t>
                  </w:r>
                  <w:r>
                    <w:rPr>
                      <w:rFonts w:cs="Arial"/>
                      <w:szCs w:val="20"/>
                    </w:rPr>
                    <w:t xml:space="preserve"> рабочего дня </w:t>
                  </w:r>
                  <w:r w:rsidRPr="00741646">
                    <w:rPr>
                      <w:rFonts w:cs="Arial"/>
                      <w:strike/>
                      <w:color w:val="FF0000"/>
                      <w:szCs w:val="20"/>
                    </w:rPr>
                    <w:t>после</w:t>
                  </w:r>
                  <w:r>
                    <w:rPr>
                      <w:rFonts w:cs="Arial"/>
                      <w:szCs w:val="20"/>
                    </w:rPr>
                    <w:t xml:space="preserve"> получения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41646">
                    <w:rPr>
                      <w:rFonts w:cs="Arial"/>
                      <w:strike/>
                      <w:color w:val="FF0000"/>
                      <w:szCs w:val="20"/>
                    </w:rPr>
                    <w:t>для отражения факта хозяйственной жизни в учете и в Журналах операций (код формы по ОКУД 0504071), установленных правилами организации и ведения бюджетного учета,</w:t>
                  </w:r>
                  <w:r>
                    <w:rPr>
                      <w:rFonts w:cs="Arial"/>
                      <w:szCs w:val="20"/>
                    </w:rPr>
                    <w:t xml:space="preserve"> 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B635E">
                    <w:rPr>
                      <w:rFonts w:cs="Arial"/>
                      <w:strike/>
                      <w:color w:val="FF0000"/>
                      <w:szCs w:val="20"/>
                    </w:rPr>
                    <w:t>291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B635E">
                    <w:rPr>
                      <w:rFonts w:cs="Arial"/>
                      <w:strike/>
                      <w:color w:val="FF0000"/>
                      <w:szCs w:val="20"/>
                    </w:rPr>
                    <w:t>Первичные документы</w:t>
                  </w:r>
                  <w:r>
                    <w:rPr>
                      <w:rFonts w:cs="Arial"/>
                      <w:szCs w:val="20"/>
                    </w:rPr>
                    <w:t xml:space="preserve">, </w:t>
                  </w:r>
                  <w:r w:rsidRPr="000B635E">
                    <w:rPr>
                      <w:rFonts w:cs="Arial"/>
                      <w:strike/>
                      <w:color w:val="FF0000"/>
                      <w:szCs w:val="20"/>
                    </w:rPr>
                    <w:t>подтверждающие</w:t>
                  </w:r>
                  <w:r>
                    <w:rPr>
                      <w:rFonts w:cs="Arial"/>
                      <w:szCs w:val="20"/>
                    </w:rPr>
                    <w:t xml:space="preserve"> факт вручения (дарения) наград, призов, кубков и ценных подарков, сувениров (акт вручения (дарения), акт приема-передачи</w:t>
                  </w:r>
                  <w:r w:rsidRPr="000B635E">
                    <w:rPr>
                      <w:rFonts w:cs="Arial"/>
                      <w:strike/>
                      <w:color w:val="FF0000"/>
                      <w:szCs w:val="20"/>
                    </w:rPr>
                    <w:t>, иные документы</w:t>
                  </w:r>
                  <w:r>
                    <w:rPr>
                      <w:rFonts w:cs="Arial"/>
                      <w:szCs w:val="20"/>
                    </w:rPr>
                    <w:t>)</w:t>
                  </w:r>
                </w:p>
                <w:p w:rsidR="00741646" w:rsidRDefault="00741646" w:rsidP="00FB0319">
                  <w:pPr>
                    <w:autoSpaceDE w:val="0"/>
                    <w:autoSpaceDN w:val="0"/>
                    <w:adjustRightInd w:val="0"/>
                    <w:spacing w:after="1" w:line="200" w:lineRule="atLeast"/>
                    <w:rPr>
                      <w:rFonts w:cs="Arial"/>
                      <w:szCs w:val="20"/>
                    </w:rPr>
                  </w:pPr>
                </w:p>
                <w:p w:rsidR="00741646" w:rsidRDefault="00741646" w:rsidP="00FB0319">
                  <w:pPr>
                    <w:autoSpaceDE w:val="0"/>
                    <w:autoSpaceDN w:val="0"/>
                    <w:adjustRightInd w:val="0"/>
                    <w:spacing w:after="1" w:line="200" w:lineRule="atLeast"/>
                    <w:rPr>
                      <w:rFonts w:cs="Arial"/>
                      <w:szCs w:val="20"/>
                    </w:rPr>
                  </w:pPr>
                </w:p>
                <w:p w:rsidR="00741646" w:rsidRDefault="00741646" w:rsidP="00FB0319">
                  <w:pPr>
                    <w:autoSpaceDE w:val="0"/>
                    <w:autoSpaceDN w:val="0"/>
                    <w:adjustRightInd w:val="0"/>
                    <w:spacing w:after="1" w:line="200" w:lineRule="atLeast"/>
                    <w:rPr>
                      <w:rFonts w:cs="Arial"/>
                      <w:szCs w:val="20"/>
                    </w:rPr>
                  </w:pPr>
                </w:p>
                <w:p w:rsidR="00741646" w:rsidRDefault="00741646" w:rsidP="00FB0319">
                  <w:pPr>
                    <w:autoSpaceDE w:val="0"/>
                    <w:autoSpaceDN w:val="0"/>
                    <w:adjustRightInd w:val="0"/>
                    <w:spacing w:after="1" w:line="200" w:lineRule="atLeast"/>
                    <w:rPr>
                      <w:rFonts w:cs="Arial"/>
                      <w:szCs w:val="20"/>
                    </w:rPr>
                  </w:pPr>
                </w:p>
                <w:p w:rsidR="00741646" w:rsidRDefault="00741646" w:rsidP="00FB0319">
                  <w:pPr>
                    <w:autoSpaceDE w:val="0"/>
                    <w:autoSpaceDN w:val="0"/>
                    <w:adjustRightInd w:val="0"/>
                    <w:spacing w:after="1" w:line="200" w:lineRule="atLeast"/>
                    <w:rPr>
                      <w:rFonts w:cs="Arial"/>
                      <w:szCs w:val="20"/>
                    </w:rPr>
                  </w:pPr>
                </w:p>
                <w:p w:rsidR="00741646" w:rsidRDefault="00741646" w:rsidP="00FB0319">
                  <w:pPr>
                    <w:autoSpaceDE w:val="0"/>
                    <w:autoSpaceDN w:val="0"/>
                    <w:adjustRightInd w:val="0"/>
                    <w:spacing w:after="1" w:line="200" w:lineRule="atLeast"/>
                    <w:rPr>
                      <w:rFonts w:cs="Arial"/>
                      <w:szCs w:val="20"/>
                    </w:rPr>
                  </w:pPr>
                </w:p>
                <w:p w:rsidR="00741646" w:rsidRDefault="00741646" w:rsidP="00FB0319">
                  <w:pPr>
                    <w:autoSpaceDE w:val="0"/>
                    <w:autoSpaceDN w:val="0"/>
                    <w:adjustRightInd w:val="0"/>
                    <w:spacing w:after="1" w:line="200" w:lineRule="atLeast"/>
                    <w:rPr>
                      <w:rFonts w:cs="Arial"/>
                      <w:szCs w:val="20"/>
                    </w:rPr>
                  </w:pPr>
                </w:p>
                <w:p w:rsidR="00741646" w:rsidRDefault="00741646"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0B635E">
                    <w:rPr>
                      <w:rFonts w:cs="Arial"/>
                      <w:strike/>
                      <w:color w:val="FF0000"/>
                      <w:szCs w:val="20"/>
                    </w:rPr>
                    <w:t>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0B635E">
                    <w:rPr>
                      <w:rFonts w:cs="Arial"/>
                      <w:strike/>
                      <w:color w:val="FF0000"/>
                      <w:szCs w:val="20"/>
                    </w:rPr>
                    <w:t>следующего</w:t>
                  </w:r>
                  <w:r>
                    <w:rPr>
                      <w:rFonts w:cs="Arial"/>
                      <w:szCs w:val="20"/>
                    </w:rPr>
                    <w:t xml:space="preserve"> рабочего дня </w:t>
                  </w:r>
                  <w:r w:rsidRPr="000B635E">
                    <w:rPr>
                      <w:rFonts w:cs="Arial"/>
                      <w:strike/>
                      <w:color w:val="FF0000"/>
                      <w:szCs w:val="20"/>
                    </w:rPr>
                    <w:t>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B635E">
                    <w:rPr>
                      <w:rFonts w:cs="Arial"/>
                      <w:strike/>
                      <w:color w:val="FF0000"/>
                      <w:szCs w:val="20"/>
                    </w:rPr>
                    <w:t>ответственное</w:t>
                  </w:r>
                  <w:r>
                    <w:rPr>
                      <w:rFonts w:cs="Arial"/>
                      <w:szCs w:val="20"/>
                    </w:rPr>
                    <w:t xml:space="preserve">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0B635E">
                    <w:rPr>
                      <w:rFonts w:cs="Arial"/>
                      <w:strike/>
                      <w:color w:val="FF0000"/>
                      <w:szCs w:val="20"/>
                    </w:rPr>
                    <w:t>следующего</w:t>
                  </w:r>
                  <w:r>
                    <w:rPr>
                      <w:rFonts w:cs="Arial"/>
                      <w:szCs w:val="20"/>
                    </w:rPr>
                    <w:t xml:space="preserve"> рабочего дня </w:t>
                  </w:r>
                  <w:r w:rsidRPr="000B635E">
                    <w:rPr>
                      <w:rFonts w:cs="Arial"/>
                      <w:strike/>
                      <w:color w:val="FF0000"/>
                      <w:szCs w:val="20"/>
                    </w:rPr>
                    <w:t>после</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B635E">
                    <w:rPr>
                      <w:rFonts w:cs="Arial"/>
                      <w:strike/>
                      <w:color w:val="FF0000"/>
                      <w:szCs w:val="20"/>
                    </w:rPr>
                    <w:t>292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B635E">
                    <w:rPr>
                      <w:rFonts w:cs="Arial"/>
                      <w:strike/>
                      <w:color w:val="FF0000"/>
                      <w:szCs w:val="20"/>
                    </w:rPr>
                    <w:t>Ведомость выдачи материальных ценностей на нужды учреждения</w:t>
                  </w:r>
                  <w:r>
                    <w:rPr>
                      <w:rFonts w:cs="Arial"/>
                      <w:szCs w:val="20"/>
                    </w:rPr>
                    <w:t xml:space="preserve"> (код формы по ОКУД </w:t>
                  </w:r>
                  <w:r w:rsidRPr="000B635E">
                    <w:rPr>
                      <w:rFonts w:cs="Arial"/>
                      <w:strike/>
                      <w:color w:val="FF0000"/>
                      <w:szCs w:val="20"/>
                    </w:rPr>
                    <w:t>0504210</w:t>
                  </w:r>
                  <w:r>
                    <w:rPr>
                      <w:rFonts w:cs="Arial"/>
                      <w:szCs w:val="20"/>
                    </w:rPr>
                    <w:t>)</w:t>
                  </w:r>
                  <w:r w:rsidRPr="000B635E">
                    <w:rPr>
                      <w:rFonts w:cs="Arial"/>
                      <w:strike/>
                      <w:color w:val="FF0000"/>
                      <w:szCs w:val="20"/>
                    </w:rPr>
                    <w:t>,</w:t>
                  </w:r>
                  <w:r>
                    <w:rPr>
                      <w:rFonts w:cs="Arial"/>
                      <w:szCs w:val="20"/>
                    </w:rPr>
                    <w:t xml:space="preserve"> при выдаче в эксплуатацию запасных частей для транспортного средства взамен изношенных с приложением Акта приема-сдачи выполненных работ, подтверждающих их замену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средствами ГИИС "Электронный бюджет" не позднее </w:t>
                  </w:r>
                  <w:r w:rsidRPr="000B635E">
                    <w:rPr>
                      <w:rFonts w:cs="Arial"/>
                      <w:strike/>
                      <w:color w:val="FF0000"/>
                      <w:szCs w:val="20"/>
                    </w:rPr>
                    <w:t>следующего</w:t>
                  </w:r>
                  <w:r>
                    <w:rPr>
                      <w:rFonts w:cs="Arial"/>
                      <w:szCs w:val="20"/>
                    </w:rPr>
                    <w:t xml:space="preserve"> рабочего дня </w:t>
                  </w:r>
                  <w:r w:rsidRPr="000B635E">
                    <w:rPr>
                      <w:rFonts w:cs="Arial"/>
                      <w:strike/>
                      <w:color w:val="FF0000"/>
                      <w:szCs w:val="20"/>
                    </w:rPr>
                    <w:t>со дня наступления</w:t>
                  </w:r>
                  <w:r>
                    <w:rPr>
                      <w:rFonts w:cs="Arial"/>
                      <w:szCs w:val="20"/>
                    </w:rPr>
                    <w:t xml:space="preserve"> факта хозяйственной жизни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B635E">
                    <w:rPr>
                      <w:rFonts w:cs="Arial"/>
                      <w:strike/>
                      <w:color w:val="FF0000"/>
                      <w:szCs w:val="20"/>
                    </w:rPr>
                    <w:t>ответственные лица</w:t>
                  </w:r>
                  <w:r>
                    <w:rPr>
                      <w:rFonts w:cs="Arial"/>
                      <w:szCs w:val="20"/>
                    </w:rPr>
                    <w:t xml:space="preserve"> субъекта централизованного учета, руководитель (уполномоченное лицо) субъекта централизованного учета</w:t>
                  </w:r>
                  <w:r w:rsidRPr="000B635E">
                    <w:rPr>
                      <w:rFonts w:cs="Arial"/>
                      <w:strike/>
                      <w:color w:val="FF0000"/>
                      <w:szCs w:val="20"/>
                    </w:rPr>
                    <w:t>, главный бухгалтер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0B635E">
                    <w:rPr>
                      <w:rFonts w:cs="Arial"/>
                      <w:strike/>
                      <w:color w:val="FF0000"/>
                      <w:szCs w:val="20"/>
                    </w:rPr>
                    <w:t>следующего</w:t>
                  </w:r>
                  <w:r>
                    <w:rPr>
                      <w:rFonts w:cs="Arial"/>
                      <w:szCs w:val="20"/>
                    </w:rPr>
                    <w:t xml:space="preserve"> рабочего дня </w:t>
                  </w:r>
                  <w:r w:rsidRPr="000B635E">
                    <w:rPr>
                      <w:rFonts w:cs="Arial"/>
                      <w:strike/>
                      <w:color w:val="FF0000"/>
                      <w:szCs w:val="20"/>
                    </w:rPr>
                    <w:t>после</w:t>
                  </w:r>
                  <w:r>
                    <w:rPr>
                      <w:rFonts w:cs="Arial"/>
                      <w:szCs w:val="20"/>
                    </w:rPr>
                    <w:t xml:space="preserve"> получения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w:t>
                  </w:r>
                  <w:r w:rsidRPr="000B635E">
                    <w:rPr>
                      <w:rFonts w:cs="Arial"/>
                      <w:strike/>
                      <w:color w:val="FF0000"/>
                      <w:szCs w:val="20"/>
                    </w:rPr>
                    <w:t>факта хозяйственной жизни в учете и в Журналах операций (код формы по ОКУД 0504071), установленных правилами организации и ведения бюджетного учета,</w:t>
                  </w:r>
                  <w:r>
                    <w:rPr>
                      <w:rFonts w:cs="Arial"/>
                      <w:szCs w:val="20"/>
                    </w:rPr>
                    <w:t xml:space="preserve"> в Журнале операций по забалансовому счету (код формы по ОКУД 0509213) </w:t>
                  </w:r>
                  <w:r w:rsidRPr="000B635E">
                    <w:rPr>
                      <w:rFonts w:cs="Arial"/>
                      <w:strike/>
                      <w:color w:val="FF0000"/>
                      <w:szCs w:val="20"/>
                    </w:rPr>
                    <w:t>не позднее следующего рабочего дня после утверждения документа субъектом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293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Первичные документы, подтверждающи</w:t>
                  </w:r>
                  <w:r w:rsidRPr="00C06548">
                    <w:rPr>
                      <w:rFonts w:cs="Arial"/>
                      <w:strike/>
                      <w:color w:val="FF0000"/>
                      <w:szCs w:val="20"/>
                    </w:rPr>
                    <w:lastRenderedPageBreak/>
                    <w:t>е замену запасных частей к транспортным средствам, выданных ранее взамен изношенных (Акт приема-сдачи выполненных работ, подтверждающих их замену, Акт о списании материальных запасов (код формы по ОКУД 0504230), иные документы)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293.1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Первичные документы, подтверждающие замену запасных частей к транспортным средствам, выданных ранее взамен изношенных (Акт приема-сдачи выполненных работ, подтверждающих их замену, иные документы)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направление не позднее следующего рабочего дня со дня наступления факта хозяйственной жизни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293.2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Акт о списании материальных запасов (код формы по ОКУД 0504230) на списание материальных ценностей, выданных на транспортные средства взамен изношенных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формирование, подписание электронными подписями и направление средствами ГИИС "Электронный бюджет" не позднее следующего рабочего дня со дня наступления факта хозяйственной жизни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комиссия по поступлению и выбытию активов, руководитель (уполномоченное лицо) субъекта централизованного учета, ответственные лица уполном</w:t>
                  </w:r>
                  <w:r w:rsidRPr="00C06548">
                    <w:rPr>
                      <w:rFonts w:cs="Arial"/>
                      <w:strike/>
                      <w:color w:val="FF0000"/>
                      <w:szCs w:val="20"/>
                    </w:rPr>
                    <w:lastRenderedPageBreak/>
                    <w:t>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lastRenderedPageBreak/>
                    <w:t>не позднее следующего рабочего дня со дня подписания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294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Первичные документы, подтверждающие исполнение обязательства по контрактам (договорам) при приобретении периодических изданий для комплектации библиотечного фонда (товарная накладная, универсальный передаточный документ и иные документы)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294.1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Первичные документы, подтверждающие исполнение обязательства по контрактам </w:t>
                  </w:r>
                  <w:r w:rsidRPr="00C06548">
                    <w:rPr>
                      <w:rFonts w:cs="Arial"/>
                      <w:strike/>
                      <w:color w:val="FF0000"/>
                      <w:szCs w:val="20"/>
                    </w:rPr>
                    <w:t>(договорам)</w:t>
                  </w:r>
                  <w:r>
                    <w:rPr>
                      <w:rFonts w:cs="Arial"/>
                      <w:szCs w:val="20"/>
                    </w:rPr>
                    <w:t xml:space="preserve"> при приобретении периодических изданий для комплектации библиотечного фонда (</w:t>
                  </w:r>
                  <w:r w:rsidRPr="00C06548">
                    <w:rPr>
                      <w:rFonts w:cs="Arial"/>
                      <w:strike/>
                      <w:color w:val="FF0000"/>
                      <w:szCs w:val="20"/>
                    </w:rPr>
                    <w:t>справка-расчет,</w:t>
                  </w:r>
                  <w:r>
                    <w:rPr>
                      <w:rFonts w:cs="Arial"/>
                      <w:szCs w:val="20"/>
                    </w:rPr>
                    <w:t xml:space="preserve"> товарная накладная, универсальный передаточный документ и иные документы)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электронный образ (</w:t>
                  </w:r>
                  <w:r>
                    <w:rPr>
                      <w:rFonts w:cs="Arial"/>
                      <w:szCs w:val="20"/>
                    </w:rPr>
                    <w:t>скан-копия</w:t>
                  </w:r>
                  <w:r w:rsidRPr="00C0654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средствами ГИИС "Электронный бюджет" не позднее </w:t>
                  </w:r>
                  <w:r w:rsidRPr="00C06548">
                    <w:rPr>
                      <w:rFonts w:cs="Arial"/>
                      <w:strike/>
                      <w:color w:val="FF0000"/>
                      <w:szCs w:val="20"/>
                    </w:rPr>
                    <w:t>следующего</w:t>
                  </w:r>
                  <w:r>
                    <w:rPr>
                      <w:rFonts w:cs="Arial"/>
                      <w:szCs w:val="20"/>
                    </w:rPr>
                    <w:t xml:space="preserve"> рабочего дня </w:t>
                  </w:r>
                  <w:r w:rsidRPr="00C06548">
                    <w:rPr>
                      <w:rFonts w:cs="Arial"/>
                      <w:strike/>
                      <w:color w:val="FF0000"/>
                      <w:szCs w:val="20"/>
                    </w:rPr>
                    <w:t>со дня подписания (получения)</w:t>
                  </w:r>
                  <w:r>
                    <w:rPr>
                      <w:rFonts w:cs="Arial"/>
                      <w:szCs w:val="20"/>
                    </w:rPr>
                    <w:t xml:space="preserve"> первичных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уполномоченное</w:t>
                  </w:r>
                  <w:r>
                    <w:rPr>
                      <w:rFonts w:cs="Arial"/>
                      <w:szCs w:val="20"/>
                    </w:rPr>
                    <w:t xml:space="preserve">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C06548">
                    <w:rPr>
                      <w:rFonts w:cs="Arial"/>
                      <w:strike/>
                      <w:color w:val="FF0000"/>
                      <w:szCs w:val="20"/>
                    </w:rPr>
                    <w:t>следующего</w:t>
                  </w:r>
                  <w:r>
                    <w:rPr>
                      <w:rFonts w:cs="Arial"/>
                      <w:szCs w:val="20"/>
                    </w:rPr>
                    <w:t xml:space="preserve"> рабочего дня </w:t>
                  </w:r>
                  <w:r w:rsidRPr="00C06548">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294.2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 xml:space="preserve">Первичные документы, подтверждающие исполнение обязательства по контрактам (договорам) при приобретении периодических изданий для комплектации библиотечного фонда (товарная накладная, универсальный </w:t>
                  </w:r>
                  <w:r w:rsidRPr="00C06548">
                    <w:rPr>
                      <w:rFonts w:cs="Arial"/>
                      <w:strike/>
                      <w:color w:val="FF0000"/>
                      <w:szCs w:val="20"/>
                    </w:rPr>
                    <w:lastRenderedPageBreak/>
                    <w:t>передаточный документ и иные документы)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электронные сведения из ЕИС (ЕАТ)</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в день подписания документа в ЕИС, ЕАТ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одномоментно после поступления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294.3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Первичные документы, подтверждающие исполнение обязательства по контрактам (договорам) при приобретении периодических изданий для комплектации библиотечного фонда (справка-расчет, товарная накладная, универсальный передаточный документ и иные документы)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формирование, подписание электронными подписями и направление средствами ГИИС "Электронный бюджет"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ответственные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не позднее следующего рабочего дня со дня подписания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295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w:t>
                  </w:r>
                  <w:r w:rsidRPr="00C06548">
                    <w:rPr>
                      <w:rFonts w:cs="Arial"/>
                      <w:strike/>
                      <w:color w:val="FF0000"/>
                      <w:szCs w:val="20"/>
                    </w:rPr>
                    <w:t>на списание</w:t>
                  </w:r>
                  <w:r>
                    <w:rPr>
                      <w:rFonts w:cs="Arial"/>
                      <w:szCs w:val="20"/>
                    </w:rPr>
                    <w:t xml:space="preserve"> исключенных объектов библиотечного фонда (код формы по ОКУД 0504144) при </w:t>
                  </w:r>
                  <w:r w:rsidRPr="00C06548">
                    <w:rPr>
                      <w:rFonts w:cs="Arial"/>
                      <w:strike/>
                      <w:color w:val="FF0000"/>
                      <w:szCs w:val="20"/>
                    </w:rPr>
                    <w:t>выбытии</w:t>
                  </w:r>
                  <w:r>
                    <w:rPr>
                      <w:rFonts w:cs="Arial"/>
                      <w:szCs w:val="20"/>
                    </w:rPr>
                    <w:t xml:space="preserve"> периодических изданий (газет, журналов и </w:t>
                  </w:r>
                  <w:r w:rsidRPr="00C06548">
                    <w:rPr>
                      <w:rFonts w:cs="Arial"/>
                      <w:strike/>
                      <w:color w:val="FF0000"/>
                      <w:szCs w:val="20"/>
                    </w:rPr>
                    <w:t>т.п.</w:t>
                  </w:r>
                  <w:r>
                    <w:rPr>
                      <w:rFonts w:cs="Arial"/>
                      <w:szCs w:val="20"/>
                    </w:rPr>
                    <w:t>), приобретенных для комплектации библиотечного фонда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средствами ГИИС "Электронный бюджет" не позднее </w:t>
                  </w:r>
                  <w:r w:rsidRPr="006A4ADF">
                    <w:rPr>
                      <w:rFonts w:cs="Arial"/>
                      <w:strike/>
                      <w:color w:val="FF0000"/>
                      <w:szCs w:val="20"/>
                    </w:rPr>
                    <w:t>следующего</w:t>
                  </w:r>
                  <w:r>
                    <w:rPr>
                      <w:rFonts w:cs="Arial"/>
                      <w:szCs w:val="20"/>
                    </w:rPr>
                    <w:t xml:space="preserve"> рабочего дня </w:t>
                  </w:r>
                  <w:r w:rsidRPr="006A4ADF">
                    <w:rPr>
                      <w:rFonts w:cs="Arial"/>
                      <w:strike/>
                      <w:color w:val="FF0000"/>
                      <w:szCs w:val="20"/>
                    </w:rPr>
                    <w:t>со дня принятия решения комиссией по поступлению и выбытию активов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A4ADF">
                    <w:rPr>
                      <w:rFonts w:cs="Arial"/>
                      <w:strike/>
                      <w:color w:val="FF0000"/>
                      <w:szCs w:val="20"/>
                    </w:rPr>
                    <w:t>комиссия по поступлению и выбытию активов, руководитель (уполномоченное</w:t>
                  </w:r>
                  <w:r>
                    <w:rPr>
                      <w:rFonts w:cs="Arial"/>
                      <w:szCs w:val="20"/>
                    </w:rPr>
                    <w:t xml:space="preserve"> лицо</w:t>
                  </w:r>
                  <w:r w:rsidRPr="006A4ADF">
                    <w:rPr>
                      <w:rFonts w:cs="Arial"/>
                      <w:strike/>
                      <w:color w:val="FF0000"/>
                      <w:szCs w:val="20"/>
                    </w:rPr>
                    <w:t>)</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6A4ADF">
                    <w:rPr>
                      <w:rFonts w:cs="Arial"/>
                      <w:strike/>
                      <w:color w:val="FF0000"/>
                      <w:szCs w:val="20"/>
                    </w:rPr>
                    <w:t>следующего</w:t>
                  </w:r>
                  <w:r>
                    <w:rPr>
                      <w:rFonts w:cs="Arial"/>
                      <w:szCs w:val="20"/>
                    </w:rPr>
                    <w:t xml:space="preserve"> рабочего дня </w:t>
                  </w:r>
                  <w:r w:rsidRPr="006A4ADF">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296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 xml:space="preserve">Акт о приеме-передаче нефинансовых активов (код формы по ОКУД 0504101) при передаче периодических изданий, приобретенных для комплектации объектов </w:t>
                  </w:r>
                  <w:r w:rsidRPr="00C06548">
                    <w:rPr>
                      <w:rFonts w:cs="Arial"/>
                      <w:strike/>
                      <w:color w:val="FF0000"/>
                      <w:szCs w:val="20"/>
                    </w:rPr>
                    <w:lastRenderedPageBreak/>
                    <w:t>библиотечного фонда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направление не позднее следующего рабочего дня со дня получения от принимающей стороны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6548">
                    <w:rPr>
                      <w:rFonts w:cs="Arial"/>
                      <w:strike/>
                      <w:color w:val="FF0000"/>
                      <w:szCs w:val="20"/>
                    </w:rPr>
                    <w:t>297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6A4ADF">
                    <w:rPr>
                      <w:rFonts w:cs="Arial"/>
                      <w:strike/>
                      <w:color w:val="FF0000"/>
                      <w:szCs w:val="20"/>
                    </w:rPr>
                    <w:t>0504101</w:t>
                  </w:r>
                  <w:r>
                    <w:rPr>
                      <w:rFonts w:cs="Arial"/>
                      <w:szCs w:val="20"/>
                    </w:rPr>
                    <w:t>) с приложением договора доверительного управления при передаче имущества в доверительное управление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6A4ADF">
                    <w:rPr>
                      <w:rFonts w:cs="Arial"/>
                      <w:strike/>
                      <w:color w:val="FF0000"/>
                      <w:szCs w:val="20"/>
                    </w:rPr>
                    <w:t>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w:t>
                  </w:r>
                  <w:r w:rsidRPr="006A4ADF">
                    <w:rPr>
                      <w:rFonts w:cs="Arial"/>
                      <w:strike/>
                      <w:color w:val="FF0000"/>
                      <w:szCs w:val="20"/>
                    </w:rPr>
                    <w:t>средствами ГИИС "Электронный бюджет"</w:t>
                  </w:r>
                  <w:r>
                    <w:rPr>
                      <w:rFonts w:cs="Arial"/>
                      <w:szCs w:val="20"/>
                    </w:rPr>
                    <w:t xml:space="preserve"> не позднее дня передачи </w:t>
                  </w:r>
                  <w:r w:rsidRPr="006A4ADF">
                    <w:rPr>
                      <w:rFonts w:cs="Arial"/>
                      <w:strike/>
                      <w:color w:val="FF0000"/>
                      <w:szCs w:val="20"/>
                    </w:rPr>
                    <w:t>доверительному управляющему</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w:t>
                  </w:r>
                  <w:r w:rsidRPr="006A4ADF">
                    <w:rPr>
                      <w:rFonts w:cs="Arial"/>
                      <w:strike/>
                      <w:color w:val="FF0000"/>
                      <w:szCs w:val="20"/>
                    </w:rPr>
                    <w:t>подписание и</w:t>
                  </w:r>
                  <w:r>
                    <w:rPr>
                      <w:rFonts w:cs="Arial"/>
                      <w:szCs w:val="20"/>
                    </w:rPr>
                    <w:t xml:space="preserve"> направление средствами ГИИС "Электронный бюджет" </w:t>
                  </w:r>
                  <w:r w:rsidRPr="006A4ADF">
                    <w:rPr>
                      <w:rFonts w:cs="Arial"/>
                      <w:strike/>
                      <w:color w:val="FF0000"/>
                      <w:szCs w:val="20"/>
                    </w:rPr>
                    <w:t>(с приложением электронного образа (скан-копии) подписанного документа членами комиссии по поступлению и выбытию активов</w:t>
                  </w:r>
                  <w:r>
                    <w:rPr>
                      <w:rFonts w:cs="Arial"/>
                      <w:szCs w:val="20"/>
                    </w:rPr>
                    <w:t xml:space="preserve"> не позднее </w:t>
                  </w:r>
                  <w:r w:rsidRPr="006A4ADF">
                    <w:rPr>
                      <w:rFonts w:cs="Arial"/>
                      <w:strike/>
                      <w:color w:val="FF0000"/>
                      <w:szCs w:val="20"/>
                    </w:rPr>
                    <w:t>1 (одного)</w:t>
                  </w:r>
                  <w:r>
                    <w:rPr>
                      <w:rFonts w:cs="Arial"/>
                      <w:szCs w:val="20"/>
                    </w:rPr>
                    <w:t xml:space="preserve"> рабочего дня </w:t>
                  </w:r>
                  <w:r w:rsidRPr="006A4ADF">
                    <w:rPr>
                      <w:rFonts w:cs="Arial"/>
                      <w:strike/>
                      <w:color w:val="FF0000"/>
                      <w:szCs w:val="20"/>
                    </w:rPr>
                    <w:t>со дня принятия решения комиссии по поступлению и выбытию активов в уполномоченную организацию;</w:t>
                  </w:r>
                </w:p>
                <w:p w:rsidR="00C278D1" w:rsidRPr="002B1BFD" w:rsidRDefault="00C278D1" w:rsidP="00FB0319">
                  <w:pPr>
                    <w:autoSpaceDE w:val="0"/>
                    <w:autoSpaceDN w:val="0"/>
                    <w:adjustRightInd w:val="0"/>
                    <w:spacing w:after="1" w:line="200" w:lineRule="atLeast"/>
                    <w:rPr>
                      <w:rFonts w:cs="Arial"/>
                      <w:szCs w:val="20"/>
                    </w:rPr>
                  </w:pPr>
                  <w:r w:rsidRPr="006A4ADF">
                    <w:rPr>
                      <w:rFonts w:cs="Arial"/>
                      <w:strike/>
                      <w:color w:val="FF0000"/>
                      <w:szCs w:val="20"/>
                    </w:rPr>
                    <w:t xml:space="preserve">3) не позднее следующего рабочего дня со дня подписания уполномоченной организацией средствами ГИИС "Электронный бюджет" отправляет доверительному управляющему </w:t>
                  </w:r>
                  <w:r w:rsidRPr="006A4ADF">
                    <w:rPr>
                      <w:rFonts w:cs="Arial"/>
                      <w:strike/>
                      <w:color w:val="FF0000"/>
                      <w:szCs w:val="20"/>
                    </w:rPr>
                    <w:lastRenderedPageBreak/>
                    <w:t>на бумажном носителе;</w:t>
                  </w:r>
                </w:p>
                <w:p w:rsidR="00C278D1" w:rsidRPr="006A4ADF" w:rsidRDefault="00C278D1" w:rsidP="00FB0319">
                  <w:pPr>
                    <w:autoSpaceDE w:val="0"/>
                    <w:autoSpaceDN w:val="0"/>
                    <w:adjustRightInd w:val="0"/>
                    <w:spacing w:after="1" w:line="200" w:lineRule="atLeast"/>
                    <w:rPr>
                      <w:rFonts w:cs="Arial"/>
                      <w:strike/>
                      <w:szCs w:val="20"/>
                    </w:rPr>
                  </w:pPr>
                  <w:r w:rsidRPr="006A4ADF">
                    <w:rPr>
                      <w:rFonts w:cs="Arial"/>
                      <w:strike/>
                      <w:color w:val="FF0000"/>
                      <w:szCs w:val="20"/>
                    </w:rPr>
                    <w:t>4) направление в уполномоченную организацию не позднее 1 (одного) рабочего дня со дня получения подписанного доверительным управляющим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6A4ADF">
                    <w:rPr>
                      <w:rFonts w:cs="Arial"/>
                      <w:strike/>
                      <w:color w:val="FF0000"/>
                      <w:szCs w:val="20"/>
                    </w:rPr>
                    <w:t>следующего</w:t>
                  </w:r>
                  <w:r>
                    <w:rPr>
                      <w:rFonts w:cs="Arial"/>
                      <w:szCs w:val="20"/>
                    </w:rPr>
                    <w:t xml:space="preserve"> дня </w:t>
                  </w:r>
                  <w:r w:rsidRPr="006A4ADF">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6A4ADF">
                    <w:rPr>
                      <w:rFonts w:cs="Arial"/>
                      <w:strike/>
                      <w:color w:val="FF0000"/>
                      <w:szCs w:val="20"/>
                    </w:rPr>
                    <w:t>1) формирование, подписание и направление средствами ГИИС "Электронный бюджет" Извещения (код формы по ОКУД 0504805);</w:t>
                  </w:r>
                </w:p>
                <w:p w:rsidR="00C278D1" w:rsidRPr="002B1BFD" w:rsidRDefault="00C278D1" w:rsidP="00FB0319">
                  <w:pPr>
                    <w:autoSpaceDE w:val="0"/>
                    <w:autoSpaceDN w:val="0"/>
                    <w:adjustRightInd w:val="0"/>
                    <w:spacing w:after="1" w:line="200" w:lineRule="atLeast"/>
                    <w:rPr>
                      <w:rFonts w:cs="Arial"/>
                      <w:szCs w:val="20"/>
                    </w:rPr>
                  </w:pPr>
                  <w:r w:rsidRPr="006A4ADF">
                    <w:rPr>
                      <w:rFonts w:cs="Arial"/>
                      <w:strike/>
                      <w:color w:val="FF0000"/>
                      <w:szCs w:val="20"/>
                    </w:rPr>
                    <w:t>2) контроль наличия прикрепленного электронного образа (скан-копии) документа;</w:t>
                  </w:r>
                </w:p>
                <w:p w:rsidR="00C278D1" w:rsidRPr="006A4ADF" w:rsidRDefault="00C278D1" w:rsidP="00FB0319">
                  <w:pPr>
                    <w:autoSpaceDE w:val="0"/>
                    <w:autoSpaceDN w:val="0"/>
                    <w:adjustRightInd w:val="0"/>
                    <w:spacing w:after="1" w:line="200" w:lineRule="atLeast"/>
                    <w:rPr>
                      <w:rFonts w:cs="Arial"/>
                      <w:strike/>
                      <w:szCs w:val="20"/>
                    </w:rPr>
                  </w:pPr>
                  <w:r w:rsidRPr="006A4ADF">
                    <w:rPr>
                      <w:rFonts w:cs="Arial"/>
                      <w:strike/>
                      <w:color w:val="FF0000"/>
                      <w:szCs w:val="20"/>
                    </w:rPr>
                    <w:t>3) подписание средствами ГИИС "Электронный бюджет" Акта о приеме-передаче объектов нефинансовых активов (код формы по ОКУД 0504101)</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6A4ADF">
                    <w:rPr>
                      <w:rFonts w:cs="Arial"/>
                      <w:strike/>
                      <w:color w:val="FF0000"/>
                      <w:szCs w:val="20"/>
                    </w:rPr>
                    <w:t>отражения в учете факта хозяйственной жизни и</w:t>
                  </w:r>
                  <w:r>
                    <w:rPr>
                      <w:rFonts w:cs="Arial"/>
                      <w:szCs w:val="20"/>
                    </w:rPr>
                    <w:t xml:space="preserve">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A4ADF">
                    <w:rPr>
                      <w:rFonts w:cs="Arial"/>
                      <w:strike/>
                      <w:color w:val="FF0000"/>
                      <w:szCs w:val="20"/>
                    </w:rPr>
                    <w:t>298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BC0D7B">
                    <w:rPr>
                      <w:rFonts w:cs="Arial"/>
                      <w:strike/>
                      <w:color w:val="FF0000"/>
                      <w:szCs w:val="20"/>
                    </w:rPr>
                    <w:t>0504101</w:t>
                  </w:r>
                  <w:r>
                    <w:rPr>
                      <w:rFonts w:cs="Arial"/>
                      <w:szCs w:val="20"/>
                    </w:rPr>
                    <w:t>) при возврате имущества балансодержателю/прекращении права доверительного управления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BC0D7B">
                    <w:rPr>
                      <w:rFonts w:cs="Arial"/>
                      <w:strike/>
                      <w:color w:val="FF0000"/>
                      <w:szCs w:val="20"/>
                    </w:rPr>
                    <w:t>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w:t>
                  </w:r>
                  <w:r w:rsidRPr="00BC0D7B">
                    <w:rPr>
                      <w:rFonts w:cs="Arial"/>
                      <w:strike/>
                      <w:color w:val="FF0000"/>
                      <w:szCs w:val="20"/>
                    </w:rPr>
                    <w:t>заполняет</w:t>
                  </w:r>
                  <w:r>
                    <w:rPr>
                      <w:rFonts w:cs="Arial"/>
                      <w:szCs w:val="20"/>
                    </w:rPr>
                    <w:t xml:space="preserve">, подписание средствами ГИИС "Электронный бюджет" не позднее </w:t>
                  </w:r>
                  <w:r w:rsidRPr="00BC0D7B">
                    <w:rPr>
                      <w:rFonts w:cs="Arial"/>
                      <w:strike/>
                      <w:color w:val="FF0000"/>
                      <w:szCs w:val="20"/>
                    </w:rPr>
                    <w:t>1 (одного)</w:t>
                  </w:r>
                  <w:r>
                    <w:rPr>
                      <w:rFonts w:cs="Arial"/>
                      <w:szCs w:val="20"/>
                    </w:rPr>
                    <w:t xml:space="preserve"> рабочего дня </w:t>
                  </w:r>
                  <w:r w:rsidRPr="00BC0D7B">
                    <w:rPr>
                      <w:rFonts w:cs="Arial"/>
                      <w:strike/>
                      <w:color w:val="FF0000"/>
                      <w:szCs w:val="20"/>
                    </w:rPr>
                    <w:t>со дня</w:t>
                  </w:r>
                  <w:r>
                    <w:rPr>
                      <w:rFonts w:cs="Arial"/>
                      <w:szCs w:val="20"/>
                    </w:rPr>
                    <w:t xml:space="preserve"> получения </w:t>
                  </w:r>
                  <w:r w:rsidRPr="00BC0D7B">
                    <w:rPr>
                      <w:rFonts w:cs="Arial"/>
                      <w:strike/>
                      <w:color w:val="FF0000"/>
                      <w:szCs w:val="20"/>
                    </w:rPr>
                    <w:t>подписанного</w:t>
                  </w:r>
                  <w:r>
                    <w:rPr>
                      <w:rFonts w:cs="Arial"/>
                      <w:szCs w:val="20"/>
                    </w:rPr>
                    <w:t xml:space="preserve"> документа от </w:t>
                  </w:r>
                  <w:r w:rsidRPr="00BC0D7B">
                    <w:rPr>
                      <w:rFonts w:cs="Arial"/>
                      <w:strike/>
                      <w:color w:val="FF0000"/>
                      <w:szCs w:val="20"/>
                    </w:rPr>
                    <w:t>доверительного управляющего</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w:t>
                  </w:r>
                  <w:r w:rsidRPr="00BC0D7B">
                    <w:rPr>
                      <w:rFonts w:cs="Arial"/>
                      <w:strike/>
                      <w:color w:val="FF0000"/>
                      <w:szCs w:val="20"/>
                    </w:rPr>
                    <w:t>в уполномоченную организацию</w:t>
                  </w:r>
                  <w:r>
                    <w:rPr>
                      <w:rFonts w:cs="Arial"/>
                      <w:szCs w:val="20"/>
                    </w:rPr>
                    <w:t xml:space="preserve"> не позднее </w:t>
                  </w:r>
                  <w:r w:rsidRPr="00BC0D7B">
                    <w:rPr>
                      <w:rFonts w:cs="Arial"/>
                      <w:strike/>
                      <w:color w:val="FF0000"/>
                      <w:szCs w:val="20"/>
                    </w:rPr>
                    <w:t>следующего рабочего дня</w:t>
                  </w:r>
                  <w:r>
                    <w:rPr>
                      <w:rFonts w:cs="Arial"/>
                      <w:szCs w:val="20"/>
                    </w:rPr>
                    <w:t xml:space="preserve"> со дня </w:t>
                  </w:r>
                  <w:r w:rsidRPr="00BC0D7B">
                    <w:rPr>
                      <w:rFonts w:cs="Arial"/>
                      <w:strike/>
                      <w:color w:val="FF0000"/>
                      <w:szCs w:val="20"/>
                    </w:rPr>
                    <w:t>подписания документа</w:t>
                  </w: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6A4ADF">
                  <w:pPr>
                    <w:autoSpaceDE w:val="0"/>
                    <w:autoSpaceDN w:val="0"/>
                    <w:adjustRightInd w:val="0"/>
                    <w:spacing w:after="1" w:line="200" w:lineRule="atLeast"/>
                    <w:rPr>
                      <w:rFonts w:cs="Arial"/>
                      <w:szCs w:val="20"/>
                    </w:rPr>
                  </w:pPr>
                </w:p>
                <w:p w:rsidR="006A4ADF" w:rsidRDefault="006A4ADF" w:rsidP="006A4ADF">
                  <w:pPr>
                    <w:autoSpaceDE w:val="0"/>
                    <w:autoSpaceDN w:val="0"/>
                    <w:adjustRightInd w:val="0"/>
                    <w:spacing w:after="1" w:line="200" w:lineRule="atLeast"/>
                    <w:rPr>
                      <w:rFonts w:cs="Arial"/>
                      <w:szCs w:val="20"/>
                    </w:rPr>
                  </w:pPr>
                </w:p>
                <w:p w:rsidR="006A4ADF" w:rsidRDefault="006A4ADF" w:rsidP="006A4ADF">
                  <w:pPr>
                    <w:autoSpaceDE w:val="0"/>
                    <w:autoSpaceDN w:val="0"/>
                    <w:adjustRightInd w:val="0"/>
                    <w:spacing w:after="1" w:line="200" w:lineRule="atLeast"/>
                    <w:rPr>
                      <w:rFonts w:cs="Arial"/>
                      <w:szCs w:val="20"/>
                    </w:rPr>
                  </w:pPr>
                </w:p>
                <w:p w:rsidR="006A4ADF" w:rsidRDefault="006A4ADF" w:rsidP="006A4ADF">
                  <w:pPr>
                    <w:autoSpaceDE w:val="0"/>
                    <w:autoSpaceDN w:val="0"/>
                    <w:adjustRightInd w:val="0"/>
                    <w:spacing w:after="1" w:line="200" w:lineRule="atLeast"/>
                    <w:rPr>
                      <w:rFonts w:cs="Arial"/>
                      <w:szCs w:val="20"/>
                    </w:rPr>
                  </w:pPr>
                </w:p>
                <w:p w:rsidR="006A4ADF" w:rsidRDefault="006A4ADF" w:rsidP="006A4ADF">
                  <w:pPr>
                    <w:autoSpaceDE w:val="0"/>
                    <w:autoSpaceDN w:val="0"/>
                    <w:adjustRightInd w:val="0"/>
                    <w:spacing w:after="1" w:line="200" w:lineRule="atLeast"/>
                    <w:rPr>
                      <w:rFonts w:cs="Arial"/>
                      <w:szCs w:val="20"/>
                    </w:rPr>
                  </w:pPr>
                </w:p>
                <w:p w:rsidR="006A4ADF" w:rsidRDefault="006A4ADF" w:rsidP="006A4ADF">
                  <w:pPr>
                    <w:autoSpaceDE w:val="0"/>
                    <w:autoSpaceDN w:val="0"/>
                    <w:adjustRightInd w:val="0"/>
                    <w:spacing w:after="1" w:line="200" w:lineRule="atLeast"/>
                    <w:rPr>
                      <w:rFonts w:cs="Arial"/>
                      <w:szCs w:val="20"/>
                    </w:rPr>
                  </w:pPr>
                </w:p>
                <w:p w:rsidR="006A4ADF" w:rsidRDefault="006A4ADF" w:rsidP="006A4ADF">
                  <w:pPr>
                    <w:autoSpaceDE w:val="0"/>
                    <w:autoSpaceDN w:val="0"/>
                    <w:adjustRightInd w:val="0"/>
                    <w:spacing w:after="1" w:line="200" w:lineRule="atLeast"/>
                    <w:rPr>
                      <w:rFonts w:cs="Arial"/>
                      <w:szCs w:val="20"/>
                    </w:rPr>
                  </w:pPr>
                </w:p>
                <w:p w:rsidR="006A4ADF" w:rsidRDefault="006A4ADF" w:rsidP="006A4ADF">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EA3FC4" w:rsidRDefault="00EA3FC4"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BC0D7B">
                    <w:rPr>
                      <w:rFonts w:cs="Arial"/>
                      <w:strike/>
                      <w:color w:val="FF0000"/>
                      <w:szCs w:val="20"/>
                    </w:rPr>
                    <w:t>следующего</w:t>
                  </w:r>
                  <w:r>
                    <w:rPr>
                      <w:rFonts w:cs="Arial"/>
                      <w:szCs w:val="20"/>
                    </w:rPr>
                    <w:t xml:space="preserve"> рабочего дня </w:t>
                  </w:r>
                  <w:r w:rsidRPr="00BC0D7B">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BC0D7B" w:rsidRDefault="00C278D1" w:rsidP="00FB0319">
                  <w:pPr>
                    <w:autoSpaceDE w:val="0"/>
                    <w:autoSpaceDN w:val="0"/>
                    <w:adjustRightInd w:val="0"/>
                    <w:spacing w:after="1" w:line="200" w:lineRule="atLeast"/>
                    <w:rPr>
                      <w:rFonts w:cs="Arial"/>
                      <w:strike/>
                      <w:szCs w:val="20"/>
                    </w:rPr>
                  </w:pPr>
                  <w:r w:rsidRPr="00BC0D7B">
                    <w:rPr>
                      <w:rFonts w:cs="Arial"/>
                      <w:strike/>
                      <w:color w:val="FF0000"/>
                      <w:szCs w:val="20"/>
                    </w:rPr>
                    <w:t>299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t>Первичные учетные документы</w:t>
                  </w:r>
                  <w:r>
                    <w:rPr>
                      <w:rFonts w:cs="Arial"/>
                      <w:szCs w:val="20"/>
                    </w:rPr>
                    <w:t xml:space="preserve"> о предоставлении государственной и муниципальной гарантии</w:t>
                  </w:r>
                  <w:r w:rsidRPr="003A51EC">
                    <w:rPr>
                      <w:rFonts w:cs="Arial"/>
                      <w:strike/>
                      <w:color w:val="FF0000"/>
                      <w:szCs w:val="20"/>
                    </w:rPr>
                    <w:t>:</w:t>
                  </w:r>
                  <w:r>
                    <w:rPr>
                      <w:rFonts w:cs="Arial"/>
                      <w:szCs w:val="20"/>
                    </w:rPr>
                    <w:t xml:space="preserve"> договор о предоставлении государственной (муниципальной) гарантии </w:t>
                  </w:r>
                  <w:r w:rsidRPr="003A51EC">
                    <w:rPr>
                      <w:rFonts w:cs="Arial"/>
                      <w:strike/>
                      <w:color w:val="FF0000"/>
                      <w:szCs w:val="20"/>
                    </w:rPr>
                    <w:t>и иные документы</w:t>
                  </w: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t>электронный образ (</w:t>
                  </w:r>
                  <w:r>
                    <w:rPr>
                      <w:rFonts w:cs="Arial"/>
                      <w:szCs w:val="20"/>
                    </w:rPr>
                    <w:t>скан-копия</w:t>
                  </w:r>
                  <w:r w:rsidRPr="003A51EC">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C0D7B">
                    <w:rPr>
                      <w:rFonts w:cs="Arial"/>
                      <w:strike/>
                      <w:color w:val="FF0000"/>
                      <w:szCs w:val="20"/>
                    </w:rPr>
                    <w:t>300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t>Первичные учетные документы</w:t>
                  </w:r>
                  <w:r>
                    <w:rPr>
                      <w:rFonts w:cs="Arial"/>
                      <w:szCs w:val="20"/>
                    </w:rPr>
                    <w:t xml:space="preserve"> о предоставлении государственной и муниципальной гарантии</w:t>
                  </w:r>
                  <w:r w:rsidRPr="003A51EC">
                    <w:rPr>
                      <w:rFonts w:cs="Arial"/>
                      <w:strike/>
                      <w:color w:val="FF0000"/>
                      <w:szCs w:val="20"/>
                    </w:rPr>
                    <w:t>:</w:t>
                  </w:r>
                  <w:r>
                    <w:rPr>
                      <w:rFonts w:cs="Arial"/>
                      <w:szCs w:val="20"/>
                    </w:rPr>
                    <w:t xml:space="preserve"> приказ (решение) об уплате денежной суммы по государственной (муниципальной) гарантии </w:t>
                  </w:r>
                  <w:r w:rsidRPr="003A51EC">
                    <w:rPr>
                      <w:rFonts w:cs="Arial"/>
                      <w:strike/>
                      <w:color w:val="FF0000"/>
                      <w:szCs w:val="20"/>
                    </w:rPr>
                    <w:t>и иные документы</w:t>
                  </w:r>
                </w:p>
                <w:p w:rsidR="006A4ADF" w:rsidRDefault="006A4ADF" w:rsidP="00FB0319">
                  <w:pPr>
                    <w:autoSpaceDE w:val="0"/>
                    <w:autoSpaceDN w:val="0"/>
                    <w:adjustRightInd w:val="0"/>
                    <w:spacing w:after="1" w:line="200" w:lineRule="atLeast"/>
                    <w:rPr>
                      <w:rFonts w:cs="Arial"/>
                      <w:szCs w:val="20"/>
                    </w:rPr>
                  </w:pPr>
                </w:p>
                <w:p w:rsidR="006A4ADF" w:rsidRDefault="006A4ADF"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t>электронный образ (</w:t>
                  </w:r>
                  <w:r>
                    <w:rPr>
                      <w:rFonts w:cs="Arial"/>
                      <w:szCs w:val="20"/>
                    </w:rPr>
                    <w:t>скан-копия</w:t>
                  </w:r>
                  <w:r w:rsidRPr="003A51EC">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t>301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t>Первичные учетные документы</w:t>
                  </w:r>
                  <w:r>
                    <w:rPr>
                      <w:rFonts w:cs="Arial"/>
                      <w:szCs w:val="20"/>
                    </w:rPr>
                    <w:t xml:space="preserve">, подтверждающие перечисления </w:t>
                  </w:r>
                  <w:r>
                    <w:rPr>
                      <w:rFonts w:cs="Arial"/>
                      <w:szCs w:val="20"/>
                    </w:rPr>
                    <w:lastRenderedPageBreak/>
                    <w:t>денежных средств в виде взносов в организации, реализующие цели бюджетных инвестиций</w:t>
                  </w:r>
                  <w:r w:rsidRPr="003A51EC">
                    <w:rPr>
                      <w:rFonts w:cs="Arial"/>
                      <w:strike/>
                      <w:color w:val="FF0000"/>
                      <w:szCs w:val="20"/>
                    </w:rPr>
                    <w:t>: Выписка</w:t>
                  </w:r>
                  <w:r>
                    <w:rPr>
                      <w:rFonts w:cs="Arial"/>
                      <w:szCs w:val="20"/>
                    </w:rPr>
                    <w:t xml:space="preserve"> из лицевого счета получателя бюджетных средств (код формы по КФД 0531759)</w:t>
                  </w:r>
                  <w:r w:rsidRPr="003A51EC">
                    <w:rPr>
                      <w:rFonts w:cs="Arial"/>
                      <w:strike/>
                      <w:color w:val="FF0000"/>
                      <w:szCs w:val="20"/>
                    </w:rPr>
                    <w:t>,</w:t>
                  </w:r>
                  <w:r>
                    <w:rPr>
                      <w:rFonts w:cs="Arial"/>
                      <w:szCs w:val="20"/>
                    </w:rPr>
                    <w:t xml:space="preserve"> с расчетными (платежными) документами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lastRenderedPageBreak/>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следующего рабочего дня со дня </w:t>
                  </w:r>
                  <w:r>
                    <w:rPr>
                      <w:rFonts w:cs="Arial"/>
                      <w:szCs w:val="20"/>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A51EC">
                    <w:rPr>
                      <w:rFonts w:cs="Arial"/>
                      <w:strike/>
                      <w:color w:val="FF0000"/>
                      <w:szCs w:val="20"/>
                    </w:rPr>
                    <w:t>Журналах</w:t>
                  </w:r>
                  <w:r>
                    <w:rPr>
                      <w:rFonts w:cs="Arial"/>
                      <w:szCs w:val="20"/>
                    </w:rPr>
                    <w:t xml:space="preserve"> операций (код формы по ОКУД </w:t>
                  </w:r>
                  <w:r>
                    <w:rPr>
                      <w:rFonts w:cs="Arial"/>
                      <w:szCs w:val="20"/>
                    </w:rPr>
                    <w:lastRenderedPageBreak/>
                    <w:t xml:space="preserve">0504071), </w:t>
                  </w:r>
                  <w:r w:rsidRPr="003A51EC">
                    <w:rPr>
                      <w:rFonts w:cs="Arial"/>
                      <w:strike/>
                      <w:color w:val="FF0000"/>
                      <w:szCs w:val="20"/>
                    </w:rPr>
                    <w:t>установленных правилами организации и ведения бюджетного учета, для отражения в</w:t>
                  </w:r>
                  <w:r>
                    <w:rPr>
                      <w:rFonts w:cs="Arial"/>
                      <w:szCs w:val="20"/>
                    </w:rPr>
                    <w:t xml:space="preserve">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lastRenderedPageBreak/>
                    <w:t>302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C68">
                    <w:rPr>
                      <w:rFonts w:cs="Arial"/>
                      <w:strike/>
                      <w:color w:val="FF0000"/>
                      <w:szCs w:val="20"/>
                    </w:rPr>
                    <w:t>Первичные учетные документы</w:t>
                  </w:r>
                  <w:r>
                    <w:rPr>
                      <w:rFonts w:cs="Arial"/>
                      <w:szCs w:val="20"/>
                    </w:rPr>
                    <w:t>, подтверждающие завершение реализации целей бюджетных инвестиций</w:t>
                  </w:r>
                  <w:r w:rsidRPr="00817C68">
                    <w:rPr>
                      <w:rFonts w:cs="Arial"/>
                      <w:strike/>
                      <w:color w:val="FF0000"/>
                      <w:szCs w:val="20"/>
                    </w:rPr>
                    <w:t>:</w:t>
                  </w:r>
                  <w:r>
                    <w:rPr>
                      <w:rFonts w:cs="Arial"/>
                      <w:szCs w:val="20"/>
                    </w:rPr>
                    <w:t xml:space="preserve"> отчеты организации, реализующей цели бюджетных инвестиций, документы по государственной регистрации права собственности на недвижимость, являющуюся объектом </w:t>
                  </w:r>
                  <w:r w:rsidRPr="00817C68">
                    <w:rPr>
                      <w:rFonts w:cs="Arial"/>
                      <w:strike/>
                      <w:color w:val="FF0000"/>
                      <w:szCs w:val="20"/>
                    </w:rPr>
                    <w:t>капвложений</w:t>
                  </w:r>
                  <w:r>
                    <w:rPr>
                      <w:rFonts w:cs="Arial"/>
                      <w:szCs w:val="20"/>
                    </w:rPr>
                    <w:t xml:space="preserve">, документы по введению в эксплуатацию объектов </w:t>
                  </w:r>
                  <w:r w:rsidRPr="00817C68">
                    <w:rPr>
                      <w:rFonts w:cs="Arial"/>
                      <w:strike/>
                      <w:color w:val="FF0000"/>
                      <w:szCs w:val="20"/>
                    </w:rPr>
                    <w:t>капвложений и иные документы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C68">
                    <w:rPr>
                      <w:rFonts w:cs="Arial"/>
                      <w:strike/>
                      <w:color w:val="FF0000"/>
                      <w:szCs w:val="20"/>
                    </w:rPr>
                    <w:t>электронный образ (</w:t>
                  </w:r>
                  <w:r>
                    <w:rPr>
                      <w:rFonts w:cs="Arial"/>
                      <w:szCs w:val="20"/>
                    </w:rPr>
                    <w:t>скан-копия</w:t>
                  </w:r>
                  <w:r w:rsidRPr="00817C6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t>303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C68">
                    <w:rPr>
                      <w:rFonts w:cs="Arial"/>
                      <w:strike/>
                      <w:color w:val="FF0000"/>
                      <w:szCs w:val="20"/>
                    </w:rPr>
                    <w:t>Первичные учетные документы</w:t>
                  </w:r>
                  <w:r>
                    <w:rPr>
                      <w:rFonts w:cs="Arial"/>
                      <w:szCs w:val="20"/>
                    </w:rPr>
                    <w:t xml:space="preserve">, подтверждающие передачу финансовых активов по договору доверительного управления </w:t>
                  </w:r>
                  <w:r>
                    <w:rPr>
                      <w:rFonts w:cs="Arial"/>
                      <w:szCs w:val="20"/>
                    </w:rPr>
                    <w:lastRenderedPageBreak/>
                    <w:t>управляющей компании</w:t>
                  </w:r>
                  <w:r w:rsidRPr="00817C68">
                    <w:rPr>
                      <w:rFonts w:cs="Arial"/>
                      <w:strike/>
                      <w:color w:val="FF0000"/>
                      <w:szCs w:val="20"/>
                    </w:rPr>
                    <w:t>:</w:t>
                  </w:r>
                  <w:r>
                    <w:rPr>
                      <w:rFonts w:cs="Arial"/>
                      <w:szCs w:val="20"/>
                    </w:rPr>
                    <w:t xml:space="preserve"> договор доверительного управления, акт приема-передачи финансовых активов в доверительное управление </w:t>
                  </w:r>
                  <w:r w:rsidRPr="00817C68">
                    <w:rPr>
                      <w:rFonts w:cs="Arial"/>
                      <w:strike/>
                      <w:color w:val="FF0000"/>
                      <w:szCs w:val="20"/>
                    </w:rPr>
                    <w:t>и иные документы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C68">
                    <w:rPr>
                      <w:rFonts w:cs="Arial"/>
                      <w:strike/>
                      <w:color w:val="FF0000"/>
                      <w:szCs w:val="20"/>
                    </w:rPr>
                    <w:t>электронный образ (</w:t>
                  </w:r>
                  <w:r>
                    <w:rPr>
                      <w:rFonts w:cs="Arial"/>
                      <w:szCs w:val="20"/>
                    </w:rPr>
                    <w:t>скан-копия</w:t>
                  </w:r>
                  <w:r w:rsidRPr="00817C6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t>304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C68">
                    <w:rPr>
                      <w:rFonts w:cs="Arial"/>
                      <w:strike/>
                      <w:color w:val="FF0000"/>
                      <w:szCs w:val="20"/>
                    </w:rPr>
                    <w:t>Первичные учетные документы</w:t>
                  </w:r>
                  <w:r>
                    <w:rPr>
                      <w:rFonts w:cs="Arial"/>
                      <w:szCs w:val="20"/>
                    </w:rPr>
                    <w:t>, повлиявшие на изменение стоимости финансовых активов, переданных по договору доверительного управления управляющей компании</w:t>
                  </w:r>
                  <w:r w:rsidRPr="00817C68">
                    <w:rPr>
                      <w:rFonts w:cs="Arial"/>
                      <w:strike/>
                      <w:color w:val="FF0000"/>
                      <w:szCs w:val="20"/>
                    </w:rPr>
                    <w:t>:</w:t>
                  </w:r>
                  <w:r>
                    <w:rPr>
                      <w:rFonts w:cs="Arial"/>
                      <w:szCs w:val="20"/>
                    </w:rPr>
                    <w:t xml:space="preserve"> отчеты управляющих компаний на 31 декабря, решение (заключение) комиссии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C68">
                    <w:rPr>
                      <w:rFonts w:cs="Arial"/>
                      <w:strike/>
                      <w:color w:val="FF0000"/>
                      <w:szCs w:val="20"/>
                    </w:rPr>
                    <w:t>электронный образ (</w:t>
                  </w:r>
                  <w:r>
                    <w:rPr>
                      <w:rFonts w:cs="Arial"/>
                      <w:szCs w:val="20"/>
                    </w:rPr>
                    <w:t>скан-копия</w:t>
                  </w:r>
                  <w:r w:rsidRPr="00817C6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t>305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C68">
                    <w:rPr>
                      <w:rFonts w:cs="Arial"/>
                      <w:strike/>
                      <w:color w:val="FF0000"/>
                      <w:szCs w:val="20"/>
                    </w:rPr>
                    <w:t>Первичные учетные документы при</w:t>
                  </w:r>
                  <w:r>
                    <w:rPr>
                      <w:rFonts w:cs="Arial"/>
                      <w:szCs w:val="20"/>
                    </w:rPr>
                    <w:t xml:space="preserve"> поступлении от управляющей компании переданных им в доверительное управление финансовых активов</w:t>
                  </w:r>
                  <w:r w:rsidRPr="00817C68">
                    <w:rPr>
                      <w:rFonts w:cs="Arial"/>
                      <w:strike/>
                      <w:color w:val="FF0000"/>
                      <w:szCs w:val="20"/>
                    </w:rPr>
                    <w:t>: акт</w:t>
                  </w:r>
                  <w:r>
                    <w:rPr>
                      <w:rFonts w:cs="Arial"/>
                      <w:szCs w:val="20"/>
                    </w:rPr>
                    <w:t xml:space="preserve"> приема-передачи финансовых активов от управляющих компаний в связи с окончанием доверительного управления </w:t>
                  </w:r>
                  <w:r w:rsidRPr="00817C68">
                    <w:rPr>
                      <w:rFonts w:cs="Arial"/>
                      <w:strike/>
                      <w:color w:val="FF0000"/>
                      <w:szCs w:val="20"/>
                    </w:rPr>
                    <w:t>или иной документ</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C68">
                    <w:rPr>
                      <w:rFonts w:cs="Arial"/>
                      <w:strike/>
                      <w:color w:val="FF0000"/>
                      <w:szCs w:val="20"/>
                    </w:rPr>
                    <w:t>электронный образ (</w:t>
                  </w:r>
                  <w:r>
                    <w:rPr>
                      <w:rFonts w:cs="Arial"/>
                      <w:szCs w:val="20"/>
                    </w:rPr>
                    <w:t>скан-копия</w:t>
                  </w:r>
                  <w:r w:rsidRPr="00817C6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t>306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C68">
                    <w:rPr>
                      <w:rFonts w:cs="Arial"/>
                      <w:strike/>
                      <w:color w:val="FF0000"/>
                      <w:szCs w:val="20"/>
                    </w:rPr>
                    <w:t>Первичные документы</w:t>
                  </w:r>
                  <w:r>
                    <w:rPr>
                      <w:rFonts w:cs="Arial"/>
                      <w:szCs w:val="20"/>
                    </w:rPr>
                    <w:t xml:space="preserve">, </w:t>
                  </w:r>
                  <w:r>
                    <w:rPr>
                      <w:rFonts w:cs="Arial"/>
                      <w:szCs w:val="20"/>
                    </w:rPr>
                    <w:lastRenderedPageBreak/>
                    <w:t xml:space="preserve">подтверждающие получение </w:t>
                  </w:r>
                  <w:r w:rsidRPr="00817C68">
                    <w:rPr>
                      <w:rFonts w:cs="Arial"/>
                      <w:strike/>
                      <w:color w:val="FF0000"/>
                      <w:szCs w:val="20"/>
                    </w:rPr>
                    <w:t>субъектом централизованного учета</w:t>
                  </w:r>
                  <w:r>
                    <w:rPr>
                      <w:rFonts w:cs="Arial"/>
                      <w:szCs w:val="20"/>
                    </w:rPr>
                    <w:t xml:space="preserve"> санаторно-курортных путевок в целях их передачи сотрудникам </w:t>
                  </w:r>
                  <w:r w:rsidRPr="00817C68">
                    <w:rPr>
                      <w:rFonts w:cs="Arial"/>
                      <w:strike/>
                      <w:color w:val="FF0000"/>
                      <w:szCs w:val="20"/>
                    </w:rPr>
                    <w:t>на условиях стопроцентной оплаты санаторно-курортных услуг</w:t>
                  </w:r>
                  <w:r>
                    <w:rPr>
                      <w:rFonts w:cs="Arial"/>
                      <w:szCs w:val="20"/>
                    </w:rPr>
                    <w:t xml:space="preserve"> (акт приема-передачи</w:t>
                  </w:r>
                  <w:r w:rsidRPr="00817C68">
                    <w:rPr>
                      <w:rFonts w:cs="Arial"/>
                      <w:strike/>
                      <w:color w:val="FF0000"/>
                      <w:szCs w:val="20"/>
                    </w:rPr>
                    <w:t>, иной документ</w:t>
                  </w:r>
                  <w:r>
                    <w:rPr>
                      <w:rFonts w:cs="Arial"/>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w:t>
                  </w:r>
                  <w:r>
                    <w:rPr>
                      <w:rFonts w:cs="Arial"/>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C68">
                    <w:rPr>
                      <w:rFonts w:cs="Arial"/>
                      <w:strike/>
                      <w:color w:val="FF0000"/>
                      <w:szCs w:val="20"/>
                    </w:rPr>
                    <w:lastRenderedPageBreak/>
                    <w:t xml:space="preserve">электронный </w:t>
                  </w:r>
                  <w:r w:rsidRPr="00817C68">
                    <w:rPr>
                      <w:rFonts w:cs="Arial"/>
                      <w:strike/>
                      <w:color w:val="FF0000"/>
                      <w:szCs w:val="20"/>
                    </w:rPr>
                    <w:lastRenderedPageBreak/>
                    <w:t>образ (</w:t>
                  </w:r>
                  <w:r>
                    <w:rPr>
                      <w:rFonts w:cs="Arial"/>
                      <w:szCs w:val="20"/>
                    </w:rPr>
                    <w:t>скан-копия</w:t>
                  </w:r>
                  <w:r w:rsidRPr="00817C68">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направление не позднее </w:t>
                  </w:r>
                  <w:r>
                    <w:rPr>
                      <w:rFonts w:cs="Arial"/>
                      <w:szCs w:val="20"/>
                    </w:rPr>
                    <w:lastRenderedPageBreak/>
                    <w:t>следующего рабочего дня со дня подписания (получения)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w:t>
                  </w:r>
                  <w:r>
                    <w:rPr>
                      <w:rFonts w:cs="Arial"/>
                      <w:szCs w:val="20"/>
                    </w:rPr>
                    <w:lastRenderedPageBreak/>
                    <w:t>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w:t>
                  </w:r>
                  <w:r>
                    <w:rPr>
                      <w:rFonts w:cs="Arial"/>
                      <w:szCs w:val="20"/>
                    </w:rPr>
                    <w:lastRenderedPageBreak/>
                    <w:t>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отражение факта </w:t>
                  </w:r>
                  <w:r>
                    <w:rPr>
                      <w:rFonts w:cs="Arial"/>
                      <w:szCs w:val="20"/>
                    </w:rPr>
                    <w:lastRenderedPageBreak/>
                    <w:t>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Журнале </w:t>
                  </w:r>
                  <w:r>
                    <w:rPr>
                      <w:rFonts w:cs="Arial"/>
                      <w:szCs w:val="20"/>
                    </w:rPr>
                    <w:lastRenderedPageBreak/>
                    <w:t>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lastRenderedPageBreak/>
                    <w:t>307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C68">
                    <w:rPr>
                      <w:rFonts w:cs="Arial"/>
                      <w:strike/>
                      <w:color w:val="FF0000"/>
                      <w:szCs w:val="20"/>
                    </w:rPr>
                    <w:t>Первичные документы</w:t>
                  </w:r>
                  <w:r>
                    <w:rPr>
                      <w:rFonts w:cs="Arial"/>
                      <w:szCs w:val="20"/>
                    </w:rPr>
                    <w:t>, подтверждающие лечение сотрудника в медицинской (санаторно-курортной) организации</w:t>
                  </w:r>
                  <w:r w:rsidRPr="00817C68">
                    <w:rPr>
                      <w:rFonts w:cs="Arial"/>
                      <w:strike/>
                      <w:color w:val="FF0000"/>
                      <w:szCs w:val="20"/>
                    </w:rPr>
                    <w:t>:</w:t>
                  </w:r>
                  <w:r>
                    <w:rPr>
                      <w:rFonts w:cs="Arial"/>
                      <w:szCs w:val="20"/>
                    </w:rPr>
                    <w:t xml:space="preserve"> отрывной талон к санаторно-курортной путевке (иной оправдательный документ)</w:t>
                  </w: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электронный образ (</w:t>
                  </w:r>
                  <w:r>
                    <w:rPr>
                      <w:rFonts w:cs="Arial"/>
                      <w:szCs w:val="20"/>
                    </w:rPr>
                    <w:t>скан-копия</w:t>
                  </w:r>
                  <w:r w:rsidRPr="00E35685">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51EC">
                    <w:rPr>
                      <w:rFonts w:cs="Arial"/>
                      <w:strike/>
                      <w:color w:val="FF0000"/>
                      <w:szCs w:val="20"/>
                    </w:rPr>
                    <w:t>308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Концессионное соглашение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электронный образ (</w:t>
                  </w:r>
                  <w:r>
                    <w:rPr>
                      <w:rFonts w:cs="Arial"/>
                      <w:szCs w:val="20"/>
                    </w:rPr>
                    <w:t>скан-копия</w:t>
                  </w:r>
                  <w:r w:rsidRPr="00E35685">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E35685">
                    <w:rPr>
                      <w:rFonts w:cs="Arial"/>
                      <w:strike/>
                      <w:color w:val="FF0000"/>
                      <w:szCs w:val="20"/>
                    </w:rPr>
                    <w:t>1 (одного)</w:t>
                  </w:r>
                  <w:r>
                    <w:rPr>
                      <w:rFonts w:cs="Arial"/>
                      <w:szCs w:val="20"/>
                    </w:rPr>
                    <w:t xml:space="preserve"> рабочего дня </w:t>
                  </w:r>
                  <w:r w:rsidRPr="00E35685">
                    <w:rPr>
                      <w:rFonts w:cs="Arial"/>
                      <w:strike/>
                      <w:color w:val="FF0000"/>
                      <w:szCs w:val="20"/>
                    </w:rPr>
                    <w:t>со дня заключения концессионного соглашения</w:t>
                  </w:r>
                </w:p>
              </w:tc>
              <w:tc>
                <w:tcPr>
                  <w:tcW w:w="938" w:type="dxa"/>
                  <w:tcBorders>
                    <w:top w:val="single" w:sz="4" w:space="0" w:color="auto"/>
                    <w:left w:val="single" w:sz="4" w:space="0" w:color="auto"/>
                    <w:bottom w:val="single" w:sz="4" w:space="0" w:color="auto"/>
                    <w:right w:val="single" w:sz="4" w:space="0" w:color="auto"/>
                  </w:tcBorders>
                </w:tcPr>
                <w:p w:rsidR="00E35685"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E35685">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9F3041" w:rsidRDefault="009F3041"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E35685">
                    <w:rPr>
                      <w:rFonts w:cs="Arial"/>
                      <w:strike/>
                      <w:color w:val="FF0000"/>
                      <w:szCs w:val="20"/>
                    </w:rPr>
                    <w:t>следующего</w:t>
                  </w:r>
                  <w:r>
                    <w:rPr>
                      <w:rFonts w:cs="Arial"/>
                      <w:szCs w:val="20"/>
                    </w:rPr>
                    <w:t xml:space="preserve"> дня </w:t>
                  </w:r>
                  <w:r w:rsidRPr="00E35685">
                    <w:rPr>
                      <w:rFonts w:cs="Arial"/>
                      <w:strike/>
                      <w:color w:val="FF0000"/>
                      <w:szCs w:val="20"/>
                    </w:rPr>
                    <w:t>со дня</w:t>
                  </w:r>
                  <w:r>
                    <w:rPr>
                      <w:rFonts w:cs="Arial"/>
                      <w:szCs w:val="20"/>
                    </w:rPr>
                    <w:t xml:space="preserve"> получения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w:t>
                  </w:r>
                  <w:r w:rsidRPr="00E35685">
                    <w:rPr>
                      <w:rFonts w:cs="Arial"/>
                      <w:strike/>
                      <w:color w:val="FF0000"/>
                      <w:szCs w:val="20"/>
                    </w:rPr>
                    <w:t>в учете</w:t>
                  </w:r>
                  <w:r>
                    <w:rPr>
                      <w:rFonts w:cs="Arial"/>
                      <w:szCs w:val="20"/>
                    </w:rPr>
                    <w:t xml:space="preserve">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lastRenderedPageBreak/>
                    <w:t>309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Информация, предоставленная концессионером</w:t>
                  </w:r>
                  <w:r>
                    <w:rPr>
                      <w:rFonts w:cs="Arial"/>
                      <w:szCs w:val="20"/>
                    </w:rPr>
                    <w:t xml:space="preserve"> о сумме инвестиций концессионера на создание и (или) реконструкцию объекта концессионного соглашения</w:t>
                  </w: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электронный образ (</w:t>
                  </w:r>
                  <w:r>
                    <w:rPr>
                      <w:rFonts w:cs="Arial"/>
                      <w:szCs w:val="20"/>
                    </w:rPr>
                    <w:t>скан-копия</w:t>
                  </w:r>
                  <w:r w:rsidRPr="00E35685">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E35685">
                    <w:rPr>
                      <w:rFonts w:cs="Arial"/>
                      <w:strike/>
                      <w:color w:val="FF0000"/>
                      <w:szCs w:val="20"/>
                    </w:rPr>
                    <w:t>1 (одного)</w:t>
                  </w:r>
                  <w:r>
                    <w:rPr>
                      <w:rFonts w:cs="Arial"/>
                      <w:szCs w:val="20"/>
                    </w:rPr>
                    <w:t xml:space="preserve"> рабочего дня </w:t>
                  </w:r>
                  <w:r w:rsidRPr="00E35685">
                    <w:rPr>
                      <w:rFonts w:cs="Arial"/>
                      <w:strike/>
                      <w:color w:val="FF0000"/>
                      <w:szCs w:val="20"/>
                    </w:rPr>
                    <w:t>со дня получения информации (но не реже 1 раза в 6 месяцев)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E35685">
                    <w:rPr>
                      <w:rFonts w:cs="Arial"/>
                      <w:strike/>
                      <w:color w:val="FF0000"/>
                      <w:szCs w:val="20"/>
                    </w:rPr>
                    <w:t>следующего</w:t>
                  </w:r>
                  <w:r>
                    <w:rPr>
                      <w:rFonts w:cs="Arial"/>
                      <w:szCs w:val="20"/>
                    </w:rPr>
                    <w:t xml:space="preserve"> рабочего дня </w:t>
                  </w:r>
                  <w:r w:rsidRPr="00E35685">
                    <w:rPr>
                      <w:rFonts w:cs="Arial"/>
                      <w:strike/>
                      <w:color w:val="FF0000"/>
                      <w:szCs w:val="20"/>
                    </w:rPr>
                    <w:t>со дня</w:t>
                  </w:r>
                  <w:r>
                    <w:rPr>
                      <w:rFonts w:cs="Arial"/>
                      <w:szCs w:val="20"/>
                    </w:rPr>
                    <w:t xml:space="preserve"> получения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w:t>
                  </w:r>
                  <w:r w:rsidRPr="00E35685">
                    <w:rPr>
                      <w:rFonts w:cs="Arial"/>
                      <w:strike/>
                      <w:color w:val="FF0000"/>
                      <w:szCs w:val="20"/>
                    </w:rPr>
                    <w:t>в учете</w:t>
                  </w:r>
                  <w:r>
                    <w:rPr>
                      <w:rFonts w:cs="Arial"/>
                      <w:szCs w:val="20"/>
                    </w:rPr>
                    <w:t xml:space="preserve">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310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Первичные документы</w:t>
                  </w:r>
                  <w:r>
                    <w:rPr>
                      <w:rFonts w:cs="Arial"/>
                      <w:szCs w:val="20"/>
                    </w:rPr>
                    <w:t xml:space="preserve">, подтверждающие государственную регистрацию права собственности </w:t>
                  </w:r>
                  <w:proofErr w:type="spellStart"/>
                  <w:r w:rsidRPr="005B3BAD">
                    <w:rPr>
                      <w:rFonts w:cs="Arial"/>
                      <w:szCs w:val="20"/>
                    </w:rPr>
                    <w:t>концедента</w:t>
                  </w:r>
                  <w:proofErr w:type="spellEnd"/>
                  <w:r>
                    <w:rPr>
                      <w:rFonts w:cs="Arial"/>
                      <w:szCs w:val="20"/>
                    </w:rPr>
                    <w:t xml:space="preserve"> на созданный объект концессионного соглашения или ввод в эксплуатацию реконструированного объекта концессионного соглашения (Выписка из ЕГРН, Акт ввода объекта в эксплуатацию и </w:t>
                  </w:r>
                  <w:r w:rsidRPr="00A44492">
                    <w:rPr>
                      <w:rFonts w:cs="Arial"/>
                      <w:strike/>
                      <w:color w:val="FF0000"/>
                      <w:szCs w:val="20"/>
                    </w:rPr>
                    <w:t>иные</w:t>
                  </w:r>
                  <w:r>
                    <w:rPr>
                      <w:rFonts w:cs="Arial"/>
                      <w:szCs w:val="20"/>
                    </w:rPr>
                    <w:t xml:space="preserve"> документы)</w:t>
                  </w: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4492">
                    <w:rPr>
                      <w:rFonts w:cs="Arial"/>
                      <w:strike/>
                      <w:color w:val="FF0000"/>
                      <w:szCs w:val="20"/>
                    </w:rPr>
                    <w:t>электронный образ (</w:t>
                  </w:r>
                  <w:r>
                    <w:rPr>
                      <w:rFonts w:cs="Arial"/>
                      <w:szCs w:val="20"/>
                    </w:rPr>
                    <w:t>скан-копия</w:t>
                  </w:r>
                  <w:r w:rsidRPr="00A4449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A44492">
                    <w:rPr>
                      <w:rFonts w:cs="Arial"/>
                      <w:strike/>
                      <w:color w:val="FF0000"/>
                      <w:szCs w:val="20"/>
                    </w:rPr>
                    <w:t>1 (одного)</w:t>
                  </w:r>
                  <w:r>
                    <w:rPr>
                      <w:rFonts w:cs="Arial"/>
                      <w:szCs w:val="20"/>
                    </w:rPr>
                    <w:t xml:space="preserve"> рабочего дня </w:t>
                  </w:r>
                  <w:r w:rsidRPr="00A44492">
                    <w:rPr>
                      <w:rFonts w:cs="Arial"/>
                      <w:strike/>
                      <w:color w:val="FF0000"/>
                      <w:szCs w:val="20"/>
                    </w:rPr>
                    <w:t>со дня подписания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A44492">
                    <w:rPr>
                      <w:rFonts w:cs="Arial"/>
                      <w:strike/>
                      <w:color w:val="FF0000"/>
                      <w:szCs w:val="20"/>
                    </w:rPr>
                    <w:t>следующего</w:t>
                  </w:r>
                  <w:r>
                    <w:rPr>
                      <w:rFonts w:cs="Arial"/>
                      <w:szCs w:val="20"/>
                    </w:rPr>
                    <w:t xml:space="preserve"> рабочего дня </w:t>
                  </w:r>
                  <w:r w:rsidRPr="00A44492">
                    <w:rPr>
                      <w:rFonts w:cs="Arial"/>
                      <w:strike/>
                      <w:color w:val="FF0000"/>
                      <w:szCs w:val="20"/>
                    </w:rPr>
                    <w:t>со дня</w:t>
                  </w:r>
                  <w:r>
                    <w:rPr>
                      <w:rFonts w:cs="Arial"/>
                      <w:szCs w:val="20"/>
                    </w:rPr>
                    <w:t xml:space="preserve"> получения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отражение </w:t>
                  </w:r>
                  <w:r w:rsidRPr="00A44492">
                    <w:rPr>
                      <w:rFonts w:cs="Arial"/>
                      <w:strike/>
                      <w:color w:val="FF0000"/>
                      <w:szCs w:val="20"/>
                    </w:rPr>
                    <w:t>в учете</w:t>
                  </w:r>
                  <w:r>
                    <w:rPr>
                      <w:rFonts w:cs="Arial"/>
                      <w:szCs w:val="20"/>
                    </w:rPr>
                    <w:t xml:space="preserve">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311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Долгосрочный договор строительного подряда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A44492">
                    <w:rPr>
                      <w:rFonts w:cs="Arial"/>
                      <w:strike/>
                      <w:color w:val="FF0000"/>
                      <w:szCs w:val="20"/>
                    </w:rPr>
                    <w:t>1 (одного)</w:t>
                  </w:r>
                  <w:r>
                    <w:rPr>
                      <w:rFonts w:cs="Arial"/>
                      <w:szCs w:val="20"/>
                    </w:rPr>
                    <w:t xml:space="preserve"> рабочего дня </w:t>
                  </w:r>
                  <w:r w:rsidRPr="00A44492">
                    <w:rPr>
                      <w:rFonts w:cs="Arial"/>
                      <w:strike/>
                      <w:color w:val="FF0000"/>
                      <w:szCs w:val="20"/>
                    </w:rPr>
                    <w:t>со дня заключения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A44492">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312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Заключение по проценту исполнения объема работ</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4492">
                    <w:rPr>
                      <w:rFonts w:cs="Arial"/>
                      <w:strike/>
                      <w:color w:val="FF0000"/>
                      <w:szCs w:val="20"/>
                    </w:rPr>
                    <w:t>электронный образ (</w:t>
                  </w:r>
                  <w:r>
                    <w:rPr>
                      <w:rFonts w:cs="Arial"/>
                      <w:szCs w:val="20"/>
                    </w:rPr>
                    <w:t>скан-копия</w:t>
                  </w:r>
                  <w:r w:rsidRPr="00A4449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A44492">
                    <w:rPr>
                      <w:rFonts w:cs="Arial"/>
                      <w:strike/>
                      <w:color w:val="FF0000"/>
                      <w:szCs w:val="20"/>
                    </w:rPr>
                    <w:t>1 (одного)</w:t>
                  </w:r>
                  <w:r>
                    <w:rPr>
                      <w:rFonts w:cs="Arial"/>
                      <w:szCs w:val="20"/>
                    </w:rPr>
                    <w:t xml:space="preserve"> рабочего дня </w:t>
                  </w:r>
                  <w:r w:rsidRPr="00A44492">
                    <w:rPr>
                      <w:rFonts w:cs="Arial"/>
                      <w:strike/>
                      <w:color w:val="FF0000"/>
                      <w:szCs w:val="20"/>
                    </w:rPr>
                    <w:t>со дня</w:t>
                  </w:r>
                  <w:r>
                    <w:rPr>
                      <w:rFonts w:cs="Arial"/>
                      <w:szCs w:val="20"/>
                    </w:rPr>
                    <w:t xml:space="preserve">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A44492">
                    <w:rPr>
                      <w:rFonts w:cs="Arial"/>
                      <w:strike/>
                      <w:color w:val="FF0000"/>
                      <w:szCs w:val="20"/>
                    </w:rPr>
                    <w:t>следующего</w:t>
                  </w:r>
                  <w:r>
                    <w:rPr>
                      <w:rFonts w:cs="Arial"/>
                      <w:szCs w:val="20"/>
                    </w:rPr>
                    <w:t xml:space="preserve"> рабочего дня </w:t>
                  </w:r>
                  <w:r w:rsidRPr="00A44492">
                    <w:rPr>
                      <w:rFonts w:cs="Arial"/>
                      <w:strike/>
                      <w:color w:val="FF0000"/>
                      <w:szCs w:val="20"/>
                    </w:rPr>
                    <w:t>со дня</w:t>
                  </w:r>
                  <w:r>
                    <w:rPr>
                      <w:rFonts w:cs="Arial"/>
                      <w:szCs w:val="20"/>
                    </w:rPr>
                    <w:t xml:space="preserve"> получения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расчет доходов по долгосрочному договору строительного подряда к предъявлению за отчетный период;</w:t>
                  </w:r>
                </w:p>
                <w:p w:rsidR="00E35685"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w:t>
                  </w:r>
                  <w:r w:rsidR="00A44492">
                    <w:rPr>
                      <w:rFonts w:cs="Arial"/>
                      <w:szCs w:val="20"/>
                    </w:rPr>
                    <w:t>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44492">
                    <w:rPr>
                      <w:rFonts w:cs="Arial"/>
                      <w:strike/>
                      <w:color w:val="FF0000"/>
                      <w:szCs w:val="20"/>
                    </w:rPr>
                    <w:t>регистрах бухгалтерского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313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Первичный документ, подтверждающий выполнение этапов работ/полного исполнения обязательств по долгосрочному договору строительного подряда (Акт выполненных работ или иной документ, установленный условиями долгосрочного договора)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313.1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4492">
                    <w:rPr>
                      <w:rFonts w:cs="Arial"/>
                      <w:strike/>
                      <w:color w:val="FF0000"/>
                      <w:szCs w:val="20"/>
                    </w:rPr>
                    <w:t>Первичный документ</w:t>
                  </w:r>
                  <w:r>
                    <w:rPr>
                      <w:rFonts w:cs="Arial"/>
                      <w:szCs w:val="20"/>
                    </w:rPr>
                    <w:t xml:space="preserve">, </w:t>
                  </w:r>
                  <w:r>
                    <w:rPr>
                      <w:rFonts w:cs="Arial"/>
                      <w:szCs w:val="20"/>
                    </w:rPr>
                    <w:lastRenderedPageBreak/>
                    <w:t xml:space="preserve">подтверждающий выполнение этапов работ/полного исполнения обязательств по долгосрочному договору строительного подряда (Акт выполненных работ или </w:t>
                  </w:r>
                  <w:r w:rsidRPr="00A44492">
                    <w:rPr>
                      <w:rFonts w:cs="Arial"/>
                      <w:strike/>
                      <w:color w:val="FF0000"/>
                      <w:szCs w:val="20"/>
                    </w:rPr>
                    <w:t>иной</w:t>
                  </w:r>
                  <w:r>
                    <w:rPr>
                      <w:rFonts w:cs="Arial"/>
                      <w:szCs w:val="20"/>
                    </w:rPr>
                    <w:t xml:space="preserve"> документ, установленный условиями долгосрочного договора)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w:t>
                  </w:r>
                  <w:r>
                    <w:rPr>
                      <w:rFonts w:cs="Arial"/>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44492">
                    <w:rPr>
                      <w:rFonts w:cs="Arial"/>
                      <w:strike/>
                      <w:color w:val="FF0000"/>
                      <w:szCs w:val="20"/>
                    </w:rPr>
                    <w:lastRenderedPageBreak/>
                    <w:t xml:space="preserve">электронный </w:t>
                  </w:r>
                  <w:r w:rsidRPr="00A44492">
                    <w:rPr>
                      <w:rFonts w:cs="Arial"/>
                      <w:strike/>
                      <w:color w:val="FF0000"/>
                      <w:szCs w:val="20"/>
                    </w:rPr>
                    <w:lastRenderedPageBreak/>
                    <w:t>образ (</w:t>
                  </w:r>
                  <w:r>
                    <w:rPr>
                      <w:rFonts w:cs="Arial"/>
                      <w:szCs w:val="20"/>
                    </w:rPr>
                    <w:t>скан-копия</w:t>
                  </w:r>
                  <w:r w:rsidRPr="00A4449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направление не позднее </w:t>
                  </w:r>
                  <w:r w:rsidRPr="00A44492">
                    <w:rPr>
                      <w:rFonts w:cs="Arial"/>
                      <w:strike/>
                      <w:color w:val="FF0000"/>
                      <w:szCs w:val="20"/>
                    </w:rPr>
                    <w:t xml:space="preserve">1 </w:t>
                  </w:r>
                  <w:r w:rsidRPr="00A44492">
                    <w:rPr>
                      <w:rFonts w:cs="Arial"/>
                      <w:strike/>
                      <w:color w:val="FF0000"/>
                      <w:szCs w:val="20"/>
                    </w:rPr>
                    <w:lastRenderedPageBreak/>
                    <w:t>(одного)</w:t>
                  </w:r>
                  <w:r>
                    <w:rPr>
                      <w:rFonts w:cs="Arial"/>
                      <w:szCs w:val="20"/>
                    </w:rPr>
                    <w:t xml:space="preserve"> рабочего дня </w:t>
                  </w:r>
                  <w:r w:rsidRPr="00A44492">
                    <w:rPr>
                      <w:rFonts w:cs="Arial"/>
                      <w:strike/>
                      <w:color w:val="FF0000"/>
                      <w:szCs w:val="20"/>
                    </w:rPr>
                    <w:t>со дня получения (</w:t>
                  </w:r>
                  <w:r>
                    <w:rPr>
                      <w:rFonts w:cs="Arial"/>
                      <w:szCs w:val="20"/>
                    </w:rPr>
                    <w:t>подписания</w:t>
                  </w:r>
                  <w:r w:rsidRPr="00A44492">
                    <w:rPr>
                      <w:rFonts w:cs="Arial"/>
                      <w:strike/>
                      <w:color w:val="FF0000"/>
                      <w:szCs w:val="20"/>
                    </w:rPr>
                    <w:t>)</w:t>
                  </w:r>
                  <w:r>
                    <w:rPr>
                      <w:rFonts w:cs="Arial"/>
                      <w:szCs w:val="20"/>
                    </w:rPr>
                    <w:t xml:space="preserve">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w:t>
                  </w:r>
                  <w:r>
                    <w:rPr>
                      <w:rFonts w:cs="Arial"/>
                      <w:szCs w:val="20"/>
                    </w:rPr>
                    <w:lastRenderedPageBreak/>
                    <w:t>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A44492">
                    <w:rPr>
                      <w:rFonts w:cs="Arial"/>
                      <w:strike/>
                      <w:color w:val="FF0000"/>
                      <w:szCs w:val="20"/>
                    </w:rPr>
                    <w:t>1 (одного)</w:t>
                  </w:r>
                  <w:r>
                    <w:rPr>
                      <w:rFonts w:cs="Arial"/>
                      <w:szCs w:val="20"/>
                    </w:rPr>
                    <w:t xml:space="preserve"> </w:t>
                  </w:r>
                  <w:r>
                    <w:rPr>
                      <w:rFonts w:cs="Arial"/>
                      <w:szCs w:val="20"/>
                    </w:rPr>
                    <w:lastRenderedPageBreak/>
                    <w:t xml:space="preserve">рабочего дня </w:t>
                  </w:r>
                  <w:r w:rsidRPr="00A44492">
                    <w:rPr>
                      <w:rFonts w:cs="Arial"/>
                      <w:strike/>
                      <w:color w:val="FF0000"/>
                      <w:szCs w:val="20"/>
                    </w:rPr>
                    <w:t>со дня</w:t>
                  </w:r>
                  <w:r>
                    <w:rPr>
                      <w:rFonts w:cs="Arial"/>
                      <w:szCs w:val="20"/>
                    </w:rPr>
                    <w:t xml:space="preserve"> получения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отражение факта </w:t>
                  </w:r>
                  <w:r>
                    <w:rPr>
                      <w:rFonts w:cs="Arial"/>
                      <w:szCs w:val="20"/>
                    </w:rPr>
                    <w:lastRenderedPageBreak/>
                    <w:t>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A44492">
                    <w:rPr>
                      <w:rFonts w:cs="Arial"/>
                      <w:strike/>
                      <w:color w:val="FF0000"/>
                      <w:szCs w:val="20"/>
                    </w:rPr>
                    <w:t xml:space="preserve">регистрах </w:t>
                  </w:r>
                  <w:r w:rsidRPr="00A44492">
                    <w:rPr>
                      <w:rFonts w:cs="Arial"/>
                      <w:strike/>
                      <w:color w:val="FF0000"/>
                      <w:szCs w:val="20"/>
                    </w:rPr>
                    <w:lastRenderedPageBreak/>
                    <w:t>бухгалтерского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E35685" w:rsidRDefault="00C278D1" w:rsidP="00FB0319">
                  <w:pPr>
                    <w:autoSpaceDE w:val="0"/>
                    <w:autoSpaceDN w:val="0"/>
                    <w:adjustRightInd w:val="0"/>
                    <w:spacing w:after="1" w:line="200" w:lineRule="atLeast"/>
                    <w:rPr>
                      <w:rFonts w:cs="Arial"/>
                      <w:strike/>
                      <w:szCs w:val="20"/>
                    </w:rPr>
                  </w:pPr>
                  <w:r w:rsidRPr="00E35685">
                    <w:rPr>
                      <w:rFonts w:cs="Arial"/>
                      <w:strike/>
                      <w:color w:val="FF0000"/>
                      <w:szCs w:val="20"/>
                    </w:rPr>
                    <w:lastRenderedPageBreak/>
                    <w:t>313.2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Первичный документ, подтверждающий выполнение этапов работ/полного исполнения обязательств по долгосрочному договору строительного подряда (Акт выполненных работ или иной документ, установленный условиями долгосрочного договора)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формирование, подписание электронной подписью средствами ГИИС "Электронный бюджет"; направление не позднее 1 (одного) рабочего дня со дня получения документа, подписанного заказчиком средствами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уполномоченное лицо субъекта централизованного учета, уполномоченное лицо заказчика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не позднее 1 (одного) рабочего дня со дня получения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35685">
                    <w:rPr>
                      <w:rFonts w:cs="Arial"/>
                      <w:strike/>
                      <w:color w:val="FF0000"/>
                      <w:szCs w:val="20"/>
                    </w:rPr>
                    <w:t>для отражения в регистрах бухгалтерского учета</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34" w:name="Р1_20"/>
                  <w:bookmarkEnd w:id="34"/>
                  <w:r>
                    <w:rPr>
                      <w:rFonts w:cs="Arial"/>
                      <w:szCs w:val="20"/>
                    </w:rPr>
                    <w:t>18. Инвентаризация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314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Приказ о создании</w:t>
                  </w:r>
                  <w:r>
                    <w:rPr>
                      <w:rFonts w:cs="Arial"/>
                      <w:szCs w:val="20"/>
                    </w:rPr>
                    <w:t xml:space="preserve"> инвентаризационной комиссии </w:t>
                  </w:r>
                  <w:r w:rsidRPr="003B3B5E">
                    <w:rPr>
                      <w:rFonts w:cs="Arial"/>
                      <w:strike/>
                      <w:color w:val="FF0000"/>
                      <w:szCs w:val="20"/>
                    </w:rPr>
                    <w:t>(с изменениями и дополнениями)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электронный образ (</w:t>
                  </w:r>
                  <w:r>
                    <w:rPr>
                      <w:rFonts w:cs="Arial"/>
                      <w:szCs w:val="20"/>
                    </w:rPr>
                    <w:t>скан-копия</w:t>
                  </w:r>
                  <w:r w:rsidRPr="003B3B5E">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3B3B5E">
                    <w:rPr>
                      <w:rFonts w:cs="Arial"/>
                      <w:strike/>
                      <w:color w:val="FF0000"/>
                      <w:szCs w:val="20"/>
                    </w:rPr>
                    <w:t>следующего рабочего дня со дня</w:t>
                  </w:r>
                  <w:r>
                    <w:rPr>
                      <w:rFonts w:cs="Arial"/>
                      <w:szCs w:val="20"/>
                    </w:rPr>
                    <w:t xml:space="preserve"> утверждения </w:t>
                  </w:r>
                  <w:r w:rsidRPr="003B3B5E">
                    <w:rPr>
                      <w:rFonts w:cs="Arial"/>
                      <w:strike/>
                      <w:color w:val="FF0000"/>
                      <w:szCs w:val="20"/>
                    </w:rPr>
                    <w:t>приказа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p w:rsidR="00A44492" w:rsidRDefault="00A44492" w:rsidP="00FB0319">
                  <w:pPr>
                    <w:autoSpaceDE w:val="0"/>
                    <w:autoSpaceDN w:val="0"/>
                    <w:adjustRightInd w:val="0"/>
                    <w:spacing w:after="1" w:line="200" w:lineRule="atLeast"/>
                    <w:rPr>
                      <w:rFonts w:cs="Arial"/>
                      <w:szCs w:val="20"/>
                    </w:rPr>
                  </w:pPr>
                </w:p>
                <w:p w:rsidR="00A44492" w:rsidRDefault="00A44492" w:rsidP="00FB0319">
                  <w:pPr>
                    <w:autoSpaceDE w:val="0"/>
                    <w:autoSpaceDN w:val="0"/>
                    <w:adjustRightInd w:val="0"/>
                    <w:spacing w:after="1" w:line="200" w:lineRule="atLeast"/>
                    <w:rPr>
                      <w:rFonts w:cs="Arial"/>
                      <w:szCs w:val="20"/>
                    </w:rPr>
                  </w:pPr>
                </w:p>
                <w:p w:rsidR="00A44492" w:rsidRDefault="00A44492" w:rsidP="00FB0319">
                  <w:pPr>
                    <w:autoSpaceDE w:val="0"/>
                    <w:autoSpaceDN w:val="0"/>
                    <w:adjustRightInd w:val="0"/>
                    <w:spacing w:after="1" w:line="200" w:lineRule="atLeast"/>
                    <w:rPr>
                      <w:rFonts w:cs="Arial"/>
                      <w:szCs w:val="20"/>
                    </w:rPr>
                  </w:pPr>
                </w:p>
                <w:p w:rsidR="00A44492" w:rsidRDefault="00A44492" w:rsidP="00FB0319">
                  <w:pPr>
                    <w:autoSpaceDE w:val="0"/>
                    <w:autoSpaceDN w:val="0"/>
                    <w:adjustRightInd w:val="0"/>
                    <w:spacing w:after="1" w:line="200" w:lineRule="atLeast"/>
                    <w:rPr>
                      <w:rFonts w:cs="Arial"/>
                      <w:szCs w:val="20"/>
                    </w:rPr>
                  </w:pPr>
                </w:p>
                <w:p w:rsidR="00A44492" w:rsidRDefault="00A44492" w:rsidP="00FB0319">
                  <w:pPr>
                    <w:autoSpaceDE w:val="0"/>
                    <w:autoSpaceDN w:val="0"/>
                    <w:adjustRightInd w:val="0"/>
                    <w:spacing w:after="1" w:line="200" w:lineRule="atLeast"/>
                    <w:rPr>
                      <w:rFonts w:cs="Arial"/>
                      <w:szCs w:val="20"/>
                    </w:rPr>
                  </w:pPr>
                </w:p>
                <w:p w:rsidR="00A44492" w:rsidRDefault="00A44492" w:rsidP="00FB0319">
                  <w:pPr>
                    <w:autoSpaceDE w:val="0"/>
                    <w:autoSpaceDN w:val="0"/>
                    <w:adjustRightInd w:val="0"/>
                    <w:spacing w:after="1" w:line="200" w:lineRule="atLeast"/>
                    <w:rPr>
                      <w:rFonts w:cs="Arial"/>
                      <w:szCs w:val="20"/>
                    </w:rPr>
                  </w:pPr>
                </w:p>
                <w:p w:rsidR="00A44492" w:rsidRDefault="00A44492" w:rsidP="00FB0319">
                  <w:pPr>
                    <w:autoSpaceDE w:val="0"/>
                    <w:autoSpaceDN w:val="0"/>
                    <w:adjustRightInd w:val="0"/>
                    <w:spacing w:after="1" w:line="200" w:lineRule="atLeast"/>
                    <w:rPr>
                      <w:rFonts w:cs="Arial"/>
                      <w:szCs w:val="20"/>
                    </w:rPr>
                  </w:pPr>
                </w:p>
                <w:p w:rsidR="00A44492" w:rsidRDefault="00A44492"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3B3B5E">
                    <w:rPr>
                      <w:rFonts w:cs="Arial"/>
                      <w:strike/>
                      <w:color w:val="FF0000"/>
                      <w:szCs w:val="20"/>
                    </w:rPr>
                    <w:t>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формирование справочника членов</w:t>
                  </w:r>
                  <w:r>
                    <w:rPr>
                      <w:rFonts w:cs="Arial"/>
                      <w:szCs w:val="20"/>
                    </w:rPr>
                    <w:t xml:space="preserve"> комиссии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3B3B5E">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lastRenderedPageBreak/>
                    <w:t>315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Решение о проведении инвентаризации (код формы по ОКУД 0510439)</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не позднее 5 рабочих дней до начала проведения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 инвентаризационная комиссия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дня начала инвентаризации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3B3B5E">
                    <w:rPr>
                      <w:rFonts w:cs="Arial"/>
                      <w:strike/>
                      <w:color w:val="FF0000"/>
                      <w:szCs w:val="20"/>
                    </w:rPr>
                    <w:t>проектов</w:t>
                  </w:r>
                  <w:r>
                    <w:rPr>
                      <w:rFonts w:cs="Arial"/>
                      <w:szCs w:val="20"/>
                    </w:rPr>
                    <w:t xml:space="preserve"> инвентаризационных описей</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направления проектов инвентаризационных описей в субъект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316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Изменение Решения о проведении инвентаризации (код формы по ОКУД 0510447) &lt;</w:t>
                  </w:r>
                  <w:r w:rsidRPr="003B3B5E">
                    <w:rPr>
                      <w:rFonts w:cs="Arial"/>
                      <w:strike/>
                      <w:color w:val="FF0000"/>
                      <w:szCs w:val="20"/>
                    </w:rPr>
                    <w:t>96</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не позднее 2 рабочих дней до начала проведения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 инвентаризационная комиссия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дня начала инвентаризации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3B3B5E">
                    <w:rPr>
                      <w:rFonts w:cs="Arial"/>
                      <w:strike/>
                      <w:color w:val="FF0000"/>
                      <w:szCs w:val="20"/>
                    </w:rPr>
                    <w:t>проектов</w:t>
                  </w:r>
                  <w:r>
                    <w:rPr>
                      <w:rFonts w:cs="Arial"/>
                      <w:szCs w:val="20"/>
                    </w:rPr>
                    <w:t xml:space="preserve"> инвентаризационных описей</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направления проектов инвентаризационных описей в субъект 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317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Инвентаризационная опись ценных бумаг (код формы по ОКУД 0504081) &lt;</w:t>
                  </w:r>
                  <w:r w:rsidRPr="003B3B5E">
                    <w:rPr>
                      <w:rFonts w:cs="Arial"/>
                      <w:strike/>
                      <w:color w:val="FF0000"/>
                      <w:szCs w:val="20"/>
                    </w:rPr>
                    <w:t>97</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318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Инвентаризационная опись задолженности по кредитам, займам (ссудам) </w:t>
                  </w:r>
                  <w:r>
                    <w:rPr>
                      <w:rFonts w:cs="Arial"/>
                      <w:szCs w:val="20"/>
                    </w:rPr>
                    <w:lastRenderedPageBreak/>
                    <w:t>(код формы по ОКУД 0504083) &lt;</w:t>
                  </w:r>
                  <w:r w:rsidRPr="001D139B">
                    <w:rPr>
                      <w:rFonts w:cs="Arial"/>
                      <w:strike/>
                      <w:color w:val="FF0000"/>
                      <w:szCs w:val="20"/>
                    </w:rPr>
                    <w:t>98</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и </w:t>
                  </w:r>
                  <w:r>
                    <w:rPr>
                      <w:rFonts w:cs="Arial"/>
                      <w:szCs w:val="20"/>
                    </w:rPr>
                    <w:lastRenderedPageBreak/>
                    <w:t>направление в субъект централизованного учета не позднее дня начала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ответственные лица уполномоченной </w:t>
                  </w:r>
                  <w:r>
                    <w:rPr>
                      <w:rFonts w:cs="Arial"/>
                      <w:szCs w:val="20"/>
                    </w:rPr>
                    <w:lastRenderedPageBreak/>
                    <w:t>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lastRenderedPageBreak/>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319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Инвентаризационная опись состояния государственного долга Российской Федерации в ценных бумагах (код формы по ОКУД 0504084) &lt;</w:t>
                  </w:r>
                  <w:r w:rsidRPr="001D139B">
                    <w:rPr>
                      <w:rFonts w:cs="Arial"/>
                      <w:strike/>
                      <w:color w:val="FF0000"/>
                      <w:szCs w:val="20"/>
                    </w:rPr>
                    <w:t>99</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D773FD"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320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Инвентаризационная опись состояния государственного долга Российской Федерации по полученным кредитам и предоставленным гарантиям (код формы по ОКУД 0504085) &lt;</w:t>
                  </w:r>
                  <w:r w:rsidRPr="001D139B">
                    <w:rPr>
                      <w:rFonts w:cs="Arial"/>
                      <w:strike/>
                      <w:color w:val="FF0000"/>
                      <w:szCs w:val="20"/>
                    </w:rPr>
                    <w:t>100</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773FD">
                    <w:rPr>
                      <w:rFonts w:cs="Arial"/>
                      <w:strike/>
                      <w:color w:val="FF0000"/>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321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Инвентаризационная опись (сличительная ведомость) бланков строгой отчетности и денежных документов (код формы по ОКУД </w:t>
                  </w:r>
                  <w:r w:rsidRPr="001D139B">
                    <w:rPr>
                      <w:rFonts w:cs="Arial"/>
                      <w:strike/>
                      <w:color w:val="FF0000"/>
                      <w:szCs w:val="20"/>
                    </w:rPr>
                    <w:t>0504086</w:t>
                  </w:r>
                  <w:r>
                    <w:rPr>
                      <w:rFonts w:cs="Arial"/>
                      <w:szCs w:val="20"/>
                    </w:rPr>
                    <w:t>) &lt;</w:t>
                  </w:r>
                  <w:r w:rsidRPr="001D139B">
                    <w:rPr>
                      <w:rFonts w:cs="Arial"/>
                      <w:strike/>
                      <w:color w:val="FF0000"/>
                      <w:szCs w:val="20"/>
                    </w:rPr>
                    <w:t>101</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322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Инвентаризационная опись (сличительная ведомость) по объектам нефинансовых активов (код формы по ОКУД </w:t>
                  </w:r>
                  <w:r w:rsidRPr="001D139B">
                    <w:rPr>
                      <w:rFonts w:cs="Arial"/>
                      <w:strike/>
                      <w:color w:val="FF0000"/>
                      <w:szCs w:val="20"/>
                    </w:rPr>
                    <w:t>0504087</w:t>
                  </w:r>
                  <w:r>
                    <w:rPr>
                      <w:rFonts w:cs="Arial"/>
                      <w:szCs w:val="20"/>
                    </w:rPr>
                    <w:t>) &lt;</w:t>
                  </w:r>
                  <w:r w:rsidRPr="001D139B">
                    <w:rPr>
                      <w:rFonts w:cs="Arial"/>
                      <w:strike/>
                      <w:color w:val="FF0000"/>
                      <w:szCs w:val="20"/>
                    </w:rPr>
                    <w:t>102</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и направление в субъект централизованного учета не позднее дня </w:t>
                  </w:r>
                  <w:r>
                    <w:rPr>
                      <w:rFonts w:cs="Arial"/>
                      <w:szCs w:val="20"/>
                    </w:rPr>
                    <w:lastRenderedPageBreak/>
                    <w:t>начала инвентаризации</w:t>
                  </w:r>
                </w:p>
                <w:p w:rsidR="001D139B" w:rsidRDefault="001D139B" w:rsidP="00FB0319">
                  <w:pPr>
                    <w:autoSpaceDE w:val="0"/>
                    <w:autoSpaceDN w:val="0"/>
                    <w:adjustRightInd w:val="0"/>
                    <w:spacing w:after="1" w:line="200" w:lineRule="atLeast"/>
                    <w:rPr>
                      <w:rFonts w:cs="Arial"/>
                      <w:szCs w:val="20"/>
                    </w:rPr>
                  </w:pPr>
                </w:p>
                <w:p w:rsidR="001D139B" w:rsidRDefault="001D139B" w:rsidP="00FB0319">
                  <w:pPr>
                    <w:autoSpaceDE w:val="0"/>
                    <w:autoSpaceDN w:val="0"/>
                    <w:adjustRightInd w:val="0"/>
                    <w:spacing w:after="1" w:line="200" w:lineRule="atLeast"/>
                    <w:rPr>
                      <w:rFonts w:cs="Arial"/>
                      <w:szCs w:val="20"/>
                    </w:rPr>
                  </w:pPr>
                </w:p>
                <w:p w:rsidR="001D139B" w:rsidRDefault="001D139B"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323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Инвентаризационная опись наличных денежных средств (код формы по ОКУД </w:t>
                  </w:r>
                  <w:r w:rsidRPr="001D139B">
                    <w:rPr>
                      <w:rFonts w:cs="Arial"/>
                      <w:strike/>
                      <w:color w:val="FF0000"/>
                      <w:szCs w:val="20"/>
                    </w:rPr>
                    <w:t>0504088</w:t>
                  </w:r>
                  <w:r>
                    <w:rPr>
                      <w:rFonts w:cs="Arial"/>
                      <w:szCs w:val="20"/>
                    </w:rPr>
                    <w:t>) &lt;</w:t>
                  </w:r>
                  <w:r w:rsidRPr="001D139B">
                    <w:rPr>
                      <w:rFonts w:cs="Arial"/>
                      <w:strike/>
                      <w:color w:val="FF0000"/>
                      <w:szCs w:val="20"/>
                    </w:rPr>
                    <w:t>103</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324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Инвентаризационная опись расчетов с покупателями, поставщиками, дебиторами и кредиторами (код формы по ОКУД 0504089) &lt;</w:t>
                  </w:r>
                  <w:r w:rsidRPr="00050344">
                    <w:rPr>
                      <w:rFonts w:cs="Arial"/>
                      <w:strike/>
                      <w:color w:val="FF0000"/>
                      <w:szCs w:val="20"/>
                    </w:rPr>
                    <w:t>104</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325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Инвентаризационная опись расчетов по поступлениям (код формы по ОКУД </w:t>
                  </w:r>
                  <w:r w:rsidRPr="00050344">
                    <w:rPr>
                      <w:rFonts w:cs="Arial"/>
                      <w:strike/>
                      <w:color w:val="FF0000"/>
                      <w:szCs w:val="20"/>
                    </w:rPr>
                    <w:t>0504091</w:t>
                  </w:r>
                  <w:r>
                    <w:rPr>
                      <w:rFonts w:cs="Arial"/>
                      <w:szCs w:val="20"/>
                    </w:rPr>
                    <w:t>) &lt;</w:t>
                  </w:r>
                  <w:r w:rsidRPr="00050344">
                    <w:rPr>
                      <w:rFonts w:cs="Arial"/>
                      <w:strike/>
                      <w:color w:val="FF0000"/>
                      <w:szCs w:val="20"/>
                    </w:rPr>
                    <w:t>105</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326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Инвентаризационная опись остатков на счетах учета денежных средств (код формы по ОКУД </w:t>
                  </w:r>
                  <w:r w:rsidRPr="00050344">
                    <w:rPr>
                      <w:rFonts w:cs="Arial"/>
                      <w:strike/>
                      <w:color w:val="FF0000"/>
                      <w:szCs w:val="20"/>
                    </w:rPr>
                    <w:t>0504082</w:t>
                  </w:r>
                  <w:r>
                    <w:rPr>
                      <w:rFonts w:cs="Arial"/>
                      <w:szCs w:val="20"/>
                    </w:rPr>
                    <w:t>) &lt;</w:t>
                  </w:r>
                  <w:r w:rsidRPr="00050344">
                    <w:rPr>
                      <w:rFonts w:cs="Arial"/>
                      <w:strike/>
                      <w:color w:val="FF0000"/>
                      <w:szCs w:val="20"/>
                    </w:rPr>
                    <w:t>106</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lastRenderedPageBreak/>
                    <w:t>327</w:t>
                  </w:r>
                </w:p>
              </w:tc>
              <w:tc>
                <w:tcPr>
                  <w:tcW w:w="1701" w:type="dxa"/>
                  <w:tcBorders>
                    <w:top w:val="single" w:sz="4" w:space="0" w:color="auto"/>
                    <w:left w:val="single" w:sz="4" w:space="0" w:color="auto"/>
                    <w:bottom w:val="single" w:sz="4" w:space="0" w:color="auto"/>
                    <w:right w:val="single" w:sz="4" w:space="0" w:color="auto"/>
                  </w:tcBorders>
                </w:tcPr>
                <w:p w:rsidR="00050344" w:rsidRDefault="00C278D1" w:rsidP="00FB0319">
                  <w:pPr>
                    <w:autoSpaceDE w:val="0"/>
                    <w:autoSpaceDN w:val="0"/>
                    <w:adjustRightInd w:val="0"/>
                    <w:spacing w:after="1" w:line="200" w:lineRule="atLeast"/>
                    <w:rPr>
                      <w:rFonts w:cs="Arial"/>
                      <w:szCs w:val="20"/>
                    </w:rPr>
                  </w:pPr>
                  <w:r>
                    <w:rPr>
                      <w:rFonts w:cs="Arial"/>
                      <w:szCs w:val="20"/>
                    </w:rPr>
                    <w:t xml:space="preserve">Инвентаризационная опись ценных бумаг (код формы по ОКУД 0504081), Инвентаризационная опись задолженности по кредитам, займам (ссудам) (код формы по ОКУД 0504083), Инвентаризационная опись состояния государственного долга Российской Федерации в ценных бумагах (код формы по ОКУД 0504084), Инвентаризационная опись состояния государственного долга Российской Федерации по полученным кредитам и предоставленным гарантиям (код формы по ОКУД 0504085), Инвентаризационная опись (сличительная ведомость) бланков строгой отчетности и денежных документов (код формы по ОКУД </w:t>
                  </w:r>
                  <w:r w:rsidRPr="00050344">
                    <w:rPr>
                      <w:rFonts w:cs="Arial"/>
                      <w:strike/>
                      <w:color w:val="FF0000"/>
                      <w:szCs w:val="20"/>
                    </w:rPr>
                    <w:t>0504086</w:t>
                  </w:r>
                  <w:r>
                    <w:rPr>
                      <w:rFonts w:cs="Arial"/>
                      <w:szCs w:val="20"/>
                    </w:rPr>
                    <w:t xml:space="preserve">), Инвентаризационная опись (сличительная ведомость) по объектам нефинансовых активов (код формы по ОКУД </w:t>
                  </w:r>
                  <w:r w:rsidRPr="00050344">
                    <w:rPr>
                      <w:rFonts w:cs="Arial"/>
                      <w:strike/>
                      <w:color w:val="FF0000"/>
                      <w:szCs w:val="20"/>
                    </w:rPr>
                    <w:t>0504087</w:t>
                  </w:r>
                  <w:r>
                    <w:rPr>
                      <w:rFonts w:cs="Arial"/>
                      <w:szCs w:val="20"/>
                    </w:rPr>
                    <w:t xml:space="preserve">), Инвентаризационная опись наличных денежных средств (код формы по ОКУД </w:t>
                  </w:r>
                  <w:r w:rsidRPr="00050344">
                    <w:rPr>
                      <w:rFonts w:cs="Arial"/>
                      <w:strike/>
                      <w:color w:val="FF0000"/>
                      <w:szCs w:val="20"/>
                    </w:rPr>
                    <w:t>0504088</w:t>
                  </w:r>
                  <w:r>
                    <w:rPr>
                      <w:rFonts w:cs="Arial"/>
                      <w:szCs w:val="20"/>
                    </w:rPr>
                    <w:t xml:space="preserve">), </w:t>
                  </w:r>
                  <w:r>
                    <w:rPr>
                      <w:rFonts w:cs="Arial"/>
                      <w:szCs w:val="20"/>
                    </w:rPr>
                    <w:lastRenderedPageBreak/>
                    <w:t xml:space="preserve">Инвентаризационная опись расчетов с покупателями, поставщиками, дебиторами и кредиторами (код формы по ОКУД 0504089), Инвентаризационная опись расчетов по поступлениям (код формы по ОКУД </w:t>
                  </w:r>
                  <w:r w:rsidRPr="00050344">
                    <w:rPr>
                      <w:rFonts w:cs="Arial"/>
                      <w:strike/>
                      <w:color w:val="FF0000"/>
                      <w:szCs w:val="20"/>
                    </w:rPr>
                    <w:t>0504091</w:t>
                  </w:r>
                  <w:r>
                    <w:rPr>
                      <w:rFonts w:cs="Arial"/>
                      <w:szCs w:val="20"/>
                    </w:rPr>
                    <w:t xml:space="preserve">), Инвентаризационная опись остатков на счетах учета денежных средств (код формы по ОКУД </w:t>
                  </w:r>
                  <w:r w:rsidRPr="00050344">
                    <w:rPr>
                      <w:rFonts w:cs="Arial"/>
                      <w:strike/>
                      <w:color w:val="FF0000"/>
                      <w:szCs w:val="20"/>
                    </w:rPr>
                    <w:t>0504082</w:t>
                  </w:r>
                  <w:r>
                    <w:rPr>
                      <w:rFonts w:cs="Arial"/>
                      <w:szCs w:val="20"/>
                    </w:rPr>
                    <w:t xml:space="preserve">) (продолжение </w:t>
                  </w:r>
                  <w:proofErr w:type="spellStart"/>
                  <w:r w:rsidRPr="00050344">
                    <w:rPr>
                      <w:rFonts w:cs="Arial"/>
                      <w:strike/>
                      <w:color w:val="FF0000"/>
                      <w:szCs w:val="20"/>
                    </w:rPr>
                    <w:t>пп</w:t>
                  </w:r>
                  <w:proofErr w:type="spellEnd"/>
                  <w:r w:rsidRPr="00050344">
                    <w:rPr>
                      <w:rFonts w:cs="Arial"/>
                      <w:strike/>
                      <w:color w:val="FF0000"/>
                      <w:szCs w:val="20"/>
                    </w:rPr>
                    <w:t>. 317</w:t>
                  </w:r>
                  <w:r>
                    <w:rPr>
                      <w:rFonts w:cs="Arial"/>
                      <w:szCs w:val="20"/>
                    </w:rPr>
                    <w:t xml:space="preserve"> - </w:t>
                  </w:r>
                  <w:r w:rsidRPr="00050344">
                    <w:rPr>
                      <w:rFonts w:cs="Arial"/>
                      <w:strike/>
                      <w:color w:val="FF0000"/>
                      <w:szCs w:val="20"/>
                    </w:rPr>
                    <w:t>326</w:t>
                  </w:r>
                  <w:r>
                    <w:rPr>
                      <w:rFonts w:cs="Arial"/>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50344">
                    <w:rPr>
                      <w:rFonts w:cs="Arial"/>
                      <w:strike/>
                      <w:color w:val="FF0000"/>
                      <w:szCs w:val="20"/>
                    </w:rPr>
                    <w:t>заполняет результаты</w:t>
                  </w:r>
                  <w:r>
                    <w:rPr>
                      <w:rFonts w:cs="Arial"/>
                      <w:szCs w:val="20"/>
                    </w:rPr>
                    <w:t xml:space="preserve"> инвентаризации и направление не позднее </w:t>
                  </w:r>
                  <w:r w:rsidRPr="00D773FD">
                    <w:rPr>
                      <w:rFonts w:cs="Arial"/>
                      <w:strike/>
                      <w:color w:val="FF0000"/>
                      <w:szCs w:val="20"/>
                    </w:rPr>
                    <w:t>следующего</w:t>
                  </w:r>
                  <w:r>
                    <w:rPr>
                      <w:rFonts w:cs="Arial"/>
                      <w:szCs w:val="20"/>
                    </w:rPr>
                    <w:t xml:space="preserve"> рабочего дня </w:t>
                  </w:r>
                  <w:r w:rsidRPr="00D773FD">
                    <w:rPr>
                      <w:rFonts w:cs="Arial"/>
                      <w:strike/>
                      <w:color w:val="FF0000"/>
                      <w:szCs w:val="20"/>
                    </w:rPr>
                    <w:t>со дня подписания документов средствами ГИИС "Электронный бюджет" председателем и членами инвентаризационной комиссии электронными подписями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инвентаризационная комиссия</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050344">
                    <w:rPr>
                      <w:rFonts w:cs="Arial"/>
                      <w:strike/>
                      <w:color w:val="FF0000"/>
                      <w:szCs w:val="20"/>
                    </w:rPr>
                    <w:t>1 (одного)</w:t>
                  </w:r>
                  <w:r>
                    <w:rPr>
                      <w:rFonts w:cs="Arial"/>
                      <w:szCs w:val="20"/>
                    </w:rPr>
                    <w:t xml:space="preserve"> рабочего дня </w:t>
                  </w:r>
                  <w:r w:rsidRPr="00050344">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50344">
                    <w:rPr>
                      <w:rFonts w:cs="Arial"/>
                      <w:strike/>
                      <w:color w:val="FF0000"/>
                      <w:szCs w:val="20"/>
                    </w:rPr>
                    <w:t>сверка данных</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050344">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328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50344">
                    <w:rPr>
                      <w:rFonts w:cs="Arial"/>
                      <w:strike/>
                      <w:color w:val="FF0000"/>
                      <w:szCs w:val="20"/>
                    </w:rPr>
                    <w:t>Ведомость расхождений по результатам инвентаризации (код формы по ОКУД 0504092)</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50344">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50344">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50344">
                    <w:rPr>
                      <w:rFonts w:cs="Arial"/>
                      <w:strike/>
                      <w:color w:val="FF0000"/>
                      <w:szCs w:val="20"/>
                    </w:rPr>
                    <w:t>формирование средствами ГИИС "Электронный бюджет" на основании Инвентаризационных описей, подписание электронными подписями и направление не позднее 1 (одного) рабочего дня со дня подписания в уполномоченную организацию</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50344">
                    <w:rPr>
                      <w:rFonts w:cs="Arial"/>
                      <w:strike/>
                      <w:color w:val="FF0000"/>
                      <w:szCs w:val="20"/>
                    </w:rPr>
                    <w:t>инвентаризационная комиссия</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50344">
                    <w:rPr>
                      <w:rFonts w:cs="Arial"/>
                      <w:strike/>
                      <w:color w:val="FF0000"/>
                      <w:szCs w:val="20"/>
                    </w:rPr>
                    <w:t>для направления в уполномоченную организацию</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329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результатах инвентаризации (код формы по ОКУД </w:t>
                  </w:r>
                  <w:r w:rsidRPr="00050344">
                    <w:rPr>
                      <w:rFonts w:cs="Arial"/>
                      <w:strike/>
                      <w:color w:val="FF0000"/>
                      <w:szCs w:val="20"/>
                    </w:rPr>
                    <w:t>0504835</w:t>
                  </w:r>
                  <w:r>
                    <w:rPr>
                      <w:rFonts w:cs="Arial"/>
                      <w:szCs w:val="20"/>
                    </w:rPr>
                    <w:t xml:space="preserve">) (в случае выявления недостач с одновременным представлением </w:t>
                  </w:r>
                  <w:r w:rsidRPr="00050344">
                    <w:rPr>
                      <w:rFonts w:cs="Arial"/>
                      <w:strike/>
                      <w:color w:val="FF0000"/>
                      <w:szCs w:val="20"/>
                    </w:rPr>
                    <w:t>первичного</w:t>
                  </w:r>
                  <w:r>
                    <w:rPr>
                      <w:rFonts w:cs="Arial"/>
                      <w:szCs w:val="20"/>
                    </w:rPr>
                    <w:t xml:space="preserve"> документа, </w:t>
                  </w:r>
                  <w:r w:rsidRPr="00050344">
                    <w:rPr>
                      <w:rFonts w:cs="Arial"/>
                      <w:strike/>
                      <w:color w:val="FF0000"/>
                      <w:szCs w:val="20"/>
                    </w:rPr>
                    <w:t xml:space="preserve">являющегося </w:t>
                  </w:r>
                  <w:r w:rsidRPr="00050344">
                    <w:rPr>
                      <w:rFonts w:cs="Arial"/>
                      <w:strike/>
                      <w:color w:val="FF0000"/>
                      <w:szCs w:val="20"/>
                    </w:rPr>
                    <w:lastRenderedPageBreak/>
                    <w:t>основанием</w:t>
                  </w:r>
                  <w:r>
                    <w:rPr>
                      <w:rFonts w:cs="Arial"/>
                      <w:szCs w:val="20"/>
                    </w:rPr>
                    <w:t xml:space="preserve"> для отражения расчетов по суммам выявленных недостач, хищений, подлежащих возмещению виновными лицами)</w:t>
                  </w:r>
                </w:p>
                <w:p w:rsidR="00050344" w:rsidRDefault="00050344" w:rsidP="00FB0319">
                  <w:pPr>
                    <w:autoSpaceDE w:val="0"/>
                    <w:autoSpaceDN w:val="0"/>
                    <w:adjustRightInd w:val="0"/>
                    <w:spacing w:after="1" w:line="200" w:lineRule="atLeast"/>
                    <w:rPr>
                      <w:rFonts w:cs="Arial"/>
                      <w:szCs w:val="20"/>
                    </w:rPr>
                  </w:pPr>
                </w:p>
                <w:p w:rsidR="00050344" w:rsidRDefault="00050344" w:rsidP="00FB0319">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050344">
                  <w:pPr>
                    <w:autoSpaceDE w:val="0"/>
                    <w:autoSpaceDN w:val="0"/>
                    <w:adjustRightInd w:val="0"/>
                    <w:spacing w:after="1" w:line="200" w:lineRule="atLeast"/>
                    <w:rPr>
                      <w:rFonts w:cs="Arial"/>
                      <w:szCs w:val="20"/>
                    </w:rPr>
                  </w:pPr>
                </w:p>
                <w:p w:rsidR="00050344" w:rsidRDefault="00050344" w:rsidP="00FB0319">
                  <w:pPr>
                    <w:autoSpaceDE w:val="0"/>
                    <w:autoSpaceDN w:val="0"/>
                    <w:adjustRightInd w:val="0"/>
                    <w:spacing w:after="1" w:line="200" w:lineRule="atLeast"/>
                    <w:rPr>
                      <w:rFonts w:cs="Arial"/>
                      <w:szCs w:val="20"/>
                    </w:rPr>
                  </w:pPr>
                </w:p>
                <w:p w:rsidR="00050344" w:rsidRDefault="00050344"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w:t>
                  </w:r>
                  <w:r w:rsidRPr="00992E69">
                    <w:rPr>
                      <w:rFonts w:cs="Arial"/>
                      <w:strike/>
                      <w:color w:val="FF0000"/>
                      <w:szCs w:val="20"/>
                    </w:rPr>
                    <w:t xml:space="preserve">на основании инвентаризационных описей (сличительных ведомостей), ведомостей расхождений по </w:t>
                  </w:r>
                  <w:r w:rsidRPr="00992E69">
                    <w:rPr>
                      <w:rFonts w:cs="Arial"/>
                      <w:strike/>
                      <w:color w:val="FF0000"/>
                      <w:szCs w:val="20"/>
                    </w:rPr>
                    <w:lastRenderedPageBreak/>
                    <w:t>результатам инвентаризации, подписание электронными подписями и направление</w:t>
                  </w:r>
                  <w:r>
                    <w:rPr>
                      <w:rFonts w:cs="Arial"/>
                      <w:szCs w:val="20"/>
                    </w:rPr>
                    <w:t xml:space="preserve"> не позднее </w:t>
                  </w:r>
                  <w:r w:rsidRPr="00992E69">
                    <w:rPr>
                      <w:rFonts w:cs="Arial"/>
                      <w:strike/>
                      <w:color w:val="FF0000"/>
                      <w:szCs w:val="20"/>
                    </w:rPr>
                    <w:t>1 (одного)</w:t>
                  </w:r>
                  <w:r>
                    <w:rPr>
                      <w:rFonts w:cs="Arial"/>
                      <w:szCs w:val="20"/>
                    </w:rPr>
                    <w:t xml:space="preserve"> рабочего дня </w:t>
                  </w:r>
                  <w:r w:rsidRPr="00992E69">
                    <w:rPr>
                      <w:rFonts w:cs="Arial"/>
                      <w:strike/>
                      <w:color w:val="FF0000"/>
                      <w:szCs w:val="20"/>
                    </w:rPr>
                    <w:t>со дня утверждения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инвентаризационная комиссия</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992E69">
                    <w:rPr>
                      <w:rFonts w:cs="Arial"/>
                      <w:strike/>
                      <w:color w:val="FF0000"/>
                      <w:szCs w:val="20"/>
                    </w:rPr>
                    <w:t>1 (одного)</w:t>
                  </w:r>
                  <w:r>
                    <w:rPr>
                      <w:rFonts w:cs="Arial"/>
                      <w:szCs w:val="20"/>
                    </w:rPr>
                    <w:t xml:space="preserve"> рабочего дня </w:t>
                  </w:r>
                  <w:r w:rsidRPr="00992E69">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992E69" w:rsidRDefault="00C278D1" w:rsidP="00FB0319">
                  <w:pPr>
                    <w:autoSpaceDE w:val="0"/>
                    <w:autoSpaceDN w:val="0"/>
                    <w:adjustRightInd w:val="0"/>
                    <w:spacing w:after="1" w:line="200" w:lineRule="atLeast"/>
                    <w:rPr>
                      <w:rFonts w:cs="Arial"/>
                      <w:strike/>
                      <w:szCs w:val="20"/>
                    </w:rPr>
                  </w:pPr>
                  <w:r w:rsidRPr="00992E69">
                    <w:rPr>
                      <w:rFonts w:cs="Arial"/>
                      <w:strike/>
                      <w:color w:val="FF0000"/>
                      <w:szCs w:val="20"/>
                    </w:rPr>
                    <w:t>в случае выявленных расхождений оприходование излишек и списание недостач 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992E69">
                    <w:rPr>
                      <w:rFonts w:cs="Arial"/>
                      <w:strike/>
                      <w:color w:val="FF0000"/>
                      <w:szCs w:val="20"/>
                    </w:rPr>
                    <w:t>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lastRenderedPageBreak/>
                    <w:t>330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Акты сверки взаимных расчетов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в сроки, установленные </w:t>
                  </w:r>
                  <w:r w:rsidRPr="00CC56CF">
                    <w:rPr>
                      <w:rFonts w:cs="Arial"/>
                      <w:strike/>
                      <w:color w:val="FF0000"/>
                      <w:szCs w:val="20"/>
                    </w:rPr>
                    <w:t>приказом об инвентаризации расчетов</w:t>
                  </w:r>
                  <w:r>
                    <w:rPr>
                      <w:rFonts w:cs="Arial"/>
                      <w:szCs w:val="20"/>
                    </w:rPr>
                    <w:t xml:space="preserve">; при окончании договорных обязательств - не позднее 3 (трех) рабочих дней со дня окончания; по требованию - не позднее 1 (одного) рабочего дня со дня получения требования; при проведении инвентаризации - формирование в сроки, установленные </w:t>
                  </w:r>
                  <w:r w:rsidRPr="00812909">
                    <w:rPr>
                      <w:rFonts w:cs="Arial"/>
                      <w:strike/>
                      <w:color w:val="FF0000"/>
                      <w:szCs w:val="20"/>
                    </w:rPr>
                    <w:t>приказом о проведение</w:t>
                  </w:r>
                  <w:r w:rsidRPr="00812909">
                    <w:rPr>
                      <w:rFonts w:cs="Arial"/>
                      <w:szCs w:val="20"/>
                    </w:rPr>
                    <w:t xml:space="preserve"> инвентаризации</w:t>
                  </w: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главный бухгалтер (уполномоченное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 сроки, установленные </w:t>
                  </w:r>
                  <w:r w:rsidRPr="00812909">
                    <w:rPr>
                      <w:rFonts w:cs="Arial"/>
                      <w:strike/>
                      <w:color w:val="FF0000"/>
                      <w:szCs w:val="20"/>
                    </w:rPr>
                    <w:t>приказом о проведение инвентаризации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сформированный Акт сверки взаимных расчетов с контрагентами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направления в субъект централизованного учета для подписания не позднее следующего рабочего дня со дня формирования акта сверки </w:t>
                  </w:r>
                  <w:r w:rsidRPr="00812909">
                    <w:rPr>
                      <w:rFonts w:cs="Arial"/>
                      <w:strike/>
                      <w:color w:val="FF0000"/>
                      <w:szCs w:val="20"/>
                    </w:rPr>
                    <w:t>(см. п. 331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lastRenderedPageBreak/>
                    <w:t>331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Акты сверки взаимных расчетов (продолжение </w:t>
                  </w:r>
                  <w:r w:rsidRPr="00812909">
                    <w:rPr>
                      <w:rFonts w:cs="Arial"/>
                      <w:strike/>
                      <w:color w:val="FF0000"/>
                      <w:szCs w:val="20"/>
                    </w:rPr>
                    <w:t>п. 330</w:t>
                  </w:r>
                  <w:r>
                    <w:rPr>
                      <w:rFonts w:cs="Arial"/>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2909">
                    <w:rPr>
                      <w:rFonts w:cs="Arial"/>
                      <w:strike/>
                      <w:color w:val="FF0000"/>
                      <w:szCs w:val="20"/>
                    </w:rPr>
                    <w:t>электронный образ (</w:t>
                  </w:r>
                  <w:r>
                    <w:rPr>
                      <w:rFonts w:cs="Arial"/>
                      <w:szCs w:val="20"/>
                    </w:rPr>
                    <w:t>скан-копия</w:t>
                  </w:r>
                  <w:r w:rsidRPr="00812909">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средствами ГИИС "Электронный бюджет в уполномоченную организацию подписанный контрагентом Акт не позднее 2 (двух) рабочих дней со дня его получения</w:t>
                  </w:r>
                </w:p>
                <w:p w:rsidR="00812909" w:rsidRDefault="00812909" w:rsidP="00FB0319">
                  <w:pPr>
                    <w:autoSpaceDE w:val="0"/>
                    <w:autoSpaceDN w:val="0"/>
                    <w:adjustRightInd w:val="0"/>
                    <w:spacing w:after="1" w:line="200" w:lineRule="atLeast"/>
                    <w:rPr>
                      <w:rFonts w:cs="Arial"/>
                      <w:szCs w:val="20"/>
                    </w:rPr>
                  </w:pPr>
                </w:p>
                <w:p w:rsidR="00812909" w:rsidRDefault="00812909" w:rsidP="00FB0319">
                  <w:pPr>
                    <w:autoSpaceDE w:val="0"/>
                    <w:autoSpaceDN w:val="0"/>
                    <w:adjustRightInd w:val="0"/>
                    <w:spacing w:after="1" w:line="200" w:lineRule="atLeast"/>
                    <w:rPr>
                      <w:rFonts w:cs="Arial"/>
                      <w:szCs w:val="20"/>
                    </w:rPr>
                  </w:pPr>
                </w:p>
                <w:p w:rsidR="00812909" w:rsidRDefault="00812909" w:rsidP="00FB0319">
                  <w:pPr>
                    <w:autoSpaceDE w:val="0"/>
                    <w:autoSpaceDN w:val="0"/>
                    <w:adjustRightInd w:val="0"/>
                    <w:spacing w:after="1" w:line="200" w:lineRule="atLeast"/>
                    <w:rPr>
                      <w:rFonts w:cs="Arial"/>
                      <w:szCs w:val="20"/>
                    </w:rPr>
                  </w:pPr>
                </w:p>
                <w:p w:rsidR="00812909" w:rsidRDefault="00812909" w:rsidP="00FB0319">
                  <w:pPr>
                    <w:autoSpaceDE w:val="0"/>
                    <w:autoSpaceDN w:val="0"/>
                    <w:adjustRightInd w:val="0"/>
                    <w:spacing w:after="1" w:line="200" w:lineRule="atLeast"/>
                    <w:rPr>
                      <w:rFonts w:cs="Arial"/>
                      <w:szCs w:val="20"/>
                    </w:rPr>
                  </w:pPr>
                </w:p>
                <w:p w:rsidR="00812909" w:rsidRDefault="00812909" w:rsidP="00FB0319">
                  <w:pPr>
                    <w:autoSpaceDE w:val="0"/>
                    <w:autoSpaceDN w:val="0"/>
                    <w:adjustRightInd w:val="0"/>
                    <w:spacing w:after="1" w:line="200" w:lineRule="atLeast"/>
                    <w:rPr>
                      <w:rFonts w:cs="Arial"/>
                      <w:szCs w:val="20"/>
                    </w:rPr>
                  </w:pPr>
                </w:p>
                <w:p w:rsidR="00812909" w:rsidRDefault="00812909"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акт сверки взаимных расчетов с контрагентами получен</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произведения сверки расчетов, анализа и внутреннего использования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332</w:t>
                  </w:r>
                </w:p>
              </w:tc>
              <w:tc>
                <w:tcPr>
                  <w:tcW w:w="1701" w:type="dxa"/>
                  <w:tcBorders>
                    <w:top w:val="single" w:sz="4" w:space="0" w:color="auto"/>
                    <w:left w:val="single" w:sz="4" w:space="0" w:color="auto"/>
                    <w:bottom w:val="single" w:sz="4" w:space="0" w:color="auto"/>
                    <w:right w:val="single" w:sz="4" w:space="0" w:color="auto"/>
                  </w:tcBorders>
                </w:tcPr>
                <w:p w:rsidR="00C278D1" w:rsidRPr="00812909" w:rsidRDefault="00C278D1" w:rsidP="00FB0319">
                  <w:pPr>
                    <w:autoSpaceDE w:val="0"/>
                    <w:autoSpaceDN w:val="0"/>
                    <w:adjustRightInd w:val="0"/>
                    <w:spacing w:after="1" w:line="200" w:lineRule="atLeast"/>
                    <w:rPr>
                      <w:rFonts w:cs="Arial"/>
                      <w:strike/>
                      <w:szCs w:val="20"/>
                    </w:rPr>
                  </w:pPr>
                  <w:r w:rsidRPr="00812909">
                    <w:rPr>
                      <w:rFonts w:cs="Arial"/>
                      <w:strike/>
                      <w:color w:val="FF0000"/>
                      <w:szCs w:val="20"/>
                    </w:rPr>
                    <w:t>Акты сверки с Федеральной налоговой службой (далее - ИФНС России)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2909">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2909">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2909">
                    <w:rPr>
                      <w:rFonts w:cs="Arial"/>
                      <w:szCs w:val="20"/>
                    </w:rPr>
                    <w:t xml:space="preserve">направление </w:t>
                  </w:r>
                  <w:r w:rsidRPr="00812909">
                    <w:rPr>
                      <w:rFonts w:cs="Arial"/>
                      <w:strike/>
                      <w:color w:val="FF0000"/>
                      <w:szCs w:val="20"/>
                    </w:rPr>
                    <w:t>запрос</w:t>
                  </w:r>
                  <w:r w:rsidRPr="00812909">
                    <w:rPr>
                      <w:rFonts w:cs="Arial"/>
                      <w:szCs w:val="20"/>
                    </w:rPr>
                    <w:t xml:space="preserve"> на формирование акта сверки с </w:t>
                  </w:r>
                  <w:r w:rsidRPr="00812909">
                    <w:rPr>
                      <w:rFonts w:cs="Arial"/>
                      <w:strike/>
                      <w:color w:val="FF0000"/>
                      <w:szCs w:val="20"/>
                    </w:rPr>
                    <w:t>ИФНС</w:t>
                  </w:r>
                  <w:r w:rsidRPr="00812909">
                    <w:rPr>
                      <w:rFonts w:cs="Arial"/>
                      <w:szCs w:val="20"/>
                    </w:rPr>
                    <w:t xml:space="preserve"> для сдачи налоговой отчетности, в сроки, установленные </w:t>
                  </w:r>
                  <w:r w:rsidRPr="00812909">
                    <w:rPr>
                      <w:rFonts w:cs="Arial"/>
                      <w:strike/>
                      <w:color w:val="FF0000"/>
                      <w:szCs w:val="20"/>
                    </w:rPr>
                    <w:t>приказом об</w:t>
                  </w:r>
                  <w:r w:rsidRPr="00812909">
                    <w:rPr>
                      <w:rFonts w:cs="Arial"/>
                      <w:szCs w:val="20"/>
                    </w:rPr>
                    <w:t xml:space="preserve"> инвентаризации</w:t>
                  </w: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CC56CF">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2909">
                    <w:rPr>
                      <w:rFonts w:cs="Arial"/>
                      <w:szCs w:val="20"/>
                    </w:rPr>
                    <w:lastRenderedPageBreak/>
                    <w:t>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2909">
                    <w:rPr>
                      <w:rFonts w:cs="Arial"/>
                      <w:szCs w:val="20"/>
                    </w:rPr>
                    <w:t>в сроки, установленные приказом о проведении инвентаризации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2909">
                    <w:rPr>
                      <w:rFonts w:cs="Arial"/>
                      <w:szCs w:val="20"/>
                    </w:rPr>
                    <w:t xml:space="preserve">получение акта сверки с </w:t>
                  </w:r>
                  <w:r w:rsidRPr="00812909">
                    <w:rPr>
                      <w:rFonts w:cs="Arial"/>
                      <w:strike/>
                      <w:color w:val="FF0000"/>
                      <w:szCs w:val="20"/>
                    </w:rPr>
                    <w:t>ИФНС</w:t>
                  </w:r>
                  <w:r w:rsidRPr="00812909">
                    <w:rPr>
                      <w:rFonts w:cs="Arial"/>
                      <w:szCs w:val="20"/>
                    </w:rPr>
                    <w:t xml:space="preserve"> России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2909">
                    <w:rPr>
                      <w:rFonts w:cs="Arial"/>
                      <w:szCs w:val="20"/>
                    </w:rPr>
                    <w:t xml:space="preserve">для произведения сверки расчетов, анализа и </w:t>
                  </w:r>
                  <w:r w:rsidRPr="00812909">
                    <w:rPr>
                      <w:rFonts w:cs="Arial"/>
                      <w:strike/>
                      <w:color w:val="FF0000"/>
                      <w:szCs w:val="20"/>
                    </w:rPr>
                    <w:t>внутреннего использования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333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Акты сверки с </w:t>
                  </w:r>
                  <w:r w:rsidRPr="00CC56CF">
                    <w:rPr>
                      <w:rFonts w:cs="Arial"/>
                      <w:strike/>
                      <w:color w:val="FF0000"/>
                      <w:szCs w:val="20"/>
                    </w:rPr>
                    <w:t>Государственным учреждением - региональным отделением Фонда социального страхования Российской Федерации (далее - ГУ РО ФСС РФ)</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запрос на формирование акта сверки с </w:t>
                  </w:r>
                  <w:r w:rsidRPr="00812909">
                    <w:rPr>
                      <w:rFonts w:cs="Arial"/>
                      <w:strike/>
                      <w:color w:val="FF0000"/>
                      <w:szCs w:val="20"/>
                    </w:rPr>
                    <w:t>ГУ РО ФСС РФ</w:t>
                  </w:r>
                  <w:r>
                    <w:rPr>
                      <w:rFonts w:cs="Arial"/>
                      <w:szCs w:val="20"/>
                    </w:rPr>
                    <w:t xml:space="preserve"> для сдачи налоговой отчетности, в сроки, установленные </w:t>
                  </w:r>
                  <w:r w:rsidRPr="00812909">
                    <w:rPr>
                      <w:rFonts w:cs="Arial"/>
                      <w:strike/>
                      <w:color w:val="FF0000"/>
                      <w:szCs w:val="20"/>
                    </w:rPr>
                    <w:t>приказом об</w:t>
                  </w:r>
                  <w:r>
                    <w:rPr>
                      <w:rFonts w:cs="Arial"/>
                      <w:szCs w:val="20"/>
                    </w:rPr>
                    <w:t xml:space="preserve"> инвентаризации</w:t>
                  </w: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 сроки, установленные </w:t>
                  </w:r>
                  <w:r w:rsidRPr="00812909">
                    <w:rPr>
                      <w:rFonts w:cs="Arial"/>
                      <w:strike/>
                      <w:color w:val="FF0000"/>
                      <w:szCs w:val="20"/>
                    </w:rPr>
                    <w:t>приказом</w:t>
                  </w:r>
                  <w:r>
                    <w:rPr>
                      <w:rFonts w:cs="Arial"/>
                      <w:szCs w:val="20"/>
                    </w:rPr>
                    <w:t xml:space="preserve"> о проведении инвентаризации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получение акта сверки с </w:t>
                  </w:r>
                  <w:r w:rsidRPr="00812909">
                    <w:rPr>
                      <w:rFonts w:cs="Arial"/>
                      <w:strike/>
                      <w:color w:val="FF0000"/>
                      <w:szCs w:val="20"/>
                    </w:rPr>
                    <w:t>ГУ РО ФСС РФ</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произведения сверки расчетов, анализа и </w:t>
                  </w:r>
                  <w:r w:rsidRPr="00812909">
                    <w:rPr>
                      <w:rFonts w:cs="Arial"/>
                      <w:strike/>
                      <w:color w:val="FF0000"/>
                      <w:szCs w:val="20"/>
                    </w:rPr>
                    <w:t>внутреннего использования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334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Акт сверки расчетов по долговым обязательствам субъекта Российской Федерации перед Российской Федерацией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в сроки, установленные </w:t>
                  </w:r>
                  <w:r w:rsidRPr="00636B01">
                    <w:rPr>
                      <w:rFonts w:cs="Arial"/>
                      <w:strike/>
                      <w:color w:val="FF0000"/>
                      <w:szCs w:val="20"/>
                    </w:rPr>
                    <w:t>приказом</w:t>
                  </w:r>
                  <w:r>
                    <w:rPr>
                      <w:rFonts w:cs="Arial"/>
                      <w:szCs w:val="20"/>
                    </w:rPr>
                    <w:t xml:space="preserve"> о проведении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направления в субъект централизованного учета не позднее следующего рабочего дня со дня формирования акта сверки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335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C56CF">
                    <w:rPr>
                      <w:rFonts w:cs="Arial"/>
                      <w:strike/>
                      <w:color w:val="FF0000"/>
                      <w:szCs w:val="20"/>
                    </w:rPr>
                    <w:t>Акт сверки расчетов между бюджетами бюджетной системы Российской Федерации по межбюджетным трансфертам, предоставляемым в форме субсидий, субвенций и иных межбюджетных трансфертов, имеющих целевое назначение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C56CF">
                    <w:rPr>
                      <w:rFonts w:cs="Arial"/>
                      <w:strike/>
                      <w:color w:val="FF0000"/>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C56CF">
                    <w:rPr>
                      <w:rFonts w:cs="Arial"/>
                      <w:strike/>
                      <w:color w:val="FF0000"/>
                      <w:szCs w:val="20"/>
                    </w:rPr>
                    <w:t>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C56CF">
                    <w:rPr>
                      <w:rFonts w:cs="Arial"/>
                      <w:strike/>
                      <w:color w:val="FF0000"/>
                      <w:szCs w:val="20"/>
                    </w:rPr>
                    <w:t>формирование средствами ГИИС "Электронный бюджет" в сроки, установленные приказом о проведении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C56CF">
                    <w:rPr>
                      <w:rFonts w:cs="Arial"/>
                      <w:strike/>
                      <w:color w:val="FF0000"/>
                      <w:szCs w:val="20"/>
                    </w:rPr>
                    <w:t>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C56CF">
                    <w:rPr>
                      <w:rFonts w:cs="Arial"/>
                      <w:strike/>
                      <w:color w:val="FF0000"/>
                      <w:szCs w:val="20"/>
                    </w:rPr>
                    <w:t>для направления в субъект централизованного учета не позднее следующего рабочего дня со дня формирования акта сверки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B3B5E">
                    <w:rPr>
                      <w:rFonts w:cs="Arial"/>
                      <w:strike/>
                      <w:color w:val="FF0000"/>
                      <w:szCs w:val="20"/>
                    </w:rPr>
                    <w:lastRenderedPageBreak/>
                    <w:t>336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Акт о результатах инвентаризации наличных денежных средств (код формы по ОКУД 0510836) &lt;</w:t>
                  </w:r>
                  <w:r w:rsidRPr="00636B01">
                    <w:rPr>
                      <w:rFonts w:cs="Arial"/>
                      <w:strike/>
                      <w:color w:val="FF0000"/>
                      <w:szCs w:val="20"/>
                    </w:rPr>
                    <w:t>107</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на основании инвентаризационных описей наличных денежных средств (код формы по ОКУД 0504088)</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члены инвентаризационной комиссии, председатель инвентаризационной комиссии, руководитель (иное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случае выявленных расхождений оприходование излишек и списание недостач 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636B01">
                    <w:rPr>
                      <w:rFonts w:cs="Arial"/>
                      <w:strike/>
                      <w:color w:val="FF0000"/>
                      <w:szCs w:val="20"/>
                    </w:rPr>
                    <w:t>отражения в Журналах операций (код формы по ОКУД 0504071), установленных правилами организации и ведения бюджетного учета</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35" w:name="Р1_21"/>
                  <w:bookmarkEnd w:id="35"/>
                  <w:r>
                    <w:rPr>
                      <w:rFonts w:cs="Arial"/>
                      <w:szCs w:val="20"/>
                    </w:rPr>
                    <w:t>19. Отчетность</w:t>
                  </w:r>
                </w:p>
                <w:p w:rsidR="00636B01" w:rsidRDefault="00636B01" w:rsidP="00FB0319">
                  <w:pPr>
                    <w:autoSpaceDE w:val="0"/>
                    <w:autoSpaceDN w:val="0"/>
                    <w:adjustRightInd w:val="0"/>
                    <w:spacing w:after="1" w:line="200" w:lineRule="atLeast"/>
                    <w:jc w:val="center"/>
                    <w:outlineLvl w:val="0"/>
                    <w:rPr>
                      <w:rFonts w:cs="Arial"/>
                      <w:szCs w:val="20"/>
                    </w:rPr>
                  </w:pPr>
                </w:p>
                <w:p w:rsidR="00636B01" w:rsidRDefault="00636B01" w:rsidP="00FB0319">
                  <w:pPr>
                    <w:autoSpaceDE w:val="0"/>
                    <w:autoSpaceDN w:val="0"/>
                    <w:adjustRightInd w:val="0"/>
                    <w:spacing w:after="1" w:line="200" w:lineRule="atLeast"/>
                    <w:jc w:val="center"/>
                    <w:outlineLvl w:val="0"/>
                    <w:rPr>
                      <w:rFonts w:cs="Arial"/>
                      <w:szCs w:val="20"/>
                    </w:rPr>
                  </w:pPr>
                </w:p>
                <w:p w:rsidR="00636B01" w:rsidRDefault="00636B01" w:rsidP="00FB0319">
                  <w:pPr>
                    <w:autoSpaceDE w:val="0"/>
                    <w:autoSpaceDN w:val="0"/>
                    <w:adjustRightInd w:val="0"/>
                    <w:spacing w:after="1" w:line="200" w:lineRule="atLeast"/>
                    <w:jc w:val="center"/>
                    <w:outlineLvl w:val="0"/>
                    <w:rPr>
                      <w:rFonts w:cs="Arial"/>
                      <w:szCs w:val="20"/>
                    </w:rPr>
                  </w:pPr>
                </w:p>
                <w:p w:rsidR="00636B01" w:rsidRDefault="00636B01" w:rsidP="00FB0319">
                  <w:pPr>
                    <w:autoSpaceDE w:val="0"/>
                    <w:autoSpaceDN w:val="0"/>
                    <w:adjustRightInd w:val="0"/>
                    <w:spacing w:after="1" w:line="200" w:lineRule="atLeast"/>
                    <w:jc w:val="center"/>
                    <w:outlineLvl w:val="0"/>
                    <w:rPr>
                      <w:rFonts w:cs="Arial"/>
                      <w:szCs w:val="20"/>
                    </w:rPr>
                  </w:pPr>
                </w:p>
                <w:p w:rsidR="00636B01" w:rsidRDefault="00636B01" w:rsidP="00FB0319">
                  <w:pPr>
                    <w:autoSpaceDE w:val="0"/>
                    <w:autoSpaceDN w:val="0"/>
                    <w:adjustRightInd w:val="0"/>
                    <w:spacing w:after="1" w:line="200" w:lineRule="atLeast"/>
                    <w:jc w:val="center"/>
                    <w:outlineLvl w:val="0"/>
                    <w:rPr>
                      <w:rFonts w:cs="Arial"/>
                      <w:szCs w:val="20"/>
                    </w:rPr>
                  </w:pPr>
                </w:p>
                <w:p w:rsidR="00636B01" w:rsidRDefault="00636B01" w:rsidP="00FB0319">
                  <w:pPr>
                    <w:autoSpaceDE w:val="0"/>
                    <w:autoSpaceDN w:val="0"/>
                    <w:adjustRightInd w:val="0"/>
                    <w:spacing w:after="1" w:line="200" w:lineRule="atLeast"/>
                    <w:jc w:val="center"/>
                    <w:outlineLvl w:val="0"/>
                    <w:rPr>
                      <w:rFonts w:cs="Arial"/>
                      <w:szCs w:val="20"/>
                    </w:rPr>
                  </w:pPr>
                </w:p>
                <w:p w:rsidR="00636B01" w:rsidRDefault="00636B01" w:rsidP="00FB0319">
                  <w:pPr>
                    <w:autoSpaceDE w:val="0"/>
                    <w:autoSpaceDN w:val="0"/>
                    <w:adjustRightInd w:val="0"/>
                    <w:spacing w:after="1" w:line="200" w:lineRule="atLeast"/>
                    <w:jc w:val="center"/>
                    <w:outlineLvl w:val="0"/>
                    <w:rPr>
                      <w:rFonts w:cs="Arial"/>
                      <w:szCs w:val="20"/>
                    </w:rPr>
                  </w:pPr>
                </w:p>
                <w:p w:rsidR="00636B01" w:rsidRDefault="00636B01" w:rsidP="00FB0319">
                  <w:pPr>
                    <w:autoSpaceDE w:val="0"/>
                    <w:autoSpaceDN w:val="0"/>
                    <w:adjustRightInd w:val="0"/>
                    <w:spacing w:after="1" w:line="200" w:lineRule="atLeast"/>
                    <w:jc w:val="center"/>
                    <w:outlineLvl w:val="0"/>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636B01" w:rsidRDefault="00C278D1" w:rsidP="00FB0319">
                  <w:pPr>
                    <w:autoSpaceDE w:val="0"/>
                    <w:autoSpaceDN w:val="0"/>
                    <w:adjustRightInd w:val="0"/>
                    <w:spacing w:after="1" w:line="200" w:lineRule="atLeast"/>
                    <w:rPr>
                      <w:rFonts w:cs="Arial"/>
                      <w:strike/>
                      <w:szCs w:val="20"/>
                    </w:rPr>
                  </w:pPr>
                  <w:r w:rsidRPr="00636B01">
                    <w:rPr>
                      <w:rFonts w:cs="Arial"/>
                      <w:strike/>
                      <w:color w:val="FF0000"/>
                      <w:szCs w:val="20"/>
                    </w:rPr>
                    <w:t>337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Годовая отчетность об исполнении федерального бюджета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6B01">
                    <w:rPr>
                      <w:rFonts w:cs="Arial"/>
                      <w:strike/>
                      <w:color w:val="FF0000"/>
                      <w:szCs w:val="20"/>
                    </w:rPr>
                    <w:t>1)</w:t>
                  </w:r>
                  <w:r>
                    <w:rPr>
                      <w:rFonts w:cs="Arial"/>
                      <w:szCs w:val="20"/>
                    </w:rPr>
                    <w:t xml:space="preserve"> формирование годовой отчетности об исполнении федерального бюджета Российской Федерации не позднее 5 (пяти) рабочих дней до даты ее представления</w:t>
                  </w:r>
                  <w:r w:rsidRPr="00636B01">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636B01">
                    <w:rPr>
                      <w:rFonts w:cs="Arial"/>
                      <w:strike/>
                      <w:color w:val="FF0000"/>
                      <w:szCs w:val="20"/>
                    </w:rPr>
                    <w:t>2)</w:t>
                  </w:r>
                  <w:r w:rsidRPr="00636B01">
                    <w:rPr>
                      <w:rFonts w:cs="Arial"/>
                      <w:szCs w:val="20"/>
                    </w:rPr>
                    <w:t xml:space="preserve"> направление отчетности на подписание руководителю (уполномоченному лицу) субъекта централизованного учета в </w:t>
                  </w:r>
                  <w:r w:rsidRPr="00636B01">
                    <w:rPr>
                      <w:rFonts w:cs="Arial"/>
                      <w:szCs w:val="20"/>
                    </w:rPr>
                    <w:lastRenderedPageBreak/>
                    <w:t>ГИИС "Электронный бюджет" не позднее 2 (двух) рабочих дней до даты 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6B01">
                    <w:rPr>
                      <w:rFonts w:cs="Arial"/>
                      <w:szCs w:val="20"/>
                    </w:rPr>
                    <w:lastRenderedPageBreak/>
                    <w:t>ответственные лица уполномоченной организации,</w:t>
                  </w:r>
                  <w:r>
                    <w:rPr>
                      <w:rFonts w:cs="Arial"/>
                      <w:szCs w:val="20"/>
                    </w:rPr>
                    <w:t xml:space="preserve"> руководитель </w:t>
                  </w:r>
                  <w:r w:rsidRPr="00636B01">
                    <w:rPr>
                      <w:rFonts w:cs="Arial"/>
                      <w:szCs w:val="20"/>
                    </w:rPr>
                    <w:t>(уполномоченное лицо)</w:t>
                  </w:r>
                  <w:r>
                    <w:rPr>
                      <w:rFonts w:cs="Arial"/>
                      <w:szCs w:val="20"/>
                    </w:rPr>
                    <w:t xml:space="preserve"> субъекта </w:t>
                  </w:r>
                  <w:r w:rsidRPr="00636B01">
                    <w:rPr>
                      <w:rFonts w:cs="Arial"/>
                      <w:szCs w:val="20"/>
                    </w:rPr>
                    <w:t>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отчетности</w:t>
                  </w:r>
                </w:p>
              </w:tc>
              <w:tc>
                <w:tcPr>
                  <w:tcW w:w="1417" w:type="dxa"/>
                  <w:tcBorders>
                    <w:top w:val="single" w:sz="4" w:space="0" w:color="auto"/>
                    <w:left w:val="single" w:sz="4" w:space="0" w:color="auto"/>
                    <w:bottom w:val="single" w:sz="4" w:space="0" w:color="auto"/>
                    <w:right w:val="single" w:sz="4" w:space="0" w:color="auto"/>
                  </w:tcBorders>
                </w:tcPr>
                <w:p w:rsidR="00C278D1" w:rsidRPr="00636B01" w:rsidRDefault="00C278D1" w:rsidP="00FB0319">
                  <w:pPr>
                    <w:autoSpaceDE w:val="0"/>
                    <w:autoSpaceDN w:val="0"/>
                    <w:adjustRightInd w:val="0"/>
                    <w:spacing w:after="1" w:line="200" w:lineRule="atLeast"/>
                    <w:rPr>
                      <w:rFonts w:cs="Arial"/>
                      <w:strike/>
                      <w:szCs w:val="20"/>
                    </w:rPr>
                  </w:pPr>
                  <w:r w:rsidRPr="0078680E">
                    <w:rPr>
                      <w:rFonts w:cs="Arial"/>
                      <w:szCs w:val="20"/>
                    </w:rPr>
                    <w:t>представленная в ГИИС "Электронный бюджет"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8680E">
                    <w:rPr>
                      <w:rFonts w:cs="Arial"/>
                      <w:szCs w:val="20"/>
                    </w:rPr>
                    <w:t>1)</w:t>
                  </w:r>
                  <w:r>
                    <w:rPr>
                      <w:rFonts w:cs="Arial"/>
                      <w:szCs w:val="20"/>
                    </w:rPr>
                    <w:t xml:space="preserve"> для направления на подписание отчетности субъекту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представления годовой отчетности об исполнении федерального бюджета Российской Федерации в </w:t>
                  </w:r>
                  <w:r w:rsidRPr="0078680E">
                    <w:rPr>
                      <w:rFonts w:cs="Arial"/>
                      <w:strike/>
                      <w:color w:val="FF0000"/>
                      <w:szCs w:val="20"/>
                    </w:rPr>
                    <w:t>ИФНС</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3) для формирования консолидированной годовой, отчетности об исполнении федерального бюджета </w:t>
                  </w:r>
                  <w:r>
                    <w:rPr>
                      <w:rFonts w:cs="Arial"/>
                      <w:szCs w:val="20"/>
                    </w:rPr>
                    <w:lastRenderedPageBreak/>
                    <w:t>Российской Федерации;</w:t>
                  </w:r>
                </w:p>
                <w:p w:rsidR="00C278D1" w:rsidRDefault="00C278D1" w:rsidP="00FB0319">
                  <w:pPr>
                    <w:autoSpaceDE w:val="0"/>
                    <w:autoSpaceDN w:val="0"/>
                    <w:adjustRightInd w:val="0"/>
                    <w:spacing w:after="1" w:line="200" w:lineRule="atLeast"/>
                    <w:rPr>
                      <w:rFonts w:cs="Arial"/>
                      <w:szCs w:val="20"/>
                    </w:rPr>
                  </w:pPr>
                  <w:r>
                    <w:rPr>
                      <w:rFonts w:cs="Arial"/>
                      <w:szCs w:val="20"/>
                    </w:rPr>
                    <w:t>4) для организации архивного хранения субъектом централизованного учета в сроки, установленные законодательством Российской Федерации</w:t>
                  </w:r>
                  <w:r w:rsidRPr="0078680E">
                    <w:rPr>
                      <w:rFonts w:cs="Arial"/>
                      <w:strike/>
                      <w:color w:val="FF0000"/>
                      <w:szCs w:val="20"/>
                    </w:rPr>
                    <w:t>;</w:t>
                  </w:r>
                </w:p>
                <w:p w:rsidR="00636B01" w:rsidRDefault="00C278D1" w:rsidP="00FB0319">
                  <w:pPr>
                    <w:autoSpaceDE w:val="0"/>
                    <w:autoSpaceDN w:val="0"/>
                    <w:adjustRightInd w:val="0"/>
                    <w:spacing w:after="1" w:line="200" w:lineRule="atLeast"/>
                    <w:rPr>
                      <w:rFonts w:cs="Arial"/>
                      <w:szCs w:val="20"/>
                    </w:rPr>
                  </w:pPr>
                  <w:r w:rsidRPr="0078680E">
                    <w:rPr>
                      <w:rFonts w:cs="Arial"/>
                      <w:strike/>
                      <w:color w:val="FF0000"/>
                      <w:szCs w:val="20"/>
                    </w:rPr>
                    <w:t>5)</w:t>
                  </w:r>
                  <w:r>
                    <w:rPr>
                      <w:rFonts w:cs="Arial"/>
                      <w:szCs w:val="20"/>
                    </w:rPr>
                    <w:t xml:space="preserve"> для направления уполномоченному должностному лицу или членам аудиторской группы уполномоченного органа на осуществление мероприятий по внутреннему финансовому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p>
                <w:p w:rsidR="009F3041" w:rsidRDefault="009F304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78680E" w:rsidRDefault="00C278D1" w:rsidP="00FB0319">
                  <w:pPr>
                    <w:autoSpaceDE w:val="0"/>
                    <w:autoSpaceDN w:val="0"/>
                    <w:adjustRightInd w:val="0"/>
                    <w:spacing w:after="1" w:line="200" w:lineRule="atLeast"/>
                    <w:rPr>
                      <w:rFonts w:cs="Arial"/>
                      <w:strike/>
                      <w:szCs w:val="20"/>
                    </w:rPr>
                  </w:pPr>
                  <w:r w:rsidRPr="0078680E">
                    <w:rPr>
                      <w:rFonts w:cs="Arial"/>
                      <w:strike/>
                      <w:color w:val="FF0000"/>
                      <w:szCs w:val="20"/>
                    </w:rPr>
                    <w:lastRenderedPageBreak/>
                    <w:t>338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Квартальная отчетность об исполнении федерального бюджета Российской Федерации получателя (распорядителя) </w:t>
                  </w:r>
                  <w:r>
                    <w:rPr>
                      <w:rFonts w:cs="Arial"/>
                      <w:szCs w:val="20"/>
                    </w:rPr>
                    <w:lastRenderedPageBreak/>
                    <w:t>бюджетных средств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квартальной отчетности об исполнении федерального бюджета Российской Федерации и направление </w:t>
                  </w:r>
                  <w:r>
                    <w:rPr>
                      <w:rFonts w:cs="Arial"/>
                      <w:szCs w:val="20"/>
                    </w:rPr>
                    <w:lastRenderedPageBreak/>
                    <w:t>отчетности на подписание руководителю (уполномоченному лицу) субъекта централизованного учета в ГИИС "Электронный бюджет" не позднее 1 (одного) рабочего дня до даты 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ответственные лица уполномоченной организации, руководитель </w:t>
                  </w:r>
                  <w:r>
                    <w:rPr>
                      <w:rFonts w:cs="Arial"/>
                      <w:szCs w:val="20"/>
                    </w:rPr>
                    <w:lastRenderedPageBreak/>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в сроки, установленные для представления отчетности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представленная в ГИИС "Электронный бюджет" отчетность, в части сведений, не содержащих </w:t>
                  </w:r>
                  <w:r>
                    <w:rPr>
                      <w:rFonts w:cs="Arial"/>
                      <w:szCs w:val="20"/>
                    </w:rPr>
                    <w:lastRenderedPageBreak/>
                    <w:t>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для направления на подписание отчетности субъекту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формирования </w:t>
                  </w:r>
                  <w:r>
                    <w:rPr>
                      <w:rFonts w:cs="Arial"/>
                      <w:szCs w:val="20"/>
                    </w:rPr>
                    <w:lastRenderedPageBreak/>
                    <w:t>консолидированной годовой, квартальной, ежемесячной отчетности об исполнении федерального бюджета Российской Федерации;</w:t>
                  </w:r>
                </w:p>
                <w:p w:rsidR="00C278D1" w:rsidRDefault="00C278D1" w:rsidP="00FB0319">
                  <w:pPr>
                    <w:autoSpaceDE w:val="0"/>
                    <w:autoSpaceDN w:val="0"/>
                    <w:adjustRightInd w:val="0"/>
                    <w:spacing w:after="1" w:line="200" w:lineRule="atLeast"/>
                    <w:rPr>
                      <w:rFonts w:cs="Arial"/>
                      <w:szCs w:val="20"/>
                    </w:rPr>
                  </w:pPr>
                  <w:r>
                    <w:rPr>
                      <w:rFonts w:cs="Arial"/>
                      <w:szCs w:val="20"/>
                    </w:rPr>
                    <w:t>3) для организации архивного хранения субъектом централизованного учета в сроки, установленные законодательством Российской Федерации</w:t>
                  </w: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78680E" w:rsidRDefault="00C278D1" w:rsidP="00FB0319">
                  <w:pPr>
                    <w:autoSpaceDE w:val="0"/>
                    <w:autoSpaceDN w:val="0"/>
                    <w:adjustRightInd w:val="0"/>
                    <w:spacing w:after="1" w:line="200" w:lineRule="atLeast"/>
                    <w:rPr>
                      <w:rFonts w:cs="Arial"/>
                      <w:strike/>
                      <w:szCs w:val="20"/>
                    </w:rPr>
                  </w:pPr>
                  <w:r w:rsidRPr="0078680E">
                    <w:rPr>
                      <w:rFonts w:cs="Arial"/>
                      <w:strike/>
                      <w:color w:val="FF0000"/>
                      <w:szCs w:val="20"/>
                    </w:rPr>
                    <w:lastRenderedPageBreak/>
                    <w:t>339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Ежемесячная отчетность об исполнении федерального бюджета Российской Федерации получателя (распорядителя) бюджетных средств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ежемесячной отчетности об исполнении федерального бюджета Российской Федерации и направление отчетности на подписание руководителю (уполномоченн</w:t>
                  </w:r>
                  <w:r>
                    <w:rPr>
                      <w:rFonts w:cs="Arial"/>
                      <w:szCs w:val="20"/>
                    </w:rPr>
                    <w:lastRenderedPageBreak/>
                    <w:t>ому лицу) субъекта централизованного учета в ГИИС "Электронный бюджет" 1 (одного) рабочего дня до даты 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 руководитель (уполномоченное лицо) субъект</w:t>
                  </w:r>
                  <w:r>
                    <w:rPr>
                      <w:rFonts w:cs="Arial"/>
                      <w:szCs w:val="20"/>
                    </w:rPr>
                    <w:lastRenderedPageBreak/>
                    <w:t>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в сроки, установленные для представления отчетности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представленная в ГИИС "Электронный бюджет"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направления на подписание отчетности субъекту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формирования консолидированной ежемесячной отчетности об </w:t>
                  </w:r>
                  <w:r>
                    <w:rPr>
                      <w:rFonts w:cs="Arial"/>
                      <w:szCs w:val="20"/>
                    </w:rPr>
                    <w:lastRenderedPageBreak/>
                    <w:t>исполнении федерального бюджета Российской Федерации;</w:t>
                  </w:r>
                </w:p>
                <w:p w:rsidR="00C278D1" w:rsidRDefault="00C278D1" w:rsidP="00FB0319">
                  <w:pPr>
                    <w:autoSpaceDE w:val="0"/>
                    <w:autoSpaceDN w:val="0"/>
                    <w:adjustRightInd w:val="0"/>
                    <w:spacing w:after="1" w:line="200" w:lineRule="atLeast"/>
                    <w:rPr>
                      <w:rFonts w:cs="Arial"/>
                      <w:szCs w:val="20"/>
                    </w:rPr>
                  </w:pPr>
                  <w:r>
                    <w:rPr>
                      <w:rFonts w:cs="Arial"/>
                      <w:szCs w:val="20"/>
                    </w:rPr>
                    <w:t>3) для организации архивного хранения субъектом централизованного учета в сроки, установленные законодательством Российской Федерации</w:t>
                  </w: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A45F6B" w:rsidRDefault="00A45F6B"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CF1C33" w:rsidRDefault="00C278D1" w:rsidP="00FB0319">
                  <w:pPr>
                    <w:autoSpaceDE w:val="0"/>
                    <w:autoSpaceDN w:val="0"/>
                    <w:adjustRightInd w:val="0"/>
                    <w:spacing w:after="1" w:line="200" w:lineRule="atLeast"/>
                    <w:rPr>
                      <w:rFonts w:cs="Arial"/>
                      <w:strike/>
                      <w:szCs w:val="20"/>
                    </w:rPr>
                  </w:pPr>
                  <w:r w:rsidRPr="00CF1C33">
                    <w:rPr>
                      <w:rFonts w:cs="Arial"/>
                      <w:strike/>
                      <w:color w:val="FF0000"/>
                      <w:szCs w:val="20"/>
                    </w:rPr>
                    <w:lastRenderedPageBreak/>
                    <w:t>340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22839">
                    <w:rPr>
                      <w:rFonts w:cs="Arial"/>
                      <w:strike/>
                      <w:color w:val="FF0000"/>
                      <w:szCs w:val="20"/>
                    </w:rPr>
                    <w:t>Информация</w:t>
                  </w:r>
                  <w:r>
                    <w:rPr>
                      <w:rFonts w:cs="Arial"/>
                      <w:szCs w:val="20"/>
                    </w:rPr>
                    <w:t xml:space="preserve">, </w:t>
                  </w:r>
                  <w:r w:rsidRPr="00922839">
                    <w:rPr>
                      <w:rFonts w:cs="Arial"/>
                      <w:strike/>
                      <w:color w:val="FF0000"/>
                      <w:szCs w:val="20"/>
                    </w:rPr>
                    <w:t>подлежащая</w:t>
                  </w:r>
                  <w:r>
                    <w:rPr>
                      <w:rFonts w:cs="Arial"/>
                      <w:szCs w:val="20"/>
                    </w:rPr>
                    <w:t xml:space="preserve"> раскрытию в годовой Пояснительной записке (код формы по ОКУД 0503160) </w:t>
                  </w:r>
                  <w:r w:rsidRPr="00922839">
                    <w:rPr>
                      <w:rFonts w:cs="Arial"/>
                      <w:strike/>
                      <w:color w:val="FF0000"/>
                      <w:szCs w:val="20"/>
                    </w:rPr>
                    <w:t>&lt;108&gt;</w:t>
                  </w:r>
                  <w:r>
                    <w:rPr>
                      <w:rFonts w:cs="Arial"/>
                      <w:szCs w:val="20"/>
                    </w:rPr>
                    <w:t xml:space="preserve"> в части данных, не отражаемых в бюджетном учете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22839">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922839">
                    <w:rPr>
                      <w:rFonts w:cs="Arial"/>
                      <w:strike/>
                      <w:color w:val="FF0000"/>
                      <w:szCs w:val="20"/>
                    </w:rPr>
                    <w:t>10</w:t>
                  </w:r>
                  <w:r>
                    <w:rPr>
                      <w:rFonts w:cs="Arial"/>
                      <w:szCs w:val="20"/>
                    </w:rPr>
                    <w:t xml:space="preserve"> (</w:t>
                  </w:r>
                  <w:r w:rsidRPr="00922839">
                    <w:rPr>
                      <w:rFonts w:cs="Arial"/>
                      <w:strike/>
                      <w:color w:val="FF0000"/>
                      <w:szCs w:val="20"/>
                    </w:rPr>
                    <w:t>десяти</w:t>
                  </w:r>
                  <w:r>
                    <w:rPr>
                      <w:rFonts w:cs="Arial"/>
                      <w:szCs w:val="20"/>
                    </w:rPr>
                    <w:t>) рабочих дней до даты 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922839">
                    <w:rPr>
                      <w:rFonts w:cs="Arial"/>
                      <w:strike/>
                      <w:color w:val="FF0000"/>
                      <w:szCs w:val="20"/>
                    </w:rPr>
                    <w:t>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установленные для формирования годовой, отчетности об исполнении федерального бюджета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922839">
                    <w:rPr>
                      <w:rFonts w:cs="Arial"/>
                      <w:strike/>
                      <w:color w:val="FF0000"/>
                      <w:szCs w:val="20"/>
                    </w:rPr>
                    <w:t>текстовой части</w:t>
                  </w:r>
                  <w:r>
                    <w:rPr>
                      <w:rFonts w:cs="Arial"/>
                      <w:szCs w:val="20"/>
                    </w:rPr>
                    <w:t xml:space="preserve"> Пояснительной записки (код формы по ОКУД 0503160)</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представления в ГИИС "Электронный бюджет" в составе годовой, отчетности об исполнении федерального бюджета Российской Федерации</w:t>
                  </w: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9F3041" w:rsidRDefault="009F304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922839" w:rsidRDefault="00C278D1" w:rsidP="00FB0319">
                  <w:pPr>
                    <w:autoSpaceDE w:val="0"/>
                    <w:autoSpaceDN w:val="0"/>
                    <w:adjustRightInd w:val="0"/>
                    <w:spacing w:after="1" w:line="200" w:lineRule="atLeast"/>
                    <w:rPr>
                      <w:rFonts w:cs="Arial"/>
                      <w:strike/>
                      <w:szCs w:val="20"/>
                    </w:rPr>
                  </w:pPr>
                  <w:r w:rsidRPr="00922839">
                    <w:rPr>
                      <w:rFonts w:cs="Arial"/>
                      <w:strike/>
                      <w:color w:val="FF0000"/>
                      <w:szCs w:val="20"/>
                    </w:rPr>
                    <w:lastRenderedPageBreak/>
                    <w:t>341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E7CC8">
                    <w:rPr>
                      <w:rFonts w:cs="Arial"/>
                      <w:strike/>
                      <w:color w:val="FF0000"/>
                      <w:szCs w:val="20"/>
                    </w:rPr>
                    <w:t>Информация</w:t>
                  </w:r>
                  <w:r>
                    <w:rPr>
                      <w:rFonts w:cs="Arial"/>
                      <w:szCs w:val="20"/>
                    </w:rPr>
                    <w:t xml:space="preserve">, </w:t>
                  </w:r>
                  <w:r w:rsidRPr="008E7CC8">
                    <w:rPr>
                      <w:rFonts w:cs="Arial"/>
                      <w:strike/>
                      <w:color w:val="FF0000"/>
                      <w:szCs w:val="20"/>
                    </w:rPr>
                    <w:t>подлежащей</w:t>
                  </w:r>
                  <w:r>
                    <w:rPr>
                      <w:rFonts w:cs="Arial"/>
                      <w:szCs w:val="20"/>
                    </w:rPr>
                    <w:t xml:space="preserve"> раскрытию в квартальной Пояснительной записке (код формы по ОКУД 0503160) в части данных, не отражаемых в бюджетном учете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4 (четырех) рабочих дней до даты 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8E7CC8">
                    <w:rPr>
                      <w:rFonts w:cs="Arial"/>
                      <w:strike/>
                      <w:color w:val="FF0000"/>
                      <w:szCs w:val="20"/>
                    </w:rPr>
                    <w:t>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установленные для формирования квартальной отчетности об исполнении федерального бюджета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текстовой части Пояснительной записки (код формы по ОКУД 0503160)</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представления в ГИИС "Электронный бюджет" в составе квартальной отчетности об исполнении федерального бюджета Российской Федерации</w:t>
                  </w: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78680E">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8E7CC8" w:rsidRDefault="00C278D1" w:rsidP="00FB0319">
                  <w:pPr>
                    <w:autoSpaceDE w:val="0"/>
                    <w:autoSpaceDN w:val="0"/>
                    <w:adjustRightInd w:val="0"/>
                    <w:spacing w:after="1" w:line="200" w:lineRule="atLeast"/>
                    <w:rPr>
                      <w:rFonts w:cs="Arial"/>
                      <w:strike/>
                      <w:szCs w:val="20"/>
                    </w:rPr>
                  </w:pPr>
                  <w:r w:rsidRPr="008E7CC8">
                    <w:rPr>
                      <w:rFonts w:cs="Arial"/>
                      <w:strike/>
                      <w:color w:val="FF0000"/>
                      <w:szCs w:val="20"/>
                    </w:rPr>
                    <w:lastRenderedPageBreak/>
                    <w:t>342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Консолидированная годовая бухгалтерская (финансовая) отчетность государственных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8E7CC8">
                    <w:rPr>
                      <w:rFonts w:cs="Arial"/>
                      <w:strike/>
                      <w:color w:val="FF0000"/>
                      <w:szCs w:val="20"/>
                    </w:rPr>
                    <w:t>1) формирование консолидированной годовой бухгалтерской (финансовой) отчетности государственных (муниципальных) бюджетных и автономных учреждений в установленные сроки в ГИИС "Электронный бюджет" не позднее 5 (пяти) рабочих дней до даты представления отчетности;</w:t>
                  </w:r>
                </w:p>
                <w:p w:rsidR="00C278D1" w:rsidRDefault="00C278D1" w:rsidP="00FB0319">
                  <w:pPr>
                    <w:autoSpaceDE w:val="0"/>
                    <w:autoSpaceDN w:val="0"/>
                    <w:adjustRightInd w:val="0"/>
                    <w:spacing w:after="1" w:line="200" w:lineRule="atLeast"/>
                    <w:rPr>
                      <w:rFonts w:cs="Arial"/>
                      <w:szCs w:val="20"/>
                    </w:rPr>
                  </w:pPr>
                  <w:r w:rsidRPr="008E7CC8">
                    <w:rPr>
                      <w:rFonts w:cs="Arial"/>
                      <w:strike/>
                      <w:color w:val="FF0000"/>
                      <w:szCs w:val="20"/>
                    </w:rPr>
                    <w:t>2</w:t>
                  </w:r>
                  <w:r>
                    <w:rPr>
                      <w:rFonts w:cs="Arial"/>
                      <w:szCs w:val="20"/>
                    </w:rPr>
                    <w:t>) направление отчетности на подписание руководителю (уполномоченному лицу) субъекта учета не позднее 2 (двух) рабочих дней до даты 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отчетности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представленная в ГИИС "Электронный бюджет"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E7CC8">
                    <w:rPr>
                      <w:rFonts w:cs="Arial"/>
                      <w:strike/>
                      <w:color w:val="FF0000"/>
                      <w:szCs w:val="20"/>
                    </w:rPr>
                    <w:t>1</w:t>
                  </w:r>
                  <w:r>
                    <w:rPr>
                      <w:rFonts w:cs="Arial"/>
                      <w:szCs w:val="20"/>
                    </w:rPr>
                    <w:t>) для представления уполномоченной организацией в установленные сроки в Межрегиональное операционное управление Федерального казначейства;</w:t>
                  </w:r>
                </w:p>
                <w:p w:rsidR="00C278D1" w:rsidRDefault="00C278D1" w:rsidP="00FB0319">
                  <w:pPr>
                    <w:autoSpaceDE w:val="0"/>
                    <w:autoSpaceDN w:val="0"/>
                    <w:adjustRightInd w:val="0"/>
                    <w:spacing w:after="1" w:line="200" w:lineRule="atLeast"/>
                    <w:rPr>
                      <w:rFonts w:cs="Arial"/>
                      <w:szCs w:val="20"/>
                    </w:rPr>
                  </w:pPr>
                  <w:r w:rsidRPr="008E7CC8">
                    <w:rPr>
                      <w:rFonts w:cs="Arial"/>
                      <w:strike/>
                      <w:color w:val="FF0000"/>
                      <w:szCs w:val="20"/>
                    </w:rPr>
                    <w:t>2</w:t>
                  </w:r>
                  <w:r>
                    <w:rPr>
                      <w:rFonts w:cs="Arial"/>
                      <w:szCs w:val="20"/>
                    </w:rPr>
                    <w:t>) для представления уполномоченной организацией в установленные сроки в Счетную палату Российской Федерации; для организации архивного хранения субъектом централизованного учета в сроки, установленные законодательством Российской Федерации</w:t>
                  </w: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p w:rsidR="0078680E" w:rsidRDefault="0078680E"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8E7CC8" w:rsidRDefault="00C278D1" w:rsidP="00FB0319">
                  <w:pPr>
                    <w:autoSpaceDE w:val="0"/>
                    <w:autoSpaceDN w:val="0"/>
                    <w:adjustRightInd w:val="0"/>
                    <w:spacing w:after="1" w:line="200" w:lineRule="atLeast"/>
                    <w:rPr>
                      <w:rFonts w:cs="Arial"/>
                      <w:strike/>
                      <w:szCs w:val="20"/>
                    </w:rPr>
                  </w:pPr>
                  <w:r w:rsidRPr="008E7CC8">
                    <w:rPr>
                      <w:rFonts w:cs="Arial"/>
                      <w:strike/>
                      <w:color w:val="FF0000"/>
                      <w:szCs w:val="20"/>
                    </w:rPr>
                    <w:t>343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Консолидированная квартальная бухгалтерская (финансовая) отчетность государственных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консолидированной квартальной бухгалтерской (финансовой) отчетности государственных (муниципальных) бюджетных и автономных учреждений в </w:t>
                  </w:r>
                  <w:r>
                    <w:rPr>
                      <w:rFonts w:cs="Arial"/>
                      <w:szCs w:val="20"/>
                    </w:rPr>
                    <w:lastRenderedPageBreak/>
                    <w:t>установленные сроки в ГИИС "Электронный бюджет" и направление отчетности на подписание руководителю (уполномоченному лицу) субъекта учета не позднее 2 (двух) рабочих дней до даты 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ответственные лица уполномоченной организации, руководитель (уполномоченное лицо) субъекта </w:t>
                  </w:r>
                  <w:r>
                    <w:rPr>
                      <w:rFonts w:cs="Arial"/>
                      <w:szCs w:val="20"/>
                    </w:rPr>
                    <w:lastRenderedPageBreak/>
                    <w:t>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в сроки, установленные для представления отчетности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представленная в ГИИС "Электронный бюджет"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t>1</w:t>
                  </w:r>
                  <w:r>
                    <w:rPr>
                      <w:rFonts w:cs="Arial"/>
                      <w:szCs w:val="20"/>
                    </w:rPr>
                    <w:t>) для представления уполномоченной организацией в установленные сроки в Межрегиональное операционное управление Федерального казначейства;</w:t>
                  </w:r>
                </w:p>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lastRenderedPageBreak/>
                    <w:t>2</w:t>
                  </w:r>
                  <w:r>
                    <w:rPr>
                      <w:rFonts w:cs="Arial"/>
                      <w:szCs w:val="20"/>
                    </w:rPr>
                    <w:t>) для представления уполномоченной организацией в установленные сроки в Счетную палату Российской Федерации;</w:t>
                  </w:r>
                </w:p>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t>3</w:t>
                  </w:r>
                  <w:r>
                    <w:rPr>
                      <w:rFonts w:cs="Arial"/>
                      <w:szCs w:val="20"/>
                    </w:rPr>
                    <w:t>) для организации архивного хранения субъектом централизованного учета в сроки, установленные законодательством Российской Федерации</w:t>
                  </w:r>
                </w:p>
                <w:p w:rsidR="003A1426" w:rsidRDefault="003A1426" w:rsidP="00FB0319">
                  <w:pPr>
                    <w:autoSpaceDE w:val="0"/>
                    <w:autoSpaceDN w:val="0"/>
                    <w:adjustRightInd w:val="0"/>
                    <w:spacing w:after="1" w:line="200" w:lineRule="atLeast"/>
                    <w:rPr>
                      <w:rFonts w:cs="Arial"/>
                      <w:szCs w:val="20"/>
                    </w:rPr>
                  </w:pPr>
                </w:p>
                <w:p w:rsidR="003A1426" w:rsidRDefault="003A1426" w:rsidP="00FB0319">
                  <w:pPr>
                    <w:autoSpaceDE w:val="0"/>
                    <w:autoSpaceDN w:val="0"/>
                    <w:adjustRightInd w:val="0"/>
                    <w:spacing w:after="1" w:line="200" w:lineRule="atLeast"/>
                    <w:rPr>
                      <w:rFonts w:cs="Arial"/>
                      <w:szCs w:val="20"/>
                    </w:rPr>
                  </w:pPr>
                </w:p>
                <w:p w:rsidR="003A1426" w:rsidRDefault="003A1426" w:rsidP="00FB0319">
                  <w:pPr>
                    <w:autoSpaceDE w:val="0"/>
                    <w:autoSpaceDN w:val="0"/>
                    <w:adjustRightInd w:val="0"/>
                    <w:spacing w:after="1" w:line="200" w:lineRule="atLeast"/>
                    <w:rPr>
                      <w:rFonts w:cs="Arial"/>
                      <w:szCs w:val="20"/>
                    </w:rPr>
                  </w:pPr>
                </w:p>
                <w:p w:rsidR="003A1426" w:rsidRDefault="003A1426" w:rsidP="00FB0319">
                  <w:pPr>
                    <w:autoSpaceDE w:val="0"/>
                    <w:autoSpaceDN w:val="0"/>
                    <w:adjustRightInd w:val="0"/>
                    <w:spacing w:after="1" w:line="200" w:lineRule="atLeast"/>
                    <w:rPr>
                      <w:rFonts w:cs="Arial"/>
                      <w:szCs w:val="20"/>
                    </w:rPr>
                  </w:pPr>
                </w:p>
                <w:p w:rsidR="003A1426" w:rsidRDefault="003A1426" w:rsidP="00FB0319">
                  <w:pPr>
                    <w:autoSpaceDE w:val="0"/>
                    <w:autoSpaceDN w:val="0"/>
                    <w:adjustRightInd w:val="0"/>
                    <w:spacing w:after="1" w:line="200" w:lineRule="atLeast"/>
                    <w:rPr>
                      <w:rFonts w:cs="Arial"/>
                      <w:szCs w:val="20"/>
                    </w:rPr>
                  </w:pPr>
                </w:p>
                <w:p w:rsidR="003A1426" w:rsidRDefault="003A1426" w:rsidP="00FB0319">
                  <w:pPr>
                    <w:autoSpaceDE w:val="0"/>
                    <w:autoSpaceDN w:val="0"/>
                    <w:adjustRightInd w:val="0"/>
                    <w:spacing w:after="1" w:line="200" w:lineRule="atLeast"/>
                    <w:rPr>
                      <w:rFonts w:cs="Arial"/>
                      <w:szCs w:val="20"/>
                    </w:rPr>
                  </w:pPr>
                </w:p>
                <w:p w:rsidR="003A1426" w:rsidRDefault="003A1426"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lastRenderedPageBreak/>
                    <w:t>344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Консолидированная месячная бухгалтерская отчетность государственных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сводной месячной бухгалтерской отчетности государственных (муниципальных) бюджетных и автономных учреждений в установленные сроки в ГИИС "Электронный бюджет" и направление отчетности на подписание руководителю (уполномоченному лицу) субъекта учета не позднее 2 (двух) рабочих дней до даты представления отчетности</w:t>
                  </w:r>
                </w:p>
                <w:p w:rsidR="008A5583" w:rsidRDefault="008A5583" w:rsidP="00FB0319">
                  <w:pPr>
                    <w:autoSpaceDE w:val="0"/>
                    <w:autoSpaceDN w:val="0"/>
                    <w:adjustRightInd w:val="0"/>
                    <w:spacing w:after="1" w:line="200" w:lineRule="atLeast"/>
                    <w:rPr>
                      <w:rFonts w:cs="Arial"/>
                      <w:szCs w:val="20"/>
                    </w:rPr>
                  </w:pPr>
                </w:p>
                <w:p w:rsidR="008A5583" w:rsidRDefault="008A5583" w:rsidP="008A5583">
                  <w:pPr>
                    <w:autoSpaceDE w:val="0"/>
                    <w:autoSpaceDN w:val="0"/>
                    <w:adjustRightInd w:val="0"/>
                    <w:spacing w:after="1" w:line="200" w:lineRule="atLeast"/>
                    <w:rPr>
                      <w:rFonts w:cs="Arial"/>
                      <w:szCs w:val="20"/>
                    </w:rPr>
                  </w:pPr>
                </w:p>
                <w:p w:rsidR="008A5583" w:rsidRDefault="008A5583" w:rsidP="008A5583">
                  <w:pPr>
                    <w:autoSpaceDE w:val="0"/>
                    <w:autoSpaceDN w:val="0"/>
                    <w:adjustRightInd w:val="0"/>
                    <w:spacing w:after="1" w:line="200" w:lineRule="atLeast"/>
                    <w:rPr>
                      <w:rFonts w:cs="Arial"/>
                      <w:szCs w:val="20"/>
                    </w:rPr>
                  </w:pPr>
                </w:p>
                <w:p w:rsidR="008A5583" w:rsidRDefault="008A5583" w:rsidP="008A5583">
                  <w:pPr>
                    <w:autoSpaceDE w:val="0"/>
                    <w:autoSpaceDN w:val="0"/>
                    <w:adjustRightInd w:val="0"/>
                    <w:spacing w:after="1" w:line="200" w:lineRule="atLeast"/>
                    <w:rPr>
                      <w:rFonts w:cs="Arial"/>
                      <w:szCs w:val="20"/>
                    </w:rPr>
                  </w:pPr>
                </w:p>
                <w:p w:rsidR="008A5583" w:rsidRDefault="008A5583" w:rsidP="008A5583">
                  <w:pPr>
                    <w:autoSpaceDE w:val="0"/>
                    <w:autoSpaceDN w:val="0"/>
                    <w:adjustRightInd w:val="0"/>
                    <w:spacing w:after="1" w:line="200" w:lineRule="atLeast"/>
                    <w:rPr>
                      <w:rFonts w:cs="Arial"/>
                      <w:szCs w:val="20"/>
                    </w:rPr>
                  </w:pPr>
                </w:p>
                <w:p w:rsidR="008A5583" w:rsidRDefault="008A5583" w:rsidP="008A5583">
                  <w:pPr>
                    <w:autoSpaceDE w:val="0"/>
                    <w:autoSpaceDN w:val="0"/>
                    <w:adjustRightInd w:val="0"/>
                    <w:spacing w:after="1" w:line="200" w:lineRule="atLeast"/>
                    <w:rPr>
                      <w:rFonts w:cs="Arial"/>
                      <w:szCs w:val="20"/>
                    </w:rPr>
                  </w:pPr>
                </w:p>
                <w:p w:rsidR="008A5583" w:rsidRDefault="008A5583" w:rsidP="008A5583">
                  <w:pPr>
                    <w:autoSpaceDE w:val="0"/>
                    <w:autoSpaceDN w:val="0"/>
                    <w:adjustRightInd w:val="0"/>
                    <w:spacing w:after="1" w:line="200" w:lineRule="atLeast"/>
                    <w:rPr>
                      <w:rFonts w:cs="Arial"/>
                      <w:szCs w:val="20"/>
                    </w:rPr>
                  </w:pPr>
                </w:p>
                <w:p w:rsidR="008A5583" w:rsidRDefault="008A5583" w:rsidP="008A558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8A5583" w:rsidRDefault="008A5583" w:rsidP="00BF4623">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отчетности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представленная в ГИИС "Электронный бюджет"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F4623">
                    <w:rPr>
                      <w:rFonts w:cs="Arial"/>
                      <w:strike/>
                      <w:color w:val="FF0000"/>
                      <w:szCs w:val="20"/>
                    </w:rPr>
                    <w:t>1</w:t>
                  </w:r>
                  <w:r>
                    <w:rPr>
                      <w:rFonts w:cs="Arial"/>
                      <w:szCs w:val="20"/>
                    </w:rPr>
                    <w:t>) для представления в установленные сроки в Межрегиональное операционное управление Федеральное казначейства;</w:t>
                  </w:r>
                </w:p>
                <w:p w:rsidR="00C278D1" w:rsidRDefault="00C278D1" w:rsidP="00FB0319">
                  <w:pPr>
                    <w:autoSpaceDE w:val="0"/>
                    <w:autoSpaceDN w:val="0"/>
                    <w:adjustRightInd w:val="0"/>
                    <w:spacing w:after="1" w:line="200" w:lineRule="atLeast"/>
                    <w:rPr>
                      <w:rFonts w:cs="Arial"/>
                      <w:szCs w:val="20"/>
                    </w:rPr>
                  </w:pPr>
                  <w:r w:rsidRPr="00BF4623">
                    <w:rPr>
                      <w:rFonts w:cs="Arial"/>
                      <w:strike/>
                      <w:color w:val="FF0000"/>
                      <w:szCs w:val="20"/>
                    </w:rPr>
                    <w:t>2</w:t>
                  </w:r>
                  <w:r>
                    <w:rPr>
                      <w:rFonts w:cs="Arial"/>
                      <w:szCs w:val="20"/>
                    </w:rPr>
                    <w:t>) для организации архивного хранения субъектом централизованного учета в сроки, установленные законодательством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t>345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Консолидированная годовая отчетность об исполнении федерального бюджета Российской Федерации главного распорядителя бюджетных средств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F4623">
                    <w:rPr>
                      <w:rFonts w:cs="Arial"/>
                      <w:strike/>
                      <w:color w:val="FF0000"/>
                      <w:szCs w:val="20"/>
                    </w:rPr>
                    <w:t>1)</w:t>
                  </w:r>
                  <w:r>
                    <w:rPr>
                      <w:rFonts w:cs="Arial"/>
                      <w:szCs w:val="20"/>
                    </w:rPr>
                    <w:t xml:space="preserve"> формирование консолидированной годовой отчетности об исполнении федерального бюджета Российской Федерации средствами ГИИС "Электронный бюджет" не позднее 5 (пяти) рабочих дней</w:t>
                  </w:r>
                  <w:r w:rsidR="00BF4623">
                    <w:rPr>
                      <w:rFonts w:cs="Arial"/>
                      <w:szCs w:val="20"/>
                    </w:rPr>
                    <w:t xml:space="preserve"> </w:t>
                  </w:r>
                  <w:r>
                    <w:rPr>
                      <w:rFonts w:cs="Arial"/>
                      <w:szCs w:val="20"/>
                    </w:rPr>
                    <w:t>до даты представления отчетности</w:t>
                  </w:r>
                  <w:r w:rsidRPr="00BF4623">
                    <w:rPr>
                      <w:rFonts w:cs="Arial"/>
                      <w:strike/>
                      <w:color w:val="FF0000"/>
                      <w:szCs w:val="20"/>
                    </w:rPr>
                    <w:t>;</w:t>
                  </w:r>
                </w:p>
                <w:p w:rsidR="00C278D1" w:rsidRPr="00BF4623" w:rsidRDefault="00C278D1" w:rsidP="00FB0319">
                  <w:pPr>
                    <w:autoSpaceDE w:val="0"/>
                    <w:autoSpaceDN w:val="0"/>
                    <w:adjustRightInd w:val="0"/>
                    <w:spacing w:after="1" w:line="200" w:lineRule="atLeast"/>
                    <w:rPr>
                      <w:rFonts w:cs="Arial"/>
                      <w:strike/>
                      <w:szCs w:val="20"/>
                    </w:rPr>
                  </w:pPr>
                  <w:r w:rsidRPr="00BF4623">
                    <w:rPr>
                      <w:rFonts w:cs="Arial"/>
                      <w:strike/>
                      <w:color w:val="FF0000"/>
                      <w:szCs w:val="20"/>
                    </w:rPr>
                    <w:t>2)</w:t>
                  </w:r>
                  <w:r w:rsidRPr="00BF4623">
                    <w:rPr>
                      <w:rFonts w:cs="Arial"/>
                      <w:szCs w:val="20"/>
                    </w:rPr>
                    <w:t xml:space="preserve"> представление отчетности на подписание руководителю (уполномоченному лицу) субъекта централизованного учета не позднее 2 (двух) рабочих дней до даты 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F4623">
                    <w:rPr>
                      <w:rFonts w:cs="Arial"/>
                      <w:szCs w:val="20"/>
                    </w:rPr>
                    <w:t>ответственные лица уполномоченной организации,</w:t>
                  </w:r>
                  <w:r>
                    <w:rPr>
                      <w:rFonts w:cs="Arial"/>
                      <w:szCs w:val="20"/>
                    </w:rPr>
                    <w:t xml:space="preserve"> руководитель </w:t>
                  </w:r>
                  <w:r w:rsidRPr="00BF4623">
                    <w:rPr>
                      <w:rFonts w:cs="Arial"/>
                      <w:szCs w:val="20"/>
                    </w:rPr>
                    <w:t>(уполномоченное лицо)</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отчетности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представленная в ГИИС "Электронный бюджет" консолидированная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F4623">
                    <w:rPr>
                      <w:rFonts w:cs="Arial"/>
                      <w:strike/>
                      <w:color w:val="FF0000"/>
                      <w:szCs w:val="20"/>
                    </w:rPr>
                    <w:t>1</w:t>
                  </w:r>
                  <w:r>
                    <w:rPr>
                      <w:rFonts w:cs="Arial"/>
                      <w:szCs w:val="20"/>
                    </w:rPr>
                    <w:t>) для представления уполномоченной организацией в установленные сроки в Межрегиональное операционное управление Федерального казначейства;</w:t>
                  </w:r>
                </w:p>
                <w:p w:rsidR="00C278D1" w:rsidRDefault="00C278D1" w:rsidP="00FB0319">
                  <w:pPr>
                    <w:autoSpaceDE w:val="0"/>
                    <w:autoSpaceDN w:val="0"/>
                    <w:adjustRightInd w:val="0"/>
                    <w:spacing w:after="1" w:line="200" w:lineRule="atLeast"/>
                    <w:rPr>
                      <w:rFonts w:cs="Arial"/>
                      <w:szCs w:val="20"/>
                    </w:rPr>
                  </w:pPr>
                  <w:r w:rsidRPr="008D4BDA">
                    <w:rPr>
                      <w:rFonts w:cs="Arial"/>
                      <w:strike/>
                      <w:color w:val="FF0000"/>
                      <w:szCs w:val="20"/>
                    </w:rPr>
                    <w:t>2</w:t>
                  </w:r>
                  <w:r>
                    <w:rPr>
                      <w:rFonts w:cs="Arial"/>
                      <w:szCs w:val="20"/>
                    </w:rPr>
                    <w:t>) для представления уполномоченной организацией в установленные сроки в Счетную палату Российской Федерации;</w:t>
                  </w:r>
                </w:p>
                <w:p w:rsidR="00C278D1" w:rsidRDefault="00C278D1" w:rsidP="00FB0319">
                  <w:pPr>
                    <w:autoSpaceDE w:val="0"/>
                    <w:autoSpaceDN w:val="0"/>
                    <w:adjustRightInd w:val="0"/>
                    <w:spacing w:after="1" w:line="200" w:lineRule="atLeast"/>
                    <w:rPr>
                      <w:rFonts w:cs="Arial"/>
                      <w:szCs w:val="20"/>
                    </w:rPr>
                  </w:pPr>
                  <w:r w:rsidRPr="008D4BDA">
                    <w:rPr>
                      <w:rFonts w:cs="Arial"/>
                      <w:strike/>
                      <w:color w:val="FF0000"/>
                      <w:szCs w:val="20"/>
                    </w:rPr>
                    <w:t>3</w:t>
                  </w:r>
                  <w:r>
                    <w:rPr>
                      <w:rFonts w:cs="Arial"/>
                      <w:szCs w:val="20"/>
                    </w:rPr>
                    <w:t>) для организации архивного хранения субъектом централизованного учета в сроки, установленные законодательством Российской Федерации</w:t>
                  </w: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BF4623">
                  <w:pPr>
                    <w:autoSpaceDE w:val="0"/>
                    <w:autoSpaceDN w:val="0"/>
                    <w:adjustRightInd w:val="0"/>
                    <w:spacing w:after="1" w:line="200" w:lineRule="atLeast"/>
                    <w:rPr>
                      <w:rFonts w:cs="Arial"/>
                      <w:szCs w:val="20"/>
                    </w:rPr>
                  </w:pPr>
                </w:p>
                <w:p w:rsidR="00BF4623" w:rsidRDefault="00BF4623" w:rsidP="00FB0319">
                  <w:pPr>
                    <w:autoSpaceDE w:val="0"/>
                    <w:autoSpaceDN w:val="0"/>
                    <w:adjustRightInd w:val="0"/>
                    <w:spacing w:after="1" w:line="200" w:lineRule="atLeast"/>
                    <w:rPr>
                      <w:rFonts w:cs="Arial"/>
                      <w:szCs w:val="20"/>
                    </w:rPr>
                  </w:pPr>
                </w:p>
                <w:p w:rsidR="00BF4623" w:rsidRDefault="00BF4623"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lastRenderedPageBreak/>
                    <w:t>346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Консолидированная квартальная, месячная отчетность об исполнении федерального бюджета Российской Федерации главного распорядителя бюджетных средств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консолидированной квартальной, месячной отчетности об исполнении федерального бюджета Российской Федерации средствами ГИИС "Электронный бюджет" в установленные сроки и представление </w:t>
                  </w:r>
                  <w:r>
                    <w:rPr>
                      <w:rFonts w:cs="Arial"/>
                      <w:szCs w:val="20"/>
                    </w:rPr>
                    <w:lastRenderedPageBreak/>
                    <w:t>отчетности на подписание руководителю (уполномоченному лицу) субъекта централизованного учета не позднее 2 (двух) рабочих дней до даты 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отчетности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представленная в ГИИС "Электронный бюджет" консолидированная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D4BDA">
                    <w:rPr>
                      <w:rFonts w:cs="Arial"/>
                      <w:strike/>
                      <w:color w:val="FF0000"/>
                      <w:szCs w:val="20"/>
                    </w:rPr>
                    <w:t>1</w:t>
                  </w:r>
                  <w:r>
                    <w:rPr>
                      <w:rFonts w:cs="Arial"/>
                      <w:szCs w:val="20"/>
                    </w:rPr>
                    <w:t>) для представления уполномоченной организацией в установленные сроки в Межрегиональное операционное управление Федерального казначейства;</w:t>
                  </w:r>
                </w:p>
                <w:p w:rsidR="00C278D1" w:rsidRDefault="00C278D1" w:rsidP="00FB0319">
                  <w:pPr>
                    <w:autoSpaceDE w:val="0"/>
                    <w:autoSpaceDN w:val="0"/>
                    <w:adjustRightInd w:val="0"/>
                    <w:spacing w:after="1" w:line="200" w:lineRule="atLeast"/>
                    <w:rPr>
                      <w:rFonts w:cs="Arial"/>
                      <w:szCs w:val="20"/>
                    </w:rPr>
                  </w:pPr>
                  <w:r w:rsidRPr="008D4BDA">
                    <w:rPr>
                      <w:rFonts w:cs="Arial"/>
                      <w:strike/>
                      <w:color w:val="FF0000"/>
                      <w:szCs w:val="20"/>
                    </w:rPr>
                    <w:t>2</w:t>
                  </w:r>
                  <w:r>
                    <w:rPr>
                      <w:rFonts w:cs="Arial"/>
                      <w:szCs w:val="20"/>
                    </w:rPr>
                    <w:t xml:space="preserve">) для представления уполномоченной </w:t>
                  </w:r>
                  <w:r>
                    <w:rPr>
                      <w:rFonts w:cs="Arial"/>
                      <w:szCs w:val="20"/>
                    </w:rPr>
                    <w:lastRenderedPageBreak/>
                    <w:t>организацией в установленные сроки в Счетную палату Российской Федерации; для организации архивного хранения субъектом централизованного учета в сроки, установленные законодательством Российской Федерации</w:t>
                  </w:r>
                </w:p>
                <w:p w:rsidR="008D4BDA" w:rsidRDefault="008D4BDA" w:rsidP="00FB0319">
                  <w:pPr>
                    <w:autoSpaceDE w:val="0"/>
                    <w:autoSpaceDN w:val="0"/>
                    <w:adjustRightInd w:val="0"/>
                    <w:spacing w:after="1" w:line="200" w:lineRule="atLeast"/>
                    <w:rPr>
                      <w:rFonts w:cs="Arial"/>
                      <w:szCs w:val="20"/>
                    </w:rPr>
                  </w:pPr>
                </w:p>
                <w:p w:rsidR="008D4BDA" w:rsidRDefault="008D4BDA" w:rsidP="00FB0319">
                  <w:pPr>
                    <w:autoSpaceDE w:val="0"/>
                    <w:autoSpaceDN w:val="0"/>
                    <w:adjustRightInd w:val="0"/>
                    <w:spacing w:after="1" w:line="200" w:lineRule="atLeast"/>
                    <w:rPr>
                      <w:rFonts w:cs="Arial"/>
                      <w:szCs w:val="20"/>
                    </w:rPr>
                  </w:pPr>
                </w:p>
                <w:p w:rsidR="008D4BDA" w:rsidRDefault="008D4BDA" w:rsidP="00FB0319">
                  <w:pPr>
                    <w:autoSpaceDE w:val="0"/>
                    <w:autoSpaceDN w:val="0"/>
                    <w:adjustRightInd w:val="0"/>
                    <w:spacing w:after="1" w:line="200" w:lineRule="atLeast"/>
                    <w:rPr>
                      <w:rFonts w:cs="Arial"/>
                      <w:szCs w:val="20"/>
                    </w:rPr>
                  </w:pPr>
                </w:p>
                <w:p w:rsidR="008D4BDA" w:rsidRDefault="008D4BDA" w:rsidP="00FB0319">
                  <w:pPr>
                    <w:autoSpaceDE w:val="0"/>
                    <w:autoSpaceDN w:val="0"/>
                    <w:adjustRightInd w:val="0"/>
                    <w:spacing w:after="1" w:line="200" w:lineRule="atLeast"/>
                    <w:rPr>
                      <w:rFonts w:cs="Arial"/>
                      <w:szCs w:val="20"/>
                    </w:rPr>
                  </w:pPr>
                </w:p>
                <w:p w:rsidR="00A45F6B" w:rsidRDefault="00A45F6B" w:rsidP="00FB0319">
                  <w:pPr>
                    <w:autoSpaceDE w:val="0"/>
                    <w:autoSpaceDN w:val="0"/>
                    <w:adjustRightInd w:val="0"/>
                    <w:spacing w:after="1" w:line="200" w:lineRule="atLeast"/>
                    <w:rPr>
                      <w:rFonts w:cs="Arial"/>
                      <w:szCs w:val="20"/>
                    </w:rPr>
                  </w:pPr>
                </w:p>
                <w:p w:rsidR="00A45F6B" w:rsidRDefault="00A45F6B" w:rsidP="00FB0319">
                  <w:pPr>
                    <w:autoSpaceDE w:val="0"/>
                    <w:autoSpaceDN w:val="0"/>
                    <w:adjustRightInd w:val="0"/>
                    <w:spacing w:after="1" w:line="200" w:lineRule="atLeast"/>
                    <w:rPr>
                      <w:rFonts w:cs="Arial"/>
                      <w:szCs w:val="20"/>
                    </w:rPr>
                  </w:pPr>
                </w:p>
                <w:p w:rsidR="008D4BDA" w:rsidRDefault="008D4BDA"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lastRenderedPageBreak/>
                    <w:t>347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Консолидированная годовая отчетность об исполнении федерального бюджета Российской Федерации и консолидированная бухгалтерская отчетность государственных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консолидированной годовой отчетности об исполнении бюджетов бюджетной системы Российской Федерации и консолидированной бухгалтерской отчетности государственных (муниципальных) бюджетных и автономных учреждений в Межрегиональное операционное управление Федерального казначейства и Счетную палату Российской Федерации в сроки, </w:t>
                  </w:r>
                  <w:r>
                    <w:rPr>
                      <w:rFonts w:cs="Arial"/>
                      <w:szCs w:val="20"/>
                    </w:rPr>
                    <w:lastRenderedPageBreak/>
                    <w:t>установленные законодательством Российской Федерации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Pr="008D4BDA" w:rsidRDefault="00C278D1" w:rsidP="00FB0319">
                  <w:pPr>
                    <w:autoSpaceDE w:val="0"/>
                    <w:autoSpaceDN w:val="0"/>
                    <w:adjustRightInd w:val="0"/>
                    <w:spacing w:after="1" w:line="200" w:lineRule="atLeast"/>
                    <w:rPr>
                      <w:rFonts w:cs="Arial"/>
                      <w:strike/>
                      <w:szCs w:val="20"/>
                    </w:rPr>
                  </w:pPr>
                  <w:r w:rsidRPr="008D4BDA">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представленная консолидированная отчетность об исполнении федерального бюджета Российской Федерации консолидированная бухгалтерская отчетность государственных (муниципальных) бюджетных и автономных учреждений,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8D4BDA">
                    <w:rPr>
                      <w:rFonts w:cs="Arial"/>
                      <w:strike/>
                      <w:color w:val="FF0000"/>
                      <w:szCs w:val="20"/>
                    </w:rPr>
                    <w:t>1) для представления уполномоченной организацией в установленные сроки в Межрегиональное операционное управление Федерального казначейства;</w:t>
                  </w:r>
                </w:p>
                <w:p w:rsidR="00C278D1" w:rsidRDefault="00C278D1" w:rsidP="00FB0319">
                  <w:pPr>
                    <w:autoSpaceDE w:val="0"/>
                    <w:autoSpaceDN w:val="0"/>
                    <w:adjustRightInd w:val="0"/>
                    <w:spacing w:after="1" w:line="200" w:lineRule="atLeast"/>
                    <w:rPr>
                      <w:rFonts w:cs="Arial"/>
                      <w:szCs w:val="20"/>
                    </w:rPr>
                  </w:pPr>
                  <w:r w:rsidRPr="008D4BDA">
                    <w:rPr>
                      <w:rFonts w:cs="Arial"/>
                      <w:strike/>
                      <w:color w:val="FF0000"/>
                      <w:szCs w:val="20"/>
                    </w:rPr>
                    <w:t>2)</w:t>
                  </w:r>
                  <w:r>
                    <w:rPr>
                      <w:rFonts w:cs="Arial"/>
                      <w:szCs w:val="20"/>
                    </w:rPr>
                    <w:t xml:space="preserve"> для представления уполномоченной организацией в установленные сроки</w:t>
                  </w:r>
                  <w:r w:rsidRPr="008D4BDA">
                    <w:rPr>
                      <w:rFonts w:cs="Arial"/>
                      <w:strike/>
                      <w:color w:val="FF0000"/>
                      <w:szCs w:val="20"/>
                    </w:rPr>
                    <w:t>,</w:t>
                  </w:r>
                  <w:r>
                    <w:rPr>
                      <w:rFonts w:cs="Arial"/>
                      <w:szCs w:val="20"/>
                    </w:rPr>
                    <w:t xml:space="preserve"> в Счетную палату Российской Федерации</w:t>
                  </w:r>
                  <w:r w:rsidRPr="008D4BDA">
                    <w:rPr>
                      <w:rFonts w:cs="Arial"/>
                      <w:strike/>
                      <w:color w:val="FF0000"/>
                      <w:szCs w:val="20"/>
                    </w:rPr>
                    <w:t>;</w:t>
                  </w:r>
                </w:p>
                <w:p w:rsidR="00C278D1" w:rsidRPr="008D4BDA" w:rsidRDefault="00C278D1" w:rsidP="00FB0319">
                  <w:pPr>
                    <w:autoSpaceDE w:val="0"/>
                    <w:autoSpaceDN w:val="0"/>
                    <w:adjustRightInd w:val="0"/>
                    <w:spacing w:after="1" w:line="200" w:lineRule="atLeast"/>
                    <w:rPr>
                      <w:rFonts w:cs="Arial"/>
                      <w:strike/>
                      <w:szCs w:val="20"/>
                    </w:rPr>
                  </w:pPr>
                  <w:r w:rsidRPr="008D4BDA">
                    <w:rPr>
                      <w:rFonts w:cs="Arial"/>
                      <w:strike/>
                      <w:color w:val="FF0000"/>
                      <w:szCs w:val="20"/>
                    </w:rPr>
                    <w:t>3) для организации архивного хранения субъектом централизован</w:t>
                  </w:r>
                  <w:r w:rsidRPr="008D4BDA">
                    <w:rPr>
                      <w:rFonts w:cs="Arial"/>
                      <w:strike/>
                      <w:color w:val="FF0000"/>
                      <w:szCs w:val="20"/>
                    </w:rPr>
                    <w:lastRenderedPageBreak/>
                    <w:t>ного учета в сроки, установленные законодательством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lastRenderedPageBreak/>
                    <w:t>348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Консолидированная квартальная отчетность об исполнении бюджетов бюджетной системы Российской Федерации и консолидированная квартальная бухгалтерская отчетность государственных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консолидированной квартальной отчетности об исполнении бюджетов бюджетной системы Российской Федерации и консолидированной бухгалтерской отчетности государственных (муниципальных) бюджетных и автономных учреждений в Счетную палату Российской Федерации не позднее 1 (одного) рабочего дня от даты принятия Межрегиональным операционным Управлением Федерального казначейства консолидированной квартальной отчетности субъекта централизованного учета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D4BDA">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представленная консолидированная квартальная отчетность об исполнении бюджетов бюджетной системы Российской Федерации и консолидированная квартальная бухгалтерская отчетность государственных (муниципальных) бюджетных и автономных учреждений,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представления в установленные сроки в Счетную палату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t>349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Уведомление о принятии квартальной </w:t>
                  </w:r>
                  <w:r w:rsidRPr="008D4BDA">
                    <w:rPr>
                      <w:rFonts w:cs="Arial"/>
                      <w:strike/>
                      <w:color w:val="FF0000"/>
                      <w:szCs w:val="20"/>
                    </w:rPr>
                    <w:t>(</w:t>
                  </w:r>
                  <w:r>
                    <w:rPr>
                      <w:rFonts w:cs="Arial"/>
                      <w:szCs w:val="20"/>
                    </w:rPr>
                    <w:t>годовой</w:t>
                  </w:r>
                  <w:r w:rsidRPr="008D4BDA">
                    <w:rPr>
                      <w:rFonts w:cs="Arial"/>
                      <w:strike/>
                      <w:color w:val="FF0000"/>
                      <w:szCs w:val="20"/>
                    </w:rPr>
                    <w:t>)</w:t>
                  </w:r>
                  <w:r>
                    <w:rPr>
                      <w:rFonts w:cs="Arial"/>
                      <w:szCs w:val="20"/>
                    </w:rPr>
                    <w:t xml:space="preserve"> отчетности учреждения, входящего в периметр </w:t>
                  </w:r>
                  <w:r>
                    <w:rPr>
                      <w:rFonts w:cs="Arial"/>
                      <w:szCs w:val="20"/>
                    </w:rPr>
                    <w:lastRenderedPageBreak/>
                    <w:t>консолидации субъекта централизованного учета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и утверждение средствами ГИИС "Электронный бюджет" не позднее 1 (одного) </w:t>
                  </w:r>
                  <w:r>
                    <w:rPr>
                      <w:rFonts w:cs="Arial"/>
                      <w:szCs w:val="20"/>
                    </w:rPr>
                    <w:lastRenderedPageBreak/>
                    <w:t xml:space="preserve">рабочего дня </w:t>
                  </w:r>
                  <w:r w:rsidRPr="009120F5">
                    <w:rPr>
                      <w:rFonts w:cs="Arial"/>
                      <w:strike/>
                      <w:color w:val="FF0000"/>
                      <w:szCs w:val="20"/>
                    </w:rPr>
                    <w:t>от</w:t>
                  </w:r>
                  <w:r>
                    <w:rPr>
                      <w:rFonts w:cs="Arial"/>
                      <w:szCs w:val="20"/>
                    </w:rPr>
                    <w:t xml:space="preserve"> даты </w:t>
                  </w:r>
                  <w:r w:rsidRPr="009120F5">
                    <w:rPr>
                      <w:rFonts w:cs="Arial"/>
                      <w:strike/>
                      <w:color w:val="FF0000"/>
                      <w:szCs w:val="20"/>
                    </w:rPr>
                    <w:t>представления консолидированной отчетности субъекта централизованного учета</w:t>
                  </w:r>
                </w:p>
                <w:p w:rsidR="008D4BDA" w:rsidRDefault="008D4BDA" w:rsidP="00FB0319">
                  <w:pPr>
                    <w:autoSpaceDE w:val="0"/>
                    <w:autoSpaceDN w:val="0"/>
                    <w:adjustRightInd w:val="0"/>
                    <w:spacing w:after="1" w:line="200" w:lineRule="atLeast"/>
                    <w:rPr>
                      <w:rFonts w:cs="Arial"/>
                      <w:szCs w:val="20"/>
                    </w:rPr>
                  </w:pPr>
                </w:p>
                <w:p w:rsidR="008D4BDA" w:rsidRDefault="008D4BDA" w:rsidP="008D4BDA">
                  <w:pPr>
                    <w:autoSpaceDE w:val="0"/>
                    <w:autoSpaceDN w:val="0"/>
                    <w:adjustRightInd w:val="0"/>
                    <w:spacing w:after="1" w:line="200" w:lineRule="atLeast"/>
                    <w:rPr>
                      <w:rFonts w:cs="Arial"/>
                      <w:szCs w:val="20"/>
                    </w:rPr>
                  </w:pPr>
                </w:p>
                <w:p w:rsidR="008D4BDA" w:rsidRDefault="008D4BDA" w:rsidP="008D4BDA">
                  <w:pPr>
                    <w:autoSpaceDE w:val="0"/>
                    <w:autoSpaceDN w:val="0"/>
                    <w:adjustRightInd w:val="0"/>
                    <w:spacing w:after="1" w:line="200" w:lineRule="atLeast"/>
                    <w:rPr>
                      <w:rFonts w:cs="Arial"/>
                      <w:szCs w:val="20"/>
                    </w:rPr>
                  </w:pPr>
                </w:p>
                <w:p w:rsidR="008D4BDA" w:rsidRDefault="008D4BDA" w:rsidP="008D4BDA">
                  <w:pPr>
                    <w:autoSpaceDE w:val="0"/>
                    <w:autoSpaceDN w:val="0"/>
                    <w:adjustRightInd w:val="0"/>
                    <w:spacing w:after="1" w:line="200" w:lineRule="atLeast"/>
                    <w:rPr>
                      <w:rFonts w:cs="Arial"/>
                      <w:szCs w:val="20"/>
                    </w:rPr>
                  </w:pPr>
                </w:p>
                <w:p w:rsidR="008D4BDA" w:rsidRDefault="008D4BDA" w:rsidP="008D4BDA">
                  <w:pPr>
                    <w:autoSpaceDE w:val="0"/>
                    <w:autoSpaceDN w:val="0"/>
                    <w:adjustRightInd w:val="0"/>
                    <w:spacing w:after="1" w:line="200" w:lineRule="atLeast"/>
                    <w:rPr>
                      <w:rFonts w:cs="Arial"/>
                      <w:szCs w:val="20"/>
                    </w:rPr>
                  </w:pPr>
                </w:p>
                <w:p w:rsidR="008D4BDA" w:rsidRDefault="008D4BDA" w:rsidP="008D4BDA">
                  <w:pPr>
                    <w:autoSpaceDE w:val="0"/>
                    <w:autoSpaceDN w:val="0"/>
                    <w:adjustRightInd w:val="0"/>
                    <w:spacing w:after="1" w:line="200" w:lineRule="atLeast"/>
                    <w:rPr>
                      <w:rFonts w:cs="Arial"/>
                      <w:szCs w:val="20"/>
                    </w:rPr>
                  </w:pPr>
                </w:p>
                <w:p w:rsidR="008D4BDA" w:rsidRDefault="008D4BDA" w:rsidP="008D4BDA">
                  <w:pPr>
                    <w:autoSpaceDE w:val="0"/>
                    <w:autoSpaceDN w:val="0"/>
                    <w:adjustRightInd w:val="0"/>
                    <w:spacing w:after="1" w:line="200" w:lineRule="atLeast"/>
                    <w:rPr>
                      <w:rFonts w:cs="Arial"/>
                      <w:szCs w:val="20"/>
                    </w:rPr>
                  </w:pPr>
                </w:p>
                <w:p w:rsidR="008D4BDA" w:rsidRDefault="008D4BDA" w:rsidP="008D4BDA">
                  <w:pPr>
                    <w:autoSpaceDE w:val="0"/>
                    <w:autoSpaceDN w:val="0"/>
                    <w:adjustRightInd w:val="0"/>
                    <w:spacing w:after="1" w:line="200" w:lineRule="atLeast"/>
                    <w:rPr>
                      <w:rFonts w:cs="Arial"/>
                      <w:szCs w:val="20"/>
                    </w:rPr>
                  </w:pPr>
                </w:p>
                <w:p w:rsidR="008D4BDA" w:rsidRDefault="008D4BDA" w:rsidP="008D4BDA">
                  <w:pPr>
                    <w:autoSpaceDE w:val="0"/>
                    <w:autoSpaceDN w:val="0"/>
                    <w:adjustRightInd w:val="0"/>
                    <w:spacing w:after="1" w:line="200" w:lineRule="atLeast"/>
                    <w:rPr>
                      <w:rFonts w:cs="Arial"/>
                      <w:szCs w:val="20"/>
                    </w:rPr>
                  </w:pPr>
                </w:p>
                <w:p w:rsidR="008D4BDA" w:rsidRDefault="008D4BDA" w:rsidP="008D4BDA">
                  <w:pPr>
                    <w:autoSpaceDE w:val="0"/>
                    <w:autoSpaceDN w:val="0"/>
                    <w:adjustRightInd w:val="0"/>
                    <w:spacing w:after="1" w:line="200" w:lineRule="atLeast"/>
                    <w:rPr>
                      <w:rFonts w:cs="Arial"/>
                      <w:szCs w:val="20"/>
                    </w:rPr>
                  </w:pPr>
                </w:p>
                <w:p w:rsidR="008D4BDA" w:rsidRDefault="008D4BDA" w:rsidP="008D4BDA">
                  <w:pPr>
                    <w:autoSpaceDE w:val="0"/>
                    <w:autoSpaceDN w:val="0"/>
                    <w:adjustRightInd w:val="0"/>
                    <w:spacing w:after="1" w:line="200" w:lineRule="atLeast"/>
                    <w:rPr>
                      <w:rFonts w:cs="Arial"/>
                      <w:szCs w:val="20"/>
                    </w:rPr>
                  </w:pPr>
                </w:p>
                <w:p w:rsidR="008D4BDA" w:rsidRDefault="008D4BDA"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120F5">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уведомление о принятии отчетности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направления учреждениям, входящим в периметр консолидации субъекта </w:t>
                  </w:r>
                  <w:r>
                    <w:rPr>
                      <w:rFonts w:cs="Arial"/>
                      <w:szCs w:val="20"/>
                    </w:rPr>
                    <w:lastRenderedPageBreak/>
                    <w:t>централизованного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lastRenderedPageBreak/>
                    <w:t>350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Годовая (квартальная) бюджетная отчетность об исполнении бюджета по доход</w:t>
                  </w:r>
                  <w:r w:rsidR="005B3BAD">
                    <w:rPr>
                      <w:rFonts w:cs="Arial"/>
                      <w:szCs w:val="20"/>
                    </w:rPr>
                    <w:t>а</w:t>
                  </w:r>
                  <w:r>
                    <w:rPr>
                      <w:rFonts w:cs="Arial"/>
                      <w:szCs w:val="20"/>
                    </w:rPr>
                    <w:t xml:space="preserve">м бюджетов субъектов Российской Федерации и муниципальных образований, </w:t>
                  </w:r>
                  <w:r w:rsidRPr="009120F5">
                    <w:rPr>
                      <w:rFonts w:cs="Arial"/>
                      <w:strike/>
                      <w:color w:val="FF0000"/>
                      <w:szCs w:val="20"/>
                    </w:rPr>
                    <w:t>администрируемых</w:t>
                  </w:r>
                  <w:r>
                    <w:rPr>
                      <w:rFonts w:cs="Arial"/>
                      <w:szCs w:val="20"/>
                    </w:rPr>
                    <w:t xml:space="preserve"> субъектами централизованного учета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субъекту централизованного учета не позднее 1 (одного) рабочего дн</w:t>
                  </w:r>
                  <w:r w:rsidR="009120F5">
                    <w:rPr>
                      <w:rFonts w:cs="Arial"/>
                      <w:szCs w:val="20"/>
                    </w:rPr>
                    <w:t>я</w:t>
                  </w:r>
                  <w:r>
                    <w:rPr>
                      <w:rFonts w:cs="Arial"/>
                      <w:szCs w:val="20"/>
                    </w:rPr>
                    <w:t xml:space="preserve"> до даты представления отчетности в финансовый орган соответствующего бюджета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120F5">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годовая (квартальная) бюджетная отчетность об исполнении бюджета по доход</w:t>
                  </w:r>
                  <w:r w:rsidR="005B3BAD">
                    <w:rPr>
                      <w:rFonts w:cs="Arial"/>
                      <w:szCs w:val="20"/>
                    </w:rPr>
                    <w:t>а</w:t>
                  </w:r>
                  <w:r>
                    <w:rPr>
                      <w:rFonts w:cs="Arial"/>
                      <w:szCs w:val="20"/>
                    </w:rPr>
                    <w:t>м бюджетов субъектов Российской Федерации и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направления субъекту централизованного учета </w:t>
                  </w:r>
                  <w:r w:rsidRPr="00AA1F7D">
                    <w:rPr>
                      <w:rFonts w:cs="Arial"/>
                      <w:strike/>
                      <w:color w:val="FF0000"/>
                      <w:szCs w:val="20"/>
                    </w:rPr>
                    <w:t>для</w:t>
                  </w:r>
                  <w:r>
                    <w:rPr>
                      <w:rFonts w:cs="Arial"/>
                      <w:szCs w:val="20"/>
                    </w:rPr>
                    <w:t xml:space="preserve"> своевременного предоставления отчетности в финансовый орган соответствующего бюджета;</w:t>
                  </w:r>
                </w:p>
                <w:p w:rsidR="00C278D1" w:rsidRDefault="00C278D1" w:rsidP="00FB0319">
                  <w:pPr>
                    <w:autoSpaceDE w:val="0"/>
                    <w:autoSpaceDN w:val="0"/>
                    <w:adjustRightInd w:val="0"/>
                    <w:spacing w:after="1" w:line="200" w:lineRule="atLeast"/>
                    <w:rPr>
                      <w:rFonts w:cs="Arial"/>
                      <w:szCs w:val="20"/>
                    </w:rPr>
                  </w:pPr>
                  <w:r>
                    <w:rPr>
                      <w:rFonts w:cs="Arial"/>
                      <w:szCs w:val="20"/>
                    </w:rPr>
                    <w:t>2) для организации архивного хранения субъектом централизованного учета в сроки, установленные законодательством Российской Федерации</w:t>
                  </w: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t>351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Годовая (квартальная) бюджетная </w:t>
                  </w:r>
                  <w:r>
                    <w:rPr>
                      <w:rFonts w:cs="Arial"/>
                      <w:szCs w:val="20"/>
                    </w:rPr>
                    <w:lastRenderedPageBreak/>
                    <w:t>отчетность об исполнении бюджета по доход</w:t>
                  </w:r>
                  <w:r w:rsidR="005B3BAD">
                    <w:rPr>
                      <w:rFonts w:cs="Arial"/>
                      <w:szCs w:val="20"/>
                    </w:rPr>
                    <w:t>а</w:t>
                  </w:r>
                  <w:r>
                    <w:rPr>
                      <w:rFonts w:cs="Arial"/>
                      <w:szCs w:val="20"/>
                    </w:rPr>
                    <w:t xml:space="preserve">м государственных внебюджетных фондов Российской Федерации </w:t>
                  </w:r>
                  <w:r w:rsidRPr="009120F5">
                    <w:rPr>
                      <w:rFonts w:cs="Arial"/>
                      <w:strike/>
                      <w:color w:val="FF0000"/>
                      <w:szCs w:val="20"/>
                    </w:rPr>
                    <w:t>администрируемых</w:t>
                  </w:r>
                  <w:r>
                    <w:rPr>
                      <w:rFonts w:cs="Arial"/>
                      <w:szCs w:val="20"/>
                    </w:rPr>
                    <w:t xml:space="preserve"> субъектами централизованного учета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уполномоченная </w:t>
                  </w:r>
                  <w:r>
                    <w:rPr>
                      <w:rFonts w:cs="Arial"/>
                      <w:szCs w:val="20"/>
                    </w:rPr>
                    <w:lastRenderedPageBreak/>
                    <w:t>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w:t>
                  </w:r>
                  <w:r>
                    <w:rPr>
                      <w:rFonts w:cs="Arial"/>
                      <w:szCs w:val="20"/>
                    </w:rPr>
                    <w:lastRenderedPageBreak/>
                    <w:t>"Электронный бюджет" и направление субъекту централизованного учета не позднее 1 (одного) рабочего дня до даты представления отчетности субъекта консолидированной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(уполно</w:t>
                  </w:r>
                  <w:r>
                    <w:rPr>
                      <w:rFonts w:cs="Arial"/>
                      <w:szCs w:val="20"/>
                    </w:rPr>
                    <w:lastRenderedPageBreak/>
                    <w:t>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120F5">
                    <w:rPr>
                      <w:rFonts w:cs="Arial"/>
                      <w:strike/>
                      <w:color w:val="FF0000"/>
                      <w:szCs w:val="20"/>
                    </w:rPr>
                    <w:lastRenderedPageBreak/>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годовая (квартальная) бюджетная </w:t>
                  </w:r>
                  <w:r>
                    <w:rPr>
                      <w:rFonts w:cs="Arial"/>
                      <w:szCs w:val="20"/>
                    </w:rPr>
                    <w:lastRenderedPageBreak/>
                    <w:t>отчетность об исполнении бюджета по доход</w:t>
                  </w:r>
                  <w:r w:rsidR="005B3BAD">
                    <w:rPr>
                      <w:rFonts w:cs="Arial"/>
                      <w:szCs w:val="20"/>
                    </w:rPr>
                    <w:t>а</w:t>
                  </w:r>
                  <w:r>
                    <w:rPr>
                      <w:rFonts w:cs="Arial"/>
                      <w:szCs w:val="20"/>
                    </w:rPr>
                    <w:t>м государственных внебюджетных фондов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1) для направления субъекту </w:t>
                  </w:r>
                  <w:r>
                    <w:rPr>
                      <w:rFonts w:cs="Arial"/>
                      <w:szCs w:val="20"/>
                    </w:rPr>
                    <w:lastRenderedPageBreak/>
                    <w:t>централизованного учета для своевременного предоставления отчетности субъект консолидированной отчетности;</w:t>
                  </w:r>
                </w:p>
                <w:p w:rsidR="00C278D1" w:rsidRDefault="00C278D1" w:rsidP="00FB0319">
                  <w:pPr>
                    <w:autoSpaceDE w:val="0"/>
                    <w:autoSpaceDN w:val="0"/>
                    <w:adjustRightInd w:val="0"/>
                    <w:spacing w:after="1" w:line="200" w:lineRule="atLeast"/>
                    <w:rPr>
                      <w:rFonts w:cs="Arial"/>
                      <w:szCs w:val="20"/>
                    </w:rPr>
                  </w:pPr>
                  <w:r>
                    <w:rPr>
                      <w:rFonts w:cs="Arial"/>
                      <w:szCs w:val="20"/>
                    </w:rPr>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lastRenderedPageBreak/>
                    <w:t>352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Годовая (квартальная) консолидированная (сводная) бюджетная отчетность об исполнении бюджета по доход</w:t>
                  </w:r>
                  <w:r w:rsidR="005B3BAD">
                    <w:rPr>
                      <w:rFonts w:cs="Arial"/>
                      <w:szCs w:val="20"/>
                    </w:rPr>
                    <w:t>а</w:t>
                  </w:r>
                  <w:r>
                    <w:rPr>
                      <w:rFonts w:cs="Arial"/>
                      <w:szCs w:val="20"/>
                    </w:rPr>
                    <w:t xml:space="preserve">м государственных внебюджетных фондов Российской Федерации </w:t>
                  </w:r>
                  <w:r w:rsidRPr="009120F5">
                    <w:rPr>
                      <w:rFonts w:cs="Arial"/>
                      <w:strike/>
                      <w:color w:val="FF0000"/>
                      <w:szCs w:val="20"/>
                    </w:rPr>
                    <w:t>администрируемых</w:t>
                  </w:r>
                  <w:r>
                    <w:rPr>
                      <w:rFonts w:cs="Arial"/>
                      <w:szCs w:val="20"/>
                    </w:rPr>
                    <w:t xml:space="preserve"> субъектами централизованного учета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субъекту централизованного учета не позднее 1 (одного) рабочего дня до даты представления отчетности в соответствующий государственный внебюджетный фонд Российской Федерации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120F5">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годовая (квартальная) консолидированная (сводная) бюджетная отчетность об исполнении бюджета по доход</w:t>
                  </w:r>
                  <w:r w:rsidR="009120F5">
                    <w:rPr>
                      <w:rFonts w:cs="Arial"/>
                      <w:szCs w:val="20"/>
                    </w:rPr>
                    <w:t>а</w:t>
                  </w:r>
                  <w:r>
                    <w:rPr>
                      <w:rFonts w:cs="Arial"/>
                      <w:szCs w:val="20"/>
                    </w:rPr>
                    <w:t>м государственных внебюджетных фондов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направления субъекту централизованного учета для своевременного предоставления отчетности в соответствующий государственный внебюджетный фонд Российской Федерации;</w:t>
                  </w:r>
                </w:p>
                <w:p w:rsidR="00C278D1" w:rsidRDefault="00C278D1" w:rsidP="00FB0319">
                  <w:pPr>
                    <w:autoSpaceDE w:val="0"/>
                    <w:autoSpaceDN w:val="0"/>
                    <w:adjustRightInd w:val="0"/>
                    <w:spacing w:after="1" w:line="200" w:lineRule="atLeast"/>
                    <w:rPr>
                      <w:rFonts w:cs="Arial"/>
                      <w:szCs w:val="20"/>
                    </w:rPr>
                  </w:pPr>
                  <w:r>
                    <w:rPr>
                      <w:rFonts w:cs="Arial"/>
                      <w:szCs w:val="20"/>
                    </w:rPr>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t>353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Информация</w:t>
                  </w:r>
                  <w:r>
                    <w:rPr>
                      <w:rFonts w:cs="Arial"/>
                      <w:szCs w:val="20"/>
                    </w:rPr>
                    <w:t xml:space="preserve"> для формирования консолидированной Пояснительной </w:t>
                  </w:r>
                  <w:r>
                    <w:rPr>
                      <w:rFonts w:cs="Arial"/>
                      <w:szCs w:val="20"/>
                    </w:rPr>
                    <w:lastRenderedPageBreak/>
                    <w:t>записки (код формы по ОКУД 0503160) и консолидированной Пояснительной записки к балансу учреждения (код формы по ОКУД 0503760) &lt;</w:t>
                  </w:r>
                  <w:r w:rsidRPr="002F36DB">
                    <w:rPr>
                      <w:rFonts w:cs="Arial"/>
                      <w:strike/>
                      <w:color w:val="FF0000"/>
                      <w:szCs w:val="20"/>
                    </w:rPr>
                    <w:t>109</w:t>
                  </w:r>
                  <w:r>
                    <w:rPr>
                      <w:rFonts w:cs="Arial"/>
                      <w:szCs w:val="20"/>
                    </w:rPr>
                    <w:t>&gt; в части данных, не отражаемых в бюджетном учете</w:t>
                  </w:r>
                </w:p>
                <w:p w:rsidR="009120F5" w:rsidRDefault="009120F5" w:rsidP="00FB0319">
                  <w:pPr>
                    <w:autoSpaceDE w:val="0"/>
                    <w:autoSpaceDN w:val="0"/>
                    <w:adjustRightInd w:val="0"/>
                    <w:spacing w:after="1" w:line="200" w:lineRule="atLeast"/>
                    <w:rPr>
                      <w:rFonts w:cs="Arial"/>
                      <w:szCs w:val="20"/>
                    </w:rPr>
                  </w:pPr>
                </w:p>
                <w:p w:rsidR="009120F5" w:rsidRDefault="009120F5" w:rsidP="00FB0319">
                  <w:pPr>
                    <w:autoSpaceDE w:val="0"/>
                    <w:autoSpaceDN w:val="0"/>
                    <w:adjustRightInd w:val="0"/>
                    <w:spacing w:after="1" w:line="200" w:lineRule="atLeast"/>
                    <w:rPr>
                      <w:rFonts w:cs="Arial"/>
                      <w:szCs w:val="20"/>
                    </w:rPr>
                  </w:pPr>
                </w:p>
                <w:p w:rsidR="009120F5" w:rsidRDefault="009120F5" w:rsidP="00FB0319">
                  <w:pPr>
                    <w:autoSpaceDE w:val="0"/>
                    <w:autoSpaceDN w:val="0"/>
                    <w:adjustRightInd w:val="0"/>
                    <w:spacing w:after="1" w:line="200" w:lineRule="atLeast"/>
                    <w:rPr>
                      <w:rFonts w:cs="Arial"/>
                      <w:szCs w:val="20"/>
                    </w:rPr>
                  </w:pPr>
                </w:p>
                <w:p w:rsidR="009120F5" w:rsidRDefault="009120F5" w:rsidP="00FB0319">
                  <w:pPr>
                    <w:autoSpaceDE w:val="0"/>
                    <w:autoSpaceDN w:val="0"/>
                    <w:adjustRightInd w:val="0"/>
                    <w:spacing w:after="1" w:line="200" w:lineRule="atLeast"/>
                    <w:rPr>
                      <w:rFonts w:cs="Arial"/>
                      <w:szCs w:val="20"/>
                    </w:rPr>
                  </w:pPr>
                </w:p>
                <w:p w:rsidR="009120F5" w:rsidRDefault="009120F5" w:rsidP="00FB0319">
                  <w:pPr>
                    <w:autoSpaceDE w:val="0"/>
                    <w:autoSpaceDN w:val="0"/>
                    <w:adjustRightInd w:val="0"/>
                    <w:spacing w:after="1" w:line="200" w:lineRule="atLeast"/>
                    <w:rPr>
                      <w:rFonts w:cs="Arial"/>
                      <w:szCs w:val="20"/>
                    </w:rPr>
                  </w:pPr>
                </w:p>
                <w:p w:rsidR="009120F5" w:rsidRDefault="009120F5" w:rsidP="00FB0319">
                  <w:pPr>
                    <w:autoSpaceDE w:val="0"/>
                    <w:autoSpaceDN w:val="0"/>
                    <w:adjustRightInd w:val="0"/>
                    <w:spacing w:after="1" w:line="200" w:lineRule="atLeast"/>
                    <w:rPr>
                      <w:rFonts w:cs="Arial"/>
                      <w:szCs w:val="20"/>
                    </w:rPr>
                  </w:pPr>
                </w:p>
                <w:p w:rsidR="009120F5" w:rsidRDefault="009120F5" w:rsidP="00FB0319">
                  <w:pPr>
                    <w:autoSpaceDE w:val="0"/>
                    <w:autoSpaceDN w:val="0"/>
                    <w:adjustRightInd w:val="0"/>
                    <w:spacing w:after="1" w:line="200" w:lineRule="atLeast"/>
                    <w:rPr>
                      <w:rFonts w:cs="Arial"/>
                      <w:szCs w:val="20"/>
                    </w:rPr>
                  </w:pPr>
                </w:p>
                <w:p w:rsidR="009120F5" w:rsidRDefault="009120F5" w:rsidP="00FB0319">
                  <w:pPr>
                    <w:autoSpaceDE w:val="0"/>
                    <w:autoSpaceDN w:val="0"/>
                    <w:adjustRightInd w:val="0"/>
                    <w:spacing w:after="1" w:line="200" w:lineRule="atLeast"/>
                    <w:rPr>
                      <w:rFonts w:cs="Arial"/>
                      <w:szCs w:val="20"/>
                    </w:rPr>
                  </w:pPr>
                </w:p>
                <w:p w:rsidR="009120F5" w:rsidRDefault="009120F5" w:rsidP="00FB0319">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9120F5">
                  <w:pPr>
                    <w:autoSpaceDE w:val="0"/>
                    <w:autoSpaceDN w:val="0"/>
                    <w:adjustRightInd w:val="0"/>
                    <w:spacing w:after="1" w:line="200" w:lineRule="atLeast"/>
                    <w:rPr>
                      <w:rFonts w:cs="Arial"/>
                      <w:szCs w:val="20"/>
                    </w:rPr>
                  </w:pPr>
                </w:p>
                <w:p w:rsidR="009120F5" w:rsidRDefault="009120F5" w:rsidP="00FB0319">
                  <w:pPr>
                    <w:autoSpaceDE w:val="0"/>
                    <w:autoSpaceDN w:val="0"/>
                    <w:adjustRightInd w:val="0"/>
                    <w:spacing w:after="1" w:line="200" w:lineRule="atLeast"/>
                    <w:rPr>
                      <w:rFonts w:cs="Arial"/>
                      <w:szCs w:val="20"/>
                    </w:rPr>
                  </w:pPr>
                </w:p>
                <w:p w:rsidR="009120F5" w:rsidRDefault="009120F5" w:rsidP="00FB0319">
                  <w:pPr>
                    <w:autoSpaceDE w:val="0"/>
                    <w:autoSpaceDN w:val="0"/>
                    <w:adjustRightInd w:val="0"/>
                    <w:spacing w:after="1" w:line="200" w:lineRule="atLeast"/>
                    <w:rPr>
                      <w:rFonts w:cs="Arial"/>
                      <w:szCs w:val="20"/>
                    </w:rPr>
                  </w:pPr>
                </w:p>
                <w:p w:rsidR="009120F5" w:rsidRDefault="009120F5"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1F7D">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4 (четырех) рабочих дней до даты </w:t>
                  </w:r>
                  <w:r>
                    <w:rPr>
                      <w:rFonts w:cs="Arial"/>
                      <w:szCs w:val="20"/>
                    </w:rPr>
                    <w:lastRenderedPageBreak/>
                    <w:t>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уполномоченной </w:t>
                  </w:r>
                  <w:r>
                    <w:rPr>
                      <w:rFonts w:cs="Arial"/>
                      <w:szCs w:val="20"/>
                    </w:rPr>
                    <w:lastRenderedPageBreak/>
                    <w:t>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в сроки, установленные для формирования отчетности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консолидированной Пояснительной записки в </w:t>
                  </w:r>
                  <w:r>
                    <w:rPr>
                      <w:rFonts w:cs="Arial"/>
                      <w:szCs w:val="20"/>
                    </w:rPr>
                    <w:lastRenderedPageBreak/>
                    <w:t>составе годовой, квартальной, месячной отчетности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представления в ГИИС "Электронный бюджет" в составе </w:t>
                  </w:r>
                  <w:r>
                    <w:rPr>
                      <w:rFonts w:cs="Arial"/>
                      <w:szCs w:val="20"/>
                    </w:rPr>
                    <w:lastRenderedPageBreak/>
                    <w:t>консолидированной годовой, квартальной, месячной отчетности, в части сведений, не содержащих государственную тайну</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lastRenderedPageBreak/>
                    <w:t>354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Информация</w:t>
                  </w:r>
                  <w:r>
                    <w:rPr>
                      <w:rFonts w:cs="Arial"/>
                      <w:szCs w:val="20"/>
                    </w:rPr>
                    <w:t xml:space="preserve"> о штатной, фактической и среднесписочной численности сотрудников с разбивкой по категориям и группам должностей государственной гражданской службы; категории предоставления служебного транспорта; утвержденные </w:t>
                  </w:r>
                  <w:r>
                    <w:rPr>
                      <w:rFonts w:cs="Arial"/>
                      <w:szCs w:val="20"/>
                    </w:rPr>
                    <w:lastRenderedPageBreak/>
                    <w:t xml:space="preserve">(плановые) показатели расходов на содержание служебных легковых автомобилей; утвержденные (предусмотренные) расходы на содержание земельных участков, административных зданий, сооружений и нежилых помещений, для размещения федеральных государственных органов для формирования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w:t>
                  </w:r>
                  <w:r w:rsidRPr="008173F5">
                    <w:rPr>
                      <w:rFonts w:cs="Arial"/>
                      <w:strike/>
                      <w:color w:val="FF0000"/>
                      <w:szCs w:val="20"/>
                    </w:rPr>
                    <w:t>&lt;110&gt;</w:t>
                  </w: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9F3041" w:rsidRDefault="009F3041"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4 (четырех) рабочих дней до даты представления квартальной отчетности; не позднее 10 (десяти) рабочих дней до установленной даты представления годовой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отчетности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w:t>
                  </w:r>
                  <w:r>
                    <w:rPr>
                      <w:rFonts w:cs="Arial"/>
                      <w:szCs w:val="20"/>
                    </w:rPr>
                    <w:lastRenderedPageBreak/>
                    <w:t xml:space="preserve">средствами ГИИС "Электронный бюджет" </w:t>
                  </w:r>
                  <w:r w:rsidRPr="008173F5">
                    <w:rPr>
                      <w:rFonts w:cs="Arial"/>
                      <w:strike/>
                      <w:color w:val="FF0000"/>
                      <w:szCs w:val="20"/>
                    </w:rPr>
                    <w:t>и направление на подписание руководителю (уполномоченному лицу) субъекта централизованного учета не позднее 2 (двух) рабочих дней до даты представления отчетности,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формирования сводного </w:t>
                  </w:r>
                  <w:r w:rsidRPr="00AA1F7D">
                    <w:rPr>
                      <w:rFonts w:cs="Arial"/>
                      <w:strike/>
                      <w:color w:val="FF0000"/>
                      <w:szCs w:val="20"/>
                    </w:rPr>
                    <w:t>отчета</w:t>
                  </w:r>
                  <w:r>
                    <w:rPr>
                      <w:rFonts w:cs="Arial"/>
                      <w:szCs w:val="20"/>
                    </w:rPr>
                    <w:t xml:space="preserve"> о расходах и численности работников федеральных государственных органов субъектов Российской Федерации (форма 14, код формы по ОКУД 0503074), в части </w:t>
                  </w:r>
                  <w:r>
                    <w:rPr>
                      <w:rFonts w:cs="Arial"/>
                      <w:szCs w:val="20"/>
                    </w:rPr>
                    <w:lastRenderedPageBreak/>
                    <w:t>сведений, не содержащих государственную тайну</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lastRenderedPageBreak/>
                    <w:t>355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Сводный отчет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и направление на подписание руководителю (уполномоченному лицу) субъекта централизованного учета средствами ГИИС "Электронный бюджет" </w:t>
                  </w:r>
                  <w:r w:rsidRPr="008173F5">
                    <w:rPr>
                      <w:rFonts w:cs="Arial"/>
                      <w:strike/>
                      <w:color w:val="FF0000"/>
                      <w:szCs w:val="20"/>
                    </w:rPr>
                    <w:t>сводный</w:t>
                  </w:r>
                  <w:r>
                    <w:rPr>
                      <w:rFonts w:cs="Arial"/>
                      <w:szCs w:val="20"/>
                    </w:rPr>
                    <w:t xml:space="preserve"> отчет о расходах и численности работников федеральных государственных органов субъектов Российской Федерации (форма 14, код формы по ОКУД 0503074) не позднее 2 (двух) рабочих дней до даты представления отчетности</w:t>
                  </w:r>
                </w:p>
                <w:p w:rsidR="002F36DB" w:rsidRDefault="002F36DB"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отчетности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представленный в ГИИС "Электронный бюджет" Сводный отчет о расходах и численности работников федеральных государственных органов субъектов Российской Федерации (форма 14, код формы по ОКУД 0503074)</w:t>
                  </w:r>
                  <w:r w:rsidRPr="008173F5">
                    <w:rPr>
                      <w:rFonts w:cs="Arial"/>
                      <w:strike/>
                      <w:color w:val="FF0000"/>
                      <w:szCs w:val="20"/>
                    </w:rPr>
                    <w:t>,</w:t>
                  </w:r>
                  <w:r>
                    <w:rPr>
                      <w:rFonts w:cs="Arial"/>
                      <w:szCs w:val="20"/>
                    </w:rPr>
                    <w:t xml:space="preserve">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формирования и представления уполномоченной организацией в Единой информационно-аналитической системе сбора и свода отчетности Министерства финансов Российской Федерации в сроки, установленные для представления отчета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1426">
                    <w:rPr>
                      <w:rFonts w:cs="Arial"/>
                      <w:strike/>
                      <w:color w:val="FF0000"/>
                      <w:szCs w:val="20"/>
                    </w:rPr>
                    <w:t>356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both"/>
                    <w:rPr>
                      <w:rFonts w:cs="Arial"/>
                      <w:szCs w:val="20"/>
                    </w:rPr>
                  </w:pPr>
                  <w:r>
                    <w:rPr>
                      <w:rFonts w:cs="Arial"/>
                      <w:szCs w:val="20"/>
                    </w:rPr>
                    <w:t>Реестр закупок, осуществленных без заключения государственных или муниципальных контрактов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по мере совершения закупок, осуществленных без заключения государственных или </w:t>
                  </w:r>
                  <w:r>
                    <w:rPr>
                      <w:rFonts w:cs="Arial"/>
                      <w:szCs w:val="20"/>
                    </w:rPr>
                    <w:lastRenderedPageBreak/>
                    <w:t>муниципальных контрактов</w:t>
                  </w: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Pr="008173F5" w:rsidRDefault="00C278D1" w:rsidP="00FB0319">
                  <w:pPr>
                    <w:autoSpaceDE w:val="0"/>
                    <w:autoSpaceDN w:val="0"/>
                    <w:adjustRightInd w:val="0"/>
                    <w:spacing w:after="1" w:line="200" w:lineRule="atLeast"/>
                    <w:rPr>
                      <w:rFonts w:cs="Arial"/>
                      <w:strike/>
                      <w:szCs w:val="20"/>
                    </w:rPr>
                  </w:pPr>
                  <w:r w:rsidRPr="008173F5">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3A1426" w:rsidRDefault="00C278D1" w:rsidP="00FB0319">
                  <w:pPr>
                    <w:autoSpaceDE w:val="0"/>
                    <w:autoSpaceDN w:val="0"/>
                    <w:adjustRightInd w:val="0"/>
                    <w:spacing w:after="1" w:line="200" w:lineRule="atLeast"/>
                    <w:rPr>
                      <w:rFonts w:cs="Arial"/>
                      <w:strike/>
                      <w:szCs w:val="20"/>
                    </w:rPr>
                  </w:pPr>
                  <w:r w:rsidRPr="003A1426">
                    <w:rPr>
                      <w:rFonts w:cs="Arial"/>
                      <w:strike/>
                      <w:color w:val="FF0000"/>
                      <w:szCs w:val="20"/>
                    </w:rPr>
                    <w:t>357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Налоговые декларации (</w:t>
                  </w:r>
                  <w:r w:rsidRPr="002776F4">
                    <w:rPr>
                      <w:rFonts w:cs="Arial"/>
                      <w:strike/>
                      <w:color w:val="FF0000"/>
                      <w:szCs w:val="20"/>
                    </w:rPr>
                    <w:t>налог на имущество,</w:t>
                  </w:r>
                  <w:r>
                    <w:rPr>
                      <w:rFonts w:cs="Arial"/>
                      <w:szCs w:val="20"/>
                    </w:rPr>
                    <w:t xml:space="preserve"> налог на добавленную стоимость, налог на прибыль, водный налог)</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2776F4">
                    <w:rPr>
                      <w:rFonts w:cs="Arial"/>
                      <w:strike/>
                      <w:color w:val="FF0000"/>
                      <w:szCs w:val="20"/>
                    </w:rPr>
                    <w:t>и представляет в ИФНС налоговые декларации</w:t>
                  </w:r>
                  <w:r>
                    <w:rPr>
                      <w:rFonts w:cs="Arial"/>
                      <w:szCs w:val="20"/>
                    </w:rPr>
                    <w:t xml:space="preserve"> в сроки, установленные законодательством Российской Федерации</w:t>
                  </w:r>
                </w:p>
                <w:p w:rsidR="009F3041" w:rsidRDefault="009F304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представленные налоговые декларации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представления в </w:t>
                  </w:r>
                  <w:r w:rsidRPr="002776F4">
                    <w:rPr>
                      <w:rFonts w:cs="Arial"/>
                      <w:strike/>
                      <w:color w:val="FF0000"/>
                      <w:szCs w:val="20"/>
                    </w:rPr>
                    <w:t>ИФНС</w:t>
                  </w:r>
                  <w:r>
                    <w:rPr>
                      <w:rFonts w:cs="Arial"/>
                      <w:szCs w:val="20"/>
                    </w:rPr>
                    <w:t xml:space="preserve"> в сроки, установленные законодательством</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lastRenderedPageBreak/>
                    <w:t>358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Декларация о плате за негативное воздействие на окружающую среду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2776F4">
                    <w:rPr>
                      <w:rFonts w:cs="Arial"/>
                      <w:strike/>
                      <w:color w:val="FF0000"/>
                      <w:szCs w:val="20"/>
                    </w:rPr>
                    <w:t>и направление в территориальный орган Федеральной службы по надзору в сфере природопользования</w:t>
                  </w:r>
                  <w:r>
                    <w:rPr>
                      <w:rFonts w:cs="Arial"/>
                      <w:szCs w:val="20"/>
                    </w:rPr>
                    <w:t xml:space="preserve"> не позднее дня, установленного для 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направления субъектом централизованного учета в территориальный орган Федеральной службы по надзору в сфере природопользования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359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Отчетность по налогам (расчет 6-НДФЛ) </w:t>
                  </w:r>
                  <w:r w:rsidRPr="002776F4">
                    <w:rPr>
                      <w:rFonts w:cs="Arial"/>
                      <w:strike/>
                      <w:color w:val="FF0000"/>
                      <w:szCs w:val="20"/>
                    </w:rPr>
                    <w:t>и страховым взносам (расчет по страховым взносам, отчет по форме 4-ФСС)</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2776F4">
                    <w:rPr>
                      <w:rFonts w:cs="Arial"/>
                      <w:strike/>
                      <w:color w:val="FF0000"/>
                      <w:szCs w:val="20"/>
                    </w:rPr>
                    <w:t>и представляет отчетность в государственные внебюджетные фонды, в ИФНС,</w:t>
                  </w:r>
                  <w:r>
                    <w:rPr>
                      <w:rFonts w:cs="Arial"/>
                      <w:szCs w:val="20"/>
                    </w:rPr>
                    <w:t xml:space="preserve"> в сроки, установленные законодательством Российской Федерации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представленная налоговая отчетность</w:t>
                  </w:r>
                  <w:r w:rsidRPr="002776F4">
                    <w:rPr>
                      <w:rFonts w:cs="Arial"/>
                      <w:strike/>
                      <w:color w:val="FF0000"/>
                      <w:szCs w:val="20"/>
                    </w:rPr>
                    <w:t>, отчетность в государственные внебюджетные фонды</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360</w:t>
                  </w:r>
                </w:p>
              </w:tc>
              <w:tc>
                <w:tcPr>
                  <w:tcW w:w="1701" w:type="dxa"/>
                  <w:tcBorders>
                    <w:top w:val="single" w:sz="4" w:space="0" w:color="auto"/>
                    <w:left w:val="single" w:sz="4" w:space="0" w:color="auto"/>
                    <w:bottom w:val="single" w:sz="4" w:space="0" w:color="auto"/>
                    <w:right w:val="single" w:sz="4" w:space="0" w:color="auto"/>
                  </w:tcBorders>
                </w:tcPr>
                <w:p w:rsidR="00C278D1" w:rsidRPr="002F36DB" w:rsidRDefault="00C278D1" w:rsidP="00FB0319">
                  <w:pPr>
                    <w:autoSpaceDE w:val="0"/>
                    <w:autoSpaceDN w:val="0"/>
                    <w:adjustRightInd w:val="0"/>
                    <w:spacing w:after="1" w:line="200" w:lineRule="atLeast"/>
                    <w:rPr>
                      <w:rFonts w:cs="Arial"/>
                      <w:strike/>
                      <w:szCs w:val="20"/>
                    </w:rPr>
                  </w:pPr>
                  <w:r w:rsidRPr="002F36DB">
                    <w:rPr>
                      <w:rFonts w:cs="Arial"/>
                      <w:strike/>
                      <w:color w:val="FF0000"/>
                      <w:szCs w:val="20"/>
                    </w:rPr>
                    <w:t>Сведения о застрахованных лицах (форма СЗВ-М) (месячная)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формирование и направление в территориальный орган Пенсионного фонда Российской Федерации не позднее дня, установленного для 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для направления субъектом централизованного учета в территориальный орган Пенсионного фонда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361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Сведения о застрахованных лицах (форма СЗВ-СТАЖ)</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формирование и направление в территориальный орган Пенсионного фонда Российской Федерации не позднее дня, установленного для представления отчетности</w:t>
                  </w: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для направления субъектом централизованного учета в территориальный орган Пенсионного фонда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lastRenderedPageBreak/>
                    <w:t>362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Справка-подтверждение основного вида экономической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776F4">
                    <w:rPr>
                      <w:rFonts w:cs="Arial"/>
                      <w:strike/>
                      <w:color w:val="FF0000"/>
                      <w:szCs w:val="20"/>
                    </w:rPr>
                    <w:t>формирование и</w:t>
                  </w:r>
                  <w:r>
                    <w:rPr>
                      <w:rFonts w:cs="Arial"/>
                      <w:szCs w:val="20"/>
                    </w:rPr>
                    <w:t xml:space="preserve"> направление не позднее 5 (пяти) рабочих дней до срока подтверждения основного </w:t>
                  </w:r>
                  <w:r>
                    <w:rPr>
                      <w:rFonts w:cs="Arial"/>
                      <w:szCs w:val="20"/>
                    </w:rPr>
                    <w:lastRenderedPageBreak/>
                    <w:t>вида экономической деятельности, установленного законодательством Российской Федерации с приложением копии пояснительной записки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w:t>
                  </w:r>
                  <w:r>
                    <w:rPr>
                      <w:rFonts w:cs="Arial"/>
                      <w:szCs w:val="20"/>
                    </w:rPr>
                    <w:lastRenderedPageBreak/>
                    <w:t>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lastRenderedPageBreak/>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подписания субъектом централизованного учета;</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формирования </w:t>
                  </w:r>
                  <w:r>
                    <w:rPr>
                      <w:rFonts w:cs="Arial"/>
                      <w:szCs w:val="20"/>
                    </w:rPr>
                    <w:lastRenderedPageBreak/>
                    <w:t xml:space="preserve">и представления субъектом централизованного учета Заявления о подтверждении основного вида экономической деятельности в территориальный орган </w:t>
                  </w:r>
                  <w:r w:rsidRPr="002776F4">
                    <w:rPr>
                      <w:rFonts w:cs="Arial"/>
                      <w:strike/>
                      <w:color w:val="FF0000"/>
                      <w:szCs w:val="20"/>
                    </w:rPr>
                    <w:t>ФСС</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lastRenderedPageBreak/>
                    <w:t>363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Запрос о предоставлении информации для формирования сведений о результатах реализации мероприятий, источником финансового обеспечения которых в текущем финансовом году являются бюджетные ассигнования резервного фонда Правительства Российской Федерации (код формы по ОКУД 0501118) &lt;</w:t>
                  </w:r>
                  <w:r w:rsidRPr="002776F4">
                    <w:rPr>
                      <w:rFonts w:cs="Arial"/>
                      <w:strike/>
                      <w:color w:val="FF0000"/>
                      <w:szCs w:val="20"/>
                    </w:rPr>
                    <w:t>111</w:t>
                  </w:r>
                  <w:r>
                    <w:rPr>
                      <w:rFonts w:cs="Arial"/>
                      <w:szCs w:val="20"/>
                    </w:rPr>
                    <w:t>&gt; в части данных, не отражаемых в бюджетном учете</w:t>
                  </w:r>
                </w:p>
                <w:p w:rsidR="002F36DB" w:rsidRDefault="002F36DB"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и направление в субъект централизованного учета не позднее 5 (пяти) рабочих дней до срока, установленного законодательством Российской Федерации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Сведений</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Сведений о результатах реализации мероприятий, источником финансового обеспечения которых являются бюджетные ассигнования резервного фонда Правительства Российской Федерации (код формы по ОКУД 0501118)</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представления Сведений о результатах реализации мероприятий, источником финансового обеспечения которых являются бюджетные ассигнования резервного фонда Правительства Российской Федерации (код формы по ОКУД 0501118) в </w:t>
                  </w:r>
                  <w:r w:rsidRPr="004751E2">
                    <w:rPr>
                      <w:rFonts w:cs="Arial"/>
                      <w:strike/>
                      <w:color w:val="FF0000"/>
                      <w:szCs w:val="20"/>
                    </w:rPr>
                    <w:t>Минфин России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364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Статистическая отчетность, основанная исключительно на данных бюджетного учета (форма N П-2, форма N 11-краткая, форма N П-2 (</w:t>
                  </w:r>
                  <w:proofErr w:type="spellStart"/>
                  <w:r>
                    <w:rPr>
                      <w:rFonts w:cs="Arial"/>
                      <w:szCs w:val="20"/>
                    </w:rPr>
                    <w:t>инвест</w:t>
                  </w:r>
                  <w:proofErr w:type="spellEnd"/>
                  <w:r>
                    <w:rPr>
                      <w:rFonts w:cs="Arial"/>
                      <w:szCs w:val="20"/>
                    </w:rPr>
                    <w: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4751E2">
                    <w:rPr>
                      <w:rFonts w:cs="Arial"/>
                      <w:strike/>
                      <w:color w:val="FF0000"/>
                      <w:szCs w:val="20"/>
                    </w:rPr>
                    <w:t>и представляет отчетность по адресам и</w:t>
                  </w:r>
                  <w:r>
                    <w:rPr>
                      <w:rFonts w:cs="Arial"/>
                      <w:szCs w:val="20"/>
                    </w:rPr>
                    <w:t xml:space="preserve"> в сроки, установленные для формирования и представления соответствующих форм </w:t>
                  </w:r>
                  <w:r w:rsidRPr="004751E2">
                    <w:rPr>
                      <w:rFonts w:cs="Arial"/>
                      <w:strike/>
                      <w:color w:val="FF0000"/>
                      <w:szCs w:val="20"/>
                    </w:rPr>
                    <w:t>статистического наблюдения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установленные для формирования и представления соответствующих форм статистического наблюдения</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формы статистического наблюдения представлены</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представления </w:t>
                  </w:r>
                  <w:r w:rsidRPr="004751E2">
                    <w:rPr>
                      <w:rFonts w:cs="Arial"/>
                      <w:strike/>
                      <w:color w:val="FF0000"/>
                      <w:szCs w:val="20"/>
                    </w:rPr>
                    <w:t>ее по адресам и</w:t>
                  </w:r>
                  <w:r>
                    <w:rPr>
                      <w:rFonts w:cs="Arial"/>
                      <w:szCs w:val="20"/>
                    </w:rPr>
                    <w:t xml:space="preserve"> в сроки, установленные для формирования и представления соответствующих форм </w:t>
                  </w:r>
                  <w:r w:rsidRPr="004751E2">
                    <w:rPr>
                      <w:rFonts w:cs="Arial"/>
                      <w:strike/>
                      <w:color w:val="FF0000"/>
                      <w:szCs w:val="20"/>
                    </w:rPr>
                    <w:t>статистического наблюдения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2F36DB" w:rsidRDefault="00C278D1" w:rsidP="00FB0319">
                  <w:pPr>
                    <w:autoSpaceDE w:val="0"/>
                    <w:autoSpaceDN w:val="0"/>
                    <w:adjustRightInd w:val="0"/>
                    <w:spacing w:after="1" w:line="200" w:lineRule="atLeast"/>
                    <w:rPr>
                      <w:rFonts w:cs="Arial"/>
                      <w:strike/>
                      <w:szCs w:val="20"/>
                    </w:rPr>
                  </w:pPr>
                  <w:r w:rsidRPr="002F36DB">
                    <w:rPr>
                      <w:rFonts w:cs="Arial"/>
                      <w:strike/>
                      <w:color w:val="FF0000"/>
                      <w:szCs w:val="20"/>
                    </w:rPr>
                    <w:lastRenderedPageBreak/>
                    <w:t>365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Информация для составления статистической отчетности, содержащей данные, отраженные в бюджетном учете (форма N П-4, форма N 1-Т (ГС), форма N 1, форма N С-2, форма N 1-БЗ)</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1) формирование информацию о суммовых показателях, отраженных в бухгалтерском учете на основании запроса, полученного от субъекта централизованного учета (не позднее 5 (пяти) рабочих дней до срока, установленного для представления отчетности);</w:t>
                  </w:r>
                </w:p>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2) направление в субъект централизованного учета информацию не позднее 2 (двух) рабочих дней до срока, установленного для представления отчетности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информация представлена в субъект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F36DB">
                    <w:rPr>
                      <w:rFonts w:cs="Arial"/>
                      <w:strike/>
                      <w:color w:val="FF0000"/>
                      <w:szCs w:val="20"/>
                    </w:rPr>
                    <w:t>для формирования субъектом централизованного учета статистической отчетности и представления ее по адресам и в сроки, установленные для формирования и представления соответствующих форм статистического наблюдения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366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Статистическая отчетность, не содержащая данных, отраженных в бюджетном учете (форма N П-4 (НЗ), форма N 1-ПР, форма N 1-В, форма N С-1, форма N 4-ТЭР, форма N 1-ГС, форма N 2-ГС (ГЗ), форма N 1-ТР (автотранспорт), форма N 1-жилфонд, форма N 2-ТП (отходы), форма N 23н, форма N П-1, форма N П (услуги), форма N 1-услуги и иные формы статистического </w:t>
                  </w:r>
                  <w:r>
                    <w:rPr>
                      <w:rFonts w:cs="Arial"/>
                      <w:szCs w:val="20"/>
                    </w:rPr>
                    <w:lastRenderedPageBreak/>
                    <w:t>наблюдения, установленные законодательством)</w:t>
                  </w: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4751E2">
                    <w:rPr>
                      <w:rFonts w:cs="Arial"/>
                      <w:strike/>
                      <w:color w:val="FF0000"/>
                      <w:szCs w:val="20"/>
                    </w:rPr>
                    <w:t>и представляет по адресам и</w:t>
                  </w:r>
                  <w:r>
                    <w:rPr>
                      <w:rFonts w:cs="Arial"/>
                      <w:szCs w:val="20"/>
                    </w:rPr>
                    <w:t xml:space="preserve"> в сроки, установленные для формирования и представления соответствующих форм </w:t>
                  </w:r>
                  <w:r w:rsidRPr="004751E2">
                    <w:rPr>
                      <w:rFonts w:cs="Arial"/>
                      <w:strike/>
                      <w:color w:val="FF0000"/>
                      <w:szCs w:val="20"/>
                    </w:rPr>
                    <w:t>статистического наблюдения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Pr="008173F5"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формирования субъектом централизованного учета статистической отчетности и представления </w:t>
                  </w:r>
                  <w:r w:rsidRPr="004751E2">
                    <w:rPr>
                      <w:rFonts w:cs="Arial"/>
                      <w:strike/>
                      <w:color w:val="FF0000"/>
                      <w:szCs w:val="20"/>
                    </w:rPr>
                    <w:t>ее по адресам и</w:t>
                  </w:r>
                  <w:r>
                    <w:rPr>
                      <w:rFonts w:cs="Arial"/>
                      <w:szCs w:val="20"/>
                    </w:rPr>
                    <w:t xml:space="preserve"> в сроки, установленные для формирования и представления соответствующих форм </w:t>
                  </w:r>
                  <w:r w:rsidRPr="004751E2">
                    <w:rPr>
                      <w:rFonts w:cs="Arial"/>
                      <w:strike/>
                      <w:color w:val="FF0000"/>
                      <w:szCs w:val="20"/>
                    </w:rPr>
                    <w:t>статистического наблюдения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367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Запрос о предоставлении </w:t>
                  </w:r>
                  <w:r w:rsidRPr="004751E2">
                    <w:rPr>
                      <w:rFonts w:cs="Arial"/>
                      <w:strike/>
                      <w:color w:val="FF0000"/>
                      <w:szCs w:val="20"/>
                    </w:rPr>
                    <w:t>информации</w:t>
                  </w:r>
                  <w:r>
                    <w:rPr>
                      <w:rFonts w:cs="Arial"/>
                      <w:szCs w:val="20"/>
                    </w:rPr>
                    <w:t xml:space="preserve">, </w:t>
                  </w:r>
                  <w:r w:rsidRPr="004751E2">
                    <w:rPr>
                      <w:rFonts w:cs="Arial"/>
                      <w:strike/>
                      <w:color w:val="FF0000"/>
                      <w:szCs w:val="20"/>
                    </w:rPr>
                    <w:t>необходимой</w:t>
                  </w:r>
                  <w:r>
                    <w:rPr>
                      <w:rFonts w:cs="Arial"/>
                      <w:szCs w:val="20"/>
                    </w:rPr>
                    <w:t xml:space="preserve"> для составления финансовой отчетности в соответствии с Порядком составления и представления финансовой отчетности об исполнении федерального бюджета в Счетную палату Российской Федерации</w:t>
                  </w:r>
                  <w:r w:rsidRPr="004751E2">
                    <w:rPr>
                      <w:rFonts w:cs="Arial"/>
                      <w:strike/>
                      <w:color w:val="FF0000"/>
                      <w:szCs w:val="20"/>
                    </w:rPr>
                    <w:t>, утвержденным приказом Министерства финансов Российской Федерации от 19 марта 2009 г. N 26н "Об утверждении Порядка составления и представления финансовой отчетности об исполнении федерального бюджета в Счетную палату Российской Федерации"</w:t>
                  </w:r>
                  <w:r>
                    <w:rPr>
                      <w:rFonts w:cs="Arial"/>
                      <w:szCs w:val="20"/>
                    </w:rPr>
                    <w:t xml:space="preserve"> &lt;</w:t>
                  </w:r>
                  <w:r w:rsidRPr="004751E2">
                    <w:rPr>
                      <w:rFonts w:cs="Arial"/>
                      <w:strike/>
                      <w:color w:val="FF0000"/>
                      <w:szCs w:val="20"/>
                    </w:rPr>
                    <w:t>112</w:t>
                  </w:r>
                  <w:r>
                    <w:rPr>
                      <w:rFonts w:cs="Arial"/>
                      <w:szCs w:val="20"/>
                    </w:rPr>
                    <w:t xml:space="preserve">&gt; </w:t>
                  </w:r>
                  <w:r w:rsidRPr="004751E2">
                    <w:rPr>
                      <w:rFonts w:cs="Arial"/>
                      <w:strike/>
                      <w:color w:val="FF0000"/>
                      <w:szCs w:val="20"/>
                    </w:rPr>
                    <w:t>(зарегистрирован Министерством юстиции Российской Федерации 11 июня 2009 г., регистрационный N 14079),</w:t>
                  </w:r>
                  <w:r>
                    <w:rPr>
                      <w:rFonts w:cs="Arial"/>
                      <w:szCs w:val="20"/>
                    </w:rPr>
                    <w:t xml:space="preserve"> в части данных, не отражаемых </w:t>
                  </w:r>
                  <w:r>
                    <w:rPr>
                      <w:rFonts w:cs="Arial"/>
                      <w:szCs w:val="20"/>
                    </w:rPr>
                    <w:lastRenderedPageBreak/>
                    <w:t>в бюджетном учете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751E2">
                    <w:rPr>
                      <w:rFonts w:cs="Arial"/>
                      <w:strike/>
                      <w:color w:val="FF0000"/>
                      <w:szCs w:val="20"/>
                    </w:rPr>
                    <w:t>1)</w:t>
                  </w:r>
                  <w:r>
                    <w:rPr>
                      <w:rFonts w:cs="Arial"/>
                      <w:szCs w:val="20"/>
                    </w:rPr>
                    <w:t xml:space="preserve"> направление </w:t>
                  </w:r>
                  <w:r w:rsidRPr="004751E2">
                    <w:rPr>
                      <w:rFonts w:cs="Arial"/>
                      <w:strike/>
                      <w:color w:val="FF0000"/>
                      <w:szCs w:val="20"/>
                    </w:rPr>
                    <w:t>запрос информации</w:t>
                  </w:r>
                  <w:r>
                    <w:rPr>
                      <w:rFonts w:cs="Arial"/>
                      <w:szCs w:val="20"/>
                    </w:rPr>
                    <w:t xml:space="preserve"> в уполномоченную организацию не позднее 5 (пяти) рабочих дней до срока, установленного для представления отчетности</w:t>
                  </w:r>
                  <w:r w:rsidRPr="004751E2">
                    <w:rPr>
                      <w:rFonts w:cs="Arial"/>
                      <w:strike/>
                      <w:color w:val="FF0000"/>
                      <w:szCs w:val="20"/>
                    </w:rPr>
                    <w:t>;</w:t>
                  </w:r>
                </w:p>
                <w:p w:rsidR="00C278D1" w:rsidRPr="004751E2" w:rsidRDefault="00C278D1" w:rsidP="00FB0319">
                  <w:pPr>
                    <w:autoSpaceDE w:val="0"/>
                    <w:autoSpaceDN w:val="0"/>
                    <w:adjustRightInd w:val="0"/>
                    <w:spacing w:after="1" w:line="200" w:lineRule="atLeast"/>
                    <w:rPr>
                      <w:rFonts w:cs="Arial"/>
                      <w:strike/>
                      <w:szCs w:val="20"/>
                    </w:rPr>
                  </w:pPr>
                  <w:r w:rsidRPr="004751E2">
                    <w:rPr>
                      <w:rFonts w:cs="Arial"/>
                      <w:strike/>
                      <w:color w:val="FF0000"/>
                      <w:szCs w:val="20"/>
                    </w:rPr>
                    <w:t>2) уполномоченная организация направление информацию, не позднее срока, установленного в запросе</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формирования субъектом централизованного учета финансовой отчетности и представления ее в установленные сроки в Счетную палату Российской Федерации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368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Информация</w:t>
                  </w:r>
                  <w:r>
                    <w:rPr>
                      <w:rFonts w:cs="Arial"/>
                      <w:szCs w:val="20"/>
                    </w:rPr>
                    <w:t xml:space="preserve"> по результатам проведения контрольных мероприятий в субъекте централизованного учета в части осуществления централизуемых полномочий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информацию о результатах проведения контрольных мероприятий в части централизованных полномочий, осуществляемых уполномоченной организацией в течение 1 (одного) рабочего дня с момента поступления указанной информации</w:t>
                  </w: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C322DE">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369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Приказ (распоряжение), письмо, иной документ, устанавливающий сроки представления бюджетной (бухгалтерской) отчетности субъектом централизованного учета</w:t>
                  </w:r>
                </w:p>
                <w:p w:rsidR="002F36DB" w:rsidRDefault="002F36DB" w:rsidP="00FB0319">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4B44C6" w:rsidRDefault="004B44C6"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электронный образ (</w:t>
                  </w:r>
                  <w:r>
                    <w:rPr>
                      <w:rFonts w:cs="Arial"/>
                      <w:szCs w:val="20"/>
                    </w:rPr>
                    <w:t>скан-копия</w:t>
                  </w:r>
                  <w:r w:rsidRPr="00C322DE">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издания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173F5">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C322DE">
                    <w:rPr>
                      <w:rFonts w:cs="Arial"/>
                      <w:strike/>
                      <w:color w:val="FF0000"/>
                      <w:szCs w:val="20"/>
                    </w:rPr>
                    <w:t>внутреннего пользования</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36" w:name="Р1_22"/>
                  <w:bookmarkEnd w:id="36"/>
                  <w:r>
                    <w:rPr>
                      <w:rFonts w:cs="Arial"/>
                      <w:szCs w:val="20"/>
                    </w:rPr>
                    <w:lastRenderedPageBreak/>
                    <w:t>20. Учет имущества казны</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C322DE" w:rsidRDefault="00C278D1" w:rsidP="00FB0319">
                  <w:pPr>
                    <w:autoSpaceDE w:val="0"/>
                    <w:autoSpaceDN w:val="0"/>
                    <w:adjustRightInd w:val="0"/>
                    <w:spacing w:after="1" w:line="200" w:lineRule="atLeast"/>
                    <w:rPr>
                      <w:rFonts w:cs="Arial"/>
                      <w:strike/>
                      <w:szCs w:val="20"/>
                    </w:rPr>
                  </w:pPr>
                  <w:r w:rsidRPr="00C322DE">
                    <w:rPr>
                      <w:rFonts w:cs="Arial"/>
                      <w:strike/>
                      <w:color w:val="FF0000"/>
                      <w:szCs w:val="20"/>
                    </w:rPr>
                    <w:t>370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Первичные документы, формирующие капитальные вложения в объекты имущества, составляющего казну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370</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Товарная накладная, акт выполненных работ, акт приемки законченного строительством объекта и иные документы, </w:t>
                  </w:r>
                  <w:r w:rsidRPr="00400262">
                    <w:rPr>
                      <w:rFonts w:cs="Arial"/>
                      <w:strike/>
                      <w:color w:val="FF0000"/>
                      <w:szCs w:val="20"/>
                    </w:rPr>
                    <w:t>формирующие капитальные вложения</w:t>
                  </w:r>
                  <w:r>
                    <w:rPr>
                      <w:rFonts w:cs="Arial"/>
                      <w:szCs w:val="20"/>
                    </w:rPr>
                    <w:t xml:space="preserve"> в объекты </w:t>
                  </w:r>
                  <w:r w:rsidRPr="00400262">
                    <w:rPr>
                      <w:rFonts w:cs="Arial"/>
                      <w:strike/>
                      <w:color w:val="FF0000"/>
                      <w:szCs w:val="20"/>
                    </w:rPr>
                    <w:t>имущества, составляющего казну</w:t>
                  </w:r>
                  <w:r>
                    <w:rPr>
                      <w:rFonts w:cs="Arial"/>
                      <w:szCs w:val="20"/>
                    </w:rPr>
                    <w:t xml:space="preserve"> (при отсутствии функциональной возможности формирования и подписания электронной подписью документа передающей стороной)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00262">
                    <w:rPr>
                      <w:rFonts w:cs="Arial"/>
                      <w:strike/>
                      <w:color w:val="FF0000"/>
                      <w:szCs w:val="20"/>
                    </w:rPr>
                    <w:t>электронный образ (</w:t>
                  </w:r>
                  <w:r>
                    <w:rPr>
                      <w:rFonts w:cs="Arial"/>
                      <w:szCs w:val="20"/>
                    </w:rPr>
                    <w:t>скан-копия</w:t>
                  </w:r>
                  <w:r w:rsidRPr="0040026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400262">
                    <w:rPr>
                      <w:rFonts w:cs="Arial"/>
                      <w:strike/>
                      <w:color w:val="FF0000"/>
                      <w:szCs w:val="20"/>
                    </w:rPr>
                    <w:t>следующего</w:t>
                  </w:r>
                  <w:r>
                    <w:rPr>
                      <w:rFonts w:cs="Arial"/>
                      <w:szCs w:val="20"/>
                    </w:rPr>
                    <w:t xml:space="preserve"> рабочего дня </w:t>
                  </w:r>
                  <w:r w:rsidRPr="00400262">
                    <w:rPr>
                      <w:rFonts w:cs="Arial"/>
                      <w:strike/>
                      <w:color w:val="FF0000"/>
                      <w:szCs w:val="20"/>
                    </w:rPr>
                    <w:t>со дня</w:t>
                  </w:r>
                  <w:r>
                    <w:rPr>
                      <w:rFonts w:cs="Arial"/>
                      <w:szCs w:val="20"/>
                    </w:rPr>
                    <w:t xml:space="preserve"> поступления первичных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400262">
                    <w:rPr>
                      <w:rFonts w:cs="Arial"/>
                      <w:strike/>
                      <w:color w:val="FF0000"/>
                      <w:szCs w:val="20"/>
                    </w:rPr>
                    <w:t>следующего</w:t>
                  </w:r>
                  <w:r>
                    <w:rPr>
                      <w:rFonts w:cs="Arial"/>
                      <w:szCs w:val="20"/>
                    </w:rPr>
                    <w:t xml:space="preserve"> рабочего дня </w:t>
                  </w:r>
                  <w:r w:rsidRPr="00400262">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отражение </w:t>
                  </w:r>
                  <w:r w:rsidRPr="00400262">
                    <w:rPr>
                      <w:rFonts w:cs="Arial"/>
                      <w:strike/>
                      <w:color w:val="FF0000"/>
                      <w:szCs w:val="20"/>
                    </w:rPr>
                    <w:t>в учете</w:t>
                  </w:r>
                  <w:r>
                    <w:rPr>
                      <w:rFonts w:cs="Arial"/>
                      <w:szCs w:val="20"/>
                    </w:rPr>
                    <w:t xml:space="preserve"> факта хозяйственной жизни;</w:t>
                  </w:r>
                </w:p>
                <w:p w:rsidR="00C278D1" w:rsidRPr="002B1BFD" w:rsidRDefault="00C278D1" w:rsidP="00FB0319">
                  <w:pPr>
                    <w:autoSpaceDE w:val="0"/>
                    <w:autoSpaceDN w:val="0"/>
                    <w:adjustRightInd w:val="0"/>
                    <w:spacing w:after="1" w:line="200" w:lineRule="atLeast"/>
                    <w:rPr>
                      <w:rFonts w:cs="Arial"/>
                      <w:szCs w:val="20"/>
                    </w:rPr>
                  </w:pPr>
                  <w:r w:rsidRPr="00400262">
                    <w:rPr>
                      <w:rFonts w:cs="Arial"/>
                      <w:strike/>
                      <w:color w:val="FF0000"/>
                      <w:szCs w:val="20"/>
                    </w:rPr>
                    <w:t>2) отражение в регистре бухгалтерского учета в целях систематизации информации на соответствующих счетах учета капитальных вложений;</w:t>
                  </w:r>
                </w:p>
                <w:p w:rsidR="00C278D1" w:rsidRDefault="00C278D1" w:rsidP="00FB0319">
                  <w:pPr>
                    <w:autoSpaceDE w:val="0"/>
                    <w:autoSpaceDN w:val="0"/>
                    <w:adjustRightInd w:val="0"/>
                    <w:spacing w:after="1" w:line="200" w:lineRule="atLeast"/>
                    <w:rPr>
                      <w:rFonts w:cs="Arial"/>
                      <w:szCs w:val="20"/>
                    </w:rPr>
                  </w:pPr>
                  <w:r w:rsidRPr="00400262">
                    <w:rPr>
                      <w:rFonts w:cs="Arial"/>
                      <w:strike/>
                      <w:color w:val="FF0000"/>
                      <w:szCs w:val="20"/>
                    </w:rPr>
                    <w:t>3</w:t>
                  </w:r>
                  <w:r>
                    <w:rPr>
                      <w:rFonts w:cs="Arial"/>
                      <w:szCs w:val="20"/>
                    </w:rPr>
                    <w:t xml:space="preserve">) формирование </w:t>
                  </w:r>
                  <w:r w:rsidRPr="00400262">
                    <w:rPr>
                      <w:rFonts w:cs="Arial"/>
                      <w:strike/>
                      <w:color w:val="FF0000"/>
                      <w:szCs w:val="20"/>
                    </w:rPr>
                    <w:t>Распоряжения</w:t>
                  </w:r>
                  <w:r>
                    <w:rPr>
                      <w:rFonts w:cs="Arial"/>
                      <w:szCs w:val="20"/>
                    </w:rPr>
                    <w:t xml:space="preserve"> о совершении казначейских платежей </w:t>
                  </w:r>
                  <w:r w:rsidRPr="00400262">
                    <w:rPr>
                      <w:rFonts w:cs="Arial"/>
                      <w:strike/>
                      <w:color w:val="FF0000"/>
                      <w:szCs w:val="20"/>
                    </w:rPr>
                    <w:t>по форме согласно Приложению N 19 к Приказу N 21н</w:t>
                  </w:r>
                </w:p>
                <w:p w:rsidR="00400262" w:rsidRDefault="00400262" w:rsidP="00FB0319">
                  <w:pPr>
                    <w:autoSpaceDE w:val="0"/>
                    <w:autoSpaceDN w:val="0"/>
                    <w:adjustRightInd w:val="0"/>
                    <w:spacing w:after="1" w:line="200" w:lineRule="atLeast"/>
                    <w:rPr>
                      <w:rFonts w:cs="Arial"/>
                      <w:szCs w:val="20"/>
                    </w:rPr>
                  </w:pPr>
                </w:p>
                <w:p w:rsidR="00400262" w:rsidRDefault="00400262" w:rsidP="00FB0319">
                  <w:pPr>
                    <w:autoSpaceDE w:val="0"/>
                    <w:autoSpaceDN w:val="0"/>
                    <w:adjustRightInd w:val="0"/>
                    <w:spacing w:after="1" w:line="200" w:lineRule="atLeast"/>
                    <w:rPr>
                      <w:rFonts w:cs="Arial"/>
                      <w:szCs w:val="20"/>
                    </w:rPr>
                  </w:pPr>
                </w:p>
                <w:p w:rsidR="00400262" w:rsidRDefault="00400262" w:rsidP="00FB0319">
                  <w:pPr>
                    <w:autoSpaceDE w:val="0"/>
                    <w:autoSpaceDN w:val="0"/>
                    <w:adjustRightInd w:val="0"/>
                    <w:spacing w:after="1" w:line="200" w:lineRule="atLeast"/>
                    <w:rPr>
                      <w:rFonts w:cs="Arial"/>
                      <w:szCs w:val="20"/>
                    </w:rPr>
                  </w:pPr>
                </w:p>
                <w:p w:rsidR="00400262" w:rsidRDefault="00400262" w:rsidP="00FB0319">
                  <w:pPr>
                    <w:autoSpaceDE w:val="0"/>
                    <w:autoSpaceDN w:val="0"/>
                    <w:adjustRightInd w:val="0"/>
                    <w:spacing w:after="1" w:line="200" w:lineRule="atLeast"/>
                    <w:rPr>
                      <w:rFonts w:cs="Arial"/>
                      <w:szCs w:val="20"/>
                    </w:rPr>
                  </w:pPr>
                </w:p>
                <w:p w:rsidR="009F3041" w:rsidRDefault="009F304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Pr="002B1BFD" w:rsidRDefault="00C278D1" w:rsidP="00FB0319">
                  <w:pPr>
                    <w:autoSpaceDE w:val="0"/>
                    <w:autoSpaceDN w:val="0"/>
                    <w:adjustRightInd w:val="0"/>
                    <w:spacing w:after="1" w:line="200" w:lineRule="atLeast"/>
                    <w:rPr>
                      <w:rFonts w:cs="Arial"/>
                      <w:szCs w:val="20"/>
                    </w:rPr>
                  </w:pPr>
                  <w:r w:rsidRPr="00400262">
                    <w:rPr>
                      <w:rFonts w:cs="Arial"/>
                      <w:strike/>
                      <w:color w:val="FF0000"/>
                      <w:szCs w:val="20"/>
                    </w:rPr>
                    <w:t>1</w:t>
                  </w:r>
                  <w:r w:rsidRPr="00400262">
                    <w:rPr>
                      <w:rFonts w:cs="Arial"/>
                      <w:szCs w:val="20"/>
                    </w:rPr>
                    <w:t>) для принятия решения комиссией по поступлению и выбытию активов</w:t>
                  </w:r>
                  <w:r w:rsidRPr="00400262">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400262">
                    <w:rPr>
                      <w:rFonts w:cs="Arial"/>
                      <w:strike/>
                      <w:color w:val="FF0000"/>
                      <w:szCs w:val="20"/>
                    </w:rPr>
                    <w:t>2</w:t>
                  </w:r>
                  <w:r>
                    <w:rPr>
                      <w:rFonts w:cs="Arial"/>
                      <w:szCs w:val="20"/>
                    </w:rPr>
                    <w:t xml:space="preserve">) для отражения в </w:t>
                  </w:r>
                  <w:r w:rsidRPr="00400262">
                    <w:rPr>
                      <w:rFonts w:cs="Arial"/>
                      <w:strike/>
                      <w:color w:val="FF0000"/>
                      <w:szCs w:val="20"/>
                    </w:rPr>
                    <w:t>Журналах</w:t>
                  </w:r>
                  <w:r>
                    <w:rPr>
                      <w:rFonts w:cs="Arial"/>
                      <w:szCs w:val="20"/>
                    </w:rPr>
                    <w:t xml:space="preserve"> операций (код формы по ОКУД 0504071)</w:t>
                  </w:r>
                  <w:r w:rsidRPr="00400262">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370</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Документ о приемке (с приложением при необходимости товарной накладной и иных документов) по контрактам</w:t>
                  </w:r>
                  <w:r w:rsidRPr="00400262">
                    <w:rPr>
                      <w:rFonts w:cs="Arial"/>
                      <w:strike/>
                      <w:color w:val="FF0000"/>
                      <w:szCs w:val="20"/>
                    </w:rPr>
                    <w:t>/дого</w:t>
                  </w:r>
                  <w:r w:rsidRPr="00400262">
                    <w:rPr>
                      <w:rFonts w:cs="Arial"/>
                      <w:strike/>
                      <w:color w:val="FF0000"/>
                      <w:szCs w:val="20"/>
                    </w:rPr>
                    <w:lastRenderedPageBreak/>
                    <w:t>ворам</w:t>
                  </w:r>
                  <w:r>
                    <w:rPr>
                      <w:rFonts w:cs="Arial"/>
                      <w:szCs w:val="20"/>
                    </w:rPr>
                    <w:t xml:space="preserve">, заключенным в результате электронных </w:t>
                  </w:r>
                  <w:r w:rsidRPr="00400262">
                    <w:rPr>
                      <w:rFonts w:cs="Arial"/>
                      <w:strike/>
                      <w:color w:val="FF0000"/>
                      <w:szCs w:val="20"/>
                    </w:rPr>
                    <w:t>конкурентных</w:t>
                  </w:r>
                  <w:r>
                    <w:rPr>
                      <w:rFonts w:cs="Arial"/>
                      <w:szCs w:val="20"/>
                    </w:rPr>
                    <w:t xml:space="preserve"> процедур, извещения по которым размещены в ЕИС </w:t>
                  </w:r>
                  <w:r w:rsidRPr="00400262">
                    <w:rPr>
                      <w:rFonts w:cs="Arial"/>
                      <w:strike/>
                      <w:color w:val="FF0000"/>
                      <w:szCs w:val="20"/>
                    </w:rPr>
                    <w:t>с 01.01.2022, формирующие</w:t>
                  </w:r>
                  <w:r w:rsidRPr="00D1606C">
                    <w:rPr>
                      <w:rFonts w:cs="Arial"/>
                      <w:strike/>
                      <w:color w:val="FF0000"/>
                      <w:szCs w:val="20"/>
                    </w:rPr>
                    <w:t xml:space="preserve"> капитальные вложения</w:t>
                  </w:r>
                  <w:r>
                    <w:rPr>
                      <w:rFonts w:cs="Arial"/>
                      <w:szCs w:val="20"/>
                    </w:rPr>
                    <w:t xml:space="preserve"> в объекты </w:t>
                  </w:r>
                  <w:r w:rsidRPr="00D1606C">
                    <w:rPr>
                      <w:rFonts w:cs="Arial"/>
                      <w:strike/>
                      <w:color w:val="FF0000"/>
                      <w:szCs w:val="20"/>
                    </w:rPr>
                    <w:t>имущества, составляющего казну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Pr="00D1606C" w:rsidRDefault="00C278D1" w:rsidP="00FB0319">
                  <w:pPr>
                    <w:autoSpaceDE w:val="0"/>
                    <w:autoSpaceDN w:val="0"/>
                    <w:adjustRightInd w:val="0"/>
                    <w:spacing w:after="1" w:line="200" w:lineRule="atLeast"/>
                    <w:rPr>
                      <w:rFonts w:cs="Arial"/>
                      <w:strike/>
                      <w:szCs w:val="20"/>
                    </w:rPr>
                  </w:pPr>
                  <w:r w:rsidRPr="00D1606C">
                    <w:rPr>
                      <w:rFonts w:cs="Arial"/>
                      <w:strike/>
                      <w:color w:val="FF0000"/>
                      <w:szCs w:val="20"/>
                    </w:rPr>
                    <w:t>электронные сведения из ЕИС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день подписания документа в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p w:rsidR="00C278D1" w:rsidRDefault="00C278D1" w:rsidP="00FB0319">
                  <w:pPr>
                    <w:autoSpaceDE w:val="0"/>
                    <w:autoSpaceDN w:val="0"/>
                    <w:adjustRightInd w:val="0"/>
                    <w:spacing w:after="1" w:line="200" w:lineRule="atLeast"/>
                    <w:rPr>
                      <w:rFonts w:cs="Arial"/>
                      <w:szCs w:val="20"/>
                    </w:rPr>
                  </w:pPr>
                  <w:r>
                    <w:rPr>
                      <w:rFonts w:cs="Arial"/>
                      <w:szCs w:val="20"/>
                    </w:rPr>
                    <w:t xml:space="preserve">в части формирования </w:t>
                  </w:r>
                  <w:r>
                    <w:rPr>
                      <w:rFonts w:cs="Arial"/>
                      <w:szCs w:val="20"/>
                    </w:rPr>
                    <w:lastRenderedPageBreak/>
                    <w:t>распоряжения о совершении казначейских платежей: не позднее 2 (двух)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отражение в учете факта хозяйственной жизни;</w:t>
                  </w:r>
                </w:p>
                <w:p w:rsidR="00C278D1" w:rsidRDefault="00C278D1" w:rsidP="00FB0319">
                  <w:pPr>
                    <w:autoSpaceDE w:val="0"/>
                    <w:autoSpaceDN w:val="0"/>
                    <w:adjustRightInd w:val="0"/>
                    <w:spacing w:after="1" w:line="200" w:lineRule="atLeast"/>
                    <w:rPr>
                      <w:rFonts w:cs="Arial"/>
                      <w:szCs w:val="20"/>
                    </w:rPr>
                  </w:pPr>
                  <w:r w:rsidRPr="004B44C6">
                    <w:rPr>
                      <w:rFonts w:cs="Arial"/>
                      <w:strike/>
                      <w:color w:val="FF0000"/>
                      <w:szCs w:val="20"/>
                    </w:rPr>
                    <w:t xml:space="preserve">2) отражение в регистре бухгалтерского учета в целях </w:t>
                  </w:r>
                  <w:r w:rsidRPr="004B44C6">
                    <w:rPr>
                      <w:rFonts w:cs="Arial"/>
                      <w:strike/>
                      <w:color w:val="FF0000"/>
                      <w:szCs w:val="20"/>
                    </w:rPr>
                    <w:lastRenderedPageBreak/>
                    <w:t>систематизации информации на соответствующих счетах учета капитальных вложений;</w:t>
                  </w:r>
                </w:p>
                <w:p w:rsidR="00C278D1" w:rsidRDefault="00C278D1" w:rsidP="00FB0319">
                  <w:pPr>
                    <w:autoSpaceDE w:val="0"/>
                    <w:autoSpaceDN w:val="0"/>
                    <w:adjustRightInd w:val="0"/>
                    <w:spacing w:after="1" w:line="200" w:lineRule="atLeast"/>
                    <w:rPr>
                      <w:rFonts w:cs="Arial"/>
                      <w:szCs w:val="20"/>
                    </w:rPr>
                  </w:pPr>
                  <w:r w:rsidRPr="004B44C6">
                    <w:rPr>
                      <w:rFonts w:cs="Arial"/>
                      <w:strike/>
                      <w:color w:val="FF0000"/>
                      <w:szCs w:val="20"/>
                    </w:rPr>
                    <w:t>3</w:t>
                  </w:r>
                  <w:r>
                    <w:rPr>
                      <w:rFonts w:cs="Arial"/>
                      <w:szCs w:val="20"/>
                    </w:rPr>
                    <w:t xml:space="preserve">) формирование </w:t>
                  </w:r>
                  <w:r w:rsidRPr="004B44C6">
                    <w:rPr>
                      <w:rFonts w:cs="Arial"/>
                      <w:strike/>
                      <w:color w:val="FF0000"/>
                      <w:szCs w:val="20"/>
                    </w:rPr>
                    <w:t>Распоряжения</w:t>
                  </w:r>
                  <w:r>
                    <w:rPr>
                      <w:rFonts w:cs="Arial"/>
                      <w:szCs w:val="20"/>
                    </w:rPr>
                    <w:t xml:space="preserve"> о совершении казначейских платежей </w:t>
                  </w:r>
                  <w:r w:rsidRPr="004B44C6">
                    <w:rPr>
                      <w:rFonts w:cs="Arial"/>
                      <w:strike/>
                      <w:color w:val="FF0000"/>
                      <w:szCs w:val="20"/>
                    </w:rPr>
                    <w:t>по форме согласно Приложению N 15 к Приказу N 21н</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606C">
                    <w:rPr>
                      <w:rFonts w:cs="Arial"/>
                      <w:strike/>
                      <w:color w:val="FF0000"/>
                      <w:szCs w:val="20"/>
                    </w:rPr>
                    <w:lastRenderedPageBreak/>
                    <w:t>1</w:t>
                  </w:r>
                  <w:r>
                    <w:rPr>
                      <w:rFonts w:cs="Arial"/>
                      <w:szCs w:val="20"/>
                    </w:rPr>
                    <w:t>) для принятия решения комиссией по поступлению и выбытию активов</w:t>
                  </w:r>
                  <w:r w:rsidRPr="00D1606C">
                    <w:rPr>
                      <w:rFonts w:cs="Arial"/>
                      <w:strike/>
                      <w:color w:val="FF0000"/>
                      <w:szCs w:val="20"/>
                    </w:rPr>
                    <w:t>;</w:t>
                  </w:r>
                </w:p>
                <w:p w:rsidR="00C278D1" w:rsidRDefault="00C278D1" w:rsidP="00FB0319">
                  <w:pPr>
                    <w:autoSpaceDE w:val="0"/>
                    <w:autoSpaceDN w:val="0"/>
                    <w:adjustRightInd w:val="0"/>
                    <w:spacing w:after="1" w:line="200" w:lineRule="atLeast"/>
                    <w:rPr>
                      <w:rFonts w:cs="Arial"/>
                      <w:szCs w:val="20"/>
                    </w:rPr>
                  </w:pPr>
                  <w:r w:rsidRPr="00D1606C">
                    <w:rPr>
                      <w:rFonts w:cs="Arial"/>
                      <w:strike/>
                      <w:color w:val="FF0000"/>
                      <w:szCs w:val="20"/>
                    </w:rPr>
                    <w:t>2</w:t>
                  </w:r>
                  <w:r>
                    <w:rPr>
                      <w:rFonts w:cs="Arial"/>
                      <w:szCs w:val="20"/>
                    </w:rPr>
                    <w:t xml:space="preserve">) для отражения в </w:t>
                  </w:r>
                  <w:r w:rsidRPr="00D1606C">
                    <w:rPr>
                      <w:rFonts w:cs="Arial"/>
                      <w:strike/>
                      <w:color w:val="FF0000"/>
                      <w:szCs w:val="20"/>
                    </w:rPr>
                    <w:t>Журналах</w:t>
                  </w:r>
                  <w:r>
                    <w:rPr>
                      <w:rFonts w:cs="Arial"/>
                      <w:szCs w:val="20"/>
                    </w:rPr>
                    <w:t xml:space="preserve"> </w:t>
                  </w:r>
                  <w:r>
                    <w:rPr>
                      <w:rFonts w:cs="Arial"/>
                      <w:szCs w:val="20"/>
                    </w:rPr>
                    <w:lastRenderedPageBreak/>
                    <w:t>операций (код формы по ОКУД 0504071)</w:t>
                  </w:r>
                  <w:r w:rsidRPr="00D1606C">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lastRenderedPageBreak/>
                    <w:t>371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606C">
                    <w:rPr>
                      <w:rFonts w:cs="Arial"/>
                      <w:strike/>
                      <w:color w:val="FF0000"/>
                      <w:szCs w:val="20"/>
                    </w:rPr>
                    <w:t>Распоряжение Росимущества (его территориальных органов) о</w:t>
                  </w:r>
                  <w:r>
                    <w:rPr>
                      <w:rFonts w:cs="Arial"/>
                      <w:szCs w:val="20"/>
                    </w:rPr>
                    <w:t xml:space="preserve"> принятии в казну </w:t>
                  </w:r>
                  <w:r w:rsidRPr="00D1606C">
                    <w:rPr>
                      <w:rFonts w:cs="Arial"/>
                      <w:strike/>
                      <w:color w:val="FF0000"/>
                      <w:szCs w:val="20"/>
                    </w:rPr>
                    <w:t>объектов имущества,</w:t>
                  </w:r>
                  <w:r>
                    <w:rPr>
                      <w:rFonts w:cs="Arial"/>
                      <w:szCs w:val="20"/>
                    </w:rPr>
                    <w:t xml:space="preserve"> вновь </w:t>
                  </w:r>
                  <w:r w:rsidRPr="00D1606C">
                    <w:rPr>
                      <w:rFonts w:cs="Arial"/>
                      <w:strike/>
                      <w:color w:val="FF0000"/>
                      <w:szCs w:val="20"/>
                    </w:rPr>
                    <w:t>выстроенного</w:t>
                  </w:r>
                  <w:r>
                    <w:rPr>
                      <w:rFonts w:cs="Arial"/>
                      <w:szCs w:val="20"/>
                    </w:rPr>
                    <w:t xml:space="preserve"> (</w:t>
                  </w:r>
                  <w:r w:rsidRPr="00D1606C">
                    <w:rPr>
                      <w:rFonts w:cs="Arial"/>
                      <w:strike/>
                      <w:color w:val="FF0000"/>
                      <w:szCs w:val="20"/>
                    </w:rPr>
                    <w:t>созданного</w:t>
                  </w:r>
                  <w:r>
                    <w:rPr>
                      <w:rFonts w:cs="Arial"/>
                      <w:szCs w:val="20"/>
                    </w:rPr>
                    <w:t xml:space="preserve">, в том числе хозяйственным способом, </w:t>
                  </w:r>
                  <w:r w:rsidRPr="00D1606C">
                    <w:rPr>
                      <w:rFonts w:cs="Arial"/>
                      <w:strike/>
                      <w:color w:val="FF0000"/>
                      <w:szCs w:val="20"/>
                    </w:rPr>
                    <w:t>приобретенного)</w:t>
                  </w:r>
                  <w:r>
                    <w:rPr>
                      <w:rFonts w:cs="Arial"/>
                      <w:szCs w:val="20"/>
                    </w:rPr>
                    <w:t xml:space="preserve">, </w:t>
                  </w:r>
                  <w:r w:rsidRPr="00D1606C">
                    <w:rPr>
                      <w:rFonts w:cs="Arial"/>
                      <w:strike/>
                      <w:color w:val="FF0000"/>
                      <w:szCs w:val="20"/>
                    </w:rPr>
                    <w:t>полученного</w:t>
                  </w:r>
                  <w:r>
                    <w:rPr>
                      <w:rFonts w:cs="Arial"/>
                      <w:szCs w:val="20"/>
                    </w:rPr>
                    <w:t xml:space="preserve"> в качестве выплаты дивидендов с приложением </w:t>
                  </w:r>
                  <w:r w:rsidRPr="00D1606C">
                    <w:rPr>
                      <w:rFonts w:cs="Arial"/>
                      <w:strike/>
                      <w:color w:val="FF0000"/>
                      <w:szCs w:val="20"/>
                    </w:rPr>
                    <w:t>выписки из Единого государственного реестра недвижимости (далее - ЕГРН), выписки из Реестра федерального имущества</w:t>
                  </w:r>
                </w:p>
                <w:p w:rsidR="00D1606C" w:rsidRDefault="00D1606C" w:rsidP="00D1606C">
                  <w:pPr>
                    <w:autoSpaceDE w:val="0"/>
                    <w:autoSpaceDN w:val="0"/>
                    <w:adjustRightInd w:val="0"/>
                    <w:spacing w:after="1" w:line="200" w:lineRule="atLeast"/>
                    <w:rPr>
                      <w:rFonts w:cs="Arial"/>
                      <w:szCs w:val="20"/>
                    </w:rPr>
                  </w:pPr>
                </w:p>
                <w:p w:rsidR="00D1606C" w:rsidRDefault="00D1606C" w:rsidP="00D1606C">
                  <w:pPr>
                    <w:autoSpaceDE w:val="0"/>
                    <w:autoSpaceDN w:val="0"/>
                    <w:adjustRightInd w:val="0"/>
                    <w:spacing w:after="1" w:line="200" w:lineRule="atLeast"/>
                    <w:rPr>
                      <w:rFonts w:cs="Arial"/>
                      <w:szCs w:val="20"/>
                    </w:rPr>
                  </w:pPr>
                </w:p>
                <w:p w:rsidR="00D1606C" w:rsidRDefault="00D1606C" w:rsidP="00D1606C">
                  <w:pPr>
                    <w:autoSpaceDE w:val="0"/>
                    <w:autoSpaceDN w:val="0"/>
                    <w:adjustRightInd w:val="0"/>
                    <w:spacing w:after="1" w:line="200" w:lineRule="atLeast"/>
                    <w:rPr>
                      <w:rFonts w:cs="Arial"/>
                      <w:szCs w:val="20"/>
                    </w:rPr>
                  </w:pPr>
                </w:p>
                <w:p w:rsidR="00D1606C" w:rsidRDefault="00D1606C" w:rsidP="00D1606C">
                  <w:pPr>
                    <w:autoSpaceDE w:val="0"/>
                    <w:autoSpaceDN w:val="0"/>
                    <w:adjustRightInd w:val="0"/>
                    <w:spacing w:after="1" w:line="200" w:lineRule="atLeast"/>
                    <w:rPr>
                      <w:rFonts w:cs="Arial"/>
                      <w:szCs w:val="20"/>
                    </w:rPr>
                  </w:pPr>
                </w:p>
                <w:p w:rsidR="00D1606C" w:rsidRDefault="00D1606C" w:rsidP="00D1606C">
                  <w:pPr>
                    <w:autoSpaceDE w:val="0"/>
                    <w:autoSpaceDN w:val="0"/>
                    <w:adjustRightInd w:val="0"/>
                    <w:spacing w:after="1" w:line="200" w:lineRule="atLeast"/>
                    <w:rPr>
                      <w:rFonts w:cs="Arial"/>
                      <w:szCs w:val="20"/>
                    </w:rPr>
                  </w:pPr>
                </w:p>
                <w:p w:rsidR="00D1606C" w:rsidRDefault="00D1606C" w:rsidP="00D1606C">
                  <w:pPr>
                    <w:autoSpaceDE w:val="0"/>
                    <w:autoSpaceDN w:val="0"/>
                    <w:adjustRightInd w:val="0"/>
                    <w:spacing w:after="1" w:line="200" w:lineRule="atLeast"/>
                    <w:rPr>
                      <w:rFonts w:cs="Arial"/>
                      <w:szCs w:val="20"/>
                    </w:rPr>
                  </w:pPr>
                </w:p>
                <w:p w:rsidR="00D1606C" w:rsidRDefault="00D1606C" w:rsidP="00D1606C">
                  <w:pPr>
                    <w:autoSpaceDE w:val="0"/>
                    <w:autoSpaceDN w:val="0"/>
                    <w:adjustRightInd w:val="0"/>
                    <w:spacing w:after="1" w:line="200" w:lineRule="atLeast"/>
                    <w:rPr>
                      <w:rFonts w:cs="Arial"/>
                      <w:szCs w:val="20"/>
                    </w:rPr>
                  </w:pPr>
                </w:p>
                <w:p w:rsidR="00D1606C" w:rsidRDefault="00D1606C" w:rsidP="00D1606C">
                  <w:pPr>
                    <w:autoSpaceDE w:val="0"/>
                    <w:autoSpaceDN w:val="0"/>
                    <w:adjustRightInd w:val="0"/>
                    <w:spacing w:after="1" w:line="200" w:lineRule="atLeast"/>
                    <w:rPr>
                      <w:rFonts w:cs="Arial"/>
                      <w:szCs w:val="20"/>
                    </w:rPr>
                  </w:pPr>
                </w:p>
                <w:p w:rsidR="00D1606C" w:rsidRDefault="00D1606C" w:rsidP="00D1606C">
                  <w:pPr>
                    <w:autoSpaceDE w:val="0"/>
                    <w:autoSpaceDN w:val="0"/>
                    <w:adjustRightInd w:val="0"/>
                    <w:spacing w:after="1" w:line="200" w:lineRule="atLeast"/>
                    <w:rPr>
                      <w:rFonts w:cs="Arial"/>
                      <w:szCs w:val="20"/>
                    </w:rPr>
                  </w:pPr>
                </w:p>
                <w:p w:rsidR="00D1606C" w:rsidRDefault="00D1606C" w:rsidP="00D1606C">
                  <w:pPr>
                    <w:autoSpaceDE w:val="0"/>
                    <w:autoSpaceDN w:val="0"/>
                    <w:adjustRightInd w:val="0"/>
                    <w:spacing w:after="1" w:line="200" w:lineRule="atLeast"/>
                    <w:rPr>
                      <w:rFonts w:cs="Arial"/>
                      <w:szCs w:val="20"/>
                    </w:rPr>
                  </w:pPr>
                </w:p>
                <w:p w:rsidR="00D1606C" w:rsidRDefault="00D1606C" w:rsidP="00D1606C">
                  <w:pPr>
                    <w:autoSpaceDE w:val="0"/>
                    <w:autoSpaceDN w:val="0"/>
                    <w:adjustRightInd w:val="0"/>
                    <w:spacing w:after="1" w:line="200" w:lineRule="atLeast"/>
                    <w:rPr>
                      <w:rFonts w:cs="Arial"/>
                      <w:szCs w:val="20"/>
                    </w:rPr>
                  </w:pPr>
                </w:p>
                <w:p w:rsidR="00D1606C" w:rsidRDefault="00D1606C"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D1606C">
                    <w:rPr>
                      <w:rFonts w:cs="Arial"/>
                      <w:strike/>
                      <w:color w:val="FF0000"/>
                      <w:szCs w:val="20"/>
                    </w:rPr>
                    <w:t>электронный образ (</w:t>
                  </w:r>
                  <w:r>
                    <w:rPr>
                      <w:rFonts w:cs="Arial"/>
                      <w:szCs w:val="20"/>
                    </w:rPr>
                    <w:t>скан-копия</w:t>
                  </w:r>
                  <w:r w:rsidRPr="00D1606C">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D1606C">
                    <w:rPr>
                      <w:rFonts w:cs="Arial"/>
                      <w:strike/>
                      <w:color w:val="FF0000"/>
                      <w:szCs w:val="20"/>
                    </w:rPr>
                    <w:t>следующего</w:t>
                  </w:r>
                  <w:r>
                    <w:rPr>
                      <w:rFonts w:cs="Arial"/>
                      <w:szCs w:val="20"/>
                    </w:rPr>
                    <w:t xml:space="preserve"> рабочего дня </w:t>
                  </w:r>
                  <w:r w:rsidRPr="00D1606C">
                    <w:rPr>
                      <w:rFonts w:cs="Arial"/>
                      <w:strike/>
                      <w:color w:val="FF0000"/>
                      <w:szCs w:val="20"/>
                    </w:rPr>
                    <w:t>со дня</w:t>
                  </w:r>
                  <w:r>
                    <w:rPr>
                      <w:rFonts w:cs="Arial"/>
                      <w:szCs w:val="20"/>
                    </w:rPr>
                    <w:t xml:space="preserve"> отражения сведений в </w:t>
                  </w:r>
                  <w:r w:rsidRPr="00D1606C">
                    <w:rPr>
                      <w:rFonts w:cs="Arial"/>
                      <w:strike/>
                      <w:color w:val="FF0000"/>
                      <w:szCs w:val="20"/>
                    </w:rPr>
                    <w:t>Реестре федерального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D1606C">
                    <w:rPr>
                      <w:rFonts w:cs="Arial"/>
                      <w:strike/>
                      <w:color w:val="FF0000"/>
                      <w:szCs w:val="20"/>
                    </w:rPr>
                    <w:t>следующего</w:t>
                  </w:r>
                  <w:r>
                    <w:rPr>
                      <w:rFonts w:cs="Arial"/>
                      <w:szCs w:val="20"/>
                    </w:rPr>
                    <w:t xml:space="preserve"> рабочего дня </w:t>
                  </w:r>
                  <w:r w:rsidRPr="00D1606C">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D1606C">
                    <w:rPr>
                      <w:rFonts w:cs="Arial"/>
                      <w:strike/>
                      <w:color w:val="FF0000"/>
                      <w:szCs w:val="20"/>
                    </w:rPr>
                    <w:t>Журналах операций</w:t>
                  </w:r>
                  <w:r>
                    <w:rPr>
                      <w:rFonts w:cs="Arial"/>
                      <w:szCs w:val="20"/>
                    </w:rPr>
                    <w:t xml:space="preserve"> (код формы по ОКУД 0504071)</w:t>
                  </w:r>
                  <w:r w:rsidRPr="00D1606C">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Выписка из </w:t>
                  </w:r>
                  <w:r w:rsidRPr="0057001D">
                    <w:rPr>
                      <w:rFonts w:cs="Arial"/>
                      <w:strike/>
                      <w:color w:val="FF0000"/>
                      <w:szCs w:val="20"/>
                    </w:rPr>
                    <w:t>Реестра федерального имущества с приложением распоряжения Росимущества (его территориальных органов) о</w:t>
                  </w:r>
                  <w:r>
                    <w:rPr>
                      <w:rFonts w:cs="Arial"/>
                      <w:szCs w:val="20"/>
                    </w:rPr>
                    <w:t xml:space="preserve"> принятии в казну объектов имущества на основании нормативного правового акта (при наличии), акта приема-передачи (при наличии), </w:t>
                  </w:r>
                  <w:r w:rsidRPr="0057001D">
                    <w:rPr>
                      <w:rFonts w:cs="Arial"/>
                      <w:strike/>
                      <w:color w:val="FF0000"/>
                      <w:szCs w:val="20"/>
                    </w:rPr>
                    <w:t>выписки из ЕГРН для объектов недвижимого имущества</w:t>
                  </w: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7001D">
                    <w:rPr>
                      <w:rFonts w:cs="Arial"/>
                      <w:strike/>
                      <w:color w:val="FF0000"/>
                      <w:szCs w:val="20"/>
                    </w:rPr>
                    <w:t>электронный образ (</w:t>
                  </w:r>
                  <w:r>
                    <w:rPr>
                      <w:rFonts w:cs="Arial"/>
                      <w:szCs w:val="20"/>
                    </w:rPr>
                    <w:t>скан-копия</w:t>
                  </w:r>
                  <w:r w:rsidRPr="0057001D">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57001D">
                    <w:rPr>
                      <w:rFonts w:cs="Arial"/>
                      <w:strike/>
                      <w:color w:val="FF0000"/>
                      <w:szCs w:val="20"/>
                    </w:rPr>
                    <w:t>следующего</w:t>
                  </w:r>
                  <w:r>
                    <w:rPr>
                      <w:rFonts w:cs="Arial"/>
                      <w:szCs w:val="20"/>
                    </w:rPr>
                    <w:t xml:space="preserve"> рабочего дня </w:t>
                  </w:r>
                  <w:r w:rsidRPr="0057001D">
                    <w:rPr>
                      <w:rFonts w:cs="Arial"/>
                      <w:strike/>
                      <w:color w:val="FF0000"/>
                      <w:szCs w:val="20"/>
                    </w:rPr>
                    <w:t>со дня</w:t>
                  </w:r>
                  <w:r>
                    <w:rPr>
                      <w:rFonts w:cs="Arial"/>
                      <w:szCs w:val="20"/>
                    </w:rPr>
                    <w:t xml:space="preserve"> отражения сведений в </w:t>
                  </w:r>
                  <w:r w:rsidRPr="0057001D">
                    <w:rPr>
                      <w:rFonts w:cs="Arial"/>
                      <w:strike/>
                      <w:color w:val="FF0000"/>
                      <w:szCs w:val="20"/>
                    </w:rPr>
                    <w:t>Реестре федерального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57001D">
                    <w:rPr>
                      <w:rFonts w:cs="Arial"/>
                      <w:strike/>
                      <w:color w:val="FF0000"/>
                      <w:szCs w:val="20"/>
                    </w:rPr>
                    <w:t>следующего</w:t>
                  </w:r>
                  <w:r>
                    <w:rPr>
                      <w:rFonts w:cs="Arial"/>
                      <w:szCs w:val="20"/>
                    </w:rPr>
                    <w:t xml:space="preserve"> дня </w:t>
                  </w:r>
                  <w:r w:rsidRPr="0057001D">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57001D">
                    <w:rPr>
                      <w:rFonts w:cs="Arial"/>
                      <w:strike/>
                      <w:color w:val="FF0000"/>
                      <w:szCs w:val="20"/>
                    </w:rPr>
                    <w:t>Журналах операций</w:t>
                  </w:r>
                  <w:r>
                    <w:rPr>
                      <w:rFonts w:cs="Arial"/>
                      <w:szCs w:val="20"/>
                    </w:rPr>
                    <w:t xml:space="preserve"> (код формы по ОКУД 0504071)</w:t>
                  </w:r>
                  <w:r w:rsidRPr="0057001D">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7001D">
                    <w:rPr>
                      <w:rFonts w:cs="Arial"/>
                      <w:strike/>
                      <w:color w:val="FF0000"/>
                      <w:szCs w:val="20"/>
                    </w:rPr>
                    <w:t xml:space="preserve">Акт о приеме-передаче объектов нефинансовых активов (код </w:t>
                  </w:r>
                  <w:r w:rsidRPr="0057001D">
                    <w:rPr>
                      <w:rFonts w:cs="Arial"/>
                      <w:strike/>
                      <w:color w:val="FF0000"/>
                      <w:szCs w:val="20"/>
                    </w:rPr>
                    <w:lastRenderedPageBreak/>
                    <w:t>формы по ОКУД 0504101) при поступлении</w:t>
                  </w:r>
                  <w:r>
                    <w:rPr>
                      <w:rFonts w:cs="Arial"/>
                      <w:szCs w:val="20"/>
                    </w:rPr>
                    <w:t xml:space="preserve"> нефинансовых активов имущества казны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373</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при поступлении нефинансовых активов имущества казны </w:t>
                  </w:r>
                  <w:r w:rsidRPr="003A7474">
                    <w:rPr>
                      <w:rFonts w:cs="Arial"/>
                      <w:strike/>
                      <w:color w:val="FF0000"/>
                      <w:szCs w:val="20"/>
                    </w:rPr>
                    <w:t>от иных организаций</w:t>
                  </w:r>
                  <w:r>
                    <w:rPr>
                      <w:rFonts w:cs="Arial"/>
                      <w:szCs w:val="20"/>
                    </w:rPr>
                    <w:t xml:space="preserve"> с приложением </w:t>
                  </w:r>
                  <w:r w:rsidRPr="003A7474">
                    <w:rPr>
                      <w:rFonts w:cs="Arial"/>
                      <w:strike/>
                      <w:color w:val="FF0000"/>
                      <w:szCs w:val="20"/>
                    </w:rPr>
                    <w:t>пакета документов в составе: распоряжение Росимущества (его территориальных органов), решение суда (при необходимости), выписка из ЕГРН для объектов недвижимого имущества, выписка из Реестра федерального имущества, копия</w:t>
                  </w:r>
                  <w:r>
                    <w:rPr>
                      <w:rFonts w:cs="Arial"/>
                      <w:szCs w:val="20"/>
                    </w:rPr>
                    <w:t xml:space="preserve"> Инвентарной карточки учета нефинансовых активов (при наличии) </w:t>
                  </w:r>
                  <w:r w:rsidRPr="003A7474">
                    <w:rPr>
                      <w:rFonts w:cs="Arial"/>
                      <w:strike/>
                      <w:color w:val="FF0000"/>
                      <w:szCs w:val="20"/>
                    </w:rPr>
                    <w:t>и иные документы</w:t>
                  </w: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57001D">
                  <w:pPr>
                    <w:autoSpaceDE w:val="0"/>
                    <w:autoSpaceDN w:val="0"/>
                    <w:adjustRightInd w:val="0"/>
                    <w:spacing w:after="1" w:line="200" w:lineRule="atLeast"/>
                    <w:rPr>
                      <w:rFonts w:cs="Arial"/>
                      <w:szCs w:val="20"/>
                    </w:rPr>
                  </w:pPr>
                </w:p>
                <w:p w:rsidR="0057001D" w:rsidRDefault="0057001D" w:rsidP="00FB0319">
                  <w:pPr>
                    <w:autoSpaceDE w:val="0"/>
                    <w:autoSpaceDN w:val="0"/>
                    <w:adjustRightInd w:val="0"/>
                    <w:spacing w:after="1" w:line="200" w:lineRule="atLeast"/>
                    <w:rPr>
                      <w:rFonts w:cs="Arial"/>
                      <w:szCs w:val="20"/>
                    </w:rPr>
                  </w:pPr>
                </w:p>
                <w:p w:rsidR="0057001D" w:rsidRDefault="0057001D" w:rsidP="00FB0319">
                  <w:pPr>
                    <w:autoSpaceDE w:val="0"/>
                    <w:autoSpaceDN w:val="0"/>
                    <w:adjustRightInd w:val="0"/>
                    <w:spacing w:after="1" w:line="200" w:lineRule="atLeast"/>
                    <w:rPr>
                      <w:rFonts w:cs="Arial"/>
                      <w:szCs w:val="20"/>
                    </w:rPr>
                  </w:pPr>
                </w:p>
                <w:p w:rsidR="0057001D" w:rsidRDefault="0057001D" w:rsidP="00FB0319">
                  <w:pPr>
                    <w:autoSpaceDE w:val="0"/>
                    <w:autoSpaceDN w:val="0"/>
                    <w:adjustRightInd w:val="0"/>
                    <w:spacing w:after="1" w:line="200" w:lineRule="atLeast"/>
                    <w:rPr>
                      <w:rFonts w:cs="Arial"/>
                      <w:szCs w:val="20"/>
                    </w:rPr>
                  </w:pPr>
                </w:p>
                <w:p w:rsidR="0057001D" w:rsidRDefault="0057001D" w:rsidP="00FB0319">
                  <w:pPr>
                    <w:autoSpaceDE w:val="0"/>
                    <w:autoSpaceDN w:val="0"/>
                    <w:adjustRightInd w:val="0"/>
                    <w:spacing w:after="1" w:line="200" w:lineRule="atLeast"/>
                    <w:rPr>
                      <w:rFonts w:cs="Arial"/>
                      <w:szCs w:val="20"/>
                    </w:rPr>
                  </w:pPr>
                </w:p>
                <w:p w:rsidR="0057001D" w:rsidRDefault="0057001D" w:rsidP="00FB0319">
                  <w:pPr>
                    <w:autoSpaceDE w:val="0"/>
                    <w:autoSpaceDN w:val="0"/>
                    <w:adjustRightInd w:val="0"/>
                    <w:spacing w:after="1" w:line="200" w:lineRule="atLeast"/>
                    <w:rPr>
                      <w:rFonts w:cs="Arial"/>
                      <w:szCs w:val="20"/>
                    </w:rPr>
                  </w:pPr>
                </w:p>
                <w:p w:rsidR="0057001D" w:rsidRDefault="0057001D" w:rsidP="00FB0319">
                  <w:pPr>
                    <w:autoSpaceDE w:val="0"/>
                    <w:autoSpaceDN w:val="0"/>
                    <w:adjustRightInd w:val="0"/>
                    <w:spacing w:after="1" w:line="200" w:lineRule="atLeast"/>
                    <w:rPr>
                      <w:rFonts w:cs="Arial"/>
                      <w:szCs w:val="20"/>
                    </w:rPr>
                  </w:pPr>
                </w:p>
                <w:p w:rsidR="0057001D" w:rsidRDefault="0057001D" w:rsidP="00FB0319">
                  <w:pPr>
                    <w:autoSpaceDE w:val="0"/>
                    <w:autoSpaceDN w:val="0"/>
                    <w:adjustRightInd w:val="0"/>
                    <w:spacing w:after="1" w:line="200" w:lineRule="atLeast"/>
                    <w:rPr>
                      <w:rFonts w:cs="Arial"/>
                      <w:szCs w:val="20"/>
                    </w:rPr>
                  </w:pPr>
                </w:p>
                <w:p w:rsidR="0057001D" w:rsidRDefault="0057001D"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A7474">
                    <w:rPr>
                      <w:rFonts w:cs="Arial"/>
                      <w:strike/>
                      <w:color w:val="FF0000"/>
                      <w:szCs w:val="20"/>
                    </w:rPr>
                    <w:t>электронный образ (</w:t>
                  </w:r>
                  <w:r>
                    <w:rPr>
                      <w:rFonts w:cs="Arial"/>
                      <w:szCs w:val="20"/>
                    </w:rPr>
                    <w:t>скан-копия</w:t>
                  </w:r>
                  <w:r w:rsidRPr="003A7474">
                    <w:rPr>
                      <w:rFonts w:cs="Arial"/>
                      <w:strike/>
                      <w:color w:val="FF0000"/>
                      <w:szCs w:val="20"/>
                    </w:rPr>
                    <w:t>), 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3A7474">
                    <w:rPr>
                      <w:rFonts w:cs="Arial"/>
                      <w:strike/>
                      <w:color w:val="FF0000"/>
                      <w:szCs w:val="20"/>
                    </w:rPr>
                    <w:t>следующего</w:t>
                  </w:r>
                  <w:r>
                    <w:rPr>
                      <w:rFonts w:cs="Arial"/>
                      <w:szCs w:val="20"/>
                    </w:rPr>
                    <w:t xml:space="preserve"> рабочего дня </w:t>
                  </w:r>
                  <w:r w:rsidRPr="003A7474">
                    <w:rPr>
                      <w:rFonts w:cs="Arial"/>
                      <w:strike/>
                      <w:color w:val="FF0000"/>
                      <w:szCs w:val="20"/>
                    </w:rPr>
                    <w:t>со дня</w:t>
                  </w:r>
                  <w:r>
                    <w:rPr>
                      <w:rFonts w:cs="Arial"/>
                      <w:szCs w:val="20"/>
                    </w:rPr>
                    <w:t xml:space="preserve"> отражения сведений в </w:t>
                  </w:r>
                  <w:r w:rsidRPr="003A7474">
                    <w:rPr>
                      <w:rFonts w:cs="Arial"/>
                      <w:strike/>
                      <w:color w:val="FF0000"/>
                      <w:szCs w:val="20"/>
                    </w:rPr>
                    <w:t>Реестре федерального имущества с приложением пакета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3A7474">
                    <w:rPr>
                      <w:rFonts w:cs="Arial"/>
                      <w:strike/>
                      <w:color w:val="FF0000"/>
                      <w:szCs w:val="20"/>
                    </w:rPr>
                    <w:t>следующего</w:t>
                  </w:r>
                  <w:r>
                    <w:rPr>
                      <w:rFonts w:cs="Arial"/>
                      <w:szCs w:val="20"/>
                    </w:rPr>
                    <w:t xml:space="preserve"> рабочего дня </w:t>
                  </w:r>
                  <w:r w:rsidRPr="003A7474">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A7474">
                    <w:rPr>
                      <w:rFonts w:cs="Arial"/>
                      <w:strike/>
                      <w:color w:val="FF0000"/>
                      <w:szCs w:val="20"/>
                    </w:rPr>
                    <w:t>Журналах операций</w:t>
                  </w:r>
                  <w:r>
                    <w:rPr>
                      <w:rFonts w:cs="Arial"/>
                      <w:szCs w:val="20"/>
                    </w:rPr>
                    <w:t xml:space="preserve"> (код формы по ОКУД 0504071)</w:t>
                  </w:r>
                  <w:r w:rsidRPr="003A7474">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373</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3A7474">
                    <w:rPr>
                      <w:rFonts w:cs="Arial"/>
                      <w:strike/>
                      <w:color w:val="FF0000"/>
                      <w:szCs w:val="20"/>
                    </w:rPr>
                    <w:t>0504101</w:t>
                  </w:r>
                  <w:r>
                    <w:rPr>
                      <w:rFonts w:cs="Arial"/>
                      <w:szCs w:val="20"/>
                    </w:rPr>
                    <w:t xml:space="preserve">) при поступлении нефинансовых активов имущества казны </w:t>
                  </w:r>
                  <w:r w:rsidRPr="003A7474">
                    <w:rPr>
                      <w:rFonts w:cs="Arial"/>
                      <w:strike/>
                      <w:color w:val="FF0000"/>
                      <w:szCs w:val="20"/>
                    </w:rPr>
                    <w:t>от организаций бюджетной сферы</w:t>
                  </w:r>
                  <w:r>
                    <w:rPr>
                      <w:rFonts w:cs="Arial"/>
                      <w:szCs w:val="20"/>
                    </w:rPr>
                    <w:t xml:space="preserve"> с приложением </w:t>
                  </w:r>
                  <w:r w:rsidRPr="003A7474">
                    <w:rPr>
                      <w:rFonts w:cs="Arial"/>
                      <w:strike/>
                      <w:color w:val="FF0000"/>
                      <w:szCs w:val="20"/>
                    </w:rPr>
                    <w:t xml:space="preserve">пакета документов в составе: распоряжение Росимущества </w:t>
                  </w:r>
                  <w:r w:rsidRPr="003A7474">
                    <w:rPr>
                      <w:rFonts w:cs="Arial"/>
                      <w:strike/>
                      <w:color w:val="FF0000"/>
                      <w:szCs w:val="20"/>
                    </w:rPr>
                    <w:lastRenderedPageBreak/>
                    <w:t>(его территориальных органов), решение суда (при необходимости), выписка из ЕГРН для объектов недвижимого имущества, выписка из Реестра федерального имущества, копия</w:t>
                  </w:r>
                  <w:r>
                    <w:rPr>
                      <w:rFonts w:cs="Arial"/>
                      <w:szCs w:val="20"/>
                    </w:rPr>
                    <w:t xml:space="preserve"> Инвентарной карточки учета нефинансовых активов (при наличии)</w:t>
                  </w: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3A7474">
                  <w:pPr>
                    <w:autoSpaceDE w:val="0"/>
                    <w:autoSpaceDN w:val="0"/>
                    <w:adjustRightInd w:val="0"/>
                    <w:spacing w:after="1" w:line="200" w:lineRule="atLeast"/>
                    <w:rPr>
                      <w:rFonts w:cs="Arial"/>
                      <w:szCs w:val="20"/>
                    </w:rPr>
                  </w:pPr>
                </w:p>
                <w:p w:rsidR="003A7474" w:rsidRDefault="003A7474" w:rsidP="00FB0319">
                  <w:pPr>
                    <w:autoSpaceDE w:val="0"/>
                    <w:autoSpaceDN w:val="0"/>
                    <w:adjustRightInd w:val="0"/>
                    <w:spacing w:after="1" w:line="200" w:lineRule="atLeast"/>
                    <w:rPr>
                      <w:rFonts w:cs="Arial"/>
                      <w:szCs w:val="20"/>
                    </w:rPr>
                  </w:pPr>
                </w:p>
                <w:p w:rsidR="003A7474" w:rsidRDefault="003A7474" w:rsidP="00FB0319">
                  <w:pPr>
                    <w:autoSpaceDE w:val="0"/>
                    <w:autoSpaceDN w:val="0"/>
                    <w:adjustRightInd w:val="0"/>
                    <w:spacing w:after="1" w:line="200" w:lineRule="atLeast"/>
                    <w:rPr>
                      <w:rFonts w:cs="Arial"/>
                      <w:szCs w:val="20"/>
                    </w:rPr>
                  </w:pPr>
                </w:p>
                <w:p w:rsidR="004B44C6" w:rsidRDefault="004B44C6" w:rsidP="00FB0319">
                  <w:pPr>
                    <w:autoSpaceDE w:val="0"/>
                    <w:autoSpaceDN w:val="0"/>
                    <w:adjustRightInd w:val="0"/>
                    <w:spacing w:after="1" w:line="200" w:lineRule="atLeast"/>
                    <w:rPr>
                      <w:rFonts w:cs="Arial"/>
                      <w:szCs w:val="20"/>
                    </w:rPr>
                  </w:pPr>
                </w:p>
                <w:p w:rsidR="003A7474" w:rsidRDefault="003A7474" w:rsidP="00FB0319">
                  <w:pPr>
                    <w:autoSpaceDE w:val="0"/>
                    <w:autoSpaceDN w:val="0"/>
                    <w:adjustRightInd w:val="0"/>
                    <w:spacing w:after="1" w:line="200" w:lineRule="atLeast"/>
                    <w:rPr>
                      <w:rFonts w:cs="Arial"/>
                      <w:szCs w:val="20"/>
                    </w:rPr>
                  </w:pPr>
                </w:p>
                <w:p w:rsidR="003A7474" w:rsidRDefault="003A7474" w:rsidP="00FB0319">
                  <w:pPr>
                    <w:autoSpaceDE w:val="0"/>
                    <w:autoSpaceDN w:val="0"/>
                    <w:adjustRightInd w:val="0"/>
                    <w:spacing w:after="1" w:line="200" w:lineRule="atLeast"/>
                    <w:rPr>
                      <w:rFonts w:cs="Arial"/>
                      <w:szCs w:val="20"/>
                    </w:rPr>
                  </w:pPr>
                </w:p>
                <w:p w:rsidR="003A7474" w:rsidRDefault="003A7474" w:rsidP="00FB0319">
                  <w:pPr>
                    <w:autoSpaceDE w:val="0"/>
                    <w:autoSpaceDN w:val="0"/>
                    <w:adjustRightInd w:val="0"/>
                    <w:spacing w:after="1" w:line="200" w:lineRule="atLeast"/>
                    <w:rPr>
                      <w:rFonts w:cs="Arial"/>
                      <w:szCs w:val="20"/>
                    </w:rPr>
                  </w:pPr>
                </w:p>
                <w:p w:rsidR="003A7474" w:rsidRDefault="003A7474"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3A7474">
                    <w:rPr>
                      <w:rFonts w:cs="Arial"/>
                      <w:strike/>
                      <w:color w:val="FF0000"/>
                      <w:szCs w:val="20"/>
                    </w:rPr>
                    <w:t>образ (скан-копия), 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3A7474">
                    <w:rPr>
                      <w:rFonts w:cs="Arial"/>
                      <w:strike/>
                      <w:color w:val="FF0000"/>
                      <w:szCs w:val="20"/>
                    </w:rPr>
                    <w:t>следующего</w:t>
                  </w:r>
                  <w:r>
                    <w:rPr>
                      <w:rFonts w:cs="Arial"/>
                      <w:szCs w:val="20"/>
                    </w:rPr>
                    <w:t xml:space="preserve"> рабочего дня </w:t>
                  </w:r>
                  <w:r w:rsidRPr="003A7474">
                    <w:rPr>
                      <w:rFonts w:cs="Arial"/>
                      <w:strike/>
                      <w:color w:val="FF0000"/>
                      <w:szCs w:val="20"/>
                    </w:rPr>
                    <w:t>со дня</w:t>
                  </w:r>
                  <w:r>
                    <w:rPr>
                      <w:rFonts w:cs="Arial"/>
                      <w:szCs w:val="20"/>
                    </w:rPr>
                    <w:t xml:space="preserve"> отражения сведений в </w:t>
                  </w:r>
                  <w:r w:rsidRPr="003A7474">
                    <w:rPr>
                      <w:rFonts w:cs="Arial"/>
                      <w:strike/>
                      <w:color w:val="FF0000"/>
                      <w:szCs w:val="20"/>
                    </w:rPr>
                    <w:t>Реестре федерального имущества с приложением пакета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3A7474">
                    <w:rPr>
                      <w:rFonts w:cs="Arial"/>
                      <w:strike/>
                      <w:color w:val="FF0000"/>
                      <w:szCs w:val="20"/>
                    </w:rPr>
                    <w:t>следующего</w:t>
                  </w:r>
                  <w:r>
                    <w:rPr>
                      <w:rFonts w:cs="Arial"/>
                      <w:szCs w:val="20"/>
                    </w:rPr>
                    <w:t xml:space="preserve"> рабочего дня </w:t>
                  </w:r>
                  <w:r w:rsidRPr="003A7474">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A7474">
                    <w:rPr>
                      <w:rFonts w:cs="Arial"/>
                      <w:strike/>
                      <w:color w:val="FF0000"/>
                      <w:szCs w:val="20"/>
                    </w:rPr>
                    <w:t>Журналах операций</w:t>
                  </w:r>
                  <w:r>
                    <w:rPr>
                      <w:rFonts w:cs="Arial"/>
                      <w:szCs w:val="20"/>
                    </w:rPr>
                    <w:t xml:space="preserve"> (код формы по ОКУД 0504071)</w:t>
                  </w:r>
                  <w:r w:rsidRPr="003A7474">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373</w:t>
                  </w:r>
                  <w:r>
                    <w:rPr>
                      <w:rFonts w:cs="Arial"/>
                      <w:szCs w:val="20"/>
                    </w:rPr>
                    <w:t>.3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w:t>
                  </w:r>
                  <w:r w:rsidRPr="005B1E8B">
                    <w:rPr>
                      <w:rFonts w:cs="Arial"/>
                      <w:strike/>
                      <w:color w:val="FF0000"/>
                      <w:szCs w:val="20"/>
                    </w:rPr>
                    <w:t>о приеме</w:t>
                  </w:r>
                  <w:r>
                    <w:rPr>
                      <w:rFonts w:cs="Arial"/>
                      <w:szCs w:val="20"/>
                    </w:rPr>
                    <w:t>-</w:t>
                  </w:r>
                  <w:r w:rsidRPr="005B1E8B">
                    <w:rPr>
                      <w:rFonts w:cs="Arial"/>
                      <w:strike/>
                      <w:color w:val="FF0000"/>
                      <w:szCs w:val="20"/>
                    </w:rPr>
                    <w:t>передаче</w:t>
                  </w:r>
                  <w:r>
                    <w:rPr>
                      <w:rFonts w:cs="Arial"/>
                      <w:szCs w:val="20"/>
                    </w:rPr>
                    <w:t xml:space="preserve"> </w:t>
                  </w:r>
                  <w:r>
                    <w:rPr>
                      <w:rFonts w:cs="Arial"/>
                      <w:szCs w:val="20"/>
                    </w:rPr>
                    <w:lastRenderedPageBreak/>
                    <w:t xml:space="preserve">объектов </w:t>
                  </w:r>
                  <w:r w:rsidRPr="009A2237">
                    <w:rPr>
                      <w:rFonts w:cs="Arial"/>
                      <w:strike/>
                      <w:color w:val="FF0000"/>
                      <w:szCs w:val="20"/>
                    </w:rPr>
                    <w:t>нефинансовых активов (код формы по ОКУД 0504101) при поступлении</w:t>
                  </w:r>
                  <w:r>
                    <w:rPr>
                      <w:rFonts w:cs="Arial"/>
                      <w:szCs w:val="20"/>
                    </w:rPr>
                    <w:t xml:space="preserve"> нефинансовых активов имущества казны от организаций </w:t>
                  </w:r>
                  <w:r w:rsidRPr="009A2237">
                    <w:rPr>
                      <w:rFonts w:cs="Arial"/>
                      <w:strike/>
                      <w:color w:val="FF0000"/>
                      <w:szCs w:val="20"/>
                    </w:rPr>
                    <w:t>бюджетной сферы</w:t>
                  </w:r>
                  <w:r>
                    <w:rPr>
                      <w:rFonts w:cs="Arial"/>
                      <w:szCs w:val="20"/>
                    </w:rPr>
                    <w:t xml:space="preserve"> с приложением </w:t>
                  </w:r>
                  <w:r w:rsidRPr="009A2237">
                    <w:rPr>
                      <w:rFonts w:cs="Arial"/>
                      <w:strike/>
                      <w:color w:val="FF0000"/>
                      <w:szCs w:val="20"/>
                    </w:rPr>
                    <w:t>пакета документов в составе: распоряжение Росимущества (его территориальных органов), решение суда (при необходимости), выписка</w:t>
                  </w:r>
                  <w:r>
                    <w:rPr>
                      <w:rFonts w:cs="Arial"/>
                      <w:szCs w:val="20"/>
                    </w:rPr>
                    <w:t xml:space="preserve"> из ЕГРН для объектов недвижимого имущества, </w:t>
                  </w:r>
                  <w:r w:rsidRPr="009A2237">
                    <w:rPr>
                      <w:rFonts w:cs="Arial"/>
                      <w:strike/>
                      <w:color w:val="FF0000"/>
                      <w:szCs w:val="20"/>
                    </w:rPr>
                    <w:t>выписка из Реестра федерального имущества, копия Инвентарной</w:t>
                  </w:r>
                  <w:r>
                    <w:rPr>
                      <w:rFonts w:cs="Arial"/>
                      <w:szCs w:val="20"/>
                    </w:rPr>
                    <w:t xml:space="preserve"> карточки </w:t>
                  </w:r>
                  <w:r w:rsidRPr="009A2237">
                    <w:rPr>
                      <w:rFonts w:cs="Arial"/>
                      <w:strike/>
                      <w:color w:val="FF0000"/>
                      <w:szCs w:val="20"/>
                    </w:rPr>
                    <w:t>учета нефинансовых активов (при наличии)</w:t>
                  </w:r>
                  <w:r>
                    <w:rPr>
                      <w:rFonts w:cs="Arial"/>
                      <w:szCs w:val="20"/>
                    </w:rPr>
                    <w:t xml:space="preserve"> и </w:t>
                  </w:r>
                  <w:r w:rsidRPr="009A2237">
                    <w:rPr>
                      <w:rFonts w:cs="Arial"/>
                      <w:strike/>
                      <w:color w:val="FF0000"/>
                      <w:szCs w:val="20"/>
                    </w:rPr>
                    <w:t>иные документы (при условии подписания сформированного электронного документа электронными подписями)</w:t>
                  </w: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w:t>
                  </w:r>
                  <w:r>
                    <w:rPr>
                      <w:rFonts w:cs="Arial"/>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A2237">
                    <w:rPr>
                      <w:rFonts w:cs="Arial"/>
                      <w:strike/>
                      <w:color w:val="FF0000"/>
                      <w:szCs w:val="20"/>
                    </w:rPr>
                    <w:lastRenderedPageBreak/>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A2237">
                    <w:rPr>
                      <w:rFonts w:cs="Arial"/>
                      <w:strike/>
                      <w:color w:val="FF0000"/>
                      <w:szCs w:val="20"/>
                    </w:rPr>
                    <w:t xml:space="preserve">подписание и утверждение </w:t>
                  </w:r>
                  <w:r w:rsidRPr="009A2237">
                    <w:rPr>
                      <w:rFonts w:cs="Arial"/>
                      <w:strike/>
                      <w:color w:val="FF0000"/>
                      <w:szCs w:val="20"/>
                    </w:rPr>
                    <w:lastRenderedPageBreak/>
                    <w:t>электронными подписями средствами ГИИС "Электронный бюджет"</w:t>
                  </w:r>
                  <w:r>
                    <w:rPr>
                      <w:rFonts w:cs="Arial"/>
                      <w:szCs w:val="20"/>
                    </w:rPr>
                    <w:t xml:space="preserve"> не позднее </w:t>
                  </w:r>
                  <w:r w:rsidRPr="009A2237">
                    <w:rPr>
                      <w:rFonts w:cs="Arial"/>
                      <w:strike/>
                      <w:color w:val="FF0000"/>
                      <w:szCs w:val="20"/>
                    </w:rPr>
                    <w:t>следующего</w:t>
                  </w:r>
                  <w:r>
                    <w:rPr>
                      <w:rFonts w:cs="Arial"/>
                      <w:szCs w:val="20"/>
                    </w:rPr>
                    <w:t xml:space="preserve"> рабочего дня </w:t>
                  </w:r>
                  <w:r w:rsidRPr="009A2237">
                    <w:rPr>
                      <w:rFonts w:cs="Arial"/>
                      <w:strike/>
                      <w:color w:val="FF0000"/>
                      <w:szCs w:val="20"/>
                    </w:rPr>
                    <w:t>со дня</w:t>
                  </w:r>
                  <w:r>
                    <w:rPr>
                      <w:rFonts w:cs="Arial"/>
                      <w:szCs w:val="20"/>
                    </w:rPr>
                    <w:t xml:space="preserve"> отражения сведений в </w:t>
                  </w:r>
                  <w:r w:rsidRPr="009A2237">
                    <w:rPr>
                      <w:rFonts w:cs="Arial"/>
                      <w:strike/>
                      <w:color w:val="FF0000"/>
                      <w:szCs w:val="20"/>
                    </w:rPr>
                    <w:t>Реестре федерального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w:t>
                  </w:r>
                  <w:r>
                    <w:rPr>
                      <w:rFonts w:cs="Arial"/>
                      <w:szCs w:val="20"/>
                    </w:rPr>
                    <w:lastRenderedPageBreak/>
                    <w:t>лицо</w:t>
                  </w:r>
                  <w:r w:rsidRPr="009A2237">
                    <w:rPr>
                      <w:rFonts w:cs="Arial"/>
                      <w:strike/>
                      <w:color w:val="FF0000"/>
                      <w:szCs w:val="20"/>
                    </w:rPr>
                    <w:t>, комиссия по поступлению и выбытию активов, руководитель (уполномоченное лицо)</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9A2237">
                    <w:rPr>
                      <w:rFonts w:cs="Arial"/>
                      <w:strike/>
                      <w:color w:val="FF0000"/>
                      <w:szCs w:val="20"/>
                    </w:rPr>
                    <w:lastRenderedPageBreak/>
                    <w:t xml:space="preserve">одномоментно после </w:t>
                  </w:r>
                  <w:r w:rsidRPr="009A2237">
                    <w:rPr>
                      <w:rFonts w:cs="Arial"/>
                      <w:strike/>
                      <w:color w:val="FF0000"/>
                      <w:szCs w:val="20"/>
                    </w:rPr>
                    <w:lastRenderedPageBreak/>
                    <w:t>утверждения</w:t>
                  </w:r>
                  <w:r>
                    <w:rPr>
                      <w:rFonts w:cs="Arial"/>
                      <w:szCs w:val="20"/>
                    </w:rPr>
                    <w:t xml:space="preserve">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отражение факта </w:t>
                  </w:r>
                  <w:r>
                    <w:rPr>
                      <w:rFonts w:cs="Arial"/>
                      <w:szCs w:val="20"/>
                    </w:rPr>
                    <w:lastRenderedPageBreak/>
                    <w:t>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9A2237">
                    <w:rPr>
                      <w:rFonts w:cs="Arial"/>
                      <w:strike/>
                      <w:color w:val="FF0000"/>
                      <w:szCs w:val="20"/>
                    </w:rPr>
                    <w:t xml:space="preserve">Журналах </w:t>
                  </w:r>
                  <w:r w:rsidRPr="009A2237">
                    <w:rPr>
                      <w:rFonts w:cs="Arial"/>
                      <w:strike/>
                      <w:color w:val="FF0000"/>
                      <w:szCs w:val="20"/>
                    </w:rPr>
                    <w:lastRenderedPageBreak/>
                    <w:t>операций</w:t>
                  </w:r>
                  <w:r>
                    <w:rPr>
                      <w:rFonts w:cs="Arial"/>
                      <w:szCs w:val="20"/>
                    </w:rPr>
                    <w:t xml:space="preserve"> (код формы по ОКУД 0504071)</w:t>
                  </w:r>
                  <w:r w:rsidRPr="009A2237">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lastRenderedPageBreak/>
                    <w:t>374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0D6B34">
                    <w:rPr>
                      <w:rFonts w:cs="Arial"/>
                      <w:strike/>
                      <w:color w:val="FF0000"/>
                      <w:szCs w:val="20"/>
                    </w:rPr>
                    <w:t>приемке</w:t>
                  </w:r>
                  <w:r>
                    <w:rPr>
                      <w:rFonts w:cs="Arial"/>
                      <w:szCs w:val="20"/>
                    </w:rPr>
                    <w:t xml:space="preserve"> имущества казны, полученное от передающей </w:t>
                  </w:r>
                  <w:r>
                    <w:rPr>
                      <w:rFonts w:cs="Arial"/>
                      <w:szCs w:val="20"/>
                    </w:rPr>
                    <w:lastRenderedPageBreak/>
                    <w:t xml:space="preserve">стороны (дополнительно к </w:t>
                  </w:r>
                  <w:r w:rsidRPr="000D6B34">
                    <w:rPr>
                      <w:rFonts w:cs="Arial"/>
                      <w:strike/>
                      <w:color w:val="FF0000"/>
                      <w:szCs w:val="20"/>
                    </w:rPr>
                    <w:t>п. 373</w:t>
                  </w:r>
                  <w:r>
                    <w:rPr>
                      <w:rFonts w:cs="Arial"/>
                      <w:szCs w:val="20"/>
                    </w:rPr>
                    <w:t>.</w:t>
                  </w:r>
                  <w:r w:rsidRPr="000D6B34">
                    <w:rPr>
                      <w:rFonts w:cs="Arial"/>
                      <w:strike/>
                      <w:color w:val="FF0000"/>
                      <w:szCs w:val="20"/>
                    </w:rPr>
                    <w:t>2</w:t>
                  </w:r>
                  <w:r>
                    <w:rPr>
                      <w:rFonts w:cs="Arial"/>
                      <w:szCs w:val="20"/>
                    </w:rPr>
                    <w:t xml:space="preserve">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2 (двух) рабочих дней со дня получения от передающей стороны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w:t>
                  </w:r>
                  <w:r>
                    <w:rPr>
                      <w:rFonts w:cs="Arial"/>
                      <w:szCs w:val="20"/>
                    </w:rPr>
                    <w:lastRenderedPageBreak/>
                    <w:t>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0D6B34">
                    <w:rPr>
                      <w:rFonts w:cs="Arial"/>
                      <w:strike/>
                      <w:color w:val="FF0000"/>
                      <w:szCs w:val="20"/>
                    </w:rPr>
                    <w:t>следующего</w:t>
                  </w:r>
                  <w:r>
                    <w:rPr>
                      <w:rFonts w:cs="Arial"/>
                      <w:szCs w:val="20"/>
                    </w:rPr>
                    <w:t xml:space="preserve"> рабочего дня </w:t>
                  </w:r>
                  <w:r w:rsidRPr="000D6B34">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заполнение Извещения (код формы по ОКУД 0504805);</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подписание </w:t>
                  </w:r>
                  <w:r w:rsidRPr="000D6B34">
                    <w:rPr>
                      <w:rFonts w:cs="Arial"/>
                      <w:strike/>
                      <w:color w:val="FF0000"/>
                      <w:szCs w:val="20"/>
                    </w:rPr>
                    <w:lastRenderedPageBreak/>
                    <w:t>уполномоченным</w:t>
                  </w:r>
                  <w:r>
                    <w:rPr>
                      <w:rFonts w:cs="Arial"/>
                      <w:szCs w:val="20"/>
                    </w:rPr>
                    <w:t xml:space="preserve"> лицом уполномоченной организации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направления </w:t>
                  </w:r>
                  <w:r w:rsidRPr="000D6B34">
                    <w:rPr>
                      <w:rFonts w:cs="Arial"/>
                      <w:strike/>
                      <w:color w:val="FF0000"/>
                      <w:szCs w:val="20"/>
                    </w:rPr>
                    <w:t>в субъект</w:t>
                  </w:r>
                  <w:r>
                    <w:rPr>
                      <w:rFonts w:cs="Arial"/>
                      <w:szCs w:val="20"/>
                    </w:rPr>
                    <w:t xml:space="preserve"> централизованного учета </w:t>
                  </w:r>
                  <w:r w:rsidRPr="000D6B34">
                    <w:rPr>
                      <w:rFonts w:cs="Arial"/>
                      <w:strike/>
                      <w:color w:val="FF0000"/>
                      <w:szCs w:val="20"/>
                    </w:rPr>
                    <w:t xml:space="preserve">не позднее следующего рабочего дня </w:t>
                  </w:r>
                  <w:r w:rsidRPr="000D6B34">
                    <w:rPr>
                      <w:rFonts w:cs="Arial"/>
                      <w:strike/>
                      <w:color w:val="FF0000"/>
                      <w:szCs w:val="20"/>
                    </w:rPr>
                    <w:lastRenderedPageBreak/>
                    <w:t>со дня</w:t>
                  </w:r>
                  <w:r>
                    <w:rPr>
                      <w:rFonts w:cs="Arial"/>
                      <w:szCs w:val="20"/>
                    </w:rPr>
                    <w:t xml:space="preserve"> подписания </w:t>
                  </w:r>
                  <w:r w:rsidRPr="000D6B34">
                    <w:rPr>
                      <w:rFonts w:cs="Arial"/>
                      <w:strike/>
                      <w:color w:val="FF0000"/>
                      <w:szCs w:val="20"/>
                    </w:rPr>
                    <w:t>на бумажном носителе</w:t>
                  </w:r>
                  <w:r>
                    <w:rPr>
                      <w:rFonts w:cs="Arial"/>
                      <w:szCs w:val="20"/>
                    </w:rPr>
                    <w:t xml:space="preserve"> (</w:t>
                  </w:r>
                  <w:r w:rsidRPr="000D6B34">
                    <w:rPr>
                      <w:rFonts w:cs="Arial"/>
                      <w:strike/>
                      <w:color w:val="FF0000"/>
                      <w:szCs w:val="20"/>
                    </w:rPr>
                    <w:t>далее см. п. 375</w:t>
                  </w:r>
                  <w:r>
                    <w:rPr>
                      <w:rFonts w:cs="Arial"/>
                      <w:szCs w:val="20"/>
                    </w:rPr>
                    <w:t xml:space="preserve"> Графика документооборота)</w:t>
                  </w: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lastRenderedPageBreak/>
                    <w:t>375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поступлении </w:t>
                  </w:r>
                  <w:r w:rsidRPr="000D6B34">
                    <w:rPr>
                      <w:rFonts w:cs="Arial"/>
                      <w:strike/>
                      <w:color w:val="FF0000"/>
                      <w:szCs w:val="20"/>
                    </w:rPr>
                    <w:t>объектов</w:t>
                  </w:r>
                  <w:r>
                    <w:rPr>
                      <w:rFonts w:cs="Arial"/>
                      <w:szCs w:val="20"/>
                    </w:rPr>
                    <w:t xml:space="preserve"> имущества казны, полученное от передающей стороны (продолжение </w:t>
                  </w:r>
                  <w:r w:rsidRPr="000D6B34">
                    <w:rPr>
                      <w:rFonts w:cs="Arial"/>
                      <w:strike/>
                      <w:color w:val="FF0000"/>
                      <w:szCs w:val="20"/>
                    </w:rPr>
                    <w:t>п. 374</w:t>
                  </w:r>
                  <w:r>
                    <w:rPr>
                      <w:rFonts w:cs="Arial"/>
                      <w:szCs w:val="20"/>
                    </w:rPr>
                    <w:t xml:space="preserve">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D6B34">
                    <w:rPr>
                      <w:rFonts w:cs="Arial"/>
                      <w:strike/>
                      <w:color w:val="FF0000"/>
                      <w:szCs w:val="20"/>
                    </w:rPr>
                    <w:t>электронный образ (</w:t>
                  </w:r>
                  <w:r>
                    <w:rPr>
                      <w:rFonts w:cs="Arial"/>
                      <w:szCs w:val="20"/>
                    </w:rPr>
                    <w:t>скан-копия</w:t>
                  </w:r>
                  <w:r w:rsidRPr="000D6B34">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w:t>
                  </w:r>
                  <w:r w:rsidRPr="000D6B34">
                    <w:rPr>
                      <w:rFonts w:cs="Arial"/>
                      <w:strike/>
                      <w:color w:val="FF0000"/>
                      <w:szCs w:val="20"/>
                    </w:rPr>
                    <w:t>утверждение</w:t>
                  </w:r>
                  <w:r>
                    <w:rPr>
                      <w:rFonts w:cs="Arial"/>
                      <w:szCs w:val="20"/>
                    </w:rPr>
                    <w:t xml:space="preserve"> не позднее </w:t>
                  </w:r>
                  <w:r w:rsidRPr="00497D42">
                    <w:rPr>
                      <w:rFonts w:cs="Arial"/>
                      <w:strike/>
                      <w:color w:val="FF0000"/>
                      <w:szCs w:val="20"/>
                    </w:rPr>
                    <w:t>2 (двух) рабочих дней со дня</w:t>
                  </w:r>
                  <w:r>
                    <w:rPr>
                      <w:rFonts w:cs="Arial"/>
                      <w:szCs w:val="20"/>
                    </w:rPr>
                    <w:t xml:space="preserve"> получения </w:t>
                  </w:r>
                  <w:r w:rsidRPr="00497D42">
                    <w:rPr>
                      <w:rFonts w:cs="Arial"/>
                      <w:strike/>
                      <w:color w:val="FF0000"/>
                      <w:szCs w:val="20"/>
                    </w:rPr>
                    <w:t>из</w:t>
                  </w:r>
                  <w:r>
                    <w:rPr>
                      <w:rFonts w:cs="Arial"/>
                      <w:szCs w:val="20"/>
                    </w:rPr>
                    <w:t xml:space="preserve"> уполномоченной организации </w:t>
                  </w:r>
                  <w:r w:rsidRPr="00497D42">
                    <w:rPr>
                      <w:rFonts w:cs="Arial"/>
                      <w:strike/>
                      <w:color w:val="FF0000"/>
                      <w:szCs w:val="20"/>
                    </w:rPr>
                    <w:t>и</w:t>
                  </w:r>
                  <w:r>
                    <w:rPr>
                      <w:rFonts w:cs="Arial"/>
                      <w:szCs w:val="20"/>
                    </w:rPr>
                    <w:t xml:space="preserve"> направление в уполномоченную организацию </w:t>
                  </w:r>
                  <w:r w:rsidRPr="00497D42">
                    <w:rPr>
                      <w:rFonts w:cs="Arial"/>
                      <w:strike/>
                      <w:color w:val="FF0000"/>
                      <w:szCs w:val="20"/>
                    </w:rPr>
                    <w:t>для отражения в учете электронный образ (скан-копию);</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направление передающей стороне </w:t>
                  </w:r>
                  <w:r w:rsidRPr="00497D42">
                    <w:rPr>
                      <w:rFonts w:cs="Arial"/>
                      <w:strike/>
                      <w:color w:val="FF0000"/>
                      <w:szCs w:val="20"/>
                    </w:rPr>
                    <w:t>документ</w:t>
                  </w:r>
                  <w:r>
                    <w:rPr>
                      <w:rFonts w:cs="Arial"/>
                      <w:szCs w:val="20"/>
                    </w:rPr>
                    <w:t xml:space="preserve"> на бумажном носителе</w:t>
                  </w: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97D42">
                    <w:rPr>
                      <w:rFonts w:cs="Arial"/>
                      <w:strike/>
                      <w:color w:val="FF0000"/>
                      <w:szCs w:val="20"/>
                    </w:rPr>
                    <w:lastRenderedPageBreak/>
                    <w:t>руководитель (уполномоченное</w:t>
                  </w:r>
                  <w:r>
                    <w:rPr>
                      <w:rFonts w:cs="Arial"/>
                      <w:szCs w:val="20"/>
                    </w:rPr>
                    <w:t xml:space="preserve"> лицо</w:t>
                  </w:r>
                  <w:r w:rsidRPr="00497D42">
                    <w:rPr>
                      <w:rFonts w:cs="Arial"/>
                      <w:strike/>
                      <w:color w:val="FF0000"/>
                      <w:szCs w:val="20"/>
                    </w:rPr>
                    <w:t>)</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497D42">
                    <w:rPr>
                      <w:rFonts w:cs="Arial"/>
                      <w:strike/>
                      <w:color w:val="FF0000"/>
                      <w:szCs w:val="20"/>
                    </w:rPr>
                    <w:t>следующего</w:t>
                  </w:r>
                  <w:r>
                    <w:rPr>
                      <w:rFonts w:cs="Arial"/>
                      <w:szCs w:val="20"/>
                    </w:rPr>
                    <w:t xml:space="preserve"> рабочего дня </w:t>
                  </w:r>
                  <w:r w:rsidRPr="00497D42">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497D42" w:rsidRDefault="00C278D1" w:rsidP="00FB0319">
                  <w:pPr>
                    <w:autoSpaceDE w:val="0"/>
                    <w:autoSpaceDN w:val="0"/>
                    <w:adjustRightInd w:val="0"/>
                    <w:spacing w:after="1" w:line="200" w:lineRule="atLeast"/>
                    <w:jc w:val="both"/>
                    <w:rPr>
                      <w:rFonts w:cs="Arial"/>
                      <w:strike/>
                      <w:szCs w:val="20"/>
                    </w:rPr>
                  </w:pPr>
                  <w:r w:rsidRPr="00497D42">
                    <w:rPr>
                      <w:rFonts w:cs="Arial"/>
                      <w:strike/>
                      <w:color w:val="FF0000"/>
                      <w:szCs w:val="20"/>
                    </w:rPr>
                    <w:t>отражение в бухгалтерском учете бухгалтерских записей согласно 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97D42">
                    <w:rPr>
                      <w:rFonts w:cs="Arial"/>
                      <w:strike/>
                      <w:color w:val="FF0000"/>
                      <w:szCs w:val="20"/>
                    </w:rPr>
                    <w:t>Для 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поступлении </w:t>
                  </w:r>
                  <w:r w:rsidRPr="00497D42">
                    <w:rPr>
                      <w:rFonts w:cs="Arial"/>
                      <w:strike/>
                      <w:color w:val="FF0000"/>
                      <w:szCs w:val="20"/>
                    </w:rPr>
                    <w:t>объектов имущества казны</w:t>
                  </w:r>
                  <w:r>
                    <w:rPr>
                      <w:rFonts w:cs="Arial"/>
                      <w:szCs w:val="20"/>
                    </w:rPr>
                    <w:t xml:space="preserve">, полученное от передающей стороны (дополнительно к </w:t>
                  </w:r>
                  <w:r w:rsidRPr="00497D42">
                    <w:rPr>
                      <w:rFonts w:cs="Arial"/>
                      <w:strike/>
                      <w:color w:val="FF0000"/>
                      <w:szCs w:val="20"/>
                    </w:rPr>
                    <w:t>п. 373</w:t>
                  </w:r>
                  <w:r>
                    <w:rPr>
                      <w:rFonts w:cs="Arial"/>
                      <w:szCs w:val="20"/>
                    </w:rPr>
                    <w:t>.</w:t>
                  </w:r>
                  <w:r w:rsidRPr="00497D42">
                    <w:rPr>
                      <w:rFonts w:cs="Arial"/>
                      <w:strike/>
                      <w:color w:val="FF0000"/>
                      <w:szCs w:val="20"/>
                    </w:rPr>
                    <w:t>3</w:t>
                  </w:r>
                  <w:r>
                    <w:rPr>
                      <w:rFonts w:cs="Arial"/>
                      <w:szCs w:val="20"/>
                    </w:rPr>
                    <w:t xml:space="preserve"> Графика документооборота)</w:t>
                  </w: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97D42">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средствами ГИИС "Электронный бюджет" </w:t>
                  </w:r>
                  <w:r w:rsidRPr="00497D42">
                    <w:rPr>
                      <w:rFonts w:cs="Arial"/>
                      <w:strike/>
                      <w:color w:val="FF0000"/>
                      <w:szCs w:val="20"/>
                    </w:rPr>
                    <w:t>в уполномоченную организацию</w:t>
                  </w:r>
                  <w:r>
                    <w:rPr>
                      <w:rFonts w:cs="Arial"/>
                      <w:szCs w:val="20"/>
                    </w:rPr>
                    <w:t xml:space="preserve"> не позднее </w:t>
                  </w:r>
                  <w:r w:rsidRPr="00497D42">
                    <w:rPr>
                      <w:rFonts w:cs="Arial"/>
                      <w:strike/>
                      <w:color w:val="FF0000"/>
                      <w:szCs w:val="20"/>
                    </w:rPr>
                    <w:t>следующего</w:t>
                  </w:r>
                  <w:r>
                    <w:rPr>
                      <w:rFonts w:cs="Arial"/>
                      <w:szCs w:val="20"/>
                    </w:rPr>
                    <w:t xml:space="preserve"> дня </w:t>
                  </w:r>
                  <w:r w:rsidRPr="00497D42">
                    <w:rPr>
                      <w:rFonts w:cs="Arial"/>
                      <w:strike/>
                      <w:color w:val="FF0000"/>
                      <w:szCs w:val="20"/>
                    </w:rPr>
                    <w:t>со дня</w:t>
                  </w:r>
                  <w:r>
                    <w:rPr>
                      <w:rFonts w:cs="Arial"/>
                      <w:szCs w:val="20"/>
                    </w:rPr>
                    <w:t xml:space="preserve"> получения документа от передающей стороны</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497D42">
                    <w:rPr>
                      <w:rFonts w:cs="Arial"/>
                      <w:strike/>
                      <w:color w:val="FF0000"/>
                      <w:szCs w:val="20"/>
                    </w:rPr>
                    <w:t>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497D42">
                    <w:rPr>
                      <w:rFonts w:cs="Arial"/>
                      <w:strike/>
                      <w:color w:val="FF0000"/>
                      <w:szCs w:val="20"/>
                    </w:rPr>
                    <w:t>следующего</w:t>
                  </w:r>
                  <w:r>
                    <w:rPr>
                      <w:rFonts w:cs="Arial"/>
                      <w:szCs w:val="20"/>
                    </w:rPr>
                    <w:t xml:space="preserve"> рабочего дня </w:t>
                  </w:r>
                  <w:r w:rsidRPr="00497D42">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97D42">
                    <w:rPr>
                      <w:rFonts w:cs="Arial"/>
                      <w:strike/>
                      <w:color w:val="FF0000"/>
                      <w:szCs w:val="20"/>
                    </w:rPr>
                    <w:t>1)</w:t>
                  </w:r>
                  <w:r>
                    <w:rPr>
                      <w:rFonts w:cs="Arial"/>
                      <w:szCs w:val="20"/>
                    </w:rPr>
                    <w:t xml:space="preserve"> заполнение Извещения (код формы по ОКУД 0504805)</w:t>
                  </w:r>
                  <w:r w:rsidRPr="00497D42">
                    <w:rPr>
                      <w:rFonts w:cs="Arial"/>
                      <w:strike/>
                      <w:color w:val="FF0000"/>
                      <w:szCs w:val="20"/>
                    </w:rPr>
                    <w:t>;</w:t>
                  </w:r>
                </w:p>
                <w:p w:rsidR="00C278D1" w:rsidRPr="00497D42" w:rsidRDefault="00C278D1" w:rsidP="00FB0319">
                  <w:pPr>
                    <w:autoSpaceDE w:val="0"/>
                    <w:autoSpaceDN w:val="0"/>
                    <w:adjustRightInd w:val="0"/>
                    <w:spacing w:after="1" w:line="200" w:lineRule="atLeast"/>
                    <w:rPr>
                      <w:rFonts w:cs="Arial"/>
                      <w:strike/>
                      <w:szCs w:val="20"/>
                    </w:rPr>
                  </w:pPr>
                  <w:r w:rsidRPr="00497D42">
                    <w:rPr>
                      <w:rFonts w:cs="Arial"/>
                      <w:strike/>
                      <w:color w:val="FF0000"/>
                      <w:szCs w:val="20"/>
                    </w:rPr>
                    <w:t>2) подписание уполномоченным лицом уполномоченной организации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направления </w:t>
                  </w:r>
                  <w:r w:rsidRPr="00497D42">
                    <w:rPr>
                      <w:rFonts w:cs="Arial"/>
                      <w:strike/>
                      <w:color w:val="FF0000"/>
                      <w:szCs w:val="20"/>
                    </w:rPr>
                    <w:t>в субъект</w:t>
                  </w:r>
                  <w:r>
                    <w:rPr>
                      <w:rFonts w:cs="Arial"/>
                      <w:szCs w:val="20"/>
                    </w:rPr>
                    <w:t xml:space="preserve"> централизованного учета </w:t>
                  </w:r>
                  <w:r w:rsidRPr="00497D42">
                    <w:rPr>
                      <w:rFonts w:cs="Arial"/>
                      <w:strike/>
                      <w:color w:val="FF0000"/>
                      <w:szCs w:val="20"/>
                    </w:rPr>
                    <w:t>не позднее следующего рабочего дня со дня</w:t>
                  </w:r>
                  <w:r>
                    <w:rPr>
                      <w:rFonts w:cs="Arial"/>
                      <w:szCs w:val="20"/>
                    </w:rPr>
                    <w:t xml:space="preserve"> подписания (</w:t>
                  </w:r>
                  <w:r w:rsidRPr="00497D42">
                    <w:rPr>
                      <w:rFonts w:cs="Arial"/>
                      <w:strike/>
                      <w:color w:val="FF0000"/>
                      <w:szCs w:val="20"/>
                    </w:rPr>
                    <w:t>далее см. п. 377</w:t>
                  </w:r>
                  <w:r>
                    <w:rPr>
                      <w:rFonts w:cs="Arial"/>
                      <w:szCs w:val="20"/>
                    </w:rPr>
                    <w:t xml:space="preserve">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поступлении </w:t>
                  </w:r>
                  <w:r w:rsidRPr="00497D42">
                    <w:rPr>
                      <w:rFonts w:cs="Arial"/>
                      <w:strike/>
                      <w:color w:val="FF0000"/>
                      <w:szCs w:val="20"/>
                    </w:rPr>
                    <w:t>объектов имущества казны</w:t>
                  </w:r>
                  <w:r>
                    <w:rPr>
                      <w:rFonts w:cs="Arial"/>
                      <w:szCs w:val="20"/>
                    </w:rPr>
                    <w:t xml:space="preserve">, полученное от передающей стороны (продолжение </w:t>
                  </w:r>
                  <w:r w:rsidRPr="008A67A2">
                    <w:rPr>
                      <w:rFonts w:cs="Arial"/>
                      <w:strike/>
                      <w:color w:val="FF0000"/>
                      <w:szCs w:val="20"/>
                    </w:rPr>
                    <w:t>п. 376</w:t>
                  </w:r>
                  <w:r>
                    <w:rPr>
                      <w:rFonts w:cs="Arial"/>
                      <w:szCs w:val="20"/>
                    </w:rPr>
                    <w:t xml:space="preserve">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подписание и направление в уполномоченную организацию средствами ГИИС "Электронный бюджет" не позднее </w:t>
                  </w:r>
                  <w:r w:rsidRPr="008A67A2">
                    <w:rPr>
                      <w:rFonts w:cs="Arial"/>
                      <w:strike/>
                      <w:color w:val="FF0000"/>
                      <w:szCs w:val="20"/>
                    </w:rPr>
                    <w:t>1 (одного)</w:t>
                  </w:r>
                  <w:r>
                    <w:rPr>
                      <w:rFonts w:cs="Arial"/>
                      <w:szCs w:val="20"/>
                    </w:rPr>
                    <w:t xml:space="preserve"> рабочего дня </w:t>
                  </w:r>
                  <w:r w:rsidRPr="008A67A2">
                    <w:rPr>
                      <w:rFonts w:cs="Arial"/>
                      <w:strike/>
                      <w:color w:val="FF0000"/>
                      <w:szCs w:val="20"/>
                    </w:rPr>
                    <w:t>со дня</w:t>
                  </w:r>
                  <w:r>
                    <w:rPr>
                      <w:rFonts w:cs="Arial"/>
                      <w:szCs w:val="20"/>
                    </w:rPr>
                    <w:t xml:space="preserve"> получения подписанного документа </w:t>
                  </w:r>
                  <w:r w:rsidRPr="008A67A2">
                    <w:rPr>
                      <w:rFonts w:cs="Arial"/>
                      <w:strike/>
                      <w:color w:val="FF0000"/>
                      <w:szCs w:val="20"/>
                    </w:rPr>
                    <w:t>из</w:t>
                  </w:r>
                  <w:r>
                    <w:rPr>
                      <w:rFonts w:cs="Arial"/>
                      <w:szCs w:val="20"/>
                    </w:rPr>
                    <w:t xml:space="preserve"> уполномоченн</w:t>
                  </w:r>
                  <w:r>
                    <w:rPr>
                      <w:rFonts w:cs="Arial"/>
                      <w:szCs w:val="20"/>
                    </w:rPr>
                    <w:lastRenderedPageBreak/>
                    <w:t>ой организации</w:t>
                  </w:r>
                  <w:r w:rsidRPr="008A67A2">
                    <w:rPr>
                      <w:rFonts w:cs="Arial"/>
                      <w:strike/>
                      <w:color w:val="FF0000"/>
                      <w:szCs w:val="20"/>
                    </w:rPr>
                    <w:t>;</w:t>
                  </w:r>
                </w:p>
                <w:p w:rsidR="00C278D1" w:rsidRPr="008A67A2" w:rsidRDefault="00C278D1" w:rsidP="00FB0319">
                  <w:pPr>
                    <w:autoSpaceDE w:val="0"/>
                    <w:autoSpaceDN w:val="0"/>
                    <w:adjustRightInd w:val="0"/>
                    <w:spacing w:after="1" w:line="200" w:lineRule="atLeast"/>
                    <w:rPr>
                      <w:rFonts w:cs="Arial"/>
                      <w:strike/>
                      <w:szCs w:val="20"/>
                    </w:rPr>
                  </w:pPr>
                  <w:r w:rsidRPr="001B5720">
                    <w:rPr>
                      <w:rFonts w:cs="Arial"/>
                      <w:szCs w:val="20"/>
                    </w:rPr>
                    <w:t xml:space="preserve">2) </w:t>
                  </w:r>
                  <w:r w:rsidRPr="008A67A2">
                    <w:rPr>
                      <w:rFonts w:cs="Arial"/>
                      <w:strike/>
                      <w:color w:val="FF0000"/>
                      <w:szCs w:val="20"/>
                    </w:rPr>
                    <w:t>направление</w:t>
                  </w:r>
                  <w:r w:rsidRPr="001B5720">
                    <w:rPr>
                      <w:rFonts w:cs="Arial"/>
                      <w:szCs w:val="20"/>
                    </w:rPr>
                    <w:t xml:space="preserve"> передающей стороне средствами ГИИС "Электронный бюджет" не позднее </w:t>
                  </w:r>
                  <w:r w:rsidRPr="008A67A2">
                    <w:rPr>
                      <w:rFonts w:cs="Arial"/>
                      <w:strike/>
                      <w:color w:val="FF0000"/>
                      <w:szCs w:val="20"/>
                    </w:rPr>
                    <w:t>1 (одного)</w:t>
                  </w:r>
                  <w:r w:rsidRPr="001B5720">
                    <w:rPr>
                      <w:rFonts w:cs="Arial"/>
                      <w:szCs w:val="20"/>
                    </w:rPr>
                    <w:t xml:space="preserve"> рабочего дня </w:t>
                  </w:r>
                  <w:r w:rsidRPr="008A67A2">
                    <w:rPr>
                      <w:rFonts w:cs="Arial"/>
                      <w:strike/>
                      <w:color w:val="FF0000"/>
                      <w:szCs w:val="20"/>
                    </w:rPr>
                    <w:t>со дня</w:t>
                  </w:r>
                  <w:r w:rsidRPr="001B5720">
                    <w:rPr>
                      <w:rFonts w:cs="Arial"/>
                      <w:szCs w:val="20"/>
                    </w:rPr>
                    <w:t xml:space="preserve">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8A67A2">
                    <w:rPr>
                      <w:rFonts w:cs="Arial"/>
                      <w:strike/>
                      <w:color w:val="FF0000"/>
                      <w:szCs w:val="20"/>
                    </w:rPr>
                    <w:t>следующего</w:t>
                  </w:r>
                  <w:r>
                    <w:rPr>
                      <w:rFonts w:cs="Arial"/>
                      <w:szCs w:val="20"/>
                    </w:rPr>
                    <w:t xml:space="preserve"> рабочего дня </w:t>
                  </w:r>
                  <w:r w:rsidRPr="008A67A2">
                    <w:rPr>
                      <w:rFonts w:cs="Arial"/>
                      <w:strike/>
                      <w:color w:val="FF0000"/>
                      <w:szCs w:val="20"/>
                    </w:rPr>
                    <w:t>после</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8A67A2" w:rsidRDefault="00C278D1" w:rsidP="00FB0319">
                  <w:pPr>
                    <w:autoSpaceDE w:val="0"/>
                    <w:autoSpaceDN w:val="0"/>
                    <w:adjustRightInd w:val="0"/>
                    <w:spacing w:after="1" w:line="200" w:lineRule="atLeast"/>
                    <w:jc w:val="both"/>
                    <w:rPr>
                      <w:rFonts w:cs="Arial"/>
                      <w:strike/>
                      <w:szCs w:val="20"/>
                    </w:rPr>
                  </w:pPr>
                  <w:r w:rsidRPr="008A67A2">
                    <w:rPr>
                      <w:rFonts w:cs="Arial"/>
                      <w:strike/>
                      <w:color w:val="FF0000"/>
                      <w:szCs w:val="20"/>
                    </w:rPr>
                    <w:t>отражение</w:t>
                  </w:r>
                  <w:r w:rsidRPr="001B5720">
                    <w:rPr>
                      <w:rFonts w:cs="Arial"/>
                      <w:szCs w:val="20"/>
                    </w:rPr>
                    <w:t xml:space="preserve"> в бухгалтерском учете бухгалтерских записей согласно 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1B5720">
                    <w:rPr>
                      <w:rFonts w:cs="Arial"/>
                      <w:strike/>
                      <w:color w:val="FF0000"/>
                      <w:szCs w:val="20"/>
                    </w:rPr>
                    <w:t xml:space="preserve">для </w:t>
                  </w:r>
                  <w:r w:rsidRPr="008A67A2">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67A2">
                    <w:rPr>
                      <w:rFonts w:cs="Arial"/>
                      <w:strike/>
                      <w:color w:val="FF0000"/>
                      <w:szCs w:val="20"/>
                    </w:rPr>
                    <w:t>Решение комиссии по поступлению и выбытию активов об оприходовании неучтенных объектов, выявленных в результате инвентаризации с приложением документов по результатам инвентаризации (Инвентаризационная опись (код формы по ОКУД 0504089), Акт о результатах инвентаризации (код формы по ОКУД 0504835), Ведомость расхождений по результатам инвентаризации (код формы по ОКУД 0504092)) и иных документов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378</w:t>
                  </w:r>
                  <w:r w:rsidRPr="008A67A2">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67A2">
                    <w:rPr>
                      <w:rFonts w:cs="Arial"/>
                      <w:strike/>
                      <w:color w:val="FF0000"/>
                      <w:szCs w:val="20"/>
                    </w:rPr>
                    <w:t>Решение комиссии по поступлению и выбытию</w:t>
                  </w:r>
                  <w:r>
                    <w:rPr>
                      <w:rFonts w:cs="Arial"/>
                      <w:szCs w:val="20"/>
                    </w:rPr>
                    <w:t xml:space="preserve"> активов </w:t>
                  </w:r>
                  <w:r w:rsidRPr="008A67A2">
                    <w:rPr>
                      <w:rFonts w:cs="Arial"/>
                      <w:strike/>
                      <w:color w:val="FF0000"/>
                      <w:szCs w:val="20"/>
                    </w:rPr>
                    <w:t>об</w:t>
                  </w:r>
                  <w:r>
                    <w:rPr>
                      <w:rFonts w:cs="Arial"/>
                      <w:szCs w:val="20"/>
                    </w:rPr>
                    <w:t xml:space="preserve"> оприходовании неучтенных </w:t>
                  </w:r>
                  <w:r w:rsidRPr="008A67A2">
                    <w:rPr>
                      <w:rFonts w:cs="Arial"/>
                      <w:strike/>
                      <w:color w:val="FF0000"/>
                      <w:szCs w:val="20"/>
                    </w:rPr>
                    <w:t>объектов</w:t>
                  </w:r>
                  <w:r>
                    <w:rPr>
                      <w:rFonts w:cs="Arial"/>
                      <w:szCs w:val="20"/>
                    </w:rPr>
                    <w:t xml:space="preserve">, выявленных в результате инвентаризации </w:t>
                  </w:r>
                  <w:r w:rsidRPr="008A67A2">
                    <w:rPr>
                      <w:rFonts w:cs="Arial"/>
                      <w:strike/>
                      <w:color w:val="FF0000"/>
                      <w:szCs w:val="20"/>
                    </w:rPr>
                    <w:lastRenderedPageBreak/>
                    <w:t>с приложением документов по результатам инвентаризации (Инвентаризационная опись (код формы по ОКУД 0504089), Акт о результатах инвентаризации (код формы по ОКУД 0504835), Ведомость расхождений по результатам инвентаризации (код формы по ОКУД 0504092)) и иных документов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8A67A2">
                    <w:rPr>
                      <w:rFonts w:cs="Arial"/>
                      <w:strike/>
                      <w:color w:val="FF0000"/>
                      <w:szCs w:val="20"/>
                    </w:rPr>
                    <w:t>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8A67A2">
                    <w:rPr>
                      <w:rFonts w:cs="Arial"/>
                      <w:strike/>
                      <w:color w:val="FF0000"/>
                      <w:szCs w:val="20"/>
                    </w:rPr>
                    <w:t>следующего</w:t>
                  </w:r>
                  <w:r>
                    <w:rPr>
                      <w:rFonts w:cs="Arial"/>
                      <w:szCs w:val="20"/>
                    </w:rPr>
                    <w:t xml:space="preserve"> рабочего дня </w:t>
                  </w:r>
                  <w:r w:rsidRPr="008A67A2">
                    <w:rPr>
                      <w:rFonts w:cs="Arial"/>
                      <w:strike/>
                      <w:color w:val="FF0000"/>
                      <w:szCs w:val="20"/>
                    </w:rPr>
                    <w:t xml:space="preserve">со дня принятия решения об оприходовании неучтенных объектов, выявленных </w:t>
                  </w:r>
                  <w:r w:rsidRPr="008A67A2">
                    <w:rPr>
                      <w:rFonts w:cs="Arial"/>
                      <w:strike/>
                      <w:color w:val="FF0000"/>
                      <w:szCs w:val="20"/>
                    </w:rPr>
                    <w:lastRenderedPageBreak/>
                    <w:t>при</w:t>
                  </w:r>
                  <w:r>
                    <w:rPr>
                      <w:rFonts w:cs="Arial"/>
                      <w:szCs w:val="20"/>
                    </w:rPr>
                    <w:t xml:space="preserve"> инвентаризации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8A67A2">
                    <w:rPr>
                      <w:rFonts w:cs="Arial"/>
                      <w:strike/>
                      <w:color w:val="FF0000"/>
                      <w:szCs w:val="20"/>
                    </w:rPr>
                    <w:t>следующего</w:t>
                  </w:r>
                  <w:r>
                    <w:rPr>
                      <w:rFonts w:cs="Arial"/>
                      <w:szCs w:val="20"/>
                    </w:rPr>
                    <w:t xml:space="preserve"> рабочего дня </w:t>
                  </w:r>
                  <w:r w:rsidRPr="008A67A2">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A67A2">
                    <w:rPr>
                      <w:rFonts w:cs="Arial"/>
                      <w:strike/>
                      <w:color w:val="FF0000"/>
                      <w:szCs w:val="20"/>
                    </w:rPr>
                    <w:t>Журналах операций</w:t>
                  </w:r>
                  <w:r>
                    <w:rPr>
                      <w:rFonts w:cs="Arial"/>
                      <w:szCs w:val="20"/>
                    </w:rPr>
                    <w:t xml:space="preserve"> (код формы по ОКУД 0504071)</w:t>
                  </w:r>
                  <w:r w:rsidRPr="008A67A2">
                    <w:rPr>
                      <w:rFonts w:cs="Arial"/>
                      <w:strike/>
                      <w:color w:val="FF0000"/>
                      <w:szCs w:val="20"/>
                    </w:rPr>
                    <w:t xml:space="preserve">, установленных правилами организации и ведения </w:t>
                  </w:r>
                  <w:r w:rsidRPr="008A67A2">
                    <w:rPr>
                      <w:rFonts w:cs="Arial"/>
                      <w:strike/>
                      <w:color w:val="FF0000"/>
                      <w:szCs w:val="20"/>
                    </w:rPr>
                    <w:lastRenderedPageBreak/>
                    <w:t>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lastRenderedPageBreak/>
                    <w:t>378</w:t>
                  </w:r>
                  <w:r w:rsidRPr="008A05E7">
                    <w:rPr>
                      <w:rFonts w:cs="Arial"/>
                      <w:strike/>
                      <w:color w:val="FF0000"/>
                      <w:szCs w:val="20"/>
                    </w:rPr>
                    <w:t>.2</w:t>
                  </w:r>
                </w:p>
              </w:tc>
              <w:tc>
                <w:tcPr>
                  <w:tcW w:w="1701" w:type="dxa"/>
                  <w:tcBorders>
                    <w:top w:val="single" w:sz="4" w:space="0" w:color="auto"/>
                    <w:left w:val="single" w:sz="4" w:space="0" w:color="auto"/>
                    <w:bottom w:val="single" w:sz="4" w:space="0" w:color="auto"/>
                    <w:right w:val="single" w:sz="4" w:space="0" w:color="auto"/>
                  </w:tcBorders>
                </w:tcPr>
                <w:p w:rsidR="004A06EB" w:rsidRDefault="00C278D1" w:rsidP="004A06EB">
                  <w:pPr>
                    <w:autoSpaceDE w:val="0"/>
                    <w:autoSpaceDN w:val="0"/>
                    <w:adjustRightInd w:val="0"/>
                    <w:spacing w:after="1" w:line="200" w:lineRule="atLeast"/>
                    <w:rPr>
                      <w:rFonts w:cs="Arial"/>
                      <w:szCs w:val="20"/>
                    </w:rPr>
                  </w:pPr>
                  <w:r w:rsidRPr="008A05E7">
                    <w:rPr>
                      <w:rFonts w:cs="Arial"/>
                      <w:strike/>
                      <w:color w:val="FF0000"/>
                      <w:szCs w:val="20"/>
                    </w:rPr>
                    <w:t>Решение комиссии по поступлению и выбытию активов об оприходовании неучтенных объектов, выявленных в результате инвентаризации с приложением документов по результатам инвентаризации (Инвентаризационная опись (код формы по ОКУД 0504089), Акт о результатах инвентаризации (код формы по ОКУД 0504835), Ведомость расхождений по результатам инвентаризации (код формы по ОКУД 0504092)) и иных документов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формирование, подписание электронными подписями и направление средствами ГИИС "Электронный бюджет" не позднее следующего рабочего дня со дня принятия решения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комиссия по поступлению и выбытию активов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одномоментно после утверждения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 xml:space="preserve">Первичные документы о передаче </w:t>
                  </w:r>
                  <w:r w:rsidRPr="008A05E7">
                    <w:rPr>
                      <w:rFonts w:cs="Arial"/>
                      <w:strike/>
                      <w:color w:val="FF0000"/>
                      <w:szCs w:val="20"/>
                    </w:rPr>
                    <w:lastRenderedPageBreak/>
                    <w:t>имущества казны в аренду, безвозмездное пользование, доверительное управление, на хранение, в том числе распоряжение Росимущества (его территориальных органов) (при наличии), договор, Акт о приеме-передаче объектов нефинансовых активов (код формы по ОКУД 0504101), информация о справедливой стоимости объектов учета аренды на льготных условиях</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379</w:t>
                  </w:r>
                  <w:r w:rsidRPr="008A05E7">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Первичные документы о передаче</w:t>
                  </w:r>
                  <w:r>
                    <w:rPr>
                      <w:rFonts w:cs="Arial"/>
                      <w:szCs w:val="20"/>
                    </w:rPr>
                    <w:t xml:space="preserve"> имущества казны в аренду, безвозмездное пользование, доверительное управление, на хранение, </w:t>
                  </w:r>
                  <w:r w:rsidRPr="008A05E7">
                    <w:rPr>
                      <w:rFonts w:cs="Arial"/>
                      <w:strike/>
                      <w:color w:val="FF0000"/>
                      <w:szCs w:val="20"/>
                    </w:rPr>
                    <w:t>в том числе распоряжение Росимущества (его территориальных органов) (при наличии), договор, Акт о приеме-передаче объектов нефинансовых активов (код формы по ОКУД 0504101), информация</w:t>
                  </w:r>
                  <w:r>
                    <w:rPr>
                      <w:rFonts w:cs="Arial"/>
                      <w:szCs w:val="20"/>
                    </w:rPr>
                    <w:t xml:space="preserve"> о справедливой стоимости объектов учета аренды на </w:t>
                  </w:r>
                  <w:r>
                    <w:rPr>
                      <w:rFonts w:cs="Arial"/>
                      <w:szCs w:val="20"/>
                    </w:rPr>
                    <w:lastRenderedPageBreak/>
                    <w:t>льготных условиях</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электронный образ (</w:t>
                  </w:r>
                  <w:r>
                    <w:rPr>
                      <w:rFonts w:cs="Arial"/>
                      <w:szCs w:val="20"/>
                    </w:rPr>
                    <w:t>скан-копия</w:t>
                  </w:r>
                  <w:r w:rsidRPr="008A05E7">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w:t>
                  </w:r>
                  <w:r w:rsidRPr="008A05E7">
                    <w:rPr>
                      <w:rFonts w:cs="Arial"/>
                      <w:strike/>
                      <w:color w:val="FF0000"/>
                      <w:szCs w:val="20"/>
                    </w:rPr>
                    <w:t>в уполномоченную организацию не позднее 2 (двух) рабочих дней со дня получения утвержденного акта принимающей стороной</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8A05E7">
                    <w:rPr>
                      <w:rFonts w:cs="Arial"/>
                      <w:strike/>
                      <w:color w:val="FF0000"/>
                      <w:szCs w:val="20"/>
                    </w:rPr>
                    <w:t>следующего</w:t>
                  </w:r>
                  <w:r>
                    <w:rPr>
                      <w:rFonts w:cs="Arial"/>
                      <w:szCs w:val="20"/>
                    </w:rPr>
                    <w:t xml:space="preserve"> рабочего дня </w:t>
                  </w:r>
                  <w:r w:rsidRPr="008A05E7">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A05E7">
                    <w:rPr>
                      <w:rFonts w:cs="Arial"/>
                      <w:strike/>
                      <w:color w:val="FF0000"/>
                      <w:szCs w:val="20"/>
                    </w:rPr>
                    <w:t>Журналах</w:t>
                  </w:r>
                  <w:r>
                    <w:rPr>
                      <w:rFonts w:cs="Arial"/>
                      <w:szCs w:val="20"/>
                    </w:rPr>
                    <w:t xml:space="preserve"> операций (код формы по ОКУД 0504071), </w:t>
                  </w:r>
                  <w:r w:rsidRPr="008A05E7">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379</w:t>
                  </w:r>
                  <w:r w:rsidRPr="008A05E7">
                    <w:rPr>
                      <w:rFonts w:cs="Arial"/>
                      <w:strike/>
                      <w:color w:val="FF0000"/>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Первичные документы о передаче имущества казны в аренду, безвозмездное пользование, доверительное управление, на хранение, в том числе распоряжение Росимущества (его территориальных органов) (при наличии), договор, Акт о приеме-передаче объектов нефинансовых активов (код формы по ОКУД 0504101), информация о справедливой стоимости объектов учета аренды на льготных условиях (при условии подписания документа электронными подписями принимающей стороной)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1) формирование, подписание электронными подписями, утверждение и направления на подписание принимающей стороне средствами ГИИС "Электронный бюджет" не позднее 1 (одного) рабочего дня со дня наступления факта хозяйственной жизни;</w:t>
                  </w:r>
                </w:p>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2) направление в уполномоченную организацию не позднее следующего рабочего дня со дня подписания документа принимающей стороной средствами ГИИС "Электронный бюджет"</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комиссия по поступлению и выбытию активов субъекта централизованного учета; руководитель (уполномоченное лицо) субъекта централизованного учета, уполномоченное лицо принимающей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одномоментно после подписания документа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A05E7">
                    <w:rPr>
                      <w:rFonts w:cs="Arial"/>
                      <w:strike/>
                      <w:color w:val="FF0000"/>
                      <w:szCs w:val="20"/>
                    </w:rPr>
                    <w:t xml:space="preserve">Дополнительное соглашение о досрочном расторжении, об изменении условий (в том числе информация о продлении на неопределенный срок) договора аренды/договора безвозмездного пользования, договора доверительного управления, </w:t>
                  </w:r>
                  <w:r w:rsidRPr="008A05E7">
                    <w:rPr>
                      <w:rFonts w:cs="Arial"/>
                      <w:strike/>
                      <w:color w:val="FF0000"/>
                      <w:szCs w:val="20"/>
                    </w:rPr>
                    <w:lastRenderedPageBreak/>
                    <w:t>договора хранения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380</w:t>
                  </w:r>
                  <w:r w:rsidRPr="00CB2440">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Дополнительное соглашение о досрочном расторжении, об изменении условий (в том числе информация о продлении на неопределенный срок) договора аренды/договора безвозмездного пользования, договора доверительного управления, договора хранения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Pr="00CB2440" w:rsidRDefault="00C278D1" w:rsidP="00FB0319">
                  <w:pPr>
                    <w:autoSpaceDE w:val="0"/>
                    <w:autoSpaceDN w:val="0"/>
                    <w:adjustRightInd w:val="0"/>
                    <w:spacing w:after="1" w:line="200" w:lineRule="atLeast"/>
                    <w:rPr>
                      <w:rFonts w:cs="Arial"/>
                      <w:strike/>
                      <w:szCs w:val="20"/>
                    </w:rPr>
                  </w:pPr>
                  <w:r w:rsidRPr="00CB2440">
                    <w:rPr>
                      <w:rFonts w:cs="Arial"/>
                      <w:strike/>
                      <w:color w:val="FF0000"/>
                      <w:szCs w:val="20"/>
                    </w:rPr>
                    <w:t>электронные сведения из ЕИС</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в момент подписания документа в ЕИС</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одномоментно после получения электронных сведений</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380</w:t>
                  </w:r>
                  <w:r w:rsidRPr="00CB2440">
                    <w:rPr>
                      <w:rFonts w:cs="Arial"/>
                      <w:strike/>
                      <w:color w:val="FF0000"/>
                      <w:szCs w:val="20"/>
                    </w:rPr>
                    <w:t>.2</w:t>
                  </w:r>
                </w:p>
              </w:tc>
              <w:tc>
                <w:tcPr>
                  <w:tcW w:w="1701" w:type="dxa"/>
                  <w:tcBorders>
                    <w:top w:val="single" w:sz="4" w:space="0" w:color="auto"/>
                    <w:left w:val="single" w:sz="4" w:space="0" w:color="auto"/>
                    <w:bottom w:val="single" w:sz="4" w:space="0" w:color="auto"/>
                    <w:right w:val="single" w:sz="4" w:space="0" w:color="auto"/>
                  </w:tcBorders>
                </w:tcPr>
                <w:p w:rsidR="00CB2440" w:rsidRDefault="00C278D1" w:rsidP="00CB2440">
                  <w:pPr>
                    <w:autoSpaceDE w:val="0"/>
                    <w:autoSpaceDN w:val="0"/>
                    <w:adjustRightInd w:val="0"/>
                    <w:spacing w:after="1" w:line="200" w:lineRule="atLeast"/>
                    <w:rPr>
                      <w:rFonts w:cs="Arial"/>
                      <w:szCs w:val="20"/>
                    </w:rPr>
                  </w:pPr>
                  <w:r>
                    <w:rPr>
                      <w:rFonts w:cs="Arial"/>
                      <w:szCs w:val="20"/>
                    </w:rPr>
                    <w:t>Дополнительное соглашение о досрочном расторжении, об изменении условий (в том числе информация о продлении на неопределенный срок) договора аренды/договора безвозмездного пользования</w:t>
                  </w:r>
                  <w:r w:rsidRPr="00CB2440">
                    <w:rPr>
                      <w:rFonts w:cs="Arial"/>
                      <w:strike/>
                      <w:color w:val="FF0000"/>
                      <w:szCs w:val="20"/>
                    </w:rPr>
                    <w:t>,</w:t>
                  </w:r>
                  <w:r>
                    <w:rPr>
                      <w:rFonts w:cs="Arial"/>
                      <w:szCs w:val="20"/>
                    </w:rPr>
                    <w:t xml:space="preserve"> договора доверительного управления</w:t>
                  </w:r>
                  <w:r w:rsidRPr="00CB2440">
                    <w:rPr>
                      <w:rFonts w:cs="Arial"/>
                      <w:strike/>
                      <w:color w:val="FF0000"/>
                      <w:szCs w:val="20"/>
                    </w:rPr>
                    <w:t>,</w:t>
                  </w:r>
                  <w:r>
                    <w:rPr>
                      <w:rFonts w:cs="Arial"/>
                      <w:szCs w:val="20"/>
                    </w:rPr>
                    <w:t xml:space="preserve"> договора хранения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электронный образ (</w:t>
                  </w:r>
                  <w:r>
                    <w:rPr>
                      <w:rFonts w:cs="Arial"/>
                      <w:szCs w:val="20"/>
                    </w:rPr>
                    <w:t>скан-копия</w:t>
                  </w:r>
                  <w:r w:rsidRPr="00CB2440">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CB2440">
                    <w:rPr>
                      <w:rFonts w:cs="Arial"/>
                      <w:strike/>
                      <w:color w:val="FF0000"/>
                      <w:szCs w:val="20"/>
                    </w:rPr>
                    <w:t>следующего</w:t>
                  </w:r>
                  <w:r>
                    <w:rPr>
                      <w:rFonts w:cs="Arial"/>
                      <w:szCs w:val="20"/>
                    </w:rPr>
                    <w:t xml:space="preserve"> рабочего дня </w:t>
                  </w:r>
                  <w:r w:rsidRPr="00CB2440">
                    <w:rPr>
                      <w:rFonts w:cs="Arial"/>
                      <w:strike/>
                      <w:color w:val="FF0000"/>
                      <w:szCs w:val="20"/>
                    </w:rPr>
                    <w:t>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CB2440">
                    <w:rPr>
                      <w:rFonts w:cs="Arial"/>
                      <w:strike/>
                      <w:color w:val="FF0000"/>
                      <w:szCs w:val="20"/>
                    </w:rPr>
                    <w:t>следующего</w:t>
                  </w:r>
                  <w:r>
                    <w:rPr>
                      <w:rFonts w:cs="Arial"/>
                      <w:szCs w:val="20"/>
                    </w:rPr>
                    <w:t xml:space="preserve"> рабочего дня </w:t>
                  </w:r>
                  <w:r w:rsidRPr="00CB2440">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CB2440">
                    <w:rPr>
                      <w:rFonts w:cs="Arial"/>
                      <w:strike/>
                      <w:color w:val="FF0000"/>
                      <w:szCs w:val="20"/>
                    </w:rPr>
                    <w:t>Журналах</w:t>
                  </w:r>
                  <w:r>
                    <w:rPr>
                      <w:rFonts w:cs="Arial"/>
                      <w:szCs w:val="20"/>
                    </w:rPr>
                    <w:t xml:space="preserve"> операций (код формы по ОКУД 0504071), </w:t>
                  </w:r>
                  <w:r w:rsidRPr="00CB2440">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Первичные учетные документы, подтверждающие факт возврата объекта учета аренды, безвозмездного пользования, доверительного управления, хранения (Акт о приеме-</w:t>
                  </w:r>
                  <w:r w:rsidRPr="00CB2440">
                    <w:rPr>
                      <w:rFonts w:cs="Arial"/>
                      <w:strike/>
                      <w:color w:val="FF0000"/>
                      <w:szCs w:val="20"/>
                    </w:rPr>
                    <w:lastRenderedPageBreak/>
                    <w:t>передаче объектов нефинансовых активов (код формы по ОКУД 0504101) и/или иные документы при возврате объекта учета аренды, безвозмездного пользования, доверительного управления, хранения)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381</w:t>
                  </w:r>
                  <w:r w:rsidRPr="00CB2440">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Первичные учетные документы, подтверждающие факт возврата объекта учета аренды, безвозмездного пользования, доверительного управления, хранения (Акт о приеме-передаче объектов нефинансовых активов (код формы по ОКУД 0504101) и/или иные документы при возврате объекта учета аренды, безвозмездного пользования, доверительного управления, хранения)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направление в уполномоченную организацию не позднее 2 (двух) рабочих дней со дня получения акта от передающей стороны и подписания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381</w:t>
                  </w:r>
                  <w:r w:rsidRPr="00CB2440">
                    <w:rPr>
                      <w:rFonts w:cs="Arial"/>
                      <w:strike/>
                      <w:color w:val="FF0000"/>
                      <w:szCs w:val="20"/>
                    </w:rPr>
                    <w:t>.2</w:t>
                  </w:r>
                </w:p>
              </w:tc>
              <w:tc>
                <w:tcPr>
                  <w:tcW w:w="1701" w:type="dxa"/>
                  <w:tcBorders>
                    <w:top w:val="single" w:sz="4" w:space="0" w:color="auto"/>
                    <w:left w:val="single" w:sz="4" w:space="0" w:color="auto"/>
                    <w:bottom w:val="single" w:sz="4" w:space="0" w:color="auto"/>
                    <w:right w:val="single" w:sz="4" w:space="0" w:color="auto"/>
                  </w:tcBorders>
                </w:tcPr>
                <w:p w:rsidR="00CB2440" w:rsidRDefault="00C278D1" w:rsidP="00FB0319">
                  <w:pPr>
                    <w:autoSpaceDE w:val="0"/>
                    <w:autoSpaceDN w:val="0"/>
                    <w:adjustRightInd w:val="0"/>
                    <w:spacing w:after="1" w:line="200" w:lineRule="atLeast"/>
                    <w:rPr>
                      <w:rFonts w:cs="Arial"/>
                      <w:szCs w:val="20"/>
                    </w:rPr>
                  </w:pPr>
                  <w:r w:rsidRPr="00CB2440">
                    <w:rPr>
                      <w:rFonts w:cs="Arial"/>
                      <w:strike/>
                      <w:color w:val="FF0000"/>
                      <w:szCs w:val="20"/>
                    </w:rPr>
                    <w:t xml:space="preserve">Первичные учетные документы, подтверждающие факт возврата объекта учета аренды, безвозмездного пользования, доверительного управления, хранения (Акт о приеме-передаче объектов нефинансовых </w:t>
                  </w:r>
                  <w:r w:rsidRPr="00CB2440">
                    <w:rPr>
                      <w:rFonts w:cs="Arial"/>
                      <w:strike/>
                      <w:color w:val="FF0000"/>
                      <w:szCs w:val="20"/>
                    </w:rPr>
                    <w:lastRenderedPageBreak/>
                    <w:t>активов (код формы по ОКУД 0504101) и/или иные документы при возврате объекта учета аренды, безвозмездного пользования, доверительного управления, хранения) (при условии подписания сформированного электронного документа электронными подписями)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1) подписание не позднее 1 (одного) рабочего дня средствами ГИИС "Электронный бюджет" со дня получения документа от передающей стороны;</w:t>
                  </w:r>
                </w:p>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 xml:space="preserve">2) направление в уполномоченную </w:t>
                  </w:r>
                  <w:r w:rsidRPr="00CB2440">
                    <w:rPr>
                      <w:rFonts w:cs="Arial"/>
                      <w:strike/>
                      <w:color w:val="FF0000"/>
                      <w:szCs w:val="20"/>
                    </w:rPr>
                    <w:lastRenderedPageBreak/>
                    <w:t>организацию не позднее 2 (двух) рабочих дней со дня получения акта от передающей стороны и подписания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lastRenderedPageBreak/>
                    <w:t>ответственное лицо,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B2440">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382</w:t>
                  </w:r>
                </w:p>
              </w:tc>
              <w:tc>
                <w:tcPr>
                  <w:tcW w:w="1701" w:type="dxa"/>
                  <w:tcBorders>
                    <w:top w:val="single" w:sz="4" w:space="0" w:color="auto"/>
                    <w:left w:val="single" w:sz="4" w:space="0" w:color="auto"/>
                    <w:bottom w:val="single" w:sz="4" w:space="0" w:color="auto"/>
                    <w:right w:val="single" w:sz="4" w:space="0" w:color="auto"/>
                  </w:tcBorders>
                </w:tcPr>
                <w:p w:rsidR="00C278D1" w:rsidRPr="003837D7" w:rsidRDefault="00C278D1" w:rsidP="00FB0319">
                  <w:pPr>
                    <w:autoSpaceDE w:val="0"/>
                    <w:autoSpaceDN w:val="0"/>
                    <w:adjustRightInd w:val="0"/>
                    <w:spacing w:after="1" w:line="200" w:lineRule="atLeast"/>
                    <w:rPr>
                      <w:rFonts w:cs="Arial"/>
                      <w:strike/>
                      <w:szCs w:val="20"/>
                    </w:rPr>
                  </w:pPr>
                  <w:r w:rsidRPr="003837D7">
                    <w:rPr>
                      <w:rFonts w:cs="Arial"/>
                      <w:strike/>
                      <w:color w:val="FF0000"/>
                      <w:szCs w:val="20"/>
                    </w:rPr>
                    <w:t xml:space="preserve">Акт о приеме-передаче объектов нефинансовых активов (код формы по ОКУД 0504101) при выбытии имущества казны в результате безвозмездной передачи (передачи в оперативное управление, хозяйственное ведение, постоянное (бессрочное) пользование, в собственность другим публично-правовым образованиям и иным организациям) с приложением распоряжения Росимущества (его территориальных органов) об исключении объектов нефинансовых активов из состава имущества казны, Выписки </w:t>
                  </w:r>
                  <w:r w:rsidRPr="003837D7">
                    <w:rPr>
                      <w:rFonts w:cs="Arial"/>
                      <w:strike/>
                      <w:color w:val="FF0000"/>
                      <w:szCs w:val="20"/>
                    </w:rPr>
                    <w:lastRenderedPageBreak/>
                    <w:t>из ЕГРН для недвижимого имущества, выписки из РФИ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382</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3837D7">
                    <w:rPr>
                      <w:rFonts w:cs="Arial"/>
                      <w:strike/>
                      <w:color w:val="FF0000"/>
                      <w:szCs w:val="20"/>
                    </w:rPr>
                    <w:t>0504101</w:t>
                  </w:r>
                  <w:r>
                    <w:rPr>
                      <w:rFonts w:cs="Arial"/>
                      <w:szCs w:val="20"/>
                    </w:rPr>
                    <w:t xml:space="preserve">) при </w:t>
                  </w:r>
                  <w:r w:rsidRPr="003837D7">
                    <w:rPr>
                      <w:rFonts w:cs="Arial"/>
                      <w:strike/>
                      <w:color w:val="FF0000"/>
                      <w:szCs w:val="20"/>
                    </w:rPr>
                    <w:t>выбытии</w:t>
                  </w:r>
                  <w:r>
                    <w:rPr>
                      <w:rFonts w:cs="Arial"/>
                      <w:szCs w:val="20"/>
                    </w:rPr>
                    <w:t xml:space="preserve"> имущества </w:t>
                  </w:r>
                  <w:r w:rsidRPr="003837D7">
                    <w:rPr>
                      <w:rFonts w:cs="Arial"/>
                      <w:strike/>
                      <w:color w:val="FF0000"/>
                      <w:szCs w:val="20"/>
                    </w:rPr>
                    <w:t>казны в результате безвозмездной передачи (передачи</w:t>
                  </w:r>
                  <w:r>
                    <w:rPr>
                      <w:rFonts w:cs="Arial"/>
                      <w:szCs w:val="20"/>
                    </w:rPr>
                    <w:t xml:space="preserve"> в оперативное управление, хозяйственное ведение, постоянное (бессрочное) пользование, в собственность другим публично-правовым образованиям </w:t>
                  </w:r>
                  <w:r w:rsidRPr="003837D7">
                    <w:rPr>
                      <w:rFonts w:cs="Arial"/>
                      <w:strike/>
                      <w:color w:val="FF0000"/>
                      <w:szCs w:val="20"/>
                    </w:rPr>
                    <w:t>и иным организациям)</w:t>
                  </w:r>
                  <w:r>
                    <w:rPr>
                      <w:rFonts w:cs="Arial"/>
                      <w:szCs w:val="20"/>
                    </w:rPr>
                    <w:t xml:space="preserve"> с приложением </w:t>
                  </w:r>
                  <w:r w:rsidRPr="003837D7">
                    <w:rPr>
                      <w:rFonts w:cs="Arial"/>
                      <w:strike/>
                      <w:color w:val="FF0000"/>
                      <w:szCs w:val="20"/>
                    </w:rPr>
                    <w:t>распоряжения Росимущества (его территориальных органов) об исключении объектов нефинансовых активов из состава имущества казны, Выписки</w:t>
                  </w:r>
                  <w:r>
                    <w:rPr>
                      <w:rFonts w:cs="Arial"/>
                      <w:szCs w:val="20"/>
                    </w:rPr>
                    <w:t xml:space="preserve"> из ЕГРН для недвижимого имущества, </w:t>
                  </w:r>
                  <w:r w:rsidRPr="003837D7">
                    <w:rPr>
                      <w:rFonts w:cs="Arial"/>
                      <w:strike/>
                      <w:color w:val="FF0000"/>
                      <w:szCs w:val="20"/>
                    </w:rPr>
                    <w:t>выписки из РФИ</w:t>
                  </w: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837D7">
                    <w:rPr>
                      <w:rFonts w:cs="Arial"/>
                      <w:strike/>
                      <w:color w:val="FF0000"/>
                      <w:szCs w:val="20"/>
                    </w:rPr>
                    <w:t>электронный образ (</w:t>
                  </w:r>
                  <w:r>
                    <w:rPr>
                      <w:rFonts w:cs="Arial"/>
                      <w:szCs w:val="20"/>
                    </w:rPr>
                    <w:t>скан-копия</w:t>
                  </w:r>
                  <w:r w:rsidRPr="003837D7">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w:t>
                  </w:r>
                  <w:r w:rsidRPr="003837D7">
                    <w:rPr>
                      <w:rFonts w:cs="Arial"/>
                      <w:strike/>
                      <w:color w:val="FF0000"/>
                      <w:szCs w:val="20"/>
                    </w:rPr>
                    <w:t>в уполномоченную организацию</w:t>
                  </w:r>
                  <w:r>
                    <w:rPr>
                      <w:rFonts w:cs="Arial"/>
                      <w:szCs w:val="20"/>
                    </w:rPr>
                    <w:t xml:space="preserve"> не позднее </w:t>
                  </w:r>
                  <w:r w:rsidRPr="003837D7">
                    <w:rPr>
                      <w:rFonts w:cs="Arial"/>
                      <w:strike/>
                      <w:color w:val="FF0000"/>
                      <w:szCs w:val="20"/>
                    </w:rPr>
                    <w:t>1 (одного)</w:t>
                  </w:r>
                  <w:r>
                    <w:rPr>
                      <w:rFonts w:cs="Arial"/>
                      <w:szCs w:val="20"/>
                    </w:rPr>
                    <w:t xml:space="preserve"> рабочего дня </w:t>
                  </w:r>
                  <w:r w:rsidRPr="003837D7">
                    <w:rPr>
                      <w:rFonts w:cs="Arial"/>
                      <w:strike/>
                      <w:color w:val="FF0000"/>
                      <w:szCs w:val="20"/>
                    </w:rPr>
                    <w:t>со дня</w:t>
                  </w:r>
                  <w:r w:rsidRPr="003837D7">
                    <w:rPr>
                      <w:rFonts w:cs="Arial"/>
                      <w:szCs w:val="20"/>
                    </w:rPr>
                    <w:t xml:space="preserve"> получения </w:t>
                  </w:r>
                  <w:r w:rsidRPr="003837D7">
                    <w:rPr>
                      <w:rFonts w:cs="Arial"/>
                      <w:strike/>
                      <w:color w:val="FF0000"/>
                      <w:szCs w:val="20"/>
                    </w:rPr>
                    <w:t>утвержденного Акта</w:t>
                  </w:r>
                  <w:r w:rsidRPr="003837D7">
                    <w:rPr>
                      <w:rFonts w:cs="Arial"/>
                      <w:szCs w:val="20"/>
                    </w:rPr>
                    <w:t xml:space="preserve"> принимающей </w:t>
                  </w:r>
                  <w:r w:rsidRPr="003837D7">
                    <w:rPr>
                      <w:rFonts w:cs="Arial"/>
                      <w:strike/>
                      <w:color w:val="FF0000"/>
                      <w:szCs w:val="20"/>
                    </w:rPr>
                    <w:t>стороной</w:t>
                  </w:r>
                  <w:r w:rsidRPr="003837D7">
                    <w:rPr>
                      <w:rFonts w:cs="Arial"/>
                      <w:szCs w:val="20"/>
                    </w:rPr>
                    <w:t xml:space="preserve"> и отражения сведений в </w:t>
                  </w:r>
                  <w:r w:rsidRPr="003837D7">
                    <w:rPr>
                      <w:rFonts w:cs="Arial"/>
                      <w:strike/>
                      <w:color w:val="FF0000"/>
                      <w:szCs w:val="20"/>
                    </w:rPr>
                    <w:t>Реестре федерального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3837D7">
                    <w:rPr>
                      <w:rFonts w:cs="Arial"/>
                      <w:strike/>
                      <w:color w:val="FF0000"/>
                      <w:szCs w:val="20"/>
                    </w:rPr>
                    <w:t>следующего</w:t>
                  </w:r>
                  <w:r>
                    <w:rPr>
                      <w:rFonts w:cs="Arial"/>
                      <w:szCs w:val="20"/>
                    </w:rPr>
                    <w:t xml:space="preserve"> рабочего дня </w:t>
                  </w:r>
                  <w:r w:rsidRPr="003837D7">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отражение факта хозяйственной жизни </w:t>
                  </w:r>
                  <w:r w:rsidRPr="003837D7">
                    <w:rPr>
                      <w:rFonts w:cs="Arial"/>
                      <w:strike/>
                      <w:color w:val="FF0000"/>
                      <w:szCs w:val="20"/>
                    </w:rPr>
                    <w:t>в учете</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w:t>
                  </w:r>
                  <w:r w:rsidRPr="003837D7">
                    <w:rPr>
                      <w:rFonts w:cs="Arial"/>
                      <w:strike/>
                      <w:color w:val="FF0000"/>
                      <w:szCs w:val="20"/>
                    </w:rPr>
                    <w:t>в случае необходимости</w:t>
                  </w:r>
                  <w:r>
                    <w:rPr>
                      <w:rFonts w:cs="Arial"/>
                      <w:szCs w:val="20"/>
                    </w:rPr>
                    <w:t xml:space="preserve"> Извещения (код формы по ОКУД 0504805)</w:t>
                  </w:r>
                  <w:r w:rsidRPr="00206E5B">
                    <w:rPr>
                      <w:rFonts w:cs="Arial"/>
                      <w:strike/>
                      <w:color w:val="FF0000"/>
                      <w:szCs w:val="20"/>
                    </w:rPr>
                    <w:t>;</w:t>
                  </w:r>
                </w:p>
                <w:p w:rsidR="00C278D1" w:rsidRPr="00206E5B" w:rsidRDefault="00C278D1" w:rsidP="00FB0319">
                  <w:pPr>
                    <w:autoSpaceDE w:val="0"/>
                    <w:autoSpaceDN w:val="0"/>
                    <w:adjustRightInd w:val="0"/>
                    <w:spacing w:after="1" w:line="200" w:lineRule="atLeast"/>
                    <w:rPr>
                      <w:rFonts w:cs="Arial"/>
                      <w:strike/>
                      <w:szCs w:val="20"/>
                    </w:rPr>
                  </w:pPr>
                  <w:r w:rsidRPr="00206E5B">
                    <w:rPr>
                      <w:rFonts w:cs="Arial"/>
                      <w:strike/>
                      <w:color w:val="FF0000"/>
                      <w:szCs w:val="20"/>
                    </w:rPr>
                    <w:t>3) подписание Извещения (код формы по ОКУД 0504805) на бумажном носителе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206E5B">
                    <w:rPr>
                      <w:rFonts w:cs="Arial"/>
                      <w:strike/>
                      <w:color w:val="FF0000"/>
                      <w:szCs w:val="20"/>
                    </w:rPr>
                    <w:t>Журналах</w:t>
                  </w:r>
                  <w:r>
                    <w:rPr>
                      <w:rFonts w:cs="Arial"/>
                      <w:szCs w:val="20"/>
                    </w:rPr>
                    <w:t xml:space="preserve"> операций (код формы по ОКУД 0504071)</w:t>
                  </w:r>
                  <w:r w:rsidRPr="00206E5B">
                    <w:rPr>
                      <w:rFonts w:cs="Arial"/>
                      <w:strike/>
                      <w:color w:val="FF0000"/>
                      <w:szCs w:val="20"/>
                    </w:rPr>
                    <w:t>, установленных правилами организации и ведения 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sidRPr="00206E5B">
                    <w:rPr>
                      <w:rFonts w:cs="Arial"/>
                      <w:strike/>
                      <w:color w:val="FF0000"/>
                      <w:szCs w:val="20"/>
                    </w:rPr>
                    <w:t>2</w:t>
                  </w:r>
                  <w:r>
                    <w:rPr>
                      <w:rFonts w:cs="Arial"/>
                      <w:szCs w:val="20"/>
                    </w:rPr>
                    <w:t xml:space="preserve">) для направления Извещения (код формы по ОКУД 0504805) </w:t>
                  </w:r>
                  <w:r w:rsidRPr="00206E5B">
                    <w:rPr>
                      <w:rFonts w:cs="Arial"/>
                      <w:strike/>
                      <w:color w:val="FF0000"/>
                      <w:szCs w:val="20"/>
                    </w:rPr>
                    <w:t>субъекту централизованного учета</w:t>
                  </w:r>
                  <w:r>
                    <w:rPr>
                      <w:rFonts w:cs="Arial"/>
                      <w:szCs w:val="20"/>
                    </w:rPr>
                    <w:t xml:space="preserve"> на бумажном носителе</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382</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206E5B">
                    <w:rPr>
                      <w:rFonts w:cs="Arial"/>
                      <w:strike/>
                      <w:color w:val="FF0000"/>
                      <w:szCs w:val="20"/>
                    </w:rPr>
                    <w:t>0504101</w:t>
                  </w:r>
                  <w:r>
                    <w:rPr>
                      <w:rFonts w:cs="Arial"/>
                      <w:szCs w:val="20"/>
                    </w:rPr>
                    <w:t xml:space="preserve">) при </w:t>
                  </w:r>
                  <w:r w:rsidRPr="00206E5B">
                    <w:rPr>
                      <w:rFonts w:cs="Arial"/>
                      <w:strike/>
                      <w:color w:val="FF0000"/>
                      <w:szCs w:val="20"/>
                    </w:rPr>
                    <w:t>выбытии имущества казны в результате</w:t>
                  </w:r>
                  <w:r>
                    <w:rPr>
                      <w:rFonts w:cs="Arial"/>
                      <w:szCs w:val="20"/>
                    </w:rPr>
                    <w:t xml:space="preserve"> </w:t>
                  </w:r>
                  <w:r>
                    <w:rPr>
                      <w:rFonts w:cs="Arial"/>
                      <w:szCs w:val="20"/>
                    </w:rPr>
                    <w:lastRenderedPageBreak/>
                    <w:t xml:space="preserve">безвозмездной </w:t>
                  </w:r>
                  <w:r w:rsidRPr="00206E5B">
                    <w:rPr>
                      <w:rFonts w:cs="Arial"/>
                      <w:strike/>
                      <w:color w:val="FF0000"/>
                      <w:szCs w:val="20"/>
                    </w:rPr>
                    <w:t>передачи (передачи</w:t>
                  </w:r>
                  <w:r>
                    <w:rPr>
                      <w:rFonts w:cs="Arial"/>
                      <w:szCs w:val="20"/>
                    </w:rPr>
                    <w:t xml:space="preserve"> в оперативное управление, хозяйственное ведение, постоянное (бессрочное) пользование, в собственность другим публично-правовым образованиям</w:t>
                  </w:r>
                  <w:r w:rsidRPr="00206E5B">
                    <w:rPr>
                      <w:rFonts w:cs="Arial"/>
                      <w:strike/>
                      <w:color w:val="FF0000"/>
                      <w:szCs w:val="20"/>
                    </w:rPr>
                    <w:t>) (между субъектами централизованного учета)</w:t>
                  </w:r>
                  <w:r>
                    <w:rPr>
                      <w:rFonts w:cs="Arial"/>
                      <w:szCs w:val="20"/>
                    </w:rPr>
                    <w:t xml:space="preserve"> с приложением </w:t>
                  </w:r>
                  <w:r w:rsidRPr="00206E5B">
                    <w:rPr>
                      <w:rFonts w:cs="Arial"/>
                      <w:strike/>
                      <w:color w:val="FF0000"/>
                      <w:szCs w:val="20"/>
                    </w:rPr>
                    <w:t>распоряжения Росимущества (его территориальных органов) об исключении объектов нефинансовых активов из состава имущества казны, Выписки</w:t>
                  </w:r>
                  <w:r>
                    <w:rPr>
                      <w:rFonts w:cs="Arial"/>
                      <w:szCs w:val="20"/>
                    </w:rPr>
                    <w:t xml:space="preserve"> из ЕГРН для объектов недвижимого имущества, </w:t>
                  </w:r>
                  <w:r w:rsidRPr="00206E5B">
                    <w:rPr>
                      <w:rFonts w:cs="Arial"/>
                      <w:strike/>
                      <w:color w:val="FF0000"/>
                      <w:szCs w:val="20"/>
                    </w:rPr>
                    <w:t>выписки из РФИ и/или иных документов</w:t>
                  </w:r>
                  <w:r>
                    <w:rPr>
                      <w:rFonts w:cs="Arial"/>
                      <w:szCs w:val="20"/>
                    </w:rPr>
                    <w:t xml:space="preserve"> (при </w:t>
                  </w:r>
                  <w:r w:rsidRPr="00206E5B">
                    <w:rPr>
                      <w:rFonts w:cs="Arial"/>
                      <w:strike/>
                      <w:color w:val="FF0000"/>
                      <w:szCs w:val="20"/>
                    </w:rPr>
                    <w:t>условии подписания сформированного электронного документа электронными подписями</w:t>
                  </w:r>
                  <w:r>
                    <w:rPr>
                      <w:rFonts w:cs="Arial"/>
                      <w:szCs w:val="20"/>
                    </w:rPr>
                    <w:t>)</w:t>
                  </w: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формирование </w:t>
                  </w:r>
                  <w:r w:rsidRPr="00206E5B">
                    <w:rPr>
                      <w:rFonts w:cs="Arial"/>
                      <w:strike/>
                      <w:color w:val="FF0000"/>
                      <w:szCs w:val="20"/>
                    </w:rPr>
                    <w:t>средствами ГИИС "Электронный бюджет"</w:t>
                  </w:r>
                  <w:r>
                    <w:rPr>
                      <w:rFonts w:cs="Arial"/>
                      <w:szCs w:val="20"/>
                    </w:rPr>
                    <w:t xml:space="preserve"> и направление принимающей стороне </w:t>
                  </w:r>
                  <w:r w:rsidRPr="00206E5B">
                    <w:rPr>
                      <w:rFonts w:cs="Arial"/>
                      <w:strike/>
                      <w:color w:val="FF0000"/>
                      <w:szCs w:val="20"/>
                    </w:rPr>
                    <w:t>в день передачи имущества</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2) направление не позднее </w:t>
                  </w:r>
                  <w:r w:rsidRPr="00206E5B">
                    <w:rPr>
                      <w:rFonts w:cs="Arial"/>
                      <w:strike/>
                      <w:color w:val="FF0000"/>
                      <w:szCs w:val="20"/>
                    </w:rPr>
                    <w:t>1 (одного)</w:t>
                  </w:r>
                  <w:r>
                    <w:rPr>
                      <w:rFonts w:cs="Arial"/>
                      <w:szCs w:val="20"/>
                    </w:rPr>
                    <w:t xml:space="preserve"> рабочего дня </w:t>
                  </w:r>
                  <w:r w:rsidRPr="00206E5B">
                    <w:rPr>
                      <w:rFonts w:cs="Arial"/>
                      <w:strike/>
                      <w:color w:val="FF0000"/>
                      <w:szCs w:val="20"/>
                    </w:rPr>
                    <w:t>со дня</w:t>
                  </w:r>
                  <w:r>
                    <w:rPr>
                      <w:rFonts w:cs="Arial"/>
                      <w:szCs w:val="20"/>
                    </w:rPr>
                    <w:t xml:space="preserve"> подписания документа принимающей стороной </w:t>
                  </w:r>
                  <w:r w:rsidRPr="00206E5B">
                    <w:rPr>
                      <w:rFonts w:cs="Arial"/>
                      <w:strike/>
                      <w:color w:val="FF0000"/>
                      <w:szCs w:val="20"/>
                    </w:rPr>
                    <w:t>в ГИИС "Электронный бюджет"</w:t>
                  </w:r>
                  <w:r>
                    <w:rPr>
                      <w:rFonts w:cs="Arial"/>
                      <w:szCs w:val="20"/>
                    </w:rPr>
                    <w:t xml:space="preserve"> и отражения сведений в </w:t>
                  </w:r>
                  <w:r w:rsidRPr="00206E5B">
                    <w:rPr>
                      <w:rFonts w:cs="Arial"/>
                      <w:strike/>
                      <w:color w:val="FF0000"/>
                      <w:szCs w:val="20"/>
                    </w:rPr>
                    <w:t>Реестре федерального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w:t>
                  </w:r>
                  <w:r w:rsidRPr="00206E5B">
                    <w:rPr>
                      <w:rFonts w:cs="Arial"/>
                      <w:strike/>
                      <w:color w:val="FF0000"/>
                      <w:szCs w:val="20"/>
                    </w:rPr>
                    <w:t>комиссия по поступлению и выбытию активов,</w:t>
                  </w:r>
                  <w:r>
                    <w:rPr>
                      <w:rFonts w:cs="Arial"/>
                      <w:szCs w:val="20"/>
                    </w:rPr>
                    <w:t xml:space="preserve"> руковод</w:t>
                  </w:r>
                  <w:r>
                    <w:rPr>
                      <w:rFonts w:cs="Arial"/>
                      <w:szCs w:val="20"/>
                    </w:rPr>
                    <w:lastRenderedPageBreak/>
                    <w:t xml:space="preserve">итель (уполномоченное лицо) </w:t>
                  </w:r>
                  <w:r w:rsidRPr="00206E5B">
                    <w:rPr>
                      <w:rFonts w:cs="Arial"/>
                      <w:strike/>
                      <w:color w:val="FF0000"/>
                      <w:szCs w:val="20"/>
                    </w:rPr>
                    <w:t>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77B4F">
                    <w:rPr>
                      <w:rFonts w:cs="Arial"/>
                      <w:strike/>
                      <w:color w:val="FF0000"/>
                      <w:szCs w:val="20"/>
                    </w:rPr>
                    <w:lastRenderedPageBreak/>
                    <w:t>одномоментно после утверждения</w:t>
                  </w:r>
                  <w:r>
                    <w:rPr>
                      <w:rFonts w:cs="Arial"/>
                      <w:szCs w:val="20"/>
                    </w:rPr>
                    <w:t xml:space="preserve">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отражение факта хозяйственной жизни </w:t>
                  </w:r>
                  <w:r w:rsidRPr="00677B4F">
                    <w:rPr>
                      <w:rFonts w:cs="Arial"/>
                      <w:strike/>
                      <w:color w:val="FF0000"/>
                      <w:szCs w:val="20"/>
                    </w:rPr>
                    <w:t>в учете</w:t>
                  </w:r>
                  <w:r>
                    <w:rPr>
                      <w:rFonts w:cs="Arial"/>
                      <w:szCs w:val="20"/>
                    </w:rPr>
                    <w:t>;</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формирование </w:t>
                  </w:r>
                  <w:r w:rsidRPr="00677B4F">
                    <w:rPr>
                      <w:rFonts w:cs="Arial"/>
                      <w:strike/>
                      <w:color w:val="FF0000"/>
                      <w:szCs w:val="20"/>
                    </w:rPr>
                    <w:t>в случае необходимости</w:t>
                  </w:r>
                  <w:r>
                    <w:rPr>
                      <w:rFonts w:cs="Arial"/>
                      <w:szCs w:val="20"/>
                    </w:rPr>
                    <w:t xml:space="preserve"> Извещения </w:t>
                  </w:r>
                  <w:r>
                    <w:rPr>
                      <w:rFonts w:cs="Arial"/>
                      <w:szCs w:val="20"/>
                    </w:rPr>
                    <w:lastRenderedPageBreak/>
                    <w:t xml:space="preserve">(код формы по ОКУД 0504805) </w:t>
                  </w:r>
                  <w:r w:rsidRPr="00677B4F">
                    <w:rPr>
                      <w:rFonts w:cs="Arial"/>
                      <w:strike/>
                      <w:color w:val="FF0000"/>
                      <w:szCs w:val="20"/>
                    </w:rPr>
                    <w:t>средствами ГИИС "Электронный бюджет"</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w:t>
                  </w:r>
                  <w:r w:rsidRPr="00677B4F">
                    <w:rPr>
                      <w:rFonts w:cs="Arial"/>
                      <w:strike/>
                      <w:color w:val="FF0000"/>
                      <w:szCs w:val="20"/>
                    </w:rPr>
                    <w:t>Журналах</w:t>
                  </w:r>
                  <w:r>
                    <w:rPr>
                      <w:rFonts w:cs="Arial"/>
                      <w:szCs w:val="20"/>
                    </w:rPr>
                    <w:t xml:space="preserve"> операций (код формы по ОКУД 0504071)</w:t>
                  </w:r>
                  <w:r w:rsidRPr="00677B4F">
                    <w:rPr>
                      <w:rFonts w:cs="Arial"/>
                      <w:strike/>
                      <w:color w:val="FF0000"/>
                      <w:szCs w:val="20"/>
                    </w:rPr>
                    <w:t xml:space="preserve">, установленных правилами организации и ведения </w:t>
                  </w:r>
                  <w:r w:rsidRPr="00677B4F">
                    <w:rPr>
                      <w:rFonts w:cs="Arial"/>
                      <w:strike/>
                      <w:color w:val="FF0000"/>
                      <w:szCs w:val="20"/>
                    </w:rPr>
                    <w:lastRenderedPageBreak/>
                    <w:t>бюджетного учета</w:t>
                  </w:r>
                  <w:r>
                    <w:rPr>
                      <w:rFonts w:cs="Arial"/>
                      <w:szCs w:val="20"/>
                    </w:rPr>
                    <w:t>;</w:t>
                  </w:r>
                </w:p>
                <w:p w:rsidR="00C278D1" w:rsidRDefault="00C278D1" w:rsidP="00FB0319">
                  <w:pPr>
                    <w:autoSpaceDE w:val="0"/>
                    <w:autoSpaceDN w:val="0"/>
                    <w:adjustRightInd w:val="0"/>
                    <w:spacing w:after="1" w:line="200" w:lineRule="atLeast"/>
                    <w:rPr>
                      <w:rFonts w:cs="Arial"/>
                      <w:szCs w:val="20"/>
                    </w:rPr>
                  </w:pPr>
                  <w:r w:rsidRPr="00677B4F">
                    <w:rPr>
                      <w:rFonts w:cs="Arial"/>
                      <w:strike/>
                      <w:color w:val="FF0000"/>
                      <w:szCs w:val="20"/>
                    </w:rPr>
                    <w:t>2</w:t>
                  </w:r>
                  <w:r>
                    <w:rPr>
                      <w:rFonts w:cs="Arial"/>
                      <w:szCs w:val="20"/>
                    </w:rPr>
                    <w:t xml:space="preserve">) для направления Извещения (код формы по ОКУД 0504805) субъекту централизованного учета </w:t>
                  </w:r>
                  <w:r w:rsidRPr="00677B4F">
                    <w:rPr>
                      <w:rFonts w:cs="Arial"/>
                      <w:strike/>
                      <w:color w:val="FF0000"/>
                      <w:szCs w:val="20"/>
                    </w:rPr>
                    <w:t>средствами ГИИС "Электронный бюджет"</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lastRenderedPageBreak/>
                    <w:t>383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CC4E0F">
                    <w:rPr>
                      <w:rFonts w:cs="Arial"/>
                      <w:strike/>
                      <w:color w:val="FF0000"/>
                      <w:szCs w:val="20"/>
                    </w:rPr>
                    <w:t>выбытии</w:t>
                  </w:r>
                  <w:r>
                    <w:rPr>
                      <w:rFonts w:cs="Arial"/>
                      <w:szCs w:val="20"/>
                    </w:rPr>
                    <w:t xml:space="preserve"> имущества казны </w:t>
                  </w:r>
                  <w:r w:rsidRPr="00CC4E0F">
                    <w:rPr>
                      <w:rFonts w:cs="Arial"/>
                      <w:strike/>
                      <w:color w:val="FF0000"/>
                      <w:szCs w:val="20"/>
                    </w:rPr>
                    <w:t>(при необходимости дополнительно к п. 382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383</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CC4E0F">
                    <w:rPr>
                      <w:rFonts w:cs="Arial"/>
                      <w:strike/>
                      <w:color w:val="FF0000"/>
                      <w:szCs w:val="20"/>
                    </w:rPr>
                    <w:t>выбытии</w:t>
                  </w:r>
                  <w:r>
                    <w:rPr>
                      <w:rFonts w:cs="Arial"/>
                      <w:szCs w:val="20"/>
                    </w:rPr>
                    <w:t xml:space="preserve"> имущества казны </w:t>
                  </w:r>
                  <w:r w:rsidRPr="00CC4E0F">
                    <w:rPr>
                      <w:rFonts w:cs="Arial"/>
                      <w:strike/>
                      <w:color w:val="FF0000"/>
                      <w:szCs w:val="20"/>
                    </w:rPr>
                    <w:t>(при необходимости дополнительно к п. 382.1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C4E0F">
                    <w:rPr>
                      <w:rFonts w:cs="Arial"/>
                      <w:strike/>
                      <w:color w:val="FF0000"/>
                      <w:szCs w:val="20"/>
                    </w:rPr>
                    <w:t>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подписание не позднее </w:t>
                  </w:r>
                  <w:r w:rsidRPr="00CC4E0F">
                    <w:rPr>
                      <w:rFonts w:cs="Arial"/>
                      <w:strike/>
                      <w:color w:val="FF0000"/>
                      <w:szCs w:val="20"/>
                    </w:rPr>
                    <w:t>следующего</w:t>
                  </w:r>
                  <w:r>
                    <w:rPr>
                      <w:rFonts w:cs="Arial"/>
                      <w:szCs w:val="20"/>
                    </w:rPr>
                    <w:t xml:space="preserve"> дня </w:t>
                  </w:r>
                  <w:r w:rsidRPr="00CC4E0F">
                    <w:rPr>
                      <w:rFonts w:cs="Arial"/>
                      <w:strike/>
                      <w:color w:val="FF0000"/>
                      <w:szCs w:val="20"/>
                    </w:rPr>
                    <w:t>после</w:t>
                  </w:r>
                  <w:r>
                    <w:rPr>
                      <w:rFonts w:cs="Arial"/>
                      <w:szCs w:val="20"/>
                    </w:rPr>
                    <w:t xml:space="preserve"> получения документа от уполномоченной организации </w:t>
                  </w:r>
                  <w:r w:rsidRPr="0075131C">
                    <w:rPr>
                      <w:rFonts w:cs="Arial"/>
                      <w:strike/>
                      <w:color w:val="FF0000"/>
                      <w:szCs w:val="20"/>
                    </w:rPr>
                    <w:t>и</w:t>
                  </w:r>
                  <w:r>
                    <w:rPr>
                      <w:rFonts w:cs="Arial"/>
                      <w:szCs w:val="20"/>
                    </w:rPr>
                    <w:t xml:space="preserve"> направление принимающей стороне на бумажном носителе;</w:t>
                  </w:r>
                </w:p>
                <w:p w:rsidR="00C278D1" w:rsidRDefault="00C278D1" w:rsidP="00FB0319">
                  <w:pPr>
                    <w:autoSpaceDE w:val="0"/>
                    <w:autoSpaceDN w:val="0"/>
                    <w:adjustRightInd w:val="0"/>
                    <w:spacing w:after="1" w:line="200" w:lineRule="atLeast"/>
                    <w:rPr>
                      <w:rFonts w:cs="Arial"/>
                      <w:szCs w:val="20"/>
                    </w:rPr>
                  </w:pPr>
                  <w:r w:rsidRPr="0075131C">
                    <w:rPr>
                      <w:rFonts w:cs="Arial"/>
                      <w:strike/>
                      <w:color w:val="FF0000"/>
                      <w:szCs w:val="20"/>
                    </w:rPr>
                    <w:t>2</w:t>
                  </w:r>
                  <w:r>
                    <w:rPr>
                      <w:rFonts w:cs="Arial"/>
                      <w:szCs w:val="20"/>
                    </w:rPr>
                    <w:t xml:space="preserve">) направление в уполномоченную организацию </w:t>
                  </w:r>
                  <w:r w:rsidRPr="0075131C">
                    <w:rPr>
                      <w:rFonts w:cs="Arial"/>
                      <w:strike/>
                      <w:color w:val="FF0000"/>
                      <w:szCs w:val="20"/>
                    </w:rPr>
                    <w:t>электронный образ (скан-копию)</w:t>
                  </w:r>
                  <w:r>
                    <w:rPr>
                      <w:rFonts w:cs="Arial"/>
                      <w:szCs w:val="20"/>
                    </w:rPr>
                    <w:t xml:space="preserve"> не </w:t>
                  </w:r>
                  <w:r>
                    <w:rPr>
                      <w:rFonts w:cs="Arial"/>
                      <w:szCs w:val="20"/>
                    </w:rPr>
                    <w:lastRenderedPageBreak/>
                    <w:t xml:space="preserve">позднее </w:t>
                  </w:r>
                  <w:r w:rsidRPr="0075131C">
                    <w:rPr>
                      <w:rFonts w:cs="Arial"/>
                      <w:strike/>
                      <w:color w:val="FF0000"/>
                      <w:szCs w:val="20"/>
                    </w:rPr>
                    <w:t>1 (одного)</w:t>
                  </w:r>
                  <w:r>
                    <w:rPr>
                      <w:rFonts w:cs="Arial"/>
                      <w:szCs w:val="20"/>
                    </w:rPr>
                    <w:t xml:space="preserve"> рабочего дня </w:t>
                  </w:r>
                  <w:r w:rsidRPr="0075131C">
                    <w:rPr>
                      <w:rFonts w:cs="Arial"/>
                      <w:strike/>
                      <w:color w:val="FF0000"/>
                      <w:szCs w:val="20"/>
                    </w:rPr>
                    <w:t>со дня</w:t>
                  </w:r>
                  <w:r>
                    <w:rPr>
                      <w:rFonts w:cs="Arial"/>
                      <w:szCs w:val="20"/>
                    </w:rPr>
                    <w:t xml:space="preserve"> получения </w:t>
                  </w:r>
                  <w:r w:rsidRPr="0075131C">
                    <w:rPr>
                      <w:rFonts w:cs="Arial"/>
                      <w:strike/>
                      <w:color w:val="FF0000"/>
                      <w:szCs w:val="20"/>
                    </w:rPr>
                    <w:t>утвержденного Извещения</w:t>
                  </w:r>
                  <w:r>
                    <w:rPr>
                      <w:rFonts w:cs="Arial"/>
                      <w:szCs w:val="20"/>
                    </w:rPr>
                    <w:t xml:space="preserve"> принимающей </w:t>
                  </w:r>
                  <w:r w:rsidRPr="0075131C">
                    <w:rPr>
                      <w:rFonts w:cs="Arial"/>
                      <w:strike/>
                      <w:color w:val="FF0000"/>
                      <w:szCs w:val="20"/>
                    </w:rPr>
                    <w:t>стороной</w:t>
                  </w: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5131C">
                    <w:rPr>
                      <w:rFonts w:cs="Arial"/>
                      <w:strike/>
                      <w:color w:val="FF0000"/>
                      <w:szCs w:val="20"/>
                    </w:rPr>
                    <w:lastRenderedPageBreak/>
                    <w:t>руководитель (уполномоченное</w:t>
                  </w:r>
                  <w:r>
                    <w:rPr>
                      <w:rFonts w:cs="Arial"/>
                      <w:szCs w:val="20"/>
                    </w:rPr>
                    <w:t xml:space="preserve"> лицо</w:t>
                  </w:r>
                  <w:r w:rsidRPr="0075131C">
                    <w:rPr>
                      <w:rFonts w:cs="Arial"/>
                      <w:strike/>
                      <w:color w:val="FF0000"/>
                      <w:szCs w:val="20"/>
                    </w:rPr>
                    <w:t>)</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75131C">
                    <w:rPr>
                      <w:rFonts w:cs="Arial"/>
                      <w:strike/>
                      <w:color w:val="FF0000"/>
                      <w:szCs w:val="20"/>
                    </w:rPr>
                    <w:t>следующего</w:t>
                  </w:r>
                  <w:r>
                    <w:rPr>
                      <w:rFonts w:cs="Arial"/>
                      <w:szCs w:val="20"/>
                    </w:rPr>
                    <w:t xml:space="preserve"> рабочего дня </w:t>
                  </w:r>
                  <w:r w:rsidRPr="0075131C">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Pr="0075131C" w:rsidRDefault="00C278D1" w:rsidP="00FB0319">
                  <w:pPr>
                    <w:autoSpaceDE w:val="0"/>
                    <w:autoSpaceDN w:val="0"/>
                    <w:adjustRightInd w:val="0"/>
                    <w:spacing w:after="1" w:line="200" w:lineRule="atLeast"/>
                    <w:rPr>
                      <w:rFonts w:cs="Arial"/>
                      <w:strike/>
                      <w:szCs w:val="20"/>
                    </w:rPr>
                  </w:pPr>
                  <w:r w:rsidRPr="0075131C">
                    <w:rPr>
                      <w:rFonts w:cs="Arial"/>
                      <w:strike/>
                      <w:color w:val="FF0000"/>
                      <w:szCs w:val="20"/>
                    </w:rPr>
                    <w:t>отражение</w:t>
                  </w:r>
                  <w:r w:rsidRPr="005639A7">
                    <w:rPr>
                      <w:rFonts w:cs="Arial"/>
                      <w:szCs w:val="20"/>
                    </w:rPr>
                    <w:t xml:space="preserve"> в бухгалтерском учете бухгалтерских записей согласно 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639A7">
                    <w:rPr>
                      <w:rFonts w:cs="Arial"/>
                      <w:strike/>
                      <w:color w:val="FF0000"/>
                      <w:szCs w:val="20"/>
                    </w:rPr>
                    <w:t xml:space="preserve">для </w:t>
                  </w:r>
                  <w:r w:rsidRPr="0075131C">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383</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4A5492">
                    <w:rPr>
                      <w:rFonts w:cs="Arial"/>
                      <w:strike/>
                      <w:color w:val="FF0000"/>
                      <w:szCs w:val="20"/>
                    </w:rPr>
                    <w:t>выбытии</w:t>
                  </w:r>
                  <w:r>
                    <w:rPr>
                      <w:rFonts w:cs="Arial"/>
                      <w:szCs w:val="20"/>
                    </w:rPr>
                    <w:t xml:space="preserve"> имущества казны </w:t>
                  </w:r>
                  <w:r w:rsidRPr="004A5492">
                    <w:rPr>
                      <w:rFonts w:cs="Arial"/>
                      <w:strike/>
                      <w:color w:val="FF0000"/>
                      <w:szCs w:val="20"/>
                    </w:rPr>
                    <w:t>(при необходимости дополнительно к п. 382.2 Графика документооборота) (при условии подписания сформированного электронного документа электронными подписями)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81C1A">
                    <w:rPr>
                      <w:rFonts w:cs="Arial"/>
                      <w:strike/>
                      <w:color w:val="FF0000"/>
                      <w:szCs w:val="20"/>
                    </w:rPr>
                    <w:t>1)</w:t>
                  </w:r>
                  <w:r>
                    <w:rPr>
                      <w:rFonts w:cs="Arial"/>
                      <w:szCs w:val="20"/>
                    </w:rPr>
                    <w:t xml:space="preserve"> подписание </w:t>
                  </w:r>
                  <w:r w:rsidRPr="00381C1A">
                    <w:rPr>
                      <w:rFonts w:cs="Arial"/>
                      <w:strike/>
                      <w:color w:val="FF0000"/>
                      <w:szCs w:val="20"/>
                    </w:rPr>
                    <w:t>в ГИИС "Электронный бюджет"</w:t>
                  </w:r>
                  <w:r>
                    <w:rPr>
                      <w:rFonts w:cs="Arial"/>
                      <w:szCs w:val="20"/>
                    </w:rPr>
                    <w:t xml:space="preserve"> не позднее </w:t>
                  </w:r>
                  <w:r w:rsidRPr="00381C1A">
                    <w:rPr>
                      <w:rFonts w:cs="Arial"/>
                      <w:strike/>
                      <w:color w:val="FF0000"/>
                      <w:szCs w:val="20"/>
                    </w:rPr>
                    <w:t>следующего</w:t>
                  </w:r>
                  <w:r>
                    <w:rPr>
                      <w:rFonts w:cs="Arial"/>
                      <w:szCs w:val="20"/>
                    </w:rPr>
                    <w:t xml:space="preserve"> дня </w:t>
                  </w:r>
                  <w:r w:rsidRPr="00381C1A">
                    <w:rPr>
                      <w:rFonts w:cs="Arial"/>
                      <w:strike/>
                      <w:color w:val="FF0000"/>
                      <w:szCs w:val="20"/>
                    </w:rPr>
                    <w:t>после получения</w:t>
                  </w:r>
                  <w:r>
                    <w:rPr>
                      <w:rFonts w:cs="Arial"/>
                      <w:szCs w:val="20"/>
                    </w:rPr>
                    <w:t xml:space="preserve"> документа от уполномоченной организации </w:t>
                  </w:r>
                  <w:r w:rsidRPr="00381C1A">
                    <w:rPr>
                      <w:rFonts w:cs="Arial"/>
                      <w:strike/>
                      <w:color w:val="FF0000"/>
                      <w:szCs w:val="20"/>
                    </w:rPr>
                    <w:t>и направление на подписание принимающей стороне</w:t>
                  </w:r>
                  <w:r>
                    <w:rPr>
                      <w:rFonts w:cs="Arial"/>
                      <w:szCs w:val="20"/>
                    </w:rPr>
                    <w:t xml:space="preserve"> средствами ГИИС "Электронный бюджет"</w:t>
                  </w:r>
                  <w:r w:rsidRPr="00381C1A">
                    <w:rPr>
                      <w:rFonts w:cs="Arial"/>
                      <w:strike/>
                      <w:color w:val="FF0000"/>
                      <w:szCs w:val="20"/>
                    </w:rPr>
                    <w:t>;</w:t>
                  </w:r>
                </w:p>
                <w:p w:rsidR="00C278D1" w:rsidRPr="002B1BFD" w:rsidRDefault="00C278D1" w:rsidP="00FB0319">
                  <w:pPr>
                    <w:autoSpaceDE w:val="0"/>
                    <w:autoSpaceDN w:val="0"/>
                    <w:adjustRightInd w:val="0"/>
                    <w:spacing w:after="1" w:line="200" w:lineRule="atLeast"/>
                    <w:rPr>
                      <w:rFonts w:cs="Arial"/>
                      <w:szCs w:val="20"/>
                    </w:rPr>
                  </w:pPr>
                  <w:r w:rsidRPr="00381C1A">
                    <w:rPr>
                      <w:rFonts w:cs="Arial"/>
                      <w:strike/>
                      <w:color w:val="FF0000"/>
                      <w:szCs w:val="20"/>
                    </w:rPr>
                    <w:t>2) направление в уполномоченную организацию в день утверждения Извещения принимающей стороной в ГИИС "Электронный бюджет"</w:t>
                  </w: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w:t>
                  </w:r>
                  <w:r w:rsidRPr="00381C1A">
                    <w:rPr>
                      <w:rFonts w:cs="Arial"/>
                      <w:strike/>
                      <w:color w:val="FF0000"/>
                      <w:szCs w:val="20"/>
                    </w:rPr>
                    <w:t>, главный бухгалтер уполномоченной организации, ответственные лица принимающей стороны</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81C1A">
                    <w:rPr>
                      <w:rFonts w:cs="Arial"/>
                      <w:strike/>
                      <w:color w:val="FF0000"/>
                      <w:szCs w:val="20"/>
                    </w:rPr>
                    <w:t>одномоментно после подписания</w:t>
                  </w:r>
                  <w:r>
                    <w:rPr>
                      <w:rFonts w:cs="Arial"/>
                      <w:szCs w:val="20"/>
                    </w:rPr>
                    <w:t xml:space="preserve"> в ГИИС "Электронный бюджет"</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81C1A">
                    <w:rPr>
                      <w:rFonts w:cs="Arial"/>
                      <w:strike/>
                      <w:color w:val="FF0000"/>
                      <w:szCs w:val="20"/>
                    </w:rPr>
                    <w:t>отражение в бухгалтерском учете бухгалтерских записей согласно первичному учетному документу</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81C1A">
                    <w:rPr>
                      <w:rFonts w:cs="Arial"/>
                      <w:strike/>
                      <w:color w:val="FF0000"/>
                      <w:szCs w:val="20"/>
                    </w:rPr>
                    <w:t>Для 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81C1A">
                    <w:rPr>
                      <w:rFonts w:cs="Arial"/>
                      <w:strike/>
                      <w:color w:val="FF0000"/>
                      <w:szCs w:val="20"/>
                    </w:rPr>
                    <w:t>Передача</w:t>
                  </w:r>
                  <w:r>
                    <w:rPr>
                      <w:rFonts w:cs="Arial"/>
                      <w:szCs w:val="20"/>
                    </w:rPr>
                    <w:t xml:space="preserve"> имущества между правообладателями права оперативного управления, хозяйственного ведения, постоянного (бессрочного) пользования (федеральными учреждениями (федеральными государственными органами) в случае если на отчетную дату право у передающей стороны прекращено в установленном порядке, а государственная регистрация права, предусмотренная законодательством Российской Федерации, у принимающей стороны до срока представления в составе бюджетной отчетности Справки (код формы по ОКУД 0503125) &lt;</w:t>
                  </w:r>
                  <w:r w:rsidRPr="00381C1A">
                    <w:rPr>
                      <w:rFonts w:cs="Arial"/>
                      <w:strike/>
                      <w:color w:val="FF0000"/>
                      <w:szCs w:val="20"/>
                    </w:rPr>
                    <w:t>113</w:t>
                  </w:r>
                  <w:r>
                    <w:rPr>
                      <w:rFonts w:cs="Arial"/>
                      <w:szCs w:val="20"/>
                    </w:rPr>
                    <w:t>&gt; на указанный объект не осуществлена</w:t>
                  </w: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384</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с приложением Выписки из ЕГРН при поступлении имущества </w:t>
                  </w:r>
                  <w:r w:rsidRPr="00381C1A">
                    <w:rPr>
                      <w:rFonts w:cs="Arial"/>
                      <w:strike/>
                      <w:color w:val="FF0000"/>
                      <w:szCs w:val="20"/>
                    </w:rPr>
                    <w:t>казны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381C1A">
                    <w:rPr>
                      <w:rFonts w:cs="Arial"/>
                      <w:strike/>
                      <w:color w:val="FF0000"/>
                      <w:szCs w:val="20"/>
                    </w:rPr>
                    <w:t>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в уполномоченную организацию </w:t>
                  </w:r>
                  <w:r w:rsidRPr="00381C1A">
                    <w:rPr>
                      <w:rFonts w:cs="Arial"/>
                      <w:strike/>
                      <w:color w:val="FF0000"/>
                      <w:szCs w:val="20"/>
                    </w:rPr>
                    <w:t>электронный образ (скан-копию)</w:t>
                  </w:r>
                  <w:r>
                    <w:rPr>
                      <w:rFonts w:cs="Arial"/>
                      <w:szCs w:val="20"/>
                    </w:rPr>
                    <w:t xml:space="preserve"> не позднее </w:t>
                  </w:r>
                  <w:r w:rsidRPr="00381C1A">
                    <w:rPr>
                      <w:rFonts w:cs="Arial"/>
                      <w:strike/>
                      <w:color w:val="FF0000"/>
                      <w:szCs w:val="20"/>
                    </w:rPr>
                    <w:t>1 (одного) рабочего дня</w:t>
                  </w:r>
                  <w:r>
                    <w:rPr>
                      <w:rFonts w:cs="Arial"/>
                      <w:szCs w:val="20"/>
                    </w:rPr>
                    <w:t xml:space="preserve"> со дня получения </w:t>
                  </w:r>
                  <w:r w:rsidRPr="00381C1A">
                    <w:rPr>
                      <w:rFonts w:cs="Arial"/>
                      <w:strike/>
                      <w:color w:val="FF0000"/>
                      <w:szCs w:val="20"/>
                    </w:rPr>
                    <w:t>утвержденного Извещения</w:t>
                  </w:r>
                  <w:r>
                    <w:rPr>
                      <w:rFonts w:cs="Arial"/>
                      <w:szCs w:val="20"/>
                    </w:rPr>
                    <w:t xml:space="preserve"> передающей </w:t>
                  </w:r>
                  <w:r w:rsidRPr="00381C1A">
                    <w:rPr>
                      <w:rFonts w:cs="Arial"/>
                      <w:strike/>
                      <w:color w:val="FF0000"/>
                      <w:szCs w:val="20"/>
                    </w:rPr>
                    <w:t>стороной</w:t>
                  </w: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381C1A">
                    <w:rPr>
                      <w:rFonts w:cs="Arial"/>
                      <w:strike/>
                      <w:color w:val="FF0000"/>
                      <w:szCs w:val="20"/>
                    </w:rPr>
                    <w:t>следующего</w:t>
                  </w:r>
                  <w:r>
                    <w:rPr>
                      <w:rFonts w:cs="Arial"/>
                      <w:szCs w:val="20"/>
                    </w:rPr>
                    <w:t xml:space="preserve"> рабочего дня </w:t>
                  </w:r>
                  <w:r w:rsidRPr="00381C1A">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81C1A">
                    <w:rPr>
                      <w:rFonts w:cs="Arial"/>
                      <w:strike/>
                      <w:color w:val="FF0000"/>
                      <w:szCs w:val="20"/>
                    </w:rPr>
                    <w:t>Журналах операций</w:t>
                  </w:r>
                  <w:r>
                    <w:rPr>
                      <w:rFonts w:cs="Arial"/>
                      <w:szCs w:val="20"/>
                    </w:rPr>
                    <w:t xml:space="preserve"> (код формы по ОКУД 0504071)</w:t>
                  </w:r>
                  <w:r w:rsidRPr="00381C1A">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384</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с приложением Выписки из ЕГРН при выбытии имущества </w:t>
                  </w:r>
                  <w:r w:rsidRPr="00381C1A">
                    <w:rPr>
                      <w:rFonts w:cs="Arial"/>
                      <w:strike/>
                      <w:color w:val="FF0000"/>
                      <w:szCs w:val="20"/>
                    </w:rPr>
                    <w:t>казны</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381C1A">
                    <w:rPr>
                      <w:rFonts w:cs="Arial"/>
                      <w:strike/>
                      <w:color w:val="FF0000"/>
                      <w:szCs w:val="20"/>
                    </w:rPr>
                    <w:t>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в уполномоченную организацию </w:t>
                  </w:r>
                  <w:r w:rsidRPr="00E1166A">
                    <w:rPr>
                      <w:rFonts w:cs="Arial"/>
                      <w:strike/>
                      <w:color w:val="FF0000"/>
                      <w:szCs w:val="20"/>
                    </w:rPr>
                    <w:t>электронный образ (скан-копию)</w:t>
                  </w:r>
                  <w:r>
                    <w:rPr>
                      <w:rFonts w:cs="Arial"/>
                      <w:szCs w:val="20"/>
                    </w:rPr>
                    <w:t xml:space="preserve"> не позднее </w:t>
                  </w:r>
                  <w:r w:rsidRPr="00E1166A">
                    <w:rPr>
                      <w:rFonts w:cs="Arial"/>
                      <w:strike/>
                      <w:color w:val="FF0000"/>
                      <w:szCs w:val="20"/>
                    </w:rPr>
                    <w:t>1 (одного) рабочего дня</w:t>
                  </w:r>
                  <w:r>
                    <w:rPr>
                      <w:rFonts w:cs="Arial"/>
                      <w:szCs w:val="20"/>
                    </w:rPr>
                    <w:t xml:space="preserve"> со дня получения </w:t>
                  </w:r>
                  <w:r w:rsidRPr="00E1166A">
                    <w:rPr>
                      <w:rFonts w:cs="Arial"/>
                      <w:strike/>
                      <w:color w:val="FF0000"/>
                      <w:szCs w:val="20"/>
                    </w:rPr>
                    <w:t>утвержденного Извещения</w:t>
                  </w:r>
                  <w:r>
                    <w:rPr>
                      <w:rFonts w:cs="Arial"/>
                      <w:szCs w:val="20"/>
                    </w:rPr>
                    <w:t xml:space="preserve"> принимающей </w:t>
                  </w:r>
                  <w:r w:rsidRPr="00E1166A">
                    <w:rPr>
                      <w:rFonts w:cs="Arial"/>
                      <w:strike/>
                      <w:color w:val="FF0000"/>
                      <w:szCs w:val="20"/>
                    </w:rPr>
                    <w:t>стороной</w:t>
                  </w: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E1166A">
                    <w:rPr>
                      <w:rFonts w:cs="Arial"/>
                      <w:strike/>
                      <w:color w:val="FF0000"/>
                      <w:szCs w:val="20"/>
                    </w:rPr>
                    <w:t>следующего</w:t>
                  </w:r>
                  <w:r>
                    <w:rPr>
                      <w:rFonts w:cs="Arial"/>
                      <w:szCs w:val="20"/>
                    </w:rPr>
                    <w:t xml:space="preserve"> рабочего дня </w:t>
                  </w:r>
                  <w:r w:rsidRPr="00E1166A">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1166A">
                    <w:rPr>
                      <w:rFonts w:cs="Arial"/>
                      <w:strike/>
                      <w:color w:val="FF0000"/>
                      <w:szCs w:val="20"/>
                    </w:rPr>
                    <w:t>Журналах операций</w:t>
                  </w:r>
                  <w:r>
                    <w:rPr>
                      <w:rFonts w:cs="Arial"/>
                      <w:szCs w:val="20"/>
                    </w:rPr>
                    <w:t xml:space="preserve"> (код формы по ОКУД 0504071)</w:t>
                  </w:r>
                  <w:r w:rsidRPr="00E1166A">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lastRenderedPageBreak/>
                    <w:t>385</w:t>
                  </w:r>
                </w:p>
              </w:tc>
              <w:tc>
                <w:tcPr>
                  <w:tcW w:w="1701" w:type="dxa"/>
                  <w:tcBorders>
                    <w:top w:val="single" w:sz="4" w:space="0" w:color="auto"/>
                    <w:left w:val="single" w:sz="4" w:space="0" w:color="auto"/>
                    <w:bottom w:val="single" w:sz="4" w:space="0" w:color="auto"/>
                    <w:right w:val="single" w:sz="4" w:space="0" w:color="auto"/>
                  </w:tcBorders>
                </w:tcPr>
                <w:p w:rsidR="00C278D1" w:rsidRPr="00E1166A" w:rsidRDefault="00C278D1" w:rsidP="00FB0319">
                  <w:pPr>
                    <w:autoSpaceDE w:val="0"/>
                    <w:autoSpaceDN w:val="0"/>
                    <w:adjustRightInd w:val="0"/>
                    <w:spacing w:after="1" w:line="200" w:lineRule="atLeast"/>
                    <w:rPr>
                      <w:rFonts w:cs="Arial"/>
                      <w:strike/>
                      <w:szCs w:val="20"/>
                    </w:rPr>
                  </w:pPr>
                  <w:r w:rsidRPr="00E1166A">
                    <w:rPr>
                      <w:rFonts w:cs="Arial"/>
                      <w:strike/>
                      <w:color w:val="FF0000"/>
                      <w:szCs w:val="20"/>
                    </w:rPr>
                    <w:t>Акт о списании объектов нефинансовых активов (кроме транспортных средств) (код формы по ОКУД 0504104), Акт о списании транспортного средства (код формы по ОКУД 0504105) при списании имущества казны, пришедшего в негодность с приложением распоряжения Росимущества (его территориальных органов) (при необходимости) и/или иных документов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385</w:t>
                  </w:r>
                  <w:r w:rsidRPr="00E1166A">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о списании объектов нефинансовых активов (кроме транспортных средств) (код формы по ОКУД 0504104), Акт о списании транспортного средства (код формы по ОКУД </w:t>
                  </w:r>
                  <w:r w:rsidRPr="00E1166A">
                    <w:rPr>
                      <w:rFonts w:cs="Arial"/>
                      <w:strike/>
                      <w:color w:val="FF0000"/>
                      <w:szCs w:val="20"/>
                    </w:rPr>
                    <w:t>0504105</w:t>
                  </w:r>
                  <w:r>
                    <w:rPr>
                      <w:rFonts w:cs="Arial"/>
                      <w:szCs w:val="20"/>
                    </w:rPr>
                    <w:t xml:space="preserve">) при </w:t>
                  </w:r>
                  <w:r w:rsidRPr="00E1166A">
                    <w:rPr>
                      <w:rFonts w:cs="Arial"/>
                      <w:strike/>
                      <w:color w:val="FF0000"/>
                      <w:szCs w:val="20"/>
                    </w:rPr>
                    <w:t>списании</w:t>
                  </w:r>
                  <w:r>
                    <w:rPr>
                      <w:rFonts w:cs="Arial"/>
                      <w:szCs w:val="20"/>
                    </w:rPr>
                    <w:t xml:space="preserve"> имущества казны, </w:t>
                  </w:r>
                  <w:r w:rsidRPr="00E1166A">
                    <w:rPr>
                      <w:rFonts w:cs="Arial"/>
                      <w:strike/>
                      <w:color w:val="FF0000"/>
                      <w:szCs w:val="20"/>
                    </w:rPr>
                    <w:t>пришедшего в негодность</w:t>
                  </w:r>
                  <w:r>
                    <w:rPr>
                      <w:rFonts w:cs="Arial"/>
                      <w:szCs w:val="20"/>
                    </w:rPr>
                    <w:t xml:space="preserve"> с приложением </w:t>
                  </w:r>
                  <w:r w:rsidRPr="00E1166A">
                    <w:rPr>
                      <w:rFonts w:cs="Arial"/>
                      <w:strike/>
                      <w:color w:val="FF0000"/>
                      <w:szCs w:val="20"/>
                    </w:rPr>
                    <w:t>распоряжения Росимущества (его территориальных органов) (при необходимости) и/или иных</w:t>
                  </w:r>
                  <w:r>
                    <w:rPr>
                      <w:rFonts w:cs="Arial"/>
                      <w:szCs w:val="20"/>
                    </w:rPr>
                    <w:t xml:space="preserve"> документов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E1166A">
                    <w:rPr>
                      <w:rFonts w:cs="Arial"/>
                      <w:strike/>
                      <w:color w:val="FF0000"/>
                      <w:szCs w:val="20"/>
                    </w:rPr>
                    <w:t>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E1166A">
                    <w:rPr>
                      <w:rFonts w:cs="Arial"/>
                      <w:strike/>
                      <w:color w:val="FF0000"/>
                      <w:szCs w:val="20"/>
                    </w:rPr>
                    <w:t>средствами ГИИС "Электронный бюджет"</w:t>
                  </w:r>
                  <w:r>
                    <w:rPr>
                      <w:rFonts w:cs="Arial"/>
                      <w:szCs w:val="20"/>
                    </w:rPr>
                    <w:t xml:space="preserve"> и </w:t>
                  </w:r>
                  <w:r w:rsidRPr="005B3BAD">
                    <w:rPr>
                      <w:rFonts w:cs="Arial"/>
                      <w:szCs w:val="20"/>
                    </w:rPr>
                    <w:t>направл</w:t>
                  </w:r>
                  <w:r w:rsidR="005B3BAD" w:rsidRPr="005B3BAD">
                    <w:rPr>
                      <w:rFonts w:cs="Arial"/>
                      <w:szCs w:val="20"/>
                    </w:rPr>
                    <w:t>ение</w:t>
                  </w:r>
                  <w:r>
                    <w:rPr>
                      <w:rFonts w:cs="Arial"/>
                      <w:szCs w:val="20"/>
                    </w:rPr>
                    <w:t xml:space="preserve"> в уполномоченную организацию </w:t>
                  </w:r>
                  <w:r w:rsidRPr="00E1166A">
                    <w:rPr>
                      <w:rFonts w:cs="Arial"/>
                      <w:strike/>
                      <w:color w:val="FF0000"/>
                      <w:szCs w:val="20"/>
                    </w:rPr>
                    <w:t>с приложением электронного образа (скан-копии) документа</w:t>
                  </w:r>
                  <w:r>
                    <w:rPr>
                      <w:rFonts w:cs="Arial"/>
                      <w:szCs w:val="20"/>
                    </w:rPr>
                    <w:t xml:space="preserve"> не позднее </w:t>
                  </w:r>
                  <w:r w:rsidRPr="00E1166A">
                    <w:rPr>
                      <w:rFonts w:cs="Arial"/>
                      <w:strike/>
                      <w:color w:val="FF0000"/>
                      <w:szCs w:val="20"/>
                    </w:rPr>
                    <w:t>следующего</w:t>
                  </w:r>
                  <w:r>
                    <w:rPr>
                      <w:rFonts w:cs="Arial"/>
                      <w:szCs w:val="20"/>
                    </w:rPr>
                    <w:t xml:space="preserve"> рабочего дня </w:t>
                  </w:r>
                  <w:r w:rsidRPr="00E1166A">
                    <w:rPr>
                      <w:rFonts w:cs="Arial"/>
                      <w:strike/>
                      <w:color w:val="FF0000"/>
                      <w:szCs w:val="20"/>
                    </w:rPr>
                    <w:t>со дня подписания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комиссия по поступлению и выбытию активов,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E1166A">
                    <w:rPr>
                      <w:rFonts w:cs="Arial"/>
                      <w:strike/>
                      <w:color w:val="FF0000"/>
                      <w:szCs w:val="20"/>
                    </w:rPr>
                    <w:t>следующего</w:t>
                  </w:r>
                  <w:r>
                    <w:rPr>
                      <w:rFonts w:cs="Arial"/>
                      <w:szCs w:val="20"/>
                    </w:rPr>
                    <w:t xml:space="preserve"> рабочего дня </w:t>
                  </w:r>
                  <w:r w:rsidRPr="00E1166A">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1166A">
                    <w:rPr>
                      <w:rFonts w:cs="Arial"/>
                      <w:strike/>
                      <w:color w:val="FF0000"/>
                      <w:szCs w:val="20"/>
                    </w:rPr>
                    <w:t>Журналах</w:t>
                  </w:r>
                  <w:r>
                    <w:rPr>
                      <w:rFonts w:cs="Arial"/>
                      <w:szCs w:val="20"/>
                    </w:rPr>
                    <w:t xml:space="preserve"> операций (код формы по ОКУД 0504071)</w:t>
                  </w:r>
                  <w:r w:rsidRPr="00E1166A">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385</w:t>
                  </w:r>
                  <w:r w:rsidRPr="00E1166A">
                    <w:rPr>
                      <w:rFonts w:cs="Arial"/>
                      <w:strike/>
                      <w:color w:val="FF0000"/>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166A">
                    <w:rPr>
                      <w:rFonts w:cs="Arial"/>
                      <w:strike/>
                      <w:color w:val="FF0000"/>
                      <w:szCs w:val="20"/>
                    </w:rPr>
                    <w:t xml:space="preserve">Акт о списании объектов нефинансовых активов (кроме транспортных </w:t>
                  </w:r>
                  <w:r w:rsidRPr="00E1166A">
                    <w:rPr>
                      <w:rFonts w:cs="Arial"/>
                      <w:strike/>
                      <w:color w:val="FF0000"/>
                      <w:szCs w:val="20"/>
                    </w:rPr>
                    <w:lastRenderedPageBreak/>
                    <w:t>средств) (код формы по ОКУД 0504104), Акт о списании транспортного средства (код формы по ОКУД 0504105) при списании имущества казны, пришедшего в негодность с приложением распоряжения Росимущества (его территориальных органов) (при необходимости) и/или иных документов (при условии подписания сформированного электронного документа электронными подписями)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166A">
                    <w:rPr>
                      <w:rFonts w:cs="Arial"/>
                      <w:strike/>
                      <w:color w:val="FF0000"/>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166A">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166A">
                    <w:rPr>
                      <w:rFonts w:cs="Arial"/>
                      <w:strike/>
                      <w:color w:val="FF0000"/>
                      <w:szCs w:val="20"/>
                    </w:rPr>
                    <w:t xml:space="preserve">формирование, подписание электронными подписями и направление </w:t>
                  </w:r>
                  <w:r w:rsidRPr="00E1166A">
                    <w:rPr>
                      <w:rFonts w:cs="Arial"/>
                      <w:strike/>
                      <w:color w:val="FF0000"/>
                      <w:szCs w:val="20"/>
                    </w:rPr>
                    <w:lastRenderedPageBreak/>
                    <w:t>средствами ГИИС "Электронный бюджет" в уполномоченную организацию не позднее 1 (одного) рабочего дня со дня принятия решения комиссией о списания имущества казны, отражения сведений в Реестре федерального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166A">
                    <w:rPr>
                      <w:rFonts w:cs="Arial"/>
                      <w:strike/>
                      <w:color w:val="FF0000"/>
                      <w:szCs w:val="20"/>
                    </w:rPr>
                    <w:lastRenderedPageBreak/>
                    <w:t xml:space="preserve">ответственное лицо, комиссия по </w:t>
                  </w:r>
                  <w:r w:rsidRPr="00E1166A">
                    <w:rPr>
                      <w:rFonts w:cs="Arial"/>
                      <w:strike/>
                      <w:color w:val="FF0000"/>
                      <w:szCs w:val="20"/>
                    </w:rPr>
                    <w:lastRenderedPageBreak/>
                    <w:t>поступлению и выбытию активов,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166A">
                    <w:rPr>
                      <w:rFonts w:cs="Arial"/>
                      <w:strike/>
                      <w:color w:val="FF0000"/>
                      <w:szCs w:val="20"/>
                    </w:rPr>
                    <w:lastRenderedPageBreak/>
                    <w:t>одномоментно после подписания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166A">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1166A">
                    <w:rPr>
                      <w:rFonts w:cs="Arial"/>
                      <w:strike/>
                      <w:color w:val="FF0000"/>
                      <w:szCs w:val="20"/>
                    </w:rPr>
                    <w:t xml:space="preserve">для отражения в Журналах операций (код формы по ОКУД </w:t>
                  </w:r>
                  <w:r w:rsidRPr="00E1166A">
                    <w:rPr>
                      <w:rFonts w:cs="Arial"/>
                      <w:strike/>
                      <w:color w:val="FF0000"/>
                      <w:szCs w:val="20"/>
                    </w:rPr>
                    <w:lastRenderedPageBreak/>
                    <w:t>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lastRenderedPageBreak/>
                    <w:t>386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w:t>
                  </w:r>
                  <w:r w:rsidRPr="00E1166A">
                    <w:rPr>
                      <w:rFonts w:cs="Arial"/>
                      <w:strike/>
                      <w:color w:val="FF0000"/>
                      <w:szCs w:val="20"/>
                    </w:rPr>
                    <w:t>о приеме</w:t>
                  </w:r>
                  <w:r>
                    <w:rPr>
                      <w:rFonts w:cs="Arial"/>
                      <w:szCs w:val="20"/>
                    </w:rPr>
                    <w:t>-</w:t>
                  </w:r>
                  <w:r w:rsidRPr="00E1166A">
                    <w:rPr>
                      <w:rFonts w:cs="Arial"/>
                      <w:strike/>
                      <w:color w:val="FF0000"/>
                      <w:szCs w:val="20"/>
                    </w:rPr>
                    <w:t>передаче</w:t>
                  </w:r>
                  <w:r>
                    <w:rPr>
                      <w:rFonts w:cs="Arial"/>
                      <w:szCs w:val="20"/>
                    </w:rPr>
                    <w:t xml:space="preserve"> объектов </w:t>
                  </w:r>
                  <w:r w:rsidRPr="00E1166A">
                    <w:rPr>
                      <w:rFonts w:cs="Arial"/>
                      <w:strike/>
                      <w:color w:val="FF0000"/>
                      <w:szCs w:val="20"/>
                    </w:rPr>
                    <w:t>нефинансовых активов)</w:t>
                  </w:r>
                  <w:r>
                    <w:rPr>
                      <w:rFonts w:cs="Arial"/>
                      <w:szCs w:val="20"/>
                    </w:rPr>
                    <w:t xml:space="preserve"> при выбытии имущества казны в связи с передачей в уставный капитал (фонд) организаций с приложением распоряжения </w:t>
                  </w:r>
                  <w:r w:rsidRPr="00BB3019">
                    <w:rPr>
                      <w:rFonts w:cs="Arial"/>
                      <w:strike/>
                      <w:color w:val="FF0000"/>
                      <w:szCs w:val="20"/>
                    </w:rPr>
                    <w:t>Росимущества (его территориальных органов)</w:t>
                  </w:r>
                  <w:r>
                    <w:rPr>
                      <w:rFonts w:cs="Arial"/>
                      <w:szCs w:val="20"/>
                    </w:rPr>
                    <w:t>, выписки из ЕГРН для объектов недвижимого имущества и</w:t>
                  </w:r>
                  <w:r w:rsidRPr="00BB3019">
                    <w:rPr>
                      <w:rFonts w:cs="Arial"/>
                      <w:strike/>
                      <w:color w:val="FF0000"/>
                      <w:szCs w:val="20"/>
                    </w:rPr>
                    <w:t>/</w:t>
                  </w:r>
                  <w:r>
                    <w:rPr>
                      <w:rFonts w:cs="Arial"/>
                      <w:szCs w:val="20"/>
                    </w:rPr>
                    <w:t>или иных документов</w:t>
                  </w:r>
                </w:p>
                <w:p w:rsidR="00DB69CA" w:rsidRDefault="00DB69CA" w:rsidP="00DB69CA">
                  <w:pPr>
                    <w:autoSpaceDE w:val="0"/>
                    <w:autoSpaceDN w:val="0"/>
                    <w:adjustRightInd w:val="0"/>
                    <w:spacing w:after="1" w:line="200" w:lineRule="atLeast"/>
                    <w:rPr>
                      <w:rFonts w:cs="Arial"/>
                      <w:szCs w:val="20"/>
                    </w:rPr>
                  </w:pPr>
                </w:p>
                <w:p w:rsidR="00DB69CA" w:rsidRDefault="00DB69CA" w:rsidP="00DB69CA">
                  <w:pPr>
                    <w:autoSpaceDE w:val="0"/>
                    <w:autoSpaceDN w:val="0"/>
                    <w:adjustRightInd w:val="0"/>
                    <w:spacing w:after="1" w:line="200" w:lineRule="atLeast"/>
                    <w:rPr>
                      <w:rFonts w:cs="Arial"/>
                      <w:szCs w:val="20"/>
                    </w:rPr>
                  </w:pPr>
                </w:p>
                <w:p w:rsidR="00DB69CA" w:rsidRDefault="00DB69CA" w:rsidP="00DB69CA">
                  <w:pPr>
                    <w:autoSpaceDE w:val="0"/>
                    <w:autoSpaceDN w:val="0"/>
                    <w:adjustRightInd w:val="0"/>
                    <w:spacing w:after="1" w:line="200" w:lineRule="atLeast"/>
                    <w:rPr>
                      <w:rFonts w:cs="Arial"/>
                      <w:szCs w:val="20"/>
                    </w:rPr>
                  </w:pPr>
                </w:p>
                <w:p w:rsidR="00DB69CA" w:rsidRDefault="00DB69CA" w:rsidP="00DB69CA">
                  <w:pPr>
                    <w:autoSpaceDE w:val="0"/>
                    <w:autoSpaceDN w:val="0"/>
                    <w:adjustRightInd w:val="0"/>
                    <w:spacing w:after="1" w:line="200" w:lineRule="atLeast"/>
                    <w:rPr>
                      <w:rFonts w:cs="Arial"/>
                      <w:szCs w:val="20"/>
                    </w:rPr>
                  </w:pPr>
                </w:p>
                <w:p w:rsidR="00DB69CA" w:rsidRDefault="00DB69CA" w:rsidP="00DB69CA">
                  <w:pPr>
                    <w:autoSpaceDE w:val="0"/>
                    <w:autoSpaceDN w:val="0"/>
                    <w:adjustRightInd w:val="0"/>
                    <w:spacing w:after="1" w:line="200" w:lineRule="atLeast"/>
                    <w:rPr>
                      <w:rFonts w:cs="Arial"/>
                      <w:szCs w:val="20"/>
                    </w:rPr>
                  </w:pPr>
                </w:p>
                <w:p w:rsidR="00DB69CA" w:rsidRDefault="00DB69CA" w:rsidP="00DB69CA">
                  <w:pPr>
                    <w:autoSpaceDE w:val="0"/>
                    <w:autoSpaceDN w:val="0"/>
                    <w:adjustRightInd w:val="0"/>
                    <w:spacing w:after="1" w:line="200" w:lineRule="atLeast"/>
                    <w:rPr>
                      <w:rFonts w:cs="Arial"/>
                      <w:szCs w:val="20"/>
                    </w:rPr>
                  </w:pPr>
                </w:p>
                <w:p w:rsidR="00DB69CA" w:rsidRDefault="00DB69CA" w:rsidP="00DB69CA">
                  <w:pPr>
                    <w:autoSpaceDE w:val="0"/>
                    <w:autoSpaceDN w:val="0"/>
                    <w:adjustRightInd w:val="0"/>
                    <w:spacing w:after="1" w:line="200" w:lineRule="atLeast"/>
                    <w:rPr>
                      <w:rFonts w:cs="Arial"/>
                      <w:szCs w:val="20"/>
                    </w:rPr>
                  </w:pPr>
                </w:p>
                <w:p w:rsidR="00DB69CA" w:rsidRDefault="00DB69C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B3019">
                    <w:rPr>
                      <w:rFonts w:cs="Arial"/>
                      <w:strike/>
                      <w:color w:val="FF0000"/>
                      <w:szCs w:val="20"/>
                    </w:rPr>
                    <w:t>электронный образ (</w:t>
                  </w:r>
                  <w:r>
                    <w:rPr>
                      <w:rFonts w:cs="Arial"/>
                      <w:szCs w:val="20"/>
                    </w:rPr>
                    <w:t>скан-копия</w:t>
                  </w:r>
                  <w:r w:rsidRPr="00BB3019">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w:t>
                  </w:r>
                  <w:r w:rsidRPr="00BB3019">
                    <w:rPr>
                      <w:rFonts w:cs="Arial"/>
                      <w:strike/>
                      <w:color w:val="FF0000"/>
                      <w:szCs w:val="20"/>
                    </w:rPr>
                    <w:t>в уполномоченную организацию</w:t>
                  </w:r>
                  <w:r>
                    <w:rPr>
                      <w:rFonts w:cs="Arial"/>
                      <w:szCs w:val="20"/>
                    </w:rPr>
                    <w:t xml:space="preserve"> не позднее </w:t>
                  </w:r>
                  <w:r w:rsidRPr="00BB3019">
                    <w:rPr>
                      <w:rFonts w:cs="Arial"/>
                      <w:strike/>
                      <w:color w:val="FF0000"/>
                      <w:szCs w:val="20"/>
                    </w:rPr>
                    <w:t>2 (двух) рабочих дней со дня</w:t>
                  </w:r>
                  <w:r>
                    <w:rPr>
                      <w:rFonts w:cs="Arial"/>
                      <w:szCs w:val="20"/>
                    </w:rPr>
                    <w:t xml:space="preserve"> получения утвержденного </w:t>
                  </w:r>
                  <w:r w:rsidRPr="00BB3019">
                    <w:rPr>
                      <w:rFonts w:cs="Arial"/>
                      <w:strike/>
                      <w:color w:val="FF0000"/>
                      <w:szCs w:val="20"/>
                    </w:rPr>
                    <w:t>акта</w:t>
                  </w:r>
                  <w:r>
                    <w:rPr>
                      <w:rFonts w:cs="Arial"/>
                      <w:szCs w:val="20"/>
                    </w:rPr>
                    <w:t xml:space="preserve"> принимающей стороной</w:t>
                  </w:r>
                  <w:r w:rsidRPr="00BB3019">
                    <w:rPr>
                      <w:rFonts w:cs="Arial"/>
                      <w:strike/>
                      <w:color w:val="FF0000"/>
                      <w:szCs w:val="20"/>
                    </w:rPr>
                    <w:t>,</w:t>
                  </w:r>
                  <w:r>
                    <w:rPr>
                      <w:rFonts w:cs="Arial"/>
                      <w:szCs w:val="20"/>
                    </w:rPr>
                    <w:t xml:space="preserve"> отражения сведений в </w:t>
                  </w:r>
                  <w:r w:rsidRPr="00BB3019">
                    <w:rPr>
                      <w:rFonts w:cs="Arial"/>
                      <w:strike/>
                      <w:color w:val="FF0000"/>
                      <w:szCs w:val="20"/>
                    </w:rPr>
                    <w:t>Реестре федерального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w:t>
                  </w:r>
                  <w:r w:rsidRPr="00BB3019">
                    <w:rPr>
                      <w:rFonts w:cs="Arial"/>
                      <w:strike/>
                      <w:color w:val="FF0000"/>
                      <w:szCs w:val="20"/>
                    </w:rPr>
                    <w:t>, руководитель (уполномоченное лицо)</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BB3019">
                    <w:rPr>
                      <w:rFonts w:cs="Arial"/>
                      <w:strike/>
                      <w:color w:val="FF0000"/>
                      <w:szCs w:val="20"/>
                    </w:rPr>
                    <w:t>следующего</w:t>
                  </w:r>
                  <w:r>
                    <w:rPr>
                      <w:rFonts w:cs="Arial"/>
                      <w:szCs w:val="20"/>
                    </w:rPr>
                    <w:t xml:space="preserve"> рабочего дня </w:t>
                  </w:r>
                  <w:r w:rsidRPr="00BB3019">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BB3019">
                    <w:rPr>
                      <w:rFonts w:cs="Arial"/>
                      <w:strike/>
                      <w:color w:val="FF0000"/>
                      <w:szCs w:val="20"/>
                    </w:rPr>
                    <w:t>Журналах</w:t>
                  </w:r>
                  <w:r>
                    <w:rPr>
                      <w:rFonts w:cs="Arial"/>
                      <w:szCs w:val="20"/>
                    </w:rPr>
                    <w:t xml:space="preserve"> операций (код формы по ОКУД 0504071)</w:t>
                  </w:r>
                  <w:r w:rsidRPr="00BB3019">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B3019">
                    <w:rPr>
                      <w:rFonts w:cs="Arial"/>
                      <w:strike/>
                      <w:color w:val="FF0000"/>
                      <w:szCs w:val="20"/>
                    </w:rPr>
                    <w:t>Информация</w:t>
                  </w:r>
                  <w:r>
                    <w:rPr>
                      <w:rFonts w:cs="Arial"/>
                      <w:szCs w:val="20"/>
                    </w:rPr>
                    <w:t xml:space="preserve"> об изменении кадастровой стоимости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BB3019">
                    <w:rPr>
                      <w:rFonts w:cs="Arial"/>
                      <w:strike/>
                      <w:color w:val="FF0000"/>
                      <w:szCs w:val="20"/>
                    </w:rPr>
                    <w:t>электронный образ (</w:t>
                  </w:r>
                  <w:r>
                    <w:rPr>
                      <w:rFonts w:cs="Arial"/>
                      <w:szCs w:val="20"/>
                    </w:rPr>
                    <w:t>скан-копия</w:t>
                  </w:r>
                  <w:r w:rsidRPr="00BB3019">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BB3019">
                    <w:rPr>
                      <w:rFonts w:cs="Arial"/>
                      <w:strike/>
                      <w:color w:val="FF0000"/>
                      <w:szCs w:val="20"/>
                    </w:rPr>
                    <w:t>2 (двух) рабочих дней со дня внесения изменений</w:t>
                  </w:r>
                  <w:r>
                    <w:rPr>
                      <w:rFonts w:cs="Arial"/>
                      <w:szCs w:val="20"/>
                    </w:rPr>
                    <w:t xml:space="preserve"> сведений в </w:t>
                  </w:r>
                  <w:r w:rsidRPr="00BB3019">
                    <w:rPr>
                      <w:rFonts w:cs="Arial"/>
                      <w:strike/>
                      <w:color w:val="FF0000"/>
                      <w:szCs w:val="20"/>
                    </w:rPr>
                    <w:t>Реестр федерального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BB3019">
                    <w:rPr>
                      <w:rFonts w:cs="Arial"/>
                      <w:strike/>
                      <w:color w:val="FF0000"/>
                      <w:szCs w:val="20"/>
                    </w:rPr>
                    <w:t>следующего</w:t>
                  </w:r>
                  <w:r>
                    <w:rPr>
                      <w:rFonts w:cs="Arial"/>
                      <w:szCs w:val="20"/>
                    </w:rPr>
                    <w:t xml:space="preserve"> рабочего дня </w:t>
                  </w:r>
                  <w:r w:rsidRPr="00BB3019">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BB3019">
                    <w:rPr>
                      <w:rFonts w:cs="Arial"/>
                      <w:strike/>
                      <w:color w:val="FF0000"/>
                      <w:szCs w:val="20"/>
                    </w:rPr>
                    <w:t>Журналах</w:t>
                  </w:r>
                  <w:r>
                    <w:rPr>
                      <w:rFonts w:cs="Arial"/>
                      <w:szCs w:val="20"/>
                    </w:rPr>
                    <w:t xml:space="preserve"> операций (код формы по ОКУД 0504071)</w:t>
                  </w:r>
                  <w:r w:rsidRPr="00BB3019">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388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Документы по переоценке объектов имущества казны до справедливой стоимости при отчуждении не в пользу организаций бюджетной сферы: отчет об оценке и</w:t>
                  </w:r>
                  <w:r w:rsidRPr="004D2763">
                    <w:rPr>
                      <w:rFonts w:cs="Arial"/>
                      <w:strike/>
                      <w:color w:val="FF0000"/>
                      <w:szCs w:val="20"/>
                    </w:rPr>
                    <w:t>/</w:t>
                  </w:r>
                  <w:r>
                    <w:rPr>
                      <w:rFonts w:cs="Arial"/>
                      <w:szCs w:val="20"/>
                    </w:rPr>
                    <w:t>или иные документы</w:t>
                  </w: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BB3019">
                  <w:pPr>
                    <w:autoSpaceDE w:val="0"/>
                    <w:autoSpaceDN w:val="0"/>
                    <w:adjustRightInd w:val="0"/>
                    <w:spacing w:after="1" w:line="200" w:lineRule="atLeast"/>
                    <w:rPr>
                      <w:rFonts w:cs="Arial"/>
                      <w:szCs w:val="20"/>
                    </w:rPr>
                  </w:pPr>
                </w:p>
                <w:p w:rsidR="00BB3019" w:rsidRDefault="00BB3019" w:rsidP="00FB0319">
                  <w:pPr>
                    <w:autoSpaceDE w:val="0"/>
                    <w:autoSpaceDN w:val="0"/>
                    <w:adjustRightInd w:val="0"/>
                    <w:spacing w:after="1" w:line="200" w:lineRule="atLeast"/>
                    <w:rPr>
                      <w:rFonts w:cs="Arial"/>
                      <w:szCs w:val="20"/>
                    </w:rPr>
                  </w:pPr>
                </w:p>
                <w:p w:rsidR="00BB3019" w:rsidRDefault="00BB3019" w:rsidP="00FB0319">
                  <w:pPr>
                    <w:autoSpaceDE w:val="0"/>
                    <w:autoSpaceDN w:val="0"/>
                    <w:adjustRightInd w:val="0"/>
                    <w:spacing w:after="1" w:line="200" w:lineRule="atLeast"/>
                    <w:rPr>
                      <w:rFonts w:cs="Arial"/>
                      <w:szCs w:val="20"/>
                    </w:rPr>
                  </w:pPr>
                </w:p>
                <w:p w:rsidR="00BB3019" w:rsidRDefault="00BB3019" w:rsidP="00FB0319">
                  <w:pPr>
                    <w:autoSpaceDE w:val="0"/>
                    <w:autoSpaceDN w:val="0"/>
                    <w:adjustRightInd w:val="0"/>
                    <w:spacing w:after="1" w:line="200" w:lineRule="atLeast"/>
                    <w:rPr>
                      <w:rFonts w:cs="Arial"/>
                      <w:szCs w:val="20"/>
                    </w:rPr>
                  </w:pPr>
                </w:p>
                <w:p w:rsidR="00BB3019" w:rsidRDefault="00BB3019" w:rsidP="00FB0319">
                  <w:pPr>
                    <w:autoSpaceDE w:val="0"/>
                    <w:autoSpaceDN w:val="0"/>
                    <w:adjustRightInd w:val="0"/>
                    <w:spacing w:after="1" w:line="200" w:lineRule="atLeast"/>
                    <w:rPr>
                      <w:rFonts w:cs="Arial"/>
                      <w:szCs w:val="20"/>
                    </w:rPr>
                  </w:pPr>
                </w:p>
                <w:p w:rsidR="00BB3019" w:rsidRDefault="00BB3019" w:rsidP="00FB0319">
                  <w:pPr>
                    <w:autoSpaceDE w:val="0"/>
                    <w:autoSpaceDN w:val="0"/>
                    <w:adjustRightInd w:val="0"/>
                    <w:spacing w:after="1" w:line="200" w:lineRule="atLeast"/>
                    <w:rPr>
                      <w:rFonts w:cs="Arial"/>
                      <w:szCs w:val="20"/>
                    </w:rPr>
                  </w:pPr>
                </w:p>
                <w:p w:rsidR="00BB3019" w:rsidRDefault="00BB3019"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D2763">
                    <w:rPr>
                      <w:rFonts w:cs="Arial"/>
                      <w:strike/>
                      <w:color w:val="FF0000"/>
                      <w:szCs w:val="20"/>
                    </w:rPr>
                    <w:t>электронный образ (</w:t>
                  </w:r>
                  <w:r>
                    <w:rPr>
                      <w:rFonts w:cs="Arial"/>
                      <w:szCs w:val="20"/>
                    </w:rPr>
                    <w:t>скан-копия</w:t>
                  </w:r>
                  <w:r w:rsidRPr="004D2763">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4D2763">
                    <w:rPr>
                      <w:rFonts w:cs="Arial"/>
                      <w:strike/>
                      <w:color w:val="FF0000"/>
                      <w:szCs w:val="20"/>
                    </w:rPr>
                    <w:t>2 (двух) рабочих дней со дня внесения изменений</w:t>
                  </w:r>
                  <w:r>
                    <w:rPr>
                      <w:rFonts w:cs="Arial"/>
                      <w:szCs w:val="20"/>
                    </w:rPr>
                    <w:t xml:space="preserve"> сведений в </w:t>
                  </w:r>
                  <w:r w:rsidRPr="004D2763">
                    <w:rPr>
                      <w:rFonts w:cs="Arial"/>
                      <w:strike/>
                      <w:color w:val="FF0000"/>
                      <w:szCs w:val="20"/>
                    </w:rPr>
                    <w:t>Реестр федерального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4D2763">
                    <w:rPr>
                      <w:rFonts w:cs="Arial"/>
                      <w:strike/>
                      <w:color w:val="FF0000"/>
                      <w:szCs w:val="20"/>
                    </w:rPr>
                    <w:t>следующего</w:t>
                  </w:r>
                  <w:r>
                    <w:rPr>
                      <w:rFonts w:cs="Arial"/>
                      <w:szCs w:val="20"/>
                    </w:rPr>
                    <w:t xml:space="preserve"> рабочего дня </w:t>
                  </w:r>
                  <w:r w:rsidRPr="004D2763">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D2763">
                    <w:rPr>
                      <w:rFonts w:cs="Arial"/>
                      <w:strike/>
                      <w:color w:val="FF0000"/>
                      <w:szCs w:val="20"/>
                    </w:rPr>
                    <w:t>Журналах</w:t>
                  </w:r>
                  <w:r>
                    <w:rPr>
                      <w:rFonts w:cs="Arial"/>
                      <w:szCs w:val="20"/>
                    </w:rPr>
                    <w:t xml:space="preserve"> операций (код формы по ОКУД 0504071)</w:t>
                  </w:r>
                  <w:r w:rsidRPr="004D2763">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lastRenderedPageBreak/>
                    <w:t>389</w:t>
                  </w:r>
                </w:p>
              </w:tc>
              <w:tc>
                <w:tcPr>
                  <w:tcW w:w="1701" w:type="dxa"/>
                  <w:tcBorders>
                    <w:top w:val="single" w:sz="4" w:space="0" w:color="auto"/>
                    <w:left w:val="single" w:sz="4" w:space="0" w:color="auto"/>
                    <w:bottom w:val="single" w:sz="4" w:space="0" w:color="auto"/>
                    <w:right w:val="single" w:sz="4" w:space="0" w:color="auto"/>
                  </w:tcBorders>
                </w:tcPr>
                <w:p w:rsidR="00BB3019" w:rsidRDefault="00C278D1" w:rsidP="00BB3019">
                  <w:pPr>
                    <w:autoSpaceDE w:val="0"/>
                    <w:autoSpaceDN w:val="0"/>
                    <w:adjustRightInd w:val="0"/>
                    <w:spacing w:after="1" w:line="200" w:lineRule="atLeast"/>
                    <w:rPr>
                      <w:rFonts w:cs="Arial"/>
                      <w:szCs w:val="20"/>
                    </w:rPr>
                  </w:pPr>
                  <w:r w:rsidRPr="008128CD">
                    <w:rPr>
                      <w:rFonts w:cs="Arial"/>
                      <w:strike/>
                      <w:color w:val="FF0000"/>
                      <w:szCs w:val="20"/>
                    </w:rPr>
                    <w:t>Сводные сведения из Реестра федерального</w:t>
                  </w:r>
                  <w:r>
                    <w:rPr>
                      <w:rFonts w:cs="Arial"/>
                      <w:szCs w:val="20"/>
                    </w:rPr>
                    <w:t xml:space="preserve"> имущества </w:t>
                  </w:r>
                  <w:r w:rsidRPr="008128CD">
                    <w:rPr>
                      <w:rFonts w:cs="Arial"/>
                      <w:strike/>
                      <w:color w:val="FF0000"/>
                      <w:szCs w:val="20"/>
                    </w:rPr>
                    <w:t xml:space="preserve">с детализацией по объектам на электронных носителях - Автоматизированной системы </w:t>
                  </w:r>
                  <w:r w:rsidRPr="008128CD">
                    <w:rPr>
                      <w:rFonts w:cs="Arial"/>
                      <w:strike/>
                      <w:color w:val="FF0000"/>
                      <w:szCs w:val="20"/>
                    </w:rPr>
                    <w:lastRenderedPageBreak/>
                    <w:t>учета федерального имущества (далее - АСУФИ)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w:t>
                  </w:r>
                  <w:r w:rsidRPr="008128CD">
                    <w:rPr>
                      <w:rFonts w:cs="Arial"/>
                      <w:strike/>
                      <w:color w:val="FF0000"/>
                      <w:szCs w:val="20"/>
                    </w:rPr>
                    <w:t>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пяти рабочих дней</w:t>
                  </w:r>
                  <w:r w:rsidRPr="008128CD">
                    <w:rPr>
                      <w:rFonts w:cs="Arial"/>
                      <w:strike/>
                      <w:color w:val="FF0000"/>
                      <w:szCs w:val="20"/>
                    </w:rPr>
                    <w:t>,</w:t>
                  </w:r>
                  <w:r>
                    <w:rPr>
                      <w:rFonts w:cs="Arial"/>
                      <w:szCs w:val="20"/>
                    </w:rPr>
                    <w:t xml:space="preserve"> со дня окончания </w:t>
                  </w:r>
                  <w:r w:rsidRPr="008128CD">
                    <w:rPr>
                      <w:rFonts w:cs="Arial"/>
                      <w:strike/>
                      <w:color w:val="FF0000"/>
                      <w:szCs w:val="20"/>
                    </w:rPr>
                    <w:t>полугодия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20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осуществление проверки соответствия сведений, содержащихся в </w:t>
                  </w:r>
                  <w:r w:rsidRPr="008128CD">
                    <w:rPr>
                      <w:rFonts w:cs="Arial"/>
                      <w:strike/>
                      <w:color w:val="FF0000"/>
                      <w:szCs w:val="20"/>
                    </w:rPr>
                    <w:t>Реестре федерального имущества</w:t>
                  </w:r>
                  <w:r>
                    <w:rPr>
                      <w:rFonts w:cs="Arial"/>
                      <w:szCs w:val="20"/>
                    </w:rPr>
                    <w:t>, данным бюджетного учета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направления информации в субъект централизованного учета по выявленным расхождениям</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390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Акт приема-передачи при поступлении имущества, обращенного в собственность государства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74ACA">
                    <w:rPr>
                      <w:rFonts w:cs="Arial"/>
                      <w:strike/>
                      <w:color w:val="FF0000"/>
                      <w:szCs w:val="20"/>
                    </w:rPr>
                    <w:t>электронный образ (</w:t>
                  </w:r>
                  <w:r>
                    <w:rPr>
                      <w:rFonts w:cs="Arial"/>
                      <w:szCs w:val="20"/>
                    </w:rPr>
                    <w:t>скан-копия</w:t>
                  </w:r>
                  <w:r w:rsidRPr="00E74ACA">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E74ACA">
                    <w:rPr>
                      <w:rFonts w:cs="Arial"/>
                      <w:strike/>
                      <w:color w:val="FF0000"/>
                      <w:szCs w:val="20"/>
                    </w:rPr>
                    <w:t>следующего</w:t>
                  </w:r>
                  <w:r>
                    <w:rPr>
                      <w:rFonts w:cs="Arial"/>
                      <w:szCs w:val="20"/>
                    </w:rPr>
                    <w:t xml:space="preserve"> рабочего дня </w:t>
                  </w:r>
                  <w:r w:rsidRPr="00E74ACA">
                    <w:rPr>
                      <w:rFonts w:cs="Arial"/>
                      <w:strike/>
                      <w:color w:val="FF0000"/>
                      <w:szCs w:val="20"/>
                    </w:rPr>
                    <w:t>со дня</w:t>
                  </w:r>
                  <w:r>
                    <w:rPr>
                      <w:rFonts w:cs="Arial"/>
                      <w:szCs w:val="20"/>
                    </w:rPr>
                    <w:t xml:space="preserve">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E74ACA">
                    <w:rPr>
                      <w:rFonts w:cs="Arial"/>
                      <w:strike/>
                      <w:color w:val="FF0000"/>
                      <w:szCs w:val="20"/>
                    </w:rPr>
                    <w:t>следующего</w:t>
                  </w:r>
                  <w:r>
                    <w:rPr>
                      <w:rFonts w:cs="Arial"/>
                      <w:szCs w:val="20"/>
                    </w:rPr>
                    <w:t xml:space="preserve"> рабочего дня </w:t>
                  </w:r>
                  <w:r w:rsidRPr="00E74ACA">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74ACA">
                    <w:rPr>
                      <w:rFonts w:cs="Arial"/>
                      <w:strike/>
                      <w:color w:val="FF0000"/>
                      <w:szCs w:val="20"/>
                    </w:rPr>
                    <w:t>Журналах</w:t>
                  </w:r>
                  <w:r>
                    <w:rPr>
                      <w:rFonts w:cs="Arial"/>
                      <w:szCs w:val="20"/>
                    </w:rPr>
                    <w:t xml:space="preserve"> операций (код формы по ОКУД 0504071)</w:t>
                  </w:r>
                  <w:r w:rsidRPr="00E74ACA">
                    <w:rPr>
                      <w:rFonts w:cs="Arial"/>
                      <w:strike/>
                      <w:color w:val="FF0000"/>
                      <w:szCs w:val="20"/>
                    </w:rPr>
                    <w:t>, установленных правилами организации и ведения бюджетного учета или отражения в соответствующем регистре бухгалтерского учета</w:t>
                  </w: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9F3041" w:rsidRDefault="009F3041" w:rsidP="004D2763">
                  <w:pPr>
                    <w:autoSpaceDE w:val="0"/>
                    <w:autoSpaceDN w:val="0"/>
                    <w:adjustRightInd w:val="0"/>
                    <w:spacing w:after="1" w:line="200" w:lineRule="atLeast"/>
                    <w:rPr>
                      <w:rFonts w:cs="Arial"/>
                      <w:szCs w:val="20"/>
                    </w:rPr>
                  </w:pPr>
                </w:p>
                <w:p w:rsidR="009F3041" w:rsidRDefault="009F3041"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lastRenderedPageBreak/>
                    <w:t>391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уничтожения имущества, обращенного в собственность государства </w:t>
                  </w:r>
                  <w:r w:rsidRPr="00E74ACA">
                    <w:rPr>
                      <w:rFonts w:cs="Arial"/>
                      <w:strike/>
                      <w:color w:val="FF0000"/>
                      <w:szCs w:val="20"/>
                    </w:rPr>
                    <w:t>с приложением протокола комиссии по принятию решения о направлении имущества, обращенного в собственность государства, на переработку (утилизацию), уничтожение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74ACA">
                    <w:rPr>
                      <w:rFonts w:cs="Arial"/>
                      <w:strike/>
                      <w:color w:val="FF0000"/>
                      <w:szCs w:val="20"/>
                    </w:rPr>
                    <w:t>электронный образ (</w:t>
                  </w:r>
                  <w:r>
                    <w:rPr>
                      <w:rFonts w:cs="Arial"/>
                      <w:szCs w:val="20"/>
                    </w:rPr>
                    <w:t>скан-копия</w:t>
                  </w:r>
                  <w:r w:rsidRPr="00E74ACA">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E74ACA">
                    <w:rPr>
                      <w:rFonts w:cs="Arial"/>
                      <w:strike/>
                      <w:color w:val="FF0000"/>
                      <w:szCs w:val="20"/>
                    </w:rPr>
                    <w:t>следующего</w:t>
                  </w:r>
                  <w:r>
                    <w:rPr>
                      <w:rFonts w:cs="Arial"/>
                      <w:szCs w:val="20"/>
                    </w:rPr>
                    <w:t xml:space="preserve"> рабочего дня </w:t>
                  </w:r>
                  <w:r w:rsidRPr="00E74ACA">
                    <w:rPr>
                      <w:rFonts w:cs="Arial"/>
                      <w:strike/>
                      <w:color w:val="FF0000"/>
                      <w:szCs w:val="20"/>
                    </w:rPr>
                    <w:t>со дня</w:t>
                  </w:r>
                  <w:r>
                    <w:rPr>
                      <w:rFonts w:cs="Arial"/>
                      <w:szCs w:val="20"/>
                    </w:rPr>
                    <w:t xml:space="preserve">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E74ACA">
                    <w:rPr>
                      <w:rFonts w:cs="Arial"/>
                      <w:strike/>
                      <w:color w:val="FF0000"/>
                      <w:szCs w:val="20"/>
                    </w:rPr>
                    <w:t>следующего</w:t>
                  </w:r>
                  <w:r>
                    <w:rPr>
                      <w:rFonts w:cs="Arial"/>
                      <w:szCs w:val="20"/>
                    </w:rPr>
                    <w:t xml:space="preserve"> рабочего дня </w:t>
                  </w:r>
                  <w:r w:rsidRPr="00E74ACA">
                    <w:rPr>
                      <w:rFonts w:cs="Arial"/>
                      <w:strike/>
                      <w:color w:val="FF0000"/>
                      <w:szCs w:val="20"/>
                    </w:rPr>
                    <w:t>со дня после</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74ACA">
                    <w:rPr>
                      <w:rFonts w:cs="Arial"/>
                      <w:strike/>
                      <w:color w:val="FF0000"/>
                      <w:szCs w:val="20"/>
                    </w:rPr>
                    <w:t>Журналах</w:t>
                  </w:r>
                  <w:r>
                    <w:rPr>
                      <w:rFonts w:cs="Arial"/>
                      <w:szCs w:val="20"/>
                    </w:rPr>
                    <w:t xml:space="preserve"> операций (код формы по ОКУД </w:t>
                  </w:r>
                  <w:r w:rsidRPr="00E74ACA">
                    <w:rPr>
                      <w:rFonts w:cs="Arial"/>
                      <w:strike/>
                      <w:color w:val="FF0000"/>
                      <w:szCs w:val="20"/>
                    </w:rPr>
                    <w:t>0504071</w:t>
                  </w:r>
                  <w:r>
                    <w:rPr>
                      <w:rFonts w:cs="Arial"/>
                      <w:szCs w:val="20"/>
                    </w:rPr>
                    <w:t>)</w:t>
                  </w:r>
                  <w:r w:rsidRPr="00E74ACA">
                    <w:rPr>
                      <w:rFonts w:cs="Arial"/>
                      <w:strike/>
                      <w:color w:val="FF0000"/>
                      <w:szCs w:val="20"/>
                    </w:rPr>
                    <w:t>, установленных правилами организации и ведения бюджетного учета или отражения в соответствующем регистре бухгалтерского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392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74ACA">
                    <w:rPr>
                      <w:rFonts w:cs="Arial"/>
                      <w:strike/>
                      <w:color w:val="FF0000"/>
                      <w:szCs w:val="20"/>
                    </w:rPr>
                    <w:t>Первичный учетный документ</w:t>
                  </w:r>
                  <w:r>
                    <w:rPr>
                      <w:rFonts w:cs="Arial"/>
                      <w:szCs w:val="20"/>
                    </w:rPr>
                    <w:t xml:space="preserve"> об оценке имущества, обращенного в собственность государства, как вторичного сырья при направлении имущества на переработку (утилизацию) (</w:t>
                  </w:r>
                  <w:r w:rsidRPr="00E74ACA">
                    <w:rPr>
                      <w:rFonts w:cs="Arial"/>
                      <w:strike/>
                      <w:color w:val="FF0000"/>
                      <w:szCs w:val="20"/>
                    </w:rPr>
                    <w:t>Акт</w:t>
                  </w:r>
                  <w:r>
                    <w:rPr>
                      <w:rFonts w:cs="Arial"/>
                      <w:szCs w:val="20"/>
                    </w:rPr>
                    <w:t xml:space="preserve"> оценки стоимости, экспертное заключение или иной документ)</w:t>
                  </w:r>
                </w:p>
                <w:p w:rsidR="004D2763" w:rsidRDefault="004D2763"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74ACA">
                    <w:rPr>
                      <w:rFonts w:cs="Arial"/>
                      <w:strike/>
                      <w:color w:val="FF0000"/>
                      <w:szCs w:val="20"/>
                    </w:rPr>
                    <w:t>электронный образ (</w:t>
                  </w:r>
                  <w:r>
                    <w:rPr>
                      <w:rFonts w:cs="Arial"/>
                      <w:szCs w:val="20"/>
                    </w:rPr>
                    <w:t>скан-копия</w:t>
                  </w:r>
                  <w:r w:rsidRPr="00E74ACA">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E74ACA">
                    <w:rPr>
                      <w:rFonts w:cs="Arial"/>
                      <w:strike/>
                      <w:color w:val="FF0000"/>
                      <w:szCs w:val="20"/>
                    </w:rPr>
                    <w:t>следующего</w:t>
                  </w:r>
                  <w:r>
                    <w:rPr>
                      <w:rFonts w:cs="Arial"/>
                      <w:szCs w:val="20"/>
                    </w:rPr>
                    <w:t xml:space="preserve"> рабочего дня </w:t>
                  </w:r>
                  <w:r w:rsidRPr="00E74ACA">
                    <w:rPr>
                      <w:rFonts w:cs="Arial"/>
                      <w:strike/>
                      <w:color w:val="FF0000"/>
                      <w:szCs w:val="20"/>
                    </w:rPr>
                    <w:t>со дня</w:t>
                  </w:r>
                  <w:r>
                    <w:rPr>
                      <w:rFonts w:cs="Arial"/>
                      <w:szCs w:val="20"/>
                    </w:rPr>
                    <w:t xml:space="preserve">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E74ACA">
                    <w:rPr>
                      <w:rFonts w:cs="Arial"/>
                      <w:strike/>
                      <w:color w:val="FF0000"/>
                      <w:szCs w:val="20"/>
                    </w:rPr>
                    <w:t>следующего</w:t>
                  </w:r>
                  <w:r>
                    <w:rPr>
                      <w:rFonts w:cs="Arial"/>
                      <w:szCs w:val="20"/>
                    </w:rPr>
                    <w:t xml:space="preserve"> рабочего дня </w:t>
                  </w:r>
                  <w:r w:rsidRPr="00E74ACA">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74ACA">
                    <w:rPr>
                      <w:rFonts w:cs="Arial"/>
                      <w:strike/>
                      <w:color w:val="FF0000"/>
                      <w:szCs w:val="20"/>
                    </w:rPr>
                    <w:t>Журналах</w:t>
                  </w:r>
                  <w:r>
                    <w:rPr>
                      <w:rFonts w:cs="Arial"/>
                      <w:szCs w:val="20"/>
                    </w:rPr>
                    <w:t xml:space="preserve"> операций (код формы по ОКУД 0504071)</w:t>
                  </w:r>
                  <w:r w:rsidRPr="00E74ACA">
                    <w:rPr>
                      <w:rFonts w:cs="Arial"/>
                      <w:strike/>
                      <w:color w:val="FF0000"/>
                      <w:szCs w:val="20"/>
                    </w:rPr>
                    <w:t>, установленных правилами организации и ведения бюджетного учета или отражения в соответствующем регистре бухгалтерского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393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Акт переработки (утилизации) имущества, </w:t>
                  </w:r>
                  <w:r>
                    <w:rPr>
                      <w:rFonts w:cs="Arial"/>
                      <w:szCs w:val="20"/>
                    </w:rPr>
                    <w:lastRenderedPageBreak/>
                    <w:t xml:space="preserve">обращенного в собственность государства </w:t>
                  </w:r>
                  <w:r w:rsidRPr="00E74ACA">
                    <w:rPr>
                      <w:rFonts w:cs="Arial"/>
                      <w:strike/>
                      <w:color w:val="FF0000"/>
                      <w:szCs w:val="20"/>
                    </w:rPr>
                    <w:t>с приложением протокола комиссии по принятию решения о направлении имущества, обращенного в собственность государства, на переработку (утилизацию), уничтожение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w:t>
                  </w:r>
                  <w:r>
                    <w:rPr>
                      <w:rFonts w:cs="Arial"/>
                      <w:szCs w:val="20"/>
                    </w:rPr>
                    <w:lastRenderedPageBreak/>
                    <w:t>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74ACA">
                    <w:rPr>
                      <w:rFonts w:cs="Arial"/>
                      <w:strike/>
                      <w:color w:val="FF0000"/>
                      <w:szCs w:val="20"/>
                    </w:rPr>
                    <w:lastRenderedPageBreak/>
                    <w:t xml:space="preserve">электронный образ </w:t>
                  </w:r>
                  <w:r w:rsidRPr="00E74ACA">
                    <w:rPr>
                      <w:rFonts w:cs="Arial"/>
                      <w:strike/>
                      <w:color w:val="FF0000"/>
                      <w:szCs w:val="20"/>
                    </w:rPr>
                    <w:lastRenderedPageBreak/>
                    <w:t>(</w:t>
                  </w:r>
                  <w:r>
                    <w:rPr>
                      <w:rFonts w:cs="Arial"/>
                      <w:szCs w:val="20"/>
                    </w:rPr>
                    <w:t>скан-копия</w:t>
                  </w:r>
                  <w:r w:rsidRPr="00E74ACA">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направление не позднее </w:t>
                  </w:r>
                  <w:r w:rsidRPr="006E4987">
                    <w:rPr>
                      <w:rFonts w:cs="Arial"/>
                      <w:strike/>
                      <w:color w:val="FF0000"/>
                      <w:szCs w:val="20"/>
                    </w:rPr>
                    <w:t>следующего</w:t>
                  </w:r>
                  <w:r>
                    <w:rPr>
                      <w:rFonts w:cs="Arial"/>
                      <w:szCs w:val="20"/>
                    </w:rPr>
                    <w:t xml:space="preserve"> </w:t>
                  </w:r>
                  <w:r>
                    <w:rPr>
                      <w:rFonts w:cs="Arial"/>
                      <w:szCs w:val="20"/>
                    </w:rPr>
                    <w:lastRenderedPageBreak/>
                    <w:t xml:space="preserve">дня </w:t>
                  </w:r>
                  <w:r w:rsidRPr="006E4987">
                    <w:rPr>
                      <w:rFonts w:cs="Arial"/>
                      <w:strike/>
                      <w:color w:val="FF0000"/>
                      <w:szCs w:val="20"/>
                    </w:rPr>
                    <w:t>со дня</w:t>
                  </w:r>
                  <w:r>
                    <w:rPr>
                      <w:rFonts w:cs="Arial"/>
                      <w:szCs w:val="20"/>
                    </w:rPr>
                    <w:t xml:space="preserve">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w:t>
                  </w:r>
                  <w:r>
                    <w:rPr>
                      <w:rFonts w:cs="Arial"/>
                      <w:szCs w:val="20"/>
                    </w:rPr>
                    <w:lastRenderedPageBreak/>
                    <w:t>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6E4987">
                    <w:rPr>
                      <w:rFonts w:cs="Arial"/>
                      <w:strike/>
                      <w:color w:val="FF0000"/>
                      <w:szCs w:val="20"/>
                    </w:rPr>
                    <w:t>следующего</w:t>
                  </w:r>
                  <w:r>
                    <w:rPr>
                      <w:rFonts w:cs="Arial"/>
                      <w:szCs w:val="20"/>
                    </w:rPr>
                    <w:t xml:space="preserve"> рабочего дня </w:t>
                  </w:r>
                  <w:r w:rsidRPr="006E4987">
                    <w:rPr>
                      <w:rFonts w:cs="Arial"/>
                      <w:strike/>
                      <w:color w:val="FF0000"/>
                      <w:szCs w:val="20"/>
                    </w:rPr>
                    <w:lastRenderedPageBreak/>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хозяйственно</w:t>
                  </w:r>
                  <w:r>
                    <w:rPr>
                      <w:rFonts w:cs="Arial"/>
                      <w:szCs w:val="20"/>
                    </w:rPr>
                    <w:lastRenderedPageBreak/>
                    <w:t>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6E4987">
                    <w:rPr>
                      <w:rFonts w:cs="Arial"/>
                      <w:strike/>
                      <w:color w:val="FF0000"/>
                      <w:szCs w:val="20"/>
                    </w:rPr>
                    <w:t>Журналах</w:t>
                  </w:r>
                  <w:r>
                    <w:rPr>
                      <w:rFonts w:cs="Arial"/>
                      <w:szCs w:val="20"/>
                    </w:rPr>
                    <w:t xml:space="preserve"> операций (код </w:t>
                  </w:r>
                  <w:r>
                    <w:rPr>
                      <w:rFonts w:cs="Arial"/>
                      <w:szCs w:val="20"/>
                    </w:rPr>
                    <w:lastRenderedPageBreak/>
                    <w:t xml:space="preserve">формы по ОКУД </w:t>
                  </w:r>
                  <w:r w:rsidRPr="006E4987">
                    <w:rPr>
                      <w:rFonts w:cs="Arial"/>
                      <w:strike/>
                      <w:color w:val="FF0000"/>
                      <w:szCs w:val="20"/>
                    </w:rPr>
                    <w:t>0504071</w:t>
                  </w:r>
                  <w:r>
                    <w:rPr>
                      <w:rFonts w:cs="Arial"/>
                      <w:szCs w:val="20"/>
                    </w:rPr>
                    <w:t>)</w:t>
                  </w:r>
                  <w:r w:rsidRPr="006E4987">
                    <w:rPr>
                      <w:rFonts w:cs="Arial"/>
                      <w:strike/>
                      <w:color w:val="FF0000"/>
                      <w:szCs w:val="20"/>
                    </w:rPr>
                    <w:t>, установленных правилами организации и ведения бюджетного учета или отражения в соответствующем регистре бухгалтерского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lastRenderedPageBreak/>
                    <w:t>394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Первичный учетный документ, подтверждающий, что отобранные с целью проведения экспертиз образцы (пробы) имущества, обращенного в собственность государства, израсходованы или приведены в непригодное для дальнейшей реализации состояние</w:t>
                  </w:r>
                </w:p>
                <w:p w:rsidR="004D2763" w:rsidRDefault="004D2763" w:rsidP="00FB0319">
                  <w:pPr>
                    <w:autoSpaceDE w:val="0"/>
                    <w:autoSpaceDN w:val="0"/>
                    <w:adjustRightInd w:val="0"/>
                    <w:spacing w:after="1" w:line="200" w:lineRule="atLeast"/>
                    <w:rPr>
                      <w:rFonts w:cs="Arial"/>
                      <w:szCs w:val="20"/>
                    </w:rPr>
                  </w:pPr>
                </w:p>
                <w:p w:rsidR="004D2763" w:rsidRDefault="004D2763" w:rsidP="00FB0319">
                  <w:pPr>
                    <w:autoSpaceDE w:val="0"/>
                    <w:autoSpaceDN w:val="0"/>
                    <w:adjustRightInd w:val="0"/>
                    <w:spacing w:after="1" w:line="200" w:lineRule="atLeast"/>
                    <w:rPr>
                      <w:rFonts w:cs="Arial"/>
                      <w:szCs w:val="20"/>
                    </w:rPr>
                  </w:pPr>
                </w:p>
                <w:p w:rsidR="004D2763" w:rsidRDefault="004D2763"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t>электронный образ (</w:t>
                  </w:r>
                  <w:r>
                    <w:rPr>
                      <w:rFonts w:cs="Arial"/>
                      <w:szCs w:val="20"/>
                    </w:rPr>
                    <w:t>скан-копия</w:t>
                  </w:r>
                  <w:r w:rsidRPr="006E4987">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6E4987">
                    <w:rPr>
                      <w:rFonts w:cs="Arial"/>
                      <w:strike/>
                      <w:color w:val="FF0000"/>
                      <w:szCs w:val="20"/>
                    </w:rPr>
                    <w:t>следующего</w:t>
                  </w:r>
                  <w:r>
                    <w:rPr>
                      <w:rFonts w:cs="Arial"/>
                      <w:szCs w:val="20"/>
                    </w:rPr>
                    <w:t xml:space="preserve"> рабочего дня </w:t>
                  </w:r>
                  <w:r w:rsidRPr="006E4987">
                    <w:rPr>
                      <w:rFonts w:cs="Arial"/>
                      <w:strike/>
                      <w:color w:val="FF0000"/>
                      <w:szCs w:val="20"/>
                    </w:rPr>
                    <w:t>со дня</w:t>
                  </w:r>
                  <w:r>
                    <w:rPr>
                      <w:rFonts w:cs="Arial"/>
                      <w:szCs w:val="20"/>
                    </w:rPr>
                    <w:t xml:space="preserve">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6E4987">
                    <w:rPr>
                      <w:rFonts w:cs="Arial"/>
                      <w:strike/>
                      <w:color w:val="FF0000"/>
                      <w:szCs w:val="20"/>
                    </w:rPr>
                    <w:t>следующего</w:t>
                  </w:r>
                  <w:r>
                    <w:rPr>
                      <w:rFonts w:cs="Arial"/>
                      <w:szCs w:val="20"/>
                    </w:rPr>
                    <w:t xml:space="preserve"> рабочего дня </w:t>
                  </w:r>
                  <w:r w:rsidRPr="006E4987">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E4987">
                    <w:rPr>
                      <w:rFonts w:cs="Arial"/>
                      <w:strike/>
                      <w:color w:val="FF0000"/>
                      <w:szCs w:val="20"/>
                    </w:rPr>
                    <w:t>Журналах</w:t>
                  </w:r>
                  <w:r>
                    <w:rPr>
                      <w:rFonts w:cs="Arial"/>
                      <w:szCs w:val="20"/>
                    </w:rPr>
                    <w:t xml:space="preserve"> операций (код формы по ОКУД 0504071)</w:t>
                  </w:r>
                  <w:r w:rsidRPr="006E4987">
                    <w:rPr>
                      <w:rFonts w:cs="Arial"/>
                      <w:strike/>
                      <w:color w:val="FF0000"/>
                      <w:szCs w:val="20"/>
                    </w:rPr>
                    <w:t>, установленных правилами организации и ведения бюджетного учета или отражения в соответствующем регистре бухгалтерского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t>395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t>Первичный учетный документ</w:t>
                  </w:r>
                  <w:r>
                    <w:rPr>
                      <w:rFonts w:cs="Arial"/>
                      <w:szCs w:val="20"/>
                    </w:rPr>
                    <w:t xml:space="preserve"> об оценке стоимости имущества, обращенного в собственность государства, в том числе в качестве годных остатков при направлении на реализацию (акт оценки стоимости, экспертное заключение или иной документ)</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t>электронный образ (</w:t>
                  </w:r>
                  <w:r>
                    <w:rPr>
                      <w:rFonts w:cs="Arial"/>
                      <w:szCs w:val="20"/>
                    </w:rPr>
                    <w:t>скан-копия</w:t>
                  </w:r>
                  <w:r w:rsidRPr="006E4987">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6E4987">
                    <w:rPr>
                      <w:rFonts w:cs="Arial"/>
                      <w:strike/>
                      <w:color w:val="FF0000"/>
                      <w:szCs w:val="20"/>
                    </w:rPr>
                    <w:t>следующего</w:t>
                  </w:r>
                  <w:r>
                    <w:rPr>
                      <w:rFonts w:cs="Arial"/>
                      <w:szCs w:val="20"/>
                    </w:rPr>
                    <w:t xml:space="preserve"> рабочего дня </w:t>
                  </w:r>
                  <w:r w:rsidRPr="006E4987">
                    <w:rPr>
                      <w:rFonts w:cs="Arial"/>
                      <w:strike/>
                      <w:color w:val="FF0000"/>
                      <w:szCs w:val="20"/>
                    </w:rPr>
                    <w:t>после</w:t>
                  </w:r>
                  <w:r>
                    <w:rPr>
                      <w:rFonts w:cs="Arial"/>
                      <w:szCs w:val="20"/>
                    </w:rPr>
                    <w:t xml:space="preserve">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6E4987">
                    <w:rPr>
                      <w:rFonts w:cs="Arial"/>
                      <w:strike/>
                      <w:color w:val="FF0000"/>
                      <w:szCs w:val="20"/>
                    </w:rPr>
                    <w:t>следующего</w:t>
                  </w:r>
                  <w:r>
                    <w:rPr>
                      <w:rFonts w:cs="Arial"/>
                      <w:szCs w:val="20"/>
                    </w:rPr>
                    <w:t xml:space="preserve"> рабочего дня </w:t>
                  </w:r>
                  <w:r w:rsidRPr="006E4987">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E4987">
                    <w:rPr>
                      <w:rFonts w:cs="Arial"/>
                      <w:strike/>
                      <w:color w:val="FF0000"/>
                      <w:szCs w:val="20"/>
                    </w:rPr>
                    <w:t>Журналах</w:t>
                  </w:r>
                  <w:r>
                    <w:rPr>
                      <w:rFonts w:cs="Arial"/>
                      <w:szCs w:val="20"/>
                    </w:rPr>
                    <w:t xml:space="preserve"> операций (код формы по ОКУД 0504071)</w:t>
                  </w:r>
                  <w:r w:rsidRPr="006E4987">
                    <w:rPr>
                      <w:rFonts w:cs="Arial"/>
                      <w:strike/>
                      <w:color w:val="FF0000"/>
                      <w:szCs w:val="20"/>
                    </w:rPr>
                    <w:t>, установленных правилами организации и ведения бюджетного учета или отражения в соответствующем регистре бухгалтерского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322DE">
                    <w:rPr>
                      <w:rFonts w:cs="Arial"/>
                      <w:strike/>
                      <w:color w:val="FF0000"/>
                      <w:szCs w:val="20"/>
                    </w:rPr>
                    <w:lastRenderedPageBreak/>
                    <w:t>396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D2763">
                    <w:rPr>
                      <w:rFonts w:cs="Arial"/>
                      <w:strike/>
                      <w:color w:val="FF0000"/>
                      <w:szCs w:val="20"/>
                    </w:rPr>
                    <w:t>Сводные реестры принятого к бухгалтерскому учету имущества, обращенного в собственность государства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D2763">
                    <w:rPr>
                      <w:rFonts w:cs="Arial"/>
                      <w:strike/>
                      <w:color w:val="FF0000"/>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D2763">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D2763">
                    <w:rPr>
                      <w:rFonts w:cs="Arial"/>
                      <w:strike/>
                      <w:color w:val="FF0000"/>
                      <w:szCs w:val="20"/>
                    </w:rPr>
                    <w:t>не позднее 3 (третьего) рабочего дня, следующего за отчетным месяцем</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D2763">
                    <w:rPr>
                      <w:rFonts w:cs="Arial"/>
                      <w:strike/>
                      <w:color w:val="FF0000"/>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D2763">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D2763">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D2763">
                    <w:rPr>
                      <w:rFonts w:cs="Arial"/>
                      <w:strike/>
                      <w:color w:val="FF0000"/>
                      <w:szCs w:val="20"/>
                    </w:rPr>
                    <w:t>для корректировки субъектом централизованного учета данных о первоначальной стоимости, обращенного в собственность государства имущества в оперативном учете</w:t>
                  </w: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4D2763">
                  <w:pPr>
                    <w:autoSpaceDE w:val="0"/>
                    <w:autoSpaceDN w:val="0"/>
                    <w:adjustRightInd w:val="0"/>
                    <w:spacing w:after="1" w:line="200" w:lineRule="atLeast"/>
                    <w:rPr>
                      <w:rFonts w:cs="Arial"/>
                      <w:szCs w:val="20"/>
                    </w:rPr>
                  </w:pPr>
                </w:p>
                <w:p w:rsidR="004D2763" w:rsidRDefault="004D2763" w:rsidP="00FB0319">
                  <w:pPr>
                    <w:autoSpaceDE w:val="0"/>
                    <w:autoSpaceDN w:val="0"/>
                    <w:adjustRightInd w:val="0"/>
                    <w:spacing w:after="1" w:line="200" w:lineRule="atLeast"/>
                    <w:rPr>
                      <w:rFonts w:cs="Arial"/>
                      <w:szCs w:val="20"/>
                    </w:rPr>
                  </w:pPr>
                </w:p>
                <w:p w:rsidR="004D2763" w:rsidRDefault="004D2763" w:rsidP="00FB0319">
                  <w:pPr>
                    <w:autoSpaceDE w:val="0"/>
                    <w:autoSpaceDN w:val="0"/>
                    <w:adjustRightInd w:val="0"/>
                    <w:spacing w:after="1" w:line="200" w:lineRule="atLeast"/>
                    <w:rPr>
                      <w:rFonts w:cs="Arial"/>
                      <w:szCs w:val="20"/>
                    </w:rPr>
                  </w:pP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37" w:name="Р1_23"/>
                  <w:bookmarkEnd w:id="37"/>
                  <w:r>
                    <w:rPr>
                      <w:rFonts w:cs="Arial"/>
                      <w:szCs w:val="20"/>
                    </w:rPr>
                    <w:lastRenderedPageBreak/>
                    <w:t>21. Учет имущества со специальными режимами обращения. Учет приватизационных сделок, реализации арестованного и иного имущества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t>397</w:t>
                  </w:r>
                </w:p>
              </w:tc>
              <w:tc>
                <w:tcPr>
                  <w:tcW w:w="1701" w:type="dxa"/>
                  <w:tcBorders>
                    <w:top w:val="single" w:sz="4" w:space="0" w:color="auto"/>
                    <w:left w:val="single" w:sz="4" w:space="0" w:color="auto"/>
                    <w:bottom w:val="single" w:sz="4" w:space="0" w:color="auto"/>
                    <w:right w:val="single" w:sz="4" w:space="0" w:color="auto"/>
                  </w:tcBorders>
                </w:tcPr>
                <w:p w:rsidR="00543037" w:rsidRDefault="00C278D1" w:rsidP="00543037">
                  <w:pPr>
                    <w:autoSpaceDE w:val="0"/>
                    <w:autoSpaceDN w:val="0"/>
                    <w:adjustRightInd w:val="0"/>
                    <w:spacing w:after="1" w:line="200" w:lineRule="atLeast"/>
                    <w:rPr>
                      <w:rFonts w:cs="Arial"/>
                      <w:szCs w:val="20"/>
                    </w:rPr>
                  </w:pPr>
                  <w:r>
                    <w:rPr>
                      <w:rFonts w:cs="Arial"/>
                      <w:szCs w:val="20"/>
                    </w:rPr>
                    <w:t>Первичные учетные документы, подтверждающие передачу имущества в субъект централизованного учета для распоряжения: Акт приема-передачи арестованного имущества на реализацию с приложением копии постановления судебного пристава-исполнителя о передаче имущества на реализацию, правоустанавливающих и подтверждающи</w:t>
                  </w:r>
                  <w:r>
                    <w:rPr>
                      <w:rFonts w:cs="Arial"/>
                      <w:szCs w:val="20"/>
                    </w:rPr>
                    <w:lastRenderedPageBreak/>
                    <w:t>х право документов, заверенных копий процессуальных документов и иных документов, характеризующих имущество; решение Росимущества о реализации высвобождаемого недвижимого военного имущества с утвержденным перечнем указанного имущества; Акт приема-передачи изъятых вещей с приложением распоряжения таможенного органа о передаче на реализацию изъятых вещей; Акт приема-передачи вещественных доказательств</w:t>
                  </w:r>
                  <w:r w:rsidRPr="00543037">
                    <w:rPr>
                      <w:rFonts w:cs="Arial"/>
                      <w:strike/>
                      <w:color w:val="FF0000"/>
                      <w:szCs w:val="20"/>
                    </w:rPr>
                    <w:t>;</w:t>
                  </w:r>
                  <w:r>
                    <w:rPr>
                      <w:rFonts w:cs="Arial"/>
                      <w:szCs w:val="20"/>
                    </w:rPr>
                    <w:t xml:space="preserve"> и</w:t>
                  </w:r>
                  <w:r w:rsidRPr="00543037">
                    <w:rPr>
                      <w:rFonts w:cs="Arial"/>
                      <w:strike/>
                      <w:color w:val="FF0000"/>
                      <w:szCs w:val="20"/>
                    </w:rPr>
                    <w:t>/или</w:t>
                  </w:r>
                  <w:r>
                    <w:rPr>
                      <w:rFonts w:cs="Arial"/>
                      <w:szCs w:val="20"/>
                    </w:rPr>
                    <w:t xml:space="preserve"> иные документы</w:t>
                  </w:r>
                </w:p>
                <w:p w:rsidR="00543037" w:rsidRDefault="00543037" w:rsidP="00543037">
                  <w:pPr>
                    <w:autoSpaceDE w:val="0"/>
                    <w:autoSpaceDN w:val="0"/>
                    <w:adjustRightInd w:val="0"/>
                    <w:spacing w:after="1" w:line="200" w:lineRule="atLeast"/>
                    <w:rPr>
                      <w:rFonts w:cs="Arial"/>
                      <w:szCs w:val="20"/>
                    </w:rPr>
                  </w:pPr>
                </w:p>
                <w:p w:rsidR="00543037" w:rsidRDefault="00543037" w:rsidP="00543037">
                  <w:pPr>
                    <w:autoSpaceDE w:val="0"/>
                    <w:autoSpaceDN w:val="0"/>
                    <w:adjustRightInd w:val="0"/>
                    <w:spacing w:after="1" w:line="200" w:lineRule="atLeast"/>
                    <w:rPr>
                      <w:rFonts w:cs="Arial"/>
                      <w:szCs w:val="20"/>
                    </w:rPr>
                  </w:pPr>
                </w:p>
                <w:p w:rsidR="00543037" w:rsidRDefault="00543037" w:rsidP="00543037">
                  <w:pPr>
                    <w:autoSpaceDE w:val="0"/>
                    <w:autoSpaceDN w:val="0"/>
                    <w:adjustRightInd w:val="0"/>
                    <w:spacing w:after="1" w:line="200" w:lineRule="atLeast"/>
                    <w:rPr>
                      <w:rFonts w:cs="Arial"/>
                      <w:szCs w:val="20"/>
                    </w:rPr>
                  </w:pPr>
                </w:p>
                <w:p w:rsidR="00543037" w:rsidRDefault="00543037" w:rsidP="00543037">
                  <w:pPr>
                    <w:autoSpaceDE w:val="0"/>
                    <w:autoSpaceDN w:val="0"/>
                    <w:adjustRightInd w:val="0"/>
                    <w:spacing w:after="1" w:line="200" w:lineRule="atLeast"/>
                    <w:rPr>
                      <w:rFonts w:cs="Arial"/>
                      <w:szCs w:val="20"/>
                    </w:rPr>
                  </w:pPr>
                </w:p>
                <w:p w:rsidR="00543037" w:rsidRDefault="00543037" w:rsidP="00543037">
                  <w:pPr>
                    <w:autoSpaceDE w:val="0"/>
                    <w:autoSpaceDN w:val="0"/>
                    <w:adjustRightInd w:val="0"/>
                    <w:spacing w:after="1" w:line="200" w:lineRule="atLeast"/>
                    <w:rPr>
                      <w:rFonts w:cs="Arial"/>
                      <w:szCs w:val="20"/>
                    </w:rPr>
                  </w:pPr>
                </w:p>
                <w:p w:rsidR="00543037" w:rsidRDefault="00543037" w:rsidP="00543037">
                  <w:pPr>
                    <w:autoSpaceDE w:val="0"/>
                    <w:autoSpaceDN w:val="0"/>
                    <w:adjustRightInd w:val="0"/>
                    <w:spacing w:after="1" w:line="200" w:lineRule="atLeast"/>
                    <w:rPr>
                      <w:rFonts w:cs="Arial"/>
                      <w:szCs w:val="20"/>
                    </w:rPr>
                  </w:pPr>
                </w:p>
                <w:p w:rsidR="00C278D1" w:rsidRDefault="00C278D1" w:rsidP="00543037">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037">
                    <w:rPr>
                      <w:rFonts w:cs="Arial"/>
                      <w:strike/>
                      <w:color w:val="FF0000"/>
                      <w:szCs w:val="20"/>
                    </w:rPr>
                    <w:t>электронный образ (</w:t>
                  </w:r>
                  <w:r>
                    <w:rPr>
                      <w:rFonts w:cs="Arial"/>
                      <w:szCs w:val="20"/>
                    </w:rPr>
                    <w:t>скан-копия</w:t>
                  </w:r>
                  <w:r w:rsidRPr="00543037">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543037">
                    <w:rPr>
                      <w:rFonts w:cs="Arial"/>
                      <w:strike/>
                      <w:color w:val="FF0000"/>
                      <w:szCs w:val="20"/>
                    </w:rPr>
                    <w:t>следующего</w:t>
                  </w:r>
                  <w:r>
                    <w:rPr>
                      <w:rFonts w:cs="Arial"/>
                      <w:szCs w:val="20"/>
                    </w:rPr>
                    <w:t xml:space="preserve"> рабочего дня </w:t>
                  </w:r>
                  <w:r w:rsidRPr="00543037">
                    <w:rPr>
                      <w:rFonts w:cs="Arial"/>
                      <w:strike/>
                      <w:color w:val="FF0000"/>
                      <w:szCs w:val="20"/>
                    </w:rPr>
                    <w:t>со дня</w:t>
                  </w:r>
                  <w:r>
                    <w:rPr>
                      <w:rFonts w:cs="Arial"/>
                      <w:szCs w:val="20"/>
                    </w:rPr>
                    <w:t xml:space="preserve"> получения комплекта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037">
                    <w:rPr>
                      <w:rFonts w:cs="Arial"/>
                      <w:strike/>
                      <w:color w:val="FF0000"/>
                      <w:szCs w:val="20"/>
                    </w:rPr>
                    <w:t>руководитель (уполномоченное</w:t>
                  </w:r>
                  <w:r>
                    <w:rPr>
                      <w:rFonts w:cs="Arial"/>
                      <w:szCs w:val="20"/>
                    </w:rPr>
                    <w:t xml:space="preserve"> лицо</w:t>
                  </w:r>
                  <w:r w:rsidRPr="00543037">
                    <w:rPr>
                      <w:rFonts w:cs="Arial"/>
                      <w:strike/>
                      <w:color w:val="FF0000"/>
                      <w:szCs w:val="20"/>
                    </w:rPr>
                    <w:t>)</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543037">
                    <w:rPr>
                      <w:rFonts w:cs="Arial"/>
                      <w:strike/>
                      <w:color w:val="FF0000"/>
                      <w:szCs w:val="20"/>
                    </w:rPr>
                    <w:t>следующего</w:t>
                  </w:r>
                  <w:r>
                    <w:rPr>
                      <w:rFonts w:cs="Arial"/>
                      <w:szCs w:val="20"/>
                    </w:rPr>
                    <w:t xml:space="preserve"> рабочего дня </w:t>
                  </w:r>
                  <w:r w:rsidRPr="00543037">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543037">
                    <w:rPr>
                      <w:rFonts w:cs="Arial"/>
                      <w:strike/>
                      <w:color w:val="FF0000"/>
                      <w:szCs w:val="20"/>
                    </w:rPr>
                    <w:t>соответствующем регистре бухгалтерского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t>398</w:t>
                  </w:r>
                </w:p>
              </w:tc>
              <w:tc>
                <w:tcPr>
                  <w:tcW w:w="1701" w:type="dxa"/>
                  <w:tcBorders>
                    <w:top w:val="single" w:sz="4" w:space="0" w:color="auto"/>
                    <w:left w:val="single" w:sz="4" w:space="0" w:color="auto"/>
                    <w:bottom w:val="single" w:sz="4" w:space="0" w:color="auto"/>
                    <w:right w:val="single" w:sz="4" w:space="0" w:color="auto"/>
                  </w:tcBorders>
                </w:tcPr>
                <w:p w:rsidR="00543037" w:rsidRDefault="00C278D1" w:rsidP="00543037">
                  <w:pPr>
                    <w:autoSpaceDE w:val="0"/>
                    <w:autoSpaceDN w:val="0"/>
                    <w:adjustRightInd w:val="0"/>
                    <w:spacing w:after="1" w:line="200" w:lineRule="atLeast"/>
                    <w:rPr>
                      <w:rFonts w:cs="Arial"/>
                      <w:szCs w:val="20"/>
                    </w:rPr>
                  </w:pPr>
                  <w:r>
                    <w:rPr>
                      <w:rFonts w:cs="Arial"/>
                      <w:szCs w:val="20"/>
                    </w:rPr>
                    <w:t xml:space="preserve">Первичные учетные документы, подтверждающие выбытие имущества, полученного субъектом централизованного учета для распоряжения: Акт приема-передачи арестованного имущества при возврате </w:t>
                  </w:r>
                  <w:r>
                    <w:rPr>
                      <w:rFonts w:cs="Arial"/>
                      <w:szCs w:val="20"/>
                    </w:rPr>
                    <w:lastRenderedPageBreak/>
                    <w:t>имущества в территориальный орган Федеральной службы судебных приставов (в случае вынесения Постановления судебного пристава-исполнителя об отзыве арестованного имущества с реализации); Акт утилизации, Акт уничтожения, Акт приема-передачи высвобождаемого недвижимого военного имущества в собственность субъектов Российской Федерации и (или) в муниципальную собственность; Акт списания высвобождаемого недвижимого военного имущества и иные документы</w:t>
                  </w:r>
                </w:p>
                <w:p w:rsidR="00543037" w:rsidRDefault="00543037" w:rsidP="00543037">
                  <w:pPr>
                    <w:autoSpaceDE w:val="0"/>
                    <w:autoSpaceDN w:val="0"/>
                    <w:adjustRightInd w:val="0"/>
                    <w:spacing w:after="1" w:line="200" w:lineRule="atLeast"/>
                    <w:rPr>
                      <w:rFonts w:cs="Arial"/>
                      <w:szCs w:val="20"/>
                    </w:rPr>
                  </w:pPr>
                </w:p>
                <w:p w:rsidR="00543037" w:rsidRDefault="00543037" w:rsidP="00543037">
                  <w:pPr>
                    <w:autoSpaceDE w:val="0"/>
                    <w:autoSpaceDN w:val="0"/>
                    <w:adjustRightInd w:val="0"/>
                    <w:spacing w:after="1" w:line="200" w:lineRule="atLeast"/>
                    <w:rPr>
                      <w:rFonts w:cs="Arial"/>
                      <w:szCs w:val="20"/>
                    </w:rPr>
                  </w:pPr>
                </w:p>
                <w:p w:rsidR="00543037" w:rsidRDefault="00543037" w:rsidP="00543037">
                  <w:pPr>
                    <w:autoSpaceDE w:val="0"/>
                    <w:autoSpaceDN w:val="0"/>
                    <w:adjustRightInd w:val="0"/>
                    <w:spacing w:after="1" w:line="200" w:lineRule="atLeast"/>
                    <w:rPr>
                      <w:rFonts w:cs="Arial"/>
                      <w:szCs w:val="20"/>
                    </w:rPr>
                  </w:pPr>
                </w:p>
                <w:p w:rsidR="00543037" w:rsidRDefault="00543037" w:rsidP="00543037">
                  <w:pPr>
                    <w:autoSpaceDE w:val="0"/>
                    <w:autoSpaceDN w:val="0"/>
                    <w:adjustRightInd w:val="0"/>
                    <w:spacing w:after="1" w:line="200" w:lineRule="atLeast"/>
                    <w:rPr>
                      <w:rFonts w:cs="Arial"/>
                      <w:szCs w:val="20"/>
                    </w:rPr>
                  </w:pPr>
                </w:p>
                <w:p w:rsidR="00543037" w:rsidRDefault="00543037" w:rsidP="00543037">
                  <w:pPr>
                    <w:autoSpaceDE w:val="0"/>
                    <w:autoSpaceDN w:val="0"/>
                    <w:adjustRightInd w:val="0"/>
                    <w:spacing w:after="1" w:line="200" w:lineRule="atLeast"/>
                    <w:rPr>
                      <w:rFonts w:cs="Arial"/>
                      <w:szCs w:val="20"/>
                    </w:rPr>
                  </w:pPr>
                </w:p>
                <w:p w:rsidR="00543037" w:rsidRDefault="00543037" w:rsidP="00543037">
                  <w:pPr>
                    <w:autoSpaceDE w:val="0"/>
                    <w:autoSpaceDN w:val="0"/>
                    <w:adjustRightInd w:val="0"/>
                    <w:spacing w:after="1" w:line="200" w:lineRule="atLeast"/>
                    <w:rPr>
                      <w:rFonts w:cs="Arial"/>
                      <w:szCs w:val="20"/>
                    </w:rPr>
                  </w:pPr>
                </w:p>
                <w:p w:rsidR="00543037" w:rsidRDefault="00543037" w:rsidP="00543037">
                  <w:pPr>
                    <w:autoSpaceDE w:val="0"/>
                    <w:autoSpaceDN w:val="0"/>
                    <w:adjustRightInd w:val="0"/>
                    <w:spacing w:after="1" w:line="200" w:lineRule="atLeast"/>
                    <w:rPr>
                      <w:rFonts w:cs="Arial"/>
                      <w:szCs w:val="20"/>
                    </w:rPr>
                  </w:pPr>
                </w:p>
                <w:p w:rsidR="00C278D1" w:rsidRDefault="00C278D1" w:rsidP="00543037">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037">
                    <w:rPr>
                      <w:rFonts w:cs="Arial"/>
                      <w:strike/>
                      <w:color w:val="FF0000"/>
                      <w:szCs w:val="20"/>
                    </w:rPr>
                    <w:t>электронный образ (</w:t>
                  </w:r>
                  <w:r>
                    <w:rPr>
                      <w:rFonts w:cs="Arial"/>
                      <w:szCs w:val="20"/>
                    </w:rPr>
                    <w:t>скан-копия</w:t>
                  </w:r>
                  <w:r w:rsidRPr="00543037">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543037">
                    <w:rPr>
                      <w:rFonts w:cs="Arial"/>
                      <w:strike/>
                      <w:color w:val="FF0000"/>
                      <w:szCs w:val="20"/>
                    </w:rPr>
                    <w:t>следующего</w:t>
                  </w:r>
                  <w:r>
                    <w:rPr>
                      <w:rFonts w:cs="Arial"/>
                      <w:szCs w:val="20"/>
                    </w:rPr>
                    <w:t xml:space="preserve"> рабочего дня </w:t>
                  </w:r>
                  <w:r w:rsidRPr="00543037">
                    <w:rPr>
                      <w:rFonts w:cs="Arial"/>
                      <w:strike/>
                      <w:color w:val="FF0000"/>
                      <w:szCs w:val="20"/>
                    </w:rPr>
                    <w:t>со дня</w:t>
                  </w:r>
                  <w:r>
                    <w:rPr>
                      <w:rFonts w:cs="Arial"/>
                      <w:szCs w:val="20"/>
                    </w:rPr>
                    <w:t xml:space="preserve"> получения </w:t>
                  </w:r>
                  <w:r w:rsidRPr="00543037">
                    <w:rPr>
                      <w:rFonts w:cs="Arial"/>
                      <w:strike/>
                      <w:color w:val="FF0000"/>
                      <w:szCs w:val="20"/>
                    </w:rPr>
                    <w:t>подписанного</w:t>
                  </w:r>
                  <w:r>
                    <w:rPr>
                      <w:rFonts w:cs="Arial"/>
                      <w:szCs w:val="20"/>
                    </w:rPr>
                    <w:t xml:space="preserve"> принимающей </w:t>
                  </w:r>
                  <w:r w:rsidRPr="00543037">
                    <w:rPr>
                      <w:rFonts w:cs="Arial"/>
                      <w:strike/>
                      <w:color w:val="FF0000"/>
                      <w:szCs w:val="20"/>
                    </w:rPr>
                    <w:t>стороной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037">
                    <w:rPr>
                      <w:rFonts w:cs="Arial"/>
                      <w:strike/>
                      <w:color w:val="FF0000"/>
                      <w:szCs w:val="20"/>
                    </w:rPr>
                    <w:t>руководитель (уполномоченное</w:t>
                  </w:r>
                  <w:r>
                    <w:rPr>
                      <w:rFonts w:cs="Arial"/>
                      <w:szCs w:val="20"/>
                    </w:rPr>
                    <w:t xml:space="preserve"> лицо</w:t>
                  </w:r>
                  <w:r w:rsidRPr="00543037">
                    <w:rPr>
                      <w:rFonts w:cs="Arial"/>
                      <w:strike/>
                      <w:color w:val="FF0000"/>
                      <w:szCs w:val="20"/>
                    </w:rPr>
                    <w:t>)</w:t>
                  </w:r>
                  <w:r>
                    <w:rPr>
                      <w:rFonts w:cs="Arial"/>
                      <w:szCs w:val="20"/>
                    </w:rPr>
                    <w:t xml:space="preserve">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543037">
                    <w:rPr>
                      <w:rFonts w:cs="Arial"/>
                      <w:strike/>
                      <w:color w:val="FF0000"/>
                      <w:szCs w:val="20"/>
                    </w:rPr>
                    <w:t>следующего</w:t>
                  </w:r>
                  <w:r>
                    <w:rPr>
                      <w:rFonts w:cs="Arial"/>
                      <w:szCs w:val="20"/>
                    </w:rPr>
                    <w:t xml:space="preserve"> рабочего дня </w:t>
                  </w:r>
                  <w:r w:rsidRPr="00543037">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543037">
                    <w:rPr>
                      <w:rFonts w:cs="Arial"/>
                      <w:strike/>
                      <w:color w:val="FF0000"/>
                      <w:szCs w:val="20"/>
                    </w:rPr>
                    <w:t>соответствующем регистре бухгалтерского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t>399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037">
                    <w:rPr>
                      <w:rFonts w:cs="Arial"/>
                      <w:strike/>
                      <w:color w:val="FF0000"/>
                      <w:szCs w:val="20"/>
                    </w:rPr>
                    <w:t>Сведения</w:t>
                  </w:r>
                  <w:r>
                    <w:rPr>
                      <w:rFonts w:cs="Arial"/>
                      <w:szCs w:val="20"/>
                    </w:rPr>
                    <w:t xml:space="preserve"> о предстоящих торгах (наименование объекта торгов, сумма задатков, дата проведения торгов)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543037">
                    <w:rPr>
                      <w:rFonts w:cs="Arial"/>
                      <w:strike/>
                      <w:color w:val="FF0000"/>
                      <w:szCs w:val="20"/>
                    </w:rPr>
                    <w:t>электронный образ (</w:t>
                  </w:r>
                  <w:r>
                    <w:rPr>
                      <w:rFonts w:cs="Arial"/>
                      <w:szCs w:val="20"/>
                    </w:rPr>
                    <w:t>скан-копия</w:t>
                  </w:r>
                  <w:r w:rsidRPr="00543037">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543037">
                    <w:rPr>
                      <w:rFonts w:cs="Arial"/>
                      <w:strike/>
                      <w:color w:val="FF0000"/>
                      <w:szCs w:val="20"/>
                    </w:rPr>
                    <w:t>1 (одного)</w:t>
                  </w:r>
                  <w:r>
                    <w:rPr>
                      <w:rFonts w:cs="Arial"/>
                      <w:szCs w:val="20"/>
                    </w:rPr>
                    <w:t xml:space="preserve"> рабочего дня </w:t>
                  </w:r>
                  <w:r w:rsidRPr="00002AA8">
                    <w:rPr>
                      <w:rFonts w:cs="Arial"/>
                      <w:strike/>
                      <w:color w:val="FF0000"/>
                      <w:szCs w:val="20"/>
                    </w:rPr>
                    <w:t>со дня</w:t>
                  </w:r>
                  <w:r>
                    <w:rPr>
                      <w:rFonts w:cs="Arial"/>
                      <w:szCs w:val="20"/>
                    </w:rPr>
                    <w:t xml:space="preserve"> размещения информации на официальном сайте </w:t>
                  </w:r>
                  <w:r w:rsidRPr="00002AA8">
                    <w:rPr>
                      <w:rFonts w:cs="Arial"/>
                      <w:strike/>
                      <w:color w:val="FF0000"/>
                      <w:szCs w:val="20"/>
                    </w:rPr>
                    <w:t>Российской Федерации в</w:t>
                  </w:r>
                  <w:r>
                    <w:rPr>
                      <w:rFonts w:cs="Arial"/>
                      <w:szCs w:val="20"/>
                    </w:rPr>
                    <w:t xml:space="preserve"> сети </w:t>
                  </w:r>
                  <w:r>
                    <w:rPr>
                      <w:rFonts w:cs="Arial"/>
                      <w:szCs w:val="20"/>
                    </w:rPr>
                    <w:lastRenderedPageBreak/>
                    <w:t xml:space="preserve">"Интернет" </w:t>
                  </w:r>
                  <w:r w:rsidRPr="00002AA8">
                    <w:rPr>
                      <w:rFonts w:cs="Arial"/>
                      <w:strike/>
                      <w:color w:val="FF0000"/>
                      <w:szCs w:val="20"/>
                    </w:rPr>
                    <w:t>для размещения информации о проведении торгов</w:t>
                  </w:r>
                  <w:r>
                    <w:rPr>
                      <w:rFonts w:cs="Arial"/>
                      <w:szCs w:val="20"/>
                    </w:rPr>
                    <w:t>, определенном Правительством Российской Федерации</w:t>
                  </w:r>
                </w:p>
                <w:p w:rsidR="00543037" w:rsidRDefault="00543037" w:rsidP="00FB0319">
                  <w:pPr>
                    <w:autoSpaceDE w:val="0"/>
                    <w:autoSpaceDN w:val="0"/>
                    <w:adjustRightInd w:val="0"/>
                    <w:spacing w:after="1" w:line="200" w:lineRule="atLeast"/>
                    <w:rPr>
                      <w:rFonts w:cs="Arial"/>
                      <w:szCs w:val="20"/>
                    </w:rPr>
                  </w:pPr>
                </w:p>
                <w:p w:rsidR="00543037" w:rsidRDefault="00543037" w:rsidP="00FB0319">
                  <w:pPr>
                    <w:autoSpaceDE w:val="0"/>
                    <w:autoSpaceDN w:val="0"/>
                    <w:adjustRightInd w:val="0"/>
                    <w:spacing w:after="1" w:line="200" w:lineRule="atLeast"/>
                    <w:rPr>
                      <w:rFonts w:cs="Arial"/>
                      <w:szCs w:val="20"/>
                    </w:rPr>
                  </w:pPr>
                </w:p>
                <w:p w:rsidR="00543037" w:rsidRDefault="00543037" w:rsidP="00FB0319">
                  <w:pPr>
                    <w:autoSpaceDE w:val="0"/>
                    <w:autoSpaceDN w:val="0"/>
                    <w:adjustRightInd w:val="0"/>
                    <w:spacing w:after="1" w:line="200" w:lineRule="atLeast"/>
                    <w:rPr>
                      <w:rFonts w:cs="Arial"/>
                      <w:szCs w:val="20"/>
                    </w:rPr>
                  </w:pPr>
                </w:p>
                <w:p w:rsidR="00543037" w:rsidRDefault="00543037" w:rsidP="00FB0319">
                  <w:pPr>
                    <w:autoSpaceDE w:val="0"/>
                    <w:autoSpaceDN w:val="0"/>
                    <w:adjustRightInd w:val="0"/>
                    <w:spacing w:after="1" w:line="200" w:lineRule="atLeast"/>
                    <w:rPr>
                      <w:rFonts w:cs="Arial"/>
                      <w:szCs w:val="20"/>
                    </w:rPr>
                  </w:pPr>
                </w:p>
                <w:p w:rsidR="00543037" w:rsidRDefault="00543037"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2AA8">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002AA8">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002AA8">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t>400</w:t>
                  </w:r>
                </w:p>
              </w:tc>
              <w:tc>
                <w:tcPr>
                  <w:tcW w:w="1701" w:type="dxa"/>
                  <w:tcBorders>
                    <w:top w:val="single" w:sz="4" w:space="0" w:color="auto"/>
                    <w:left w:val="single" w:sz="4" w:space="0" w:color="auto"/>
                    <w:bottom w:val="single" w:sz="4" w:space="0" w:color="auto"/>
                    <w:right w:val="single" w:sz="4" w:space="0" w:color="auto"/>
                  </w:tcBorders>
                </w:tcPr>
                <w:p w:rsidR="00002AA8" w:rsidRDefault="00C278D1" w:rsidP="00002AA8">
                  <w:pPr>
                    <w:autoSpaceDE w:val="0"/>
                    <w:autoSpaceDN w:val="0"/>
                    <w:adjustRightInd w:val="0"/>
                    <w:spacing w:after="1" w:line="200" w:lineRule="atLeast"/>
                    <w:rPr>
                      <w:rFonts w:cs="Arial"/>
                      <w:szCs w:val="20"/>
                    </w:rPr>
                  </w:pPr>
                  <w:r>
                    <w:rPr>
                      <w:rFonts w:cs="Arial"/>
                      <w:szCs w:val="20"/>
                    </w:rPr>
                    <w:t xml:space="preserve">Первичные учетные документы, являющиеся основанием для возврата задатков с указанием сроков возврата задатков и реквизитов для перечисления денежных средств, полученных в качестве задатка (протокол с отражением результатов торгов; решение комиссии об отмене торгов или об объявлении торгов несостоявшимися с приложением документов-оснований; решение комиссии о признании торгов недействительными согласно статье 449 Гражданского кодекса Российской Федерации; постановление судебного пристава-исполнителя об </w:t>
                  </w:r>
                  <w:r>
                    <w:rPr>
                      <w:rFonts w:cs="Arial"/>
                      <w:szCs w:val="20"/>
                    </w:rPr>
                    <w:lastRenderedPageBreak/>
                    <w:t>отзыве арестованного имущества с реализации и иные документы)</w:t>
                  </w:r>
                </w:p>
                <w:p w:rsidR="00002AA8" w:rsidRDefault="00002AA8" w:rsidP="00002AA8">
                  <w:pPr>
                    <w:autoSpaceDE w:val="0"/>
                    <w:autoSpaceDN w:val="0"/>
                    <w:adjustRightInd w:val="0"/>
                    <w:spacing w:after="1" w:line="200" w:lineRule="atLeast"/>
                    <w:rPr>
                      <w:rFonts w:cs="Arial"/>
                      <w:szCs w:val="20"/>
                    </w:rPr>
                  </w:pPr>
                </w:p>
                <w:p w:rsidR="00002AA8" w:rsidRDefault="00002AA8" w:rsidP="00002AA8">
                  <w:pPr>
                    <w:autoSpaceDE w:val="0"/>
                    <w:autoSpaceDN w:val="0"/>
                    <w:adjustRightInd w:val="0"/>
                    <w:spacing w:after="1" w:line="200" w:lineRule="atLeast"/>
                    <w:rPr>
                      <w:rFonts w:cs="Arial"/>
                      <w:szCs w:val="20"/>
                    </w:rPr>
                  </w:pPr>
                </w:p>
                <w:p w:rsidR="00002AA8" w:rsidRDefault="00002AA8" w:rsidP="00002AA8">
                  <w:pPr>
                    <w:autoSpaceDE w:val="0"/>
                    <w:autoSpaceDN w:val="0"/>
                    <w:adjustRightInd w:val="0"/>
                    <w:spacing w:after="1" w:line="200" w:lineRule="atLeast"/>
                    <w:rPr>
                      <w:rFonts w:cs="Arial"/>
                      <w:szCs w:val="20"/>
                    </w:rPr>
                  </w:pPr>
                </w:p>
                <w:p w:rsidR="00002AA8" w:rsidRDefault="00002AA8" w:rsidP="00002AA8">
                  <w:pPr>
                    <w:autoSpaceDE w:val="0"/>
                    <w:autoSpaceDN w:val="0"/>
                    <w:adjustRightInd w:val="0"/>
                    <w:spacing w:after="1" w:line="200" w:lineRule="atLeast"/>
                    <w:rPr>
                      <w:rFonts w:cs="Arial"/>
                      <w:szCs w:val="20"/>
                    </w:rPr>
                  </w:pPr>
                </w:p>
                <w:p w:rsidR="00002AA8" w:rsidRDefault="00002AA8" w:rsidP="00002AA8">
                  <w:pPr>
                    <w:autoSpaceDE w:val="0"/>
                    <w:autoSpaceDN w:val="0"/>
                    <w:adjustRightInd w:val="0"/>
                    <w:spacing w:after="1" w:line="200" w:lineRule="atLeast"/>
                    <w:rPr>
                      <w:rFonts w:cs="Arial"/>
                      <w:szCs w:val="20"/>
                    </w:rPr>
                  </w:pPr>
                </w:p>
                <w:p w:rsidR="00002AA8" w:rsidRDefault="00002AA8" w:rsidP="00002AA8">
                  <w:pPr>
                    <w:autoSpaceDE w:val="0"/>
                    <w:autoSpaceDN w:val="0"/>
                    <w:adjustRightInd w:val="0"/>
                    <w:spacing w:after="1" w:line="200" w:lineRule="atLeast"/>
                    <w:rPr>
                      <w:rFonts w:cs="Arial"/>
                      <w:szCs w:val="20"/>
                    </w:rPr>
                  </w:pPr>
                </w:p>
                <w:p w:rsidR="00C278D1" w:rsidRDefault="00C278D1" w:rsidP="00002AA8">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005A4">
                    <w:rPr>
                      <w:rFonts w:cs="Arial"/>
                      <w:strike/>
                      <w:color w:val="FF0000"/>
                      <w:szCs w:val="20"/>
                    </w:rPr>
                    <w:t>электронный образ (</w:t>
                  </w:r>
                  <w:r>
                    <w:rPr>
                      <w:rFonts w:cs="Arial"/>
                      <w:szCs w:val="20"/>
                    </w:rPr>
                    <w:t>скан-копия</w:t>
                  </w:r>
                  <w:r w:rsidRPr="00E005A4">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E005A4">
                    <w:rPr>
                      <w:rFonts w:cs="Arial"/>
                      <w:strike/>
                      <w:color w:val="FF0000"/>
                      <w:szCs w:val="20"/>
                    </w:rPr>
                    <w:t>1 (одного)</w:t>
                  </w:r>
                  <w:r>
                    <w:rPr>
                      <w:rFonts w:cs="Arial"/>
                      <w:szCs w:val="20"/>
                    </w:rPr>
                    <w:t xml:space="preserve"> рабочего дня </w:t>
                  </w:r>
                  <w:r w:rsidRPr="00E005A4">
                    <w:rPr>
                      <w:rFonts w:cs="Arial"/>
                      <w:strike/>
                      <w:color w:val="FF0000"/>
                      <w:szCs w:val="20"/>
                    </w:rPr>
                    <w:t>со дня</w:t>
                  </w:r>
                  <w:r>
                    <w:rPr>
                      <w:rFonts w:cs="Arial"/>
                      <w:szCs w:val="20"/>
                    </w:rPr>
                    <w:t xml:space="preserve"> составления </w:t>
                  </w:r>
                  <w:r w:rsidRPr="00E005A4">
                    <w:rPr>
                      <w:rFonts w:cs="Arial"/>
                      <w:strike/>
                      <w:color w:val="FF0000"/>
                      <w:szCs w:val="20"/>
                    </w:rPr>
                    <w:t>Протокола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указанные в первичных документах, являющихся основанием для возврата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Распоряжения о совершении казначейских платежей по форме согласно </w:t>
                  </w:r>
                  <w:r w:rsidRPr="00E005A4">
                    <w:rPr>
                      <w:rFonts w:cs="Arial"/>
                      <w:strike/>
                      <w:color w:val="FF0000"/>
                      <w:szCs w:val="20"/>
                    </w:rPr>
                    <w:t>Приложению</w:t>
                  </w:r>
                  <w:r>
                    <w:rPr>
                      <w:rFonts w:cs="Arial"/>
                      <w:szCs w:val="20"/>
                    </w:rPr>
                    <w:t xml:space="preserve"> N 18 к </w:t>
                  </w:r>
                  <w:r w:rsidRPr="00E005A4">
                    <w:rPr>
                      <w:rFonts w:cs="Arial"/>
                      <w:strike/>
                      <w:color w:val="FF0000"/>
                      <w:szCs w:val="20"/>
                    </w:rPr>
                    <w:t>Приказу</w:t>
                  </w:r>
                  <w:r>
                    <w:rPr>
                      <w:rFonts w:cs="Arial"/>
                      <w:szCs w:val="20"/>
                    </w:rPr>
                    <w:t xml:space="preserve"> N 21н на возврат задатков участникам аукциона с лицевого счета для учета операций со средствами, поступающими во временное распоряжение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направления в субъект централизованного учета на подписание;</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отражения факта хозяйственной жизни в учете на основании Выписки из лицевого счета для учета операций со средствами, поступающими во временное распоряжение получателя бюджетных средств (код формы по КФД 0531762) </w:t>
                  </w:r>
                  <w:r w:rsidRPr="00E005A4">
                    <w:rPr>
                      <w:rFonts w:cs="Arial"/>
                      <w:strike/>
                      <w:color w:val="FF0000"/>
                      <w:szCs w:val="20"/>
                    </w:rPr>
                    <w:t>&lt;114&gt;</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t>401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Уведомление об уклонении или отказе победителя аукциона от заключения в установленный срок договора купли-продажи имущества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005A4">
                    <w:rPr>
                      <w:rFonts w:cs="Arial"/>
                      <w:strike/>
                      <w:color w:val="FF0000"/>
                      <w:szCs w:val="20"/>
                    </w:rPr>
                    <w:t>электронный образ (</w:t>
                  </w:r>
                  <w:r>
                    <w:rPr>
                      <w:rFonts w:cs="Arial"/>
                      <w:szCs w:val="20"/>
                    </w:rPr>
                    <w:t>скан-копия</w:t>
                  </w:r>
                  <w:r w:rsidRPr="00E005A4">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E005A4">
                    <w:rPr>
                      <w:rFonts w:cs="Arial"/>
                      <w:strike/>
                      <w:color w:val="FF0000"/>
                      <w:szCs w:val="20"/>
                    </w:rPr>
                    <w:t>1 (одного)</w:t>
                  </w:r>
                  <w:r>
                    <w:rPr>
                      <w:rFonts w:cs="Arial"/>
                      <w:szCs w:val="20"/>
                    </w:rPr>
                    <w:t xml:space="preserve"> рабочего дня </w:t>
                  </w:r>
                  <w:r w:rsidRPr="00E005A4">
                    <w:rPr>
                      <w:rFonts w:cs="Arial"/>
                      <w:strike/>
                      <w:color w:val="FF0000"/>
                      <w:szCs w:val="20"/>
                    </w:rPr>
                    <w:t>со дня</w:t>
                  </w:r>
                  <w:r>
                    <w:rPr>
                      <w:rFonts w:cs="Arial"/>
                      <w:szCs w:val="20"/>
                    </w:rPr>
                    <w:t xml:space="preserve"> истечения срока, установленного для заключения договора купли-продажи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установленные Положением о порядке реализации имущества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Распоряжения о совершении казначейских платежей по форме согласно </w:t>
                  </w:r>
                  <w:r w:rsidRPr="00E005A4">
                    <w:rPr>
                      <w:rFonts w:cs="Arial"/>
                      <w:strike/>
                      <w:color w:val="FF0000"/>
                      <w:szCs w:val="20"/>
                    </w:rPr>
                    <w:t>Приложению</w:t>
                  </w:r>
                  <w:r>
                    <w:rPr>
                      <w:rFonts w:cs="Arial"/>
                      <w:szCs w:val="20"/>
                    </w:rPr>
                    <w:t xml:space="preserve"> N 15 к </w:t>
                  </w:r>
                  <w:r w:rsidRPr="00E005A4">
                    <w:rPr>
                      <w:rFonts w:cs="Arial"/>
                      <w:strike/>
                      <w:color w:val="FF0000"/>
                      <w:szCs w:val="20"/>
                    </w:rPr>
                    <w:t>Приказу</w:t>
                  </w:r>
                  <w:r>
                    <w:rPr>
                      <w:rFonts w:cs="Arial"/>
                      <w:szCs w:val="20"/>
                    </w:rPr>
                    <w:t xml:space="preserve"> N 21н для перечисления в доход федерального бюджета задатка с лицевого счета для учета операций со средствами, поступающими во временное распоряжение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для направления в субъект централизованного учета на подписание;</w:t>
                  </w:r>
                </w:p>
                <w:p w:rsidR="00C278D1" w:rsidRDefault="00C278D1" w:rsidP="00FB0319">
                  <w:pPr>
                    <w:autoSpaceDE w:val="0"/>
                    <w:autoSpaceDN w:val="0"/>
                    <w:adjustRightInd w:val="0"/>
                    <w:spacing w:after="1" w:line="200" w:lineRule="atLeast"/>
                    <w:rPr>
                      <w:rFonts w:cs="Arial"/>
                      <w:szCs w:val="20"/>
                    </w:rPr>
                  </w:pPr>
                  <w:r>
                    <w:rPr>
                      <w:rFonts w:cs="Arial"/>
                      <w:szCs w:val="20"/>
                    </w:rPr>
                    <w:t>2) для отражения факта хозяйственной жизни в учете на основании Выписки из лицевого счета для учета операций со средствами, поступающими во временное распоряжение получателя бюджетных средств (код формы по КФД 0531762) и Выписки из лицевого счета администратора доходов бюджета (код формы по КФД 0531761)</w:t>
                  </w:r>
                </w:p>
                <w:p w:rsidR="00E005A4" w:rsidRDefault="00E005A4" w:rsidP="00FB0319">
                  <w:pPr>
                    <w:autoSpaceDE w:val="0"/>
                    <w:autoSpaceDN w:val="0"/>
                    <w:adjustRightInd w:val="0"/>
                    <w:spacing w:after="1" w:line="200" w:lineRule="atLeast"/>
                    <w:rPr>
                      <w:rFonts w:cs="Arial"/>
                      <w:szCs w:val="20"/>
                    </w:rPr>
                  </w:pPr>
                </w:p>
                <w:p w:rsidR="00E005A4" w:rsidRDefault="00E005A4" w:rsidP="00FB0319">
                  <w:pPr>
                    <w:autoSpaceDE w:val="0"/>
                    <w:autoSpaceDN w:val="0"/>
                    <w:adjustRightInd w:val="0"/>
                    <w:spacing w:after="1" w:line="200" w:lineRule="atLeast"/>
                    <w:rPr>
                      <w:rFonts w:cs="Arial"/>
                      <w:szCs w:val="20"/>
                    </w:rPr>
                  </w:pPr>
                </w:p>
                <w:p w:rsidR="00E005A4" w:rsidRDefault="00E005A4" w:rsidP="00FB0319">
                  <w:pPr>
                    <w:autoSpaceDE w:val="0"/>
                    <w:autoSpaceDN w:val="0"/>
                    <w:adjustRightInd w:val="0"/>
                    <w:spacing w:after="1" w:line="200" w:lineRule="atLeast"/>
                    <w:rPr>
                      <w:rFonts w:cs="Arial"/>
                      <w:szCs w:val="20"/>
                    </w:rPr>
                  </w:pPr>
                </w:p>
                <w:p w:rsidR="00E005A4" w:rsidRDefault="00E005A4" w:rsidP="00FB0319">
                  <w:pPr>
                    <w:autoSpaceDE w:val="0"/>
                    <w:autoSpaceDN w:val="0"/>
                    <w:adjustRightInd w:val="0"/>
                    <w:spacing w:after="1" w:line="200" w:lineRule="atLeast"/>
                    <w:rPr>
                      <w:rFonts w:cs="Arial"/>
                      <w:szCs w:val="20"/>
                    </w:rPr>
                  </w:pPr>
                </w:p>
                <w:p w:rsidR="00E005A4" w:rsidRDefault="00E005A4" w:rsidP="00FB0319">
                  <w:pPr>
                    <w:autoSpaceDE w:val="0"/>
                    <w:autoSpaceDN w:val="0"/>
                    <w:adjustRightInd w:val="0"/>
                    <w:spacing w:after="1" w:line="200" w:lineRule="atLeast"/>
                    <w:rPr>
                      <w:rFonts w:cs="Arial"/>
                      <w:szCs w:val="20"/>
                    </w:rPr>
                  </w:pPr>
                </w:p>
                <w:p w:rsidR="00E005A4" w:rsidRDefault="00E005A4" w:rsidP="00FB0319">
                  <w:pPr>
                    <w:autoSpaceDE w:val="0"/>
                    <w:autoSpaceDN w:val="0"/>
                    <w:adjustRightInd w:val="0"/>
                    <w:spacing w:after="1" w:line="200" w:lineRule="atLeast"/>
                    <w:rPr>
                      <w:rFonts w:cs="Arial"/>
                      <w:szCs w:val="20"/>
                    </w:rPr>
                  </w:pPr>
                </w:p>
                <w:p w:rsidR="00E005A4" w:rsidRDefault="00E005A4" w:rsidP="00FB0319">
                  <w:pPr>
                    <w:autoSpaceDE w:val="0"/>
                    <w:autoSpaceDN w:val="0"/>
                    <w:adjustRightInd w:val="0"/>
                    <w:spacing w:after="1" w:line="200" w:lineRule="atLeast"/>
                    <w:rPr>
                      <w:rFonts w:cs="Arial"/>
                      <w:szCs w:val="20"/>
                    </w:rPr>
                  </w:pPr>
                </w:p>
                <w:p w:rsidR="00E005A4" w:rsidRDefault="00E005A4"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t>402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005A4">
                    <w:rPr>
                      <w:rFonts w:cs="Arial"/>
                      <w:strike/>
                      <w:color w:val="FF0000"/>
                      <w:szCs w:val="20"/>
                    </w:rPr>
                    <w:t>Информация</w:t>
                  </w:r>
                  <w:r>
                    <w:rPr>
                      <w:rFonts w:cs="Arial"/>
                      <w:szCs w:val="20"/>
                    </w:rPr>
                    <w:t xml:space="preserve"> с указанием реквизитов для перечисления денежных средств от </w:t>
                  </w:r>
                  <w:r>
                    <w:rPr>
                      <w:rFonts w:cs="Arial"/>
                      <w:szCs w:val="20"/>
                    </w:rPr>
                    <w:lastRenderedPageBreak/>
                    <w:t>реализации имущества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E005A4">
                    <w:rPr>
                      <w:rFonts w:cs="Arial"/>
                      <w:strike/>
                      <w:color w:val="FF0000"/>
                      <w:szCs w:val="20"/>
                    </w:rPr>
                    <w:t>электронный образ (</w:t>
                  </w:r>
                  <w:r>
                    <w:rPr>
                      <w:rFonts w:cs="Arial"/>
                      <w:szCs w:val="20"/>
                    </w:rPr>
                    <w:t>скан-копия</w:t>
                  </w:r>
                  <w:r w:rsidRPr="00E005A4">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E005A4">
                    <w:rPr>
                      <w:rFonts w:cs="Arial"/>
                      <w:strike/>
                      <w:color w:val="FF0000"/>
                      <w:szCs w:val="20"/>
                    </w:rPr>
                    <w:t>1 (одного)</w:t>
                  </w:r>
                  <w:r>
                    <w:rPr>
                      <w:rFonts w:cs="Arial"/>
                      <w:szCs w:val="20"/>
                    </w:rPr>
                    <w:t xml:space="preserve"> рабочего дня </w:t>
                  </w:r>
                  <w:r w:rsidRPr="00E005A4">
                    <w:rPr>
                      <w:rFonts w:cs="Arial"/>
                      <w:strike/>
                      <w:color w:val="FF0000"/>
                      <w:szCs w:val="20"/>
                    </w:rPr>
                    <w:t>со дня</w:t>
                  </w:r>
                  <w:r>
                    <w:rPr>
                      <w:rFonts w:cs="Arial"/>
                      <w:szCs w:val="20"/>
                    </w:rPr>
                    <w:t xml:space="preserve"> заключения </w:t>
                  </w:r>
                  <w:r>
                    <w:rPr>
                      <w:rFonts w:cs="Arial"/>
                      <w:szCs w:val="20"/>
                    </w:rPr>
                    <w:lastRenderedPageBreak/>
                    <w:t>договора купли-продажи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субъекта централ</w:t>
                  </w:r>
                  <w:r>
                    <w:rPr>
                      <w:rFonts w:cs="Arial"/>
                      <w:szCs w:val="20"/>
                    </w:rPr>
                    <w:lastRenderedPageBreak/>
                    <w:t>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не позднее </w:t>
                  </w:r>
                  <w:r w:rsidRPr="00C668CA">
                    <w:rPr>
                      <w:rFonts w:cs="Arial"/>
                      <w:strike/>
                      <w:color w:val="FF0000"/>
                      <w:szCs w:val="20"/>
                    </w:rPr>
                    <w:t>следующего</w:t>
                  </w:r>
                  <w:r>
                    <w:rPr>
                      <w:rFonts w:cs="Arial"/>
                      <w:szCs w:val="20"/>
                    </w:rPr>
                    <w:t xml:space="preserve"> рабочего дня </w:t>
                  </w:r>
                  <w:r w:rsidRPr="00C668CA">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w:t>
                  </w:r>
                  <w:r>
                    <w:rPr>
                      <w:rFonts w:cs="Arial"/>
                      <w:szCs w:val="20"/>
                    </w:rPr>
                    <w:lastRenderedPageBreak/>
                    <w:t xml:space="preserve">Распоряжения о совершении казначейских платежей по форме согласно </w:t>
                  </w:r>
                  <w:r w:rsidRPr="00C668CA">
                    <w:rPr>
                      <w:rFonts w:cs="Arial"/>
                      <w:strike/>
                      <w:color w:val="FF0000"/>
                      <w:szCs w:val="20"/>
                    </w:rPr>
                    <w:t>Приложению</w:t>
                  </w:r>
                  <w:r>
                    <w:rPr>
                      <w:rFonts w:cs="Arial"/>
                      <w:szCs w:val="20"/>
                    </w:rPr>
                    <w:t xml:space="preserve"> N 15 к </w:t>
                  </w:r>
                  <w:r w:rsidRPr="00C668CA">
                    <w:rPr>
                      <w:rFonts w:cs="Arial"/>
                      <w:strike/>
                      <w:color w:val="FF0000"/>
                      <w:szCs w:val="20"/>
                    </w:rPr>
                    <w:t>Приказу</w:t>
                  </w:r>
                  <w:r>
                    <w:rPr>
                      <w:rFonts w:cs="Arial"/>
                      <w:szCs w:val="20"/>
                    </w:rPr>
                    <w:t xml:space="preserve"> N 21н для перечисления в доход федерального бюджета задатка с лицевого счета для учета операций со средствами, поступающими во временное распоряжение, либо для перечисления на счета для учета операций со средствами, поступающими во временное распоряжение уполномоченного органа (при реализации арестованного или высвобождаемого военного имущества)</w:t>
                  </w:r>
                </w:p>
                <w:p w:rsidR="00C668CA" w:rsidRDefault="00C668CA" w:rsidP="00FB0319">
                  <w:pPr>
                    <w:autoSpaceDE w:val="0"/>
                    <w:autoSpaceDN w:val="0"/>
                    <w:adjustRightInd w:val="0"/>
                    <w:spacing w:after="1" w:line="200" w:lineRule="atLeast"/>
                    <w:rPr>
                      <w:rFonts w:cs="Arial"/>
                      <w:szCs w:val="20"/>
                    </w:rPr>
                  </w:pPr>
                </w:p>
                <w:p w:rsidR="00C668CA" w:rsidRDefault="00C668CA" w:rsidP="00FB0319">
                  <w:pPr>
                    <w:autoSpaceDE w:val="0"/>
                    <w:autoSpaceDN w:val="0"/>
                    <w:adjustRightInd w:val="0"/>
                    <w:spacing w:after="1" w:line="200" w:lineRule="atLeast"/>
                    <w:rPr>
                      <w:rFonts w:cs="Arial"/>
                      <w:szCs w:val="20"/>
                    </w:rPr>
                  </w:pPr>
                </w:p>
                <w:p w:rsidR="00C668CA" w:rsidRDefault="00C668CA" w:rsidP="00C668CA">
                  <w:pPr>
                    <w:autoSpaceDE w:val="0"/>
                    <w:autoSpaceDN w:val="0"/>
                    <w:adjustRightInd w:val="0"/>
                    <w:spacing w:after="1" w:line="200" w:lineRule="atLeast"/>
                    <w:rPr>
                      <w:rFonts w:cs="Arial"/>
                      <w:szCs w:val="20"/>
                    </w:rPr>
                  </w:pPr>
                </w:p>
                <w:p w:rsidR="00C668CA" w:rsidRDefault="00C668CA" w:rsidP="00C668CA">
                  <w:pPr>
                    <w:autoSpaceDE w:val="0"/>
                    <w:autoSpaceDN w:val="0"/>
                    <w:adjustRightInd w:val="0"/>
                    <w:spacing w:after="1" w:line="200" w:lineRule="atLeast"/>
                    <w:rPr>
                      <w:rFonts w:cs="Arial"/>
                      <w:szCs w:val="20"/>
                    </w:rPr>
                  </w:pPr>
                </w:p>
                <w:p w:rsidR="00C668CA" w:rsidRDefault="00C668CA" w:rsidP="00C668CA">
                  <w:pPr>
                    <w:autoSpaceDE w:val="0"/>
                    <w:autoSpaceDN w:val="0"/>
                    <w:adjustRightInd w:val="0"/>
                    <w:spacing w:after="1" w:line="200" w:lineRule="atLeast"/>
                    <w:rPr>
                      <w:rFonts w:cs="Arial"/>
                      <w:szCs w:val="20"/>
                    </w:rPr>
                  </w:pPr>
                </w:p>
                <w:p w:rsidR="00C668CA" w:rsidRDefault="00C668CA" w:rsidP="00C668CA">
                  <w:pPr>
                    <w:autoSpaceDE w:val="0"/>
                    <w:autoSpaceDN w:val="0"/>
                    <w:adjustRightInd w:val="0"/>
                    <w:spacing w:after="1" w:line="200" w:lineRule="atLeast"/>
                    <w:rPr>
                      <w:rFonts w:cs="Arial"/>
                      <w:szCs w:val="20"/>
                    </w:rPr>
                  </w:pPr>
                </w:p>
                <w:p w:rsidR="00C668CA" w:rsidRDefault="00C668CA" w:rsidP="00C668CA">
                  <w:pPr>
                    <w:autoSpaceDE w:val="0"/>
                    <w:autoSpaceDN w:val="0"/>
                    <w:adjustRightInd w:val="0"/>
                    <w:spacing w:after="1" w:line="200" w:lineRule="atLeast"/>
                    <w:rPr>
                      <w:rFonts w:cs="Arial"/>
                      <w:szCs w:val="20"/>
                    </w:rPr>
                  </w:pPr>
                </w:p>
                <w:p w:rsidR="00C668CA" w:rsidRDefault="00C668CA" w:rsidP="00C668CA">
                  <w:pPr>
                    <w:autoSpaceDE w:val="0"/>
                    <w:autoSpaceDN w:val="0"/>
                    <w:adjustRightInd w:val="0"/>
                    <w:spacing w:after="1" w:line="200" w:lineRule="atLeast"/>
                    <w:rPr>
                      <w:rFonts w:cs="Arial"/>
                      <w:szCs w:val="20"/>
                    </w:rPr>
                  </w:pPr>
                </w:p>
                <w:p w:rsidR="00C668CA" w:rsidRDefault="00C668CA" w:rsidP="00FB0319">
                  <w:pPr>
                    <w:autoSpaceDE w:val="0"/>
                    <w:autoSpaceDN w:val="0"/>
                    <w:adjustRightInd w:val="0"/>
                    <w:spacing w:after="1" w:line="200" w:lineRule="atLeast"/>
                    <w:rPr>
                      <w:rFonts w:cs="Arial"/>
                      <w:szCs w:val="20"/>
                    </w:rPr>
                  </w:pPr>
                </w:p>
                <w:p w:rsidR="00C668CA" w:rsidRDefault="00C668CA" w:rsidP="00FB0319">
                  <w:pPr>
                    <w:autoSpaceDE w:val="0"/>
                    <w:autoSpaceDN w:val="0"/>
                    <w:adjustRightInd w:val="0"/>
                    <w:spacing w:after="1" w:line="200" w:lineRule="atLeast"/>
                    <w:rPr>
                      <w:rFonts w:cs="Arial"/>
                      <w:szCs w:val="20"/>
                    </w:rPr>
                  </w:pPr>
                </w:p>
                <w:p w:rsidR="00C668CA" w:rsidRDefault="00C668CA"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для направления в субъект централизованного учета на подписание;</w:t>
                  </w:r>
                </w:p>
                <w:p w:rsidR="00C278D1" w:rsidRDefault="00C278D1" w:rsidP="00FB0319">
                  <w:pPr>
                    <w:autoSpaceDE w:val="0"/>
                    <w:autoSpaceDN w:val="0"/>
                    <w:adjustRightInd w:val="0"/>
                    <w:spacing w:after="1" w:line="200" w:lineRule="atLeast"/>
                    <w:rPr>
                      <w:rFonts w:cs="Arial"/>
                      <w:szCs w:val="20"/>
                    </w:rPr>
                  </w:pPr>
                  <w:r>
                    <w:rPr>
                      <w:rFonts w:cs="Arial"/>
                      <w:szCs w:val="20"/>
                    </w:rPr>
                    <w:lastRenderedPageBreak/>
                    <w:t>2) для отражения факта хозяйственной жизни в учете на основании Выписки из лицевого счета для учета операций со средствами, поступающими во временное распоряжение получателя бюджетных средств (код формы по КФД 0531762) и Выписки из лицевого счета администратора доходов бюджета (код формы по КФД 0531761)</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lastRenderedPageBreak/>
                    <w:t>403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w:t>
                  </w:r>
                  <w:r>
                    <w:rPr>
                      <w:rFonts w:cs="Arial"/>
                      <w:szCs w:val="20"/>
                    </w:rPr>
                    <w:lastRenderedPageBreak/>
                    <w:t xml:space="preserve">платежей по форме согласно </w:t>
                  </w:r>
                  <w:r w:rsidRPr="00C668CA">
                    <w:rPr>
                      <w:rFonts w:cs="Arial"/>
                      <w:strike/>
                      <w:color w:val="FF0000"/>
                      <w:szCs w:val="20"/>
                    </w:rPr>
                    <w:t>Приложению</w:t>
                  </w:r>
                  <w:r>
                    <w:rPr>
                      <w:rFonts w:cs="Arial"/>
                      <w:szCs w:val="20"/>
                    </w:rPr>
                    <w:t xml:space="preserve"> N 15 к </w:t>
                  </w:r>
                  <w:r w:rsidRPr="00C668CA">
                    <w:rPr>
                      <w:rFonts w:cs="Arial"/>
                      <w:strike/>
                      <w:color w:val="FF0000"/>
                      <w:szCs w:val="20"/>
                    </w:rPr>
                    <w:t>Приказу</w:t>
                  </w:r>
                  <w:r>
                    <w:rPr>
                      <w:rFonts w:cs="Arial"/>
                      <w:szCs w:val="20"/>
                    </w:rPr>
                    <w:t xml:space="preserve"> N 21н (на перечисление в доход бюджета задатка)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уполномоченная </w:t>
                  </w:r>
                  <w:r>
                    <w:rPr>
                      <w:rFonts w:cs="Arial"/>
                      <w:szCs w:val="20"/>
                    </w:rPr>
                    <w:lastRenderedPageBreak/>
                    <w:t>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w:t>
                  </w:r>
                  <w:r>
                    <w:rPr>
                      <w:rFonts w:cs="Arial"/>
                      <w:szCs w:val="20"/>
                    </w:rPr>
                    <w:lastRenderedPageBreak/>
                    <w:t xml:space="preserve">"Электронный бюджет" не позднее </w:t>
                  </w:r>
                  <w:r w:rsidRPr="00C668CA">
                    <w:rPr>
                      <w:rFonts w:cs="Arial"/>
                      <w:strike/>
                      <w:color w:val="FF0000"/>
                      <w:szCs w:val="20"/>
                    </w:rPr>
                    <w:t>следующего</w:t>
                  </w:r>
                  <w:r>
                    <w:rPr>
                      <w:rFonts w:cs="Arial"/>
                      <w:szCs w:val="20"/>
                    </w:rPr>
                    <w:t xml:space="preserve"> рабочего дня </w:t>
                  </w:r>
                  <w:r w:rsidRPr="00C668CA">
                    <w:rPr>
                      <w:rFonts w:cs="Arial"/>
                      <w:strike/>
                      <w:color w:val="FF0000"/>
                      <w:szCs w:val="20"/>
                    </w:rPr>
                    <w:t>со дня</w:t>
                  </w:r>
                  <w:r>
                    <w:rPr>
                      <w:rFonts w:cs="Arial"/>
                      <w:szCs w:val="20"/>
                    </w:rPr>
                    <w:t xml:space="preserve"> получения документа-основания (с указанием платежных реквизитов, кода бюджетной классификации) для перечисления задатка в доход со счета по учету средств во временном распоряжении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уполномоченное лицо </w:t>
                  </w:r>
                  <w:r>
                    <w:rPr>
                      <w:rFonts w:cs="Arial"/>
                      <w:szCs w:val="20"/>
                    </w:rPr>
                    <w:lastRenderedPageBreak/>
                    <w:t>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подписание уполномоченной </w:t>
                  </w:r>
                  <w:r>
                    <w:rPr>
                      <w:rFonts w:cs="Arial"/>
                      <w:szCs w:val="20"/>
                    </w:rPr>
                    <w:lastRenderedPageBreak/>
                    <w:t>организацией в день формирования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представления в субъект </w:t>
                  </w:r>
                  <w:r>
                    <w:rPr>
                      <w:rFonts w:cs="Arial"/>
                      <w:szCs w:val="20"/>
                    </w:rPr>
                    <w:lastRenderedPageBreak/>
                    <w:t>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668CA">
                    <w:rPr>
                      <w:rFonts w:cs="Arial"/>
                      <w:strike/>
                      <w:color w:val="FF0000"/>
                      <w:szCs w:val="20"/>
                    </w:rPr>
                    <w:lastRenderedPageBreak/>
                    <w:t>субъект</w:t>
                  </w:r>
                  <w:r>
                    <w:rPr>
                      <w:rFonts w:cs="Arial"/>
                      <w:szCs w:val="20"/>
                    </w:rPr>
                    <w:t xml:space="preserve"> централизованного учета </w:t>
                  </w:r>
                  <w:r w:rsidRPr="00C668CA">
                    <w:rPr>
                      <w:rFonts w:cs="Arial"/>
                      <w:strike/>
                      <w:color w:val="FF0000"/>
                      <w:szCs w:val="20"/>
                    </w:rPr>
                    <w:lastRenderedPageBreak/>
                    <w:t>подписание</w:t>
                  </w:r>
                  <w:r>
                    <w:rPr>
                      <w:rFonts w:cs="Arial"/>
                      <w:szCs w:val="20"/>
                    </w:rPr>
                    <w:t xml:space="preserve"> в день получения документа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lastRenderedPageBreak/>
                    <w:t>404</w:t>
                  </w:r>
                </w:p>
              </w:tc>
              <w:tc>
                <w:tcPr>
                  <w:tcW w:w="1701" w:type="dxa"/>
                  <w:tcBorders>
                    <w:top w:val="single" w:sz="4" w:space="0" w:color="auto"/>
                    <w:left w:val="single" w:sz="4" w:space="0" w:color="auto"/>
                    <w:bottom w:val="single" w:sz="4" w:space="0" w:color="auto"/>
                    <w:right w:val="single" w:sz="4" w:space="0" w:color="auto"/>
                  </w:tcBorders>
                </w:tcPr>
                <w:p w:rsidR="00C668CA" w:rsidRDefault="00C278D1" w:rsidP="00C668CA">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C668CA">
                    <w:rPr>
                      <w:rFonts w:cs="Arial"/>
                      <w:strike/>
                      <w:color w:val="FF0000"/>
                      <w:szCs w:val="20"/>
                    </w:rPr>
                    <w:t>Приложению</w:t>
                  </w:r>
                  <w:r>
                    <w:rPr>
                      <w:rFonts w:cs="Arial"/>
                      <w:szCs w:val="20"/>
                    </w:rPr>
                    <w:t xml:space="preserve"> N 15 к </w:t>
                  </w:r>
                  <w:r w:rsidRPr="00C668CA">
                    <w:rPr>
                      <w:rFonts w:cs="Arial"/>
                      <w:strike/>
                      <w:color w:val="FF0000"/>
                      <w:szCs w:val="20"/>
                    </w:rPr>
                    <w:t>Приказу</w:t>
                  </w:r>
                  <w:r>
                    <w:rPr>
                      <w:rFonts w:cs="Arial"/>
                      <w:szCs w:val="20"/>
                    </w:rPr>
                    <w:t xml:space="preserve"> N 21н при продаже арестованного имущества - перечисление денежных средств в службу судебных приставов, при продаже высвобождаемого военного имущества - на счета соответствующих администраторов доходов бюджета</w:t>
                  </w:r>
                </w:p>
                <w:p w:rsidR="00C668CA" w:rsidRDefault="00C668CA" w:rsidP="00C668CA">
                  <w:pPr>
                    <w:autoSpaceDE w:val="0"/>
                    <w:autoSpaceDN w:val="0"/>
                    <w:adjustRightInd w:val="0"/>
                    <w:spacing w:after="1" w:line="200" w:lineRule="atLeast"/>
                    <w:rPr>
                      <w:rFonts w:cs="Arial"/>
                      <w:szCs w:val="20"/>
                    </w:rPr>
                  </w:pPr>
                </w:p>
                <w:p w:rsidR="00C668CA" w:rsidRDefault="00C668CA" w:rsidP="00C668CA">
                  <w:pPr>
                    <w:autoSpaceDE w:val="0"/>
                    <w:autoSpaceDN w:val="0"/>
                    <w:adjustRightInd w:val="0"/>
                    <w:spacing w:after="1" w:line="200" w:lineRule="atLeast"/>
                    <w:rPr>
                      <w:rFonts w:cs="Arial"/>
                      <w:szCs w:val="20"/>
                    </w:rPr>
                  </w:pPr>
                </w:p>
                <w:p w:rsidR="00C668CA" w:rsidRDefault="00C668CA" w:rsidP="00C668CA">
                  <w:pPr>
                    <w:autoSpaceDE w:val="0"/>
                    <w:autoSpaceDN w:val="0"/>
                    <w:adjustRightInd w:val="0"/>
                    <w:spacing w:after="1" w:line="200" w:lineRule="atLeast"/>
                    <w:rPr>
                      <w:rFonts w:cs="Arial"/>
                      <w:szCs w:val="20"/>
                    </w:rPr>
                  </w:pPr>
                </w:p>
                <w:p w:rsidR="00C278D1" w:rsidRDefault="00C278D1" w:rsidP="00C668CA">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w:t>
                  </w:r>
                  <w:r w:rsidRPr="00C668CA">
                    <w:rPr>
                      <w:rFonts w:cs="Arial"/>
                      <w:strike/>
                      <w:color w:val="FF0000"/>
                      <w:szCs w:val="20"/>
                    </w:rPr>
                    <w:t>следующего</w:t>
                  </w:r>
                  <w:r>
                    <w:rPr>
                      <w:rFonts w:cs="Arial"/>
                      <w:szCs w:val="20"/>
                    </w:rPr>
                    <w:t xml:space="preserve"> рабочего дня </w:t>
                  </w:r>
                  <w:r w:rsidRPr="00C668CA">
                    <w:rPr>
                      <w:rFonts w:cs="Arial"/>
                      <w:strike/>
                      <w:color w:val="FF0000"/>
                      <w:szCs w:val="20"/>
                    </w:rPr>
                    <w:t>со дня</w:t>
                  </w:r>
                  <w:r>
                    <w:rPr>
                      <w:rFonts w:cs="Arial"/>
                      <w:szCs w:val="20"/>
                    </w:rPr>
                    <w:t xml:space="preserve"> поступления платежа от покупателя на счет для учета операций со средствами, поступающими во временное распоряжение</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подписание уполномоченной организацией в день формирования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представления в субъект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668CA">
                    <w:rPr>
                      <w:rFonts w:cs="Arial"/>
                      <w:strike/>
                      <w:color w:val="FF0000"/>
                      <w:szCs w:val="20"/>
                    </w:rPr>
                    <w:t>субъект</w:t>
                  </w:r>
                  <w:r>
                    <w:rPr>
                      <w:rFonts w:cs="Arial"/>
                      <w:szCs w:val="20"/>
                    </w:rPr>
                    <w:t xml:space="preserve"> централизованного учета </w:t>
                  </w:r>
                  <w:r w:rsidRPr="00C668CA">
                    <w:rPr>
                      <w:rFonts w:cs="Arial"/>
                      <w:strike/>
                      <w:color w:val="FF0000"/>
                      <w:szCs w:val="20"/>
                    </w:rPr>
                    <w:t>подписание</w:t>
                  </w:r>
                  <w:r>
                    <w:rPr>
                      <w:rFonts w:cs="Arial"/>
                      <w:szCs w:val="20"/>
                    </w:rPr>
                    <w:t xml:space="preserve"> в день получения документа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t>405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Постановление или определение судебного пристава-</w:t>
                  </w:r>
                  <w:r>
                    <w:rPr>
                      <w:rFonts w:cs="Arial"/>
                      <w:szCs w:val="20"/>
                    </w:rPr>
                    <w:lastRenderedPageBreak/>
                    <w:t>исполнителя о приостановлении исполнительных действий, отложении применения мер принудительного исполнения, о предоставлении рассрочки или отсрочки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668CA">
                    <w:rPr>
                      <w:rFonts w:cs="Arial"/>
                      <w:strike/>
                      <w:color w:val="FF0000"/>
                      <w:szCs w:val="20"/>
                    </w:rPr>
                    <w:t>электронный образ (</w:t>
                  </w:r>
                  <w:r>
                    <w:rPr>
                      <w:rFonts w:cs="Arial"/>
                      <w:szCs w:val="20"/>
                    </w:rPr>
                    <w:t>скан-копия</w:t>
                  </w:r>
                  <w:r w:rsidRPr="00C668CA">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2 (двух) рабочих дней со дня публикации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уполномоченное лицо субъекта </w:t>
                  </w:r>
                  <w:r>
                    <w:rPr>
                      <w:rFonts w:cs="Arial"/>
                      <w:szCs w:val="20"/>
                    </w:rPr>
                    <w:lastRenderedPageBreak/>
                    <w:t>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в сроки, установленные Положением о порядке </w:t>
                  </w:r>
                  <w:r>
                    <w:rPr>
                      <w:rFonts w:cs="Arial"/>
                      <w:szCs w:val="20"/>
                    </w:rPr>
                    <w:lastRenderedPageBreak/>
                    <w:t>реализации имущества</w:t>
                  </w:r>
                </w:p>
              </w:tc>
              <w:tc>
                <w:tcPr>
                  <w:tcW w:w="1417" w:type="dxa"/>
                  <w:tcBorders>
                    <w:top w:val="single" w:sz="4" w:space="0" w:color="auto"/>
                    <w:left w:val="single" w:sz="4" w:space="0" w:color="auto"/>
                    <w:bottom w:val="single" w:sz="4" w:space="0" w:color="auto"/>
                    <w:right w:val="single" w:sz="4" w:space="0" w:color="auto"/>
                  </w:tcBorders>
                </w:tcPr>
                <w:p w:rsidR="00C668CA" w:rsidRDefault="00C278D1" w:rsidP="00C668CA">
                  <w:pPr>
                    <w:autoSpaceDE w:val="0"/>
                    <w:autoSpaceDN w:val="0"/>
                    <w:adjustRightInd w:val="0"/>
                    <w:spacing w:after="1" w:line="200" w:lineRule="atLeast"/>
                    <w:rPr>
                      <w:rFonts w:cs="Arial"/>
                      <w:szCs w:val="20"/>
                    </w:rPr>
                  </w:pPr>
                  <w:r>
                    <w:rPr>
                      <w:rFonts w:cs="Arial"/>
                      <w:szCs w:val="20"/>
                    </w:rPr>
                    <w:lastRenderedPageBreak/>
                    <w:t>формирование средствами ГИИС "Электронны</w:t>
                  </w:r>
                  <w:r>
                    <w:rPr>
                      <w:rFonts w:cs="Arial"/>
                      <w:szCs w:val="20"/>
                    </w:rPr>
                    <w:lastRenderedPageBreak/>
                    <w:t xml:space="preserve">й бюджет" Распоряжения о совершении казначейских платежей по форме согласно </w:t>
                  </w:r>
                  <w:r w:rsidRPr="00C668CA">
                    <w:rPr>
                      <w:rFonts w:cs="Arial"/>
                      <w:strike/>
                      <w:color w:val="FF0000"/>
                      <w:szCs w:val="20"/>
                    </w:rPr>
                    <w:t>Приложению</w:t>
                  </w:r>
                  <w:r>
                    <w:rPr>
                      <w:rFonts w:cs="Arial"/>
                      <w:szCs w:val="20"/>
                    </w:rPr>
                    <w:t xml:space="preserve"> N 18 к </w:t>
                  </w:r>
                  <w:r w:rsidRPr="00C668CA">
                    <w:rPr>
                      <w:rFonts w:cs="Arial"/>
                      <w:strike/>
                      <w:color w:val="FF0000"/>
                      <w:szCs w:val="20"/>
                    </w:rPr>
                    <w:t>Приказу</w:t>
                  </w:r>
                  <w:r>
                    <w:rPr>
                      <w:rFonts w:cs="Arial"/>
                      <w:szCs w:val="20"/>
                    </w:rPr>
                    <w:t xml:space="preserve"> N 21н на возврат задатков участникам аукциона с лицевого счета для учета операций со средствами, поступающими во временное распоряжение</w:t>
                  </w:r>
                </w:p>
                <w:p w:rsidR="00C668CA" w:rsidRDefault="00C668CA" w:rsidP="00C668CA">
                  <w:pPr>
                    <w:autoSpaceDE w:val="0"/>
                    <w:autoSpaceDN w:val="0"/>
                    <w:adjustRightInd w:val="0"/>
                    <w:spacing w:after="1" w:line="200" w:lineRule="atLeast"/>
                    <w:rPr>
                      <w:rFonts w:cs="Arial"/>
                      <w:szCs w:val="20"/>
                    </w:rPr>
                  </w:pPr>
                </w:p>
                <w:p w:rsidR="00C668CA" w:rsidRDefault="00C668CA" w:rsidP="00C668CA">
                  <w:pPr>
                    <w:autoSpaceDE w:val="0"/>
                    <w:autoSpaceDN w:val="0"/>
                    <w:adjustRightInd w:val="0"/>
                    <w:spacing w:after="1" w:line="200" w:lineRule="atLeast"/>
                    <w:rPr>
                      <w:rFonts w:cs="Arial"/>
                      <w:szCs w:val="20"/>
                    </w:rPr>
                  </w:pPr>
                </w:p>
                <w:p w:rsidR="00C668CA" w:rsidRDefault="00C668CA" w:rsidP="00C668CA">
                  <w:pPr>
                    <w:autoSpaceDE w:val="0"/>
                    <w:autoSpaceDN w:val="0"/>
                    <w:adjustRightInd w:val="0"/>
                    <w:spacing w:after="1" w:line="200" w:lineRule="atLeast"/>
                    <w:rPr>
                      <w:rFonts w:cs="Arial"/>
                      <w:szCs w:val="20"/>
                    </w:rPr>
                  </w:pPr>
                </w:p>
                <w:p w:rsidR="00C668CA" w:rsidRDefault="00C668CA" w:rsidP="00C668CA">
                  <w:pPr>
                    <w:autoSpaceDE w:val="0"/>
                    <w:autoSpaceDN w:val="0"/>
                    <w:adjustRightInd w:val="0"/>
                    <w:spacing w:after="1" w:line="200" w:lineRule="atLeast"/>
                    <w:rPr>
                      <w:rFonts w:cs="Arial"/>
                      <w:szCs w:val="20"/>
                    </w:rPr>
                  </w:pPr>
                </w:p>
                <w:p w:rsidR="00C668CA" w:rsidRDefault="00C668CA" w:rsidP="00C668CA">
                  <w:pPr>
                    <w:autoSpaceDE w:val="0"/>
                    <w:autoSpaceDN w:val="0"/>
                    <w:adjustRightInd w:val="0"/>
                    <w:spacing w:after="1" w:line="200" w:lineRule="atLeast"/>
                    <w:rPr>
                      <w:rFonts w:cs="Arial"/>
                      <w:szCs w:val="20"/>
                    </w:rPr>
                  </w:pPr>
                </w:p>
                <w:p w:rsidR="00C668CA" w:rsidRDefault="00C668CA" w:rsidP="00C668CA">
                  <w:pPr>
                    <w:autoSpaceDE w:val="0"/>
                    <w:autoSpaceDN w:val="0"/>
                    <w:adjustRightInd w:val="0"/>
                    <w:spacing w:after="1" w:line="200" w:lineRule="atLeast"/>
                    <w:rPr>
                      <w:rFonts w:cs="Arial"/>
                      <w:szCs w:val="20"/>
                    </w:rPr>
                  </w:pPr>
                </w:p>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1) для направления в субъект централизован</w:t>
                  </w:r>
                  <w:r>
                    <w:rPr>
                      <w:rFonts w:cs="Arial"/>
                      <w:szCs w:val="20"/>
                    </w:rPr>
                    <w:lastRenderedPageBreak/>
                    <w:t>ного учета на подписание;</w:t>
                  </w:r>
                </w:p>
                <w:p w:rsidR="00C278D1" w:rsidRDefault="00C278D1" w:rsidP="00FB0319">
                  <w:pPr>
                    <w:autoSpaceDE w:val="0"/>
                    <w:autoSpaceDN w:val="0"/>
                    <w:adjustRightInd w:val="0"/>
                    <w:spacing w:after="1" w:line="200" w:lineRule="atLeast"/>
                    <w:rPr>
                      <w:rFonts w:cs="Arial"/>
                      <w:szCs w:val="20"/>
                    </w:rPr>
                  </w:pPr>
                  <w:r>
                    <w:rPr>
                      <w:rFonts w:cs="Arial"/>
                      <w:szCs w:val="20"/>
                    </w:rPr>
                    <w:t>2) для отражения факта хозяйственной жизни в учете на основании Выписки из лицевого счета для учета операций со средствами, поступающими во временное распоряжение получателя бюджетных средств (код формы по КФД 0531762)</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lastRenderedPageBreak/>
                    <w:t>406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Первичный учетный документ об оценке рыночной стоимости имущества при направлении на реализацию (акт оценки стоимости, экспертное заключение или иной документ) с приложением скан-копий документов, на основании которых комиссией или оценщиком определена справедливая стоимость нефинансовых активов</w:t>
                  </w:r>
                </w:p>
                <w:p w:rsidR="00C668CA" w:rsidRDefault="00C668CA"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направляет</w:t>
                  </w:r>
                  <w:r>
                    <w:rPr>
                      <w:rFonts w:cs="Arial"/>
                      <w:szCs w:val="20"/>
                    </w:rPr>
                    <w:t xml:space="preserve"> не позднее </w:t>
                  </w:r>
                  <w:r w:rsidRPr="003D0691">
                    <w:rPr>
                      <w:rFonts w:cs="Arial"/>
                      <w:strike/>
                      <w:color w:val="FF0000"/>
                      <w:szCs w:val="20"/>
                    </w:rPr>
                    <w:t>следующего</w:t>
                  </w:r>
                  <w:r>
                    <w:rPr>
                      <w:rFonts w:cs="Arial"/>
                      <w:szCs w:val="20"/>
                    </w:rPr>
                    <w:t xml:space="preserve"> рабочего дня </w:t>
                  </w:r>
                  <w:r w:rsidRPr="003D0691">
                    <w:rPr>
                      <w:rFonts w:cs="Arial"/>
                      <w:strike/>
                      <w:color w:val="FF0000"/>
                      <w:szCs w:val="20"/>
                    </w:rPr>
                    <w:t>со дня</w:t>
                  </w:r>
                  <w:r>
                    <w:rPr>
                      <w:rFonts w:cs="Arial"/>
                      <w:szCs w:val="20"/>
                    </w:rPr>
                    <w:t xml:space="preserve">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не позднее </w:t>
                  </w:r>
                  <w:r w:rsidRPr="003D0691">
                    <w:rPr>
                      <w:rFonts w:cs="Arial"/>
                      <w:strike/>
                      <w:color w:val="FF0000"/>
                      <w:szCs w:val="20"/>
                    </w:rPr>
                    <w:t>следующего</w:t>
                  </w:r>
                  <w:r>
                    <w:rPr>
                      <w:rFonts w:cs="Arial"/>
                      <w:szCs w:val="20"/>
                    </w:rPr>
                    <w:t xml:space="preserve"> рабочего дня </w:t>
                  </w:r>
                  <w:r w:rsidRPr="003D0691">
                    <w:rPr>
                      <w:rFonts w:cs="Arial"/>
                      <w:strike/>
                      <w:color w:val="FF0000"/>
                      <w:szCs w:val="20"/>
                    </w:rPr>
                    <w:t>со дня</w:t>
                  </w:r>
                  <w:r>
                    <w:rPr>
                      <w:rFonts w:cs="Arial"/>
                      <w:szCs w:val="20"/>
                    </w:rPr>
                    <w:t xml:space="preserve">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D0691">
                    <w:rPr>
                      <w:rFonts w:cs="Arial"/>
                      <w:strike/>
                      <w:color w:val="FF0000"/>
                      <w:szCs w:val="20"/>
                    </w:rPr>
                    <w:t>Журналах</w:t>
                  </w:r>
                  <w:r>
                    <w:rPr>
                      <w:rFonts w:cs="Arial"/>
                      <w:szCs w:val="20"/>
                    </w:rPr>
                    <w:t xml:space="preserve"> операций (код формы по ОКУД </w:t>
                  </w:r>
                  <w:r w:rsidRPr="003D0691">
                    <w:rPr>
                      <w:rFonts w:cs="Arial"/>
                      <w:strike/>
                      <w:color w:val="FF0000"/>
                      <w:szCs w:val="20"/>
                    </w:rPr>
                    <w:t>0504071</w:t>
                  </w:r>
                  <w:r>
                    <w:rPr>
                      <w:rFonts w:cs="Arial"/>
                      <w:szCs w:val="20"/>
                    </w:rPr>
                    <w:t>)</w:t>
                  </w:r>
                  <w:r w:rsidRPr="003D0691">
                    <w:rPr>
                      <w:rFonts w:cs="Arial"/>
                      <w:strike/>
                      <w:color w:val="FF0000"/>
                      <w:szCs w:val="20"/>
                    </w:rPr>
                    <w:t>, установленных правилами организации и ведения бюджетного учета или отражения в соответствующем регистре бухгалтерского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lastRenderedPageBreak/>
                    <w:t>407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Договор купли-продажи имущества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электронный образ (</w:t>
                  </w:r>
                  <w:r>
                    <w:rPr>
                      <w:rFonts w:cs="Arial"/>
                      <w:szCs w:val="20"/>
                    </w:rPr>
                    <w:t>скан-копия</w:t>
                  </w:r>
                  <w:r w:rsidRPr="003D0691">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3D0691">
                    <w:rPr>
                      <w:rFonts w:cs="Arial"/>
                      <w:strike/>
                      <w:color w:val="FF0000"/>
                      <w:szCs w:val="20"/>
                    </w:rPr>
                    <w:t>следующего</w:t>
                  </w:r>
                  <w:r>
                    <w:rPr>
                      <w:rFonts w:cs="Arial"/>
                      <w:szCs w:val="20"/>
                    </w:rPr>
                    <w:t xml:space="preserve"> дня </w:t>
                  </w:r>
                  <w:r w:rsidRPr="003D0691">
                    <w:rPr>
                      <w:rFonts w:cs="Arial"/>
                      <w:strike/>
                      <w:color w:val="FF0000"/>
                      <w:szCs w:val="20"/>
                    </w:rPr>
                    <w:t>со дня</w:t>
                  </w:r>
                  <w:r>
                    <w:rPr>
                      <w:rFonts w:cs="Arial"/>
                      <w:szCs w:val="20"/>
                    </w:rPr>
                    <w:t xml:space="preserve"> получения </w:t>
                  </w:r>
                  <w:r w:rsidRPr="003D0691">
                    <w:rPr>
                      <w:rFonts w:cs="Arial"/>
                      <w:strike/>
                      <w:color w:val="FF0000"/>
                      <w:szCs w:val="20"/>
                    </w:rPr>
                    <w:t>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C668CA">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3D0691">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t>408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Первичные учетные документы по реализации имущества: (акт приема-передачи, товарная накладная)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направление не позднее следующего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ответственное лицо,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для формирования счета-фактуры при реализации имущества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4987">
                    <w:rPr>
                      <w:rFonts w:cs="Arial"/>
                      <w:strike/>
                      <w:color w:val="FF0000"/>
                      <w:szCs w:val="20"/>
                    </w:rPr>
                    <w:t>409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Счет-фактура выданная (при реализации - на основании первичного учетного документа по реализации), счет-фактура на аванс (в случае, если денежные средства поступили, а первичный учетный документ по реализации - в следующем отчетном периоде)</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w:t>
                  </w:r>
                  <w:r w:rsidRPr="003D0691">
                    <w:rPr>
                      <w:rFonts w:cs="Arial"/>
                      <w:strike/>
                      <w:color w:val="FF0000"/>
                      <w:szCs w:val="20"/>
                    </w:rPr>
                    <w:t>в течение</w:t>
                  </w:r>
                  <w:r>
                    <w:rPr>
                      <w:rFonts w:cs="Arial"/>
                      <w:szCs w:val="20"/>
                    </w:rPr>
                    <w:t xml:space="preserve"> 2 (двух) рабочих дней </w:t>
                  </w:r>
                  <w:r w:rsidRPr="003D0691">
                    <w:rPr>
                      <w:rFonts w:cs="Arial"/>
                      <w:strike/>
                      <w:color w:val="FF0000"/>
                      <w:szCs w:val="20"/>
                    </w:rPr>
                    <w:t>со дня</w:t>
                  </w:r>
                  <w:r>
                    <w:rPr>
                      <w:rFonts w:cs="Arial"/>
                      <w:szCs w:val="20"/>
                    </w:rPr>
                    <w:t xml:space="preserve"> получения акта-приема передачи имущества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датой подписания первичного учетного документа по реализации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w:t>
                  </w:r>
                  <w:r w:rsidRPr="008548E4">
                    <w:rPr>
                      <w:rFonts w:cs="Arial"/>
                      <w:strike/>
                      <w:color w:val="FF0000"/>
                      <w:szCs w:val="20"/>
                    </w:rPr>
                    <w:t>формирование Книги продаж;</w:t>
                  </w:r>
                </w:p>
                <w:p w:rsidR="00C278D1" w:rsidRPr="008548E4" w:rsidRDefault="00C278D1" w:rsidP="00FB0319">
                  <w:pPr>
                    <w:autoSpaceDE w:val="0"/>
                    <w:autoSpaceDN w:val="0"/>
                    <w:adjustRightInd w:val="0"/>
                    <w:spacing w:after="1" w:line="200" w:lineRule="atLeast"/>
                    <w:rPr>
                      <w:rFonts w:cs="Arial"/>
                      <w:strike/>
                      <w:szCs w:val="20"/>
                    </w:rPr>
                  </w:pPr>
                  <w:r w:rsidRPr="008548E4">
                    <w:rPr>
                      <w:rFonts w:cs="Arial"/>
                      <w:strike/>
                      <w:color w:val="FF0000"/>
                      <w:szCs w:val="20"/>
                    </w:rPr>
                    <w:t>3) формирование декларации по налогу на добавленную стоимость</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1) </w:t>
                  </w:r>
                  <w:r w:rsidRPr="008548E4">
                    <w:rPr>
                      <w:rFonts w:cs="Arial"/>
                      <w:strike/>
                      <w:color w:val="FF0000"/>
                      <w:szCs w:val="20"/>
                    </w:rPr>
                    <w:t>на подписание в субъект</w:t>
                  </w:r>
                  <w:r>
                    <w:rPr>
                      <w:rFonts w:cs="Arial"/>
                      <w:szCs w:val="20"/>
                    </w:rPr>
                    <w:t xml:space="preserve"> централизованного учета не позднее </w:t>
                  </w:r>
                  <w:r w:rsidRPr="008548E4">
                    <w:rPr>
                      <w:rFonts w:cs="Arial"/>
                      <w:strike/>
                      <w:color w:val="FF0000"/>
                      <w:szCs w:val="20"/>
                    </w:rPr>
                    <w:t>следующего</w:t>
                  </w:r>
                  <w:r>
                    <w:rPr>
                      <w:rFonts w:cs="Arial"/>
                      <w:szCs w:val="20"/>
                    </w:rPr>
                    <w:t xml:space="preserve"> рабочего дня </w:t>
                  </w:r>
                  <w:r w:rsidRPr="008548E4">
                    <w:rPr>
                      <w:rFonts w:cs="Arial"/>
                      <w:strike/>
                      <w:color w:val="FF0000"/>
                      <w:szCs w:val="20"/>
                    </w:rPr>
                    <w:t>со дня подписания уполномоченной организацией</w:t>
                  </w:r>
                  <w:r>
                    <w:rPr>
                      <w:rFonts w:cs="Arial"/>
                      <w:szCs w:val="20"/>
                    </w:rPr>
                    <w:t xml:space="preserve"> (1 экземпляр - покупателю, 1 экземпляр - в уполномоченную организацию для включения в Книгу продаж);</w:t>
                  </w:r>
                </w:p>
                <w:p w:rsidR="00C278D1" w:rsidRDefault="00C278D1" w:rsidP="00FB0319">
                  <w:pPr>
                    <w:autoSpaceDE w:val="0"/>
                    <w:autoSpaceDN w:val="0"/>
                    <w:adjustRightInd w:val="0"/>
                    <w:spacing w:after="1" w:line="200" w:lineRule="atLeast"/>
                    <w:rPr>
                      <w:rFonts w:cs="Arial"/>
                      <w:szCs w:val="20"/>
                    </w:rPr>
                  </w:pPr>
                  <w:r>
                    <w:rPr>
                      <w:rFonts w:cs="Arial"/>
                      <w:szCs w:val="20"/>
                    </w:rPr>
                    <w:t xml:space="preserve">2) для направления субъектом централизованного учета в уполномоченную организацию и покупателю </w:t>
                  </w:r>
                  <w:r w:rsidRPr="008548E4">
                    <w:rPr>
                      <w:rFonts w:cs="Arial"/>
                      <w:strike/>
                      <w:color w:val="FF0000"/>
                      <w:szCs w:val="20"/>
                    </w:rPr>
                    <w:t>документа</w:t>
                  </w:r>
                  <w:r>
                    <w:rPr>
                      <w:rFonts w:cs="Arial"/>
                      <w:szCs w:val="20"/>
                    </w:rPr>
                    <w:t xml:space="preserve"> не позднее </w:t>
                  </w:r>
                  <w:r w:rsidRPr="008548E4">
                    <w:rPr>
                      <w:rFonts w:cs="Arial"/>
                      <w:strike/>
                      <w:color w:val="FF0000"/>
                      <w:szCs w:val="20"/>
                    </w:rPr>
                    <w:t>следующего</w:t>
                  </w:r>
                  <w:r>
                    <w:rPr>
                      <w:rFonts w:cs="Arial"/>
                      <w:szCs w:val="20"/>
                    </w:rPr>
                    <w:t xml:space="preserve"> рабочего дня </w:t>
                  </w:r>
                  <w:r w:rsidRPr="008548E4">
                    <w:rPr>
                      <w:rFonts w:cs="Arial"/>
                      <w:strike/>
                      <w:color w:val="FF0000"/>
                      <w:szCs w:val="20"/>
                    </w:rPr>
                    <w:lastRenderedPageBreak/>
                    <w:t>со дня</w:t>
                  </w:r>
                  <w:r>
                    <w:rPr>
                      <w:rFonts w:cs="Arial"/>
                      <w:szCs w:val="20"/>
                    </w:rPr>
                    <w:t xml:space="preserve"> подписания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6E4987" w:rsidRDefault="00C278D1" w:rsidP="00FB0319">
                  <w:pPr>
                    <w:autoSpaceDE w:val="0"/>
                    <w:autoSpaceDN w:val="0"/>
                    <w:adjustRightInd w:val="0"/>
                    <w:spacing w:after="1" w:line="200" w:lineRule="atLeast"/>
                    <w:rPr>
                      <w:rFonts w:cs="Arial"/>
                      <w:strike/>
                      <w:szCs w:val="20"/>
                    </w:rPr>
                  </w:pPr>
                  <w:r w:rsidRPr="006E4987">
                    <w:rPr>
                      <w:rFonts w:cs="Arial"/>
                      <w:strike/>
                      <w:color w:val="FF0000"/>
                      <w:szCs w:val="20"/>
                    </w:rPr>
                    <w:lastRenderedPageBreak/>
                    <w:t>410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Сводный реестр данных по арестованному, конфискованному, обращенному в собственность государства, и иному изъятому имуществу из систем учета Росимущества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электронный образ (скан-копия)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направление информацию не реже 1 раза в квартал не позднее пяти рабочих дней, после окончания отчетного периода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не позднее 10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осуществление проверки соответствия сведений, содержащихся в ведомственной системе Росимущества, с данными бюджетного учета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D0691">
                    <w:rPr>
                      <w:rFonts w:cs="Arial"/>
                      <w:strike/>
                      <w:color w:val="FF0000"/>
                      <w:szCs w:val="20"/>
                    </w:rPr>
                    <w:t>для направления информации в субъект централизованного учета по выявленным расхождениям</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38" w:name="Р1_24"/>
                  <w:bookmarkEnd w:id="38"/>
                  <w:r>
                    <w:rPr>
                      <w:rFonts w:cs="Arial"/>
                      <w:szCs w:val="20"/>
                    </w:rPr>
                    <w:t>22. Учет операций по размещению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411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442972">
                    <w:rPr>
                      <w:rFonts w:cs="Arial"/>
                      <w:strike/>
                      <w:color w:val="FF0000"/>
                      <w:szCs w:val="20"/>
                    </w:rPr>
                    <w:t>Приложению</w:t>
                  </w:r>
                  <w:r>
                    <w:rPr>
                      <w:rFonts w:cs="Arial"/>
                      <w:szCs w:val="20"/>
                    </w:rPr>
                    <w:t xml:space="preserve"> N 15 к </w:t>
                  </w:r>
                  <w:r w:rsidRPr="00442972">
                    <w:rPr>
                      <w:rFonts w:cs="Arial"/>
                      <w:strike/>
                      <w:color w:val="FF0000"/>
                      <w:szCs w:val="20"/>
                    </w:rPr>
                    <w:t>Приказу</w:t>
                  </w:r>
                  <w:r>
                    <w:rPr>
                      <w:rFonts w:cs="Arial"/>
                      <w:szCs w:val="20"/>
                    </w:rPr>
                    <w:t xml:space="preserve"> N 21н</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средствами ГИИС "Электронный бюджет" на исполнение в орган Федерального казначейства в установленные сроки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42972">
                    <w:rPr>
                      <w:rFonts w:cs="Arial"/>
                      <w:strike/>
                      <w:color w:val="FF0000"/>
                      <w:szCs w:val="20"/>
                    </w:rPr>
                    <w:t>обработка Выписки</w:t>
                  </w:r>
                  <w:r>
                    <w:rPr>
                      <w:rFonts w:cs="Arial"/>
                      <w:szCs w:val="20"/>
                    </w:rPr>
                    <w:t xml:space="preserve"> из лицевого счета администратора источников финансирования дефицита бюджета (код формы по КФД 0531764) </w:t>
                  </w:r>
                  <w:r w:rsidRPr="00442972">
                    <w:rPr>
                      <w:rFonts w:cs="Arial"/>
                      <w:strike/>
                      <w:color w:val="FF0000"/>
                      <w:szCs w:val="20"/>
                    </w:rPr>
                    <w:t>Фонда социального страхования Российской Федерации для отражения факта хозяйственной жизни</w:t>
                  </w:r>
                </w:p>
                <w:p w:rsidR="008548E4" w:rsidRDefault="008548E4" w:rsidP="00FB0319">
                  <w:pPr>
                    <w:autoSpaceDE w:val="0"/>
                    <w:autoSpaceDN w:val="0"/>
                    <w:adjustRightInd w:val="0"/>
                    <w:spacing w:after="1" w:line="200" w:lineRule="atLeast"/>
                    <w:rPr>
                      <w:rFonts w:cs="Arial"/>
                      <w:szCs w:val="20"/>
                    </w:rPr>
                  </w:pPr>
                </w:p>
                <w:p w:rsidR="008548E4" w:rsidRDefault="008548E4"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42972">
                    <w:rPr>
                      <w:rFonts w:cs="Arial"/>
                      <w:strike/>
                      <w:color w:val="FF0000"/>
                      <w:szCs w:val="20"/>
                    </w:rPr>
                    <w:t>Журналах</w:t>
                  </w:r>
                  <w:r>
                    <w:rPr>
                      <w:rFonts w:cs="Arial"/>
                      <w:szCs w:val="20"/>
                    </w:rPr>
                    <w:t xml:space="preserve"> </w:t>
                  </w:r>
                  <w:r w:rsidRPr="00442972">
                    <w:rPr>
                      <w:rFonts w:cs="Arial"/>
                      <w:szCs w:val="20"/>
                    </w:rPr>
                    <w:t>операций</w:t>
                  </w:r>
                  <w:r>
                    <w:rPr>
                      <w:rFonts w:cs="Arial"/>
                      <w:szCs w:val="20"/>
                    </w:rPr>
                    <w:t xml:space="preserve"> (код формы по ОКУД 0504071)</w:t>
                  </w:r>
                  <w:r w:rsidRPr="00442972">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412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442972">
                    <w:rPr>
                      <w:rFonts w:cs="Arial"/>
                      <w:strike/>
                      <w:color w:val="FF0000"/>
                      <w:szCs w:val="20"/>
                    </w:rPr>
                    <w:t>Приложению</w:t>
                  </w:r>
                  <w:r>
                    <w:rPr>
                      <w:rFonts w:cs="Arial"/>
                      <w:szCs w:val="20"/>
                    </w:rPr>
                    <w:t xml:space="preserve"> N 16 к </w:t>
                  </w:r>
                  <w:r w:rsidRPr="00442972">
                    <w:rPr>
                      <w:rFonts w:cs="Arial"/>
                      <w:strike/>
                      <w:color w:val="FF0000"/>
                      <w:szCs w:val="20"/>
                    </w:rPr>
                    <w:t>Приказу</w:t>
                  </w:r>
                  <w:r>
                    <w:rPr>
                      <w:rFonts w:cs="Arial"/>
                      <w:szCs w:val="20"/>
                    </w:rPr>
                    <w:t xml:space="preserve"> N 21н</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средствами ГИИС "Электронный бюджет" на исполнение в орган Федерального казначейства в установленные сроки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442972">
                    <w:rPr>
                      <w:rFonts w:cs="Arial"/>
                      <w:strike/>
                      <w:color w:val="FF0000"/>
                      <w:szCs w:val="20"/>
                    </w:rPr>
                    <w:t>обработка Выписки</w:t>
                  </w:r>
                  <w:r>
                    <w:rPr>
                      <w:rFonts w:cs="Arial"/>
                      <w:szCs w:val="20"/>
                    </w:rPr>
                    <w:t xml:space="preserve"> из лицевого счета администратора источников финансирования дефицита бюджета (код формы по КФД 0531764) </w:t>
                  </w:r>
                  <w:r w:rsidRPr="00442972">
                    <w:rPr>
                      <w:rFonts w:cs="Arial"/>
                      <w:strike/>
                      <w:color w:val="FF0000"/>
                      <w:szCs w:val="20"/>
                    </w:rPr>
                    <w:t xml:space="preserve">Фонда социального </w:t>
                  </w:r>
                  <w:r w:rsidRPr="00442972">
                    <w:rPr>
                      <w:rFonts w:cs="Arial"/>
                      <w:strike/>
                      <w:color w:val="FF0000"/>
                      <w:szCs w:val="20"/>
                    </w:rPr>
                    <w:lastRenderedPageBreak/>
                    <w:t>страхования Российской Федерации для отражения факта хозяйственной жизни</w:t>
                  </w:r>
                </w:p>
                <w:p w:rsidR="00442972" w:rsidRDefault="00442972" w:rsidP="00FB0319">
                  <w:pPr>
                    <w:autoSpaceDE w:val="0"/>
                    <w:autoSpaceDN w:val="0"/>
                    <w:adjustRightInd w:val="0"/>
                    <w:spacing w:after="1" w:line="200" w:lineRule="atLeast"/>
                    <w:rPr>
                      <w:rFonts w:cs="Arial"/>
                      <w:szCs w:val="20"/>
                    </w:rPr>
                  </w:pPr>
                </w:p>
                <w:p w:rsidR="00442972" w:rsidRDefault="00442972" w:rsidP="00FB0319">
                  <w:pPr>
                    <w:autoSpaceDE w:val="0"/>
                    <w:autoSpaceDN w:val="0"/>
                    <w:adjustRightInd w:val="0"/>
                    <w:spacing w:after="1" w:line="200" w:lineRule="atLeast"/>
                    <w:rPr>
                      <w:rFonts w:cs="Arial"/>
                      <w:szCs w:val="20"/>
                    </w:rPr>
                  </w:pPr>
                </w:p>
                <w:p w:rsidR="009F3041" w:rsidRDefault="009F304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442972">
                    <w:rPr>
                      <w:rFonts w:cs="Arial"/>
                      <w:strike/>
                      <w:color w:val="FF0000"/>
                      <w:szCs w:val="20"/>
                    </w:rPr>
                    <w:t>Журналах</w:t>
                  </w:r>
                  <w:r>
                    <w:rPr>
                      <w:rFonts w:cs="Arial"/>
                      <w:szCs w:val="20"/>
                    </w:rPr>
                    <w:t xml:space="preserve"> операций (код формы по ОКУД 0504071)</w:t>
                  </w:r>
                  <w:r w:rsidRPr="00442972">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413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Выписка </w:t>
                  </w:r>
                  <w:r w:rsidRPr="00AA74F2">
                    <w:rPr>
                      <w:rFonts w:cs="Arial"/>
                      <w:strike/>
                      <w:color w:val="FF0000"/>
                      <w:szCs w:val="20"/>
                    </w:rPr>
                    <w:t>из лицевого</w:t>
                  </w:r>
                  <w:r>
                    <w:rPr>
                      <w:rFonts w:cs="Arial"/>
                      <w:szCs w:val="20"/>
                    </w:rPr>
                    <w:t xml:space="preserve"> счета (по депозитным договорам), открытого Федеральному казначейству в кредитной организации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74F2">
                    <w:rPr>
                      <w:rFonts w:cs="Arial"/>
                      <w:strike/>
                      <w:color w:val="FF0000"/>
                      <w:szCs w:val="20"/>
                    </w:rPr>
                    <w:t>электронный, электронный образ (</w:t>
                  </w:r>
                  <w:r>
                    <w:rPr>
                      <w:rFonts w:cs="Arial"/>
                      <w:szCs w:val="20"/>
                    </w:rPr>
                    <w:t>скан-копия</w:t>
                  </w:r>
                  <w:r w:rsidRPr="00AA74F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 от кредитных организаций</w:t>
                  </w:r>
                </w:p>
              </w:tc>
              <w:tc>
                <w:tcPr>
                  <w:tcW w:w="938" w:type="dxa"/>
                  <w:tcBorders>
                    <w:top w:val="single" w:sz="4" w:space="0" w:color="auto"/>
                    <w:left w:val="single" w:sz="4" w:space="0" w:color="auto"/>
                    <w:bottom w:val="single" w:sz="4" w:space="0" w:color="auto"/>
                    <w:right w:val="single" w:sz="4" w:space="0" w:color="auto"/>
                  </w:tcBorders>
                </w:tcPr>
                <w:p w:rsidR="00C278D1" w:rsidRPr="008548E4" w:rsidRDefault="00C278D1" w:rsidP="00FB0319">
                  <w:pPr>
                    <w:autoSpaceDE w:val="0"/>
                    <w:autoSpaceDN w:val="0"/>
                    <w:adjustRightInd w:val="0"/>
                    <w:spacing w:after="1" w:line="200" w:lineRule="atLeast"/>
                    <w:jc w:val="center"/>
                    <w:rPr>
                      <w:rFonts w:cs="Arial"/>
                      <w:strike/>
                      <w:szCs w:val="20"/>
                    </w:rPr>
                  </w:pPr>
                  <w:r w:rsidRPr="008548E4">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проведения сверки сумм средств бюджета </w:t>
                  </w:r>
                  <w:r w:rsidRPr="00AA74F2">
                    <w:rPr>
                      <w:rFonts w:cs="Arial"/>
                      <w:strike/>
                      <w:color w:val="FF0000"/>
                      <w:szCs w:val="20"/>
                    </w:rPr>
                    <w:t>Фонда социального страхования Российской Федерации</w:t>
                  </w:r>
                  <w:r>
                    <w:rPr>
                      <w:rFonts w:cs="Arial"/>
                      <w:szCs w:val="20"/>
                    </w:rPr>
                    <w:t>, размещенных Федеральным казначейством на депозитных счетах</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414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Выписка </w:t>
                  </w:r>
                  <w:r w:rsidRPr="00AA74F2">
                    <w:rPr>
                      <w:rFonts w:cs="Arial"/>
                      <w:strike/>
                      <w:color w:val="FF0000"/>
                      <w:szCs w:val="20"/>
                    </w:rPr>
                    <w:t>из лицевого</w:t>
                  </w:r>
                  <w:r>
                    <w:rPr>
                      <w:rFonts w:cs="Arial"/>
                      <w:szCs w:val="20"/>
                    </w:rPr>
                    <w:t xml:space="preserve"> счета (по депозитным договорам), открытого Федеральному казначейству в кредитной организации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74F2">
                    <w:rPr>
                      <w:rFonts w:cs="Arial"/>
                      <w:strike/>
                      <w:color w:val="FF0000"/>
                      <w:szCs w:val="20"/>
                    </w:rPr>
                    <w:t>электронный образ (</w:t>
                  </w:r>
                  <w:r>
                    <w:rPr>
                      <w:rFonts w:cs="Arial"/>
                      <w:szCs w:val="20"/>
                    </w:rPr>
                    <w:t>скан-копия</w:t>
                  </w:r>
                  <w:r w:rsidRPr="00AA74F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 от кредитных организаций</w:t>
                  </w:r>
                </w:p>
              </w:tc>
              <w:tc>
                <w:tcPr>
                  <w:tcW w:w="938" w:type="dxa"/>
                  <w:tcBorders>
                    <w:top w:val="single" w:sz="4" w:space="0" w:color="auto"/>
                    <w:left w:val="single" w:sz="4" w:space="0" w:color="auto"/>
                    <w:bottom w:val="single" w:sz="4" w:space="0" w:color="auto"/>
                    <w:right w:val="single" w:sz="4" w:space="0" w:color="auto"/>
                  </w:tcBorders>
                </w:tcPr>
                <w:p w:rsidR="00C278D1" w:rsidRPr="008548E4" w:rsidRDefault="00C278D1" w:rsidP="00FB0319">
                  <w:pPr>
                    <w:autoSpaceDE w:val="0"/>
                    <w:autoSpaceDN w:val="0"/>
                    <w:adjustRightInd w:val="0"/>
                    <w:spacing w:after="1" w:line="200" w:lineRule="atLeast"/>
                    <w:jc w:val="center"/>
                    <w:rPr>
                      <w:rFonts w:cs="Arial"/>
                      <w:strike/>
                      <w:szCs w:val="20"/>
                    </w:rPr>
                  </w:pPr>
                  <w:r w:rsidRPr="008548E4">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проведения сверки сумм средств бюджета </w:t>
                  </w:r>
                  <w:r w:rsidRPr="00AA74F2">
                    <w:rPr>
                      <w:rFonts w:cs="Arial"/>
                      <w:strike/>
                      <w:color w:val="FF0000"/>
                      <w:szCs w:val="20"/>
                    </w:rPr>
                    <w:t>Фонда социального страхования Российской Федерации</w:t>
                  </w:r>
                  <w:r>
                    <w:rPr>
                      <w:rFonts w:cs="Arial"/>
                      <w:szCs w:val="20"/>
                    </w:rPr>
                    <w:t>, размещенных Федеральным казначейством на депозитных счетах</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415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Выписка </w:t>
                  </w:r>
                  <w:r w:rsidRPr="00AA74F2">
                    <w:rPr>
                      <w:rFonts w:cs="Arial"/>
                      <w:strike/>
                      <w:color w:val="FF0000"/>
                      <w:szCs w:val="20"/>
                    </w:rPr>
                    <w:t>из лицевого</w:t>
                  </w:r>
                  <w:r>
                    <w:rPr>
                      <w:rFonts w:cs="Arial"/>
                      <w:szCs w:val="20"/>
                    </w:rPr>
                    <w:t xml:space="preserve"> счета (по депозитным договорам), открытого Федеральному казначейству в кредитной организации (при наличии функциональной возможности)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 от кредитных организаций</w:t>
                  </w:r>
                </w:p>
              </w:tc>
              <w:tc>
                <w:tcPr>
                  <w:tcW w:w="938" w:type="dxa"/>
                  <w:tcBorders>
                    <w:top w:val="single" w:sz="4" w:space="0" w:color="auto"/>
                    <w:left w:val="single" w:sz="4" w:space="0" w:color="auto"/>
                    <w:bottom w:val="single" w:sz="4" w:space="0" w:color="auto"/>
                    <w:right w:val="single" w:sz="4" w:space="0" w:color="auto"/>
                  </w:tcBorders>
                </w:tcPr>
                <w:p w:rsidR="00C278D1" w:rsidRPr="008548E4" w:rsidRDefault="00C278D1" w:rsidP="00FB0319">
                  <w:pPr>
                    <w:autoSpaceDE w:val="0"/>
                    <w:autoSpaceDN w:val="0"/>
                    <w:adjustRightInd w:val="0"/>
                    <w:spacing w:after="1" w:line="200" w:lineRule="atLeast"/>
                    <w:jc w:val="center"/>
                    <w:rPr>
                      <w:rFonts w:cs="Arial"/>
                      <w:strike/>
                      <w:szCs w:val="20"/>
                    </w:rPr>
                  </w:pPr>
                  <w:r w:rsidRPr="008548E4">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проведения сверки сумм средств бюджета </w:t>
                  </w:r>
                  <w:r w:rsidRPr="00AA74F2">
                    <w:rPr>
                      <w:rFonts w:cs="Arial"/>
                      <w:strike/>
                      <w:color w:val="FF0000"/>
                      <w:szCs w:val="20"/>
                    </w:rPr>
                    <w:t>Фонда социального страхования Российской Федерации</w:t>
                  </w:r>
                  <w:r>
                    <w:rPr>
                      <w:rFonts w:cs="Arial"/>
                      <w:szCs w:val="20"/>
                    </w:rPr>
                    <w:t>, размещенных Федеральным казначейством на депозитных счетах</w:t>
                  </w:r>
                </w:p>
                <w:p w:rsidR="009F3041" w:rsidRDefault="009F304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lastRenderedPageBreak/>
                    <w:t>416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Выписка из лицевого счета администратора источников </w:t>
                  </w:r>
                  <w:r w:rsidRPr="00AA74F2">
                    <w:rPr>
                      <w:rFonts w:cs="Arial"/>
                      <w:strike/>
                      <w:color w:val="FF0000"/>
                      <w:szCs w:val="20"/>
                    </w:rPr>
                    <w:t>финансирования дефицита бюджета</w:t>
                  </w:r>
                  <w:r>
                    <w:rPr>
                      <w:rFonts w:cs="Arial"/>
                      <w:szCs w:val="20"/>
                    </w:rPr>
                    <w:t xml:space="preserve"> (код формы по КФД 0531764) </w:t>
                  </w:r>
                  <w:r w:rsidRPr="00AA74F2">
                    <w:rPr>
                      <w:rFonts w:cs="Arial"/>
                      <w:strike/>
                      <w:color w:val="FF0000"/>
                      <w:szCs w:val="20"/>
                    </w:rPr>
                    <w:t>Фонда социального страхования Российской Федерации</w:t>
                  </w:r>
                  <w:r>
                    <w:rPr>
                      <w:rFonts w:cs="Arial"/>
                      <w:szCs w:val="20"/>
                    </w:rPr>
                    <w:t>, приложение к выписке из лицевого счета главного администратора источников финансирования дефицита бюджета (код формы по КФД 0531782) с расчетными (платежными) документами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74F2">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74F2">
                    <w:rPr>
                      <w:rFonts w:cs="Arial"/>
                      <w:strike/>
                      <w:color w:val="FF0000"/>
                      <w:szCs w:val="20"/>
                    </w:rPr>
                    <w:t>обработка Выписки для</w:t>
                  </w:r>
                  <w:r>
                    <w:rPr>
                      <w:rFonts w:cs="Arial"/>
                      <w:szCs w:val="20"/>
                    </w:rPr>
                    <w:t xml:space="preserve"> отражения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A74F2">
                    <w:rPr>
                      <w:rFonts w:cs="Arial"/>
                      <w:strike/>
                      <w:color w:val="FF0000"/>
                      <w:szCs w:val="20"/>
                    </w:rPr>
                    <w:t>Журналах</w:t>
                  </w:r>
                  <w:r>
                    <w:rPr>
                      <w:rFonts w:cs="Arial"/>
                      <w:szCs w:val="20"/>
                    </w:rPr>
                    <w:t xml:space="preserve"> операций (код формы по ОКУД 0504071), </w:t>
                  </w:r>
                  <w:r w:rsidRPr="00AA74F2">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417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74F2">
                    <w:rPr>
                      <w:rFonts w:cs="Arial"/>
                      <w:strike/>
                      <w:color w:val="FF0000"/>
                      <w:szCs w:val="20"/>
                    </w:rPr>
                    <w:t>Информация</w:t>
                  </w:r>
                  <w:r>
                    <w:rPr>
                      <w:rFonts w:cs="Arial"/>
                      <w:szCs w:val="20"/>
                    </w:rPr>
                    <w:t xml:space="preserve"> об открытии и закрытии банковских счетов </w:t>
                  </w:r>
                  <w:r w:rsidRPr="00AA74F2">
                    <w:rPr>
                      <w:rFonts w:cs="Arial"/>
                      <w:strike/>
                      <w:color w:val="FF0000"/>
                      <w:szCs w:val="20"/>
                    </w:rPr>
                    <w:t>ФСС</w:t>
                  </w:r>
                  <w:r>
                    <w:rPr>
                      <w:rFonts w:cs="Arial"/>
                      <w:szCs w:val="20"/>
                    </w:rPr>
                    <w:t>, открытых в кредитной организации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74F2">
                    <w:rPr>
                      <w:rFonts w:cs="Arial"/>
                      <w:strike/>
                      <w:color w:val="FF0000"/>
                      <w:szCs w:val="20"/>
                    </w:rPr>
                    <w:t>электронный образ (</w:t>
                  </w:r>
                  <w:r>
                    <w:rPr>
                      <w:rFonts w:cs="Arial"/>
                      <w:szCs w:val="20"/>
                    </w:rPr>
                    <w:t>скан-копия</w:t>
                  </w:r>
                  <w:r w:rsidRPr="00AA74F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3 (трех) рабочих дней месяца, следующего за отчетным</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p w:rsidR="00AA74F2" w:rsidRDefault="00AA74F2"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получения информации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сверки данных</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AA74F2">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418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Годовая, квартальная, месячная отчетность об исполнении бюджета </w:t>
                  </w:r>
                  <w:r w:rsidRPr="00AA74F2">
                    <w:rPr>
                      <w:rFonts w:cs="Arial"/>
                      <w:strike/>
                      <w:color w:val="FF0000"/>
                      <w:szCs w:val="20"/>
                    </w:rPr>
                    <w:t>Фонда социального страхования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 бумажный (при необходимости)</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формование годовой, квартальной, месячной отчетности об исполнении бюджета </w:t>
                  </w:r>
                  <w:r w:rsidRPr="00AA74F2">
                    <w:rPr>
                      <w:rFonts w:cs="Arial"/>
                      <w:strike/>
                      <w:color w:val="FF0000"/>
                      <w:szCs w:val="20"/>
                    </w:rPr>
                    <w:t>Фонда социального страхования Российской Федерации</w:t>
                  </w:r>
                  <w:r>
                    <w:rPr>
                      <w:rFonts w:cs="Arial"/>
                      <w:szCs w:val="20"/>
                    </w:rPr>
                    <w:t xml:space="preserve"> и направление отчетности на подписание руководителю (уполномоченному лицу) субъекта централизованного учета для представления </w:t>
                  </w:r>
                  <w:r>
                    <w:rPr>
                      <w:rFonts w:cs="Arial"/>
                      <w:szCs w:val="20"/>
                    </w:rPr>
                    <w:lastRenderedPageBreak/>
                    <w:t>отчетности средствами ГИИС "Электронный бюджет" в сроки, установленные субъектом централизованного учета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сроки, установленные приказом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представленная в ГИИС "Электронный бюджет" отчетность</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направления годовой, квартальной, месячной отчетности об исполнении бюджета </w:t>
                  </w:r>
                  <w:r w:rsidRPr="00AA74F2">
                    <w:rPr>
                      <w:rFonts w:cs="Arial"/>
                      <w:strike/>
                      <w:color w:val="FF0000"/>
                      <w:szCs w:val="20"/>
                    </w:rPr>
                    <w:t>Фонда социального страхования Российской Федерации в Фонд социального страхования Российской Федерации</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39" w:name="Р1_25"/>
                  <w:bookmarkEnd w:id="39"/>
                  <w:r>
                    <w:rPr>
                      <w:rFonts w:cs="Arial"/>
                      <w:szCs w:val="20"/>
                    </w:rPr>
                    <w:t>23. Учет операций по перечислению средств по компенсационным выплатам по вкладам (взносам) в организациях государственного страхования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419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Соглашение об осуществлении операций по компенсационным выплатам по вкладам (взносам) в организациях государственного страхования</w:t>
                  </w:r>
                </w:p>
                <w:p w:rsidR="00AA74F2" w:rsidRDefault="00AA74F2" w:rsidP="00FB0319">
                  <w:pPr>
                    <w:autoSpaceDE w:val="0"/>
                    <w:autoSpaceDN w:val="0"/>
                    <w:adjustRightInd w:val="0"/>
                    <w:spacing w:after="1" w:line="200" w:lineRule="atLeast"/>
                    <w:rPr>
                      <w:rFonts w:cs="Arial"/>
                      <w:szCs w:val="20"/>
                    </w:rPr>
                  </w:pPr>
                </w:p>
                <w:p w:rsidR="00AA74F2" w:rsidRDefault="00AA74F2" w:rsidP="00FB0319">
                  <w:pPr>
                    <w:autoSpaceDE w:val="0"/>
                    <w:autoSpaceDN w:val="0"/>
                    <w:adjustRightInd w:val="0"/>
                    <w:spacing w:after="1" w:line="200" w:lineRule="atLeast"/>
                    <w:rPr>
                      <w:rFonts w:cs="Arial"/>
                      <w:szCs w:val="20"/>
                    </w:rPr>
                  </w:pPr>
                </w:p>
                <w:p w:rsidR="00AA74F2" w:rsidRDefault="00AA74F2" w:rsidP="00FB0319">
                  <w:pPr>
                    <w:autoSpaceDE w:val="0"/>
                    <w:autoSpaceDN w:val="0"/>
                    <w:adjustRightInd w:val="0"/>
                    <w:spacing w:after="1" w:line="200" w:lineRule="atLeast"/>
                    <w:rPr>
                      <w:rFonts w:cs="Arial"/>
                      <w:szCs w:val="20"/>
                    </w:rPr>
                  </w:pPr>
                </w:p>
                <w:p w:rsidR="00AA74F2" w:rsidRDefault="00AA74F2" w:rsidP="00FB0319">
                  <w:pPr>
                    <w:autoSpaceDE w:val="0"/>
                    <w:autoSpaceDN w:val="0"/>
                    <w:adjustRightInd w:val="0"/>
                    <w:spacing w:after="1" w:line="200" w:lineRule="atLeast"/>
                    <w:rPr>
                      <w:rFonts w:cs="Arial"/>
                      <w:szCs w:val="20"/>
                    </w:rPr>
                  </w:pPr>
                </w:p>
                <w:p w:rsidR="00AA74F2" w:rsidRDefault="00AA74F2" w:rsidP="00FB0319">
                  <w:pPr>
                    <w:autoSpaceDE w:val="0"/>
                    <w:autoSpaceDN w:val="0"/>
                    <w:adjustRightInd w:val="0"/>
                    <w:spacing w:after="1" w:line="200" w:lineRule="atLeast"/>
                    <w:rPr>
                      <w:rFonts w:cs="Arial"/>
                      <w:szCs w:val="20"/>
                    </w:rPr>
                  </w:pPr>
                </w:p>
                <w:p w:rsidR="00AA74F2" w:rsidRDefault="00AA74F2" w:rsidP="00FB0319">
                  <w:pPr>
                    <w:autoSpaceDE w:val="0"/>
                    <w:autoSpaceDN w:val="0"/>
                    <w:adjustRightInd w:val="0"/>
                    <w:spacing w:after="1" w:line="200" w:lineRule="atLeast"/>
                    <w:rPr>
                      <w:rFonts w:cs="Arial"/>
                      <w:szCs w:val="20"/>
                    </w:rPr>
                  </w:pPr>
                </w:p>
                <w:p w:rsidR="00AA74F2" w:rsidRDefault="00AA74F2" w:rsidP="00FB0319">
                  <w:pPr>
                    <w:autoSpaceDE w:val="0"/>
                    <w:autoSpaceDN w:val="0"/>
                    <w:adjustRightInd w:val="0"/>
                    <w:spacing w:after="1" w:line="200" w:lineRule="atLeast"/>
                    <w:rPr>
                      <w:rFonts w:cs="Arial"/>
                      <w:szCs w:val="20"/>
                    </w:rPr>
                  </w:pPr>
                </w:p>
                <w:p w:rsidR="00AA74F2" w:rsidRDefault="00AA74F2" w:rsidP="00FB0319">
                  <w:pPr>
                    <w:autoSpaceDE w:val="0"/>
                    <w:autoSpaceDN w:val="0"/>
                    <w:adjustRightInd w:val="0"/>
                    <w:spacing w:after="1" w:line="200" w:lineRule="atLeast"/>
                    <w:rPr>
                      <w:rFonts w:cs="Arial"/>
                      <w:szCs w:val="20"/>
                    </w:rPr>
                  </w:pPr>
                </w:p>
                <w:p w:rsidR="00AA74F2" w:rsidRDefault="00AA74F2"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74F2">
                    <w:rPr>
                      <w:rFonts w:cs="Arial"/>
                      <w:strike/>
                      <w:color w:val="FF0000"/>
                      <w:szCs w:val="20"/>
                    </w:rPr>
                    <w:t>электронный образ (</w:t>
                  </w:r>
                  <w:r>
                    <w:rPr>
                      <w:rFonts w:cs="Arial"/>
                      <w:szCs w:val="20"/>
                    </w:rPr>
                    <w:t>скан-копия</w:t>
                  </w:r>
                  <w:r w:rsidRPr="00AA74F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3 (рабочих) дней со дня получения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AA74F2">
                    <w:rPr>
                      <w:rFonts w:cs="Arial"/>
                      <w:strike/>
                      <w:color w:val="FF0000"/>
                      <w:szCs w:val="20"/>
                    </w:rPr>
                    <w:t>для внутреннего использования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Пакет заявок на перечисление средств по компенсационным выплатам по вкладам (взносам) в организациях государственного страхования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1 (одного) рабочего дня со дня получения от организации государственного страхования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E5A71">
                    <w:rPr>
                      <w:rFonts w:cs="Arial"/>
                      <w:strike/>
                      <w:color w:val="FF0000"/>
                      <w:szCs w:val="20"/>
                    </w:rPr>
                    <w:t>Журналах</w:t>
                  </w:r>
                  <w:r>
                    <w:rPr>
                      <w:rFonts w:cs="Arial"/>
                      <w:szCs w:val="20"/>
                    </w:rPr>
                    <w:t xml:space="preserve"> операций (код формы по ОКУД 0504071)</w:t>
                  </w:r>
                  <w:r w:rsidRPr="006E5A71">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421</w:t>
                  </w:r>
                </w:p>
              </w:tc>
              <w:tc>
                <w:tcPr>
                  <w:tcW w:w="1701" w:type="dxa"/>
                  <w:tcBorders>
                    <w:top w:val="single" w:sz="4" w:space="0" w:color="auto"/>
                    <w:left w:val="single" w:sz="4" w:space="0" w:color="auto"/>
                    <w:bottom w:val="single" w:sz="4" w:space="0" w:color="auto"/>
                    <w:right w:val="single" w:sz="4" w:space="0" w:color="auto"/>
                  </w:tcBorders>
                </w:tcPr>
                <w:p w:rsidR="00C278D1" w:rsidRPr="006E5A71" w:rsidRDefault="00C278D1" w:rsidP="00FB0319">
                  <w:pPr>
                    <w:autoSpaceDE w:val="0"/>
                    <w:autoSpaceDN w:val="0"/>
                    <w:adjustRightInd w:val="0"/>
                    <w:spacing w:after="1" w:line="200" w:lineRule="atLeast"/>
                    <w:rPr>
                      <w:rFonts w:cs="Arial"/>
                      <w:strike/>
                      <w:szCs w:val="20"/>
                    </w:rPr>
                  </w:pPr>
                  <w:r w:rsidRPr="006E5A71">
                    <w:rPr>
                      <w:rFonts w:cs="Arial"/>
                      <w:strike/>
                      <w:color w:val="FF0000"/>
                      <w:szCs w:val="20"/>
                    </w:rPr>
                    <w:t>Платежное поручение (форма 0401060) &lt;115&gt;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6E5A71" w:rsidRDefault="00C278D1" w:rsidP="006E5A71">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сроки, установленные Соглашением об осуществлении операций по компенсационн</w:t>
                  </w:r>
                  <w:r>
                    <w:rPr>
                      <w:rFonts w:cs="Arial"/>
                      <w:szCs w:val="20"/>
                    </w:rPr>
                    <w:lastRenderedPageBreak/>
                    <w:t>ым выплатам по вкладам (взносам) в организациях государственного страхования</w:t>
                  </w: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уполномоченные лица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5A71">
                    <w:rPr>
                      <w:rFonts w:cs="Arial"/>
                      <w:strike/>
                      <w:color w:val="FF0000"/>
                      <w:szCs w:val="20"/>
                    </w:rPr>
                    <w:t>обработка Выписки</w:t>
                  </w:r>
                  <w:r>
                    <w:rPr>
                      <w:rFonts w:cs="Arial"/>
                      <w:szCs w:val="20"/>
                    </w:rPr>
                    <w:t xml:space="preserve"> из лицевого счета администратора источников финансирования дефицита бюджета (код формы по </w:t>
                  </w:r>
                  <w:r>
                    <w:rPr>
                      <w:rFonts w:cs="Arial"/>
                      <w:szCs w:val="20"/>
                    </w:rPr>
                    <w:lastRenderedPageBreak/>
                    <w:t xml:space="preserve">КФД 0531764) </w:t>
                  </w:r>
                  <w:r w:rsidRPr="006E5A71">
                    <w:rPr>
                      <w:rFonts w:cs="Arial"/>
                      <w:strike/>
                      <w:color w:val="FF0000"/>
                      <w:szCs w:val="20"/>
                    </w:rPr>
                    <w:t>для отражения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6E5A71">
                    <w:rPr>
                      <w:rFonts w:cs="Arial"/>
                      <w:strike/>
                      <w:color w:val="FF0000"/>
                      <w:szCs w:val="20"/>
                    </w:rPr>
                    <w:t>Журналах</w:t>
                  </w:r>
                  <w:r>
                    <w:rPr>
                      <w:rFonts w:cs="Arial"/>
                      <w:szCs w:val="20"/>
                    </w:rPr>
                    <w:t xml:space="preserve"> операций (код формы по ОКУД 0504071)</w:t>
                  </w:r>
                  <w:r w:rsidRPr="006E5A71">
                    <w:rPr>
                      <w:rFonts w:cs="Arial"/>
                      <w:strike/>
                      <w:color w:val="FF0000"/>
                      <w:szCs w:val="20"/>
                    </w:rPr>
                    <w:t>, установленных правилами организации и ведения бюджетного учета</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40" w:name="Р1_26"/>
                  <w:bookmarkEnd w:id="40"/>
                  <w:r>
                    <w:rPr>
                      <w:rFonts w:cs="Arial"/>
                      <w:szCs w:val="20"/>
                    </w:rPr>
                    <w:t>24. Учет операций по выдаче федеральных специальных марок</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Первичные (сводные) учетные документы и </w:t>
                  </w:r>
                  <w:r w:rsidRPr="006E5A71">
                    <w:rPr>
                      <w:rFonts w:cs="Arial"/>
                      <w:strike/>
                      <w:color w:val="FF0000"/>
                      <w:szCs w:val="20"/>
                    </w:rPr>
                    <w:t>иная информация</w:t>
                  </w:r>
                  <w:r>
                    <w:rPr>
                      <w:rFonts w:cs="Arial"/>
                      <w:szCs w:val="20"/>
                    </w:rPr>
                    <w:t xml:space="preserve">, </w:t>
                  </w:r>
                  <w:r w:rsidRPr="006E5A71">
                    <w:rPr>
                      <w:rFonts w:cs="Arial"/>
                      <w:strike/>
                      <w:color w:val="FF0000"/>
                      <w:szCs w:val="20"/>
                    </w:rPr>
                    <w:t>необходимая</w:t>
                  </w:r>
                  <w:r>
                    <w:rPr>
                      <w:rFonts w:cs="Arial"/>
                      <w:szCs w:val="20"/>
                    </w:rPr>
                    <w:t xml:space="preserve"> для перечисления денежных средств в АО "Гознак" для изготовления федеральной специальной марки (далее - ФСМ)</w:t>
                  </w:r>
                </w:p>
                <w:p w:rsidR="009F3041" w:rsidRDefault="009F3041"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422</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6E5A71" w:rsidRDefault="00C278D1" w:rsidP="006E5A71">
                  <w:pPr>
                    <w:autoSpaceDE w:val="0"/>
                    <w:autoSpaceDN w:val="0"/>
                    <w:adjustRightInd w:val="0"/>
                    <w:spacing w:after="1" w:line="200" w:lineRule="atLeast"/>
                    <w:rPr>
                      <w:rFonts w:cs="Arial"/>
                      <w:szCs w:val="20"/>
                    </w:rPr>
                  </w:pPr>
                  <w:r>
                    <w:rPr>
                      <w:rFonts w:cs="Arial"/>
                      <w:szCs w:val="20"/>
                    </w:rPr>
                    <w:t xml:space="preserve">Заключение о возможности выдачи ФСМ (решение об изготовлении ФСМ), с указанием наименования документа-основания платежа, суммы (в том числе суммы </w:t>
                  </w:r>
                  <w:r w:rsidRPr="006E5A71">
                    <w:rPr>
                      <w:rFonts w:cs="Arial"/>
                      <w:strike/>
                      <w:color w:val="FF0000"/>
                      <w:szCs w:val="20"/>
                    </w:rPr>
                    <w:t>НДС)</w:t>
                  </w:r>
                  <w:r>
                    <w:rPr>
                      <w:rFonts w:cs="Arial"/>
                      <w:szCs w:val="20"/>
                    </w:rPr>
                    <w:t xml:space="preserve">, ИНН и </w:t>
                  </w:r>
                  <w:r w:rsidRPr="006E5A71">
                    <w:rPr>
                      <w:rFonts w:cs="Arial"/>
                      <w:strike/>
                      <w:color w:val="FF0000"/>
                      <w:szCs w:val="20"/>
                    </w:rPr>
                    <w:t>КПП заявителя и иной информации</w:t>
                  </w:r>
                  <w:r>
                    <w:rPr>
                      <w:rFonts w:cs="Arial"/>
                      <w:szCs w:val="20"/>
                    </w:rPr>
                    <w:t xml:space="preserve">, </w:t>
                  </w:r>
                  <w:r w:rsidRPr="006E5A71">
                    <w:rPr>
                      <w:rFonts w:cs="Arial"/>
                      <w:strike/>
                      <w:color w:val="FF0000"/>
                      <w:szCs w:val="20"/>
                    </w:rPr>
                    <w:t>необходимой</w:t>
                  </w:r>
                  <w:r>
                    <w:rPr>
                      <w:rFonts w:cs="Arial"/>
                      <w:szCs w:val="20"/>
                    </w:rPr>
                    <w:t xml:space="preserve"> для перечисления денежных средств в АО "Гознак"</w:t>
                  </w: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C278D1" w:rsidRDefault="00C278D1" w:rsidP="006E5A71">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E5A71">
                    <w:rPr>
                      <w:rFonts w:cs="Arial"/>
                      <w:strike/>
                      <w:color w:val="FF0000"/>
                      <w:szCs w:val="20"/>
                    </w:rPr>
                    <w:t>электронный образ (</w:t>
                  </w:r>
                  <w:r>
                    <w:rPr>
                      <w:rFonts w:cs="Arial"/>
                      <w:szCs w:val="20"/>
                    </w:rPr>
                    <w:t>скан-копия</w:t>
                  </w:r>
                  <w:r w:rsidRPr="006E5A71">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Распоряжения о совершении казначейских платежей по </w:t>
                  </w:r>
                  <w:r w:rsidRPr="006E5A71">
                    <w:rPr>
                      <w:rFonts w:cs="Arial"/>
                      <w:strike/>
                      <w:color w:val="FF0000"/>
                      <w:szCs w:val="20"/>
                    </w:rPr>
                    <w:t>форме</w:t>
                  </w:r>
                  <w:r>
                    <w:rPr>
                      <w:rFonts w:cs="Arial"/>
                      <w:szCs w:val="20"/>
                    </w:rPr>
                    <w:t xml:space="preserve"> согласно </w:t>
                  </w:r>
                  <w:r w:rsidRPr="006E5A71">
                    <w:rPr>
                      <w:rFonts w:cs="Arial"/>
                      <w:strike/>
                      <w:color w:val="FF0000"/>
                      <w:szCs w:val="20"/>
                    </w:rPr>
                    <w:t>Приложению</w:t>
                  </w:r>
                  <w:r>
                    <w:rPr>
                      <w:rFonts w:cs="Arial"/>
                      <w:szCs w:val="20"/>
                    </w:rPr>
                    <w:t xml:space="preserve"> N 15, 16 к </w:t>
                  </w:r>
                  <w:r w:rsidRPr="006E5A71">
                    <w:rPr>
                      <w:rFonts w:cs="Arial"/>
                      <w:strike/>
                      <w:color w:val="FF0000"/>
                      <w:szCs w:val="20"/>
                    </w:rPr>
                    <w:t>Приказу</w:t>
                  </w:r>
                  <w:r>
                    <w:rPr>
                      <w:rFonts w:cs="Arial"/>
                      <w:szCs w:val="20"/>
                    </w:rPr>
                    <w:t xml:space="preserve"> N 21н </w:t>
                  </w:r>
                  <w:r w:rsidR="006E5A71">
                    <w:rPr>
                      <w:rFonts w:cs="Arial"/>
                      <w:szCs w:val="20"/>
                    </w:rPr>
                    <w:t>для</w:t>
                  </w:r>
                  <w:r>
                    <w:rPr>
                      <w:rFonts w:cs="Arial"/>
                      <w:szCs w:val="20"/>
                    </w:rPr>
                    <w:t xml:space="preserve"> перечисления в АО "Гознак"</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6E5A71">
                    <w:rPr>
                      <w:rFonts w:cs="Arial"/>
                      <w:strike/>
                      <w:color w:val="FF0000"/>
                      <w:szCs w:val="20"/>
                    </w:rPr>
                    <w:t>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lastRenderedPageBreak/>
                    <w:t>422</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Реестр заключений о возможности выдачи ФСМ</w:t>
                  </w:r>
                  <w:r w:rsidRPr="006E5A71">
                    <w:rPr>
                      <w:rFonts w:cs="Arial"/>
                      <w:strike/>
                      <w:color w:val="FF0000"/>
                      <w:szCs w:val="20"/>
                    </w:rPr>
                    <w:t>, с указанием всей информации, необходимой</w:t>
                  </w:r>
                  <w:r>
                    <w:rPr>
                      <w:rFonts w:cs="Arial"/>
                      <w:szCs w:val="20"/>
                    </w:rPr>
                    <w:t xml:space="preserve"> для перечисления денежных средств в АО "Гознак"</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 образ </w:t>
                  </w:r>
                  <w:r w:rsidRPr="006E5A71">
                    <w:rPr>
                      <w:rFonts w:cs="Arial"/>
                      <w:strike/>
                      <w:color w:val="FF0000"/>
                      <w:szCs w:val="20"/>
                    </w:rPr>
                    <w:t>(скан-копия)</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6E5A71" w:rsidRDefault="00C278D1" w:rsidP="006E5A71">
                  <w:pPr>
                    <w:autoSpaceDE w:val="0"/>
                    <w:autoSpaceDN w:val="0"/>
                    <w:adjustRightInd w:val="0"/>
                    <w:spacing w:after="1" w:line="200" w:lineRule="atLeast"/>
                    <w:rPr>
                      <w:rFonts w:cs="Arial"/>
                      <w:szCs w:val="20"/>
                    </w:rPr>
                  </w:pPr>
                  <w:r>
                    <w:rPr>
                      <w:rFonts w:cs="Arial"/>
                      <w:szCs w:val="20"/>
                    </w:rPr>
                    <w:t xml:space="preserve">формирование Распоряжения о совершении казначейских платежей по </w:t>
                  </w:r>
                  <w:r w:rsidRPr="006E5A71">
                    <w:rPr>
                      <w:rFonts w:cs="Arial"/>
                      <w:strike/>
                      <w:color w:val="FF0000"/>
                      <w:szCs w:val="20"/>
                    </w:rPr>
                    <w:t>форме</w:t>
                  </w:r>
                  <w:r>
                    <w:rPr>
                      <w:rFonts w:cs="Arial"/>
                      <w:szCs w:val="20"/>
                    </w:rPr>
                    <w:t xml:space="preserve"> согласно </w:t>
                  </w:r>
                  <w:r w:rsidRPr="006E5A71">
                    <w:rPr>
                      <w:rFonts w:cs="Arial"/>
                      <w:strike/>
                      <w:color w:val="FF0000"/>
                      <w:szCs w:val="20"/>
                    </w:rPr>
                    <w:t>Приложению</w:t>
                  </w:r>
                  <w:r>
                    <w:rPr>
                      <w:rFonts w:cs="Arial"/>
                      <w:szCs w:val="20"/>
                    </w:rPr>
                    <w:t xml:space="preserve"> N 15, 16 к </w:t>
                  </w:r>
                  <w:r w:rsidRPr="006E5A71">
                    <w:rPr>
                      <w:rFonts w:cs="Arial"/>
                      <w:strike/>
                      <w:color w:val="FF0000"/>
                      <w:szCs w:val="20"/>
                    </w:rPr>
                    <w:t>Приказу</w:t>
                  </w:r>
                  <w:r>
                    <w:rPr>
                      <w:rFonts w:cs="Arial"/>
                      <w:szCs w:val="20"/>
                    </w:rPr>
                    <w:t xml:space="preserve"> N 21н для перечисления в АО "Гознак"</w:t>
                  </w: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6E5A71">
                    <w:rPr>
                      <w:rFonts w:cs="Arial"/>
                      <w:strike/>
                      <w:color w:val="FF0000"/>
                      <w:szCs w:val="20"/>
                    </w:rPr>
                    <w:t>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Первичные (сводные) учетные документы на возврат денежных средств заявителю</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423</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Первичные учетные документы на возврат денежных средств заявителю (справка о наличии недостатков в представленных заявителем документах, письмо заявителя об оставлении (зачете) денежных средств в счет будущих платежей, либо возврате денежных средств заявителю, документ - основание зачисления денежных средств на </w:t>
                  </w:r>
                  <w:r>
                    <w:rPr>
                      <w:rFonts w:cs="Arial"/>
                      <w:szCs w:val="20"/>
                    </w:rPr>
                    <w:lastRenderedPageBreak/>
                    <w:t>лицевой счет для учета операций со средствами, поступающими во временное распоряжение, основание возврата; заявление заявителя об отказе в предоставлении государственной услуги, письмо об исполнении обязательства заявителем, письмо заявителя об ошибочном перечислении денежных средств, письмо заявителя о</w:t>
                  </w:r>
                  <w:r w:rsidR="005B3BAD">
                    <w:rPr>
                      <w:rFonts w:cs="Arial"/>
                      <w:szCs w:val="20"/>
                    </w:rPr>
                    <w:t>б</w:t>
                  </w:r>
                  <w:r>
                    <w:rPr>
                      <w:rFonts w:cs="Arial"/>
                      <w:szCs w:val="20"/>
                    </w:rPr>
                    <w:t xml:space="preserve"> оставлении (зачете) денежных средств в счет будущих платежей</w:t>
                  </w:r>
                  <w:r w:rsidRPr="006F7912">
                    <w:rPr>
                      <w:rFonts w:cs="Arial"/>
                      <w:strike/>
                      <w:color w:val="FF0000"/>
                      <w:szCs w:val="20"/>
                    </w:rPr>
                    <w:t>,</w:t>
                  </w:r>
                  <w:r>
                    <w:rPr>
                      <w:rFonts w:cs="Arial"/>
                      <w:szCs w:val="20"/>
                    </w:rPr>
                    <w:t xml:space="preserve"> либо возврате денежных средств заявителю</w:t>
                  </w:r>
                </w:p>
                <w:p w:rsidR="006E5A71" w:rsidRDefault="006E5A71" w:rsidP="00FB0319">
                  <w:pPr>
                    <w:autoSpaceDE w:val="0"/>
                    <w:autoSpaceDN w:val="0"/>
                    <w:adjustRightInd w:val="0"/>
                    <w:spacing w:after="1" w:line="200" w:lineRule="atLeast"/>
                    <w:rPr>
                      <w:rFonts w:cs="Arial"/>
                      <w:szCs w:val="20"/>
                    </w:rPr>
                  </w:pPr>
                </w:p>
                <w:p w:rsidR="006E5A71" w:rsidRDefault="006E5A71" w:rsidP="00FB0319">
                  <w:pPr>
                    <w:autoSpaceDE w:val="0"/>
                    <w:autoSpaceDN w:val="0"/>
                    <w:adjustRightInd w:val="0"/>
                    <w:spacing w:after="1" w:line="200" w:lineRule="atLeast"/>
                    <w:rPr>
                      <w:rFonts w:cs="Arial"/>
                      <w:szCs w:val="20"/>
                    </w:rPr>
                  </w:pPr>
                </w:p>
                <w:p w:rsidR="006E5A71" w:rsidRDefault="006E5A71"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F7912">
                    <w:rPr>
                      <w:rFonts w:cs="Arial"/>
                      <w:strike/>
                      <w:color w:val="FF0000"/>
                      <w:szCs w:val="20"/>
                    </w:rPr>
                    <w:t>электронный образ (</w:t>
                  </w:r>
                  <w:r>
                    <w:rPr>
                      <w:rFonts w:cs="Arial"/>
                      <w:szCs w:val="20"/>
                    </w:rPr>
                    <w:t>скан-копия</w:t>
                  </w:r>
                  <w:r w:rsidRPr="006F791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формирование Распоряжения о совершении казначейских платежей по форме согласно </w:t>
                  </w:r>
                  <w:r w:rsidRPr="006F7912">
                    <w:rPr>
                      <w:rFonts w:cs="Arial"/>
                      <w:strike/>
                      <w:color w:val="FF0000"/>
                      <w:szCs w:val="20"/>
                    </w:rPr>
                    <w:t>Приложению</w:t>
                  </w:r>
                  <w:r>
                    <w:rPr>
                      <w:rFonts w:cs="Arial"/>
                      <w:szCs w:val="20"/>
                    </w:rPr>
                    <w:t xml:space="preserve"> N 18 к </w:t>
                  </w:r>
                  <w:r w:rsidRPr="006F7912">
                    <w:rPr>
                      <w:rFonts w:cs="Arial"/>
                      <w:strike/>
                      <w:color w:val="FF0000"/>
                      <w:szCs w:val="20"/>
                    </w:rPr>
                    <w:t>Приказу</w:t>
                  </w:r>
                  <w:r>
                    <w:rPr>
                      <w:rFonts w:cs="Arial"/>
                      <w:szCs w:val="20"/>
                    </w:rPr>
                    <w:t xml:space="preserve"> N 21н для перечисления денежных средств заявителю</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w:t>
                  </w:r>
                  <w:r w:rsidRPr="006F7912">
                    <w:rPr>
                      <w:rFonts w:cs="Arial"/>
                      <w:strike/>
                      <w:color w:val="FF0000"/>
                      <w:szCs w:val="20"/>
                    </w:rPr>
                    <w:t>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423</w:t>
                  </w: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Реестр документов на возврат денежных средств, включая средства денежного залога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F7912">
                    <w:rPr>
                      <w:rFonts w:cs="Arial"/>
                      <w:strike/>
                      <w:color w:val="FF0000"/>
                      <w:szCs w:val="20"/>
                    </w:rPr>
                    <w:t>электронный образ (</w:t>
                  </w:r>
                  <w:r>
                    <w:rPr>
                      <w:rFonts w:cs="Arial"/>
                      <w:szCs w:val="20"/>
                    </w:rPr>
                    <w:t>скан-копия</w:t>
                  </w:r>
                  <w:r w:rsidRPr="006F791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6E5A71" w:rsidRDefault="00C278D1" w:rsidP="006E5A71">
                  <w:pPr>
                    <w:autoSpaceDE w:val="0"/>
                    <w:autoSpaceDN w:val="0"/>
                    <w:adjustRightInd w:val="0"/>
                    <w:spacing w:after="1" w:line="200" w:lineRule="atLeast"/>
                    <w:rPr>
                      <w:rFonts w:cs="Arial"/>
                      <w:szCs w:val="20"/>
                    </w:rPr>
                  </w:pPr>
                  <w:r>
                    <w:rPr>
                      <w:rFonts w:cs="Arial"/>
                      <w:szCs w:val="20"/>
                    </w:rPr>
                    <w:t xml:space="preserve">формирование Распоряжения о совершении казначейских платежей по форме согласно </w:t>
                  </w:r>
                  <w:r w:rsidRPr="006F7912">
                    <w:rPr>
                      <w:rFonts w:cs="Arial"/>
                      <w:strike/>
                      <w:color w:val="FF0000"/>
                      <w:szCs w:val="20"/>
                    </w:rPr>
                    <w:t>Приложению</w:t>
                  </w:r>
                  <w:r>
                    <w:rPr>
                      <w:rFonts w:cs="Arial"/>
                      <w:szCs w:val="20"/>
                    </w:rPr>
                    <w:t xml:space="preserve"> N 18 к </w:t>
                  </w:r>
                  <w:r w:rsidRPr="006F7912">
                    <w:rPr>
                      <w:rFonts w:cs="Arial"/>
                      <w:strike/>
                      <w:color w:val="FF0000"/>
                      <w:szCs w:val="20"/>
                    </w:rPr>
                    <w:t>Приказу</w:t>
                  </w:r>
                  <w:r>
                    <w:rPr>
                      <w:rFonts w:cs="Arial"/>
                      <w:szCs w:val="20"/>
                    </w:rPr>
                    <w:t xml:space="preserve"> N 21н для перечисления денежных средств заявителю</w:t>
                  </w: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9F3041" w:rsidRDefault="009F3041" w:rsidP="006E5A71">
                  <w:pPr>
                    <w:autoSpaceDE w:val="0"/>
                    <w:autoSpaceDN w:val="0"/>
                    <w:adjustRightInd w:val="0"/>
                    <w:spacing w:after="1" w:line="200" w:lineRule="atLeast"/>
                    <w:rPr>
                      <w:rFonts w:cs="Arial"/>
                      <w:szCs w:val="20"/>
                    </w:rPr>
                  </w:pPr>
                </w:p>
                <w:p w:rsidR="006E5A71" w:rsidRDefault="006E5A71" w:rsidP="006E5A71">
                  <w:pPr>
                    <w:autoSpaceDE w:val="0"/>
                    <w:autoSpaceDN w:val="0"/>
                    <w:adjustRightInd w:val="0"/>
                    <w:spacing w:after="1" w:line="200" w:lineRule="atLeast"/>
                    <w:rPr>
                      <w:rFonts w:cs="Arial"/>
                      <w:szCs w:val="20"/>
                    </w:rPr>
                  </w:pPr>
                </w:p>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 xml:space="preserve">для </w:t>
                  </w:r>
                  <w:r w:rsidRPr="00B82A0E">
                    <w:rPr>
                      <w:rFonts w:cs="Arial"/>
                      <w:strike/>
                      <w:color w:val="FF0000"/>
                      <w:szCs w:val="20"/>
                    </w:rPr>
                    <w:t xml:space="preserve">отражения </w:t>
                  </w:r>
                  <w:r w:rsidRPr="006F7912">
                    <w:rPr>
                      <w:rFonts w:cs="Arial"/>
                      <w:strike/>
                      <w:color w:val="FF0000"/>
                      <w:szCs w:val="20"/>
                    </w:rPr>
                    <w:t>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F7912">
                    <w:rPr>
                      <w:rFonts w:cs="Arial"/>
                      <w:strike/>
                      <w:color w:val="FF0000"/>
                      <w:szCs w:val="20"/>
                    </w:rPr>
                    <w:t>Информация</w:t>
                  </w:r>
                  <w:r>
                    <w:rPr>
                      <w:rFonts w:cs="Arial"/>
                      <w:szCs w:val="20"/>
                    </w:rPr>
                    <w:t xml:space="preserve"> о полученных независимых гарантиях </w:t>
                  </w:r>
                  <w:r w:rsidRPr="006F7912">
                    <w:rPr>
                      <w:rFonts w:cs="Arial"/>
                      <w:strike/>
                      <w:color w:val="FF0000"/>
                      <w:szCs w:val="20"/>
                    </w:rPr>
                    <w:t>и</w:t>
                  </w:r>
                  <w:r>
                    <w:rPr>
                      <w:rFonts w:cs="Arial"/>
                      <w:szCs w:val="20"/>
                    </w:rPr>
                    <w:t xml:space="preserve"> договорах поручительства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F7912">
                    <w:rPr>
                      <w:rFonts w:cs="Arial"/>
                      <w:strike/>
                      <w:color w:val="FF0000"/>
                      <w:szCs w:val="20"/>
                    </w:rPr>
                    <w:t>электронный образ (</w:t>
                  </w:r>
                  <w:r>
                    <w:rPr>
                      <w:rFonts w:cs="Arial"/>
                      <w:szCs w:val="20"/>
                    </w:rPr>
                    <w:t>скан-копия</w:t>
                  </w:r>
                  <w:r w:rsidRPr="006F791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F7912">
                    <w:rPr>
                      <w:rFonts w:cs="Arial"/>
                      <w:strike/>
                      <w:color w:val="FF0000"/>
                      <w:szCs w:val="20"/>
                    </w:rPr>
                    <w:t>Журналах</w:t>
                  </w:r>
                  <w:r>
                    <w:rPr>
                      <w:rFonts w:cs="Arial"/>
                      <w:szCs w:val="20"/>
                    </w:rPr>
                    <w:t xml:space="preserve"> операций (код формы по ОКУД </w:t>
                  </w:r>
                  <w:r w:rsidRPr="006F7912">
                    <w:rPr>
                      <w:rFonts w:cs="Arial"/>
                      <w:strike/>
                      <w:color w:val="FF0000"/>
                      <w:szCs w:val="20"/>
                    </w:rPr>
                    <w:t>0504071</w:t>
                  </w:r>
                  <w:r>
                    <w:rPr>
                      <w:rFonts w:cs="Arial"/>
                      <w:szCs w:val="20"/>
                    </w:rPr>
                    <w:t>)</w:t>
                  </w:r>
                  <w:r w:rsidRPr="006F7912">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425</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F7912">
                    <w:rPr>
                      <w:rFonts w:cs="Arial"/>
                      <w:strike/>
                      <w:color w:val="FF0000"/>
                      <w:szCs w:val="20"/>
                    </w:rPr>
                    <w:t>Информация</w:t>
                  </w:r>
                  <w:r>
                    <w:rPr>
                      <w:rFonts w:cs="Arial"/>
                      <w:szCs w:val="20"/>
                    </w:rPr>
                    <w:t xml:space="preserve"> об окончании действия независимых гарантий </w:t>
                  </w:r>
                  <w:r w:rsidRPr="006F7912">
                    <w:rPr>
                      <w:rFonts w:cs="Arial"/>
                      <w:strike/>
                      <w:color w:val="FF0000"/>
                      <w:szCs w:val="20"/>
                    </w:rPr>
                    <w:t>и</w:t>
                  </w:r>
                  <w:r>
                    <w:rPr>
                      <w:rFonts w:cs="Arial"/>
                      <w:szCs w:val="20"/>
                    </w:rPr>
                    <w:t xml:space="preserve"> договоров поручительства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F7912">
                    <w:rPr>
                      <w:rFonts w:cs="Arial"/>
                      <w:strike/>
                      <w:color w:val="FF0000"/>
                      <w:szCs w:val="20"/>
                    </w:rPr>
                    <w:t>электронный образ (</w:t>
                  </w:r>
                  <w:r>
                    <w:rPr>
                      <w:rFonts w:cs="Arial"/>
                      <w:szCs w:val="20"/>
                    </w:rPr>
                    <w:t>скан-копия</w:t>
                  </w:r>
                  <w:r w:rsidRPr="006F7912">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5 (пяти) рабочих дней по окончании месяца, следующего за месяцем окончания действия независимой гарантии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4 (четырех)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F7912">
                    <w:rPr>
                      <w:rFonts w:cs="Arial"/>
                      <w:strike/>
                      <w:color w:val="FF0000"/>
                      <w:szCs w:val="20"/>
                    </w:rPr>
                    <w:t>Журналах</w:t>
                  </w:r>
                  <w:r>
                    <w:rPr>
                      <w:rFonts w:cs="Arial"/>
                      <w:szCs w:val="20"/>
                    </w:rPr>
                    <w:t xml:space="preserve"> операций (код формы по ОКУД </w:t>
                  </w:r>
                  <w:r w:rsidRPr="006F7912">
                    <w:rPr>
                      <w:rFonts w:cs="Arial"/>
                      <w:strike/>
                      <w:color w:val="FF0000"/>
                      <w:szCs w:val="20"/>
                    </w:rPr>
                    <w:t>0504071</w:t>
                  </w:r>
                  <w:r>
                    <w:rPr>
                      <w:rFonts w:cs="Arial"/>
                      <w:szCs w:val="20"/>
                    </w:rPr>
                    <w:t>)</w:t>
                  </w:r>
                  <w:r w:rsidRPr="006F7912">
                    <w:rPr>
                      <w:rFonts w:cs="Arial"/>
                      <w:strike/>
                      <w:color w:val="FF0000"/>
                      <w:szCs w:val="20"/>
                    </w:rPr>
                    <w:t>, установленных правилами организации и ведения бюджетного учета</w:t>
                  </w:r>
                </w:p>
                <w:p w:rsidR="006E5A71" w:rsidRDefault="006E5A71" w:rsidP="00FB0319">
                  <w:pPr>
                    <w:autoSpaceDE w:val="0"/>
                    <w:autoSpaceDN w:val="0"/>
                    <w:adjustRightInd w:val="0"/>
                    <w:spacing w:after="1" w:line="200" w:lineRule="atLeast"/>
                    <w:rPr>
                      <w:rFonts w:cs="Arial"/>
                      <w:szCs w:val="20"/>
                    </w:rPr>
                  </w:pPr>
                </w:p>
                <w:p w:rsidR="006E5A71" w:rsidRDefault="006E5A71" w:rsidP="00FB0319">
                  <w:pPr>
                    <w:autoSpaceDE w:val="0"/>
                    <w:autoSpaceDN w:val="0"/>
                    <w:adjustRightInd w:val="0"/>
                    <w:spacing w:after="1" w:line="200" w:lineRule="atLeast"/>
                    <w:rPr>
                      <w:rFonts w:cs="Arial"/>
                      <w:szCs w:val="20"/>
                    </w:rPr>
                  </w:pPr>
                </w:p>
                <w:p w:rsidR="006E5A71" w:rsidRDefault="006E5A7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Накладная, счет-фактура при выдаче ФСМ заявителю (представителю заявителя)</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6F7912" w:rsidRDefault="00C278D1" w:rsidP="006F7912">
                  <w:pPr>
                    <w:autoSpaceDE w:val="0"/>
                    <w:autoSpaceDN w:val="0"/>
                    <w:adjustRightInd w:val="0"/>
                    <w:spacing w:after="1" w:line="200" w:lineRule="atLeast"/>
                    <w:rPr>
                      <w:rFonts w:cs="Arial"/>
                      <w:szCs w:val="20"/>
                    </w:rPr>
                  </w:pPr>
                  <w:r>
                    <w:rPr>
                      <w:rFonts w:cs="Arial"/>
                      <w:szCs w:val="20"/>
                    </w:rPr>
                    <w:t>формирование и направление средствами ГИИС "Электронный бюджет" в уполномоченную организацию не позднее 1 (одного) рабочего дня со дня подписания документов</w:t>
                  </w: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EE607B" w:rsidRDefault="00EE607B" w:rsidP="006F7912">
                  <w:pPr>
                    <w:autoSpaceDE w:val="0"/>
                    <w:autoSpaceDN w:val="0"/>
                    <w:adjustRightInd w:val="0"/>
                    <w:spacing w:after="1" w:line="200" w:lineRule="atLeast"/>
                    <w:rPr>
                      <w:rFonts w:cs="Arial"/>
                      <w:szCs w:val="20"/>
                    </w:rPr>
                  </w:pPr>
                </w:p>
                <w:p w:rsidR="00EE607B" w:rsidRDefault="00EE607B" w:rsidP="006F7912">
                  <w:pPr>
                    <w:autoSpaceDE w:val="0"/>
                    <w:autoSpaceDN w:val="0"/>
                    <w:adjustRightInd w:val="0"/>
                    <w:spacing w:after="1" w:line="200" w:lineRule="atLeast"/>
                    <w:rPr>
                      <w:rFonts w:cs="Arial"/>
                      <w:szCs w:val="20"/>
                    </w:rPr>
                  </w:pPr>
                </w:p>
                <w:p w:rsidR="00EE607B" w:rsidRDefault="00EE607B" w:rsidP="006F7912">
                  <w:pPr>
                    <w:autoSpaceDE w:val="0"/>
                    <w:autoSpaceDN w:val="0"/>
                    <w:adjustRightInd w:val="0"/>
                    <w:spacing w:after="1" w:line="200" w:lineRule="atLeast"/>
                    <w:rPr>
                      <w:rFonts w:cs="Arial"/>
                      <w:szCs w:val="20"/>
                    </w:rPr>
                  </w:pPr>
                </w:p>
                <w:p w:rsidR="00EE607B" w:rsidRDefault="00EE607B" w:rsidP="006F7912">
                  <w:pPr>
                    <w:autoSpaceDE w:val="0"/>
                    <w:autoSpaceDN w:val="0"/>
                    <w:adjustRightInd w:val="0"/>
                    <w:spacing w:after="1" w:line="200" w:lineRule="atLeast"/>
                    <w:rPr>
                      <w:rFonts w:cs="Arial"/>
                      <w:szCs w:val="20"/>
                    </w:rPr>
                  </w:pPr>
                </w:p>
                <w:p w:rsidR="006F7912" w:rsidRDefault="006F7912" w:rsidP="006F7912">
                  <w:pPr>
                    <w:autoSpaceDE w:val="0"/>
                    <w:autoSpaceDN w:val="0"/>
                    <w:adjustRightInd w:val="0"/>
                    <w:spacing w:after="1" w:line="200" w:lineRule="atLeast"/>
                    <w:rPr>
                      <w:rFonts w:cs="Arial"/>
                      <w:szCs w:val="20"/>
                    </w:rPr>
                  </w:pPr>
                </w:p>
                <w:p w:rsidR="00C278D1" w:rsidRDefault="00C278D1" w:rsidP="00FB0319">
                  <w:pPr>
                    <w:autoSpaceDE w:val="0"/>
                    <w:autoSpaceDN w:val="0"/>
                    <w:adjustRightInd w:val="0"/>
                    <w:spacing w:after="1" w:line="200" w:lineRule="atLeast"/>
                    <w:rPr>
                      <w:rFonts w:cs="Arial"/>
                      <w:szCs w:val="20"/>
                    </w:rPr>
                  </w:pPr>
                </w:p>
                <w:p w:rsidR="006F7912" w:rsidRDefault="006F7912"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(заместитель руководителя)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F7912">
                    <w:rPr>
                      <w:rFonts w:cs="Arial"/>
                      <w:strike/>
                      <w:color w:val="FF0000"/>
                      <w:szCs w:val="20"/>
                    </w:rPr>
                    <w:t>Журналах</w:t>
                  </w:r>
                  <w:r>
                    <w:rPr>
                      <w:rFonts w:cs="Arial"/>
                      <w:szCs w:val="20"/>
                    </w:rPr>
                    <w:t xml:space="preserve"> операций (код формы по ОКУД 0504071), </w:t>
                  </w:r>
                  <w:r w:rsidRPr="006F7912">
                    <w:rPr>
                      <w:rFonts w:cs="Arial"/>
                      <w:strike/>
                      <w:color w:val="FF0000"/>
                      <w:szCs w:val="20"/>
                    </w:rPr>
                    <w:t>установленных правилами организации и ведения бюджетного учета</w:t>
                  </w:r>
                </w:p>
              </w:tc>
            </w:tr>
            <w:tr w:rsidR="00C278D1" w:rsidTr="00C278D1">
              <w:tc>
                <w:tcPr>
                  <w:tcW w:w="10768" w:type="dxa"/>
                  <w:gridSpan w:val="9"/>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jc w:val="center"/>
                    <w:outlineLvl w:val="0"/>
                    <w:rPr>
                      <w:rFonts w:cs="Arial"/>
                      <w:szCs w:val="20"/>
                    </w:rPr>
                  </w:pPr>
                  <w:bookmarkStart w:id="41" w:name="Р1_27"/>
                  <w:bookmarkEnd w:id="41"/>
                  <w:r w:rsidRPr="006F7912">
                    <w:rPr>
                      <w:rFonts w:cs="Arial"/>
                      <w:strike/>
                      <w:color w:val="FF0000"/>
                      <w:szCs w:val="20"/>
                    </w:rPr>
                    <w:lastRenderedPageBreak/>
                    <w:t>25</w:t>
                  </w:r>
                  <w:r w:rsidRPr="009F3041">
                    <w:rPr>
                      <w:rFonts w:cs="Arial"/>
                      <w:strike/>
                      <w:color w:val="FF0000"/>
                      <w:szCs w:val="20"/>
                    </w:rPr>
                    <w:t>.</w:t>
                  </w:r>
                  <w:r>
                    <w:rPr>
                      <w:rFonts w:cs="Arial"/>
                      <w:szCs w:val="20"/>
                    </w:rPr>
                    <w:t xml:space="preserve"> Иные документы</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Реестр сдачи документов (код формы по ОКУД 0504053) &lt;</w:t>
                  </w:r>
                  <w:r w:rsidRPr="007C6B25">
                    <w:rPr>
                      <w:rFonts w:cs="Arial"/>
                      <w:strike/>
                      <w:color w:val="FF0000"/>
                      <w:szCs w:val="20"/>
                    </w:rPr>
                    <w:t>116</w:t>
                  </w:r>
                  <w:r>
                    <w:rPr>
                      <w:rFonts w:cs="Arial"/>
                      <w:szCs w:val="20"/>
                    </w:rPr>
                    <w:t>&gt;</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 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и предоставление в 2 (двух) экземплярах одновременно с документами на бумажном носителе</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 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в </w:t>
                  </w:r>
                  <w:r w:rsidRPr="007C6B25">
                    <w:rPr>
                      <w:rFonts w:cs="Arial"/>
                      <w:strike/>
                      <w:color w:val="FF0000"/>
                      <w:szCs w:val="20"/>
                    </w:rPr>
                    <w:t>момент</w:t>
                  </w:r>
                  <w:r>
                    <w:rPr>
                      <w:rFonts w:cs="Arial"/>
                      <w:szCs w:val="20"/>
                    </w:rPr>
                    <w:t xml:space="preserve"> предоставления документов</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проверка правильности оформления представленных первичных учетных документов</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7C6B25">
                    <w:rPr>
                      <w:rFonts w:cs="Arial"/>
                      <w:strike/>
                      <w:color w:val="FF0000"/>
                      <w:szCs w:val="20"/>
                    </w:rPr>
                    <w:t>служебного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Требование о необходимости представления первичных учетных документов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C6B25">
                    <w:rPr>
                      <w:rFonts w:cs="Arial"/>
                      <w:strike/>
                      <w:color w:val="FF0000"/>
                      <w:szCs w:val="20"/>
                    </w:rPr>
                    <w:t>электронный/</w:t>
                  </w:r>
                  <w:r>
                    <w:rPr>
                      <w:rFonts w:cs="Arial"/>
                      <w:szCs w:val="20"/>
                    </w:rPr>
                    <w:t>скан-</w:t>
                  </w:r>
                  <w:r w:rsidRPr="007C6B25">
                    <w:rPr>
                      <w:rFonts w:cs="Arial"/>
                      <w:strike/>
                      <w:color w:val="FF0000"/>
                      <w:szCs w:val="20"/>
                    </w:rPr>
                    <w:t>образ</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в субъект централизованного учета не позднее 3 (трех) рабочих дней в случае выявления при осуществлении централизуемых полномочий фактов непредставления первичных учетных документов</w:t>
                  </w:r>
                </w:p>
                <w:p w:rsidR="006542B8" w:rsidRDefault="006542B8" w:rsidP="00FB0319">
                  <w:pPr>
                    <w:autoSpaceDE w:val="0"/>
                    <w:autoSpaceDN w:val="0"/>
                    <w:adjustRightInd w:val="0"/>
                    <w:spacing w:after="1" w:line="200" w:lineRule="atLeast"/>
                    <w:rPr>
                      <w:rFonts w:cs="Arial"/>
                      <w:szCs w:val="20"/>
                    </w:rPr>
                  </w:pPr>
                </w:p>
                <w:p w:rsidR="006542B8" w:rsidRDefault="006542B8" w:rsidP="00FB0319">
                  <w:pPr>
                    <w:autoSpaceDE w:val="0"/>
                    <w:autoSpaceDN w:val="0"/>
                    <w:adjustRightInd w:val="0"/>
                    <w:spacing w:after="1" w:line="200" w:lineRule="atLeast"/>
                    <w:rPr>
                      <w:rFonts w:cs="Arial"/>
                      <w:szCs w:val="20"/>
                    </w:rPr>
                  </w:pPr>
                </w:p>
                <w:p w:rsidR="006542B8" w:rsidRDefault="006542B8" w:rsidP="00FB0319">
                  <w:pPr>
                    <w:autoSpaceDE w:val="0"/>
                    <w:autoSpaceDN w:val="0"/>
                    <w:adjustRightInd w:val="0"/>
                    <w:spacing w:after="1" w:line="200" w:lineRule="atLeast"/>
                    <w:rPr>
                      <w:rFonts w:cs="Arial"/>
                      <w:szCs w:val="20"/>
                    </w:rPr>
                  </w:pPr>
                </w:p>
                <w:p w:rsidR="006542B8" w:rsidRDefault="006542B8" w:rsidP="00FB0319">
                  <w:pPr>
                    <w:autoSpaceDE w:val="0"/>
                    <w:autoSpaceDN w:val="0"/>
                    <w:adjustRightInd w:val="0"/>
                    <w:spacing w:after="1" w:line="200" w:lineRule="atLeast"/>
                    <w:rPr>
                      <w:rFonts w:cs="Arial"/>
                      <w:szCs w:val="20"/>
                    </w:rPr>
                  </w:pPr>
                </w:p>
                <w:p w:rsidR="006542B8" w:rsidRDefault="006542B8" w:rsidP="00FB0319">
                  <w:pPr>
                    <w:autoSpaceDE w:val="0"/>
                    <w:autoSpaceDN w:val="0"/>
                    <w:adjustRightInd w:val="0"/>
                    <w:spacing w:after="1" w:line="200" w:lineRule="atLeast"/>
                    <w:rPr>
                      <w:rFonts w:cs="Arial"/>
                      <w:szCs w:val="20"/>
                    </w:rPr>
                  </w:pPr>
                </w:p>
                <w:p w:rsidR="006542B8" w:rsidRDefault="006542B8" w:rsidP="00FB0319">
                  <w:pPr>
                    <w:autoSpaceDE w:val="0"/>
                    <w:autoSpaceDN w:val="0"/>
                    <w:adjustRightInd w:val="0"/>
                    <w:spacing w:after="1" w:line="200" w:lineRule="atLeast"/>
                    <w:rPr>
                      <w:rFonts w:cs="Arial"/>
                      <w:szCs w:val="20"/>
                    </w:rPr>
                  </w:pPr>
                </w:p>
                <w:p w:rsidR="006542B8" w:rsidRDefault="006542B8" w:rsidP="00FB0319">
                  <w:pPr>
                    <w:autoSpaceDE w:val="0"/>
                    <w:autoSpaceDN w:val="0"/>
                    <w:adjustRightInd w:val="0"/>
                    <w:spacing w:after="1" w:line="200" w:lineRule="atLeast"/>
                    <w:rPr>
                      <w:rFonts w:cs="Arial"/>
                      <w:szCs w:val="20"/>
                    </w:rPr>
                  </w:pPr>
                </w:p>
                <w:p w:rsidR="006542B8" w:rsidRDefault="006542B8" w:rsidP="00FB0319">
                  <w:pPr>
                    <w:autoSpaceDE w:val="0"/>
                    <w:autoSpaceDN w:val="0"/>
                    <w:adjustRightInd w:val="0"/>
                    <w:spacing w:after="1" w:line="200" w:lineRule="atLeast"/>
                    <w:rPr>
                      <w:rFonts w:cs="Arial"/>
                      <w:szCs w:val="20"/>
                    </w:rPr>
                  </w:pPr>
                </w:p>
                <w:p w:rsidR="006542B8" w:rsidRDefault="006542B8" w:rsidP="00FB0319">
                  <w:pPr>
                    <w:autoSpaceDE w:val="0"/>
                    <w:autoSpaceDN w:val="0"/>
                    <w:adjustRightInd w:val="0"/>
                    <w:spacing w:after="1" w:line="200" w:lineRule="atLeast"/>
                    <w:rPr>
                      <w:rFonts w:cs="Arial"/>
                      <w:szCs w:val="20"/>
                    </w:rPr>
                  </w:pPr>
                </w:p>
                <w:p w:rsidR="006542B8" w:rsidRDefault="006542B8" w:rsidP="00FB0319">
                  <w:pPr>
                    <w:autoSpaceDE w:val="0"/>
                    <w:autoSpaceDN w:val="0"/>
                    <w:adjustRightInd w:val="0"/>
                    <w:spacing w:after="1" w:line="200" w:lineRule="atLeast"/>
                    <w:rPr>
                      <w:rFonts w:cs="Arial"/>
                      <w:szCs w:val="20"/>
                    </w:rPr>
                  </w:pPr>
                </w:p>
                <w:p w:rsidR="006542B8" w:rsidRDefault="006542B8"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в субъект централизованного учета для представления первичных учетных документов</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428</w:t>
                  </w: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Первичные учетные документы, направляемые в соответствии с Требованием о необходимости представления первичных учетных документов (</w:t>
                  </w:r>
                  <w:r w:rsidRPr="007C6B25">
                    <w:rPr>
                      <w:rFonts w:cs="Arial"/>
                      <w:strike/>
                      <w:color w:val="FF0000"/>
                      <w:szCs w:val="20"/>
                    </w:rPr>
                    <w:t>см. п. 428</w:t>
                  </w:r>
                  <w:r>
                    <w:rPr>
                      <w:rFonts w:cs="Arial"/>
                      <w:szCs w:val="20"/>
                    </w:rPr>
                    <w:t xml:space="preserve"> Графика документооборота)</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электронный/электронный образ </w:t>
                  </w:r>
                  <w:r w:rsidRPr="00183397">
                    <w:rPr>
                      <w:rFonts w:cs="Arial"/>
                      <w:strike/>
                      <w:color w:val="FF0000"/>
                      <w:szCs w:val="20"/>
                    </w:rPr>
                    <w:t>(скан-образ)</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представление в срок, указанный в Требовании о необходимости представления первичных учетных документов, но не менее 1 (одного) рабочего дня, следующего за днем направления Требования и не позднее чем за 5 (пять) рабочих дней до формирования регистров бухгалтерского учета</w:t>
                  </w: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9F3041" w:rsidRDefault="009F3041"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руководитель (заместитель руководителя)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4723">
                    <w:rPr>
                      <w:rFonts w:cs="Arial"/>
                      <w:strike/>
                      <w:color w:val="FF0000"/>
                      <w:szCs w:val="20"/>
                    </w:rPr>
                    <w:t>отражение факта</w:t>
                  </w:r>
                  <w:r>
                    <w:rPr>
                      <w:rFonts w:cs="Arial"/>
                      <w:szCs w:val="20"/>
                    </w:rPr>
                    <w:t xml:space="preserve"> хозяйственной жизни в </w:t>
                  </w:r>
                  <w:r w:rsidRPr="00634723">
                    <w:rPr>
                      <w:rFonts w:cs="Arial"/>
                      <w:strike/>
                      <w:color w:val="FF0000"/>
                      <w:szCs w:val="20"/>
                    </w:rPr>
                    <w:t>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4723">
                    <w:rPr>
                      <w:rFonts w:cs="Arial"/>
                      <w:strike/>
                      <w:color w:val="FF0000"/>
                      <w:szCs w:val="20"/>
                    </w:rPr>
                    <w:t>Журналах</w:t>
                  </w:r>
                  <w:r>
                    <w:rPr>
                      <w:rFonts w:cs="Arial"/>
                      <w:szCs w:val="20"/>
                    </w:rPr>
                    <w:t xml:space="preserve"> операций (код формы по ОКУД 0504071), </w:t>
                  </w:r>
                  <w:r w:rsidRPr="00634723">
                    <w:rPr>
                      <w:rFonts w:cs="Arial"/>
                      <w:strike/>
                      <w:color w:val="FF0000"/>
                      <w:szCs w:val="20"/>
                    </w:rPr>
                    <w:t>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429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Уведомление (запрос) о поступлении первичных учетных документов, не соответствующих требованиям законодательства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4723">
                    <w:rPr>
                      <w:rFonts w:cs="Arial"/>
                      <w:strike/>
                      <w:color w:val="FF0000"/>
                      <w:szCs w:val="20"/>
                    </w:rPr>
                    <w:t>электронный образ (</w:t>
                  </w:r>
                  <w:r>
                    <w:rPr>
                      <w:rFonts w:cs="Arial"/>
                      <w:szCs w:val="20"/>
                    </w:rPr>
                    <w:t>скан-образ</w:t>
                  </w:r>
                  <w:r w:rsidRPr="00634723">
                    <w:rPr>
                      <w:rFonts w:cs="Arial"/>
                      <w:strike/>
                      <w:color w:val="FF0000"/>
                      <w:szCs w:val="20"/>
                    </w:rPr>
                    <w:t>)</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уведомления (запроса) о поступлении первичных учетных документов, не соответствующих требованиям законодательства Российской Федерации не позднее 1 (одного) рабочего дня со дня поступления документа, не соответствующего требованиям законодательства Российской Федерации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в субъект централизованного учета для подготовки ответа (</w:t>
                  </w:r>
                  <w:r w:rsidRPr="00634723">
                    <w:rPr>
                      <w:rFonts w:cs="Arial"/>
                      <w:strike/>
                      <w:color w:val="FF0000"/>
                      <w:szCs w:val="20"/>
                    </w:rPr>
                    <w:t>см. п. 430</w:t>
                  </w:r>
                  <w:r>
                    <w:rPr>
                      <w:rFonts w:cs="Arial"/>
                      <w:szCs w:val="20"/>
                    </w:rPr>
                    <w:t xml:space="preserve"> Графика документооборота)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lastRenderedPageBreak/>
                    <w:t>430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 на уведомление о поступлении первичных учетных документов, не соответствующих требованиям законодательства Российской Федерации</w:t>
                  </w: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FB0319">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634723">
                    <w:rPr>
                      <w:rFonts w:cs="Arial"/>
                      <w:strike/>
                      <w:color w:val="FF0000"/>
                      <w:szCs w:val="20"/>
                    </w:rPr>
                    <w:t>электронный образ (</w:t>
                  </w:r>
                  <w:r>
                    <w:rPr>
                      <w:rFonts w:cs="Arial"/>
                      <w:szCs w:val="20"/>
                    </w:rPr>
                    <w:t>скан-</w:t>
                  </w:r>
                  <w:r w:rsidRPr="00634723">
                    <w:rPr>
                      <w:rFonts w:cs="Arial"/>
                      <w:strike/>
                      <w:color w:val="FF0000"/>
                      <w:szCs w:val="20"/>
                    </w:rPr>
                    <w:t>образ)</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получения уведомления (запроса)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634723">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431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Распорядительный документ о перечне лиц, ответственных за взаимодействие и обмен электронными документами и электронными образами документов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4296">
                    <w:rPr>
                      <w:rFonts w:cs="Arial"/>
                      <w:strike/>
                      <w:color w:val="FF0000"/>
                      <w:szCs w:val="20"/>
                    </w:rPr>
                    <w:t>электронный образ (</w:t>
                  </w:r>
                  <w:r>
                    <w:rPr>
                      <w:rFonts w:cs="Arial"/>
                      <w:szCs w:val="20"/>
                    </w:rPr>
                    <w:t>скан-</w:t>
                  </w:r>
                  <w:r w:rsidRPr="00C04296">
                    <w:rPr>
                      <w:rFonts w:cs="Arial"/>
                      <w:strike/>
                      <w:color w:val="FF0000"/>
                      <w:szCs w:val="20"/>
                    </w:rPr>
                    <w:t>образ)</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утверждения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C04296">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lastRenderedPageBreak/>
                    <w:t>432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Распорядительный документ о перечне лиц, наделенных правом подписи документов</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4296">
                    <w:rPr>
                      <w:rFonts w:cs="Arial"/>
                      <w:strike/>
                      <w:color w:val="FF0000"/>
                      <w:szCs w:val="20"/>
                    </w:rPr>
                    <w:t>электронный образ (</w:t>
                  </w:r>
                  <w:r>
                    <w:rPr>
                      <w:rFonts w:cs="Arial"/>
                      <w:szCs w:val="20"/>
                    </w:rPr>
                    <w:t>скан-</w:t>
                  </w:r>
                  <w:r w:rsidRPr="00C04296">
                    <w:rPr>
                      <w:rFonts w:cs="Arial"/>
                      <w:strike/>
                      <w:color w:val="FF0000"/>
                      <w:szCs w:val="20"/>
                    </w:rPr>
                    <w:t>образ)</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направление в уполномоченную организацию не позднее 1 (одного) рабочего дня со дня утверждения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9F3041" w:rsidRDefault="009F3041" w:rsidP="006542B8">
                  <w:pPr>
                    <w:autoSpaceDE w:val="0"/>
                    <w:autoSpaceDN w:val="0"/>
                    <w:adjustRightInd w:val="0"/>
                    <w:spacing w:after="1" w:line="200" w:lineRule="atLeast"/>
                    <w:rPr>
                      <w:rFonts w:cs="Arial"/>
                      <w:szCs w:val="20"/>
                    </w:rPr>
                  </w:pPr>
                </w:p>
                <w:p w:rsidR="006542B8" w:rsidRDefault="006542B8" w:rsidP="006542B8">
                  <w:pPr>
                    <w:autoSpaceDE w:val="0"/>
                    <w:autoSpaceDN w:val="0"/>
                    <w:adjustRightInd w:val="0"/>
                    <w:spacing w:after="1" w:line="200" w:lineRule="atLeast"/>
                    <w:rPr>
                      <w:rFonts w:cs="Arial"/>
                      <w:szCs w:val="20"/>
                    </w:rPr>
                  </w:pPr>
                </w:p>
                <w:p w:rsidR="006542B8" w:rsidRDefault="006542B8"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C04296">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433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4296">
                    <w:rPr>
                      <w:rFonts w:cs="Arial"/>
                      <w:strike/>
                      <w:color w:val="FF0000"/>
                      <w:szCs w:val="20"/>
                    </w:rPr>
                    <w:t>Информация</w:t>
                  </w:r>
                  <w:r>
                    <w:rPr>
                      <w:rFonts w:cs="Arial"/>
                      <w:szCs w:val="20"/>
                    </w:rPr>
                    <w:t xml:space="preserve"> о поступлении документов, содержащих служебную информацию ограниченного распространения или сведения, составляющие государственную тайну</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 бумажный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информирование о поступлении документов, содержащих служебную информацию ограниченного распространения или сведения, составляющие </w:t>
                  </w:r>
                  <w:r>
                    <w:rPr>
                      <w:rFonts w:cs="Arial"/>
                      <w:szCs w:val="20"/>
                    </w:rPr>
                    <w:lastRenderedPageBreak/>
                    <w:t>государственную тайну не позднее дня поступления документов</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C04296">
                    <w:rPr>
                      <w:rFonts w:cs="Arial"/>
                      <w:szCs w:val="20"/>
                    </w:rPr>
                    <w:t>организации обработки информации в рамках переданных полномочий по ведению бюджетного учета</w:t>
                  </w:r>
                </w:p>
              </w:tc>
            </w:tr>
            <w:tr w:rsidR="00C278D1" w:rsidTr="00FB0319">
              <w:tc>
                <w:tcPr>
                  <w:tcW w:w="421" w:type="dxa"/>
                  <w:tcBorders>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435</w:t>
                  </w:r>
                </w:p>
              </w:tc>
              <w:tc>
                <w:tcPr>
                  <w:tcW w:w="1701" w:type="dxa"/>
                  <w:tcBorders>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4296">
                    <w:rPr>
                      <w:rFonts w:cs="Arial"/>
                      <w:strike/>
                      <w:color w:val="FF0000"/>
                      <w:szCs w:val="20"/>
                    </w:rPr>
                    <w:t>Информация</w:t>
                  </w:r>
                  <w:r>
                    <w:rPr>
                      <w:rFonts w:cs="Arial"/>
                      <w:szCs w:val="20"/>
                    </w:rPr>
                    <w:t xml:space="preserve"> о </w:t>
                  </w:r>
                  <w:proofErr w:type="spellStart"/>
                  <w:r>
                    <w:rPr>
                      <w:rFonts w:cs="Arial"/>
                      <w:szCs w:val="20"/>
                    </w:rPr>
                    <w:t>картодержателях</w:t>
                  </w:r>
                  <w:proofErr w:type="spellEnd"/>
                  <w:r>
                    <w:rPr>
                      <w:rFonts w:cs="Arial"/>
                      <w:szCs w:val="20"/>
                    </w:rPr>
                    <w:t xml:space="preserve"> по расчетным дебетовым картам (корпоративные карты субъектов централизованного учета)</w:t>
                  </w:r>
                </w:p>
              </w:tc>
              <w:tc>
                <w:tcPr>
                  <w:tcW w:w="992" w:type="dxa"/>
                  <w:tcBorders>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04296">
                    <w:rPr>
                      <w:rFonts w:cs="Arial"/>
                      <w:strike/>
                      <w:color w:val="FF0000"/>
                      <w:szCs w:val="20"/>
                    </w:rPr>
                    <w:t>электронный</w:t>
                  </w:r>
                </w:p>
              </w:tc>
              <w:tc>
                <w:tcPr>
                  <w:tcW w:w="1560" w:type="dxa"/>
                  <w:tcBorders>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направление </w:t>
                  </w:r>
                  <w:r w:rsidRPr="00C04296">
                    <w:rPr>
                      <w:rFonts w:cs="Arial"/>
                      <w:strike/>
                      <w:color w:val="FF0000"/>
                      <w:szCs w:val="20"/>
                    </w:rPr>
                    <w:t>информации</w:t>
                  </w:r>
                  <w:r>
                    <w:rPr>
                      <w:rFonts w:cs="Arial"/>
                      <w:szCs w:val="20"/>
                    </w:rPr>
                    <w:t xml:space="preserve"> по мере открытия карт</w:t>
                  </w:r>
                </w:p>
              </w:tc>
              <w:tc>
                <w:tcPr>
                  <w:tcW w:w="938" w:type="dxa"/>
                  <w:tcBorders>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руководитель (иное уполномоченное лицо) субъекта централизованного учета</w:t>
                  </w:r>
                </w:p>
                <w:p w:rsidR="006542B8" w:rsidRDefault="006542B8" w:rsidP="00FB0319">
                  <w:pPr>
                    <w:autoSpaceDE w:val="0"/>
                    <w:autoSpaceDN w:val="0"/>
                    <w:adjustRightInd w:val="0"/>
                    <w:spacing w:after="1" w:line="200" w:lineRule="atLeast"/>
                    <w:rPr>
                      <w:rFonts w:cs="Arial"/>
                      <w:szCs w:val="20"/>
                    </w:rPr>
                  </w:pPr>
                </w:p>
              </w:tc>
              <w:tc>
                <w:tcPr>
                  <w:tcW w:w="1418" w:type="dxa"/>
                  <w:tcBorders>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417" w:type="dxa"/>
                  <w:tcBorders>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559" w:type="dxa"/>
                  <w:tcBorders>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w:t>
                  </w:r>
                  <w:r w:rsidRPr="00C04296">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436</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120C6">
                    <w:rPr>
                      <w:rFonts w:cs="Arial"/>
                      <w:strike/>
                      <w:color w:val="FF0000"/>
                      <w:szCs w:val="20"/>
                    </w:rPr>
                    <w:t>Выписка из лицевого счета получателя бюджетных средств (код формы по КФД 0531759), с расчетными (платежными) документами</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120C6">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120C6">
                    <w:rPr>
                      <w:rFonts w:cs="Arial"/>
                      <w:strike/>
                      <w:color w:val="FF0000"/>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120C6">
                    <w:rPr>
                      <w:rFonts w:cs="Arial"/>
                      <w:strike/>
                      <w:color w:val="FF0000"/>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120C6">
                    <w:rPr>
                      <w:rFonts w:cs="Arial"/>
                      <w:strike/>
                      <w:color w:val="FF0000"/>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120C6">
                    <w:rPr>
                      <w:rFonts w:cs="Arial"/>
                      <w:strike/>
                      <w:color w:val="FF0000"/>
                      <w:szCs w:val="20"/>
                    </w:rPr>
                    <w:t>для отражения в Журналах операций (код формы по ОКУД 0504071),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437</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42" w:name="П32"/>
                  <w:bookmarkEnd w:id="42"/>
                  <w:r w:rsidRPr="00242C61">
                    <w:rPr>
                      <w:rFonts w:cs="Arial"/>
                      <w:szCs w:val="20"/>
                    </w:rPr>
                    <w:t>Отчет о состоянии лицевого счета получателя бюджетных средств (код формы по КФД 0531786)</w:t>
                  </w:r>
                </w:p>
                <w:p w:rsidR="00242C61" w:rsidRPr="00242C61" w:rsidRDefault="005055CD" w:rsidP="00FB0319">
                  <w:pPr>
                    <w:autoSpaceDE w:val="0"/>
                    <w:autoSpaceDN w:val="0"/>
                    <w:adjustRightInd w:val="0"/>
                    <w:spacing w:after="1" w:line="200" w:lineRule="atLeast"/>
                    <w:rPr>
                      <w:rFonts w:cs="Arial"/>
                      <w:szCs w:val="20"/>
                    </w:rPr>
                  </w:pPr>
                  <w:hyperlink w:anchor="П31" w:history="1">
                    <w:r w:rsidR="00242C61" w:rsidRPr="003824C3">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C3566">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2C61">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2C61">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2C61">
                    <w:rPr>
                      <w:rFonts w:cs="Arial"/>
                      <w:szCs w:val="20"/>
                    </w:rPr>
                    <w:t>сверка данных</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2C61">
                    <w:rPr>
                      <w:rFonts w:cs="Arial"/>
                      <w:szCs w:val="20"/>
                    </w:rPr>
                    <w:t xml:space="preserve">для </w:t>
                  </w:r>
                  <w:r w:rsidRPr="003120C6">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438</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43" w:name="П34"/>
                  <w:bookmarkEnd w:id="43"/>
                  <w:r w:rsidRPr="00242C61">
                    <w:rPr>
                      <w:rFonts w:cs="Arial"/>
                      <w:szCs w:val="20"/>
                    </w:rPr>
                    <w:t>Выписка из лицевого счета для учета операций со средствами, поступающими во временное распоряжение получателя бюджетных средств (код формы по КФД 0531762), с расчетными (платежными) документами</w:t>
                  </w:r>
                </w:p>
                <w:p w:rsidR="00242C61" w:rsidRPr="00242C61" w:rsidRDefault="005055CD" w:rsidP="00FB0319">
                  <w:pPr>
                    <w:autoSpaceDE w:val="0"/>
                    <w:autoSpaceDN w:val="0"/>
                    <w:adjustRightInd w:val="0"/>
                    <w:spacing w:after="1" w:line="200" w:lineRule="atLeast"/>
                    <w:rPr>
                      <w:rFonts w:cs="Arial"/>
                      <w:szCs w:val="20"/>
                    </w:rPr>
                  </w:pPr>
                  <w:hyperlink w:anchor="П33" w:history="1">
                    <w:r w:rsidR="00242C61" w:rsidRPr="003824C3">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C3566">
                    <w:rPr>
                      <w:rFonts w:cs="Arial"/>
                      <w:strike/>
                      <w:color w:val="FF0000"/>
                      <w:szCs w:val="20"/>
                    </w:rPr>
                    <w:lastRenderedPageBreak/>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2C61">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2C61">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2C61">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2C61">
                    <w:rPr>
                      <w:rFonts w:cs="Arial"/>
                      <w:szCs w:val="20"/>
                    </w:rPr>
                    <w:t xml:space="preserve">для отражения в </w:t>
                  </w:r>
                  <w:r w:rsidRPr="00CC3566">
                    <w:rPr>
                      <w:rFonts w:cs="Arial"/>
                      <w:strike/>
                      <w:color w:val="FF0000"/>
                      <w:szCs w:val="20"/>
                    </w:rPr>
                    <w:t>Журналах</w:t>
                  </w:r>
                  <w:r w:rsidRPr="00242C61">
                    <w:rPr>
                      <w:rFonts w:cs="Arial"/>
                      <w:szCs w:val="20"/>
                    </w:rPr>
                    <w:t xml:space="preserve"> операций (код формы по ОКУД 0504071)</w:t>
                  </w:r>
                  <w:r w:rsidRPr="00CC3566">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439</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44" w:name="П36"/>
                  <w:bookmarkEnd w:id="44"/>
                  <w:r w:rsidRPr="00242C61">
                    <w:rPr>
                      <w:rFonts w:cs="Arial"/>
                      <w:szCs w:val="20"/>
                    </w:rPr>
                    <w:t>Отчет о состоянии лицевого счета для учета операций со средствами, поступающими во временное распоряжение получателя бюджетных средств (код формы по КФД 0531788)</w:t>
                  </w:r>
                </w:p>
                <w:p w:rsidR="00242C61" w:rsidRPr="00242C61" w:rsidRDefault="005055CD" w:rsidP="00FB0319">
                  <w:pPr>
                    <w:autoSpaceDE w:val="0"/>
                    <w:autoSpaceDN w:val="0"/>
                    <w:adjustRightInd w:val="0"/>
                    <w:spacing w:after="1" w:line="200" w:lineRule="atLeast"/>
                    <w:rPr>
                      <w:rFonts w:cs="Arial"/>
                      <w:szCs w:val="20"/>
                    </w:rPr>
                  </w:pPr>
                  <w:hyperlink w:anchor="П35" w:history="1">
                    <w:r w:rsidR="00242C61" w:rsidRPr="003824C3">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CC3566">
                    <w:rPr>
                      <w:rFonts w:cs="Arial"/>
                      <w:strike/>
                      <w:color w:val="FF0000"/>
                      <w:szCs w:val="20"/>
                    </w:rPr>
                    <w:t>орган Федерального казначейства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2C61">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2C61">
                    <w:rPr>
                      <w:rFonts w:cs="Arial"/>
                      <w:szCs w:val="20"/>
                    </w:rPr>
                    <w:t>в течение 1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2C61">
                    <w:rPr>
                      <w:rFonts w:cs="Arial"/>
                      <w:szCs w:val="20"/>
                    </w:rPr>
                    <w:t xml:space="preserve">сверка </w:t>
                  </w:r>
                  <w:r w:rsidRPr="00CC3566">
                    <w:rPr>
                      <w:rFonts w:cs="Arial"/>
                      <w:strike/>
                      <w:color w:val="FF0000"/>
                      <w:szCs w:val="20"/>
                    </w:rPr>
                    <w:t>данных</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242C61">
                    <w:rPr>
                      <w:rFonts w:cs="Arial"/>
                      <w:szCs w:val="20"/>
                    </w:rPr>
                    <w:t xml:space="preserve">для </w:t>
                  </w:r>
                  <w:r w:rsidRPr="00CC3566">
                    <w:rPr>
                      <w:rFonts w:cs="Arial"/>
                      <w:strike/>
                      <w:color w:val="FF0000"/>
                      <w:szCs w:val="20"/>
                    </w:rPr>
                    <w:t>внутреннего пользования</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440</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45" w:name="П38"/>
                  <w:bookmarkEnd w:id="45"/>
                  <w:r w:rsidRPr="003824C3">
                    <w:rPr>
                      <w:rFonts w:cs="Arial"/>
                      <w:szCs w:val="20"/>
                    </w:rPr>
                    <w:t xml:space="preserve">Распоряжение о совершении казначейских платежей по форме согласно </w:t>
                  </w:r>
                  <w:r w:rsidRPr="003824C3">
                    <w:rPr>
                      <w:rFonts w:cs="Arial"/>
                      <w:strike/>
                      <w:color w:val="FF0000"/>
                      <w:szCs w:val="20"/>
                    </w:rPr>
                    <w:t>Приложению</w:t>
                  </w:r>
                  <w:r w:rsidRPr="003824C3">
                    <w:rPr>
                      <w:rFonts w:cs="Arial"/>
                      <w:szCs w:val="20"/>
                    </w:rPr>
                    <w:t xml:space="preserve"> N 24 к </w:t>
                  </w:r>
                  <w:r w:rsidRPr="00CC3566">
                    <w:rPr>
                      <w:rFonts w:cs="Arial"/>
                      <w:strike/>
                      <w:color w:val="FF0000"/>
                      <w:szCs w:val="20"/>
                    </w:rPr>
                    <w:t>Приказу</w:t>
                  </w:r>
                  <w:r w:rsidRPr="003824C3">
                    <w:rPr>
                      <w:rFonts w:cs="Arial"/>
                      <w:szCs w:val="20"/>
                    </w:rPr>
                    <w:t xml:space="preserve"> N 21н в части уточнения </w:t>
                  </w:r>
                  <w:r w:rsidRPr="00CC3566">
                    <w:rPr>
                      <w:rFonts w:cs="Arial"/>
                      <w:strike/>
                      <w:color w:val="FF0000"/>
                      <w:szCs w:val="20"/>
                    </w:rPr>
                    <w:t>операций</w:t>
                  </w:r>
                  <w:r w:rsidRPr="003824C3">
                    <w:rPr>
                      <w:rFonts w:cs="Arial"/>
                      <w:szCs w:val="20"/>
                    </w:rPr>
                    <w:t xml:space="preserve"> по расходам</w:t>
                  </w:r>
                </w:p>
                <w:p w:rsidR="003824C3" w:rsidRDefault="005055CD" w:rsidP="00FB0319">
                  <w:pPr>
                    <w:autoSpaceDE w:val="0"/>
                    <w:autoSpaceDN w:val="0"/>
                    <w:adjustRightInd w:val="0"/>
                    <w:spacing w:after="1" w:line="200" w:lineRule="atLeast"/>
                    <w:rPr>
                      <w:rFonts w:cs="Arial"/>
                      <w:szCs w:val="20"/>
                    </w:rPr>
                  </w:pPr>
                  <w:hyperlink w:anchor="П37" w:history="1">
                    <w:r w:rsidR="003824C3" w:rsidRPr="00242581">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440</w:t>
                  </w:r>
                  <w:r w:rsidRPr="003824C3">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824C3">
                    <w:rPr>
                      <w:rFonts w:cs="Arial"/>
                      <w:szCs w:val="20"/>
                    </w:rPr>
                    <w:t xml:space="preserve">Распоряжение о совершении казначейских платежей по форме согласно </w:t>
                  </w:r>
                  <w:r w:rsidRPr="00CC3566">
                    <w:rPr>
                      <w:rFonts w:cs="Arial"/>
                      <w:strike/>
                      <w:color w:val="FF0000"/>
                      <w:szCs w:val="20"/>
                    </w:rPr>
                    <w:t>Приложению</w:t>
                  </w:r>
                  <w:r w:rsidRPr="003824C3">
                    <w:rPr>
                      <w:rFonts w:cs="Arial"/>
                      <w:szCs w:val="20"/>
                    </w:rPr>
                    <w:t xml:space="preserve"> N 24 к </w:t>
                  </w:r>
                  <w:r w:rsidRPr="00CC3566">
                    <w:rPr>
                      <w:rFonts w:cs="Arial"/>
                      <w:strike/>
                      <w:color w:val="FF0000"/>
                      <w:szCs w:val="20"/>
                    </w:rPr>
                    <w:t>Приказу</w:t>
                  </w:r>
                  <w:r w:rsidRPr="003824C3">
                    <w:rPr>
                      <w:rFonts w:cs="Arial"/>
                      <w:szCs w:val="20"/>
                    </w:rPr>
                    <w:t xml:space="preserve"> N 21н на основании поступившего Запроса на выяснение принадлежности платежа (код формы по КФД 0531808)</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824C3">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824C3">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824C3">
                    <w:rPr>
                      <w:rFonts w:cs="Arial"/>
                      <w:szCs w:val="20"/>
                    </w:rPr>
                    <w:t xml:space="preserve">формирование средствами ГИИС "Электронный бюджет" в сроки, установленные </w:t>
                  </w:r>
                  <w:r w:rsidRPr="003824C3">
                    <w:rPr>
                      <w:rFonts w:cs="Arial"/>
                      <w:strike/>
                      <w:color w:val="FF0000"/>
                      <w:szCs w:val="20"/>
                    </w:rPr>
                    <w:t>Приказом</w:t>
                  </w:r>
                  <w:r w:rsidRPr="003824C3">
                    <w:rPr>
                      <w:rFonts w:cs="Arial"/>
                      <w:szCs w:val="20"/>
                    </w:rPr>
                    <w:t xml:space="preserve"> N 21н</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3824C3">
                    <w:rPr>
                      <w:rFonts w:cs="Arial"/>
                      <w:szCs w:val="20"/>
                    </w:rPr>
                    <w:t xml:space="preserve">руководитель (уполномоченное лицо) субъекта централизованного учета, </w:t>
                  </w:r>
                  <w:r w:rsidRPr="003824C3">
                    <w:rPr>
                      <w:rFonts w:cs="Arial"/>
                      <w:strike/>
                      <w:color w:val="FF0000"/>
                      <w:szCs w:val="20"/>
                    </w:rPr>
                    <w:t>ответственный исполнитель</w:t>
                  </w:r>
                  <w:r w:rsidRPr="003824C3">
                    <w:rPr>
                      <w:rFonts w:cs="Arial"/>
                      <w:szCs w:val="20"/>
                    </w:rPr>
                    <w:t xml:space="preserve">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в течение 1 (одного) рабочего дня со дня формирования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1) подписание распоряжения о совершении казначейских платежей;</w:t>
                  </w:r>
                </w:p>
                <w:p w:rsidR="00C278D1" w:rsidRDefault="00C278D1" w:rsidP="00FB0319">
                  <w:pPr>
                    <w:autoSpaceDE w:val="0"/>
                    <w:autoSpaceDN w:val="0"/>
                    <w:adjustRightInd w:val="0"/>
                    <w:spacing w:after="1" w:line="200" w:lineRule="atLeast"/>
                    <w:rPr>
                      <w:rFonts w:cs="Arial"/>
                      <w:szCs w:val="20"/>
                    </w:rPr>
                  </w:pPr>
                  <w:r w:rsidRPr="007F2F93">
                    <w:rPr>
                      <w:rFonts w:cs="Arial"/>
                      <w:szCs w:val="20"/>
                    </w:rPr>
                    <w:t>2) 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 xml:space="preserve">для отражения в </w:t>
                  </w:r>
                  <w:r w:rsidRPr="00CC3566">
                    <w:rPr>
                      <w:rFonts w:cs="Arial"/>
                      <w:strike/>
                      <w:color w:val="FF0000"/>
                      <w:szCs w:val="20"/>
                    </w:rPr>
                    <w:t>Журналах</w:t>
                  </w:r>
                  <w:r w:rsidRPr="007F2F93">
                    <w:rPr>
                      <w:rFonts w:cs="Arial"/>
                      <w:szCs w:val="20"/>
                    </w:rPr>
                    <w:t xml:space="preserve"> операций (код формы по ОКУД 0504071)</w:t>
                  </w:r>
                  <w:r w:rsidRPr="00CC3566">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lastRenderedPageBreak/>
                    <w:t>440</w:t>
                  </w:r>
                  <w:r w:rsidRPr="007F2F93">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 xml:space="preserve">Распоряжение о совершении казначейских платежей по форме согласно </w:t>
                  </w:r>
                  <w:r w:rsidRPr="00CC3566">
                    <w:rPr>
                      <w:rFonts w:cs="Arial"/>
                      <w:strike/>
                      <w:color w:val="FF0000"/>
                      <w:szCs w:val="20"/>
                    </w:rPr>
                    <w:t>Приложению</w:t>
                  </w:r>
                  <w:r w:rsidRPr="007F2F93">
                    <w:rPr>
                      <w:rFonts w:cs="Arial"/>
                      <w:szCs w:val="20"/>
                    </w:rPr>
                    <w:t xml:space="preserve"> N 24 к </w:t>
                  </w:r>
                  <w:r w:rsidRPr="00CC3566">
                    <w:rPr>
                      <w:rFonts w:cs="Arial"/>
                      <w:strike/>
                      <w:color w:val="FF0000"/>
                      <w:szCs w:val="20"/>
                    </w:rPr>
                    <w:t>Приказу</w:t>
                  </w:r>
                  <w:r w:rsidRPr="007F2F93">
                    <w:rPr>
                      <w:rFonts w:cs="Arial"/>
                      <w:szCs w:val="20"/>
                    </w:rPr>
                    <w:t xml:space="preserve"> N 21н при инициировании уточнения уполномоченной организацией (в случае уточнения реквизитов в связи с выявленной ошибкой, допущенной уполномоченной организацией)</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формирование средствами ГИИС "Электронный бюджет" не позднее 1 (одного) рабочего дня со дня принятия соответствующего решения</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 xml:space="preserve">руководитель (уполномоченное лицо) субъекта централизованного учета, </w:t>
                  </w:r>
                  <w:r w:rsidRPr="00CC3566">
                    <w:rPr>
                      <w:rFonts w:cs="Arial"/>
                      <w:strike/>
                      <w:color w:val="FF0000"/>
                      <w:szCs w:val="20"/>
                    </w:rPr>
                    <w:t>ответственный исполнитель</w:t>
                  </w:r>
                  <w:r w:rsidRPr="007F2F93">
                    <w:rPr>
                      <w:rFonts w:cs="Arial"/>
                      <w:szCs w:val="20"/>
                    </w:rPr>
                    <w:t xml:space="preserve"> уполномоченной организации</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в день формирования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1) подписание распоряжения о совершении казначейских платежей;</w:t>
                  </w:r>
                </w:p>
                <w:p w:rsidR="00C278D1" w:rsidRDefault="00C278D1" w:rsidP="00FB0319">
                  <w:pPr>
                    <w:autoSpaceDE w:val="0"/>
                    <w:autoSpaceDN w:val="0"/>
                    <w:adjustRightInd w:val="0"/>
                    <w:spacing w:after="1" w:line="200" w:lineRule="atLeast"/>
                    <w:rPr>
                      <w:rFonts w:cs="Arial"/>
                      <w:szCs w:val="20"/>
                    </w:rPr>
                  </w:pPr>
                  <w:r w:rsidRPr="007F2F93">
                    <w:rPr>
                      <w:rFonts w:cs="Arial"/>
                      <w:szCs w:val="20"/>
                    </w:rPr>
                    <w:t>2) отражение в учете факта хозяйственной жизни на основании Выписки из лицевого счета получателя бюджетных средств (код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 xml:space="preserve">для отражения в </w:t>
                  </w:r>
                  <w:r w:rsidRPr="00CC3566">
                    <w:rPr>
                      <w:rFonts w:cs="Arial"/>
                      <w:strike/>
                      <w:color w:val="FF0000"/>
                      <w:szCs w:val="20"/>
                    </w:rPr>
                    <w:t>Журналах</w:t>
                  </w:r>
                  <w:r w:rsidRPr="007F2F93">
                    <w:rPr>
                      <w:rFonts w:cs="Arial"/>
                      <w:szCs w:val="20"/>
                    </w:rPr>
                    <w:t xml:space="preserve"> операций (код формы по ОКУД 0504071)</w:t>
                  </w:r>
                  <w:r w:rsidRPr="00CC3566">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441</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46" w:name="П40"/>
                  <w:bookmarkEnd w:id="46"/>
                  <w:r w:rsidRPr="007F2F93">
                    <w:rPr>
                      <w:rFonts w:cs="Arial"/>
                      <w:szCs w:val="20"/>
                    </w:rPr>
                    <w:t xml:space="preserve">Распоряжение о совершении казначейских платежей по форме согласно </w:t>
                  </w:r>
                  <w:r w:rsidRPr="00CC3566">
                    <w:rPr>
                      <w:rFonts w:cs="Arial"/>
                      <w:strike/>
                      <w:color w:val="FF0000"/>
                      <w:szCs w:val="20"/>
                    </w:rPr>
                    <w:t>Приложению</w:t>
                  </w:r>
                  <w:r w:rsidRPr="007F2F93">
                    <w:rPr>
                      <w:rFonts w:cs="Arial"/>
                      <w:szCs w:val="20"/>
                    </w:rPr>
                    <w:t xml:space="preserve"> N 24 к </w:t>
                  </w:r>
                  <w:r w:rsidRPr="00CC3566">
                    <w:rPr>
                      <w:rFonts w:cs="Arial"/>
                      <w:strike/>
                      <w:color w:val="FF0000"/>
                      <w:szCs w:val="20"/>
                    </w:rPr>
                    <w:t>Приказу</w:t>
                  </w:r>
                  <w:r w:rsidRPr="007F2F93">
                    <w:rPr>
                      <w:rFonts w:cs="Arial"/>
                      <w:szCs w:val="20"/>
                    </w:rPr>
                    <w:t xml:space="preserve"> N 21н в части уточнения невыясненных поступлений во временном распоряжении</w:t>
                  </w:r>
                </w:p>
                <w:p w:rsidR="007F2F93" w:rsidRDefault="005055CD" w:rsidP="00FB0319">
                  <w:pPr>
                    <w:autoSpaceDE w:val="0"/>
                    <w:autoSpaceDN w:val="0"/>
                    <w:adjustRightInd w:val="0"/>
                    <w:spacing w:after="1" w:line="200" w:lineRule="atLeast"/>
                    <w:rPr>
                      <w:rFonts w:cs="Arial"/>
                      <w:szCs w:val="20"/>
                    </w:rPr>
                  </w:pPr>
                  <w:hyperlink w:anchor="П39" w:history="1">
                    <w:r w:rsidR="007F2F93" w:rsidRPr="00242581">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 xml:space="preserve">формирование средствами ГИИС "Электронный бюджет" в сроки, установленные </w:t>
                  </w:r>
                  <w:r w:rsidRPr="007F2F93">
                    <w:rPr>
                      <w:rFonts w:cs="Arial"/>
                      <w:strike/>
                      <w:color w:val="FF0000"/>
                      <w:szCs w:val="20"/>
                    </w:rPr>
                    <w:t>Приказом</w:t>
                  </w:r>
                  <w:r w:rsidRPr="007F2F93">
                    <w:rPr>
                      <w:rFonts w:cs="Arial"/>
                      <w:szCs w:val="20"/>
                    </w:rPr>
                    <w:t xml:space="preserve"> N 21н</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руководитель (уполномоченное лицо) субъекта централизованного учета, ответственный исполнитель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в течение 1 (одного) рабочего дня со дня формирования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 xml:space="preserve">отражение в учете факта хозяйственной жизни на основании Выписки из лицевого счета получателя бюджетных средств (код формы по КФД </w:t>
                  </w:r>
                  <w:r w:rsidRPr="007F2F93">
                    <w:rPr>
                      <w:rFonts w:cs="Arial"/>
                      <w:strike/>
                      <w:color w:val="FF0000"/>
                      <w:szCs w:val="20"/>
                    </w:rPr>
                    <w:t>0531759</w:t>
                  </w:r>
                  <w:r w:rsidRPr="007F2F93">
                    <w:rPr>
                      <w:rFonts w:cs="Arial"/>
                      <w:szCs w:val="20"/>
                    </w:rPr>
                    <w:t>)</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7F2F93">
                    <w:rPr>
                      <w:rFonts w:cs="Arial"/>
                      <w:szCs w:val="20"/>
                    </w:rPr>
                    <w:t xml:space="preserve">для отражения в </w:t>
                  </w:r>
                  <w:r w:rsidRPr="00CC3566">
                    <w:rPr>
                      <w:rFonts w:cs="Arial"/>
                      <w:strike/>
                      <w:color w:val="FF0000"/>
                      <w:szCs w:val="20"/>
                    </w:rPr>
                    <w:t>Журналах</w:t>
                  </w:r>
                  <w:r w:rsidRPr="007F2F93">
                    <w:rPr>
                      <w:rFonts w:cs="Arial"/>
                      <w:szCs w:val="20"/>
                    </w:rPr>
                    <w:t xml:space="preserve"> операций (код формы по ОКУД 0504071)</w:t>
                  </w:r>
                  <w:r w:rsidRPr="00CC3566">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442</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bookmarkStart w:id="47" w:name="П6"/>
                  <w:bookmarkEnd w:id="47"/>
                  <w:r>
                    <w:rPr>
                      <w:rFonts w:cs="Arial"/>
                      <w:szCs w:val="20"/>
                    </w:rPr>
                    <w:t>Счет на оплату, предусмотренный в соответствии с условиями заключенного договора (на оказание платных услуг (статистической информации)</w:t>
                  </w:r>
                  <w:r w:rsidRPr="003120C6">
                    <w:rPr>
                      <w:rFonts w:cs="Arial"/>
                      <w:strike/>
                      <w:color w:val="FF0000"/>
                      <w:szCs w:val="20"/>
                    </w:rPr>
                    <w:t>;</w:t>
                  </w:r>
                  <w:r>
                    <w:rPr>
                      <w:rFonts w:cs="Arial"/>
                      <w:szCs w:val="20"/>
                    </w:rPr>
                    <w:t xml:space="preserve"> о возмещении расходов по оплате коммунальных и эксплуатационных услуг, </w:t>
                  </w:r>
                  <w:r>
                    <w:rPr>
                      <w:rFonts w:cs="Arial"/>
                      <w:szCs w:val="20"/>
                    </w:rPr>
                    <w:lastRenderedPageBreak/>
                    <w:t>заключенного в рамках договора безвозмездного пользования имуществом)</w:t>
                  </w:r>
                </w:p>
                <w:p w:rsidR="003120C6" w:rsidRDefault="005055CD" w:rsidP="00FB0319">
                  <w:pPr>
                    <w:autoSpaceDE w:val="0"/>
                    <w:autoSpaceDN w:val="0"/>
                    <w:adjustRightInd w:val="0"/>
                    <w:spacing w:after="1" w:line="200" w:lineRule="atLeast"/>
                    <w:rPr>
                      <w:rFonts w:cs="Arial"/>
                      <w:szCs w:val="20"/>
                    </w:rPr>
                  </w:pPr>
                  <w:hyperlink w:anchor="П5" w:history="1">
                    <w:r w:rsidR="003120C6" w:rsidRPr="00EE607B">
                      <w:rPr>
                        <w:rStyle w:val="a3"/>
                        <w:rFonts w:cs="Arial"/>
                        <w:szCs w:val="20"/>
                      </w:rPr>
                      <w:t>См. схожий фрагмент в сравниваемом документе</w:t>
                    </w:r>
                  </w:hyperlink>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сроки, предусмотренные условиями договора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ответственное лицо субъекта централизованного учета, руководитель (уполномоченное лицо) субъекта </w:t>
                  </w:r>
                  <w:r>
                    <w:rPr>
                      <w:rFonts w:cs="Arial"/>
                      <w:szCs w:val="20"/>
                    </w:rPr>
                    <w:lastRenderedPageBreak/>
                    <w:t>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lastRenderedPageBreak/>
                    <w:t>X</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X</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для направления получателю услуги</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sidRPr="008548E4">
                    <w:rPr>
                      <w:rFonts w:cs="Arial"/>
                      <w:strike/>
                      <w:color w:val="FF0000"/>
                      <w:szCs w:val="20"/>
                    </w:rPr>
                    <w:t>443</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Акт об оказании услуг (выполнении работ), предусмотренный в соответствии с условиями заключенного договора (на оказание платных услуг (статистической информации)</w:t>
                  </w:r>
                  <w:r w:rsidRPr="003120C6">
                    <w:rPr>
                      <w:rFonts w:cs="Arial"/>
                      <w:strike/>
                      <w:color w:val="FF0000"/>
                      <w:szCs w:val="20"/>
                    </w:rPr>
                    <w:t>;</w:t>
                  </w:r>
                  <w:r>
                    <w:rPr>
                      <w:rFonts w:cs="Arial"/>
                      <w:szCs w:val="20"/>
                    </w:rPr>
                    <w:t xml:space="preserve"> о возмещении расходов по оплате коммунальных и эксплуатационных услуг, заключенного в рамках договора безвозмездного пользования имуществом)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в сроки, предусмотренные условиями договора;</w:t>
                  </w:r>
                </w:p>
                <w:p w:rsidR="00C278D1" w:rsidRDefault="00C278D1" w:rsidP="00FB0319">
                  <w:pPr>
                    <w:autoSpaceDE w:val="0"/>
                    <w:autoSpaceDN w:val="0"/>
                    <w:adjustRightInd w:val="0"/>
                    <w:spacing w:after="1" w:line="200" w:lineRule="atLeast"/>
                    <w:rPr>
                      <w:rFonts w:cs="Arial"/>
                      <w:szCs w:val="20"/>
                    </w:rPr>
                  </w:pPr>
                  <w:r>
                    <w:rPr>
                      <w:rFonts w:cs="Arial"/>
                      <w:szCs w:val="20"/>
                    </w:rPr>
                    <w:t>2) направление в уполномоченную организацию не позднее 1 (одного) рабочего дня со дня подписания документа у получателя услуги</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120C6">
                    <w:rPr>
                      <w:rFonts w:cs="Arial"/>
                      <w:strike/>
                      <w:color w:val="FF0000"/>
                      <w:szCs w:val="20"/>
                    </w:rPr>
                    <w:t>Журналах</w:t>
                  </w:r>
                  <w:r>
                    <w:rPr>
                      <w:rFonts w:cs="Arial"/>
                      <w:szCs w:val="20"/>
                    </w:rPr>
                    <w:t xml:space="preserve"> операций (код формы по ОКУД 0504071)</w:t>
                  </w:r>
                  <w:r w:rsidRPr="003120C6">
                    <w:rPr>
                      <w:rFonts w:cs="Arial"/>
                      <w:strike/>
                      <w:color w:val="FF0000"/>
                      <w:szCs w:val="20"/>
                    </w:rPr>
                    <w:t>, установленных правилами организации и ведения бюджетного учета</w:t>
                  </w:r>
                </w:p>
              </w:tc>
            </w:tr>
            <w:tr w:rsidR="00C278D1" w:rsidTr="00FB0319">
              <w:tc>
                <w:tcPr>
                  <w:tcW w:w="421" w:type="dxa"/>
                  <w:tcBorders>
                    <w:top w:val="single" w:sz="4" w:space="0" w:color="auto"/>
                    <w:left w:val="single" w:sz="4" w:space="0" w:color="auto"/>
                    <w:bottom w:val="single" w:sz="4" w:space="0" w:color="auto"/>
                    <w:right w:val="single" w:sz="4" w:space="0" w:color="auto"/>
                  </w:tcBorders>
                </w:tcPr>
                <w:p w:rsidR="00C278D1" w:rsidRPr="008548E4" w:rsidRDefault="00C278D1" w:rsidP="00FB0319">
                  <w:pPr>
                    <w:autoSpaceDE w:val="0"/>
                    <w:autoSpaceDN w:val="0"/>
                    <w:adjustRightInd w:val="0"/>
                    <w:spacing w:after="1" w:line="200" w:lineRule="atLeast"/>
                    <w:rPr>
                      <w:rFonts w:cs="Arial"/>
                      <w:strike/>
                      <w:szCs w:val="20"/>
                    </w:rPr>
                  </w:pPr>
                  <w:r w:rsidRPr="008548E4">
                    <w:rPr>
                      <w:rFonts w:cs="Arial"/>
                      <w:strike/>
                      <w:color w:val="FF0000"/>
                      <w:szCs w:val="20"/>
                    </w:rPr>
                    <w:t>444</w:t>
                  </w:r>
                </w:p>
              </w:tc>
              <w:tc>
                <w:tcPr>
                  <w:tcW w:w="1701"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Счет-фактура по оказанным </w:t>
                  </w:r>
                  <w:r w:rsidRPr="003120C6">
                    <w:rPr>
                      <w:rFonts w:cs="Arial"/>
                      <w:strike/>
                      <w:color w:val="FF0000"/>
                      <w:szCs w:val="20"/>
                    </w:rPr>
                    <w:t>прочим</w:t>
                  </w:r>
                  <w:r>
                    <w:rPr>
                      <w:rFonts w:cs="Arial"/>
                      <w:szCs w:val="20"/>
                    </w:rPr>
                    <w:t xml:space="preserve"> платным услугам</w:t>
                  </w:r>
                </w:p>
              </w:tc>
              <w:tc>
                <w:tcPr>
                  <w:tcW w:w="99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762"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электронный</w:t>
                  </w:r>
                </w:p>
              </w:tc>
              <w:tc>
                <w:tcPr>
                  <w:tcW w:w="1560"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сроки, предусмотренные</w:t>
                  </w:r>
                  <w:r w:rsidR="00EE607B">
                    <w:rPr>
                      <w:rFonts w:cs="Arial"/>
                      <w:szCs w:val="20"/>
                    </w:rPr>
                    <w:t xml:space="preserve"> </w:t>
                  </w:r>
                  <w:r w:rsidR="00EE607B" w:rsidRPr="00EE607B">
                    <w:rPr>
                      <w:rFonts w:cs="Arial"/>
                      <w:szCs w:val="20"/>
                    </w:rPr>
                    <w:t>условиями договора</w:t>
                  </w:r>
                </w:p>
              </w:tc>
              <w:tc>
                <w:tcPr>
                  <w:tcW w:w="93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 главный бухгалтер уполномоченной организации, руководитель (уполномоченное лицо) субъекта централизованного учета</w:t>
                  </w:r>
                </w:p>
              </w:tc>
              <w:tc>
                <w:tcPr>
                  <w:tcW w:w="1418"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C278D1" w:rsidRDefault="00C278D1"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120C6">
                    <w:rPr>
                      <w:rFonts w:cs="Arial"/>
                      <w:strike/>
                      <w:color w:val="FF0000"/>
                      <w:szCs w:val="20"/>
                    </w:rPr>
                    <w:t>Журналах</w:t>
                  </w:r>
                  <w:r>
                    <w:rPr>
                      <w:rFonts w:cs="Arial"/>
                      <w:szCs w:val="20"/>
                    </w:rPr>
                    <w:t xml:space="preserve"> операций (код формы по ОКУД 0504071)</w:t>
                  </w:r>
                  <w:r w:rsidRPr="003120C6">
                    <w:rPr>
                      <w:rFonts w:cs="Arial"/>
                      <w:strike/>
                      <w:color w:val="FF0000"/>
                      <w:szCs w:val="20"/>
                    </w:rPr>
                    <w:t>, установленных правилами организации и ведения бюджетного учета и иных регистрах бюджетного учета</w:t>
                  </w:r>
                </w:p>
              </w:tc>
            </w:tr>
          </w:tbl>
          <w:p w:rsidR="00F414C1" w:rsidRPr="00E805E8" w:rsidRDefault="00F414C1" w:rsidP="00FB0319">
            <w:pPr>
              <w:spacing w:after="1" w:line="200" w:lineRule="atLeast"/>
              <w:jc w:val="both"/>
              <w:rPr>
                <w:rFonts w:cs="Arial"/>
                <w:szCs w:val="20"/>
              </w:rPr>
            </w:pPr>
          </w:p>
        </w:tc>
        <w:tc>
          <w:tcPr>
            <w:tcW w:w="10998" w:type="dxa"/>
          </w:tcPr>
          <w:p w:rsidR="00F414C1" w:rsidRDefault="00F414C1" w:rsidP="00FB0319">
            <w:pPr>
              <w:spacing w:after="1" w:line="200" w:lineRule="atLeast"/>
              <w:jc w:val="both"/>
              <w:rPr>
                <w:rFonts w:cs="Arial"/>
                <w:szCs w:val="20"/>
              </w:rPr>
            </w:pPr>
          </w:p>
          <w:tbl>
            <w:tblPr>
              <w:tblW w:w="10768" w:type="dxa"/>
              <w:tblLayout w:type="fixed"/>
              <w:tblCellMar>
                <w:top w:w="102" w:type="dxa"/>
                <w:left w:w="62" w:type="dxa"/>
                <w:bottom w:w="102" w:type="dxa"/>
                <w:right w:w="62" w:type="dxa"/>
              </w:tblCellMar>
              <w:tblLook w:val="0000" w:firstRow="0" w:lastRow="0" w:firstColumn="0" w:lastColumn="0" w:noHBand="0" w:noVBand="0"/>
            </w:tblPr>
            <w:tblGrid>
              <w:gridCol w:w="562"/>
              <w:gridCol w:w="1560"/>
              <w:gridCol w:w="1134"/>
              <w:gridCol w:w="683"/>
              <w:gridCol w:w="1559"/>
              <w:gridCol w:w="1018"/>
              <w:gridCol w:w="1417"/>
              <w:gridCol w:w="1276"/>
              <w:gridCol w:w="1559"/>
            </w:tblGrid>
            <w:tr w:rsidR="00FB0319" w:rsidTr="00FB0319">
              <w:tc>
                <w:tcPr>
                  <w:tcW w:w="562" w:type="dxa"/>
                  <w:vMerge w:val="restart"/>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N п/п</w:t>
                  </w:r>
                </w:p>
              </w:tc>
              <w:tc>
                <w:tcPr>
                  <w:tcW w:w="1560" w:type="dxa"/>
                  <w:vMerge w:val="restart"/>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Наименование документов</w:t>
                  </w:r>
                </w:p>
              </w:tc>
              <w:tc>
                <w:tcPr>
                  <w:tcW w:w="1134" w:type="dxa"/>
                  <w:vMerge w:val="restart"/>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Ответственный за направление документа</w:t>
                  </w:r>
                </w:p>
              </w:tc>
              <w:tc>
                <w:tcPr>
                  <w:tcW w:w="683" w:type="dxa"/>
                  <w:vMerge w:val="restart"/>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Вид представления документа</w:t>
                  </w:r>
                </w:p>
              </w:tc>
              <w:tc>
                <w:tcPr>
                  <w:tcW w:w="1559" w:type="dxa"/>
                  <w:vMerge w:val="restart"/>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Срок направления документа</w:t>
                  </w:r>
                </w:p>
              </w:tc>
              <w:tc>
                <w:tcPr>
                  <w:tcW w:w="1018" w:type="dxa"/>
                  <w:vMerge w:val="restart"/>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 xml:space="preserve">Должностное лицо, подписывающее </w:t>
                  </w:r>
                  <w:r w:rsidRPr="00FB0319">
                    <w:rPr>
                      <w:rFonts w:cs="Arial"/>
                      <w:szCs w:val="20"/>
                      <w:shd w:val="clear" w:color="auto" w:fill="C0C0C0"/>
                    </w:rPr>
                    <w:t>(согласовывающее)</w:t>
                  </w:r>
                  <w:r>
                    <w:rPr>
                      <w:rFonts w:cs="Arial"/>
                      <w:szCs w:val="20"/>
                    </w:rPr>
                    <w:t xml:space="preserve"> документ</w:t>
                  </w:r>
                </w:p>
              </w:tc>
              <w:tc>
                <w:tcPr>
                  <w:tcW w:w="2693" w:type="dxa"/>
                  <w:gridSpan w:val="2"/>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Уполномоченная организация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 xml:space="preserve">Назначение </w:t>
                  </w:r>
                  <w:r w:rsidRPr="00FB0319">
                    <w:rPr>
                      <w:rFonts w:cs="Arial"/>
                      <w:szCs w:val="20"/>
                      <w:shd w:val="clear" w:color="auto" w:fill="C0C0C0"/>
                    </w:rPr>
                    <w:t>документа</w:t>
                  </w:r>
                </w:p>
              </w:tc>
            </w:tr>
            <w:tr w:rsidR="00FB0319" w:rsidTr="00FB0319">
              <w:tc>
                <w:tcPr>
                  <w:tcW w:w="562" w:type="dxa"/>
                  <w:vMerge/>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both"/>
                    <w:outlineLvl w:val="0"/>
                    <w:rPr>
                      <w:rFonts w:cs="Arial"/>
                      <w:szCs w:val="20"/>
                    </w:rPr>
                  </w:pPr>
                </w:p>
              </w:tc>
              <w:tc>
                <w:tcPr>
                  <w:tcW w:w="1560" w:type="dxa"/>
                  <w:vMerge/>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both"/>
                    <w:outlineLvl w:val="0"/>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both"/>
                    <w:outlineLvl w:val="0"/>
                    <w:rPr>
                      <w:rFonts w:cs="Arial"/>
                      <w:szCs w:val="20"/>
                    </w:rPr>
                  </w:pPr>
                </w:p>
              </w:tc>
              <w:tc>
                <w:tcPr>
                  <w:tcW w:w="683" w:type="dxa"/>
                  <w:vMerge/>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both"/>
                    <w:outlineLvl w:val="0"/>
                    <w:rPr>
                      <w:rFonts w:cs="Arial"/>
                      <w:szCs w:val="20"/>
                    </w:rPr>
                  </w:pPr>
                </w:p>
              </w:tc>
              <w:tc>
                <w:tcPr>
                  <w:tcW w:w="1559" w:type="dxa"/>
                  <w:vMerge/>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both"/>
                    <w:outlineLvl w:val="0"/>
                    <w:rPr>
                      <w:rFonts w:cs="Arial"/>
                      <w:szCs w:val="20"/>
                    </w:rPr>
                  </w:pPr>
                </w:p>
              </w:tc>
              <w:tc>
                <w:tcPr>
                  <w:tcW w:w="1018" w:type="dxa"/>
                  <w:vMerge/>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both"/>
                    <w:outlineLvl w:val="0"/>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 xml:space="preserve">Срок обработки </w:t>
                  </w:r>
                  <w:r w:rsidRPr="00FB0319">
                    <w:rPr>
                      <w:rFonts w:cs="Arial"/>
                      <w:szCs w:val="20"/>
                      <w:shd w:val="clear" w:color="auto" w:fill="C0C0C0"/>
                    </w:rPr>
                    <w:t>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 xml:space="preserve">Результат обработки </w:t>
                  </w:r>
                  <w:r w:rsidRPr="00FB0319">
                    <w:rPr>
                      <w:rFonts w:cs="Arial"/>
                      <w:szCs w:val="20"/>
                      <w:shd w:val="clear" w:color="auto" w:fill="C0C0C0"/>
                    </w:rPr>
                    <w:t>документа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shd w:val="clear" w:color="auto" w:fill="C0C0C0"/>
                    </w:rPr>
                  </w:pPr>
                  <w:r>
                    <w:rPr>
                      <w:rFonts w:cs="Arial"/>
                      <w:szCs w:val="20"/>
                    </w:rPr>
                    <w:t xml:space="preserve">Кому и в какой срок направляется </w:t>
                  </w:r>
                  <w:r w:rsidRPr="00FB0319">
                    <w:rPr>
                      <w:rFonts w:cs="Arial"/>
                      <w:szCs w:val="20"/>
                      <w:shd w:val="clear" w:color="auto" w:fill="C0C0C0"/>
                    </w:rPr>
                    <w:t>обработанный документ</w:t>
                  </w:r>
                </w:p>
                <w:p w:rsidR="00FB0319" w:rsidRDefault="00FB0319" w:rsidP="00FB0319">
                  <w:pPr>
                    <w:autoSpaceDE w:val="0"/>
                    <w:autoSpaceDN w:val="0"/>
                    <w:adjustRightInd w:val="0"/>
                    <w:spacing w:after="1" w:line="200" w:lineRule="atLeast"/>
                    <w:jc w:val="center"/>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2</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3</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4</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5</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6</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7</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8</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rPr>
                      <w:rFonts w:cs="Arial"/>
                      <w:szCs w:val="20"/>
                    </w:rPr>
                  </w:pPr>
                  <w:r>
                    <w:rPr>
                      <w:rFonts w:cs="Arial"/>
                      <w:szCs w:val="20"/>
                    </w:rPr>
                    <w:t>9</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48" w:name="Р2_3"/>
                  <w:bookmarkEnd w:id="48"/>
                  <w:r>
                    <w:rPr>
                      <w:rFonts w:cs="Arial"/>
                      <w:szCs w:val="20"/>
                    </w:rPr>
                    <w:t>1. Учет нефинансовых активов</w:t>
                  </w: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p w:rsidR="00FB0319" w:rsidRDefault="00FB0319" w:rsidP="00FB0319">
                  <w:pPr>
                    <w:autoSpaceDE w:val="0"/>
                    <w:autoSpaceDN w:val="0"/>
                    <w:adjustRightInd w:val="0"/>
                    <w:spacing w:after="1" w:line="200" w:lineRule="atLeast"/>
                    <w:jc w:val="center"/>
                    <w:outlineLvl w:val="0"/>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B0319">
                    <w:rPr>
                      <w:rFonts w:cs="Arial"/>
                      <w:szCs w:val="20"/>
                      <w:shd w:val="clear" w:color="auto" w:fill="C0C0C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Доверенность на получение товарно-материальных ценностей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субъект централизованного учета </w:t>
                  </w:r>
                  <w:r w:rsidRPr="00FB0319">
                    <w:rPr>
                      <w:rFonts w:cs="Arial"/>
                      <w:szCs w:val="20"/>
                      <w:shd w:val="clear" w:color="auto" w:fill="C0C0C0"/>
                    </w:rPr>
                    <w:t>&lt;1&gt;</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B0319">
                    <w:rPr>
                      <w:rFonts w:cs="Arial"/>
                      <w:szCs w:val="20"/>
                      <w:shd w:val="clear" w:color="auto" w:fill="C0C0C0"/>
                    </w:rPr>
                    <w:t>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доверенности средствами </w:t>
                  </w:r>
                  <w:r w:rsidRPr="00FB0319">
                    <w:rPr>
                      <w:rFonts w:cs="Arial"/>
                      <w:szCs w:val="20"/>
                      <w:shd w:val="clear" w:color="auto" w:fill="C0C0C0"/>
                    </w:rPr>
                    <w:t xml:space="preserve">государственной интегрированной информационной системы управления </w:t>
                  </w:r>
                  <w:r w:rsidRPr="00FB0319">
                    <w:rPr>
                      <w:rFonts w:cs="Arial"/>
                      <w:szCs w:val="20"/>
                      <w:shd w:val="clear" w:color="auto" w:fill="C0C0C0"/>
                    </w:rPr>
                    <w:lastRenderedPageBreak/>
                    <w:t>общественными финансами</w:t>
                  </w:r>
                  <w:r>
                    <w:rPr>
                      <w:rFonts w:cs="Arial"/>
                      <w:szCs w:val="20"/>
                    </w:rPr>
                    <w:t xml:space="preserve"> "Электронный бюджет" </w:t>
                  </w:r>
                  <w:r w:rsidRPr="00FB0319">
                    <w:rPr>
                      <w:rFonts w:cs="Arial"/>
                      <w:szCs w:val="20"/>
                      <w:shd w:val="clear" w:color="auto" w:fill="C0C0C0"/>
                    </w:rPr>
                    <w:t>(далее - ГИИС "Электронный бюджет) &lt;2&gt;</w:t>
                  </w:r>
                  <w:r>
                    <w:rPr>
                      <w:rFonts w:cs="Arial"/>
                      <w:szCs w:val="20"/>
                    </w:rPr>
                    <w:t xml:space="preserve"> не позднее рабочего дня</w:t>
                  </w:r>
                  <w:r w:rsidRPr="00FB0319">
                    <w:rPr>
                      <w:rFonts w:cs="Arial"/>
                      <w:szCs w:val="20"/>
                      <w:shd w:val="clear" w:color="auto" w:fill="C0C0C0"/>
                    </w:rPr>
                    <w:t>, следующего за днем</w:t>
                  </w:r>
                  <w:r>
                    <w:rPr>
                      <w:rFonts w:cs="Arial"/>
                      <w:szCs w:val="20"/>
                    </w:rPr>
                    <w:t xml:space="preserve"> принятия решения;</w:t>
                  </w:r>
                </w:p>
                <w:p w:rsidR="00FB0319" w:rsidRDefault="00FB0319" w:rsidP="00FB0319">
                  <w:pPr>
                    <w:autoSpaceDE w:val="0"/>
                    <w:autoSpaceDN w:val="0"/>
                    <w:adjustRightInd w:val="0"/>
                    <w:spacing w:after="1" w:line="200" w:lineRule="atLeast"/>
                    <w:rPr>
                      <w:rFonts w:cs="Arial"/>
                      <w:szCs w:val="20"/>
                    </w:rPr>
                  </w:pPr>
                  <w:r>
                    <w:rPr>
                      <w:rFonts w:cs="Arial"/>
                      <w:szCs w:val="20"/>
                    </w:rPr>
                    <w:t>2) направление средствами ГИИС "Электронный бюджет" не позднее рабочего дня</w:t>
                  </w:r>
                  <w:r w:rsidRPr="00FB0319">
                    <w:rPr>
                      <w:rFonts w:cs="Arial"/>
                      <w:szCs w:val="20"/>
                      <w:shd w:val="clear" w:color="auto" w:fill="C0C0C0"/>
                    </w:rPr>
                    <w:t>, следующего за днем</w:t>
                  </w:r>
                  <w:r>
                    <w:rPr>
                      <w:rFonts w:cs="Arial"/>
                      <w:szCs w:val="20"/>
                    </w:rPr>
                    <w:t xml:space="preserve"> подписания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FB0319">
                    <w:rPr>
                      <w:rFonts w:cs="Arial"/>
                      <w:szCs w:val="20"/>
                      <w:shd w:val="clear" w:color="auto" w:fill="C0C0C0"/>
                    </w:rPr>
                    <w:t>, следующего за днем</w:t>
                  </w:r>
                  <w:r>
                    <w:rPr>
                      <w:rFonts w:cs="Arial"/>
                      <w:szCs w:val="20"/>
                    </w:rPr>
                    <w:t xml:space="preserve">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B0319">
                    <w:rPr>
                      <w:rFonts w:cs="Arial"/>
                      <w:szCs w:val="20"/>
                      <w:shd w:val="clear" w:color="auto" w:fill="C0C0C0"/>
                    </w:rPr>
                    <w:t>подписание доверенности главным бухгалтером и направление субъекту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FB0319">
                    <w:rPr>
                      <w:rFonts w:cs="Arial"/>
                      <w:szCs w:val="20"/>
                      <w:shd w:val="clear" w:color="auto" w:fill="C0C0C0"/>
                    </w:rPr>
                    <w:t>предъявления субъектом централизованного учета поставщику при получении материальных ценностей</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B0319">
                    <w:rPr>
                      <w:rFonts w:cs="Arial"/>
                      <w:szCs w:val="20"/>
                      <w:shd w:val="clear" w:color="auto" w:fill="C0C0C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Первичные документы </w:t>
                  </w:r>
                  <w:r w:rsidRPr="00FB0319">
                    <w:rPr>
                      <w:rFonts w:cs="Arial"/>
                      <w:szCs w:val="20"/>
                      <w:shd w:val="clear" w:color="auto" w:fill="C0C0C0"/>
                    </w:rPr>
                    <w:t>по поступлению</w:t>
                  </w:r>
                  <w:r>
                    <w:rPr>
                      <w:rFonts w:cs="Arial"/>
                      <w:szCs w:val="20"/>
                    </w:rPr>
                    <w:t xml:space="preserve"> нефинансовых активов</w:t>
                  </w: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B0319">
                    <w:rPr>
                      <w:rFonts w:cs="Arial"/>
                      <w:szCs w:val="20"/>
                      <w:shd w:val="clear" w:color="auto" w:fill="C0C0C0"/>
                    </w:rPr>
                    <w:t>2</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Товарная накладная, акт выполненных работ, акт приемки законченного строительством объекта</w:t>
                  </w:r>
                  <w:r w:rsidRPr="0089433A">
                    <w:rPr>
                      <w:rFonts w:cs="Arial"/>
                      <w:szCs w:val="20"/>
                      <w:shd w:val="clear" w:color="auto" w:fill="C0C0C0"/>
                    </w:rPr>
                    <w:t>, Акт приемки товаров, работ, услуг (код формы по Общероссийскому классификатору управленческой документации (далее - ОКУД) 0510452) &lt;3&gt;</w:t>
                  </w:r>
                  <w:r>
                    <w:rPr>
                      <w:rFonts w:cs="Arial"/>
                      <w:szCs w:val="20"/>
                    </w:rPr>
                    <w:t xml:space="preserve"> и иные документы, </w:t>
                  </w:r>
                  <w:r w:rsidRPr="0089433A">
                    <w:rPr>
                      <w:rFonts w:cs="Arial"/>
                      <w:szCs w:val="20"/>
                      <w:shd w:val="clear" w:color="auto" w:fill="C0C0C0"/>
                    </w:rPr>
                    <w:t xml:space="preserve">подтверждающие поступление объектов нефинансовых </w:t>
                  </w:r>
                  <w:r w:rsidRPr="0089433A">
                    <w:rPr>
                      <w:rFonts w:cs="Arial"/>
                      <w:szCs w:val="20"/>
                      <w:shd w:val="clear" w:color="auto" w:fill="C0C0C0"/>
                    </w:rPr>
                    <w:lastRenderedPageBreak/>
                    <w:t>активов/формирование капитальных вложений</w:t>
                  </w:r>
                  <w:r>
                    <w:rPr>
                      <w:rFonts w:cs="Arial"/>
                      <w:szCs w:val="20"/>
                    </w:rPr>
                    <w:t xml:space="preserve"> в объекты нефинансовых активов (при отсутствии функциональной возможности формирования и подписания электронной подписью документа передающей стороной)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89433A">
                    <w:rPr>
                      <w:rFonts w:cs="Arial"/>
                      <w:szCs w:val="20"/>
                      <w:shd w:val="clear" w:color="auto" w:fill="C0C0C0"/>
                    </w:rPr>
                    <w:t>средствами ГИИС "Электронный бюджет"</w:t>
                  </w:r>
                  <w:r>
                    <w:rPr>
                      <w:rFonts w:cs="Arial"/>
                      <w:szCs w:val="20"/>
                    </w:rPr>
                    <w:t xml:space="preserve"> не позднее рабочего дня</w:t>
                  </w:r>
                  <w:r w:rsidRPr="0089433A">
                    <w:rPr>
                      <w:rFonts w:cs="Arial"/>
                      <w:szCs w:val="20"/>
                      <w:shd w:val="clear" w:color="auto" w:fill="C0C0C0"/>
                    </w:rPr>
                    <w:t>, следующего за днем</w:t>
                  </w:r>
                  <w:r>
                    <w:rPr>
                      <w:rFonts w:cs="Arial"/>
                      <w:szCs w:val="20"/>
                    </w:rPr>
                    <w:t xml:space="preserve"> поступления первичных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89433A">
                    <w:rPr>
                      <w:rFonts w:cs="Arial"/>
                      <w:szCs w:val="20"/>
                      <w:shd w:val="clear" w:color="auto" w:fill="C0C0C0"/>
                    </w:rPr>
                    <w:t>, следующего за днем</w:t>
                  </w:r>
                  <w:r>
                    <w:rPr>
                      <w:rFonts w:cs="Arial"/>
                      <w:szCs w:val="20"/>
                    </w:rPr>
                    <w:t xml:space="preserve"> получения документа </w:t>
                  </w:r>
                  <w:r w:rsidRPr="0089433A">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sidRPr="0089433A">
                    <w:rPr>
                      <w:rFonts w:cs="Arial"/>
                      <w:szCs w:val="20"/>
                      <w:shd w:val="clear" w:color="auto" w:fill="C0C0C0"/>
                    </w:rPr>
                    <w:t>2</w:t>
                  </w:r>
                  <w:r>
                    <w:rPr>
                      <w:rFonts w:cs="Arial"/>
                      <w:szCs w:val="20"/>
                    </w:rPr>
                    <w:t>) формирование распоряжения о совершении казначейских платежей (при наличии поручения на оплату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9433A">
                    <w:rPr>
                      <w:rFonts w:cs="Arial"/>
                      <w:szCs w:val="20"/>
                      <w:shd w:val="clear" w:color="auto" w:fill="C0C0C0"/>
                    </w:rPr>
                    <w:t>1</w:t>
                  </w:r>
                  <w:r>
                    <w:rPr>
                      <w:rFonts w:cs="Arial"/>
                      <w:szCs w:val="20"/>
                    </w:rPr>
                    <w:t xml:space="preserve">) для отражения в </w:t>
                  </w:r>
                  <w:r w:rsidRPr="0089433A">
                    <w:rPr>
                      <w:rFonts w:cs="Arial"/>
                      <w:szCs w:val="20"/>
                      <w:shd w:val="clear" w:color="auto" w:fill="C0C0C0"/>
                    </w:rPr>
                    <w:t>Журнале</w:t>
                  </w:r>
                  <w:r>
                    <w:rPr>
                      <w:rFonts w:cs="Arial"/>
                      <w:szCs w:val="20"/>
                    </w:rPr>
                    <w:t xml:space="preserve"> операций </w:t>
                  </w:r>
                  <w:r w:rsidRPr="0089433A">
                    <w:rPr>
                      <w:rFonts w:cs="Arial"/>
                      <w:szCs w:val="20"/>
                      <w:shd w:val="clear" w:color="auto" w:fill="C0C0C0"/>
                    </w:rPr>
                    <w:t>расчетов с поставщиками и подрядчиками</w:t>
                  </w:r>
                  <w:r>
                    <w:rPr>
                      <w:rFonts w:cs="Arial"/>
                      <w:szCs w:val="20"/>
                    </w:rPr>
                    <w:t xml:space="preserve"> (код формы по ОКУД 0504071) &lt;</w:t>
                  </w:r>
                  <w:r w:rsidRPr="0089433A">
                    <w:rPr>
                      <w:rFonts w:cs="Arial"/>
                      <w:szCs w:val="20"/>
                      <w:shd w:val="clear" w:color="auto" w:fill="C0C0C0"/>
                    </w:rPr>
                    <w:t>4</w:t>
                  </w:r>
                  <w:r>
                    <w:rPr>
                      <w:rFonts w:cs="Arial"/>
                      <w:szCs w:val="20"/>
                    </w:rPr>
                    <w:t>&gt;</w:t>
                  </w:r>
                  <w:r w:rsidRPr="0089433A">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89433A">
                    <w:rPr>
                      <w:rFonts w:cs="Arial"/>
                      <w:szCs w:val="20"/>
                      <w:shd w:val="clear" w:color="auto" w:fill="C0C0C0"/>
                    </w:rPr>
                    <w:t>2) для открытия Карточки капитальных вложений (код формы по ОКУД 0509211) &lt;3&gt;/Карточки количественно-суммового учета материальных ценностей (код формы по ОКУД 0504041) &lt;4&gt;;</w:t>
                  </w:r>
                </w:p>
                <w:p w:rsidR="00FB0319" w:rsidRDefault="00FB0319" w:rsidP="00FB0319">
                  <w:pPr>
                    <w:autoSpaceDE w:val="0"/>
                    <w:autoSpaceDN w:val="0"/>
                    <w:adjustRightInd w:val="0"/>
                    <w:spacing w:after="1" w:line="200" w:lineRule="atLeast"/>
                    <w:rPr>
                      <w:rFonts w:cs="Arial"/>
                      <w:szCs w:val="20"/>
                    </w:rPr>
                  </w:pPr>
                  <w:r w:rsidRPr="0089433A">
                    <w:rPr>
                      <w:rFonts w:cs="Arial"/>
                      <w:szCs w:val="20"/>
                      <w:shd w:val="clear" w:color="auto" w:fill="C0C0C0"/>
                    </w:rPr>
                    <w:lastRenderedPageBreak/>
                    <w:t>3</w:t>
                  </w:r>
                  <w:r>
                    <w:rPr>
                      <w:rFonts w:cs="Arial"/>
                      <w:szCs w:val="20"/>
                    </w:rPr>
                    <w:t>) для принятия решения комиссией по поступлению и выбытию активов (</w:t>
                  </w:r>
                  <w:r w:rsidRPr="0089433A">
                    <w:rPr>
                      <w:rFonts w:cs="Arial"/>
                      <w:szCs w:val="20"/>
                      <w:shd w:val="clear" w:color="auto" w:fill="C0C0C0"/>
                    </w:rPr>
                    <w:t>подпункты 3.1, 3.2 пункта 3</w:t>
                  </w:r>
                  <w:r>
                    <w:rPr>
                      <w:rFonts w:cs="Arial"/>
                      <w:szCs w:val="20"/>
                    </w:rPr>
                    <w:t xml:space="preserve">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9433A">
                    <w:rPr>
                      <w:rFonts w:cs="Arial"/>
                      <w:szCs w:val="20"/>
                      <w:shd w:val="clear" w:color="auto" w:fill="C0C0C0"/>
                    </w:rPr>
                    <w:lastRenderedPageBreak/>
                    <w:t>2</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Документ о приемке (с приложением при необходимости товарной накладной и иных документов) по контрактам, заключенным в результате электронных процедур, извещения по которым размещены в Единой информационной системе в сфере закупок (далее - ЕИС) </w:t>
                  </w:r>
                  <w:r w:rsidRPr="0089433A">
                    <w:rPr>
                      <w:rFonts w:cs="Arial"/>
                      <w:szCs w:val="20"/>
                      <w:shd w:val="clear" w:color="auto" w:fill="C0C0C0"/>
                    </w:rPr>
                    <w:t>&lt;5&gt;</w:t>
                  </w:r>
                  <w:r>
                    <w:rPr>
                      <w:rFonts w:cs="Arial"/>
                      <w:szCs w:val="20"/>
                    </w:rPr>
                    <w:t xml:space="preserve">, </w:t>
                  </w:r>
                  <w:r w:rsidRPr="0089433A">
                    <w:rPr>
                      <w:rFonts w:cs="Arial"/>
                      <w:szCs w:val="20"/>
                      <w:shd w:val="clear" w:color="auto" w:fill="C0C0C0"/>
                    </w:rPr>
                    <w:t>подтверждающий поступление объектов нефинансовых активов/формирование капитальных вложений</w:t>
                  </w:r>
                  <w:r>
                    <w:rPr>
                      <w:rFonts w:cs="Arial"/>
                      <w:szCs w:val="20"/>
                    </w:rPr>
                    <w:t xml:space="preserve"> в объекты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9433A">
                    <w:rPr>
                      <w:rFonts w:cs="Arial"/>
                      <w:szCs w:val="20"/>
                      <w:shd w:val="clear" w:color="auto" w:fill="C0C0C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9433A">
                    <w:rPr>
                      <w:rFonts w:cs="Arial"/>
                      <w:szCs w:val="20"/>
                      <w:shd w:val="clear" w:color="auto" w:fill="C0C0C0"/>
                    </w:rPr>
                    <w:t>поступление электронных сведений из ЕИС (электронный документ поставщика)</w:t>
                  </w:r>
                  <w:r>
                    <w:rPr>
                      <w:rFonts w:cs="Arial"/>
                      <w:szCs w:val="20"/>
                    </w:rPr>
                    <w:t xml:space="preserve"> в день подписания документа в ЕИС</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p w:rsidR="00FB0319" w:rsidRDefault="00FB0319" w:rsidP="00FB0319">
                  <w:pPr>
                    <w:autoSpaceDE w:val="0"/>
                    <w:autoSpaceDN w:val="0"/>
                    <w:adjustRightInd w:val="0"/>
                    <w:spacing w:after="1" w:line="200" w:lineRule="atLeast"/>
                    <w:rPr>
                      <w:rFonts w:cs="Arial"/>
                      <w:szCs w:val="20"/>
                    </w:rPr>
                  </w:pPr>
                  <w:r>
                    <w:rPr>
                      <w:rFonts w:cs="Arial"/>
                      <w:szCs w:val="20"/>
                    </w:rPr>
                    <w:t>в части формирования распоряжения о совершении казначейских платежей: не позднее 2 (двух)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в учете факта хозяйственной жизни;</w:t>
                  </w:r>
                </w:p>
                <w:p w:rsidR="00FB0319" w:rsidRDefault="00FB0319" w:rsidP="00FB0319">
                  <w:pPr>
                    <w:autoSpaceDE w:val="0"/>
                    <w:autoSpaceDN w:val="0"/>
                    <w:adjustRightInd w:val="0"/>
                    <w:spacing w:after="1" w:line="200" w:lineRule="atLeast"/>
                    <w:rPr>
                      <w:rFonts w:cs="Arial"/>
                      <w:szCs w:val="20"/>
                    </w:rPr>
                  </w:pPr>
                  <w:r w:rsidRPr="00147A5F">
                    <w:rPr>
                      <w:rFonts w:cs="Arial"/>
                      <w:szCs w:val="20"/>
                      <w:shd w:val="clear" w:color="auto" w:fill="C0C0C0"/>
                    </w:rPr>
                    <w:t>2</w:t>
                  </w:r>
                  <w:r>
                    <w:rPr>
                      <w:rFonts w:cs="Arial"/>
                      <w:szCs w:val="20"/>
                    </w:rPr>
                    <w:t xml:space="preserve">) формирование </w:t>
                  </w:r>
                  <w:r w:rsidRPr="00147A5F">
                    <w:rPr>
                      <w:rFonts w:cs="Arial"/>
                      <w:szCs w:val="20"/>
                      <w:shd w:val="clear" w:color="auto" w:fill="C0C0C0"/>
                    </w:rPr>
                    <w:t>распоряжения</w:t>
                  </w:r>
                  <w:r>
                    <w:rPr>
                      <w:rFonts w:cs="Arial"/>
                      <w:szCs w:val="20"/>
                    </w:rPr>
                    <w:t xml:space="preserve"> о совершении казначейских платежей (при наличии поручения на оплату обязательств)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47A5F">
                    <w:rPr>
                      <w:rFonts w:cs="Arial"/>
                      <w:szCs w:val="20"/>
                      <w:shd w:val="clear" w:color="auto" w:fill="C0C0C0"/>
                    </w:rPr>
                    <w:t>1</w:t>
                  </w:r>
                  <w:r>
                    <w:rPr>
                      <w:rFonts w:cs="Arial"/>
                      <w:szCs w:val="20"/>
                    </w:rPr>
                    <w:t xml:space="preserve">) для отражения в </w:t>
                  </w:r>
                  <w:r w:rsidRPr="00147A5F">
                    <w:rPr>
                      <w:rFonts w:cs="Arial"/>
                      <w:szCs w:val="20"/>
                      <w:shd w:val="clear" w:color="auto" w:fill="C0C0C0"/>
                    </w:rPr>
                    <w:t>Журнале</w:t>
                  </w:r>
                  <w:r>
                    <w:rPr>
                      <w:rFonts w:cs="Arial"/>
                      <w:szCs w:val="20"/>
                    </w:rPr>
                    <w:t xml:space="preserve"> операций </w:t>
                  </w:r>
                  <w:r w:rsidRPr="00147A5F">
                    <w:rPr>
                      <w:rFonts w:cs="Arial"/>
                      <w:szCs w:val="20"/>
                      <w:shd w:val="clear" w:color="auto" w:fill="C0C0C0"/>
                    </w:rPr>
                    <w:t>расчетов с поставщиками и подрядчиками</w:t>
                  </w:r>
                  <w:r>
                    <w:rPr>
                      <w:rFonts w:cs="Arial"/>
                      <w:szCs w:val="20"/>
                    </w:rPr>
                    <w:t xml:space="preserve"> (код формы по ОКУД 0504071)</w:t>
                  </w:r>
                  <w:r w:rsidRPr="00147A5F">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147A5F">
                    <w:rPr>
                      <w:rFonts w:cs="Arial"/>
                      <w:szCs w:val="20"/>
                      <w:shd w:val="clear" w:color="auto" w:fill="C0C0C0"/>
                    </w:rPr>
                    <w:t>2) для открытия Карточки капитальных вложений (код формы по ОКУД 0509211)/Карточки количественно-суммового учета материальных ценностей (код формы по ОКУД 0504041);</w:t>
                  </w:r>
                </w:p>
                <w:p w:rsidR="00FB0319" w:rsidRDefault="00FB0319" w:rsidP="00FB0319">
                  <w:pPr>
                    <w:autoSpaceDE w:val="0"/>
                    <w:autoSpaceDN w:val="0"/>
                    <w:adjustRightInd w:val="0"/>
                    <w:spacing w:after="1" w:line="200" w:lineRule="atLeast"/>
                    <w:rPr>
                      <w:rFonts w:cs="Arial"/>
                      <w:szCs w:val="20"/>
                    </w:rPr>
                  </w:pPr>
                  <w:r w:rsidRPr="00147A5F">
                    <w:rPr>
                      <w:rFonts w:cs="Arial"/>
                      <w:szCs w:val="20"/>
                      <w:shd w:val="clear" w:color="auto" w:fill="C0C0C0"/>
                    </w:rPr>
                    <w:t>3</w:t>
                  </w:r>
                  <w:r>
                    <w:rPr>
                      <w:rFonts w:cs="Arial"/>
                      <w:szCs w:val="20"/>
                    </w:rPr>
                    <w:t>) для принятия решения комиссией по поступлению и выбытию активов (</w:t>
                  </w:r>
                  <w:r w:rsidRPr="00147A5F">
                    <w:rPr>
                      <w:rFonts w:cs="Arial"/>
                      <w:szCs w:val="20"/>
                      <w:shd w:val="clear" w:color="auto" w:fill="C0C0C0"/>
                    </w:rPr>
                    <w:t>подпункты 3.1, 3.2 пункта 3</w:t>
                  </w:r>
                  <w:r>
                    <w:rPr>
                      <w:rFonts w:cs="Arial"/>
                      <w:szCs w:val="20"/>
                    </w:rPr>
                    <w:t xml:space="preserve"> Графика документооборота)</w:t>
                  </w: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F330B">
                    <w:rPr>
                      <w:rFonts w:cs="Arial"/>
                      <w:szCs w:val="20"/>
                      <w:shd w:val="clear" w:color="auto" w:fill="C0C0C0"/>
                    </w:rPr>
                    <w:lastRenderedPageBreak/>
                    <w:t>2</w:t>
                  </w:r>
                  <w:r>
                    <w:rPr>
                      <w:rFonts w:cs="Arial"/>
                      <w:szCs w:val="20"/>
                    </w:rPr>
                    <w:t>.3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Отчет о расходах подотчетного лица (код формы по ОКУД 0504520) &lt;4&gt; с приложением подтверждающих документов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w:t>
                  </w:r>
                  <w:r w:rsidRPr="008F330B">
                    <w:rPr>
                      <w:rFonts w:cs="Arial"/>
                      <w:szCs w:val="20"/>
                      <w:shd w:val="clear" w:color="auto" w:fill="C0C0C0"/>
                    </w:rPr>
                    <w:t>,</w:t>
                  </w:r>
                  <w:r>
                    <w:rPr>
                      <w:rFonts w:cs="Arial"/>
                      <w:szCs w:val="20"/>
                    </w:rPr>
                    <w:t xml:space="preserve"> подписание </w:t>
                  </w:r>
                  <w:r w:rsidRPr="008F330B">
                    <w:rPr>
                      <w:rFonts w:cs="Arial"/>
                      <w:szCs w:val="20"/>
                      <w:shd w:val="clear" w:color="auto" w:fill="C0C0C0"/>
                    </w:rPr>
                    <w:t>электронными подписями и направление в уполномоченную организацию &lt;1&gt;</w:t>
                  </w:r>
                  <w:r>
                    <w:rPr>
                      <w:rFonts w:cs="Arial"/>
                      <w:szCs w:val="20"/>
                    </w:rPr>
                    <w:t xml:space="preserve"> средствами ГИИС "Электронный бюджет" в срок, установленный субъектом централизованного учета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 руководитель (уполномоченное лицо) субъекта централизованного учета, 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8F330B">
                    <w:rPr>
                      <w:rFonts w:cs="Arial"/>
                      <w:szCs w:val="20"/>
                      <w:shd w:val="clear" w:color="auto" w:fill="C0C0C0"/>
                    </w:rPr>
                    <w:t>, следующего за днем получения</w:t>
                  </w:r>
                  <w:r>
                    <w:rPr>
                      <w:rFonts w:cs="Arial"/>
                      <w:szCs w:val="20"/>
                    </w:rPr>
                    <w:t xml:space="preserve">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в учете факта хозяйственной жизни;</w:t>
                  </w:r>
                </w:p>
                <w:p w:rsidR="00FB0319" w:rsidRDefault="00FB0319" w:rsidP="00FB0319">
                  <w:pPr>
                    <w:autoSpaceDE w:val="0"/>
                    <w:autoSpaceDN w:val="0"/>
                    <w:adjustRightInd w:val="0"/>
                    <w:spacing w:after="1" w:line="200" w:lineRule="atLeast"/>
                    <w:rPr>
                      <w:rFonts w:cs="Arial"/>
                      <w:szCs w:val="20"/>
                    </w:rPr>
                  </w:pPr>
                  <w:r w:rsidRPr="008F330B">
                    <w:rPr>
                      <w:rFonts w:cs="Arial"/>
                      <w:szCs w:val="20"/>
                      <w:shd w:val="clear" w:color="auto" w:fill="C0C0C0"/>
                    </w:rPr>
                    <w:t>2</w:t>
                  </w:r>
                  <w:r>
                    <w:rPr>
                      <w:rFonts w:cs="Arial"/>
                      <w:szCs w:val="20"/>
                    </w:rPr>
                    <w:t>) формирование платежных документов в зависимости от способа выдачи денежных средств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F330B">
                    <w:rPr>
                      <w:rFonts w:cs="Arial"/>
                      <w:szCs w:val="20"/>
                      <w:shd w:val="clear" w:color="auto" w:fill="C0C0C0"/>
                    </w:rPr>
                    <w:t>1</w:t>
                  </w:r>
                  <w:r>
                    <w:rPr>
                      <w:rFonts w:cs="Arial"/>
                      <w:szCs w:val="20"/>
                    </w:rPr>
                    <w:t xml:space="preserve">) для отражения в </w:t>
                  </w:r>
                  <w:r w:rsidRPr="008F330B">
                    <w:rPr>
                      <w:rFonts w:cs="Arial"/>
                      <w:szCs w:val="20"/>
                      <w:shd w:val="clear" w:color="auto" w:fill="C0C0C0"/>
                    </w:rPr>
                    <w:t>Журнале</w:t>
                  </w:r>
                  <w:r>
                    <w:rPr>
                      <w:rFonts w:cs="Arial"/>
                      <w:szCs w:val="20"/>
                    </w:rPr>
                    <w:t xml:space="preserve"> операций </w:t>
                  </w:r>
                  <w:r w:rsidRPr="008F330B">
                    <w:rPr>
                      <w:rFonts w:cs="Arial"/>
                      <w:szCs w:val="20"/>
                      <w:shd w:val="clear" w:color="auto" w:fill="C0C0C0"/>
                    </w:rPr>
                    <w:t>расчетов с подотчетными лицами</w:t>
                  </w:r>
                  <w:r>
                    <w:rPr>
                      <w:rFonts w:cs="Arial"/>
                      <w:szCs w:val="20"/>
                    </w:rPr>
                    <w:t xml:space="preserve"> (код формы по ОКУД 0504071)</w:t>
                  </w:r>
                  <w:r w:rsidRPr="008F330B">
                    <w:rPr>
                      <w:rFonts w:cs="Arial"/>
                      <w:szCs w:val="20"/>
                      <w:shd w:val="clear" w:color="auto" w:fill="C0C0C0"/>
                    </w:rPr>
                    <w:t>;</w:t>
                  </w:r>
                </w:p>
                <w:p w:rsidR="00FB0319" w:rsidRPr="008F330B" w:rsidRDefault="00FB0319" w:rsidP="00FB0319">
                  <w:pPr>
                    <w:autoSpaceDE w:val="0"/>
                    <w:autoSpaceDN w:val="0"/>
                    <w:adjustRightInd w:val="0"/>
                    <w:spacing w:after="1" w:line="200" w:lineRule="atLeast"/>
                    <w:rPr>
                      <w:rFonts w:cs="Arial"/>
                      <w:szCs w:val="20"/>
                      <w:shd w:val="clear" w:color="auto" w:fill="C0C0C0"/>
                    </w:rPr>
                  </w:pPr>
                  <w:r w:rsidRPr="008F330B">
                    <w:rPr>
                      <w:rFonts w:cs="Arial"/>
                      <w:szCs w:val="20"/>
                      <w:shd w:val="clear" w:color="auto" w:fill="C0C0C0"/>
                    </w:rPr>
                    <w:t>2) для открытия Карточки капитальных вложений (код формы по ОКУД 0509211)/Карточки количественно-суммового учета материальных ценностей (код формы по ОКУД 0504041);</w:t>
                  </w:r>
                </w:p>
                <w:p w:rsidR="00FB0319" w:rsidRDefault="00FB0319" w:rsidP="00FB0319">
                  <w:pPr>
                    <w:autoSpaceDE w:val="0"/>
                    <w:autoSpaceDN w:val="0"/>
                    <w:adjustRightInd w:val="0"/>
                    <w:spacing w:after="1" w:line="200" w:lineRule="atLeast"/>
                    <w:rPr>
                      <w:rFonts w:cs="Arial"/>
                      <w:szCs w:val="20"/>
                    </w:rPr>
                  </w:pPr>
                  <w:r w:rsidRPr="008F330B">
                    <w:rPr>
                      <w:rFonts w:cs="Arial"/>
                      <w:szCs w:val="20"/>
                      <w:shd w:val="clear" w:color="auto" w:fill="C0C0C0"/>
                    </w:rPr>
                    <w:t>3</w:t>
                  </w:r>
                  <w:r>
                    <w:rPr>
                      <w:rFonts w:cs="Arial"/>
                      <w:szCs w:val="20"/>
                    </w:rPr>
                    <w:t>) для принятия решения комиссией по поступлению и выбытию активов (</w:t>
                  </w:r>
                  <w:r w:rsidRPr="008F330B">
                    <w:rPr>
                      <w:rFonts w:cs="Arial"/>
                      <w:szCs w:val="20"/>
                      <w:shd w:val="clear" w:color="auto" w:fill="C0C0C0"/>
                    </w:rPr>
                    <w:t>подпункты 3.1, 3.2 пункта 3</w:t>
                  </w:r>
                  <w:r>
                    <w:rPr>
                      <w:rFonts w:cs="Arial"/>
                      <w:szCs w:val="20"/>
                    </w:rPr>
                    <w:t xml:space="preserve">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F330B">
                    <w:rPr>
                      <w:rFonts w:cs="Arial"/>
                      <w:szCs w:val="20"/>
                      <w:shd w:val="clear" w:color="auto" w:fill="C0C0C0"/>
                    </w:rPr>
                    <w:t>2.4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F330B">
                    <w:rPr>
                      <w:rFonts w:cs="Arial"/>
                      <w:szCs w:val="20"/>
                      <w:shd w:val="clear" w:color="auto" w:fill="C0C0C0"/>
                    </w:rPr>
                    <w:t>Чек, подтверждающ</w:t>
                  </w:r>
                  <w:r w:rsidRPr="008F330B">
                    <w:rPr>
                      <w:rFonts w:cs="Arial"/>
                      <w:szCs w:val="20"/>
                      <w:shd w:val="clear" w:color="auto" w:fill="C0C0C0"/>
                    </w:rPr>
                    <w:lastRenderedPageBreak/>
                    <w:t>ий приобретение горюче-смазочных материалов, с приложением путевого листа</w:t>
                  </w:r>
                </w:p>
              </w:tc>
              <w:tc>
                <w:tcPr>
                  <w:tcW w:w="1134" w:type="dxa"/>
                  <w:tcBorders>
                    <w:top w:val="single" w:sz="4" w:space="0" w:color="auto"/>
                    <w:left w:val="single" w:sz="4" w:space="0" w:color="auto"/>
                    <w:bottom w:val="single" w:sz="4" w:space="0" w:color="auto"/>
                    <w:right w:val="single" w:sz="4" w:space="0" w:color="auto"/>
                  </w:tcBorders>
                </w:tcPr>
                <w:p w:rsidR="00FB0319" w:rsidRPr="008F330B" w:rsidRDefault="00FB0319" w:rsidP="00FB0319">
                  <w:pPr>
                    <w:autoSpaceDE w:val="0"/>
                    <w:autoSpaceDN w:val="0"/>
                    <w:adjustRightInd w:val="0"/>
                    <w:spacing w:after="1" w:line="200" w:lineRule="atLeast"/>
                    <w:rPr>
                      <w:rFonts w:cs="Arial"/>
                      <w:szCs w:val="20"/>
                      <w:shd w:val="clear" w:color="auto" w:fill="C0C0C0"/>
                    </w:rPr>
                  </w:pPr>
                  <w:r w:rsidRPr="008F330B">
                    <w:rPr>
                      <w:rFonts w:cs="Arial"/>
                      <w:szCs w:val="20"/>
                      <w:shd w:val="clear" w:color="auto" w:fill="C0C0C0"/>
                    </w:rPr>
                    <w:lastRenderedPageBreak/>
                    <w:t>субъект централиз</w:t>
                  </w:r>
                  <w:r w:rsidRPr="008F330B">
                    <w:rPr>
                      <w:rFonts w:cs="Arial"/>
                      <w:szCs w:val="20"/>
                      <w:shd w:val="clear" w:color="auto" w:fill="C0C0C0"/>
                    </w:rPr>
                    <w:lastRenderedPageBreak/>
                    <w:t>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8F330B" w:rsidRDefault="00FB0319" w:rsidP="00FB0319">
                  <w:pPr>
                    <w:autoSpaceDE w:val="0"/>
                    <w:autoSpaceDN w:val="0"/>
                    <w:adjustRightInd w:val="0"/>
                    <w:spacing w:after="1" w:line="200" w:lineRule="atLeast"/>
                    <w:rPr>
                      <w:rFonts w:cs="Arial"/>
                      <w:szCs w:val="20"/>
                      <w:shd w:val="clear" w:color="auto" w:fill="C0C0C0"/>
                    </w:rPr>
                  </w:pPr>
                  <w:r w:rsidRPr="008F330B">
                    <w:rPr>
                      <w:rFonts w:cs="Arial"/>
                      <w:szCs w:val="20"/>
                      <w:shd w:val="clear" w:color="auto" w:fill="C0C0C0"/>
                    </w:rPr>
                    <w:lastRenderedPageBreak/>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8F330B" w:rsidRDefault="00FB0319" w:rsidP="00FB0319">
                  <w:pPr>
                    <w:autoSpaceDE w:val="0"/>
                    <w:autoSpaceDN w:val="0"/>
                    <w:adjustRightInd w:val="0"/>
                    <w:spacing w:after="1" w:line="200" w:lineRule="atLeast"/>
                    <w:rPr>
                      <w:rFonts w:cs="Arial"/>
                      <w:szCs w:val="20"/>
                      <w:shd w:val="clear" w:color="auto" w:fill="C0C0C0"/>
                    </w:rPr>
                  </w:pPr>
                  <w:r w:rsidRPr="008F330B">
                    <w:rPr>
                      <w:rFonts w:cs="Arial"/>
                      <w:szCs w:val="20"/>
                      <w:shd w:val="clear" w:color="auto" w:fill="C0C0C0"/>
                    </w:rPr>
                    <w:t xml:space="preserve">направление средствами </w:t>
                  </w:r>
                  <w:r w:rsidRPr="008F330B">
                    <w:rPr>
                      <w:rFonts w:cs="Arial"/>
                      <w:szCs w:val="20"/>
                      <w:shd w:val="clear" w:color="auto" w:fill="C0C0C0"/>
                    </w:rPr>
                    <w:lastRenderedPageBreak/>
                    <w:t>ГИИС "Электронный бюджет" не позднее рабочего дня, следующего за днем получения материальных ценностей</w:t>
                  </w:r>
                </w:p>
              </w:tc>
              <w:tc>
                <w:tcPr>
                  <w:tcW w:w="1018" w:type="dxa"/>
                  <w:tcBorders>
                    <w:top w:val="single" w:sz="4" w:space="0" w:color="auto"/>
                    <w:left w:val="single" w:sz="4" w:space="0" w:color="auto"/>
                    <w:bottom w:val="single" w:sz="4" w:space="0" w:color="auto"/>
                    <w:right w:val="single" w:sz="4" w:space="0" w:color="auto"/>
                  </w:tcBorders>
                </w:tcPr>
                <w:p w:rsidR="00FB0319" w:rsidRPr="008F330B" w:rsidRDefault="00FB0319" w:rsidP="00FB0319">
                  <w:pPr>
                    <w:autoSpaceDE w:val="0"/>
                    <w:autoSpaceDN w:val="0"/>
                    <w:adjustRightInd w:val="0"/>
                    <w:spacing w:after="1" w:line="200" w:lineRule="atLeast"/>
                    <w:rPr>
                      <w:rFonts w:cs="Arial"/>
                      <w:szCs w:val="20"/>
                      <w:shd w:val="clear" w:color="auto" w:fill="C0C0C0"/>
                    </w:rPr>
                  </w:pPr>
                  <w:r w:rsidRPr="008F330B">
                    <w:rPr>
                      <w:rFonts w:cs="Arial"/>
                      <w:szCs w:val="20"/>
                      <w:shd w:val="clear" w:color="auto" w:fill="C0C0C0"/>
                    </w:rPr>
                    <w:lastRenderedPageBreak/>
                    <w:t xml:space="preserve">ответственное </w:t>
                  </w:r>
                  <w:r w:rsidRPr="008F330B">
                    <w:rPr>
                      <w:rFonts w:cs="Arial"/>
                      <w:szCs w:val="20"/>
                      <w:shd w:val="clear" w:color="auto" w:fill="C0C0C0"/>
                    </w:rPr>
                    <w:lastRenderedPageBreak/>
                    <w:t>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8F330B" w:rsidRDefault="00FB0319" w:rsidP="00FB0319">
                  <w:pPr>
                    <w:autoSpaceDE w:val="0"/>
                    <w:autoSpaceDN w:val="0"/>
                    <w:adjustRightInd w:val="0"/>
                    <w:spacing w:after="1" w:line="200" w:lineRule="atLeast"/>
                    <w:rPr>
                      <w:rFonts w:cs="Arial"/>
                      <w:szCs w:val="20"/>
                      <w:shd w:val="clear" w:color="auto" w:fill="C0C0C0"/>
                    </w:rPr>
                  </w:pPr>
                  <w:r w:rsidRPr="008F330B">
                    <w:rPr>
                      <w:rFonts w:cs="Arial"/>
                      <w:szCs w:val="20"/>
                      <w:shd w:val="clear" w:color="auto" w:fill="C0C0C0"/>
                    </w:rPr>
                    <w:lastRenderedPageBreak/>
                    <w:t xml:space="preserve">не позднее рабочего </w:t>
                  </w:r>
                  <w:r w:rsidRPr="008F330B">
                    <w:rPr>
                      <w:rFonts w:cs="Arial"/>
                      <w:szCs w:val="20"/>
                      <w:shd w:val="clear" w:color="auto" w:fill="C0C0C0"/>
                    </w:rPr>
                    <w:lastRenderedPageBreak/>
                    <w:t>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8F330B" w:rsidRDefault="00FB0319" w:rsidP="00FB0319">
                  <w:pPr>
                    <w:autoSpaceDE w:val="0"/>
                    <w:autoSpaceDN w:val="0"/>
                    <w:adjustRightInd w:val="0"/>
                    <w:spacing w:after="1" w:line="200" w:lineRule="atLeast"/>
                    <w:rPr>
                      <w:rFonts w:cs="Arial"/>
                      <w:szCs w:val="20"/>
                      <w:shd w:val="clear" w:color="auto" w:fill="C0C0C0"/>
                    </w:rPr>
                  </w:pPr>
                  <w:r w:rsidRPr="008F330B">
                    <w:rPr>
                      <w:rFonts w:cs="Arial"/>
                      <w:szCs w:val="20"/>
                      <w:shd w:val="clear" w:color="auto" w:fill="C0C0C0"/>
                    </w:rPr>
                    <w:lastRenderedPageBreak/>
                    <w:t xml:space="preserve">отражение в учете </w:t>
                  </w:r>
                  <w:r w:rsidRPr="008F330B">
                    <w:rPr>
                      <w:rFonts w:cs="Arial"/>
                      <w:szCs w:val="20"/>
                      <w:shd w:val="clear" w:color="auto" w:fill="C0C0C0"/>
                    </w:rPr>
                    <w:lastRenderedPageBreak/>
                    <w:t>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Pr="008F330B" w:rsidRDefault="00FB0319" w:rsidP="00FB0319">
                  <w:pPr>
                    <w:autoSpaceDE w:val="0"/>
                    <w:autoSpaceDN w:val="0"/>
                    <w:adjustRightInd w:val="0"/>
                    <w:spacing w:after="1" w:line="200" w:lineRule="atLeast"/>
                    <w:rPr>
                      <w:rFonts w:cs="Arial"/>
                      <w:szCs w:val="20"/>
                      <w:shd w:val="clear" w:color="auto" w:fill="C0C0C0"/>
                    </w:rPr>
                  </w:pPr>
                  <w:r w:rsidRPr="008F330B">
                    <w:rPr>
                      <w:rFonts w:cs="Arial"/>
                      <w:szCs w:val="20"/>
                      <w:shd w:val="clear" w:color="auto" w:fill="C0C0C0"/>
                    </w:rPr>
                    <w:lastRenderedPageBreak/>
                    <w:t xml:space="preserve">1) для отражения в </w:t>
                  </w:r>
                  <w:r w:rsidRPr="008F330B">
                    <w:rPr>
                      <w:rFonts w:cs="Arial"/>
                      <w:szCs w:val="20"/>
                      <w:shd w:val="clear" w:color="auto" w:fill="C0C0C0"/>
                    </w:rPr>
                    <w:lastRenderedPageBreak/>
                    <w:t>Журнале операций расчетов с поставщиками и подрядчиками (код формы по ОКУД 0504071);</w:t>
                  </w:r>
                </w:p>
                <w:p w:rsidR="00FB0319" w:rsidRPr="008F330B" w:rsidRDefault="00FB0319" w:rsidP="00FB0319">
                  <w:pPr>
                    <w:autoSpaceDE w:val="0"/>
                    <w:autoSpaceDN w:val="0"/>
                    <w:adjustRightInd w:val="0"/>
                    <w:spacing w:after="1" w:line="200" w:lineRule="atLeast"/>
                    <w:rPr>
                      <w:rFonts w:cs="Arial"/>
                      <w:szCs w:val="20"/>
                      <w:shd w:val="clear" w:color="auto" w:fill="C0C0C0"/>
                    </w:rPr>
                  </w:pPr>
                  <w:r w:rsidRPr="008F330B">
                    <w:rPr>
                      <w:rFonts w:cs="Arial"/>
                      <w:szCs w:val="20"/>
                      <w:shd w:val="clear" w:color="auto" w:fill="C0C0C0"/>
                    </w:rPr>
                    <w:t>2) для открытия Карточки количественно-суммового учета материальных ценностей (код формы по ОКУД 0504041)/для отражения в Карточке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F330B">
                    <w:rPr>
                      <w:rFonts w:cs="Arial"/>
                      <w:szCs w:val="20"/>
                      <w:shd w:val="clear" w:color="auto" w:fill="C0C0C0"/>
                    </w:rPr>
                    <w:lastRenderedPageBreak/>
                    <w:t>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Решение о признании объектов нефинансовых активов (код формы по ОКУД 0510441) &lt;</w:t>
                  </w:r>
                  <w:r w:rsidRPr="008F330B">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F330B">
                    <w:rPr>
                      <w:rFonts w:cs="Arial"/>
                      <w:szCs w:val="20"/>
                      <w:shd w:val="clear" w:color="auto" w:fill="C0C0C0"/>
                    </w:rPr>
                    <w:t>3</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Решение о признании объектов нефинансовых активов (код формы по ОКУД 0510441) при </w:t>
                  </w:r>
                  <w:r w:rsidRPr="008F330B">
                    <w:rPr>
                      <w:rFonts w:cs="Arial"/>
                      <w:szCs w:val="20"/>
                      <w:shd w:val="clear" w:color="auto" w:fill="C0C0C0"/>
                    </w:rPr>
                    <w:t>признании объектов</w:t>
                  </w:r>
                  <w:r>
                    <w:rPr>
                      <w:rFonts w:cs="Arial"/>
                      <w:szCs w:val="20"/>
                    </w:rPr>
                    <w:t xml:space="preserve"> нефинансовых активов </w:t>
                  </w:r>
                  <w:r w:rsidRPr="008F330B">
                    <w:rPr>
                      <w:rFonts w:cs="Arial"/>
                      <w:szCs w:val="20"/>
                      <w:shd w:val="clear" w:color="auto" w:fill="C0C0C0"/>
                    </w:rPr>
                    <w:t xml:space="preserve">в связи с приобретением, созданием хозяйственным способом, в том числе по результатам </w:t>
                  </w:r>
                  <w:proofErr w:type="spellStart"/>
                  <w:r w:rsidRPr="008F330B">
                    <w:rPr>
                      <w:rFonts w:cs="Arial"/>
                      <w:szCs w:val="20"/>
                      <w:shd w:val="clear" w:color="auto" w:fill="C0C0C0"/>
                    </w:rPr>
                    <w:t>разукомплектации</w:t>
                  </w:r>
                  <w:proofErr w:type="spellEnd"/>
                  <w:r w:rsidRPr="008F330B">
                    <w:rPr>
                      <w:rFonts w:cs="Arial"/>
                      <w:szCs w:val="20"/>
                      <w:shd w:val="clear" w:color="auto" w:fill="C0C0C0"/>
                    </w:rPr>
                    <w:t xml:space="preserve"> объектов,</w:t>
                  </w:r>
                  <w:r>
                    <w:rPr>
                      <w:rFonts w:cs="Arial"/>
                      <w:szCs w:val="20"/>
                    </w:rPr>
                    <w:t xml:space="preserve"> с приложением </w:t>
                  </w:r>
                  <w:r>
                    <w:rPr>
                      <w:rFonts w:cs="Arial"/>
                      <w:szCs w:val="20"/>
                    </w:rPr>
                    <w:lastRenderedPageBreak/>
                    <w:t xml:space="preserve">выписки из Единого государственного реестра недвижимости </w:t>
                  </w:r>
                  <w:r w:rsidRPr="008F330B">
                    <w:rPr>
                      <w:rFonts w:cs="Arial"/>
                      <w:szCs w:val="20"/>
                      <w:shd w:val="clear" w:color="auto" w:fill="C0C0C0"/>
                    </w:rPr>
                    <w:t>(далее - ЕГРН)</w:t>
                  </w:r>
                  <w:r>
                    <w:rPr>
                      <w:rFonts w:cs="Arial"/>
                      <w:szCs w:val="20"/>
                    </w:rPr>
                    <w:t xml:space="preserve">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w:t>
                  </w:r>
                  <w:r w:rsidRPr="008F330B">
                    <w:rPr>
                      <w:rFonts w:cs="Arial"/>
                      <w:szCs w:val="20"/>
                      <w:shd w:val="clear" w:color="auto" w:fill="C0C0C0"/>
                    </w:rPr>
                    <w:t>, следующего</w:t>
                  </w:r>
                  <w:r>
                    <w:rPr>
                      <w:rFonts w:cs="Arial"/>
                      <w:szCs w:val="20"/>
                    </w:rPr>
                    <w:t xml:space="preserve"> за днем </w:t>
                  </w:r>
                  <w:r w:rsidRPr="008B5DFF">
                    <w:rPr>
                      <w:rFonts w:cs="Arial"/>
                      <w:szCs w:val="20"/>
                      <w:shd w:val="clear" w:color="auto" w:fill="C0C0C0"/>
                    </w:rPr>
                    <w:t>завершения капитальных вложений в объект нефинансовог</w:t>
                  </w:r>
                  <w:r w:rsidRPr="008B5DFF">
                    <w:rPr>
                      <w:rFonts w:cs="Arial"/>
                      <w:szCs w:val="20"/>
                      <w:shd w:val="clear" w:color="auto" w:fill="C0C0C0"/>
                    </w:rPr>
                    <w:lastRenderedPageBreak/>
                    <w:t>о актива/регистрации права оперативного управления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комиссия по поступлению и выбытию активов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5DFF">
                    <w:rPr>
                      <w:rFonts w:cs="Arial"/>
                      <w:szCs w:val="20"/>
                      <w:shd w:val="clear" w:color="auto" w:fill="C0C0C0"/>
                    </w:rPr>
                    <w:t>не позднее рабочего дня, следующего за днем получения</w:t>
                  </w:r>
                  <w:r>
                    <w:rPr>
                      <w:rFonts w:cs="Arial"/>
                      <w:szCs w:val="20"/>
                    </w:rPr>
                    <w:t xml:space="preserve">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8B5DFF">
                    <w:rPr>
                      <w:rFonts w:cs="Arial"/>
                      <w:szCs w:val="20"/>
                      <w:shd w:val="clear" w:color="auto" w:fill="C0C0C0"/>
                    </w:rPr>
                    <w:t>Журнале</w:t>
                  </w:r>
                  <w:r>
                    <w:rPr>
                      <w:rFonts w:cs="Arial"/>
                      <w:szCs w:val="20"/>
                    </w:rPr>
                    <w:t xml:space="preserve"> операций </w:t>
                  </w:r>
                  <w:r w:rsidRPr="008B5DFF">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983700">
                    <w:rPr>
                      <w:rFonts w:cs="Arial"/>
                      <w:szCs w:val="20"/>
                    </w:rPr>
                    <w:t xml:space="preserve">2) для </w:t>
                  </w:r>
                  <w:r w:rsidRPr="008B5DFF">
                    <w:rPr>
                      <w:rFonts w:cs="Arial"/>
                      <w:szCs w:val="20"/>
                      <w:shd w:val="clear" w:color="auto" w:fill="C0C0C0"/>
                    </w:rPr>
                    <w:t>закрытия Карточки капитальных вложений (код формы по ОКУД 0509211);</w:t>
                  </w:r>
                </w:p>
                <w:p w:rsidR="00FB0319" w:rsidRDefault="00FB0319" w:rsidP="00FB0319">
                  <w:pPr>
                    <w:autoSpaceDE w:val="0"/>
                    <w:autoSpaceDN w:val="0"/>
                    <w:adjustRightInd w:val="0"/>
                    <w:spacing w:after="1" w:line="200" w:lineRule="atLeast"/>
                    <w:rPr>
                      <w:rFonts w:cs="Arial"/>
                      <w:szCs w:val="20"/>
                    </w:rPr>
                  </w:pPr>
                  <w:r w:rsidRPr="008B5DFF">
                    <w:rPr>
                      <w:rFonts w:cs="Arial"/>
                      <w:szCs w:val="20"/>
                      <w:shd w:val="clear" w:color="auto" w:fill="C0C0C0"/>
                    </w:rPr>
                    <w:t>3</w:t>
                  </w:r>
                  <w:r w:rsidRPr="00983700">
                    <w:rPr>
                      <w:rFonts w:cs="Arial"/>
                      <w:szCs w:val="20"/>
                    </w:rPr>
                    <w:t xml:space="preserve">) </w:t>
                  </w:r>
                  <w:r w:rsidRPr="008B5DFF">
                    <w:rPr>
                      <w:rFonts w:cs="Arial"/>
                      <w:szCs w:val="20"/>
                      <w:shd w:val="clear" w:color="auto" w:fill="C0C0C0"/>
                    </w:rPr>
                    <w:t>для открытия</w:t>
                  </w:r>
                  <w:r w:rsidRPr="00983700">
                    <w:rPr>
                      <w:rFonts w:cs="Arial"/>
                      <w:szCs w:val="20"/>
                    </w:rPr>
                    <w:t xml:space="preserve"> </w:t>
                  </w:r>
                  <w:r w:rsidRPr="00983700">
                    <w:rPr>
                      <w:rFonts w:cs="Arial"/>
                      <w:szCs w:val="20"/>
                    </w:rPr>
                    <w:lastRenderedPageBreak/>
                    <w:t xml:space="preserve">Инвентарной карточки учета нефинансовых активов (код формы по ОКУД </w:t>
                  </w:r>
                  <w:r w:rsidRPr="008B5DFF">
                    <w:rPr>
                      <w:rFonts w:cs="Arial"/>
                      <w:szCs w:val="20"/>
                      <w:shd w:val="clear" w:color="auto" w:fill="C0C0C0"/>
                    </w:rPr>
                    <w:t>0509215</w:t>
                  </w:r>
                  <w:r w:rsidRPr="00983700">
                    <w:rPr>
                      <w:rFonts w:cs="Arial"/>
                      <w:szCs w:val="20"/>
                    </w:rPr>
                    <w:t>) &lt;</w:t>
                  </w:r>
                  <w:r w:rsidRPr="008B5DFF">
                    <w:rPr>
                      <w:rFonts w:cs="Arial"/>
                      <w:szCs w:val="20"/>
                      <w:shd w:val="clear" w:color="auto" w:fill="C0C0C0"/>
                    </w:rPr>
                    <w:t>3</w:t>
                  </w:r>
                  <w:r w:rsidRPr="00983700">
                    <w:rPr>
                      <w:rFonts w:cs="Arial"/>
                      <w:szCs w:val="20"/>
                    </w:rPr>
                    <w:t xml:space="preserve">&gt;/Инвентарной карточки группового учета нефинансовых активов (код формы по ОКУД </w:t>
                  </w:r>
                  <w:r w:rsidRPr="008B5DFF">
                    <w:rPr>
                      <w:rFonts w:cs="Arial"/>
                      <w:szCs w:val="20"/>
                      <w:shd w:val="clear" w:color="auto" w:fill="C0C0C0"/>
                    </w:rPr>
                    <w:t>0509216</w:t>
                  </w:r>
                  <w:r w:rsidRPr="00983700">
                    <w:rPr>
                      <w:rFonts w:cs="Arial"/>
                      <w:szCs w:val="20"/>
                    </w:rPr>
                    <w:t>) &lt;</w:t>
                  </w:r>
                  <w:r w:rsidRPr="008B5DFF">
                    <w:rPr>
                      <w:rFonts w:cs="Arial"/>
                      <w:szCs w:val="20"/>
                      <w:shd w:val="clear" w:color="auto" w:fill="C0C0C0"/>
                    </w:rPr>
                    <w:t>3</w:t>
                  </w:r>
                  <w:r w:rsidRPr="00983700">
                    <w:rPr>
                      <w:rFonts w:cs="Arial"/>
                      <w:szCs w:val="20"/>
                    </w:rPr>
                    <w:t xml:space="preserve">&gt; </w:t>
                  </w:r>
                  <w:r w:rsidRPr="008B5DFF">
                    <w:rPr>
                      <w:rFonts w:cs="Arial"/>
                      <w:szCs w:val="20"/>
                      <w:shd w:val="clear" w:color="auto" w:fill="C0C0C0"/>
                    </w:rPr>
                    <w:t>(за исключением объектов основных средств стоимостью до 10000 рублей включительно)</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5DFF">
                    <w:rPr>
                      <w:rFonts w:cs="Arial"/>
                      <w:szCs w:val="20"/>
                      <w:shd w:val="clear" w:color="auto" w:fill="C0C0C0"/>
                    </w:rPr>
                    <w:lastRenderedPageBreak/>
                    <w:t>3</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Решение о признании объектов нефинансовых активов (код формы по ОКУД 0510441) при </w:t>
                  </w:r>
                  <w:r w:rsidRPr="008B5DFF">
                    <w:rPr>
                      <w:rFonts w:cs="Arial"/>
                      <w:szCs w:val="20"/>
                      <w:shd w:val="clear" w:color="auto" w:fill="C0C0C0"/>
                    </w:rPr>
                    <w:t>признании (удорожании) объектов</w:t>
                  </w:r>
                  <w:r>
                    <w:rPr>
                      <w:rFonts w:cs="Arial"/>
                      <w:szCs w:val="20"/>
                    </w:rPr>
                    <w:t xml:space="preserve"> нефинансовых активов </w:t>
                  </w:r>
                  <w:r w:rsidRPr="008B5DFF">
                    <w:rPr>
                      <w:rFonts w:cs="Arial"/>
                      <w:szCs w:val="20"/>
                      <w:shd w:val="clear" w:color="auto" w:fill="C0C0C0"/>
                    </w:rPr>
                    <w:t>по результатам реконструкции (модернизации), дооборудования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w:t>
                  </w:r>
                  <w:r w:rsidRPr="008B5DFF">
                    <w:rPr>
                      <w:rFonts w:cs="Arial"/>
                      <w:szCs w:val="20"/>
                      <w:shd w:val="clear" w:color="auto" w:fill="C0C0C0"/>
                    </w:rPr>
                    <w:t>, следующего за днем подписания акта выполненных работ по реконструкции, модернизации, дооборудованию</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комиссия по поступлению и выбытию активов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уполномоченными лицами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5DFF">
                    <w:rPr>
                      <w:rFonts w:cs="Arial"/>
                      <w:szCs w:val="20"/>
                      <w:shd w:val="clear" w:color="auto" w:fill="C0C0C0"/>
                    </w:rPr>
                    <w:t>1)</w:t>
                  </w:r>
                  <w:r>
                    <w:rPr>
                      <w:rFonts w:cs="Arial"/>
                      <w:szCs w:val="20"/>
                    </w:rPr>
                    <w:t xml:space="preserve"> для отражения в </w:t>
                  </w:r>
                  <w:r w:rsidRPr="008B5DFF">
                    <w:rPr>
                      <w:rFonts w:cs="Arial"/>
                      <w:szCs w:val="20"/>
                      <w:shd w:val="clear" w:color="auto" w:fill="C0C0C0"/>
                    </w:rPr>
                    <w:t>Журнале</w:t>
                  </w:r>
                  <w:r>
                    <w:rPr>
                      <w:rFonts w:cs="Arial"/>
                      <w:szCs w:val="20"/>
                    </w:rPr>
                    <w:t xml:space="preserve"> операций </w:t>
                  </w:r>
                  <w:r w:rsidRPr="008B5DFF">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r w:rsidRPr="008B5DFF">
                    <w:rPr>
                      <w:rFonts w:cs="Arial"/>
                      <w:szCs w:val="20"/>
                      <w:shd w:val="clear" w:color="auto" w:fill="C0C0C0"/>
                    </w:rPr>
                    <w:t>;</w:t>
                  </w:r>
                </w:p>
                <w:p w:rsidR="00FB0319" w:rsidRPr="008B5DFF" w:rsidRDefault="00FB0319" w:rsidP="00FB0319">
                  <w:pPr>
                    <w:autoSpaceDE w:val="0"/>
                    <w:autoSpaceDN w:val="0"/>
                    <w:adjustRightInd w:val="0"/>
                    <w:spacing w:after="1" w:line="200" w:lineRule="atLeast"/>
                    <w:rPr>
                      <w:rFonts w:cs="Arial"/>
                      <w:szCs w:val="20"/>
                      <w:shd w:val="clear" w:color="auto" w:fill="C0C0C0"/>
                    </w:rPr>
                  </w:pPr>
                  <w:r w:rsidRPr="008B5DFF">
                    <w:rPr>
                      <w:rFonts w:cs="Arial"/>
                      <w:szCs w:val="20"/>
                      <w:shd w:val="clear" w:color="auto" w:fill="C0C0C0"/>
                    </w:rPr>
                    <w:t>2) для закрытия Карточки капитальных вложений (код формы по ОКУД 0509211);</w:t>
                  </w:r>
                </w:p>
                <w:p w:rsidR="008B5DFF" w:rsidRPr="008B5DFF" w:rsidRDefault="00FB0319" w:rsidP="00FB0319">
                  <w:pPr>
                    <w:autoSpaceDE w:val="0"/>
                    <w:autoSpaceDN w:val="0"/>
                    <w:adjustRightInd w:val="0"/>
                    <w:spacing w:after="1" w:line="200" w:lineRule="atLeast"/>
                    <w:rPr>
                      <w:rFonts w:cs="Arial"/>
                      <w:szCs w:val="20"/>
                      <w:shd w:val="clear" w:color="auto" w:fill="C0C0C0"/>
                    </w:rPr>
                  </w:pPr>
                  <w:r w:rsidRPr="008B5DFF">
                    <w:rPr>
                      <w:rFonts w:cs="Arial"/>
                      <w:szCs w:val="20"/>
                      <w:shd w:val="clear" w:color="auto" w:fill="C0C0C0"/>
                    </w:rPr>
                    <w:t xml:space="preserve">3) для отражения информации в Инвентарной карточке учета нефинансовых активов (код формы по ОКУД 0509215)/Инвентарной карточке группового учета нефинансовых активов (код формы по </w:t>
                  </w:r>
                  <w:r w:rsidRPr="008B5DFF">
                    <w:rPr>
                      <w:rFonts w:cs="Arial"/>
                      <w:szCs w:val="20"/>
                      <w:shd w:val="clear" w:color="auto" w:fill="C0C0C0"/>
                    </w:rPr>
                    <w:lastRenderedPageBreak/>
                    <w:t>ОКУД 0509216)</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5DFF">
                    <w:rPr>
                      <w:rFonts w:cs="Arial"/>
                      <w:szCs w:val="20"/>
                      <w:shd w:val="clear" w:color="auto" w:fill="C0C0C0"/>
                    </w:rPr>
                    <w:lastRenderedPageBreak/>
                    <w:t>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shd w:val="clear" w:color="auto" w:fill="C0C0C0"/>
                    </w:rPr>
                  </w:pPr>
                  <w:r w:rsidRPr="008B5DFF">
                    <w:rPr>
                      <w:rFonts w:cs="Arial"/>
                      <w:szCs w:val="20"/>
                      <w:shd w:val="clear" w:color="auto" w:fill="C0C0C0"/>
                    </w:rPr>
                    <w:t>Первичные документы, подтверждающие перемещение нефинансовых активов</w:t>
                  </w: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shd w:val="clear" w:color="auto" w:fill="C0C0C0"/>
                    </w:rPr>
                  </w:pPr>
                </w:p>
                <w:p w:rsidR="008B5DFF" w:rsidRDefault="008B5DFF"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5DFF">
                    <w:rPr>
                      <w:rFonts w:cs="Arial"/>
                      <w:szCs w:val="20"/>
                      <w:shd w:val="clear" w:color="auto" w:fill="C0C0C0"/>
                    </w:rPr>
                    <w:t>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Требование-накладная (код формы по ОКУД </w:t>
                  </w:r>
                  <w:r w:rsidRPr="008B5DFF">
                    <w:rPr>
                      <w:rFonts w:cs="Arial"/>
                      <w:szCs w:val="20"/>
                      <w:shd w:val="clear" w:color="auto" w:fill="C0C0C0"/>
                    </w:rPr>
                    <w:t>0510451</w:t>
                  </w:r>
                  <w:r>
                    <w:rPr>
                      <w:rFonts w:cs="Arial"/>
                      <w:szCs w:val="20"/>
                    </w:rPr>
                    <w:t xml:space="preserve">) </w:t>
                  </w:r>
                  <w:r w:rsidRPr="008B5DFF">
                    <w:rPr>
                      <w:rFonts w:cs="Arial"/>
                      <w:szCs w:val="20"/>
                      <w:shd w:val="clear" w:color="auto" w:fill="C0C0C0"/>
                    </w:rPr>
                    <w:t>&lt;3&gt;</w:t>
                  </w:r>
                  <w:r>
                    <w:rPr>
                      <w:rFonts w:cs="Arial"/>
                      <w:szCs w:val="20"/>
                    </w:rPr>
                    <w:t xml:space="preserve"> при выдаче в эксплуатацию объектов основных средств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w:t>
                  </w:r>
                  <w:r w:rsidRPr="008B5DFF">
                    <w:rPr>
                      <w:rFonts w:cs="Arial"/>
                      <w:szCs w:val="20"/>
                      <w:shd w:val="clear" w:color="auto" w:fill="C0C0C0"/>
                    </w:rPr>
                    <w:t>в уполномоченную организацию</w:t>
                  </w:r>
                  <w:r>
                    <w:rPr>
                      <w:rFonts w:cs="Arial"/>
                      <w:szCs w:val="20"/>
                    </w:rPr>
                    <w:t xml:space="preserve"> средствами ГИИС "Электронный </w:t>
                  </w:r>
                  <w:r>
                    <w:rPr>
                      <w:rFonts w:cs="Arial"/>
                      <w:szCs w:val="20"/>
                    </w:rPr>
                    <w:lastRenderedPageBreak/>
                    <w:t>бюджет" не позднее рабочего дня</w:t>
                  </w:r>
                  <w:r w:rsidRPr="001335FA">
                    <w:rPr>
                      <w:rFonts w:cs="Arial"/>
                      <w:szCs w:val="20"/>
                      <w:shd w:val="clear" w:color="auto" w:fill="C0C0C0"/>
                    </w:rPr>
                    <w:t>, следующего за днем соверше</w:t>
                  </w:r>
                  <w:r w:rsidRPr="008B5DFF">
                    <w:rPr>
                      <w:rFonts w:cs="Arial"/>
                      <w:szCs w:val="20"/>
                      <w:shd w:val="clear" w:color="auto" w:fill="C0C0C0"/>
                    </w:rPr>
                    <w:t>ния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субъекта централизованного учета;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руководитель (уполномоченное </w:t>
                  </w:r>
                  <w:r>
                    <w:rPr>
                      <w:rFonts w:cs="Arial"/>
                      <w:szCs w:val="20"/>
                    </w:rPr>
                    <w:lastRenderedPageBreak/>
                    <w:t>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335FA">
                    <w:rPr>
                      <w:rFonts w:cs="Arial"/>
                      <w:szCs w:val="20"/>
                      <w:shd w:val="clear" w:color="auto" w:fill="C0C0C0"/>
                    </w:rPr>
                    <w:lastRenderedPageBreak/>
                    <w:t>не позднее рабочего дня, следующего за днем получения</w:t>
                  </w:r>
                  <w:r>
                    <w:rPr>
                      <w:rFonts w:cs="Arial"/>
                      <w:szCs w:val="20"/>
                    </w:rPr>
                    <w:t xml:space="preserve">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335FA">
                    <w:rPr>
                      <w:rFonts w:cs="Arial"/>
                      <w:szCs w:val="20"/>
                      <w:shd w:val="clear" w:color="auto" w:fill="C0C0C0"/>
                    </w:rPr>
                    <w:t>1)</w:t>
                  </w:r>
                  <w:r>
                    <w:rPr>
                      <w:rFonts w:cs="Arial"/>
                      <w:szCs w:val="20"/>
                    </w:rPr>
                    <w:t xml:space="preserve"> для отражения в </w:t>
                  </w:r>
                  <w:r w:rsidRPr="001335FA">
                    <w:rPr>
                      <w:rFonts w:cs="Arial"/>
                      <w:szCs w:val="20"/>
                      <w:shd w:val="clear" w:color="auto" w:fill="C0C0C0"/>
                    </w:rPr>
                    <w:t>Журнале</w:t>
                  </w:r>
                  <w:r>
                    <w:rPr>
                      <w:rFonts w:cs="Arial"/>
                      <w:szCs w:val="20"/>
                    </w:rPr>
                    <w:t xml:space="preserve"> операций </w:t>
                  </w:r>
                  <w:r w:rsidRPr="001335FA">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Журнале операций по забалансовому счету (код формы по ОКУД 0509213) </w:t>
                  </w:r>
                  <w:r w:rsidRPr="00983700">
                    <w:rPr>
                      <w:rFonts w:cs="Arial"/>
                      <w:szCs w:val="20"/>
                    </w:rPr>
                    <w:t>&lt;</w:t>
                  </w:r>
                  <w:r w:rsidRPr="001335FA">
                    <w:rPr>
                      <w:rFonts w:cs="Arial"/>
                      <w:szCs w:val="20"/>
                      <w:shd w:val="clear" w:color="auto" w:fill="C0C0C0"/>
                    </w:rPr>
                    <w:t>3</w:t>
                  </w:r>
                  <w:r w:rsidRPr="00983700">
                    <w:rPr>
                      <w:rFonts w:cs="Arial"/>
                      <w:szCs w:val="20"/>
                    </w:rPr>
                    <w:t>&gt;</w:t>
                  </w:r>
                  <w:r w:rsidRPr="001335FA">
                    <w:rPr>
                      <w:rFonts w:cs="Arial"/>
                      <w:szCs w:val="20"/>
                      <w:shd w:val="clear" w:color="auto" w:fill="C0C0C0"/>
                    </w:rPr>
                    <w:t>;</w:t>
                  </w:r>
                </w:p>
                <w:p w:rsidR="00FB0319" w:rsidRPr="001335FA" w:rsidRDefault="00FB0319" w:rsidP="00FB0319">
                  <w:pPr>
                    <w:autoSpaceDE w:val="0"/>
                    <w:autoSpaceDN w:val="0"/>
                    <w:adjustRightInd w:val="0"/>
                    <w:spacing w:after="1" w:line="200" w:lineRule="atLeast"/>
                    <w:rPr>
                      <w:rFonts w:cs="Arial"/>
                      <w:szCs w:val="20"/>
                      <w:shd w:val="clear" w:color="auto" w:fill="C0C0C0"/>
                    </w:rPr>
                  </w:pPr>
                  <w:r w:rsidRPr="001335FA">
                    <w:rPr>
                      <w:rFonts w:cs="Arial"/>
                      <w:szCs w:val="20"/>
                      <w:shd w:val="clear" w:color="auto" w:fill="C0C0C0"/>
                    </w:rPr>
                    <w:t>2) для отражения информации в Инвентарной карточке учета нефинансовых активов (код формы по ОКУД 0509215)/Инвентарной карточке группового учета нефинансовых активов (код формы по ОКУД 0509216);</w:t>
                  </w:r>
                </w:p>
                <w:p w:rsidR="00FB0319" w:rsidRDefault="00FB0319" w:rsidP="00FB0319">
                  <w:pPr>
                    <w:autoSpaceDE w:val="0"/>
                    <w:autoSpaceDN w:val="0"/>
                    <w:adjustRightInd w:val="0"/>
                    <w:spacing w:after="1" w:line="200" w:lineRule="atLeast"/>
                    <w:rPr>
                      <w:rFonts w:cs="Arial"/>
                      <w:szCs w:val="20"/>
                    </w:rPr>
                  </w:pPr>
                  <w:r w:rsidRPr="001335FA">
                    <w:rPr>
                      <w:rFonts w:cs="Arial"/>
                      <w:szCs w:val="20"/>
                      <w:shd w:val="clear" w:color="auto" w:fill="C0C0C0"/>
                    </w:rPr>
                    <w:t>3) для открытия Карточки количественно-суммового учета материальных ценностей (код формы по ОКУД 0504041) (для объектов основных средств стоимостью до 10000 рублей включительно)</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335FA">
                    <w:rPr>
                      <w:rFonts w:cs="Arial"/>
                      <w:szCs w:val="20"/>
                      <w:shd w:val="clear" w:color="auto" w:fill="C0C0C0"/>
                    </w:rPr>
                    <w:lastRenderedPageBreak/>
                    <w:t>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Требование-накладная (код формы по ОКУД </w:t>
                  </w:r>
                  <w:r w:rsidRPr="00E067A8">
                    <w:rPr>
                      <w:rFonts w:cs="Arial"/>
                      <w:szCs w:val="20"/>
                      <w:shd w:val="clear" w:color="auto" w:fill="C0C0C0"/>
                    </w:rPr>
                    <w:t>0510451</w:t>
                  </w:r>
                  <w:r>
                    <w:rPr>
                      <w:rFonts w:cs="Arial"/>
                      <w:szCs w:val="20"/>
                    </w:rPr>
                    <w:t>) при выдаче продуктов питания со склада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w:t>
                  </w:r>
                  <w:r w:rsidRPr="00E067A8">
                    <w:rPr>
                      <w:rFonts w:cs="Arial"/>
                      <w:szCs w:val="20"/>
                      <w:shd w:val="clear" w:color="auto" w:fill="C0C0C0"/>
                    </w:rPr>
                    <w:t>электронными подписями</w:t>
                  </w:r>
                  <w:r>
                    <w:rPr>
                      <w:rFonts w:cs="Arial"/>
                      <w:szCs w:val="20"/>
                    </w:rPr>
                    <w:t xml:space="preserve"> и направление </w:t>
                  </w:r>
                  <w:r w:rsidRPr="00E067A8">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E067A8">
                    <w:rPr>
                      <w:rFonts w:cs="Arial"/>
                      <w:szCs w:val="20"/>
                      <w:shd w:val="clear" w:color="auto" w:fill="C0C0C0"/>
                    </w:rPr>
                    <w:t>, следующего за днем совершения</w:t>
                  </w:r>
                  <w:r>
                    <w:rPr>
                      <w:rFonts w:cs="Arial"/>
                      <w:szCs w:val="20"/>
                    </w:rPr>
                    <w:t xml:space="preserve"> </w:t>
                  </w:r>
                  <w:r>
                    <w:rPr>
                      <w:rFonts w:cs="Arial"/>
                      <w:szCs w:val="20"/>
                    </w:rPr>
                    <w:lastRenderedPageBreak/>
                    <w:t>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субъекта централизованного учета</w:t>
                  </w:r>
                  <w:r w:rsidRPr="009A6D19">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9A6D19">
                    <w:rPr>
                      <w:rFonts w:cs="Arial"/>
                      <w:szCs w:val="20"/>
                      <w:shd w:val="clear" w:color="auto" w:fill="C0C0C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9A6D19">
                    <w:rPr>
                      <w:rFonts w:cs="Arial"/>
                      <w:szCs w:val="20"/>
                      <w:shd w:val="clear" w:color="auto" w:fill="C0C0C0"/>
                    </w:rPr>
                    <w:t>, следующего за днем</w:t>
                  </w:r>
                  <w:r>
                    <w:rPr>
                      <w:rFonts w:cs="Arial"/>
                      <w:szCs w:val="20"/>
                    </w:rPr>
                    <w:t xml:space="preserve"> получения документа </w:t>
                  </w:r>
                  <w:r w:rsidRPr="009A6D19">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A6D19">
                    <w:rPr>
                      <w:rFonts w:cs="Arial"/>
                      <w:szCs w:val="20"/>
                      <w:shd w:val="clear" w:color="auto" w:fill="C0C0C0"/>
                    </w:rPr>
                    <w:t>1)</w:t>
                  </w:r>
                  <w:r>
                    <w:rPr>
                      <w:rFonts w:cs="Arial"/>
                      <w:szCs w:val="20"/>
                    </w:rPr>
                    <w:t xml:space="preserve"> для отражения в </w:t>
                  </w:r>
                  <w:r w:rsidRPr="009A6D19">
                    <w:rPr>
                      <w:rFonts w:cs="Arial"/>
                      <w:szCs w:val="20"/>
                      <w:shd w:val="clear" w:color="auto" w:fill="C0C0C0"/>
                    </w:rPr>
                    <w:t>Журнале</w:t>
                  </w:r>
                  <w:r>
                    <w:rPr>
                      <w:rFonts w:cs="Arial"/>
                      <w:szCs w:val="20"/>
                    </w:rPr>
                    <w:t xml:space="preserve"> операций </w:t>
                  </w:r>
                  <w:r w:rsidRPr="009A6D19">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r w:rsidRPr="009A6D19">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shd w:val="clear" w:color="auto" w:fill="C0C0C0"/>
                    </w:rPr>
                  </w:pPr>
                  <w:r w:rsidRPr="00983700">
                    <w:rPr>
                      <w:rFonts w:cs="Arial"/>
                      <w:szCs w:val="20"/>
                    </w:rPr>
                    <w:t xml:space="preserve">2) </w:t>
                  </w:r>
                  <w:r w:rsidRPr="009A6D19">
                    <w:rPr>
                      <w:rFonts w:cs="Arial"/>
                      <w:szCs w:val="20"/>
                      <w:shd w:val="clear" w:color="auto" w:fill="C0C0C0"/>
                    </w:rPr>
                    <w:t>для отражения</w:t>
                  </w:r>
                  <w:r w:rsidRPr="00983700">
                    <w:rPr>
                      <w:rFonts w:cs="Arial"/>
                      <w:szCs w:val="20"/>
                    </w:rPr>
                    <w:t xml:space="preserve"> в Накопительной ведомости по приходу продуктов </w:t>
                  </w:r>
                  <w:r w:rsidRPr="00983700">
                    <w:rPr>
                      <w:rFonts w:cs="Arial"/>
                      <w:szCs w:val="20"/>
                    </w:rPr>
                    <w:lastRenderedPageBreak/>
                    <w:t>питания (код формы по ОКУД 0504037) &lt;</w:t>
                  </w:r>
                  <w:r w:rsidRPr="009A6D19">
                    <w:rPr>
                      <w:rFonts w:cs="Arial"/>
                      <w:szCs w:val="20"/>
                      <w:shd w:val="clear" w:color="auto" w:fill="C0C0C0"/>
                    </w:rPr>
                    <w:t>4</w:t>
                  </w:r>
                  <w:r w:rsidRPr="00983700">
                    <w:rPr>
                      <w:rFonts w:cs="Arial"/>
                      <w:szCs w:val="20"/>
                    </w:rPr>
                    <w:t>&gt;</w:t>
                  </w:r>
                </w:p>
                <w:p w:rsidR="009A6D19" w:rsidRDefault="009A6D19" w:rsidP="00FB0319">
                  <w:pPr>
                    <w:autoSpaceDE w:val="0"/>
                    <w:autoSpaceDN w:val="0"/>
                    <w:adjustRightInd w:val="0"/>
                    <w:spacing w:after="1" w:line="200" w:lineRule="atLeast"/>
                    <w:rPr>
                      <w:rFonts w:cs="Arial"/>
                      <w:szCs w:val="20"/>
                      <w:shd w:val="clear" w:color="auto" w:fill="C0C0C0"/>
                    </w:rPr>
                  </w:pPr>
                </w:p>
                <w:p w:rsidR="009A6D19" w:rsidRDefault="009A6D19" w:rsidP="00FB0319">
                  <w:pPr>
                    <w:autoSpaceDE w:val="0"/>
                    <w:autoSpaceDN w:val="0"/>
                    <w:adjustRightInd w:val="0"/>
                    <w:spacing w:after="1" w:line="200" w:lineRule="atLeast"/>
                    <w:rPr>
                      <w:rFonts w:cs="Arial"/>
                      <w:szCs w:val="20"/>
                      <w:shd w:val="clear" w:color="auto" w:fill="C0C0C0"/>
                    </w:rPr>
                  </w:pPr>
                </w:p>
                <w:p w:rsidR="009A6D19" w:rsidRDefault="009A6D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A6D19">
                    <w:rPr>
                      <w:rFonts w:cs="Arial"/>
                      <w:szCs w:val="20"/>
                      <w:shd w:val="clear" w:color="auto" w:fill="C0C0C0"/>
                    </w:rPr>
                    <w:lastRenderedPageBreak/>
                    <w:t>4</w:t>
                  </w:r>
                  <w:r>
                    <w:rPr>
                      <w:rFonts w:cs="Arial"/>
                      <w:szCs w:val="20"/>
                    </w:rPr>
                    <w:t>.3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Требование-накладная (код формы по ОКУД </w:t>
                  </w:r>
                  <w:r w:rsidRPr="009A6D19">
                    <w:rPr>
                      <w:rFonts w:cs="Arial"/>
                      <w:szCs w:val="20"/>
                      <w:shd w:val="clear" w:color="auto" w:fill="C0C0C0"/>
                    </w:rPr>
                    <w:t>0510451</w:t>
                  </w:r>
                  <w:r>
                    <w:rPr>
                      <w:rFonts w:cs="Arial"/>
                      <w:szCs w:val="20"/>
                    </w:rPr>
                    <w:t xml:space="preserve">) при выдаче материальных ценностей со склада в подразделение при создании </w:t>
                  </w:r>
                  <w:r w:rsidRPr="009A6D19">
                    <w:rPr>
                      <w:rFonts w:cs="Arial"/>
                      <w:szCs w:val="20"/>
                      <w:shd w:val="clear" w:color="auto" w:fill="C0C0C0"/>
                    </w:rPr>
                    <w:t>нефинансового актива</w:t>
                  </w:r>
                  <w:r>
                    <w:rPr>
                      <w:rFonts w:cs="Arial"/>
                      <w:szCs w:val="20"/>
                    </w:rPr>
                    <w:t xml:space="preserve"> хозяйственным способом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w:t>
                  </w:r>
                  <w:r w:rsidRPr="009A6D19">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w:t>
                  </w:r>
                  <w:r w:rsidRPr="009A6D19">
                    <w:rPr>
                      <w:rFonts w:cs="Arial"/>
                      <w:szCs w:val="20"/>
                      <w:shd w:val="clear" w:color="auto" w:fill="C0C0C0"/>
                    </w:rPr>
                    <w:t>рабочего</w:t>
                  </w:r>
                  <w:r>
                    <w:rPr>
                      <w:rFonts w:cs="Arial"/>
                      <w:szCs w:val="20"/>
                    </w:rPr>
                    <w:t xml:space="preserve"> дня</w:t>
                  </w:r>
                  <w:r w:rsidRPr="009A6D19">
                    <w:rPr>
                      <w:rFonts w:cs="Arial"/>
                      <w:szCs w:val="20"/>
                      <w:shd w:val="clear" w:color="auto" w:fill="C0C0C0"/>
                    </w:rPr>
                    <w:t>, следующего за днем совершения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r w:rsidRPr="009A6D19">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9A6D19">
                    <w:rPr>
                      <w:rFonts w:cs="Arial"/>
                      <w:szCs w:val="20"/>
                      <w:shd w:val="clear" w:color="auto" w:fill="C0C0C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9A6D19">
                    <w:rPr>
                      <w:rFonts w:cs="Arial"/>
                      <w:szCs w:val="20"/>
                      <w:shd w:val="clear" w:color="auto" w:fill="C0C0C0"/>
                    </w:rPr>
                    <w:t>, следующего за днем</w:t>
                  </w:r>
                  <w:r>
                    <w:rPr>
                      <w:rFonts w:cs="Arial"/>
                      <w:szCs w:val="20"/>
                    </w:rPr>
                    <w:t xml:space="preserve"> получения документа </w:t>
                  </w:r>
                  <w:r w:rsidRPr="009A6D19">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A6D19">
                    <w:rPr>
                      <w:rFonts w:cs="Arial"/>
                      <w:szCs w:val="20"/>
                      <w:shd w:val="clear" w:color="auto" w:fill="C0C0C0"/>
                    </w:rPr>
                    <w:t>1)</w:t>
                  </w:r>
                  <w:r>
                    <w:rPr>
                      <w:rFonts w:cs="Arial"/>
                      <w:szCs w:val="20"/>
                    </w:rPr>
                    <w:t xml:space="preserve"> для отражения в </w:t>
                  </w:r>
                  <w:r w:rsidRPr="009A6D19">
                    <w:rPr>
                      <w:rFonts w:cs="Arial"/>
                      <w:szCs w:val="20"/>
                      <w:shd w:val="clear" w:color="auto" w:fill="C0C0C0"/>
                    </w:rPr>
                    <w:t>Журнале</w:t>
                  </w:r>
                  <w:r>
                    <w:rPr>
                      <w:rFonts w:cs="Arial"/>
                      <w:szCs w:val="20"/>
                    </w:rPr>
                    <w:t xml:space="preserve"> операций </w:t>
                  </w:r>
                  <w:r w:rsidRPr="009A6D19">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r w:rsidRPr="009A6D19">
                    <w:rPr>
                      <w:rFonts w:cs="Arial"/>
                      <w:szCs w:val="20"/>
                      <w:shd w:val="clear" w:color="auto" w:fill="C0C0C0"/>
                    </w:rPr>
                    <w:t>;</w:t>
                  </w:r>
                </w:p>
                <w:p w:rsidR="00FB0319" w:rsidRPr="009A6D19" w:rsidRDefault="00FB0319" w:rsidP="00FB0319">
                  <w:pPr>
                    <w:autoSpaceDE w:val="0"/>
                    <w:autoSpaceDN w:val="0"/>
                    <w:adjustRightInd w:val="0"/>
                    <w:spacing w:after="1" w:line="200" w:lineRule="atLeast"/>
                    <w:rPr>
                      <w:rFonts w:cs="Arial"/>
                      <w:szCs w:val="20"/>
                      <w:shd w:val="clear" w:color="auto" w:fill="C0C0C0"/>
                    </w:rPr>
                  </w:pPr>
                  <w:r w:rsidRPr="009A6D19">
                    <w:rPr>
                      <w:rFonts w:cs="Arial"/>
                      <w:szCs w:val="20"/>
                      <w:shd w:val="clear" w:color="auto" w:fill="C0C0C0"/>
                    </w:rPr>
                    <w:t>2) для открытия Карточки капитальных вложений (код формы по ОКУД 0509211);</w:t>
                  </w:r>
                </w:p>
                <w:p w:rsidR="00FB0319" w:rsidRDefault="00FB0319" w:rsidP="00FB0319">
                  <w:pPr>
                    <w:autoSpaceDE w:val="0"/>
                    <w:autoSpaceDN w:val="0"/>
                    <w:adjustRightInd w:val="0"/>
                    <w:spacing w:after="1" w:line="200" w:lineRule="atLeast"/>
                    <w:rPr>
                      <w:rFonts w:cs="Arial"/>
                      <w:szCs w:val="20"/>
                    </w:rPr>
                  </w:pPr>
                  <w:r w:rsidRPr="009A6D19">
                    <w:rPr>
                      <w:rFonts w:cs="Arial"/>
                      <w:szCs w:val="20"/>
                      <w:shd w:val="clear" w:color="auto" w:fill="C0C0C0"/>
                    </w:rPr>
                    <w:t>3) для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9A6D19" w:rsidRDefault="00FB0319" w:rsidP="00FB0319">
                  <w:pPr>
                    <w:autoSpaceDE w:val="0"/>
                    <w:autoSpaceDN w:val="0"/>
                    <w:adjustRightInd w:val="0"/>
                    <w:spacing w:after="1" w:line="200" w:lineRule="atLeast"/>
                    <w:rPr>
                      <w:rFonts w:cs="Arial"/>
                      <w:szCs w:val="20"/>
                      <w:shd w:val="clear" w:color="auto" w:fill="C0C0C0"/>
                    </w:rPr>
                  </w:pPr>
                  <w:r w:rsidRPr="009A6D19">
                    <w:rPr>
                      <w:rFonts w:cs="Arial"/>
                      <w:szCs w:val="20"/>
                      <w:shd w:val="clear" w:color="auto" w:fill="C0C0C0"/>
                    </w:rPr>
                    <w:t>4.4</w:t>
                  </w:r>
                </w:p>
              </w:tc>
              <w:tc>
                <w:tcPr>
                  <w:tcW w:w="1560" w:type="dxa"/>
                  <w:tcBorders>
                    <w:top w:val="single" w:sz="4" w:space="0" w:color="auto"/>
                    <w:left w:val="single" w:sz="4" w:space="0" w:color="auto"/>
                    <w:bottom w:val="single" w:sz="4" w:space="0" w:color="auto"/>
                    <w:right w:val="single" w:sz="4" w:space="0" w:color="auto"/>
                  </w:tcBorders>
                </w:tcPr>
                <w:p w:rsidR="00FB0319" w:rsidRPr="009A6D19" w:rsidRDefault="00FB0319" w:rsidP="00FB0319">
                  <w:pPr>
                    <w:autoSpaceDE w:val="0"/>
                    <w:autoSpaceDN w:val="0"/>
                    <w:adjustRightInd w:val="0"/>
                    <w:spacing w:after="1" w:line="200" w:lineRule="atLeast"/>
                    <w:rPr>
                      <w:rFonts w:cs="Arial"/>
                      <w:szCs w:val="20"/>
                      <w:shd w:val="clear" w:color="auto" w:fill="C0C0C0"/>
                    </w:rPr>
                  </w:pPr>
                  <w:r w:rsidRPr="009A6D19">
                    <w:rPr>
                      <w:rFonts w:cs="Arial"/>
                      <w:szCs w:val="20"/>
                      <w:shd w:val="clear" w:color="auto" w:fill="C0C0C0"/>
                    </w:rPr>
                    <w:t>Требование-накладная (код формы по ОКУД 0510451) при выдаче материальных ценностей для использования в деятельности учреждения по норме положенности</w:t>
                  </w:r>
                </w:p>
              </w:tc>
              <w:tc>
                <w:tcPr>
                  <w:tcW w:w="1134" w:type="dxa"/>
                  <w:tcBorders>
                    <w:top w:val="single" w:sz="4" w:space="0" w:color="auto"/>
                    <w:left w:val="single" w:sz="4" w:space="0" w:color="auto"/>
                    <w:bottom w:val="single" w:sz="4" w:space="0" w:color="auto"/>
                    <w:right w:val="single" w:sz="4" w:space="0" w:color="auto"/>
                  </w:tcBorders>
                </w:tcPr>
                <w:p w:rsidR="00FB0319" w:rsidRPr="009A6D19" w:rsidRDefault="00FB0319" w:rsidP="00FB0319">
                  <w:pPr>
                    <w:autoSpaceDE w:val="0"/>
                    <w:autoSpaceDN w:val="0"/>
                    <w:adjustRightInd w:val="0"/>
                    <w:spacing w:after="1" w:line="200" w:lineRule="atLeast"/>
                    <w:rPr>
                      <w:rFonts w:cs="Arial"/>
                      <w:szCs w:val="20"/>
                      <w:shd w:val="clear" w:color="auto" w:fill="C0C0C0"/>
                    </w:rPr>
                  </w:pPr>
                  <w:r w:rsidRPr="009A6D19">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9A6D19" w:rsidRDefault="00FB0319" w:rsidP="00FB0319">
                  <w:pPr>
                    <w:autoSpaceDE w:val="0"/>
                    <w:autoSpaceDN w:val="0"/>
                    <w:adjustRightInd w:val="0"/>
                    <w:spacing w:after="1" w:line="200" w:lineRule="atLeast"/>
                    <w:rPr>
                      <w:rFonts w:cs="Arial"/>
                      <w:szCs w:val="20"/>
                      <w:shd w:val="clear" w:color="auto" w:fill="C0C0C0"/>
                    </w:rPr>
                  </w:pPr>
                  <w:r w:rsidRPr="009A6D19">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9A6D19" w:rsidRDefault="00FB0319" w:rsidP="00FB0319">
                  <w:pPr>
                    <w:autoSpaceDE w:val="0"/>
                    <w:autoSpaceDN w:val="0"/>
                    <w:adjustRightInd w:val="0"/>
                    <w:spacing w:after="1" w:line="200" w:lineRule="atLeast"/>
                    <w:rPr>
                      <w:rFonts w:cs="Arial"/>
                      <w:szCs w:val="20"/>
                      <w:shd w:val="clear" w:color="auto" w:fill="C0C0C0"/>
                    </w:rPr>
                  </w:pPr>
                  <w:r w:rsidRPr="009A6D19">
                    <w:rPr>
                      <w:rFonts w:cs="Arial"/>
                      <w:szCs w:val="20"/>
                      <w:shd w:val="clear" w:color="auto" w:fill="C0C0C0"/>
                    </w:rPr>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Pr="009A6D19" w:rsidRDefault="00FB0319" w:rsidP="00FB0319">
                  <w:pPr>
                    <w:autoSpaceDE w:val="0"/>
                    <w:autoSpaceDN w:val="0"/>
                    <w:adjustRightInd w:val="0"/>
                    <w:spacing w:after="1" w:line="200" w:lineRule="atLeast"/>
                    <w:rPr>
                      <w:rFonts w:cs="Arial"/>
                      <w:szCs w:val="20"/>
                      <w:shd w:val="clear" w:color="auto" w:fill="C0C0C0"/>
                    </w:rPr>
                  </w:pPr>
                  <w:r w:rsidRPr="009A6D19">
                    <w:rPr>
                      <w:rFonts w:cs="Arial"/>
                      <w:szCs w:val="20"/>
                      <w:shd w:val="clear" w:color="auto" w:fill="C0C0C0"/>
                    </w:rPr>
                    <w:t>ответственные лица субъекта централизованного учета;</w:t>
                  </w:r>
                </w:p>
                <w:p w:rsidR="00FB0319" w:rsidRPr="009A6D19" w:rsidRDefault="00FB0319" w:rsidP="00FB0319">
                  <w:pPr>
                    <w:autoSpaceDE w:val="0"/>
                    <w:autoSpaceDN w:val="0"/>
                    <w:adjustRightInd w:val="0"/>
                    <w:spacing w:after="1" w:line="200" w:lineRule="atLeast"/>
                    <w:rPr>
                      <w:rFonts w:cs="Arial"/>
                      <w:szCs w:val="20"/>
                      <w:shd w:val="clear" w:color="auto" w:fill="C0C0C0"/>
                    </w:rPr>
                  </w:pPr>
                  <w:r w:rsidRPr="009A6D19">
                    <w:rPr>
                      <w:rFonts w:cs="Arial"/>
                      <w:szCs w:val="20"/>
                      <w:shd w:val="clear" w:color="auto" w:fill="C0C0C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9A6D19" w:rsidRDefault="00FB0319" w:rsidP="00FB0319">
                  <w:pPr>
                    <w:autoSpaceDE w:val="0"/>
                    <w:autoSpaceDN w:val="0"/>
                    <w:adjustRightInd w:val="0"/>
                    <w:spacing w:after="1" w:line="200" w:lineRule="atLeast"/>
                    <w:rPr>
                      <w:rFonts w:cs="Arial"/>
                      <w:szCs w:val="20"/>
                      <w:shd w:val="clear" w:color="auto" w:fill="C0C0C0"/>
                    </w:rPr>
                  </w:pPr>
                  <w:r w:rsidRPr="009A6D19">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9A6D19" w:rsidRDefault="00FB0319" w:rsidP="00FB0319">
                  <w:pPr>
                    <w:autoSpaceDE w:val="0"/>
                    <w:autoSpaceDN w:val="0"/>
                    <w:adjustRightInd w:val="0"/>
                    <w:spacing w:after="1" w:line="200" w:lineRule="atLeast"/>
                    <w:rPr>
                      <w:rFonts w:cs="Arial"/>
                      <w:szCs w:val="20"/>
                      <w:shd w:val="clear" w:color="auto" w:fill="C0C0C0"/>
                    </w:rPr>
                  </w:pPr>
                  <w:r w:rsidRPr="009A6D19">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9A6D19" w:rsidRDefault="00FB0319" w:rsidP="00FB0319">
                  <w:pPr>
                    <w:autoSpaceDE w:val="0"/>
                    <w:autoSpaceDN w:val="0"/>
                    <w:adjustRightInd w:val="0"/>
                    <w:spacing w:after="1" w:line="200" w:lineRule="atLeast"/>
                    <w:rPr>
                      <w:rFonts w:cs="Arial"/>
                      <w:szCs w:val="20"/>
                      <w:shd w:val="clear" w:color="auto" w:fill="C0C0C0"/>
                    </w:rPr>
                  </w:pPr>
                  <w:r w:rsidRPr="009A6D19">
                    <w:rPr>
                      <w:rFonts w:cs="Arial"/>
                      <w:szCs w:val="20"/>
                      <w:shd w:val="clear" w:color="auto" w:fill="C0C0C0"/>
                    </w:rPr>
                    <w:t>1) для отражения в Журнале операций по выбытию и перемещению нефинансовых активов (код формы по ОКУД 0504071);</w:t>
                  </w:r>
                </w:p>
                <w:p w:rsidR="00FB0319" w:rsidRPr="009A6D19" w:rsidRDefault="00FB0319" w:rsidP="00FB0319">
                  <w:pPr>
                    <w:autoSpaceDE w:val="0"/>
                    <w:autoSpaceDN w:val="0"/>
                    <w:adjustRightInd w:val="0"/>
                    <w:spacing w:after="1" w:line="200" w:lineRule="atLeast"/>
                    <w:rPr>
                      <w:rFonts w:cs="Arial"/>
                      <w:szCs w:val="20"/>
                      <w:shd w:val="clear" w:color="auto" w:fill="C0C0C0"/>
                    </w:rPr>
                  </w:pPr>
                  <w:r w:rsidRPr="009A6D19">
                    <w:rPr>
                      <w:rFonts w:cs="Arial"/>
                      <w:szCs w:val="20"/>
                      <w:shd w:val="clear" w:color="auto" w:fill="C0C0C0"/>
                    </w:rPr>
                    <w:t>2) для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A6D19">
                    <w:rPr>
                      <w:rFonts w:cs="Arial"/>
                      <w:szCs w:val="20"/>
                      <w:shd w:val="clear" w:color="auto" w:fill="C0C0C0"/>
                    </w:rPr>
                    <w:lastRenderedPageBreak/>
                    <w:t>4</w:t>
                  </w:r>
                  <w:r>
                    <w:rPr>
                      <w:rFonts w:cs="Arial"/>
                      <w:szCs w:val="20"/>
                    </w:rPr>
                    <w:t>.</w:t>
                  </w:r>
                  <w:r w:rsidRPr="009A6D19">
                    <w:rPr>
                      <w:rFonts w:cs="Arial"/>
                      <w:szCs w:val="20"/>
                      <w:shd w:val="clear" w:color="auto" w:fill="C0C0C0"/>
                    </w:rPr>
                    <w:t>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A6D19">
                    <w:rPr>
                      <w:rFonts w:cs="Arial"/>
                      <w:szCs w:val="20"/>
                      <w:shd w:val="clear" w:color="auto" w:fill="C0C0C0"/>
                    </w:rPr>
                    <w:t>Накладная на внутреннее перемещение объектов нефинансовых активов</w:t>
                  </w:r>
                  <w:r>
                    <w:rPr>
                      <w:rFonts w:cs="Arial"/>
                      <w:szCs w:val="20"/>
                    </w:rPr>
                    <w:t xml:space="preserve"> (код формы по ОКУД </w:t>
                  </w:r>
                  <w:r w:rsidRPr="009A6D19">
                    <w:rPr>
                      <w:rFonts w:cs="Arial"/>
                      <w:szCs w:val="20"/>
                      <w:shd w:val="clear" w:color="auto" w:fill="C0C0C0"/>
                    </w:rPr>
                    <w:t>0510450</w:t>
                  </w:r>
                  <w:r>
                    <w:rPr>
                      <w:rFonts w:cs="Arial"/>
                      <w:szCs w:val="20"/>
                    </w:rPr>
                    <w:t xml:space="preserve">) </w:t>
                  </w:r>
                  <w:r w:rsidRPr="009A6D19">
                    <w:rPr>
                      <w:rFonts w:cs="Arial"/>
                      <w:szCs w:val="20"/>
                      <w:shd w:val="clear" w:color="auto" w:fill="C0C0C0"/>
                    </w:rPr>
                    <w:t>&lt;3&gt;</w:t>
                  </w:r>
                  <w:r>
                    <w:rPr>
                      <w:rFonts w:cs="Arial"/>
                      <w:szCs w:val="20"/>
                    </w:rPr>
                    <w:t xml:space="preserve"> при перемещении </w:t>
                  </w:r>
                  <w:r w:rsidRPr="009A6D19">
                    <w:rPr>
                      <w:rFonts w:cs="Arial"/>
                      <w:szCs w:val="20"/>
                      <w:shd w:val="clear" w:color="auto" w:fill="C0C0C0"/>
                    </w:rPr>
                    <w:t>объектов нефинансовых активов</w:t>
                  </w:r>
                  <w:r>
                    <w:rPr>
                      <w:rFonts w:cs="Arial"/>
                      <w:szCs w:val="20"/>
                    </w:rPr>
                    <w:t xml:space="preserve"> внутри </w:t>
                  </w:r>
                  <w:r w:rsidRPr="009A6D19">
                    <w:rPr>
                      <w:rFonts w:cs="Arial"/>
                      <w:szCs w:val="20"/>
                      <w:shd w:val="clear" w:color="auto" w:fill="C0C0C0"/>
                    </w:rPr>
                    <w:t>учреждения между структурными подразделениями или между ответственными лицами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w:t>
                  </w:r>
                  <w:r w:rsidRPr="009A6D19">
                    <w:rPr>
                      <w:rFonts w:cs="Arial"/>
                      <w:szCs w:val="20"/>
                      <w:shd w:val="clear" w:color="auto" w:fill="C0C0C0"/>
                    </w:rPr>
                    <w:t>электронными подписями</w:t>
                  </w:r>
                  <w:r>
                    <w:rPr>
                      <w:rFonts w:cs="Arial"/>
                      <w:szCs w:val="20"/>
                    </w:rPr>
                    <w:t xml:space="preserve"> и направление </w:t>
                  </w:r>
                  <w:r w:rsidRPr="001F00A3">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1F00A3">
                    <w:rPr>
                      <w:rFonts w:cs="Arial"/>
                      <w:szCs w:val="20"/>
                      <w:shd w:val="clear" w:color="auto" w:fill="C0C0C0"/>
                    </w:rPr>
                    <w:t>, следующего за днем совершения</w:t>
                  </w:r>
                  <w:r>
                    <w:rPr>
                      <w:rFonts w:cs="Arial"/>
                      <w:szCs w:val="20"/>
                    </w:rPr>
                    <w:t xml:space="preserve">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F00A3">
                    <w:rPr>
                      <w:rFonts w:cs="Arial"/>
                      <w:szCs w:val="20"/>
                      <w:shd w:val="clear" w:color="auto" w:fill="C0C0C0"/>
                    </w:rPr>
                    <w:t>не позднее рабочего дня, следующего за днем получения</w:t>
                  </w:r>
                  <w:r>
                    <w:rPr>
                      <w:rFonts w:cs="Arial"/>
                      <w:szCs w:val="20"/>
                    </w:rPr>
                    <w:t xml:space="preserve">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F00A3">
                    <w:rPr>
                      <w:rFonts w:cs="Arial"/>
                      <w:szCs w:val="20"/>
                      <w:shd w:val="clear" w:color="auto" w:fill="C0C0C0"/>
                    </w:rPr>
                    <w:t>1)</w:t>
                  </w:r>
                  <w:r>
                    <w:rPr>
                      <w:rFonts w:cs="Arial"/>
                      <w:szCs w:val="20"/>
                    </w:rPr>
                    <w:t xml:space="preserve"> для отражения в </w:t>
                  </w:r>
                  <w:r w:rsidRPr="001F00A3">
                    <w:rPr>
                      <w:rFonts w:cs="Arial"/>
                      <w:szCs w:val="20"/>
                      <w:shd w:val="clear" w:color="auto" w:fill="C0C0C0"/>
                    </w:rPr>
                    <w:t>Журнале</w:t>
                  </w:r>
                  <w:r>
                    <w:rPr>
                      <w:rFonts w:cs="Arial"/>
                      <w:szCs w:val="20"/>
                    </w:rPr>
                    <w:t xml:space="preserve"> операций </w:t>
                  </w:r>
                  <w:r w:rsidRPr="001F00A3">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r w:rsidRPr="001F00A3">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1F00A3">
                    <w:rPr>
                      <w:rFonts w:cs="Arial"/>
                      <w:szCs w:val="20"/>
                      <w:shd w:val="clear" w:color="auto" w:fill="C0C0C0"/>
                    </w:rPr>
                    <w:t>2) для отражения информации в Инвентарной карточке учета нефинансовых активов (код формы по ОКУД 0509215)/Инвентарной карточке группового учета нефинансовых активов (код формы по ОКУД 0509216)/Карточке капитальных вложений (код формы по ОКУД 0509211)/Карточке учета права пользования нефинансовым активом (код формы по ОКУД 0509214) &lt;3&gt;/Карточке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F00A3">
                    <w:rPr>
                      <w:rFonts w:cs="Arial"/>
                      <w:szCs w:val="20"/>
                      <w:shd w:val="clear" w:color="auto" w:fill="C0C0C0"/>
                    </w:rPr>
                    <w:t>4</w:t>
                  </w:r>
                  <w:r>
                    <w:rPr>
                      <w:rFonts w:cs="Arial"/>
                      <w:szCs w:val="20"/>
                    </w:rPr>
                    <w:t>.</w:t>
                  </w:r>
                  <w:r w:rsidRPr="001F00A3">
                    <w:rPr>
                      <w:rFonts w:cs="Arial"/>
                      <w:szCs w:val="20"/>
                      <w:shd w:val="clear" w:color="auto" w:fill="C0C0C0"/>
                    </w:rPr>
                    <w:t>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F00A3">
                    <w:rPr>
                      <w:rFonts w:cs="Arial"/>
                      <w:szCs w:val="20"/>
                      <w:shd w:val="clear" w:color="auto" w:fill="C0C0C0"/>
                    </w:rPr>
                    <w:t>Накладная на внутреннее перемещение объектов нефинансовых активов</w:t>
                  </w:r>
                  <w:r>
                    <w:rPr>
                      <w:rFonts w:cs="Arial"/>
                      <w:szCs w:val="20"/>
                    </w:rPr>
                    <w:t xml:space="preserve"> (код формы по </w:t>
                  </w:r>
                  <w:r>
                    <w:rPr>
                      <w:rFonts w:cs="Arial"/>
                      <w:szCs w:val="20"/>
                    </w:rPr>
                    <w:lastRenderedPageBreak/>
                    <w:t xml:space="preserve">ОКУД </w:t>
                  </w:r>
                  <w:r w:rsidRPr="001F00A3">
                    <w:rPr>
                      <w:rFonts w:cs="Arial"/>
                      <w:szCs w:val="20"/>
                      <w:shd w:val="clear" w:color="auto" w:fill="C0C0C0"/>
                    </w:rPr>
                    <w:t>0510450</w:t>
                  </w:r>
                  <w:r>
                    <w:rPr>
                      <w:rFonts w:cs="Arial"/>
                      <w:szCs w:val="20"/>
                    </w:rPr>
                    <w:t>) при внутреннем перемещении горюче-смазочных материалов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w:t>
                  </w:r>
                  <w:r w:rsidRPr="001F00A3">
                    <w:rPr>
                      <w:rFonts w:cs="Arial"/>
                      <w:szCs w:val="20"/>
                      <w:shd w:val="clear" w:color="auto" w:fill="C0C0C0"/>
                    </w:rPr>
                    <w:t>,</w:t>
                  </w:r>
                  <w:r>
                    <w:rPr>
                      <w:rFonts w:cs="Arial"/>
                      <w:szCs w:val="20"/>
                    </w:rPr>
                    <w:t xml:space="preserve"> подписание </w:t>
                  </w:r>
                  <w:r w:rsidRPr="001F00A3">
                    <w:rPr>
                      <w:rFonts w:cs="Arial"/>
                      <w:szCs w:val="20"/>
                      <w:shd w:val="clear" w:color="auto" w:fill="C0C0C0"/>
                    </w:rPr>
                    <w:t xml:space="preserve">электронными подписями и направление в уполномоченную </w:t>
                  </w:r>
                  <w:r w:rsidRPr="001F00A3">
                    <w:rPr>
                      <w:rFonts w:cs="Arial"/>
                      <w:szCs w:val="20"/>
                      <w:shd w:val="clear" w:color="auto" w:fill="C0C0C0"/>
                    </w:rPr>
                    <w:lastRenderedPageBreak/>
                    <w:t>организацию средствами</w:t>
                  </w:r>
                  <w:r>
                    <w:rPr>
                      <w:rFonts w:cs="Arial"/>
                      <w:szCs w:val="20"/>
                    </w:rPr>
                    <w:t xml:space="preserve"> ГИИС "Электронный бюджет" не позднее рабочего дня</w:t>
                  </w:r>
                  <w:r w:rsidRPr="001F00A3">
                    <w:rPr>
                      <w:rFonts w:cs="Arial"/>
                      <w:szCs w:val="20"/>
                      <w:shd w:val="clear" w:color="auto" w:fill="C0C0C0"/>
                    </w:rPr>
                    <w:t>, следующего за днем совершения</w:t>
                  </w:r>
                  <w:r>
                    <w:rPr>
                      <w:rFonts w:cs="Arial"/>
                      <w:szCs w:val="20"/>
                    </w:rPr>
                    <w:t xml:space="preserve">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ежемесячно, не позднее рабочего дня</w:t>
                  </w:r>
                  <w:r w:rsidRPr="001F00A3">
                    <w:rPr>
                      <w:rFonts w:cs="Arial"/>
                      <w:szCs w:val="20"/>
                      <w:shd w:val="clear" w:color="auto" w:fill="C0C0C0"/>
                    </w:rPr>
                    <w:t>, следующего за днем</w:t>
                  </w:r>
                  <w:r>
                    <w:rPr>
                      <w:rFonts w:cs="Arial"/>
                      <w:szCs w:val="20"/>
                    </w:rPr>
                    <w:t xml:space="preserve"> отражения в </w:t>
                  </w:r>
                  <w:r>
                    <w:rPr>
                      <w:rFonts w:cs="Arial"/>
                      <w:szCs w:val="20"/>
                    </w:rPr>
                    <w:lastRenderedPageBreak/>
                    <w:t>учете первичных документов, подтверждающих исполнение обязательства по расходам, формирующим фактическую стоимость приобретаемых материальных запасов</w:t>
                  </w: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хозяйственной</w:t>
                  </w:r>
                  <w:r w:rsidR="008A714E">
                    <w:rPr>
                      <w:rFonts w:cs="Arial"/>
                      <w:szCs w:val="20"/>
                    </w:rPr>
                    <w:t xml:space="preserve"> </w:t>
                  </w:r>
                  <w:r>
                    <w:rPr>
                      <w:rFonts w:cs="Arial"/>
                      <w:szCs w:val="20"/>
                    </w:rPr>
                    <w:t>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714E">
                    <w:rPr>
                      <w:rFonts w:cs="Arial"/>
                      <w:szCs w:val="20"/>
                      <w:shd w:val="clear" w:color="auto" w:fill="C0C0C0"/>
                    </w:rPr>
                    <w:t>1)</w:t>
                  </w:r>
                  <w:r>
                    <w:rPr>
                      <w:rFonts w:cs="Arial"/>
                      <w:szCs w:val="20"/>
                    </w:rPr>
                    <w:t xml:space="preserve"> для отражения в </w:t>
                  </w:r>
                  <w:r w:rsidRPr="008A714E">
                    <w:rPr>
                      <w:rFonts w:cs="Arial"/>
                      <w:szCs w:val="20"/>
                      <w:shd w:val="clear" w:color="auto" w:fill="C0C0C0"/>
                    </w:rPr>
                    <w:t>Журнале</w:t>
                  </w:r>
                  <w:r>
                    <w:rPr>
                      <w:rFonts w:cs="Arial"/>
                      <w:szCs w:val="20"/>
                    </w:rPr>
                    <w:t xml:space="preserve"> операций </w:t>
                  </w:r>
                  <w:r w:rsidRPr="008A714E">
                    <w:rPr>
                      <w:rFonts w:cs="Arial"/>
                      <w:szCs w:val="20"/>
                      <w:shd w:val="clear" w:color="auto" w:fill="C0C0C0"/>
                    </w:rPr>
                    <w:t xml:space="preserve">по выбытию и перемещению нефинансовых </w:t>
                  </w:r>
                  <w:r w:rsidRPr="008A714E">
                    <w:rPr>
                      <w:rFonts w:cs="Arial"/>
                      <w:szCs w:val="20"/>
                      <w:shd w:val="clear" w:color="auto" w:fill="C0C0C0"/>
                    </w:rPr>
                    <w:lastRenderedPageBreak/>
                    <w:t>активов</w:t>
                  </w:r>
                  <w:r>
                    <w:rPr>
                      <w:rFonts w:cs="Arial"/>
                      <w:szCs w:val="20"/>
                    </w:rPr>
                    <w:t xml:space="preserve"> (код формы по ОКУД 0504071)</w:t>
                  </w:r>
                  <w:r w:rsidRPr="008A714E">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8A714E">
                    <w:rPr>
                      <w:rFonts w:cs="Arial"/>
                      <w:szCs w:val="20"/>
                      <w:shd w:val="clear" w:color="auto" w:fill="C0C0C0"/>
                    </w:rPr>
                    <w:t>2) для отражения в Карточке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F00A3">
                    <w:rPr>
                      <w:rFonts w:cs="Arial"/>
                      <w:szCs w:val="20"/>
                      <w:shd w:val="clear" w:color="auto" w:fill="C0C0C0"/>
                    </w:rPr>
                    <w:lastRenderedPageBreak/>
                    <w:t>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документы, подтверждающие безвозмездное поступление нефинансовых активов</w:t>
                  </w: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p w:rsidR="001F00A3" w:rsidRDefault="001F00A3"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F00A3">
                    <w:rPr>
                      <w:rFonts w:cs="Arial"/>
                      <w:szCs w:val="20"/>
                      <w:shd w:val="clear" w:color="auto" w:fill="C0C0C0"/>
                    </w:rPr>
                    <w:lastRenderedPageBreak/>
                    <w:t>5</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1F00A3">
                    <w:rPr>
                      <w:rFonts w:cs="Arial"/>
                      <w:szCs w:val="20"/>
                      <w:shd w:val="clear" w:color="auto" w:fill="C0C0C0"/>
                    </w:rPr>
                    <w:t>0510448</w:t>
                  </w:r>
                  <w:r>
                    <w:rPr>
                      <w:rFonts w:cs="Arial"/>
                      <w:szCs w:val="20"/>
                    </w:rPr>
                    <w:t xml:space="preserve">) </w:t>
                  </w:r>
                  <w:r w:rsidRPr="001F00A3">
                    <w:rPr>
                      <w:rFonts w:cs="Arial"/>
                      <w:szCs w:val="20"/>
                      <w:shd w:val="clear" w:color="auto" w:fill="C0C0C0"/>
                    </w:rPr>
                    <w:t>&lt;3</w:t>
                  </w:r>
                  <w:r w:rsidRPr="003703E9">
                    <w:rPr>
                      <w:rFonts w:cs="Arial"/>
                      <w:szCs w:val="20"/>
                      <w:shd w:val="clear" w:color="auto" w:fill="C0C0C0"/>
                    </w:rPr>
                    <w:t>&gt; при безвозмездном поступлении нефинансовых активов в рамках межведомственных, межбюджетных расчетов, в том числе по централизованному снабжению,</w:t>
                  </w:r>
                  <w:r>
                    <w:rPr>
                      <w:rFonts w:cs="Arial"/>
                      <w:szCs w:val="20"/>
                    </w:rPr>
                    <w:t xml:space="preserve"> с приложением </w:t>
                  </w:r>
                  <w:r w:rsidRPr="003703E9">
                    <w:rPr>
                      <w:rFonts w:cs="Arial"/>
                      <w:szCs w:val="20"/>
                      <w:shd w:val="clear" w:color="auto" w:fill="C0C0C0"/>
                    </w:rPr>
                    <w:t>скан-копии Акта о приеме-передаче объектов нефинансовых активов (код формы по ОКУД 0510448), содержащей подписи передающей стороны,</w:t>
                  </w:r>
                  <w:r>
                    <w:rPr>
                      <w:rFonts w:cs="Arial"/>
                      <w:szCs w:val="20"/>
                    </w:rPr>
                    <w:t xml:space="preserve"> копии </w:t>
                  </w:r>
                  <w:r w:rsidRPr="003703E9">
                    <w:rPr>
                      <w:rFonts w:cs="Arial"/>
                      <w:szCs w:val="20"/>
                      <w:shd w:val="clear" w:color="auto" w:fill="C0C0C0"/>
                    </w:rPr>
                    <w:t>Карточки капитальных вложений (код формы по ОКУД 0509211)/</w:t>
                  </w:r>
                  <w:r>
                    <w:rPr>
                      <w:rFonts w:cs="Arial"/>
                      <w:szCs w:val="20"/>
                    </w:rPr>
                    <w:t xml:space="preserve">Инвентарной карточки учета нефинансовых активов (код формы по ОКУД </w:t>
                  </w:r>
                  <w:r w:rsidRPr="003703E9">
                    <w:rPr>
                      <w:rFonts w:cs="Arial"/>
                      <w:szCs w:val="20"/>
                      <w:shd w:val="clear" w:color="auto" w:fill="C0C0C0"/>
                    </w:rPr>
                    <w:lastRenderedPageBreak/>
                    <w:t>0509215</w:t>
                  </w:r>
                  <w:r>
                    <w:rPr>
                      <w:rFonts w:cs="Arial"/>
                      <w:szCs w:val="20"/>
                    </w:rPr>
                    <w:t>)</w:t>
                  </w:r>
                  <w:r w:rsidRPr="003703E9">
                    <w:rPr>
                      <w:rFonts w:cs="Arial"/>
                      <w:szCs w:val="20"/>
                      <w:shd w:val="clear" w:color="auto" w:fill="C0C0C0"/>
                    </w:rPr>
                    <w:t>/Инвентарной карточки группового учета нефинансовых активов (код формы по ОКУД 0509216)</w:t>
                  </w:r>
                  <w:r>
                    <w:rPr>
                      <w:rFonts w:cs="Arial"/>
                      <w:szCs w:val="20"/>
                    </w:rPr>
                    <w:t xml:space="preserve">, выписки из </w:t>
                  </w:r>
                  <w:r w:rsidRPr="003703E9">
                    <w:rPr>
                      <w:rFonts w:cs="Arial"/>
                      <w:szCs w:val="20"/>
                      <w:shd w:val="clear" w:color="auto" w:fill="C0C0C0"/>
                    </w:rPr>
                    <w:t>ЕГРН</w:t>
                  </w:r>
                  <w:r>
                    <w:rPr>
                      <w:rFonts w:cs="Arial"/>
                      <w:szCs w:val="20"/>
                    </w:rPr>
                    <w:t xml:space="preserve"> -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 </w:t>
                  </w:r>
                  <w:r w:rsidRPr="003703E9">
                    <w:rPr>
                      <w:rFonts w:cs="Arial"/>
                      <w:szCs w:val="20"/>
                      <w:shd w:val="clear" w:color="auto" w:fill="C0C0C0"/>
                    </w:rPr>
                    <w:t xml:space="preserve">выписки из реестра имущества об объекте (группе объектов) имущества, по которым ведется реестр имущества, и технической документации (паспорта) (при наличии), с приложением решения (распоряжения) уполномоченного органа/распоряжения главного распорядителя бюджетных средств (при наличии), документа, содержащего информацию о сроке нахождения объекта в составе </w:t>
                  </w:r>
                  <w:r w:rsidRPr="003703E9">
                    <w:rPr>
                      <w:rFonts w:cs="Arial"/>
                      <w:szCs w:val="20"/>
                      <w:shd w:val="clear" w:color="auto" w:fill="C0C0C0"/>
                    </w:rPr>
                    <w:lastRenderedPageBreak/>
                    <w:t>имущества государственной (муниципальной) казны (подпункт 5.7 пункта 5 Графика документооборота)</w:t>
                  </w:r>
                  <w:r w:rsidRPr="003703E9">
                    <w:rPr>
                      <w:rFonts w:cs="Arial"/>
                      <w:szCs w:val="20"/>
                    </w:rPr>
                    <w:t xml:space="preserve"> (при отсутствии функциональной возможности формирования и подписания в электронном виде передающей стороной)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703E9">
                    <w:rPr>
                      <w:rFonts w:cs="Arial"/>
                      <w:szCs w:val="20"/>
                      <w:shd w:val="clear" w:color="auto" w:fill="C0C0C0"/>
                    </w:rPr>
                    <w:t>1) 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получения документа от передающей стороны;</w:t>
                  </w:r>
                </w:p>
                <w:p w:rsidR="00FB0319" w:rsidRDefault="00FB0319" w:rsidP="00FB0319">
                  <w:pPr>
                    <w:autoSpaceDE w:val="0"/>
                    <w:autoSpaceDN w:val="0"/>
                    <w:adjustRightInd w:val="0"/>
                    <w:spacing w:after="1" w:line="200" w:lineRule="atLeast"/>
                    <w:rPr>
                      <w:rFonts w:cs="Arial"/>
                      <w:szCs w:val="20"/>
                    </w:rPr>
                  </w:pPr>
                  <w:r w:rsidRPr="003703E9">
                    <w:rPr>
                      <w:rFonts w:cs="Arial"/>
                      <w:szCs w:val="20"/>
                      <w:shd w:val="clear" w:color="auto" w:fill="C0C0C0"/>
                    </w:rPr>
                    <w:t>2)</w:t>
                  </w:r>
                  <w:r>
                    <w:rPr>
                      <w:rFonts w:cs="Arial"/>
                      <w:szCs w:val="20"/>
                    </w:rPr>
                    <w:t xml:space="preserve"> направление </w:t>
                  </w:r>
                  <w:r w:rsidRPr="003703E9">
                    <w:rPr>
                      <w:rFonts w:cs="Arial"/>
                      <w:szCs w:val="20"/>
                      <w:shd w:val="clear" w:color="auto" w:fill="C0C0C0"/>
                    </w:rPr>
                    <w:t>передающей стороне документа на бумажном носителе</w:t>
                  </w:r>
                  <w:r>
                    <w:rPr>
                      <w:rFonts w:cs="Arial"/>
                      <w:szCs w:val="20"/>
                    </w:rPr>
                    <w:t xml:space="preserve"> не позднее </w:t>
                  </w:r>
                  <w:r w:rsidRPr="003703E9">
                    <w:rPr>
                      <w:rFonts w:cs="Arial"/>
                      <w:szCs w:val="20"/>
                      <w:shd w:val="clear" w:color="auto" w:fill="C0C0C0"/>
                    </w:rPr>
                    <w:t>2</w:t>
                  </w:r>
                  <w:r>
                    <w:rPr>
                      <w:rFonts w:cs="Arial"/>
                      <w:szCs w:val="20"/>
                    </w:rPr>
                    <w:t xml:space="preserve"> (</w:t>
                  </w:r>
                  <w:r w:rsidRPr="003703E9">
                    <w:rPr>
                      <w:rFonts w:cs="Arial"/>
                      <w:szCs w:val="20"/>
                      <w:shd w:val="clear" w:color="auto" w:fill="C0C0C0"/>
                    </w:rPr>
                    <w:t>двух</w:t>
                  </w:r>
                  <w:r>
                    <w:rPr>
                      <w:rFonts w:cs="Arial"/>
                      <w:szCs w:val="20"/>
                    </w:rPr>
                    <w:t xml:space="preserve">) </w:t>
                  </w:r>
                  <w:r w:rsidRPr="003703E9">
                    <w:rPr>
                      <w:rFonts w:cs="Arial"/>
                      <w:szCs w:val="20"/>
                      <w:shd w:val="clear" w:color="auto" w:fill="C0C0C0"/>
                    </w:rPr>
                    <w:t>рабочих дней со дня его</w:t>
                  </w:r>
                  <w:r>
                    <w:rPr>
                      <w:rFonts w:cs="Arial"/>
                      <w:szCs w:val="20"/>
                    </w:rPr>
                    <w:t xml:space="preserve"> утверждения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r w:rsidRPr="003703E9">
                    <w:rPr>
                      <w:rFonts w:cs="Arial"/>
                      <w:szCs w:val="20"/>
                      <w:shd w:val="clear" w:color="auto" w:fill="C0C0C0"/>
                    </w:rPr>
                    <w:t>,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3703E9">
                    <w:rPr>
                      <w:rFonts w:cs="Arial"/>
                      <w:szCs w:val="20"/>
                      <w:shd w:val="clear" w:color="auto" w:fill="C0C0C0"/>
                    </w:rPr>
                    <w:t>, следующего за днем</w:t>
                  </w:r>
                  <w:r>
                    <w:rPr>
                      <w:rFonts w:cs="Arial"/>
                      <w:szCs w:val="20"/>
                    </w:rPr>
                    <w:t xml:space="preserve"> получения документа </w:t>
                  </w:r>
                  <w:r w:rsidRPr="003703E9">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3703E9">
                    <w:rPr>
                      <w:rFonts w:cs="Arial"/>
                      <w:szCs w:val="20"/>
                      <w:shd w:val="clear" w:color="auto" w:fill="C0C0C0"/>
                    </w:rPr>
                    <w:t>Журнале по прочим операциям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w:t>
                  </w:r>
                  <w:r w:rsidRPr="00983D9D">
                    <w:rPr>
                      <w:rFonts w:cs="Arial"/>
                      <w:szCs w:val="20"/>
                      <w:shd w:val="clear" w:color="auto" w:fill="C0C0C0"/>
                    </w:rPr>
                    <w:t>открытия Карточки капитальных вложений (код формы по ОКУД 0509211)/Инвентарной карточки учета нефинансовых активов</w:t>
                  </w:r>
                  <w:r w:rsidR="009C3883">
                    <w:rPr>
                      <w:rFonts w:cs="Arial"/>
                      <w:szCs w:val="20"/>
                      <w:shd w:val="clear" w:color="auto" w:fill="C0C0C0"/>
                    </w:rPr>
                    <w:t xml:space="preserve"> </w:t>
                  </w:r>
                  <w:r w:rsidRPr="00983D9D">
                    <w:rPr>
                      <w:rFonts w:cs="Arial"/>
                      <w:szCs w:val="20"/>
                      <w:shd w:val="clear" w:color="auto" w:fill="C0C0C0"/>
                    </w:rPr>
                    <w:t xml:space="preserve">(код формы по ОКУД 0509215)/Инвентарной карточки группового учета нефинансовых активов (код формы по ОКУД 0509216) (за исключением объектов основных средств стоимостью до 10000 рублей включительно)/Карточки количественно-суммового учета материальных ценностей (код формы по </w:t>
                  </w:r>
                  <w:r w:rsidRPr="00983D9D">
                    <w:rPr>
                      <w:rFonts w:cs="Arial"/>
                      <w:szCs w:val="20"/>
                      <w:shd w:val="clear" w:color="auto" w:fill="C0C0C0"/>
                    </w:rPr>
                    <w:lastRenderedPageBreak/>
                    <w:t>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83D9D">
                    <w:rPr>
                      <w:rFonts w:cs="Arial"/>
                      <w:szCs w:val="20"/>
                      <w:shd w:val="clear" w:color="auto" w:fill="C0C0C0"/>
                    </w:rPr>
                    <w:lastRenderedPageBreak/>
                    <w:t>5</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983D9D">
                    <w:rPr>
                      <w:rFonts w:cs="Arial"/>
                      <w:szCs w:val="20"/>
                      <w:shd w:val="clear" w:color="auto" w:fill="C0C0C0"/>
                    </w:rPr>
                    <w:t>0510448</w:t>
                  </w:r>
                  <w:r>
                    <w:rPr>
                      <w:rFonts w:cs="Arial"/>
                      <w:szCs w:val="20"/>
                    </w:rPr>
                    <w:t xml:space="preserve">) при </w:t>
                  </w:r>
                  <w:r w:rsidRPr="00983D9D">
                    <w:rPr>
                      <w:rFonts w:cs="Arial"/>
                      <w:szCs w:val="20"/>
                      <w:shd w:val="clear" w:color="auto" w:fill="C0C0C0"/>
                    </w:rPr>
                    <w:t>безвозмездном</w:t>
                  </w:r>
                  <w:r>
                    <w:rPr>
                      <w:rFonts w:cs="Arial"/>
                      <w:szCs w:val="20"/>
                    </w:rPr>
                    <w:t xml:space="preserve"> поступлении нефинансовых активов в рамках внутриведомственных, межведомственных и межбюджетных расчетов</w:t>
                  </w:r>
                  <w:r w:rsidRPr="00983D9D">
                    <w:rPr>
                      <w:rFonts w:cs="Arial"/>
                      <w:szCs w:val="20"/>
                      <w:shd w:val="clear" w:color="auto" w:fill="C0C0C0"/>
                    </w:rPr>
                    <w:t>, в том числе по централизованному снабжению,</w:t>
                  </w:r>
                  <w:r>
                    <w:rPr>
                      <w:rFonts w:cs="Arial"/>
                      <w:szCs w:val="20"/>
                    </w:rPr>
                    <w:t xml:space="preserve"> с приложением </w:t>
                  </w:r>
                  <w:r w:rsidRPr="00983D9D">
                    <w:rPr>
                      <w:rFonts w:cs="Arial"/>
                      <w:szCs w:val="20"/>
                      <w:shd w:val="clear" w:color="auto" w:fill="C0C0C0"/>
                    </w:rPr>
                    <w:t xml:space="preserve">копии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w:t>
                  </w:r>
                  <w:r w:rsidRPr="00983D9D">
                    <w:rPr>
                      <w:rFonts w:cs="Arial"/>
                      <w:szCs w:val="20"/>
                      <w:shd w:val="clear" w:color="auto" w:fill="C0C0C0"/>
                    </w:rPr>
                    <w:lastRenderedPageBreak/>
                    <w:t>учета нефинансовых активов (код формы по ОКУД 0509216),</w:t>
                  </w:r>
                  <w:r>
                    <w:rPr>
                      <w:rFonts w:cs="Arial"/>
                      <w:szCs w:val="20"/>
                    </w:rPr>
                    <w:t xml:space="preserve"> выписки из </w:t>
                  </w:r>
                  <w:r w:rsidRPr="00983D9D">
                    <w:rPr>
                      <w:rFonts w:cs="Arial"/>
                      <w:szCs w:val="20"/>
                      <w:shd w:val="clear" w:color="auto" w:fill="C0C0C0"/>
                    </w:rPr>
                    <w:t xml:space="preserve">ЕГРН </w:t>
                  </w:r>
                  <w:r>
                    <w:rPr>
                      <w:rFonts w:cs="Arial"/>
                      <w:szCs w:val="20"/>
                    </w:rPr>
                    <w:t>-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w:t>
                  </w:r>
                  <w:r w:rsidRPr="00983D9D">
                    <w:rPr>
                      <w:rFonts w:cs="Arial"/>
                      <w:szCs w:val="20"/>
                      <w:shd w:val="clear" w:color="auto" w:fill="C0C0C0"/>
                    </w:rPr>
                    <w:t>, выписки из реестра имущества об объекте (группе объектов) имущества, по которым ведется реестр имущества и технической документации (паспорта) (при наличии), с приложением решения (распоряжения) уполномоченного органа/распоряжения главного распорядителя бюджетных средств (при наличии), документа, содержащего информацию о сроке нахождения объекта в составе имущества государственной (муниципально</w:t>
                  </w:r>
                  <w:r w:rsidRPr="00983D9D">
                    <w:rPr>
                      <w:rFonts w:cs="Arial"/>
                      <w:szCs w:val="20"/>
                      <w:shd w:val="clear" w:color="auto" w:fill="C0C0C0"/>
                    </w:rPr>
                    <w:lastRenderedPageBreak/>
                    <w:t>й) казны (подпункт 5.7 пункта 5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83D9D">
                    <w:rPr>
                      <w:rFonts w:cs="Arial"/>
                      <w:szCs w:val="20"/>
                      <w:shd w:val="clear" w:color="auto" w:fill="C0C0C0"/>
                    </w:rPr>
                    <w:t>внесение сведений о принятых объектах нефинансовых активов,</w:t>
                  </w:r>
                  <w:r>
                    <w:rPr>
                      <w:rFonts w:cs="Arial"/>
                      <w:szCs w:val="20"/>
                    </w:rPr>
                    <w:t xml:space="preserve"> подписание электронными подписями </w:t>
                  </w:r>
                  <w:r w:rsidRPr="00983D9D">
                    <w:rPr>
                      <w:rFonts w:cs="Arial"/>
                      <w:szCs w:val="20"/>
                      <w:shd w:val="clear" w:color="auto" w:fill="C0C0C0"/>
                    </w:rPr>
                    <w:t>и направление в уполномоченную организацию не позднее рабочего дня, следующего за днем получения электронного</w:t>
                  </w:r>
                  <w:r w:rsidRPr="00983D9D">
                    <w:rPr>
                      <w:rFonts w:cs="Arial"/>
                      <w:szCs w:val="20"/>
                    </w:rPr>
                    <w:t xml:space="preserve"> документа </w:t>
                  </w:r>
                  <w:r w:rsidRPr="00983D9D">
                    <w:rPr>
                      <w:rFonts w:cs="Arial"/>
                      <w:szCs w:val="20"/>
                      <w:shd w:val="clear" w:color="auto" w:fill="C0C0C0"/>
                    </w:rPr>
                    <w:t>от передающей стороны (</w:t>
                  </w:r>
                  <w:r>
                    <w:rPr>
                      <w:rFonts w:cs="Arial"/>
                      <w:szCs w:val="20"/>
                    </w:rPr>
                    <w:t xml:space="preserve">сформированного и подписанного электронными подписями </w:t>
                  </w:r>
                  <w:r w:rsidRPr="00983D9D">
                    <w:rPr>
                      <w:rFonts w:cs="Arial"/>
                      <w:szCs w:val="20"/>
                      <w:shd w:val="clear" w:color="auto" w:fill="C0C0C0"/>
                    </w:rPr>
                    <w:t>уполномоченными лицами</w:t>
                  </w:r>
                  <w:r>
                    <w:rPr>
                      <w:rFonts w:cs="Arial"/>
                      <w:szCs w:val="20"/>
                    </w:rPr>
                    <w:t xml:space="preserve"> передающей </w:t>
                  </w:r>
                  <w:r w:rsidRPr="00983D9D">
                    <w:rPr>
                      <w:rFonts w:cs="Arial"/>
                      <w:szCs w:val="20"/>
                      <w:shd w:val="clear" w:color="auto" w:fill="C0C0C0"/>
                    </w:rPr>
                    <w:t>стороны</w:t>
                  </w:r>
                  <w:r>
                    <w:rPr>
                      <w:rFonts w:cs="Arial"/>
                      <w:szCs w:val="20"/>
                    </w:rPr>
                    <w:t xml:space="preserve"> средствами ГИИС "Электронный бюджет"</w:t>
                  </w:r>
                  <w:r w:rsidRPr="00983D9D">
                    <w:rPr>
                      <w:rFonts w:cs="Arial"/>
                      <w:szCs w:val="20"/>
                      <w:shd w:val="clear" w:color="auto" w:fill="C0C0C0"/>
                    </w:rPr>
                    <w:t>)</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83D9D">
                    <w:rPr>
                      <w:rFonts w:cs="Arial"/>
                      <w:szCs w:val="20"/>
                      <w:shd w:val="clear" w:color="auto" w:fill="C0C0C0"/>
                    </w:rPr>
                    <w:t>ответственное лицо субъекта централизованного учета,</w:t>
                  </w:r>
                  <w:r>
                    <w:rPr>
                      <w:rFonts w:cs="Arial"/>
                      <w:szCs w:val="20"/>
                    </w:rPr>
                    <w:t xml:space="preserve"> комиссия по поступлению и выбытию активов </w:t>
                  </w:r>
                  <w:r w:rsidRPr="00983D9D">
                    <w:rPr>
                      <w:rFonts w:cs="Arial"/>
                      <w:szCs w:val="20"/>
                      <w:shd w:val="clear" w:color="auto" w:fill="C0C0C0"/>
                    </w:rPr>
                    <w:t>субъекта централизованного учета</w:t>
                  </w:r>
                  <w:r>
                    <w:rPr>
                      <w:rFonts w:cs="Arial"/>
                      <w:szCs w:val="20"/>
                    </w:rPr>
                    <w:t>,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83D9D">
                    <w:rPr>
                      <w:rFonts w:cs="Arial"/>
                      <w:szCs w:val="20"/>
                      <w:shd w:val="clear" w:color="auto" w:fill="C0C0C0"/>
                    </w:rPr>
                    <w:t>не позднее рабочего дня, следующего за днем получения</w:t>
                  </w:r>
                  <w:r>
                    <w:rPr>
                      <w:rFonts w:cs="Arial"/>
                      <w:szCs w:val="20"/>
                    </w:rPr>
                    <w:t xml:space="preserve">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422291">
                    <w:rPr>
                      <w:rFonts w:cs="Arial"/>
                      <w:szCs w:val="20"/>
                      <w:shd w:val="clear" w:color="auto" w:fill="C0C0C0"/>
                    </w:rPr>
                    <w:t>Журнале по прочим операциям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w:t>
                  </w:r>
                  <w:r w:rsidRPr="00422291">
                    <w:rPr>
                      <w:rFonts w:cs="Arial"/>
                      <w:szCs w:val="20"/>
                      <w:shd w:val="clear" w:color="auto" w:fill="C0C0C0"/>
                    </w:rPr>
                    <w:t xml:space="preserve">открытия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 (за исключением объектов основных средств стоимостью до 10000 рублей включительно)/Карточки </w:t>
                  </w:r>
                  <w:r w:rsidRPr="00422291">
                    <w:rPr>
                      <w:rFonts w:cs="Arial"/>
                      <w:szCs w:val="20"/>
                      <w:shd w:val="clear" w:color="auto" w:fill="C0C0C0"/>
                    </w:rPr>
                    <w:lastRenderedPageBreak/>
                    <w:t>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lastRenderedPageBreak/>
                    <w:t>5.3</w:t>
                  </w:r>
                </w:p>
              </w:tc>
              <w:tc>
                <w:tcPr>
                  <w:tcW w:w="1560"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 xml:space="preserve">Акт о приеме-передаче объектов нефинансовых активов (код формы по ОКУД 0510448) при безвозмездном поступлении нефинансовых активов от иных организаций (иных правообладателей) с приложением акта приема-передачи (при наличии), договора дарения (при наличии), технической документации (паспорта) (при наличии), выписки из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 копии инвентарной карточки (для инвентарных объектов) и (или) иных документов, содержащих сведения об объекте </w:t>
                  </w:r>
                  <w:r w:rsidRPr="00422291">
                    <w:rPr>
                      <w:rFonts w:cs="Arial"/>
                      <w:szCs w:val="20"/>
                      <w:shd w:val="clear" w:color="auto" w:fill="C0C0C0"/>
                    </w:rPr>
                    <w:lastRenderedPageBreak/>
                    <w:t>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формирование на основании Решения об оценке стоимости имущества, отчуждаемого не в пользу организаций бюджетной сферы (код формы по ОКУД 0510442) &lt;3&gt; (пункт 13 Графика документооборота),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получения документа от передающей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1) для отражения в Журнале по прочим операциям (код формы по ОКУД 0504071);</w:t>
                  </w:r>
                </w:p>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2) для открытия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 (за исключением объектов основных средств стоимостью до 10000 рублей включительно)/Карточки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5.4</w:t>
                  </w:r>
                </w:p>
              </w:tc>
              <w:tc>
                <w:tcPr>
                  <w:tcW w:w="1560"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Акт о приеме-передаче объектов нефинансовых активов (код формы по ОКУД 0510448) при возмещении в натуральной форме ущерба с приложением заявления виновного лица о возмещении ущерба в натуральной форме и технической документации (паспорта) (при наличии) и (или) иные документы, содержащие сведения об объекте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формирование на основании Решения об оценке стоимости имущества, отчуждаемого не в пользу организаций бюджетной сферы (код формы по ОКУД 0510442) (пункт 13 Графика документооборота),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1) для отражения в Журнале по прочим операциям (код формы по ОКУД 0504071);</w:t>
                  </w:r>
                </w:p>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2) для открытия 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 (за исключением объектов основных средств стоимостью до 10000 рублей включительно)/Карточки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5.5</w:t>
                  </w:r>
                </w:p>
              </w:tc>
              <w:tc>
                <w:tcPr>
                  <w:tcW w:w="1560"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 xml:space="preserve">Акт о приеме-передаче объектов нефинансовых активов (код формы по ОКУД 0510448) при приемке материальных ценностей, полученных в результате разборки, ликвидации (демонтажа, </w:t>
                  </w:r>
                  <w:r w:rsidRPr="00422291">
                    <w:rPr>
                      <w:rFonts w:cs="Arial"/>
                      <w:szCs w:val="20"/>
                      <w:shd w:val="clear" w:color="auto" w:fill="C0C0C0"/>
                    </w:rPr>
                    <w:lastRenderedPageBreak/>
                    <w:t>утилизации) основного средства с приложением документов, содержащих сведения об объекте нефинансовых активов (при наличии)</w:t>
                  </w:r>
                </w:p>
              </w:tc>
              <w:tc>
                <w:tcPr>
                  <w:tcW w:w="1134"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 xml:space="preserve">формирование на основании Решения об оценке стоимости имущества, отчуждаемого не в пользу организаций бюджетной сферы (код формы по ОКУД 0510442) (пункт 13 </w:t>
                  </w:r>
                  <w:r w:rsidRPr="00422291">
                    <w:rPr>
                      <w:rFonts w:cs="Arial"/>
                      <w:szCs w:val="20"/>
                      <w:shd w:val="clear" w:color="auto" w:fill="C0C0C0"/>
                    </w:rPr>
                    <w:lastRenderedPageBreak/>
                    <w:t>Графика документооборота),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lastRenderedPageBreak/>
                    <w:t>ответственное лицо субъекта централизованного учета, комиссия по поступлению и выбытию активов субъекта централи</w:t>
                  </w:r>
                  <w:r w:rsidRPr="00422291">
                    <w:rPr>
                      <w:rFonts w:cs="Arial"/>
                      <w:szCs w:val="20"/>
                      <w:shd w:val="clear" w:color="auto" w:fill="C0C0C0"/>
                    </w:rPr>
                    <w:lastRenderedPageBreak/>
                    <w:t>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lastRenderedPageBreak/>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1) для отражения в Журнале по прочим операциям (код формы по ОКУД 0504071);</w:t>
                  </w:r>
                </w:p>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 xml:space="preserve">2) для открытия Карточки количественно-суммового учета материальных </w:t>
                  </w:r>
                  <w:r w:rsidRPr="00422291">
                    <w:rPr>
                      <w:rFonts w:cs="Arial"/>
                      <w:szCs w:val="20"/>
                      <w:shd w:val="clear" w:color="auto" w:fill="C0C0C0"/>
                    </w:rPr>
                    <w:lastRenderedPageBreak/>
                    <w:t>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lastRenderedPageBreak/>
                    <w:t>5.6</w:t>
                  </w:r>
                </w:p>
              </w:tc>
              <w:tc>
                <w:tcPr>
                  <w:tcW w:w="1560"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Акт о приеме-передаче объектов нефинансовых активов (код формы по ОКУД 0510448) при оприходовании неучтенных материальных ценностей, выявленных в результате инвентаризации</w:t>
                  </w:r>
                </w:p>
              </w:tc>
              <w:tc>
                <w:tcPr>
                  <w:tcW w:w="1134"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 xml:space="preserve">формирование на основании Акта о результатах инвентаризации (код формы по ОКУД 0510463) &lt;3&gt; (пункт 341 Графика документооборота), Решения об оценке стоимости имущества, отчуждаемого не в пользу организаций бюджетной сферы (код формы по ОКУД 0510442) (пункт 13 Графика документооборота), подписание электронными подписями и направление в уполномоченную организацию средствами ГИИС "Электронный бюджет" не </w:t>
                  </w:r>
                  <w:r w:rsidRPr="00422291">
                    <w:rPr>
                      <w:rFonts w:cs="Arial"/>
                      <w:szCs w:val="20"/>
                      <w:shd w:val="clear" w:color="auto" w:fill="C0C0C0"/>
                    </w:rPr>
                    <w:lastRenderedPageBreak/>
                    <w:t>позднее рабочего дня, следующего за днем утверждения Акта о результатах инвентаризации (код формы по ОКУД 0510463)</w:t>
                  </w:r>
                </w:p>
              </w:tc>
              <w:tc>
                <w:tcPr>
                  <w:tcW w:w="1018"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lastRenderedPageBreak/>
                    <w:t>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1) для отражения в Журнале по прочим операциям (код формы по ОКУД 0504071);</w:t>
                  </w:r>
                </w:p>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 xml:space="preserve">2) для открытия 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 (за исключением объектов основных средств стоимостью до 10000 рублей включительно)/Карточки количественно-суммового учета материальных </w:t>
                  </w:r>
                  <w:r w:rsidRPr="00422291">
                    <w:rPr>
                      <w:rFonts w:cs="Arial"/>
                      <w:szCs w:val="20"/>
                      <w:shd w:val="clear" w:color="auto" w:fill="C0C0C0"/>
                    </w:rPr>
                    <w:lastRenderedPageBreak/>
                    <w:t>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lastRenderedPageBreak/>
                    <w:t>5.7</w:t>
                  </w:r>
                </w:p>
              </w:tc>
              <w:tc>
                <w:tcPr>
                  <w:tcW w:w="1560"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Документ, содержащий информацию о сроке нахождения объекта в составе имущества государственной (муниципальной) казны, полученный от органа, уполномоченного на управление и распоряжение имуществом, составляющим государственную (муниципальную) казну (дополнительно к подпунктам 5.1, 5.2 пункта 5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направление средствами ГИИС "Электронный бюджет" не позднее рабочего дня, следующего за днем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расчет и единовременное начисление суммы амортизации за период нахождения объекта в составе имущества государственной (муниципальной) казны</w:t>
                  </w:r>
                </w:p>
              </w:tc>
              <w:tc>
                <w:tcPr>
                  <w:tcW w:w="1559" w:type="dxa"/>
                  <w:tcBorders>
                    <w:top w:val="single" w:sz="4" w:space="0" w:color="auto"/>
                    <w:left w:val="single" w:sz="4" w:space="0" w:color="auto"/>
                    <w:bottom w:val="single" w:sz="4" w:space="0" w:color="auto"/>
                    <w:right w:val="single" w:sz="4" w:space="0" w:color="auto"/>
                  </w:tcBorders>
                </w:tcPr>
                <w:p w:rsidR="00FB0319" w:rsidRPr="00422291" w:rsidRDefault="00FB0319" w:rsidP="00FB0319">
                  <w:pPr>
                    <w:autoSpaceDE w:val="0"/>
                    <w:autoSpaceDN w:val="0"/>
                    <w:adjustRightInd w:val="0"/>
                    <w:spacing w:after="1" w:line="200" w:lineRule="atLeast"/>
                    <w:rPr>
                      <w:rFonts w:cs="Arial"/>
                      <w:szCs w:val="20"/>
                      <w:shd w:val="clear" w:color="auto" w:fill="C0C0C0"/>
                    </w:rPr>
                  </w:pPr>
                  <w:r w:rsidRPr="00422291">
                    <w:rPr>
                      <w:rFonts w:cs="Arial"/>
                      <w:szCs w:val="20"/>
                      <w:shd w:val="clear" w:color="auto" w:fill="C0C0C0"/>
                    </w:rPr>
                    <w:t>для отражения в Журнале операций по выбытию и перемещению нефинансовых активов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22291">
                    <w:rPr>
                      <w:rFonts w:cs="Arial"/>
                      <w:szCs w:val="20"/>
                      <w:shd w:val="clear" w:color="auto" w:fill="C0C0C0"/>
                    </w:rPr>
                    <w:t>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w:t>
                  </w:r>
                  <w:r w:rsidRPr="00422291">
                    <w:rPr>
                      <w:rFonts w:cs="Arial"/>
                      <w:szCs w:val="20"/>
                      <w:shd w:val="clear" w:color="auto" w:fill="C0C0C0"/>
                    </w:rPr>
                    <w:t>&lt;4&gt;</w:t>
                  </w:r>
                  <w:r>
                    <w:rPr>
                      <w:rFonts w:cs="Arial"/>
                      <w:szCs w:val="20"/>
                    </w:rPr>
                    <w:t xml:space="preserve"> при </w:t>
                  </w:r>
                  <w:r w:rsidRPr="00422291">
                    <w:rPr>
                      <w:rFonts w:cs="Arial"/>
                      <w:szCs w:val="20"/>
                      <w:shd w:val="clear" w:color="auto" w:fill="C0C0C0"/>
                    </w:rPr>
                    <w:t>безвозмездном поступлении нефинансовых активов</w:t>
                  </w:r>
                  <w:r>
                    <w:rPr>
                      <w:rFonts w:cs="Arial"/>
                      <w:szCs w:val="20"/>
                    </w:rPr>
                    <w:t>, полученное от передающей стороны</w:t>
                  </w: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22291">
                    <w:rPr>
                      <w:rFonts w:cs="Arial"/>
                      <w:szCs w:val="20"/>
                      <w:shd w:val="clear" w:color="auto" w:fill="C0C0C0"/>
                    </w:rPr>
                    <w:t>6</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w:t>
                  </w:r>
                  <w:r>
                    <w:rPr>
                      <w:rFonts w:cs="Arial"/>
                      <w:szCs w:val="20"/>
                    </w:rPr>
                    <w:lastRenderedPageBreak/>
                    <w:t xml:space="preserve">ОКУД 0504805) при </w:t>
                  </w:r>
                  <w:r w:rsidRPr="00422291">
                    <w:rPr>
                      <w:rFonts w:cs="Arial"/>
                      <w:szCs w:val="20"/>
                      <w:shd w:val="clear" w:color="auto" w:fill="C0C0C0"/>
                    </w:rPr>
                    <w:t>безвозмездном поступлении нефинансовых активов</w:t>
                  </w:r>
                  <w:r>
                    <w:rPr>
                      <w:rFonts w:cs="Arial"/>
                      <w:szCs w:val="20"/>
                    </w:rPr>
                    <w:t>, полученное от передающей стороны (</w:t>
                  </w:r>
                  <w:r w:rsidRPr="00422291">
                    <w:rPr>
                      <w:rFonts w:cs="Arial"/>
                      <w:szCs w:val="20"/>
                      <w:shd w:val="clear" w:color="auto" w:fill="C0C0C0"/>
                    </w:rPr>
                    <w:t>при отсутствии функциональной возможности формирования и подписания в электронном виде передающей стороной</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w:t>
                  </w:r>
                  <w:r>
                    <w:rPr>
                      <w:rFonts w:cs="Arial"/>
                      <w:szCs w:val="20"/>
                    </w:rPr>
                    <w:lastRenderedPageBreak/>
                    <w:t>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в уполномоченн</w:t>
                  </w:r>
                  <w:r>
                    <w:rPr>
                      <w:rFonts w:cs="Arial"/>
                      <w:szCs w:val="20"/>
                    </w:rPr>
                    <w:lastRenderedPageBreak/>
                    <w:t>ую организацию не позднее 2 (двух) рабочих дней со дня получения документа от передающей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w:t>
                  </w:r>
                  <w:r>
                    <w:rPr>
                      <w:rFonts w:cs="Arial"/>
                      <w:szCs w:val="20"/>
                    </w:rPr>
                    <w:lastRenderedPageBreak/>
                    <w:t>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рабочего </w:t>
                  </w:r>
                  <w:r>
                    <w:rPr>
                      <w:rFonts w:cs="Arial"/>
                      <w:szCs w:val="20"/>
                    </w:rPr>
                    <w:lastRenderedPageBreak/>
                    <w:t>дня</w:t>
                  </w:r>
                  <w:r w:rsidRPr="00422291">
                    <w:rPr>
                      <w:rFonts w:cs="Arial"/>
                      <w:szCs w:val="20"/>
                      <w:shd w:val="clear" w:color="auto" w:fill="C0C0C0"/>
                    </w:rPr>
                    <w:t>, следующего за днем</w:t>
                  </w:r>
                  <w:r>
                    <w:rPr>
                      <w:rFonts w:cs="Arial"/>
                      <w:szCs w:val="20"/>
                    </w:rPr>
                    <w:t xml:space="preserve">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1) заполнение </w:t>
                  </w:r>
                  <w:r>
                    <w:rPr>
                      <w:rFonts w:cs="Arial"/>
                      <w:szCs w:val="20"/>
                    </w:rPr>
                    <w:lastRenderedPageBreak/>
                    <w:t>Извещения (код формы по ОКУД 0504805);</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ответственным лицом уполномоченной организации</w:t>
                  </w:r>
                  <w:r w:rsidRPr="00422291">
                    <w:rPr>
                      <w:rFonts w:cs="Arial"/>
                      <w:szCs w:val="20"/>
                      <w:shd w:val="clear" w:color="auto" w:fill="C0C0C0"/>
                    </w:rPr>
                    <w:t>, главным бухгалтером уполномоченной организации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направления </w:t>
                  </w:r>
                  <w:r>
                    <w:rPr>
                      <w:rFonts w:cs="Arial"/>
                      <w:szCs w:val="20"/>
                    </w:rPr>
                    <w:lastRenderedPageBreak/>
                    <w:t xml:space="preserve">на бумажном носителе </w:t>
                  </w:r>
                  <w:r w:rsidRPr="00422291">
                    <w:rPr>
                      <w:rFonts w:cs="Arial"/>
                      <w:szCs w:val="20"/>
                      <w:shd w:val="clear" w:color="auto" w:fill="C0C0C0"/>
                    </w:rPr>
                    <w:t>субъекту</w:t>
                  </w:r>
                  <w:r>
                    <w:rPr>
                      <w:rFonts w:cs="Arial"/>
                      <w:szCs w:val="20"/>
                    </w:rPr>
                    <w:t xml:space="preserve"> централизованного учета </w:t>
                  </w:r>
                  <w:r w:rsidRPr="00422291">
                    <w:rPr>
                      <w:rFonts w:cs="Arial"/>
                      <w:szCs w:val="20"/>
                      <w:shd w:val="clear" w:color="auto" w:fill="C0C0C0"/>
                    </w:rPr>
                    <w:t>для подписания</w:t>
                  </w:r>
                  <w:r>
                    <w:rPr>
                      <w:rFonts w:cs="Arial"/>
                      <w:szCs w:val="20"/>
                    </w:rPr>
                    <w:t xml:space="preserve"> (</w:t>
                  </w:r>
                  <w:r w:rsidRPr="00422291">
                    <w:rPr>
                      <w:rFonts w:cs="Arial"/>
                      <w:szCs w:val="20"/>
                      <w:shd w:val="clear" w:color="auto" w:fill="C0C0C0"/>
                    </w:rPr>
                    <w:t>подпункт 6</w:t>
                  </w:r>
                  <w:r>
                    <w:rPr>
                      <w:rFonts w:cs="Arial"/>
                      <w:szCs w:val="20"/>
                    </w:rPr>
                    <w:t xml:space="preserve">.1.1 </w:t>
                  </w:r>
                  <w:r w:rsidRPr="009C3883">
                    <w:rPr>
                      <w:rFonts w:cs="Arial"/>
                      <w:szCs w:val="20"/>
                      <w:shd w:val="clear" w:color="auto" w:fill="C0C0C0"/>
                    </w:rPr>
                    <w:t>пункта 6</w:t>
                  </w:r>
                  <w:r>
                    <w:rPr>
                      <w:rFonts w:cs="Arial"/>
                      <w:szCs w:val="20"/>
                    </w:rPr>
                    <w:t xml:space="preserve">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1AFA">
                    <w:rPr>
                      <w:rFonts w:cs="Arial"/>
                      <w:szCs w:val="20"/>
                      <w:shd w:val="clear" w:color="auto" w:fill="C0C0C0"/>
                    </w:rPr>
                    <w:lastRenderedPageBreak/>
                    <w:t>6</w:t>
                  </w:r>
                  <w:r>
                    <w:rPr>
                      <w:rFonts w:cs="Arial"/>
                      <w:szCs w:val="20"/>
                    </w:rPr>
                    <w:t>.1.1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831AFA">
                    <w:rPr>
                      <w:rFonts w:cs="Arial"/>
                      <w:szCs w:val="20"/>
                      <w:shd w:val="clear" w:color="auto" w:fill="C0C0C0"/>
                    </w:rPr>
                    <w:t>безвозмездном поступлении нефинансовых активов</w:t>
                  </w:r>
                  <w:r>
                    <w:rPr>
                      <w:rFonts w:cs="Arial"/>
                      <w:szCs w:val="20"/>
                    </w:rPr>
                    <w:t xml:space="preserve">, полученное от передающей стороны (продолжение </w:t>
                  </w:r>
                  <w:r w:rsidRPr="00831AFA">
                    <w:rPr>
                      <w:rFonts w:cs="Arial"/>
                      <w:szCs w:val="20"/>
                      <w:shd w:val="clear" w:color="auto" w:fill="C0C0C0"/>
                    </w:rPr>
                    <w:t>подпункта 6</w:t>
                  </w:r>
                  <w:r>
                    <w:rPr>
                      <w:rFonts w:cs="Arial"/>
                      <w:szCs w:val="20"/>
                    </w:rPr>
                    <w:t xml:space="preserve">.1 </w:t>
                  </w:r>
                  <w:r w:rsidRPr="00831AFA">
                    <w:rPr>
                      <w:rFonts w:cs="Arial"/>
                      <w:szCs w:val="20"/>
                      <w:shd w:val="clear" w:color="auto" w:fill="C0C0C0"/>
                    </w:rPr>
                    <w:t>пункта 6</w:t>
                  </w:r>
                  <w:r>
                    <w:rPr>
                      <w:rFonts w:cs="Arial"/>
                      <w:szCs w:val="20"/>
                    </w:rPr>
                    <w:t xml:space="preserve">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подписание на бумажном носителе </w:t>
                  </w:r>
                  <w:r w:rsidRPr="00831AFA">
                    <w:rPr>
                      <w:rFonts w:cs="Arial"/>
                      <w:szCs w:val="20"/>
                      <w:shd w:val="clear" w:color="auto" w:fill="C0C0C0"/>
                    </w:rPr>
                    <w:t>руководителем (уполномоченным лицом) субъекта централизованного учета</w:t>
                  </w:r>
                  <w:r>
                    <w:rPr>
                      <w:rFonts w:cs="Arial"/>
                      <w:szCs w:val="20"/>
                    </w:rPr>
                    <w:t xml:space="preserve"> не позднее рабочего дня</w:t>
                  </w:r>
                  <w:r w:rsidRPr="00831AFA">
                    <w:rPr>
                      <w:rFonts w:cs="Arial"/>
                      <w:szCs w:val="20"/>
                      <w:shd w:val="clear" w:color="auto" w:fill="C0C0C0"/>
                    </w:rPr>
                    <w:t>, следующего за днем</w:t>
                  </w:r>
                  <w:r>
                    <w:rPr>
                      <w:rFonts w:cs="Arial"/>
                      <w:szCs w:val="20"/>
                    </w:rPr>
                    <w:t xml:space="preserve"> получения заполненного документа </w:t>
                  </w:r>
                  <w:r w:rsidRPr="00831AFA">
                    <w:rPr>
                      <w:rFonts w:cs="Arial"/>
                      <w:szCs w:val="20"/>
                      <w:shd w:val="clear" w:color="auto" w:fill="C0C0C0"/>
                    </w:rPr>
                    <w:t>от уполномоченной организации</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направление передающей стороне </w:t>
                  </w:r>
                  <w:r w:rsidRPr="00831AFA">
                    <w:rPr>
                      <w:rFonts w:cs="Arial"/>
                      <w:szCs w:val="20"/>
                      <w:shd w:val="clear" w:color="auto" w:fill="C0C0C0"/>
                    </w:rPr>
                    <w:t>документа</w:t>
                  </w:r>
                  <w:r>
                    <w:rPr>
                      <w:rFonts w:cs="Arial"/>
                      <w:szCs w:val="20"/>
                    </w:rPr>
                    <w:t xml:space="preserve"> на бумажном носителе не позднее 2 (двух) рабочих дней со дня </w:t>
                  </w:r>
                  <w:r w:rsidRPr="00831AFA">
                    <w:rPr>
                      <w:rFonts w:cs="Arial"/>
                      <w:szCs w:val="20"/>
                      <w:shd w:val="clear" w:color="auto" w:fill="C0C0C0"/>
                    </w:rPr>
                    <w:t>подписания</w:t>
                  </w:r>
                  <w:r>
                    <w:rPr>
                      <w:rFonts w:cs="Arial"/>
                      <w:szCs w:val="20"/>
                    </w:rPr>
                    <w:t xml:space="preserve"> документа;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3) направление в уполномоченную организацию </w:t>
                  </w:r>
                  <w:r w:rsidRPr="00831AFA">
                    <w:rPr>
                      <w:rFonts w:cs="Arial"/>
                      <w:szCs w:val="20"/>
                      <w:shd w:val="clear" w:color="auto" w:fill="C0C0C0"/>
                    </w:rPr>
                    <w:t>средствами ГИИС "Электронный бюджет"</w:t>
                  </w:r>
                  <w:r>
                    <w:rPr>
                      <w:rFonts w:cs="Arial"/>
                      <w:szCs w:val="20"/>
                    </w:rPr>
                    <w:t xml:space="preserve"> не позднее </w:t>
                  </w:r>
                  <w:r>
                    <w:rPr>
                      <w:rFonts w:cs="Arial"/>
                      <w:szCs w:val="20"/>
                    </w:rPr>
                    <w:lastRenderedPageBreak/>
                    <w:t>рабочего дня</w:t>
                  </w:r>
                  <w:r w:rsidRPr="00831AFA">
                    <w:rPr>
                      <w:rFonts w:cs="Arial"/>
                      <w:szCs w:val="20"/>
                      <w:shd w:val="clear" w:color="auto" w:fill="C0C0C0"/>
                    </w:rPr>
                    <w:t>, следующего за днем</w:t>
                  </w:r>
                  <w:r>
                    <w:rPr>
                      <w:rFonts w:cs="Arial"/>
                      <w:szCs w:val="20"/>
                    </w:rPr>
                    <w:t xml:space="preserve">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831AFA">
                    <w:rPr>
                      <w:rFonts w:cs="Arial"/>
                      <w:szCs w:val="20"/>
                      <w:shd w:val="clear" w:color="auto" w:fill="C0C0C0"/>
                    </w:rPr>
                    <w:t>, следующего за днем</w:t>
                  </w:r>
                  <w:r>
                    <w:rPr>
                      <w:rFonts w:cs="Arial"/>
                      <w:szCs w:val="20"/>
                    </w:rPr>
                    <w:t xml:space="preserve"> получения документа </w:t>
                  </w:r>
                  <w:r w:rsidRPr="00831AFA">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831AFA" w:rsidRDefault="00FB0319" w:rsidP="00FB0319">
                  <w:pPr>
                    <w:autoSpaceDE w:val="0"/>
                    <w:autoSpaceDN w:val="0"/>
                    <w:adjustRightInd w:val="0"/>
                    <w:spacing w:after="1" w:line="200" w:lineRule="atLeast"/>
                    <w:rPr>
                      <w:rFonts w:cs="Arial"/>
                      <w:szCs w:val="20"/>
                      <w:shd w:val="clear" w:color="auto" w:fill="C0C0C0"/>
                    </w:rPr>
                  </w:pPr>
                  <w:r w:rsidRPr="00831AFA">
                    <w:rPr>
                      <w:rFonts w:cs="Arial"/>
                      <w:szCs w:val="20"/>
                      <w:shd w:val="clear" w:color="auto" w:fill="C0C0C0"/>
                    </w:rPr>
                    <w:t>1) подтверждение показателей бюджетного учета;</w:t>
                  </w:r>
                </w:p>
                <w:p w:rsidR="00FB0319" w:rsidRDefault="00FB0319" w:rsidP="00FB0319">
                  <w:pPr>
                    <w:autoSpaceDE w:val="0"/>
                    <w:autoSpaceDN w:val="0"/>
                    <w:adjustRightInd w:val="0"/>
                    <w:spacing w:after="1" w:line="200" w:lineRule="atLeast"/>
                    <w:rPr>
                      <w:rFonts w:cs="Arial"/>
                      <w:szCs w:val="20"/>
                    </w:rPr>
                  </w:pPr>
                  <w:r w:rsidRPr="00831AFA">
                    <w:rPr>
                      <w:rFonts w:cs="Arial"/>
                      <w:szCs w:val="20"/>
                      <w:shd w:val="clear" w:color="auto" w:fill="C0C0C0"/>
                    </w:rPr>
                    <w:t>2) направление требования о представлении первичных учетных документов (пункт 455 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F085C">
                    <w:rPr>
                      <w:rFonts w:cs="Arial"/>
                      <w:szCs w:val="20"/>
                      <w:shd w:val="clear" w:color="auto" w:fill="C0C0C0"/>
                    </w:rPr>
                    <w:t xml:space="preserve">для </w:t>
                  </w:r>
                  <w:r w:rsidRPr="00831AFA">
                    <w:rPr>
                      <w:rFonts w:cs="Arial"/>
                      <w:szCs w:val="20"/>
                      <w:shd w:val="clear" w:color="auto" w:fill="C0C0C0"/>
                    </w:rPr>
                    <w:t>обеспечения своевременного</w:t>
                  </w:r>
                  <w:r w:rsidRPr="005F085C">
                    <w:rPr>
                      <w:rFonts w:cs="Arial"/>
                      <w:szCs w:val="20"/>
                      <w:shd w:val="clear" w:color="auto" w:fill="C0C0C0"/>
                    </w:rPr>
                    <w:t xml:space="preserve"> отражения</w:t>
                  </w:r>
                  <w:r w:rsidRPr="005F085C">
                    <w:rPr>
                      <w:rFonts w:cs="Arial"/>
                      <w:szCs w:val="20"/>
                    </w:rPr>
                    <w:t xml:space="preserve"> в бухгалтерском учете бухгалтерских записей согласно первичному учетному документу</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1AFA">
                    <w:rPr>
                      <w:rFonts w:cs="Arial"/>
                      <w:szCs w:val="20"/>
                      <w:shd w:val="clear" w:color="auto" w:fill="C0C0C0"/>
                    </w:rPr>
                    <w:t>6</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831AFA">
                    <w:rPr>
                      <w:rFonts w:cs="Arial"/>
                      <w:szCs w:val="20"/>
                      <w:shd w:val="clear" w:color="auto" w:fill="C0C0C0"/>
                    </w:rPr>
                    <w:t>безвозмездном поступлении нефинансовых активов</w:t>
                  </w:r>
                  <w:r>
                    <w:rPr>
                      <w:rFonts w:cs="Arial"/>
                      <w:szCs w:val="20"/>
                    </w:rPr>
                    <w:t>, полученное от передающей стороны</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1AFA">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1AFA">
                    <w:rPr>
                      <w:rFonts w:cs="Arial"/>
                      <w:szCs w:val="20"/>
                      <w:shd w:val="clear" w:color="auto" w:fill="C0C0C0"/>
                    </w:rPr>
                    <w:t>заполнение, подписание электронными подписями и</w:t>
                  </w:r>
                  <w:r>
                    <w:rPr>
                      <w:rFonts w:cs="Arial"/>
                      <w:szCs w:val="20"/>
                    </w:rPr>
                    <w:t xml:space="preserve"> направление </w:t>
                  </w:r>
                  <w:r w:rsidRPr="00831AFA">
                    <w:rPr>
                      <w:rFonts w:cs="Arial"/>
                      <w:szCs w:val="20"/>
                      <w:shd w:val="clear" w:color="auto" w:fill="C0C0C0"/>
                    </w:rPr>
                    <w:t>субъекту централизованного учета средствами ГИИС "Электронный бюджет"</w:t>
                  </w:r>
                  <w:r>
                    <w:rPr>
                      <w:rFonts w:cs="Arial"/>
                      <w:szCs w:val="20"/>
                    </w:rPr>
                    <w:t xml:space="preserve"> не позднее рабочего дня</w:t>
                  </w:r>
                  <w:r w:rsidRPr="00831AFA">
                    <w:rPr>
                      <w:rFonts w:cs="Arial"/>
                      <w:szCs w:val="20"/>
                      <w:shd w:val="clear" w:color="auto" w:fill="C0C0C0"/>
                    </w:rPr>
                    <w:t>, следующего за днем</w:t>
                  </w:r>
                  <w:r>
                    <w:rPr>
                      <w:rFonts w:cs="Arial"/>
                      <w:szCs w:val="20"/>
                    </w:rPr>
                    <w:t xml:space="preserve"> получения </w:t>
                  </w:r>
                  <w:r w:rsidRPr="00831AFA">
                    <w:rPr>
                      <w:rFonts w:cs="Arial"/>
                      <w:szCs w:val="20"/>
                      <w:shd w:val="clear" w:color="auto" w:fill="C0C0C0"/>
                    </w:rPr>
                    <w:t>документа</w:t>
                  </w:r>
                  <w:r>
                    <w:rPr>
                      <w:rFonts w:cs="Arial"/>
                      <w:szCs w:val="20"/>
                    </w:rPr>
                    <w:t xml:space="preserve"> от передающей стороны </w:t>
                  </w:r>
                  <w:r w:rsidRPr="00831AFA">
                    <w:rPr>
                      <w:rFonts w:cs="Arial"/>
                      <w:szCs w:val="20"/>
                      <w:shd w:val="clear" w:color="auto" w:fill="C0C0C0"/>
                    </w:rPr>
                    <w:t>(</w:t>
                  </w:r>
                  <w:r>
                    <w:rPr>
                      <w:rFonts w:cs="Arial"/>
                      <w:szCs w:val="20"/>
                    </w:rPr>
                    <w:t xml:space="preserve">сформированного и подписанного электронными подписями </w:t>
                  </w:r>
                  <w:r w:rsidRPr="00831AFA">
                    <w:rPr>
                      <w:rFonts w:cs="Arial"/>
                      <w:szCs w:val="20"/>
                      <w:shd w:val="clear" w:color="auto" w:fill="C0C0C0"/>
                    </w:rPr>
                    <w:t>уполномоченными лицами передающей стороны</w:t>
                  </w:r>
                  <w:r>
                    <w:rPr>
                      <w:rFonts w:cs="Arial"/>
                      <w:szCs w:val="20"/>
                    </w:rPr>
                    <w:t xml:space="preserve"> средствами ГИИС "Электронный бюджет"</w:t>
                  </w:r>
                  <w:r w:rsidRPr="00831AFA">
                    <w:rPr>
                      <w:rFonts w:cs="Arial"/>
                      <w:szCs w:val="20"/>
                      <w:shd w:val="clear" w:color="auto" w:fill="C0C0C0"/>
                    </w:rPr>
                    <w:t>)</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831AFA">
                    <w:rPr>
                      <w:rFonts w:cs="Arial"/>
                      <w:szCs w:val="20"/>
                      <w:shd w:val="clear" w:color="auto" w:fill="C0C0C0"/>
                    </w:rPr>
                    <w:t>уполномоченной организации</w:t>
                  </w:r>
                  <w:r>
                    <w:rPr>
                      <w:rFonts w:cs="Arial"/>
                      <w:szCs w:val="20"/>
                    </w:rPr>
                    <w:t xml:space="preserve">, главный бухгалтер </w:t>
                  </w:r>
                  <w:r w:rsidRPr="00831AFA">
                    <w:rPr>
                      <w:rFonts w:cs="Arial"/>
                      <w:szCs w:val="20"/>
                      <w:shd w:val="clear" w:color="auto" w:fill="C0C0C0"/>
                    </w:rPr>
                    <w:t>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831AFA">
                    <w:rPr>
                      <w:rFonts w:cs="Arial"/>
                      <w:szCs w:val="20"/>
                      <w:shd w:val="clear" w:color="auto" w:fill="C0C0C0"/>
                    </w:rPr>
                    <w:t>, следующего за днем</w:t>
                  </w:r>
                  <w:r>
                    <w:rPr>
                      <w:rFonts w:cs="Arial"/>
                      <w:szCs w:val="20"/>
                    </w:rPr>
                    <w:t xml:space="preserve"> получения документа </w:t>
                  </w:r>
                  <w:r w:rsidRPr="00831AFA">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заполнение Извещения (код формы по ОКУД 0504805)</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6B5E1F">
                    <w:rPr>
                      <w:rFonts w:cs="Arial"/>
                      <w:szCs w:val="20"/>
                      <w:shd w:val="clear" w:color="auto" w:fill="C0C0C0"/>
                    </w:rPr>
                    <w:t>направления субъекту</w:t>
                  </w:r>
                  <w:r>
                    <w:rPr>
                      <w:rFonts w:cs="Arial"/>
                      <w:szCs w:val="20"/>
                    </w:rPr>
                    <w:t xml:space="preserve"> централизованного учета </w:t>
                  </w:r>
                  <w:r w:rsidRPr="006B5E1F">
                    <w:rPr>
                      <w:rFonts w:cs="Arial"/>
                      <w:szCs w:val="20"/>
                      <w:shd w:val="clear" w:color="auto" w:fill="C0C0C0"/>
                    </w:rPr>
                    <w:t>для подписания</w:t>
                  </w:r>
                  <w:r>
                    <w:rPr>
                      <w:rFonts w:cs="Arial"/>
                      <w:szCs w:val="20"/>
                    </w:rPr>
                    <w:t xml:space="preserve"> (</w:t>
                  </w:r>
                  <w:r w:rsidRPr="006B5E1F">
                    <w:rPr>
                      <w:rFonts w:cs="Arial"/>
                      <w:szCs w:val="20"/>
                      <w:shd w:val="clear" w:color="auto" w:fill="C0C0C0"/>
                    </w:rPr>
                    <w:t>подпункт 6</w:t>
                  </w:r>
                  <w:r>
                    <w:rPr>
                      <w:rFonts w:cs="Arial"/>
                      <w:szCs w:val="20"/>
                    </w:rPr>
                    <w:t xml:space="preserve">.2.1 </w:t>
                  </w:r>
                  <w:r w:rsidRPr="006B5E1F">
                    <w:rPr>
                      <w:rFonts w:cs="Arial"/>
                      <w:szCs w:val="20"/>
                      <w:shd w:val="clear" w:color="auto" w:fill="C0C0C0"/>
                    </w:rPr>
                    <w:t>пункта 6</w:t>
                  </w:r>
                  <w:r>
                    <w:rPr>
                      <w:rFonts w:cs="Arial"/>
                      <w:szCs w:val="20"/>
                    </w:rPr>
                    <w:t xml:space="preserve">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B5E1F">
                    <w:rPr>
                      <w:rFonts w:cs="Arial"/>
                      <w:szCs w:val="20"/>
                      <w:shd w:val="clear" w:color="auto" w:fill="C0C0C0"/>
                    </w:rPr>
                    <w:t>6</w:t>
                  </w:r>
                  <w:r>
                    <w:rPr>
                      <w:rFonts w:cs="Arial"/>
                      <w:szCs w:val="20"/>
                    </w:rPr>
                    <w:t>.2.1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6B5E1F">
                    <w:rPr>
                      <w:rFonts w:cs="Arial"/>
                      <w:szCs w:val="20"/>
                      <w:shd w:val="clear" w:color="auto" w:fill="C0C0C0"/>
                    </w:rPr>
                    <w:t>безвозмездном поступлении нефинансовых активов</w:t>
                  </w:r>
                  <w:r>
                    <w:rPr>
                      <w:rFonts w:cs="Arial"/>
                      <w:szCs w:val="20"/>
                    </w:rPr>
                    <w:t xml:space="preserve">, полученное от передающей стороны (продолжение </w:t>
                  </w:r>
                  <w:r w:rsidRPr="006B5E1F">
                    <w:rPr>
                      <w:rFonts w:cs="Arial"/>
                      <w:szCs w:val="20"/>
                      <w:shd w:val="clear" w:color="auto" w:fill="C0C0C0"/>
                    </w:rPr>
                    <w:t>подпункта 6</w:t>
                  </w:r>
                  <w:r>
                    <w:rPr>
                      <w:rFonts w:cs="Arial"/>
                      <w:szCs w:val="20"/>
                    </w:rPr>
                    <w:t xml:space="preserve">.2 </w:t>
                  </w:r>
                  <w:r w:rsidRPr="006B5E1F">
                    <w:rPr>
                      <w:rFonts w:cs="Arial"/>
                      <w:szCs w:val="20"/>
                      <w:shd w:val="clear" w:color="auto" w:fill="C0C0C0"/>
                    </w:rPr>
                    <w:t>пункта 6</w:t>
                  </w:r>
                  <w:r>
                    <w:rPr>
                      <w:rFonts w:cs="Arial"/>
                      <w:szCs w:val="20"/>
                    </w:rPr>
                    <w:t xml:space="preserve">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подписание </w:t>
                  </w:r>
                  <w:r w:rsidRPr="006B5E1F">
                    <w:rPr>
                      <w:rFonts w:cs="Arial"/>
                      <w:szCs w:val="20"/>
                      <w:shd w:val="clear" w:color="auto" w:fill="C0C0C0"/>
                    </w:rPr>
                    <w:t>электронными подписями</w:t>
                  </w:r>
                  <w:r>
                    <w:rPr>
                      <w:rFonts w:cs="Arial"/>
                      <w:szCs w:val="20"/>
                    </w:rPr>
                    <w:t xml:space="preserve"> и направление в уполномоченную организацию средствами ГИИС "Электронный бюджет" не позднее рабочего дня</w:t>
                  </w:r>
                  <w:r w:rsidRPr="006B5E1F">
                    <w:rPr>
                      <w:rFonts w:cs="Arial"/>
                      <w:szCs w:val="20"/>
                      <w:shd w:val="clear" w:color="auto" w:fill="C0C0C0"/>
                    </w:rPr>
                    <w:t>, следующего за днем</w:t>
                  </w:r>
                  <w:r>
                    <w:rPr>
                      <w:rFonts w:cs="Arial"/>
                      <w:szCs w:val="20"/>
                    </w:rPr>
                    <w:t xml:space="preserve"> получения подписанного документа </w:t>
                  </w:r>
                  <w:r w:rsidRPr="006B5E1F">
                    <w:rPr>
                      <w:rFonts w:cs="Arial"/>
                      <w:szCs w:val="20"/>
                      <w:shd w:val="clear" w:color="auto" w:fill="C0C0C0"/>
                    </w:rPr>
                    <w:t>от</w:t>
                  </w:r>
                  <w:r>
                    <w:rPr>
                      <w:rFonts w:cs="Arial"/>
                      <w:szCs w:val="20"/>
                    </w:rPr>
                    <w:t xml:space="preserve"> уполномоченной организации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6B5E1F">
                    <w:rPr>
                      <w:rFonts w:cs="Arial"/>
                      <w:szCs w:val="20"/>
                      <w:shd w:val="clear" w:color="auto" w:fill="C0C0C0"/>
                    </w:rPr>
                    <w:t>, следующего за днем</w:t>
                  </w:r>
                  <w:r>
                    <w:rPr>
                      <w:rFonts w:cs="Arial"/>
                      <w:szCs w:val="20"/>
                    </w:rPr>
                    <w:t xml:space="preserve"> получения документа </w:t>
                  </w:r>
                  <w:r w:rsidRPr="006B5E1F">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B5E1F">
                    <w:rPr>
                      <w:rFonts w:cs="Arial"/>
                      <w:szCs w:val="20"/>
                      <w:shd w:val="clear" w:color="auto" w:fill="C0C0C0"/>
                    </w:rPr>
                    <w:t>1) подтверждение показателей бюджетного учета;</w:t>
                  </w:r>
                </w:p>
                <w:p w:rsidR="00FB0319" w:rsidRDefault="00FB0319" w:rsidP="00FB0319">
                  <w:pPr>
                    <w:autoSpaceDE w:val="0"/>
                    <w:autoSpaceDN w:val="0"/>
                    <w:adjustRightInd w:val="0"/>
                    <w:spacing w:after="1" w:line="200" w:lineRule="atLeast"/>
                    <w:rPr>
                      <w:rFonts w:cs="Arial"/>
                      <w:szCs w:val="20"/>
                    </w:rPr>
                  </w:pPr>
                  <w:r w:rsidRPr="006B5E1F">
                    <w:rPr>
                      <w:rFonts w:cs="Arial"/>
                      <w:szCs w:val="20"/>
                      <w:shd w:val="clear" w:color="auto" w:fill="C0C0C0"/>
                    </w:rPr>
                    <w:t xml:space="preserve">2) направление требования о представлении первичных учетных документов (пункт 455 Графика документооборота) </w:t>
                  </w:r>
                  <w:r w:rsidRPr="006B5E1F">
                    <w:rPr>
                      <w:rFonts w:cs="Arial"/>
                      <w:szCs w:val="20"/>
                      <w:shd w:val="clear" w:color="auto" w:fill="C0C0C0"/>
                    </w:rPr>
                    <w:lastRenderedPageBreak/>
                    <w:t>(при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B5E1F">
                    <w:rPr>
                      <w:rFonts w:cs="Arial"/>
                      <w:szCs w:val="20"/>
                      <w:shd w:val="clear" w:color="auto" w:fill="C0C0C0"/>
                    </w:rPr>
                    <w:lastRenderedPageBreak/>
                    <w:t>1)</w:t>
                  </w:r>
                  <w:r w:rsidRPr="005F085C">
                    <w:rPr>
                      <w:rFonts w:cs="Arial"/>
                      <w:szCs w:val="20"/>
                      <w:shd w:val="clear" w:color="auto" w:fill="C0C0C0"/>
                    </w:rPr>
                    <w:t xml:space="preserve"> для </w:t>
                  </w:r>
                  <w:r w:rsidRPr="006B5E1F">
                    <w:rPr>
                      <w:rFonts w:cs="Arial"/>
                      <w:szCs w:val="20"/>
                      <w:shd w:val="clear" w:color="auto" w:fill="C0C0C0"/>
                    </w:rPr>
                    <w:t>обеспечения своевременного</w:t>
                  </w:r>
                  <w:r w:rsidRPr="005F085C">
                    <w:rPr>
                      <w:rFonts w:cs="Arial"/>
                      <w:szCs w:val="20"/>
                      <w:shd w:val="clear" w:color="auto" w:fill="C0C0C0"/>
                    </w:rPr>
                    <w:t xml:space="preserve"> отражения</w:t>
                  </w:r>
                  <w:r w:rsidRPr="005F085C">
                    <w:rPr>
                      <w:rFonts w:cs="Arial"/>
                      <w:szCs w:val="20"/>
                    </w:rPr>
                    <w:t xml:space="preserve"> в бухгалтерском учете бухгалтерских записей согласно первичному учетному документу</w:t>
                  </w:r>
                  <w:r w:rsidRPr="006B5E1F">
                    <w:rPr>
                      <w:rFonts w:cs="Arial"/>
                      <w:szCs w:val="20"/>
                      <w:shd w:val="clear" w:color="auto" w:fill="C0C0C0"/>
                    </w:rPr>
                    <w:t>;</w:t>
                  </w:r>
                </w:p>
                <w:p w:rsidR="00FB0319" w:rsidRPr="006B5E1F" w:rsidRDefault="00FB0319" w:rsidP="00FB0319">
                  <w:pPr>
                    <w:autoSpaceDE w:val="0"/>
                    <w:autoSpaceDN w:val="0"/>
                    <w:adjustRightInd w:val="0"/>
                    <w:spacing w:after="1" w:line="200" w:lineRule="atLeast"/>
                    <w:rPr>
                      <w:rFonts w:cs="Arial"/>
                      <w:szCs w:val="20"/>
                      <w:shd w:val="clear" w:color="auto" w:fill="C0C0C0"/>
                    </w:rPr>
                  </w:pPr>
                  <w:r w:rsidRPr="00092B0A">
                    <w:rPr>
                      <w:rFonts w:cs="Arial"/>
                      <w:szCs w:val="20"/>
                    </w:rPr>
                    <w:t xml:space="preserve">2) </w:t>
                  </w:r>
                  <w:r w:rsidRPr="006B5E1F">
                    <w:rPr>
                      <w:rFonts w:cs="Arial"/>
                      <w:szCs w:val="20"/>
                      <w:shd w:val="clear" w:color="auto" w:fill="C0C0C0"/>
                    </w:rPr>
                    <w:t>для направления</w:t>
                  </w:r>
                  <w:r w:rsidRPr="00092B0A">
                    <w:rPr>
                      <w:rFonts w:cs="Arial"/>
                      <w:szCs w:val="20"/>
                    </w:rPr>
                    <w:t xml:space="preserve"> передающей стороне средствами ГИИС "Электронный бюджет" </w:t>
                  </w:r>
                  <w:r w:rsidRPr="006B5E1F">
                    <w:rPr>
                      <w:rFonts w:cs="Arial"/>
                      <w:szCs w:val="20"/>
                      <w:shd w:val="clear" w:color="auto" w:fill="C0C0C0"/>
                    </w:rPr>
                    <w:t xml:space="preserve">ответного </w:t>
                  </w:r>
                  <w:r w:rsidRPr="006B5E1F">
                    <w:rPr>
                      <w:rFonts w:cs="Arial"/>
                      <w:szCs w:val="20"/>
                      <w:shd w:val="clear" w:color="auto" w:fill="C0C0C0"/>
                    </w:rPr>
                    <w:lastRenderedPageBreak/>
                    <w:t>извещения (уведомления о принятии документа)</w:t>
                  </w:r>
                  <w:r w:rsidRPr="00092B0A">
                    <w:rPr>
                      <w:rFonts w:cs="Arial"/>
                      <w:szCs w:val="20"/>
                    </w:rPr>
                    <w:t xml:space="preserve"> не позднее рабочего дня</w:t>
                  </w:r>
                  <w:r w:rsidRPr="006B5E1F">
                    <w:rPr>
                      <w:rFonts w:cs="Arial"/>
                      <w:szCs w:val="20"/>
                      <w:shd w:val="clear" w:color="auto" w:fill="C0C0C0"/>
                    </w:rPr>
                    <w:t>, следующего за днем</w:t>
                  </w:r>
                  <w:r w:rsidRPr="00092B0A">
                    <w:rPr>
                      <w:rFonts w:cs="Arial"/>
                      <w:szCs w:val="20"/>
                    </w:rPr>
                    <w:t xml:space="preserve"> подписания документа</w:t>
                  </w: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p w:rsidR="00422291" w:rsidRDefault="00422291"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B5E1F">
                    <w:rPr>
                      <w:rFonts w:cs="Arial"/>
                      <w:szCs w:val="20"/>
                      <w:shd w:val="clear" w:color="auto" w:fill="C0C0C0"/>
                    </w:rPr>
                    <w:lastRenderedPageBreak/>
                    <w:t>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 приема-передачи объектов, полученных в личное пользование (код формы по ОКУД 0510434) &lt;</w:t>
                  </w:r>
                  <w:r w:rsidRPr="006B5E1F">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w:t>
                  </w:r>
                  <w:r w:rsidRPr="006B5E1F">
                    <w:rPr>
                      <w:rFonts w:cs="Arial"/>
                      <w:szCs w:val="20"/>
                      <w:shd w:val="clear" w:color="auto" w:fill="C0C0C0"/>
                    </w:rPr>
                    <w:t>, подписание электронными подписями и направление в уполномоченную организацию</w:t>
                  </w:r>
                  <w:r>
                    <w:rPr>
                      <w:rFonts w:cs="Arial"/>
                      <w:szCs w:val="20"/>
                    </w:rPr>
                    <w:t xml:space="preserve"> средствами ГИИС "Электронный бюджет" в день выдачи (сдачи) имущества в пользование</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6B5E1F">
                    <w:rPr>
                      <w:rFonts w:cs="Arial"/>
                      <w:szCs w:val="20"/>
                      <w:shd w:val="clear" w:color="auto" w:fill="C0C0C0"/>
                    </w:rPr>
                    <w:t>, следующего за днем</w:t>
                  </w:r>
                  <w:r>
                    <w:rPr>
                      <w:rFonts w:cs="Arial"/>
                      <w:szCs w:val="20"/>
                    </w:rPr>
                    <w:t xml:space="preserve"> получения документа </w:t>
                  </w:r>
                  <w:r w:rsidRPr="006B5E1F">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B5E1F">
                    <w:rPr>
                      <w:rFonts w:cs="Arial"/>
                      <w:szCs w:val="20"/>
                      <w:shd w:val="clear" w:color="auto" w:fill="C0C0C0"/>
                    </w:rPr>
                    <w:t>1)</w:t>
                  </w:r>
                  <w:r>
                    <w:rPr>
                      <w:rFonts w:cs="Arial"/>
                      <w:szCs w:val="20"/>
                    </w:rPr>
                    <w:t xml:space="preserve"> для отражения в </w:t>
                  </w:r>
                  <w:r w:rsidRPr="006B5E1F">
                    <w:rPr>
                      <w:rFonts w:cs="Arial"/>
                      <w:szCs w:val="20"/>
                      <w:shd w:val="clear" w:color="auto" w:fill="C0C0C0"/>
                    </w:rPr>
                    <w:t>Журнале</w:t>
                  </w:r>
                  <w:r>
                    <w:rPr>
                      <w:rFonts w:cs="Arial"/>
                      <w:szCs w:val="20"/>
                    </w:rPr>
                    <w:t xml:space="preserve"> операций </w:t>
                  </w:r>
                  <w:r w:rsidRPr="006B5E1F">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Журнале операций по забалансовому счету (код формы по ОКУД 0509213);</w:t>
                  </w:r>
                </w:p>
                <w:p w:rsidR="00FB0319" w:rsidRDefault="00FB0319" w:rsidP="00FB0319">
                  <w:pPr>
                    <w:autoSpaceDE w:val="0"/>
                    <w:autoSpaceDN w:val="0"/>
                    <w:adjustRightInd w:val="0"/>
                    <w:spacing w:after="1" w:line="200" w:lineRule="atLeast"/>
                    <w:rPr>
                      <w:rFonts w:cs="Arial"/>
                      <w:szCs w:val="20"/>
                    </w:rPr>
                  </w:pPr>
                  <w:r w:rsidRPr="00FE6982">
                    <w:rPr>
                      <w:rFonts w:cs="Arial"/>
                      <w:szCs w:val="20"/>
                      <w:shd w:val="clear" w:color="auto" w:fill="C0C0C0"/>
                    </w:rPr>
                    <w:t>2) для открытия Карточки</w:t>
                  </w:r>
                  <w:r>
                    <w:rPr>
                      <w:rFonts w:cs="Arial"/>
                      <w:szCs w:val="20"/>
                    </w:rPr>
                    <w:t xml:space="preserve"> учета имущества в личном пользовании (код формы по ОКУД 0509097) </w:t>
                  </w:r>
                  <w:r w:rsidRPr="00307AC0">
                    <w:rPr>
                      <w:rFonts w:cs="Arial"/>
                      <w:szCs w:val="20"/>
                    </w:rPr>
                    <w:t>&lt;</w:t>
                  </w:r>
                  <w:r w:rsidRPr="00FE6982">
                    <w:rPr>
                      <w:rFonts w:cs="Arial"/>
                      <w:szCs w:val="20"/>
                      <w:shd w:val="clear" w:color="auto" w:fill="C0C0C0"/>
                    </w:rPr>
                    <w:t>3</w:t>
                  </w:r>
                  <w:r w:rsidRPr="00307AC0">
                    <w:rPr>
                      <w:rFonts w:cs="Arial"/>
                      <w:szCs w:val="20"/>
                    </w:rPr>
                    <w:t>&gt;</w:t>
                  </w:r>
                  <w:r w:rsidRPr="00FE6982">
                    <w:rPr>
                      <w:rFonts w:cs="Arial"/>
                      <w:szCs w:val="20"/>
                      <w:shd w:val="clear" w:color="auto" w:fill="C0C0C0"/>
                    </w:rPr>
                    <w:t xml:space="preserve">/закрытия Карточки количественно-суммового учета материальных ценностей (код формы по ОКУД </w:t>
                  </w:r>
                  <w:r w:rsidRPr="00FE6982">
                    <w:rPr>
                      <w:rFonts w:cs="Arial"/>
                      <w:szCs w:val="20"/>
                      <w:shd w:val="clear" w:color="auto" w:fill="C0C0C0"/>
                    </w:rPr>
                    <w:lastRenderedPageBreak/>
                    <w:t>0504041) (закрытия карточки/отражения информации в карточке)</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E6982" w:rsidRDefault="00FB0319" w:rsidP="00FB0319">
                  <w:pPr>
                    <w:autoSpaceDE w:val="0"/>
                    <w:autoSpaceDN w:val="0"/>
                    <w:adjustRightInd w:val="0"/>
                    <w:spacing w:after="1" w:line="200" w:lineRule="atLeast"/>
                    <w:rPr>
                      <w:rFonts w:cs="Arial"/>
                      <w:szCs w:val="20"/>
                      <w:shd w:val="clear" w:color="auto" w:fill="C0C0C0"/>
                    </w:rPr>
                  </w:pPr>
                  <w:r w:rsidRPr="00FE6982">
                    <w:rPr>
                      <w:rFonts w:cs="Arial"/>
                      <w:szCs w:val="20"/>
                      <w:shd w:val="clear" w:color="auto" w:fill="C0C0C0"/>
                    </w:rPr>
                    <w:lastRenderedPageBreak/>
                    <w:t>8</w:t>
                  </w:r>
                </w:p>
              </w:tc>
              <w:tc>
                <w:tcPr>
                  <w:tcW w:w="1560" w:type="dxa"/>
                  <w:tcBorders>
                    <w:top w:val="single" w:sz="4" w:space="0" w:color="auto"/>
                    <w:left w:val="single" w:sz="4" w:space="0" w:color="auto"/>
                    <w:bottom w:val="single" w:sz="4" w:space="0" w:color="auto"/>
                    <w:right w:val="single" w:sz="4" w:space="0" w:color="auto"/>
                  </w:tcBorders>
                </w:tcPr>
                <w:p w:rsidR="00FB0319" w:rsidRPr="00FE6982" w:rsidRDefault="00FB0319" w:rsidP="00FB0319">
                  <w:pPr>
                    <w:autoSpaceDE w:val="0"/>
                    <w:autoSpaceDN w:val="0"/>
                    <w:adjustRightInd w:val="0"/>
                    <w:spacing w:after="1" w:line="200" w:lineRule="atLeast"/>
                    <w:rPr>
                      <w:rFonts w:cs="Arial"/>
                      <w:szCs w:val="20"/>
                      <w:shd w:val="clear" w:color="auto" w:fill="C0C0C0"/>
                    </w:rPr>
                  </w:pPr>
                  <w:r w:rsidRPr="00FE6982">
                    <w:rPr>
                      <w:rFonts w:cs="Arial"/>
                      <w:szCs w:val="20"/>
                      <w:shd w:val="clear" w:color="auto" w:fill="C0C0C0"/>
                    </w:rPr>
                    <w:t>Акт приемки товаров, работ, услуг (код формы по ОКУД 0510452) с приложением скан-копии документа, содержащей подписи представителя поставщика</w:t>
                  </w:r>
                </w:p>
              </w:tc>
              <w:tc>
                <w:tcPr>
                  <w:tcW w:w="1134" w:type="dxa"/>
                  <w:tcBorders>
                    <w:top w:val="single" w:sz="4" w:space="0" w:color="auto"/>
                    <w:left w:val="single" w:sz="4" w:space="0" w:color="auto"/>
                    <w:bottom w:val="single" w:sz="4" w:space="0" w:color="auto"/>
                    <w:right w:val="single" w:sz="4" w:space="0" w:color="auto"/>
                  </w:tcBorders>
                </w:tcPr>
                <w:p w:rsidR="00FB0319" w:rsidRPr="00FE6982" w:rsidRDefault="00FB0319" w:rsidP="00FB0319">
                  <w:pPr>
                    <w:autoSpaceDE w:val="0"/>
                    <w:autoSpaceDN w:val="0"/>
                    <w:adjustRightInd w:val="0"/>
                    <w:spacing w:after="1" w:line="200" w:lineRule="atLeast"/>
                    <w:rPr>
                      <w:rFonts w:cs="Arial"/>
                      <w:szCs w:val="20"/>
                      <w:shd w:val="clear" w:color="auto" w:fill="C0C0C0"/>
                    </w:rPr>
                  </w:pPr>
                  <w:r w:rsidRPr="00FE6982">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E6982" w:rsidRDefault="00FB0319" w:rsidP="00FB0319">
                  <w:pPr>
                    <w:autoSpaceDE w:val="0"/>
                    <w:autoSpaceDN w:val="0"/>
                    <w:adjustRightInd w:val="0"/>
                    <w:spacing w:after="1" w:line="200" w:lineRule="atLeast"/>
                    <w:rPr>
                      <w:rFonts w:cs="Arial"/>
                      <w:szCs w:val="20"/>
                      <w:shd w:val="clear" w:color="auto" w:fill="C0C0C0"/>
                    </w:rPr>
                  </w:pPr>
                  <w:r w:rsidRPr="00FE6982">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E6982" w:rsidRDefault="00FB0319" w:rsidP="00FB0319">
                  <w:pPr>
                    <w:autoSpaceDE w:val="0"/>
                    <w:autoSpaceDN w:val="0"/>
                    <w:adjustRightInd w:val="0"/>
                    <w:spacing w:after="1" w:line="200" w:lineRule="atLeast"/>
                    <w:rPr>
                      <w:rFonts w:cs="Arial"/>
                      <w:szCs w:val="20"/>
                      <w:shd w:val="clear" w:color="auto" w:fill="C0C0C0"/>
                    </w:rPr>
                  </w:pPr>
                  <w:r w:rsidRPr="00FE6982">
                    <w:rPr>
                      <w:rFonts w:cs="Arial"/>
                      <w:szCs w:val="20"/>
                      <w:shd w:val="clear" w:color="auto" w:fill="C0C0C0"/>
                    </w:rPr>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приемки товаров</w:t>
                  </w:r>
                </w:p>
              </w:tc>
              <w:tc>
                <w:tcPr>
                  <w:tcW w:w="1018" w:type="dxa"/>
                  <w:tcBorders>
                    <w:top w:val="single" w:sz="4" w:space="0" w:color="auto"/>
                    <w:left w:val="single" w:sz="4" w:space="0" w:color="auto"/>
                    <w:bottom w:val="single" w:sz="4" w:space="0" w:color="auto"/>
                    <w:right w:val="single" w:sz="4" w:space="0" w:color="auto"/>
                  </w:tcBorders>
                </w:tcPr>
                <w:p w:rsidR="00FB0319" w:rsidRPr="00FE6982" w:rsidRDefault="00FB0319" w:rsidP="00FB0319">
                  <w:pPr>
                    <w:autoSpaceDE w:val="0"/>
                    <w:autoSpaceDN w:val="0"/>
                    <w:adjustRightInd w:val="0"/>
                    <w:spacing w:after="1" w:line="200" w:lineRule="atLeast"/>
                    <w:rPr>
                      <w:rFonts w:cs="Arial"/>
                      <w:szCs w:val="20"/>
                      <w:shd w:val="clear" w:color="auto" w:fill="C0C0C0"/>
                    </w:rPr>
                  </w:pPr>
                  <w:r w:rsidRPr="00FE6982">
                    <w:rPr>
                      <w:rFonts w:cs="Arial"/>
                      <w:szCs w:val="20"/>
                      <w:shd w:val="clear" w:color="auto" w:fill="C0C0C0"/>
                    </w:rPr>
                    <w:t>ответственные лица субъекта централизованного учета, приемочная комиссия,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FE6982" w:rsidRDefault="00FB0319" w:rsidP="00FB0319">
                  <w:pPr>
                    <w:autoSpaceDE w:val="0"/>
                    <w:autoSpaceDN w:val="0"/>
                    <w:adjustRightInd w:val="0"/>
                    <w:spacing w:after="1" w:line="200" w:lineRule="atLeast"/>
                    <w:rPr>
                      <w:rFonts w:cs="Arial"/>
                      <w:szCs w:val="20"/>
                      <w:shd w:val="clear" w:color="auto" w:fill="C0C0C0"/>
                    </w:rPr>
                  </w:pPr>
                  <w:r w:rsidRPr="00FE6982">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FE6982" w:rsidRDefault="00FB0319" w:rsidP="00FB0319">
                  <w:pPr>
                    <w:autoSpaceDE w:val="0"/>
                    <w:autoSpaceDN w:val="0"/>
                    <w:adjustRightInd w:val="0"/>
                    <w:spacing w:after="1" w:line="200" w:lineRule="atLeast"/>
                    <w:rPr>
                      <w:rFonts w:cs="Arial"/>
                      <w:szCs w:val="20"/>
                      <w:shd w:val="clear" w:color="auto" w:fill="C0C0C0"/>
                    </w:rPr>
                  </w:pPr>
                  <w:r w:rsidRPr="00FE6982">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E6982" w:rsidRDefault="00FB0319" w:rsidP="00FB0319">
                  <w:pPr>
                    <w:autoSpaceDE w:val="0"/>
                    <w:autoSpaceDN w:val="0"/>
                    <w:adjustRightInd w:val="0"/>
                    <w:spacing w:after="1" w:line="200" w:lineRule="atLeast"/>
                    <w:rPr>
                      <w:rFonts w:cs="Arial"/>
                      <w:szCs w:val="20"/>
                      <w:shd w:val="clear" w:color="auto" w:fill="C0C0C0"/>
                    </w:rPr>
                  </w:pPr>
                  <w:r w:rsidRPr="00FE6982">
                    <w:rPr>
                      <w:rFonts w:cs="Arial"/>
                      <w:szCs w:val="20"/>
                      <w:shd w:val="clear" w:color="auto" w:fill="C0C0C0"/>
                    </w:rPr>
                    <w:t>для отражения в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E6982">
                    <w:rPr>
                      <w:rFonts w:cs="Arial"/>
                      <w:szCs w:val="20"/>
                      <w:shd w:val="clear" w:color="auto" w:fill="C0C0C0"/>
                    </w:rPr>
                    <w:t>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Решение о прекращении признания активами объектов нефинансовых активов (код формы по ОКУД 0510440) &lt;</w:t>
                  </w:r>
                  <w:r w:rsidRPr="00FE6982">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E6982">
                    <w:rPr>
                      <w:rFonts w:cs="Arial"/>
                      <w:szCs w:val="20"/>
                      <w:shd w:val="clear" w:color="auto" w:fill="C0C0C0"/>
                    </w:rPr>
                    <w:t>9</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Решение о прекращении признания активами объектов нефинансовых активов (код формы по ОКУД 0510440) (при принятии решения о прекращении признания активами объектов нефинансовых активов </w:t>
                  </w:r>
                  <w:r w:rsidRPr="00307AC0">
                    <w:rPr>
                      <w:rFonts w:cs="Arial"/>
                      <w:szCs w:val="20"/>
                      <w:shd w:val="clear" w:color="auto" w:fill="C0C0C0"/>
                    </w:rPr>
                    <w:t>комиссией</w:t>
                  </w:r>
                  <w:r>
                    <w:rPr>
                      <w:rFonts w:cs="Arial"/>
                      <w:szCs w:val="20"/>
                    </w:rPr>
                    <w:t xml:space="preserve"> по поступлению и выбытию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w:t>
                  </w:r>
                  <w:r w:rsidRPr="00FE6982">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 следующего за днем утверждения Акта о результатах инвентаризации (код формы по ОКУД </w:t>
                  </w:r>
                  <w:r w:rsidRPr="00FE6982">
                    <w:rPr>
                      <w:rFonts w:cs="Arial"/>
                      <w:szCs w:val="20"/>
                      <w:shd w:val="clear" w:color="auto" w:fill="C0C0C0"/>
                    </w:rPr>
                    <w:lastRenderedPageBreak/>
                    <w:t>0510463</w:t>
                  </w:r>
                  <w:r>
                    <w:rPr>
                      <w:rFonts w:cs="Arial"/>
                      <w:szCs w:val="20"/>
                    </w:rPr>
                    <w:t xml:space="preserve">) </w:t>
                  </w:r>
                  <w:r w:rsidRPr="00FE6982">
                    <w:rPr>
                      <w:rFonts w:cs="Arial"/>
                      <w:szCs w:val="20"/>
                      <w:shd w:val="clear" w:color="auto" w:fill="C0C0C0"/>
                    </w:rPr>
                    <w:t>(пункт 341 Графика документооборота)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E6982">
                    <w:rPr>
                      <w:rFonts w:cs="Arial"/>
                      <w:szCs w:val="20"/>
                      <w:shd w:val="clear" w:color="auto" w:fill="C0C0C0"/>
                    </w:rPr>
                    <w:t>не позднее рабочего дня, следующего за днем получения</w:t>
                  </w:r>
                  <w:r>
                    <w:rPr>
                      <w:rFonts w:cs="Arial"/>
                      <w:szCs w:val="20"/>
                    </w:rPr>
                    <w:t xml:space="preserve">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FE6982">
                    <w:rPr>
                      <w:rFonts w:cs="Arial"/>
                      <w:szCs w:val="20"/>
                      <w:shd w:val="clear" w:color="auto" w:fill="C0C0C0"/>
                    </w:rPr>
                    <w:t>Журнале</w:t>
                  </w:r>
                  <w:r>
                    <w:rPr>
                      <w:rFonts w:cs="Arial"/>
                      <w:szCs w:val="20"/>
                    </w:rPr>
                    <w:t xml:space="preserve"> операций </w:t>
                  </w:r>
                  <w:r w:rsidRPr="00FE6982">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Журнале операций по забалансовому счету (код формы по ОКУД 0509213)</w:t>
                  </w:r>
                  <w:r w:rsidRPr="00FE6982">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w:t>
                  </w:r>
                  <w:r w:rsidRPr="00FE6982">
                    <w:rPr>
                      <w:rFonts w:cs="Arial"/>
                      <w:szCs w:val="20"/>
                      <w:shd w:val="clear" w:color="auto" w:fill="C0C0C0"/>
                    </w:rPr>
                    <w:t>информации</w:t>
                  </w:r>
                  <w:r>
                    <w:rPr>
                      <w:rFonts w:cs="Arial"/>
                      <w:szCs w:val="20"/>
                    </w:rPr>
                    <w:t xml:space="preserve"> в </w:t>
                  </w:r>
                  <w:r w:rsidRPr="00FE6982">
                    <w:rPr>
                      <w:rFonts w:cs="Arial"/>
                      <w:szCs w:val="20"/>
                      <w:shd w:val="clear" w:color="auto" w:fill="C0C0C0"/>
                    </w:rPr>
                    <w:t xml:space="preserve">Инвентарной </w:t>
                  </w:r>
                  <w:r w:rsidRPr="00FE6982">
                    <w:rPr>
                      <w:rFonts w:cs="Arial"/>
                      <w:szCs w:val="20"/>
                      <w:shd w:val="clear" w:color="auto" w:fill="C0C0C0"/>
                    </w:rPr>
                    <w:lastRenderedPageBreak/>
                    <w:t>карточке учета</w:t>
                  </w:r>
                  <w:r>
                    <w:rPr>
                      <w:rFonts w:cs="Arial"/>
                      <w:szCs w:val="20"/>
                    </w:rPr>
                    <w:t xml:space="preserve"> нефинансовых активов (код формы по ОКУД </w:t>
                  </w:r>
                  <w:r w:rsidRPr="00FE6982">
                    <w:rPr>
                      <w:rFonts w:cs="Arial"/>
                      <w:szCs w:val="20"/>
                      <w:shd w:val="clear" w:color="auto" w:fill="C0C0C0"/>
                    </w:rPr>
                    <w:t>0509215</w:t>
                  </w:r>
                  <w:r>
                    <w:rPr>
                      <w:rFonts w:cs="Arial"/>
                      <w:szCs w:val="20"/>
                    </w:rPr>
                    <w:t>)</w:t>
                  </w:r>
                  <w:r w:rsidRPr="00FE6982">
                    <w:rPr>
                      <w:rFonts w:cs="Arial"/>
                      <w:szCs w:val="20"/>
                      <w:shd w:val="clear" w:color="auto" w:fill="C0C0C0"/>
                    </w:rPr>
                    <w:t>/Инвентарной карточке группового учета нефинансовых активов (код формы по ОКУД 0509216)/для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256CD">
                    <w:rPr>
                      <w:rFonts w:cs="Arial"/>
                      <w:szCs w:val="20"/>
                      <w:shd w:val="clear" w:color="auto" w:fill="C0C0C0"/>
                    </w:rPr>
                    <w:lastRenderedPageBreak/>
                    <w:t>9</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Решение о прекращении признания активами объектов нефинансовых активов (код формы по ОКУД 0510440) (при принятии решения о прекращении признания активами объектов нефинансовых активов инвентаризационной комиссией)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w:t>
                  </w:r>
                  <w:r w:rsidRPr="007256CD">
                    <w:rPr>
                      <w:rFonts w:cs="Arial"/>
                      <w:szCs w:val="20"/>
                      <w:shd w:val="clear" w:color="auto" w:fill="C0C0C0"/>
                    </w:rPr>
                    <w:t>в уполномоченную организацию</w:t>
                  </w:r>
                  <w:r>
                    <w:rPr>
                      <w:rFonts w:cs="Arial"/>
                      <w:szCs w:val="20"/>
                    </w:rPr>
                    <w:t xml:space="preserve"> средствами ГИИС "Электронный бюджет" одновременно с формированием Акта о результатах инвентаризации (код формы по ОКУД </w:t>
                  </w:r>
                  <w:r w:rsidRPr="007256CD">
                    <w:rPr>
                      <w:rFonts w:cs="Arial"/>
                      <w:szCs w:val="20"/>
                      <w:shd w:val="clear" w:color="auto" w:fill="C0C0C0"/>
                    </w:rPr>
                    <w:t>0510463</w:t>
                  </w:r>
                  <w:r>
                    <w:rPr>
                      <w:rFonts w:cs="Arial"/>
                      <w:szCs w:val="20"/>
                    </w:rPr>
                    <w:t xml:space="preserve">) </w:t>
                  </w:r>
                  <w:r w:rsidRPr="007256CD">
                    <w:rPr>
                      <w:rFonts w:cs="Arial"/>
                      <w:szCs w:val="20"/>
                      <w:shd w:val="clear" w:color="auto" w:fill="C0C0C0"/>
                    </w:rPr>
                    <w:t>(пункт 341 Графика документооборота)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инвентаризационная комиссия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256CD">
                    <w:rPr>
                      <w:rFonts w:cs="Arial"/>
                      <w:szCs w:val="20"/>
                      <w:shd w:val="clear" w:color="auto" w:fill="C0C0C0"/>
                    </w:rPr>
                    <w:t>не позднее рабочего дня, следующего за днем получения</w:t>
                  </w:r>
                  <w:r>
                    <w:rPr>
                      <w:rFonts w:cs="Arial"/>
                      <w:szCs w:val="20"/>
                    </w:rPr>
                    <w:t xml:space="preserve">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7256CD">
                    <w:rPr>
                      <w:rFonts w:cs="Arial"/>
                      <w:szCs w:val="20"/>
                      <w:shd w:val="clear" w:color="auto" w:fill="C0C0C0"/>
                    </w:rPr>
                    <w:t>Журнале</w:t>
                  </w:r>
                  <w:r>
                    <w:rPr>
                      <w:rFonts w:cs="Arial"/>
                      <w:szCs w:val="20"/>
                    </w:rPr>
                    <w:t xml:space="preserve"> операций </w:t>
                  </w:r>
                  <w:r w:rsidRPr="007256CD">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Журнале операций по забалансовому счету (код формы по ОКУД 0509213);</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w:t>
                  </w:r>
                  <w:r w:rsidRPr="007256CD">
                    <w:rPr>
                      <w:rFonts w:cs="Arial"/>
                      <w:szCs w:val="20"/>
                      <w:shd w:val="clear" w:color="auto" w:fill="C0C0C0"/>
                    </w:rPr>
                    <w:t>информации в Инвентарной карточке учета</w:t>
                  </w:r>
                  <w:r>
                    <w:rPr>
                      <w:rFonts w:cs="Arial"/>
                      <w:szCs w:val="20"/>
                    </w:rPr>
                    <w:t xml:space="preserve"> нефинансовых активов (код формы по ОКУД </w:t>
                  </w:r>
                  <w:r w:rsidRPr="007256CD">
                    <w:rPr>
                      <w:rFonts w:cs="Arial"/>
                      <w:szCs w:val="20"/>
                      <w:shd w:val="clear" w:color="auto" w:fill="C0C0C0"/>
                    </w:rPr>
                    <w:t>0509215</w:t>
                  </w:r>
                  <w:r>
                    <w:rPr>
                      <w:rFonts w:cs="Arial"/>
                      <w:szCs w:val="20"/>
                    </w:rPr>
                    <w:t>)/</w:t>
                  </w:r>
                  <w:r w:rsidRPr="007256CD">
                    <w:rPr>
                      <w:rFonts w:cs="Arial"/>
                      <w:szCs w:val="20"/>
                      <w:shd w:val="clear" w:color="auto" w:fill="C0C0C0"/>
                    </w:rPr>
                    <w:t xml:space="preserve">Инвентарной карточке группового учета нефинансовых активов (код формы по </w:t>
                  </w:r>
                  <w:r w:rsidRPr="007256CD">
                    <w:rPr>
                      <w:rFonts w:cs="Arial"/>
                      <w:szCs w:val="20"/>
                      <w:shd w:val="clear" w:color="auto" w:fill="C0C0C0"/>
                    </w:rPr>
                    <w:lastRenderedPageBreak/>
                    <w:t>ОКУД 0509216)/для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256CD">
                    <w:rPr>
                      <w:rFonts w:cs="Arial"/>
                      <w:szCs w:val="20"/>
                      <w:shd w:val="clear" w:color="auto" w:fill="C0C0C0"/>
                    </w:rPr>
                    <w:lastRenderedPageBreak/>
                    <w:t>10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1B26B8">
                    <w:rPr>
                      <w:rFonts w:cs="Arial"/>
                      <w:szCs w:val="20"/>
                      <w:shd w:val="clear" w:color="auto" w:fill="C0C0C0"/>
                    </w:rPr>
                    <w:t>0510448</w:t>
                  </w:r>
                  <w:r>
                    <w:rPr>
                      <w:rFonts w:cs="Arial"/>
                      <w:szCs w:val="20"/>
                    </w:rPr>
                    <w:t>) при безвозмездной передаче нефинансовых активов</w:t>
                  </w: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p w:rsidR="007256CD" w:rsidRDefault="007256CD"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B26B8">
                    <w:rPr>
                      <w:rFonts w:cs="Arial"/>
                      <w:szCs w:val="20"/>
                      <w:shd w:val="clear" w:color="auto" w:fill="C0C0C0"/>
                    </w:rPr>
                    <w:t>10</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1B26B8">
                    <w:rPr>
                      <w:rFonts w:cs="Arial"/>
                      <w:szCs w:val="20"/>
                      <w:shd w:val="clear" w:color="auto" w:fill="C0C0C0"/>
                    </w:rPr>
                    <w:t>0510448</w:t>
                  </w:r>
                  <w:r>
                    <w:rPr>
                      <w:rFonts w:cs="Arial"/>
                      <w:szCs w:val="20"/>
                    </w:rPr>
                    <w:t xml:space="preserve">) </w:t>
                  </w:r>
                  <w:r w:rsidRPr="00975BCB">
                    <w:rPr>
                      <w:rFonts w:cs="Arial"/>
                      <w:szCs w:val="20"/>
                      <w:shd w:val="clear" w:color="auto" w:fill="C0C0C0"/>
                    </w:rPr>
                    <w:t>при</w:t>
                  </w:r>
                  <w:r w:rsidRPr="00975BCB">
                    <w:rPr>
                      <w:rFonts w:cs="Arial"/>
                      <w:szCs w:val="20"/>
                    </w:rPr>
                    <w:t xml:space="preserve"> безвозмездной передаче нефинансовых активов </w:t>
                  </w:r>
                  <w:r w:rsidRPr="001B26B8">
                    <w:rPr>
                      <w:rFonts w:cs="Arial"/>
                      <w:szCs w:val="20"/>
                      <w:shd w:val="clear" w:color="auto" w:fill="C0C0C0"/>
                    </w:rPr>
                    <w:t xml:space="preserve">в рамках межведомственных, межбюджетных расчетов, в том числе по централизованному снабжению, с приложением скан-копии документа, содержащей подписи принимающей </w:t>
                  </w:r>
                  <w:r w:rsidRPr="001B26B8">
                    <w:rPr>
                      <w:rFonts w:cs="Arial"/>
                      <w:szCs w:val="20"/>
                      <w:shd w:val="clear" w:color="auto" w:fill="C0C0C0"/>
                    </w:rPr>
                    <w:lastRenderedPageBreak/>
                    <w:t>стороны, с приложением копии Карточки капитальных вложений (код формы по ОКУД 0509211), 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w:t>
                  </w:r>
                  <w:r>
                    <w:rPr>
                      <w:rFonts w:cs="Arial"/>
                      <w:szCs w:val="20"/>
                    </w:rPr>
                    <w:t xml:space="preserve"> с приложением выписки </w:t>
                  </w:r>
                  <w:r w:rsidRPr="001B26B8">
                    <w:rPr>
                      <w:rFonts w:cs="Arial"/>
                      <w:szCs w:val="20"/>
                      <w:shd w:val="clear" w:color="auto" w:fill="C0C0C0"/>
                    </w:rPr>
                    <w:t>ЕГРН</w:t>
                  </w:r>
                  <w:r>
                    <w:rPr>
                      <w:rFonts w:cs="Arial"/>
                      <w:szCs w:val="20"/>
                    </w:rPr>
                    <w:t xml:space="preserve"> - для объектов недвижимого имущества, для иных объектов, подлежащих регистрации в государственных реестрах - с приложением документа, подтверждающего снятие объекта с государственного учета</w:t>
                  </w:r>
                  <w:r w:rsidRPr="001B26B8">
                    <w:rPr>
                      <w:rFonts w:cs="Arial"/>
                      <w:szCs w:val="20"/>
                      <w:shd w:val="clear" w:color="auto" w:fill="C0C0C0"/>
                    </w:rPr>
                    <w:t>, решения (распоряжения) уполномоченного органа/распоряжения главного распорядителя бюджетных средств о безвозмездной передаче нефинансовых активов (при наличии)</w:t>
                  </w:r>
                  <w:r>
                    <w:rPr>
                      <w:rFonts w:cs="Arial"/>
                      <w:szCs w:val="20"/>
                    </w:rPr>
                    <w:t xml:space="preserve"> (при отсутствии функциональной </w:t>
                  </w:r>
                  <w:r>
                    <w:rPr>
                      <w:rFonts w:cs="Arial"/>
                      <w:szCs w:val="20"/>
                    </w:rPr>
                    <w:lastRenderedPageBreak/>
                    <w:t>возможности формирования и подписания в электронном виде принимающей стороной)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подписание и </w:t>
                  </w:r>
                  <w:r w:rsidRPr="001B26B8">
                    <w:rPr>
                      <w:rFonts w:cs="Arial"/>
                      <w:szCs w:val="20"/>
                      <w:shd w:val="clear" w:color="auto" w:fill="C0C0C0"/>
                    </w:rPr>
                    <w:t>направление принимающей стороне на бумажном носителе</w:t>
                  </w:r>
                  <w:r>
                    <w:rPr>
                      <w:rFonts w:cs="Arial"/>
                      <w:szCs w:val="20"/>
                    </w:rPr>
                    <w:t xml:space="preserve"> не позднее рабочего дня</w:t>
                  </w:r>
                  <w:r w:rsidRPr="001B26B8">
                    <w:rPr>
                      <w:rFonts w:cs="Arial"/>
                      <w:szCs w:val="20"/>
                      <w:shd w:val="clear" w:color="auto" w:fill="C0C0C0"/>
                    </w:rPr>
                    <w:t>, следующего за днем</w:t>
                  </w:r>
                  <w:r>
                    <w:rPr>
                      <w:rFonts w:cs="Arial"/>
                      <w:szCs w:val="20"/>
                    </w:rPr>
                    <w:t xml:space="preserve"> получения решения (распоряжения) уполномоченного органа/распоряжения главного распорядителя бюджетных средств о безвозмездной передаче нефинансовых </w:t>
                  </w:r>
                  <w:r>
                    <w:rPr>
                      <w:rFonts w:cs="Arial"/>
                      <w:szCs w:val="20"/>
                    </w:rPr>
                    <w:lastRenderedPageBreak/>
                    <w:t>активов</w:t>
                  </w:r>
                  <w:r w:rsidRPr="001B26B8">
                    <w:rPr>
                      <w:rFonts w:cs="Arial"/>
                      <w:szCs w:val="20"/>
                      <w:shd w:val="clear" w:color="auto" w:fill="C0C0C0"/>
                    </w:rPr>
                    <w:t>/не позднее рабочего дня, следующего за днем прекращения права собственности на объект</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направление в уполномоченную организацию </w:t>
                  </w:r>
                  <w:r w:rsidRPr="001B26B8">
                    <w:rPr>
                      <w:rFonts w:cs="Arial"/>
                      <w:szCs w:val="20"/>
                      <w:shd w:val="clear" w:color="auto" w:fill="C0C0C0"/>
                    </w:rPr>
                    <w:t>средствами ГИИС "Электронный бюджет"</w:t>
                  </w:r>
                  <w:r>
                    <w:rPr>
                      <w:rFonts w:cs="Arial"/>
                      <w:szCs w:val="20"/>
                    </w:rPr>
                    <w:t xml:space="preserve"> не позднее рабочего дня</w:t>
                  </w:r>
                  <w:r w:rsidRPr="001B26B8">
                    <w:rPr>
                      <w:rFonts w:cs="Arial"/>
                      <w:szCs w:val="20"/>
                      <w:shd w:val="clear" w:color="auto" w:fill="C0C0C0"/>
                    </w:rPr>
                    <w:t>, следующего за днем</w:t>
                  </w:r>
                  <w:r>
                    <w:rPr>
                      <w:rFonts w:cs="Arial"/>
                      <w:szCs w:val="20"/>
                    </w:rPr>
                    <w:t xml:space="preserve"> получения </w:t>
                  </w:r>
                  <w:r w:rsidRPr="001B26B8">
                    <w:rPr>
                      <w:rFonts w:cs="Arial"/>
                      <w:szCs w:val="20"/>
                      <w:shd w:val="clear" w:color="auto" w:fill="C0C0C0"/>
                    </w:rPr>
                    <w:t>документа от 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r w:rsidRPr="001B26B8">
                    <w:rPr>
                      <w:rFonts w:cs="Arial"/>
                      <w:szCs w:val="20"/>
                      <w:shd w:val="clear" w:color="auto" w:fill="C0C0C0"/>
                    </w:rPr>
                    <w:t>,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1B26B8">
                    <w:rPr>
                      <w:rFonts w:cs="Arial"/>
                      <w:szCs w:val="20"/>
                      <w:shd w:val="clear" w:color="auto" w:fill="C0C0C0"/>
                    </w:rPr>
                    <w:t>, следующего за днем</w:t>
                  </w:r>
                  <w:r>
                    <w:rPr>
                      <w:rFonts w:cs="Arial"/>
                      <w:szCs w:val="20"/>
                    </w:rPr>
                    <w:t xml:space="preserve"> получения документа </w:t>
                  </w:r>
                  <w:r w:rsidRPr="001B26B8">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C5AA4">
                    <w:rPr>
                      <w:rFonts w:cs="Arial"/>
                      <w:szCs w:val="20"/>
                      <w:shd w:val="clear" w:color="auto" w:fill="C0C0C0"/>
                    </w:rPr>
                    <w:t xml:space="preserve">1) </w:t>
                  </w:r>
                  <w:r w:rsidRPr="001B26B8">
                    <w:rPr>
                      <w:rFonts w:cs="Arial"/>
                      <w:szCs w:val="20"/>
                      <w:shd w:val="clear" w:color="auto" w:fill="C0C0C0"/>
                    </w:rPr>
                    <w:t>отражение в учете факта хозяйственной жизни</w:t>
                  </w:r>
                  <w:r w:rsidRPr="007C5AA4">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средствами ГИИС "Электронный бюджет" Извещения (код формы по ОКУД 0504805) (</w:t>
                  </w:r>
                  <w:r w:rsidRPr="001B26B8">
                    <w:rPr>
                      <w:rFonts w:cs="Arial"/>
                      <w:szCs w:val="20"/>
                      <w:shd w:val="clear" w:color="auto" w:fill="C0C0C0"/>
                    </w:rPr>
                    <w:t>подпункт 12</w:t>
                  </w:r>
                  <w:r>
                    <w:rPr>
                      <w:rFonts w:cs="Arial"/>
                      <w:szCs w:val="20"/>
                    </w:rPr>
                    <w:t xml:space="preserve">.1 </w:t>
                  </w:r>
                  <w:r w:rsidRPr="001B26B8">
                    <w:rPr>
                      <w:rFonts w:cs="Arial"/>
                      <w:szCs w:val="20"/>
                      <w:shd w:val="clear" w:color="auto" w:fill="C0C0C0"/>
                    </w:rPr>
                    <w:t>пункта 12</w:t>
                  </w:r>
                  <w:r>
                    <w:rPr>
                      <w:rFonts w:cs="Arial"/>
                      <w:szCs w:val="20"/>
                    </w:rPr>
                    <w:t xml:space="preserve"> Графика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FB0319" w:rsidRPr="001B26B8" w:rsidRDefault="00FB0319" w:rsidP="00FB0319">
                  <w:pPr>
                    <w:autoSpaceDE w:val="0"/>
                    <w:autoSpaceDN w:val="0"/>
                    <w:adjustRightInd w:val="0"/>
                    <w:spacing w:after="1" w:line="200" w:lineRule="atLeast"/>
                    <w:rPr>
                      <w:rFonts w:cs="Arial"/>
                      <w:szCs w:val="20"/>
                      <w:shd w:val="clear" w:color="auto" w:fill="C0C0C0"/>
                    </w:rPr>
                  </w:pPr>
                  <w:r w:rsidRPr="001B26B8">
                    <w:rPr>
                      <w:rFonts w:cs="Arial"/>
                      <w:szCs w:val="20"/>
                      <w:shd w:val="clear" w:color="auto" w:fill="C0C0C0"/>
                    </w:rPr>
                    <w:t>1) для отражения в Журнале операций по выбытию и перемещению нефинансовых активов (код формы по ОКУД 0504071);</w:t>
                  </w:r>
                </w:p>
                <w:p w:rsidR="00FB0319" w:rsidRDefault="00FB0319" w:rsidP="00FB0319">
                  <w:pPr>
                    <w:autoSpaceDE w:val="0"/>
                    <w:autoSpaceDN w:val="0"/>
                    <w:adjustRightInd w:val="0"/>
                    <w:spacing w:after="1" w:line="200" w:lineRule="atLeast"/>
                    <w:rPr>
                      <w:rFonts w:cs="Arial"/>
                      <w:szCs w:val="20"/>
                    </w:rPr>
                  </w:pPr>
                  <w:r w:rsidRPr="001B26B8">
                    <w:rPr>
                      <w:rFonts w:cs="Arial"/>
                      <w:szCs w:val="20"/>
                      <w:shd w:val="clear" w:color="auto" w:fill="C0C0C0"/>
                    </w:rPr>
                    <w:t>2</w:t>
                  </w:r>
                  <w:r w:rsidRPr="007C5AA4">
                    <w:rPr>
                      <w:rFonts w:cs="Arial"/>
                      <w:szCs w:val="20"/>
                    </w:rPr>
                    <w:t xml:space="preserve">) </w:t>
                  </w:r>
                  <w:r w:rsidRPr="001B26B8">
                    <w:rPr>
                      <w:rFonts w:cs="Arial"/>
                      <w:szCs w:val="20"/>
                      <w:shd w:val="clear" w:color="auto" w:fill="C0C0C0"/>
                    </w:rPr>
                    <w:t>для закрытия Карточки капитальных вложений (код формы по ОКУД 0509211)/</w:t>
                  </w:r>
                  <w:r w:rsidRPr="007C5AA4">
                    <w:rPr>
                      <w:rFonts w:cs="Arial"/>
                      <w:szCs w:val="20"/>
                    </w:rPr>
                    <w:t xml:space="preserve">Инвентарной карточки учета нефинансовых активов (код формы по ОКУД </w:t>
                  </w:r>
                  <w:r w:rsidRPr="001B26B8">
                    <w:rPr>
                      <w:rFonts w:cs="Arial"/>
                      <w:szCs w:val="20"/>
                      <w:shd w:val="clear" w:color="auto" w:fill="C0C0C0"/>
                    </w:rPr>
                    <w:t>0509215)</w:t>
                  </w:r>
                  <w:r w:rsidRPr="007C5AA4">
                    <w:rPr>
                      <w:rFonts w:cs="Arial"/>
                      <w:szCs w:val="20"/>
                    </w:rPr>
                    <w:t xml:space="preserve">/Инвентарной </w:t>
                  </w:r>
                  <w:r w:rsidRPr="007C5AA4">
                    <w:rPr>
                      <w:rFonts w:cs="Arial"/>
                      <w:szCs w:val="20"/>
                    </w:rPr>
                    <w:lastRenderedPageBreak/>
                    <w:t xml:space="preserve">карточки группового учета нефинансовых активов (код формы по ОКУД </w:t>
                  </w:r>
                  <w:r w:rsidRPr="001B26B8">
                    <w:rPr>
                      <w:rFonts w:cs="Arial"/>
                      <w:szCs w:val="20"/>
                      <w:shd w:val="clear" w:color="auto" w:fill="C0C0C0"/>
                    </w:rPr>
                    <w:t>0509216</w:t>
                  </w:r>
                  <w:r w:rsidRPr="007C5AA4">
                    <w:rPr>
                      <w:rFonts w:cs="Arial"/>
                      <w:szCs w:val="20"/>
                    </w:rPr>
                    <w:t>)</w:t>
                  </w:r>
                  <w:r w:rsidRPr="001B26B8">
                    <w:rPr>
                      <w:rFonts w:cs="Arial"/>
                      <w:szCs w:val="20"/>
                      <w:shd w:val="clear" w:color="auto" w:fill="C0C0C0"/>
                    </w:rPr>
                    <w:t>/Карточки количественно-суммового учета материальных ценностей (код формы по ОКУД 0504041)</w:t>
                  </w:r>
                  <w:r w:rsidRPr="007C5AA4">
                    <w:rPr>
                      <w:rFonts w:cs="Arial"/>
                      <w:szCs w:val="20"/>
                    </w:rPr>
                    <w:t>;</w:t>
                  </w:r>
                </w:p>
                <w:p w:rsidR="00FB0319" w:rsidRDefault="00FB0319" w:rsidP="00FB0319">
                  <w:pPr>
                    <w:autoSpaceDE w:val="0"/>
                    <w:autoSpaceDN w:val="0"/>
                    <w:adjustRightInd w:val="0"/>
                    <w:spacing w:after="1" w:line="200" w:lineRule="atLeast"/>
                    <w:rPr>
                      <w:rFonts w:cs="Arial"/>
                      <w:szCs w:val="20"/>
                    </w:rPr>
                  </w:pPr>
                  <w:r w:rsidRPr="001B26B8">
                    <w:rPr>
                      <w:rFonts w:cs="Arial"/>
                      <w:szCs w:val="20"/>
                      <w:shd w:val="clear" w:color="auto" w:fill="C0C0C0"/>
                    </w:rPr>
                    <w:t>3)</w:t>
                  </w:r>
                  <w:r>
                    <w:rPr>
                      <w:rFonts w:cs="Arial"/>
                      <w:szCs w:val="20"/>
                    </w:rPr>
                    <w:t xml:space="preserve"> для направления Извещения (код формы по ОКУД 0504805) </w:t>
                  </w:r>
                  <w:r w:rsidRPr="001B26B8">
                    <w:rPr>
                      <w:rFonts w:cs="Arial"/>
                      <w:szCs w:val="20"/>
                      <w:shd w:val="clear" w:color="auto" w:fill="C0C0C0"/>
                    </w:rPr>
                    <w:t>на бумажном носителе субъекту</w:t>
                  </w:r>
                  <w:r>
                    <w:rPr>
                      <w:rFonts w:cs="Arial"/>
                      <w:szCs w:val="20"/>
                    </w:rPr>
                    <w:t xml:space="preserve"> централизованного учета </w:t>
                  </w:r>
                  <w:r w:rsidRPr="001B26B8">
                    <w:rPr>
                      <w:rFonts w:cs="Arial"/>
                      <w:szCs w:val="20"/>
                      <w:shd w:val="clear" w:color="auto" w:fill="C0C0C0"/>
                    </w:rPr>
                    <w:t>для подписания</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75BCB">
                    <w:rPr>
                      <w:rFonts w:cs="Arial"/>
                      <w:szCs w:val="20"/>
                      <w:shd w:val="clear" w:color="auto" w:fill="C0C0C0"/>
                    </w:rPr>
                    <w:lastRenderedPageBreak/>
                    <w:t>10</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975BCB">
                    <w:rPr>
                      <w:rFonts w:cs="Arial"/>
                      <w:szCs w:val="20"/>
                      <w:shd w:val="clear" w:color="auto" w:fill="C0C0C0"/>
                    </w:rPr>
                    <w:t>0510448</w:t>
                  </w:r>
                  <w:r>
                    <w:rPr>
                      <w:rFonts w:cs="Arial"/>
                      <w:szCs w:val="20"/>
                    </w:rPr>
                    <w:t xml:space="preserve">) </w:t>
                  </w:r>
                  <w:r w:rsidRPr="00975BCB">
                    <w:rPr>
                      <w:rFonts w:cs="Arial"/>
                      <w:szCs w:val="20"/>
                      <w:shd w:val="clear" w:color="auto" w:fill="C0C0C0"/>
                    </w:rPr>
                    <w:t>при</w:t>
                  </w:r>
                  <w:r>
                    <w:rPr>
                      <w:rFonts w:cs="Arial"/>
                      <w:szCs w:val="20"/>
                    </w:rPr>
                    <w:t xml:space="preserve"> безвозмездной передаче нефинансовых активов </w:t>
                  </w:r>
                  <w:r w:rsidRPr="00975BCB">
                    <w:rPr>
                      <w:rFonts w:cs="Arial"/>
                      <w:szCs w:val="20"/>
                      <w:shd w:val="clear" w:color="auto" w:fill="C0C0C0"/>
                    </w:rPr>
                    <w:t>в рамках внутриведомственных, межведомственных и межбюджетных расчетов, в том числе по централизованному снабжению, с приложением копии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w:t>
                  </w:r>
                  <w:r>
                    <w:rPr>
                      <w:rFonts w:cs="Arial"/>
                      <w:szCs w:val="20"/>
                    </w:rPr>
                    <w:t xml:space="preserve">, с приложением выписки из </w:t>
                  </w:r>
                  <w:r w:rsidRPr="00975BCB">
                    <w:rPr>
                      <w:rFonts w:cs="Arial"/>
                      <w:szCs w:val="20"/>
                      <w:shd w:val="clear" w:color="auto" w:fill="C0C0C0"/>
                    </w:rPr>
                    <w:t>ЕГРН</w:t>
                  </w:r>
                  <w:r>
                    <w:rPr>
                      <w:rFonts w:cs="Arial"/>
                      <w:szCs w:val="20"/>
                    </w:rPr>
                    <w:t xml:space="preserve"> - для объектов недвижимого имущества, для иных </w:t>
                  </w:r>
                  <w:r>
                    <w:rPr>
                      <w:rFonts w:cs="Arial"/>
                      <w:szCs w:val="20"/>
                    </w:rPr>
                    <w:lastRenderedPageBreak/>
                    <w:t>объектов, подлежащих регистрации в государственных реестрах - с приложением документа, подтверждающего снятие объекта с государственного учета</w:t>
                  </w:r>
                  <w:r w:rsidRPr="00975BCB">
                    <w:rPr>
                      <w:rFonts w:cs="Arial"/>
                      <w:szCs w:val="20"/>
                      <w:shd w:val="clear" w:color="auto" w:fill="C0C0C0"/>
                    </w:rPr>
                    <w:t>, с приложением решения (распоряжения) уполномоченного органа/распоряжения главного распорядителя бюджетных средств о безвозмездной передаче нефинансовых активов (при наличии)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подписание и направление принимающей </w:t>
                  </w:r>
                  <w:r w:rsidRPr="00A66A28">
                    <w:rPr>
                      <w:rFonts w:cs="Arial"/>
                      <w:szCs w:val="20"/>
                      <w:shd w:val="clear" w:color="auto" w:fill="C0C0C0"/>
                    </w:rPr>
                    <w:t>стороне</w:t>
                  </w:r>
                  <w:r>
                    <w:rPr>
                      <w:rFonts w:cs="Arial"/>
                      <w:szCs w:val="20"/>
                    </w:rPr>
                    <w:t xml:space="preserve"> средствами ГИИС "Электронный бюджет" не позднее рабочего дня</w:t>
                  </w:r>
                  <w:r w:rsidRPr="00A66A28">
                    <w:rPr>
                      <w:rFonts w:cs="Arial"/>
                      <w:szCs w:val="20"/>
                      <w:shd w:val="clear" w:color="auto" w:fill="C0C0C0"/>
                    </w:rPr>
                    <w:t>, следующего за днем</w:t>
                  </w:r>
                  <w:r>
                    <w:rPr>
                      <w:rFonts w:cs="Arial"/>
                      <w:szCs w:val="20"/>
                    </w:rPr>
                    <w:t xml:space="preserve"> получения решения (распоряжения) уполномоченного органа/распоряжения главного распорядителя бюджетных средств о безвозмездной передаче нефинансовых активов</w:t>
                  </w:r>
                  <w:r w:rsidRPr="00A66A28">
                    <w:rPr>
                      <w:rFonts w:cs="Arial"/>
                      <w:szCs w:val="20"/>
                      <w:shd w:val="clear" w:color="auto" w:fill="C0C0C0"/>
                    </w:rPr>
                    <w:t>/не позднее следующего рабочего дня со дня прекращения права собственности на объект</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направление </w:t>
                  </w:r>
                  <w:r w:rsidRPr="00A66A28">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A66A28">
                    <w:rPr>
                      <w:rFonts w:cs="Arial"/>
                      <w:szCs w:val="20"/>
                      <w:shd w:val="clear" w:color="auto" w:fill="C0C0C0"/>
                    </w:rPr>
                    <w:t>, следующего за днем</w:t>
                  </w:r>
                  <w:r>
                    <w:rPr>
                      <w:rFonts w:cs="Arial"/>
                      <w:szCs w:val="20"/>
                    </w:rPr>
                    <w:t xml:space="preserve"> подписания документа </w:t>
                  </w:r>
                  <w:r>
                    <w:rPr>
                      <w:rFonts w:cs="Arial"/>
                      <w:szCs w:val="20"/>
                    </w:rPr>
                    <w:lastRenderedPageBreak/>
                    <w:t>электронными подписями средствами ГИИС "Электронный бюджет" принимающей стороной</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 руководитель (уполномоченное лицо) субъекта централизованного учета, ответственное лицо принимающей стороны</w:t>
                  </w:r>
                  <w:r w:rsidRPr="00A66A28">
                    <w:rPr>
                      <w:rFonts w:cs="Arial"/>
                      <w:szCs w:val="20"/>
                      <w:shd w:val="clear" w:color="auto" w:fill="C0C0C0"/>
                    </w:rPr>
                    <w:t>, комиссия по поступлению и выбытию активов, принимающей стороны, руководитель (уполномоченное лицо) принимающей стороны</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A66A28">
                    <w:rPr>
                      <w:rFonts w:cs="Arial"/>
                      <w:szCs w:val="20"/>
                      <w:shd w:val="clear" w:color="auto" w:fill="C0C0C0"/>
                    </w:rPr>
                    <w:t>, следующего за днем</w:t>
                  </w:r>
                  <w:r>
                    <w:rPr>
                      <w:rFonts w:cs="Arial"/>
                      <w:szCs w:val="20"/>
                    </w:rPr>
                    <w:t xml:space="preserve"> получения документа </w:t>
                  </w:r>
                  <w:r w:rsidRPr="00A66A28">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7C5AA4" w:rsidRDefault="00FB0319" w:rsidP="00FB0319">
                  <w:pPr>
                    <w:autoSpaceDE w:val="0"/>
                    <w:autoSpaceDN w:val="0"/>
                    <w:adjustRightInd w:val="0"/>
                    <w:spacing w:after="1" w:line="200" w:lineRule="atLeast"/>
                    <w:rPr>
                      <w:rFonts w:cs="Arial"/>
                      <w:szCs w:val="20"/>
                      <w:shd w:val="clear" w:color="auto" w:fill="C0C0C0"/>
                    </w:rPr>
                  </w:pPr>
                  <w:r w:rsidRPr="007C5AA4">
                    <w:rPr>
                      <w:rFonts w:cs="Arial"/>
                      <w:szCs w:val="20"/>
                      <w:shd w:val="clear" w:color="auto" w:fill="C0C0C0"/>
                    </w:rPr>
                    <w:t xml:space="preserve">1) </w:t>
                  </w:r>
                  <w:r w:rsidRPr="00A66A28">
                    <w:rPr>
                      <w:rFonts w:cs="Arial"/>
                      <w:szCs w:val="20"/>
                      <w:shd w:val="clear" w:color="auto" w:fill="C0C0C0"/>
                    </w:rPr>
                    <w:t>отражение в учете факта хозяйственной жизни</w:t>
                  </w:r>
                  <w:r w:rsidRPr="007C5AA4">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средствами ГИИС "Электронный бюджет" </w:t>
                  </w:r>
                  <w:r w:rsidRPr="00A66A28">
                    <w:rPr>
                      <w:rFonts w:cs="Arial"/>
                      <w:szCs w:val="20"/>
                      <w:shd w:val="clear" w:color="auto" w:fill="C0C0C0"/>
                    </w:rPr>
                    <w:t>Извещения</w:t>
                  </w:r>
                  <w:r>
                    <w:rPr>
                      <w:rFonts w:cs="Arial"/>
                      <w:szCs w:val="20"/>
                    </w:rPr>
                    <w:t xml:space="preserve"> (код формы по ОКУД 0504805) (</w:t>
                  </w:r>
                  <w:r w:rsidRPr="00A66A28">
                    <w:rPr>
                      <w:rFonts w:cs="Arial"/>
                      <w:szCs w:val="20"/>
                      <w:shd w:val="clear" w:color="auto" w:fill="C0C0C0"/>
                    </w:rPr>
                    <w:t>см. п. 12</w:t>
                  </w:r>
                  <w:r>
                    <w:rPr>
                      <w:rFonts w:cs="Arial"/>
                      <w:szCs w:val="20"/>
                    </w:rPr>
                    <w:t>.2 Графика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66A28">
                    <w:rPr>
                      <w:rFonts w:cs="Arial"/>
                      <w:szCs w:val="20"/>
                      <w:shd w:val="clear" w:color="auto" w:fill="C0C0C0"/>
                    </w:rPr>
                    <w:t>1) для отражения в Журнале операций по выбытию и перемещению нефинансовых активов (код формы по ОКУД 0504071);</w:t>
                  </w:r>
                </w:p>
                <w:p w:rsidR="00FB0319" w:rsidRPr="00A66A28" w:rsidRDefault="00FB0319" w:rsidP="00FB0319">
                  <w:pPr>
                    <w:autoSpaceDE w:val="0"/>
                    <w:autoSpaceDN w:val="0"/>
                    <w:adjustRightInd w:val="0"/>
                    <w:spacing w:after="1" w:line="200" w:lineRule="atLeast"/>
                    <w:rPr>
                      <w:rFonts w:cs="Arial"/>
                      <w:szCs w:val="20"/>
                      <w:shd w:val="clear" w:color="auto" w:fill="C0C0C0"/>
                    </w:rPr>
                  </w:pPr>
                  <w:r w:rsidRPr="007C5AA4">
                    <w:rPr>
                      <w:rFonts w:cs="Arial"/>
                      <w:szCs w:val="20"/>
                      <w:shd w:val="clear" w:color="auto" w:fill="C0C0C0"/>
                    </w:rPr>
                    <w:t>2</w:t>
                  </w:r>
                  <w:r w:rsidRPr="007C5AA4">
                    <w:rPr>
                      <w:rFonts w:cs="Arial"/>
                      <w:szCs w:val="20"/>
                    </w:rPr>
                    <w:t xml:space="preserve">) </w:t>
                  </w:r>
                  <w:r w:rsidRPr="00A66A28">
                    <w:rPr>
                      <w:rFonts w:cs="Arial"/>
                      <w:szCs w:val="20"/>
                      <w:shd w:val="clear" w:color="auto" w:fill="C0C0C0"/>
                    </w:rPr>
                    <w:t>для закрытия Карточки капитальных вложений (код формы по ОКУД 0509211)/</w:t>
                  </w:r>
                  <w:r w:rsidRPr="007C5AA4">
                    <w:rPr>
                      <w:rFonts w:cs="Arial"/>
                      <w:szCs w:val="20"/>
                    </w:rPr>
                    <w:t xml:space="preserve">Инвентарной карточки учета нефинансовых активов (код формы по ОКУД </w:t>
                  </w:r>
                  <w:r w:rsidRPr="00A66A28">
                    <w:rPr>
                      <w:rFonts w:cs="Arial"/>
                      <w:szCs w:val="20"/>
                      <w:shd w:val="clear" w:color="auto" w:fill="C0C0C0"/>
                    </w:rPr>
                    <w:t>0509215</w:t>
                  </w:r>
                  <w:r w:rsidRPr="007C5AA4">
                    <w:rPr>
                      <w:rFonts w:cs="Arial"/>
                      <w:szCs w:val="20"/>
                    </w:rPr>
                    <w:t xml:space="preserve">)/Инвентарной карточки группового учета нефинансовых активов (код формы по ОКУД </w:t>
                  </w:r>
                  <w:r w:rsidRPr="00A66A28">
                    <w:rPr>
                      <w:rFonts w:cs="Arial"/>
                      <w:szCs w:val="20"/>
                      <w:shd w:val="clear" w:color="auto" w:fill="C0C0C0"/>
                    </w:rPr>
                    <w:t>0509216</w:t>
                  </w:r>
                  <w:r w:rsidRPr="007C5AA4">
                    <w:rPr>
                      <w:rFonts w:cs="Arial"/>
                      <w:szCs w:val="20"/>
                    </w:rPr>
                    <w:t>)</w:t>
                  </w:r>
                  <w:r w:rsidRPr="00A66A28">
                    <w:rPr>
                      <w:rFonts w:cs="Arial"/>
                      <w:szCs w:val="20"/>
                      <w:shd w:val="clear" w:color="auto" w:fill="C0C0C0"/>
                    </w:rPr>
                    <w:t>/Карточки количественно-суммового учета материальных ценностей (код формы по ОКУД 0504041)</w:t>
                  </w:r>
                  <w:r w:rsidRPr="007C5AA4">
                    <w:rPr>
                      <w:rFonts w:cs="Arial"/>
                      <w:szCs w:val="20"/>
                    </w:rPr>
                    <w:t>;</w:t>
                  </w:r>
                </w:p>
                <w:p w:rsidR="00FB0319" w:rsidRDefault="00FB0319" w:rsidP="00FB0319">
                  <w:pPr>
                    <w:autoSpaceDE w:val="0"/>
                    <w:autoSpaceDN w:val="0"/>
                    <w:adjustRightInd w:val="0"/>
                    <w:spacing w:after="1" w:line="200" w:lineRule="atLeast"/>
                    <w:rPr>
                      <w:rFonts w:cs="Arial"/>
                      <w:szCs w:val="20"/>
                    </w:rPr>
                  </w:pPr>
                  <w:r w:rsidRPr="00A66A28">
                    <w:rPr>
                      <w:rFonts w:cs="Arial"/>
                      <w:szCs w:val="20"/>
                      <w:shd w:val="clear" w:color="auto" w:fill="C0C0C0"/>
                    </w:rPr>
                    <w:t>3)</w:t>
                  </w:r>
                  <w:r>
                    <w:rPr>
                      <w:rFonts w:cs="Arial"/>
                      <w:szCs w:val="20"/>
                    </w:rPr>
                    <w:t xml:space="preserve"> для направления Извещения (код формы по ОКУД 0504805) </w:t>
                  </w:r>
                  <w:r w:rsidRPr="00A66A28">
                    <w:rPr>
                      <w:rFonts w:cs="Arial"/>
                      <w:szCs w:val="20"/>
                      <w:shd w:val="clear" w:color="auto" w:fill="C0C0C0"/>
                    </w:rPr>
                    <w:t>субъекту</w:t>
                  </w:r>
                  <w:r>
                    <w:rPr>
                      <w:rFonts w:cs="Arial"/>
                      <w:szCs w:val="20"/>
                    </w:rPr>
                    <w:t xml:space="preserve"> централизован</w:t>
                  </w:r>
                  <w:r>
                    <w:rPr>
                      <w:rFonts w:cs="Arial"/>
                      <w:szCs w:val="20"/>
                    </w:rPr>
                    <w:lastRenderedPageBreak/>
                    <w:t xml:space="preserve">ного учета </w:t>
                  </w:r>
                  <w:r w:rsidRPr="00A66A28">
                    <w:rPr>
                      <w:rFonts w:cs="Arial"/>
                      <w:szCs w:val="20"/>
                      <w:shd w:val="clear" w:color="auto" w:fill="C0C0C0"/>
                    </w:rPr>
                    <w:t>для подписания</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A66A28" w:rsidRDefault="00FB0319" w:rsidP="00FB0319">
                  <w:pPr>
                    <w:autoSpaceDE w:val="0"/>
                    <w:autoSpaceDN w:val="0"/>
                    <w:adjustRightInd w:val="0"/>
                    <w:spacing w:after="1" w:line="200" w:lineRule="atLeast"/>
                    <w:rPr>
                      <w:rFonts w:cs="Arial"/>
                      <w:szCs w:val="20"/>
                      <w:shd w:val="clear" w:color="auto" w:fill="C0C0C0"/>
                    </w:rPr>
                  </w:pPr>
                  <w:r w:rsidRPr="00A66A28">
                    <w:rPr>
                      <w:rFonts w:cs="Arial"/>
                      <w:szCs w:val="20"/>
                      <w:shd w:val="clear" w:color="auto" w:fill="C0C0C0"/>
                    </w:rPr>
                    <w:lastRenderedPageBreak/>
                    <w:t>10.3</w:t>
                  </w:r>
                </w:p>
              </w:tc>
              <w:tc>
                <w:tcPr>
                  <w:tcW w:w="1560" w:type="dxa"/>
                  <w:tcBorders>
                    <w:top w:val="single" w:sz="4" w:space="0" w:color="auto"/>
                    <w:left w:val="single" w:sz="4" w:space="0" w:color="auto"/>
                    <w:bottom w:val="single" w:sz="4" w:space="0" w:color="auto"/>
                    <w:right w:val="single" w:sz="4" w:space="0" w:color="auto"/>
                  </w:tcBorders>
                </w:tcPr>
                <w:p w:rsidR="00FB0319" w:rsidRPr="00A66A28" w:rsidRDefault="00FB0319" w:rsidP="00FB0319">
                  <w:pPr>
                    <w:autoSpaceDE w:val="0"/>
                    <w:autoSpaceDN w:val="0"/>
                    <w:adjustRightInd w:val="0"/>
                    <w:spacing w:after="1" w:line="200" w:lineRule="atLeast"/>
                    <w:rPr>
                      <w:rFonts w:cs="Arial"/>
                      <w:szCs w:val="20"/>
                      <w:shd w:val="clear" w:color="auto" w:fill="C0C0C0"/>
                    </w:rPr>
                  </w:pPr>
                  <w:r w:rsidRPr="00A66A28">
                    <w:rPr>
                      <w:rFonts w:cs="Arial"/>
                      <w:szCs w:val="20"/>
                      <w:shd w:val="clear" w:color="auto" w:fill="C0C0C0"/>
                    </w:rPr>
                    <w:t xml:space="preserve">Акт о приеме-передаче объектов нефинансовых активов (код формы по ОКУД 0510448) при безвозмездной передаче нефинансовых активов иным организациям (иным правообладателям) с приложением скан-копии документа, с приложением копии Карточки капитальных вложений (код формы по ОКУД 0509211)/Инвентарной карточки учета нефинансовых активов (код формы по </w:t>
                  </w:r>
                  <w:r w:rsidRPr="00A66A28">
                    <w:rPr>
                      <w:rFonts w:cs="Arial"/>
                      <w:szCs w:val="20"/>
                      <w:shd w:val="clear" w:color="auto" w:fill="C0C0C0"/>
                    </w:rPr>
                    <w:lastRenderedPageBreak/>
                    <w:t>ОКУД 0509215)/Инвентарной карточки группового учета нефинансовых активов (код формы по ОКУД 0509216), с приложением выписки из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снятие объекта с государственного учета, с приложением решения (распоряжения) уполномоченного органа/распоряжения главного распорядителя бюджетных средств о безвозмездной передаче нефинансовых активов (при наличии)</w:t>
                  </w:r>
                </w:p>
              </w:tc>
              <w:tc>
                <w:tcPr>
                  <w:tcW w:w="1134" w:type="dxa"/>
                  <w:tcBorders>
                    <w:top w:val="single" w:sz="4" w:space="0" w:color="auto"/>
                    <w:left w:val="single" w:sz="4" w:space="0" w:color="auto"/>
                    <w:bottom w:val="single" w:sz="4" w:space="0" w:color="auto"/>
                    <w:right w:val="single" w:sz="4" w:space="0" w:color="auto"/>
                  </w:tcBorders>
                </w:tcPr>
                <w:p w:rsidR="00FB0319" w:rsidRPr="00A66A28" w:rsidRDefault="00FB0319" w:rsidP="00FB0319">
                  <w:pPr>
                    <w:autoSpaceDE w:val="0"/>
                    <w:autoSpaceDN w:val="0"/>
                    <w:adjustRightInd w:val="0"/>
                    <w:spacing w:after="1" w:line="200" w:lineRule="atLeast"/>
                    <w:rPr>
                      <w:rFonts w:cs="Arial"/>
                      <w:szCs w:val="20"/>
                      <w:shd w:val="clear" w:color="auto" w:fill="C0C0C0"/>
                    </w:rPr>
                  </w:pPr>
                  <w:r w:rsidRPr="00A66A28">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A66A28" w:rsidRDefault="00FB0319" w:rsidP="00FB0319">
                  <w:pPr>
                    <w:autoSpaceDE w:val="0"/>
                    <w:autoSpaceDN w:val="0"/>
                    <w:adjustRightInd w:val="0"/>
                    <w:spacing w:after="1" w:line="200" w:lineRule="atLeast"/>
                    <w:rPr>
                      <w:rFonts w:cs="Arial"/>
                      <w:szCs w:val="20"/>
                      <w:shd w:val="clear" w:color="auto" w:fill="C0C0C0"/>
                    </w:rPr>
                  </w:pPr>
                  <w:r w:rsidRPr="00A66A2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A66A28" w:rsidRDefault="00FB0319" w:rsidP="00FB0319">
                  <w:pPr>
                    <w:autoSpaceDE w:val="0"/>
                    <w:autoSpaceDN w:val="0"/>
                    <w:adjustRightInd w:val="0"/>
                    <w:spacing w:after="1" w:line="200" w:lineRule="atLeast"/>
                    <w:rPr>
                      <w:rFonts w:cs="Arial"/>
                      <w:szCs w:val="20"/>
                      <w:shd w:val="clear" w:color="auto" w:fill="C0C0C0"/>
                    </w:rPr>
                  </w:pPr>
                  <w:r w:rsidRPr="00A66A28">
                    <w:rPr>
                      <w:rFonts w:cs="Arial"/>
                      <w:szCs w:val="20"/>
                      <w:shd w:val="clear" w:color="auto" w:fill="C0C0C0"/>
                    </w:rPr>
                    <w:t xml:space="preserve">1) формирование на основании Решения об оценке стоимости имущества, отчуждаемого не в пользу организаций бюджетной сферы (код формы по ОКУД 0510442) (пункт 13 Графика документооборота), подписание и направление принимающей стороне на бумажном носителе не позднее рабочего дня, следующего за днем получения решения </w:t>
                  </w:r>
                  <w:r w:rsidRPr="00A66A28">
                    <w:rPr>
                      <w:rFonts w:cs="Arial"/>
                      <w:szCs w:val="20"/>
                      <w:shd w:val="clear" w:color="auto" w:fill="C0C0C0"/>
                    </w:rPr>
                    <w:lastRenderedPageBreak/>
                    <w:t>(распоряжения) уполномоченного органа/распоряжения главного распорядителя бюджетных средств о безвозмездной передаче нефинансовых активов/не позднее рабочего дня, следующего за днем прекращения права собственности на объект;</w:t>
                  </w:r>
                </w:p>
                <w:p w:rsidR="00FB0319" w:rsidRPr="00A66A28" w:rsidRDefault="00FB0319" w:rsidP="00FB0319">
                  <w:pPr>
                    <w:autoSpaceDE w:val="0"/>
                    <w:autoSpaceDN w:val="0"/>
                    <w:adjustRightInd w:val="0"/>
                    <w:spacing w:after="1" w:line="200" w:lineRule="atLeast"/>
                    <w:rPr>
                      <w:rFonts w:cs="Arial"/>
                      <w:szCs w:val="20"/>
                      <w:shd w:val="clear" w:color="auto" w:fill="C0C0C0"/>
                    </w:rPr>
                  </w:pPr>
                  <w:r w:rsidRPr="00A66A28">
                    <w:rPr>
                      <w:rFonts w:cs="Arial"/>
                      <w:szCs w:val="20"/>
                      <w:shd w:val="clear" w:color="auto" w:fill="C0C0C0"/>
                    </w:rPr>
                    <w:t>2)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Pr="00A66A28" w:rsidRDefault="00FB0319" w:rsidP="00FB0319">
                  <w:pPr>
                    <w:autoSpaceDE w:val="0"/>
                    <w:autoSpaceDN w:val="0"/>
                    <w:adjustRightInd w:val="0"/>
                    <w:spacing w:after="1" w:line="200" w:lineRule="atLeast"/>
                    <w:rPr>
                      <w:rFonts w:cs="Arial"/>
                      <w:szCs w:val="20"/>
                      <w:shd w:val="clear" w:color="auto" w:fill="C0C0C0"/>
                    </w:rPr>
                  </w:pPr>
                  <w:r w:rsidRPr="00A66A28">
                    <w:rPr>
                      <w:rFonts w:cs="Arial"/>
                      <w:szCs w:val="20"/>
                      <w:shd w:val="clear" w:color="auto" w:fill="C0C0C0"/>
                    </w:rPr>
                    <w:lastRenderedPageBreak/>
                    <w:t>ответственное лицо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A66A28" w:rsidRDefault="00FB0319" w:rsidP="00FB0319">
                  <w:pPr>
                    <w:autoSpaceDE w:val="0"/>
                    <w:autoSpaceDN w:val="0"/>
                    <w:adjustRightInd w:val="0"/>
                    <w:spacing w:after="1" w:line="200" w:lineRule="atLeast"/>
                    <w:rPr>
                      <w:rFonts w:cs="Arial"/>
                      <w:szCs w:val="20"/>
                      <w:shd w:val="clear" w:color="auto" w:fill="C0C0C0"/>
                    </w:rPr>
                  </w:pPr>
                  <w:r w:rsidRPr="00A66A28">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A66A28" w:rsidRDefault="00FB0319" w:rsidP="00FB0319">
                  <w:pPr>
                    <w:autoSpaceDE w:val="0"/>
                    <w:autoSpaceDN w:val="0"/>
                    <w:adjustRightInd w:val="0"/>
                    <w:spacing w:after="1" w:line="200" w:lineRule="atLeast"/>
                    <w:rPr>
                      <w:rFonts w:cs="Arial"/>
                      <w:szCs w:val="20"/>
                      <w:shd w:val="clear" w:color="auto" w:fill="C0C0C0"/>
                    </w:rPr>
                  </w:pPr>
                  <w:r w:rsidRPr="00A66A28">
                    <w:rPr>
                      <w:rFonts w:cs="Arial"/>
                      <w:szCs w:val="20"/>
                      <w:shd w:val="clear" w:color="auto" w:fill="C0C0C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Pr="00A66A28" w:rsidRDefault="00FB0319" w:rsidP="00FB0319">
                  <w:pPr>
                    <w:autoSpaceDE w:val="0"/>
                    <w:autoSpaceDN w:val="0"/>
                    <w:adjustRightInd w:val="0"/>
                    <w:spacing w:after="1" w:line="200" w:lineRule="atLeast"/>
                    <w:rPr>
                      <w:rFonts w:cs="Arial"/>
                      <w:szCs w:val="20"/>
                      <w:shd w:val="clear" w:color="auto" w:fill="C0C0C0"/>
                    </w:rPr>
                  </w:pPr>
                  <w:r w:rsidRPr="00A66A28">
                    <w:rPr>
                      <w:rFonts w:cs="Arial"/>
                      <w:szCs w:val="20"/>
                      <w:shd w:val="clear" w:color="auto" w:fill="C0C0C0"/>
                    </w:rPr>
                    <w:t>1) для отражения в Журнале операций по выбытию и перемещению нефинансовых активов (код формы по ОКУД 0504071);</w:t>
                  </w:r>
                </w:p>
                <w:p w:rsidR="00FB0319" w:rsidRPr="00A66A28" w:rsidRDefault="00FB0319" w:rsidP="00FB0319">
                  <w:pPr>
                    <w:autoSpaceDE w:val="0"/>
                    <w:autoSpaceDN w:val="0"/>
                    <w:adjustRightInd w:val="0"/>
                    <w:spacing w:after="1" w:line="200" w:lineRule="atLeast"/>
                    <w:rPr>
                      <w:rFonts w:cs="Arial"/>
                      <w:szCs w:val="20"/>
                      <w:shd w:val="clear" w:color="auto" w:fill="C0C0C0"/>
                    </w:rPr>
                  </w:pPr>
                  <w:r w:rsidRPr="00A66A28">
                    <w:rPr>
                      <w:rFonts w:cs="Arial"/>
                      <w:szCs w:val="20"/>
                      <w:shd w:val="clear" w:color="auto" w:fill="C0C0C0"/>
                    </w:rPr>
                    <w:t xml:space="preserve">2) для закрытия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учета нефинансовых </w:t>
                  </w:r>
                  <w:r w:rsidRPr="00A66A28">
                    <w:rPr>
                      <w:rFonts w:cs="Arial"/>
                      <w:szCs w:val="20"/>
                      <w:shd w:val="clear" w:color="auto" w:fill="C0C0C0"/>
                    </w:rPr>
                    <w:lastRenderedPageBreak/>
                    <w:t>активов (код формы по ОКУД 0509216)/Карточки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66A28">
                    <w:rPr>
                      <w:rFonts w:cs="Arial"/>
                      <w:szCs w:val="20"/>
                      <w:shd w:val="clear" w:color="auto" w:fill="C0C0C0"/>
                    </w:rPr>
                    <w:lastRenderedPageBreak/>
                    <w:t>11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66A28">
                    <w:rPr>
                      <w:rFonts w:cs="Arial"/>
                      <w:szCs w:val="20"/>
                      <w:shd w:val="clear" w:color="auto" w:fill="C0C0C0"/>
                    </w:rPr>
                    <w:t>Документ, подтверждающий кадастровую стоимость земельного участка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66A28">
                    <w:rPr>
                      <w:rFonts w:cs="Arial"/>
                      <w:szCs w:val="20"/>
                      <w:shd w:val="clear" w:color="auto" w:fill="C0C0C0"/>
                    </w:rPr>
                    <w:t>по мере получения информации, ежегодно</w:t>
                  </w:r>
                  <w:r w:rsidRPr="007C5AA4">
                    <w:rPr>
                      <w:rFonts w:cs="Arial"/>
                      <w:szCs w:val="20"/>
                    </w:rPr>
                    <w:t xml:space="preserve"> не позднее </w:t>
                  </w:r>
                  <w:r w:rsidRPr="00A66A28">
                    <w:rPr>
                      <w:rFonts w:cs="Arial"/>
                      <w:szCs w:val="20"/>
                      <w:shd w:val="clear" w:color="auto" w:fill="C0C0C0"/>
                    </w:rPr>
                    <w:t>1</w:t>
                  </w:r>
                  <w:r w:rsidRPr="007C5AA4">
                    <w:rPr>
                      <w:rFonts w:cs="Arial"/>
                      <w:szCs w:val="20"/>
                    </w:rPr>
                    <w:t xml:space="preserve"> (</w:t>
                  </w:r>
                  <w:r w:rsidRPr="00A66A28">
                    <w:rPr>
                      <w:rFonts w:cs="Arial"/>
                      <w:szCs w:val="20"/>
                      <w:shd w:val="clear" w:color="auto" w:fill="C0C0C0"/>
                    </w:rPr>
                    <w:t>первого</w:t>
                  </w:r>
                  <w:r w:rsidRPr="007C5AA4">
                    <w:rPr>
                      <w:rFonts w:cs="Arial"/>
                      <w:szCs w:val="20"/>
                    </w:rPr>
                    <w:t xml:space="preserve">) </w:t>
                  </w:r>
                  <w:r w:rsidRPr="00A66A28">
                    <w:rPr>
                      <w:rFonts w:cs="Arial"/>
                      <w:szCs w:val="20"/>
                      <w:shd w:val="clear" w:color="auto" w:fill="C0C0C0"/>
                    </w:rPr>
                    <w:t>февраля года, следующего за отчетным по состоянию на 1 (первое) января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A66A28">
                    <w:rPr>
                      <w:rFonts w:cs="Arial"/>
                      <w:szCs w:val="20"/>
                      <w:shd w:val="clear" w:color="auto" w:fill="C0C0C0"/>
                    </w:rPr>
                    <w:t>, следующего за днем</w:t>
                  </w:r>
                  <w:r>
                    <w:rPr>
                      <w:rFonts w:cs="Arial"/>
                      <w:szCs w:val="20"/>
                    </w:rPr>
                    <w:t xml:space="preserve"> получения документа </w:t>
                  </w:r>
                  <w:r w:rsidRPr="00A66A28">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66A28">
                    <w:rPr>
                      <w:rFonts w:cs="Arial"/>
                      <w:szCs w:val="20"/>
                      <w:shd w:val="clear" w:color="auto" w:fill="C0C0C0"/>
                    </w:rPr>
                    <w:t>Журнале</w:t>
                  </w:r>
                  <w:r>
                    <w:rPr>
                      <w:rFonts w:cs="Arial"/>
                      <w:szCs w:val="20"/>
                    </w:rPr>
                    <w:t xml:space="preserve"> операций </w:t>
                  </w:r>
                  <w:r w:rsidRPr="00A66A28">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C65E9">
                    <w:rPr>
                      <w:rFonts w:cs="Arial"/>
                      <w:szCs w:val="20"/>
                      <w:shd w:val="clear" w:color="auto" w:fill="C0C0C0"/>
                    </w:rPr>
                    <w:lastRenderedPageBreak/>
                    <w:t>12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Извещение (код формы по ОКУД 0504805) при безвозмездной передаче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C65E9">
                    <w:rPr>
                      <w:rFonts w:cs="Arial"/>
                      <w:szCs w:val="20"/>
                      <w:shd w:val="clear" w:color="auto" w:fill="C0C0C0"/>
                    </w:rPr>
                    <w:t>12</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Извещение (код формы по ОКУД 0504805) при безвозмездной передаче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w:t>
                  </w:r>
                  <w:r w:rsidRPr="00346C09">
                    <w:rPr>
                      <w:rFonts w:cs="Arial"/>
                      <w:szCs w:val="20"/>
                    </w:rPr>
                    <w:t xml:space="preserve">подписание </w:t>
                  </w:r>
                  <w:r w:rsidRPr="00346C09">
                    <w:rPr>
                      <w:rFonts w:cs="Arial"/>
                      <w:szCs w:val="20"/>
                      <w:shd w:val="clear" w:color="auto" w:fill="C0C0C0"/>
                    </w:rPr>
                    <w:t>на бумажном носителе руководителем (уполномоченным лицом) субъекта централизованного учета не позднее рабочего дня, следующего за днем получения заполненного документа от уполномоченной организации;</w:t>
                  </w:r>
                </w:p>
                <w:p w:rsidR="00FB0319" w:rsidRDefault="00FB0319" w:rsidP="00FB0319">
                  <w:pPr>
                    <w:autoSpaceDE w:val="0"/>
                    <w:autoSpaceDN w:val="0"/>
                    <w:adjustRightInd w:val="0"/>
                    <w:spacing w:after="1" w:line="200" w:lineRule="atLeast"/>
                    <w:rPr>
                      <w:rFonts w:cs="Arial"/>
                      <w:szCs w:val="20"/>
                    </w:rPr>
                  </w:pPr>
                  <w:r w:rsidRPr="00346C09">
                    <w:rPr>
                      <w:rFonts w:cs="Arial"/>
                      <w:szCs w:val="20"/>
                      <w:shd w:val="clear" w:color="auto" w:fill="C0C0C0"/>
                    </w:rPr>
                    <w:t>2)</w:t>
                  </w:r>
                  <w:r>
                    <w:rPr>
                      <w:rFonts w:cs="Arial"/>
                      <w:szCs w:val="20"/>
                    </w:rPr>
                    <w:t xml:space="preserve"> направление </w:t>
                  </w:r>
                  <w:r w:rsidRPr="00346C09">
                    <w:rPr>
                      <w:rFonts w:cs="Arial"/>
                      <w:szCs w:val="20"/>
                      <w:shd w:val="clear" w:color="auto" w:fill="C0C0C0"/>
                    </w:rPr>
                    <w:t>принимающей</w:t>
                  </w:r>
                  <w:r>
                    <w:rPr>
                      <w:rFonts w:cs="Arial"/>
                      <w:szCs w:val="20"/>
                    </w:rPr>
                    <w:t xml:space="preserve"> стороне </w:t>
                  </w:r>
                  <w:r w:rsidRPr="00346C09">
                    <w:rPr>
                      <w:rFonts w:cs="Arial"/>
                      <w:szCs w:val="20"/>
                      <w:shd w:val="clear" w:color="auto" w:fill="C0C0C0"/>
                    </w:rPr>
                    <w:t>документа</w:t>
                  </w:r>
                  <w:r>
                    <w:rPr>
                      <w:rFonts w:cs="Arial"/>
                      <w:szCs w:val="20"/>
                    </w:rPr>
                    <w:t xml:space="preserve"> на бумажном носителе не позднее 2 (двух) рабочих дней со дня </w:t>
                  </w:r>
                  <w:r w:rsidRPr="00346C09">
                    <w:rPr>
                      <w:rFonts w:cs="Arial"/>
                      <w:szCs w:val="20"/>
                      <w:shd w:val="clear" w:color="auto" w:fill="C0C0C0"/>
                    </w:rPr>
                    <w:t>подписания</w:t>
                  </w:r>
                  <w:r>
                    <w:rPr>
                      <w:rFonts w:cs="Arial"/>
                      <w:szCs w:val="20"/>
                    </w:rPr>
                    <w:t xml:space="preserve"> документа;</w:t>
                  </w:r>
                </w:p>
                <w:p w:rsidR="00FB0319" w:rsidRDefault="00FB0319" w:rsidP="00FB0319">
                  <w:pPr>
                    <w:autoSpaceDE w:val="0"/>
                    <w:autoSpaceDN w:val="0"/>
                    <w:adjustRightInd w:val="0"/>
                    <w:spacing w:after="1" w:line="200" w:lineRule="atLeast"/>
                    <w:rPr>
                      <w:rFonts w:cs="Arial"/>
                      <w:szCs w:val="20"/>
                    </w:rPr>
                  </w:pPr>
                  <w:r w:rsidRPr="00346C09">
                    <w:rPr>
                      <w:rFonts w:cs="Arial"/>
                      <w:szCs w:val="20"/>
                      <w:shd w:val="clear" w:color="auto" w:fill="C0C0C0"/>
                    </w:rPr>
                    <w:t>3</w:t>
                  </w:r>
                  <w:r>
                    <w:rPr>
                      <w:rFonts w:cs="Arial"/>
                      <w:szCs w:val="20"/>
                    </w:rPr>
                    <w:t xml:space="preserve">) направление в уполномоченную организацию </w:t>
                  </w:r>
                  <w:r w:rsidRPr="00346C09">
                    <w:rPr>
                      <w:rFonts w:cs="Arial"/>
                      <w:szCs w:val="20"/>
                      <w:shd w:val="clear" w:color="auto" w:fill="C0C0C0"/>
                    </w:rPr>
                    <w:t>средствами ГИИС "Электронный бюджет"</w:t>
                  </w:r>
                  <w:r>
                    <w:rPr>
                      <w:rFonts w:cs="Arial"/>
                      <w:szCs w:val="20"/>
                    </w:rPr>
                    <w:t xml:space="preserve"> не позднее рабочего дня</w:t>
                  </w:r>
                  <w:r w:rsidRPr="00346C09">
                    <w:rPr>
                      <w:rFonts w:cs="Arial"/>
                      <w:szCs w:val="20"/>
                      <w:shd w:val="clear" w:color="auto" w:fill="C0C0C0"/>
                    </w:rPr>
                    <w:t>, следующего за днем</w:t>
                  </w:r>
                  <w:r>
                    <w:rPr>
                      <w:rFonts w:cs="Arial"/>
                      <w:szCs w:val="20"/>
                    </w:rPr>
                    <w:t xml:space="preserve"> получения документа </w:t>
                  </w:r>
                  <w:r w:rsidRPr="00346C09">
                    <w:rPr>
                      <w:rFonts w:cs="Arial"/>
                      <w:szCs w:val="20"/>
                      <w:shd w:val="clear" w:color="auto" w:fill="C0C0C0"/>
                    </w:rPr>
                    <w:t>от 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346C09">
                    <w:rPr>
                      <w:rFonts w:cs="Arial"/>
                      <w:szCs w:val="20"/>
                      <w:shd w:val="clear" w:color="auto" w:fill="C0C0C0"/>
                    </w:rPr>
                    <w:t>, следующего за днем</w:t>
                  </w:r>
                  <w:r>
                    <w:rPr>
                      <w:rFonts w:cs="Arial"/>
                      <w:szCs w:val="20"/>
                    </w:rPr>
                    <w:t xml:space="preserve"> получения документа </w:t>
                  </w:r>
                  <w:r w:rsidRPr="00346C09">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346C09" w:rsidRDefault="00FB0319" w:rsidP="00FB0319">
                  <w:pPr>
                    <w:autoSpaceDE w:val="0"/>
                    <w:autoSpaceDN w:val="0"/>
                    <w:adjustRightInd w:val="0"/>
                    <w:spacing w:after="1" w:line="200" w:lineRule="atLeast"/>
                    <w:rPr>
                      <w:rFonts w:cs="Arial"/>
                      <w:szCs w:val="20"/>
                      <w:shd w:val="clear" w:color="auto" w:fill="C0C0C0"/>
                    </w:rPr>
                  </w:pPr>
                  <w:r w:rsidRPr="00346C09">
                    <w:rPr>
                      <w:rFonts w:cs="Arial"/>
                      <w:szCs w:val="20"/>
                      <w:shd w:val="clear" w:color="auto" w:fill="C0C0C0"/>
                    </w:rPr>
                    <w:t>1) подтверждение показателей бюджетного учета;</w:t>
                  </w:r>
                </w:p>
                <w:p w:rsidR="00FB0319" w:rsidRDefault="00FB0319" w:rsidP="00FB0319">
                  <w:pPr>
                    <w:autoSpaceDE w:val="0"/>
                    <w:autoSpaceDN w:val="0"/>
                    <w:adjustRightInd w:val="0"/>
                    <w:spacing w:after="1" w:line="200" w:lineRule="atLeast"/>
                    <w:rPr>
                      <w:rFonts w:cs="Arial"/>
                      <w:szCs w:val="20"/>
                    </w:rPr>
                  </w:pPr>
                  <w:r w:rsidRPr="00346C09">
                    <w:rPr>
                      <w:rFonts w:cs="Arial"/>
                      <w:szCs w:val="20"/>
                      <w:shd w:val="clear" w:color="auto" w:fill="C0C0C0"/>
                    </w:rPr>
                    <w:t>2) направление требования о представлении первичных учетных документов (пункт 455 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C5AA4">
                    <w:rPr>
                      <w:rFonts w:cs="Arial"/>
                      <w:szCs w:val="20"/>
                      <w:shd w:val="clear" w:color="auto" w:fill="C0C0C0"/>
                    </w:rPr>
                    <w:t xml:space="preserve">для </w:t>
                  </w:r>
                  <w:r w:rsidRPr="00346C09">
                    <w:rPr>
                      <w:rFonts w:cs="Arial"/>
                      <w:szCs w:val="20"/>
                      <w:shd w:val="clear" w:color="auto" w:fill="C0C0C0"/>
                    </w:rPr>
                    <w:t>обеспечения своевременного</w:t>
                  </w:r>
                  <w:r w:rsidRPr="007C5AA4">
                    <w:rPr>
                      <w:rFonts w:cs="Arial"/>
                      <w:szCs w:val="20"/>
                      <w:shd w:val="clear" w:color="auto" w:fill="C0C0C0"/>
                    </w:rPr>
                    <w:t xml:space="preserve"> отражения</w:t>
                  </w:r>
                  <w:r w:rsidRPr="007C5AA4">
                    <w:rPr>
                      <w:rFonts w:cs="Arial"/>
                      <w:szCs w:val="20"/>
                    </w:rPr>
                    <w:t xml:space="preserve"> в бухгалтерском учете бухгалтерских записей согласно первичному учетному документу</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6A6E">
                    <w:rPr>
                      <w:rFonts w:cs="Arial"/>
                      <w:szCs w:val="20"/>
                      <w:shd w:val="clear" w:color="auto" w:fill="C0C0C0"/>
                    </w:rPr>
                    <w:t>12</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w:t>
                  </w:r>
                  <w:r>
                    <w:rPr>
                      <w:rFonts w:cs="Arial"/>
                      <w:szCs w:val="20"/>
                    </w:rPr>
                    <w:lastRenderedPageBreak/>
                    <w:t>при безвозмездной передаче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6A6E">
                    <w:rPr>
                      <w:rFonts w:cs="Arial"/>
                      <w:szCs w:val="20"/>
                      <w:shd w:val="clear" w:color="auto" w:fill="C0C0C0"/>
                    </w:rPr>
                    <w:lastRenderedPageBreak/>
                    <w:t>субъект централиз</w:t>
                  </w:r>
                  <w:r w:rsidRPr="00D16A6E">
                    <w:rPr>
                      <w:rFonts w:cs="Arial"/>
                      <w:szCs w:val="20"/>
                      <w:shd w:val="clear" w:color="auto" w:fill="C0C0C0"/>
                    </w:rPr>
                    <w:lastRenderedPageBreak/>
                    <w:t>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подписание электронными подписями не </w:t>
                  </w:r>
                  <w:r>
                    <w:rPr>
                      <w:rFonts w:cs="Arial"/>
                      <w:szCs w:val="20"/>
                    </w:rPr>
                    <w:lastRenderedPageBreak/>
                    <w:t>позднее рабочего дня</w:t>
                  </w:r>
                  <w:r w:rsidRPr="00D16A6E">
                    <w:rPr>
                      <w:rFonts w:cs="Arial"/>
                      <w:szCs w:val="20"/>
                      <w:shd w:val="clear" w:color="auto" w:fill="C0C0C0"/>
                    </w:rPr>
                    <w:t>, следующего за днем поступления заполненного и подписанного</w:t>
                  </w:r>
                  <w:r>
                    <w:rPr>
                      <w:rFonts w:cs="Arial"/>
                      <w:szCs w:val="20"/>
                    </w:rPr>
                    <w:t xml:space="preserve"> документа </w:t>
                  </w:r>
                  <w:r w:rsidRPr="00D16A6E">
                    <w:rPr>
                      <w:rFonts w:cs="Arial"/>
                      <w:szCs w:val="20"/>
                      <w:shd w:val="clear" w:color="auto" w:fill="C0C0C0"/>
                    </w:rPr>
                    <w:t>от</w:t>
                  </w:r>
                  <w:r>
                    <w:rPr>
                      <w:rFonts w:cs="Arial"/>
                      <w:szCs w:val="20"/>
                    </w:rPr>
                    <w:t xml:space="preserve"> уполномоченной </w:t>
                  </w:r>
                  <w:r w:rsidRPr="00D16A6E">
                    <w:rPr>
                      <w:rFonts w:cs="Arial"/>
                      <w:szCs w:val="20"/>
                      <w:shd w:val="clear" w:color="auto" w:fill="C0C0C0"/>
                    </w:rPr>
                    <w:t>организации</w:t>
                  </w:r>
                  <w:r>
                    <w:rPr>
                      <w:rFonts w:cs="Arial"/>
                      <w:szCs w:val="20"/>
                    </w:rPr>
                    <w:t xml:space="preserve"> 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руководитель (уполном</w:t>
                  </w:r>
                  <w:r>
                    <w:rPr>
                      <w:rFonts w:cs="Arial"/>
                      <w:szCs w:val="20"/>
                    </w:rPr>
                    <w:lastRenderedPageBreak/>
                    <w:t>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рабочего дня</w:t>
                  </w:r>
                  <w:r w:rsidRPr="00D16A6E">
                    <w:rPr>
                      <w:rFonts w:cs="Arial"/>
                      <w:szCs w:val="20"/>
                      <w:shd w:val="clear" w:color="auto" w:fill="C0C0C0"/>
                    </w:rPr>
                    <w:t xml:space="preserve">, </w:t>
                  </w:r>
                  <w:r w:rsidRPr="00D16A6E">
                    <w:rPr>
                      <w:rFonts w:cs="Arial"/>
                      <w:szCs w:val="20"/>
                      <w:shd w:val="clear" w:color="auto" w:fill="C0C0C0"/>
                    </w:rPr>
                    <w:lastRenderedPageBreak/>
                    <w:t>следующего за днем</w:t>
                  </w:r>
                  <w:r>
                    <w:rPr>
                      <w:rFonts w:cs="Arial"/>
                      <w:szCs w:val="20"/>
                    </w:rPr>
                    <w:t xml:space="preserve"> получения документа </w:t>
                  </w:r>
                  <w:r w:rsidRPr="00D16A6E">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6A6E">
                    <w:rPr>
                      <w:rFonts w:cs="Arial"/>
                      <w:szCs w:val="20"/>
                      <w:shd w:val="clear" w:color="auto" w:fill="C0C0C0"/>
                    </w:rPr>
                    <w:lastRenderedPageBreak/>
                    <w:t xml:space="preserve">документ подготовлен для </w:t>
                  </w:r>
                  <w:r w:rsidRPr="00D16A6E">
                    <w:rPr>
                      <w:rFonts w:cs="Arial"/>
                      <w:szCs w:val="20"/>
                      <w:shd w:val="clear" w:color="auto" w:fill="C0C0C0"/>
                    </w:rPr>
                    <w:lastRenderedPageBreak/>
                    <w:t>направления принимающей стороне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6A6E">
                    <w:rPr>
                      <w:rFonts w:cs="Arial"/>
                      <w:szCs w:val="20"/>
                      <w:shd w:val="clear" w:color="auto" w:fill="C0C0C0"/>
                    </w:rPr>
                    <w:lastRenderedPageBreak/>
                    <w:t xml:space="preserve">для направления принимающей </w:t>
                  </w:r>
                  <w:r w:rsidRPr="00D16A6E">
                    <w:rPr>
                      <w:rFonts w:cs="Arial"/>
                      <w:szCs w:val="20"/>
                      <w:shd w:val="clear" w:color="auto" w:fill="C0C0C0"/>
                    </w:rPr>
                    <w:lastRenderedPageBreak/>
                    <w:t>стороне средствами ГИИС "Электронный бюджет" для подписания</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1C65E9" w:rsidRDefault="00FB0319" w:rsidP="00FB0319">
                  <w:pPr>
                    <w:autoSpaceDE w:val="0"/>
                    <w:autoSpaceDN w:val="0"/>
                    <w:adjustRightInd w:val="0"/>
                    <w:spacing w:after="1" w:line="200" w:lineRule="atLeast"/>
                    <w:rPr>
                      <w:rFonts w:cs="Arial"/>
                      <w:szCs w:val="20"/>
                      <w:shd w:val="clear" w:color="auto" w:fill="C0C0C0"/>
                    </w:rPr>
                  </w:pPr>
                  <w:r w:rsidRPr="001C65E9">
                    <w:rPr>
                      <w:rFonts w:cs="Arial"/>
                      <w:szCs w:val="20"/>
                      <w:shd w:val="clear" w:color="auto" w:fill="C0C0C0"/>
                    </w:rPr>
                    <w:lastRenderedPageBreak/>
                    <w:t>12.2.1</w:t>
                  </w:r>
                </w:p>
              </w:tc>
              <w:tc>
                <w:tcPr>
                  <w:tcW w:w="1560" w:type="dxa"/>
                  <w:tcBorders>
                    <w:top w:val="single" w:sz="4" w:space="0" w:color="auto"/>
                    <w:left w:val="single" w:sz="4" w:space="0" w:color="auto"/>
                    <w:bottom w:val="single" w:sz="4" w:space="0" w:color="auto"/>
                    <w:right w:val="single" w:sz="4" w:space="0" w:color="auto"/>
                  </w:tcBorders>
                </w:tcPr>
                <w:p w:rsidR="00FB0319" w:rsidRPr="001C65E9" w:rsidRDefault="00FB0319" w:rsidP="00FB0319">
                  <w:pPr>
                    <w:autoSpaceDE w:val="0"/>
                    <w:autoSpaceDN w:val="0"/>
                    <w:adjustRightInd w:val="0"/>
                    <w:spacing w:after="1" w:line="200" w:lineRule="atLeast"/>
                    <w:rPr>
                      <w:rFonts w:cs="Arial"/>
                      <w:szCs w:val="20"/>
                      <w:shd w:val="clear" w:color="auto" w:fill="C0C0C0"/>
                    </w:rPr>
                  </w:pPr>
                  <w:r w:rsidRPr="001C65E9">
                    <w:rPr>
                      <w:rFonts w:cs="Arial"/>
                      <w:szCs w:val="20"/>
                      <w:shd w:val="clear" w:color="auto" w:fill="C0C0C0"/>
                    </w:rPr>
                    <w:t>Извещение (код формы по ОКУД 0504805) при безвозмездной передаче нефинансовых активов (продолжение подпункта 12.2 пункта 12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Pr="001C65E9" w:rsidRDefault="00FB0319" w:rsidP="00FB0319">
                  <w:pPr>
                    <w:autoSpaceDE w:val="0"/>
                    <w:autoSpaceDN w:val="0"/>
                    <w:adjustRightInd w:val="0"/>
                    <w:spacing w:after="1" w:line="200" w:lineRule="atLeast"/>
                    <w:rPr>
                      <w:rFonts w:cs="Arial"/>
                      <w:szCs w:val="20"/>
                      <w:shd w:val="clear" w:color="auto" w:fill="C0C0C0"/>
                    </w:rPr>
                  </w:pPr>
                  <w:r w:rsidRPr="001C65E9">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1C65E9" w:rsidRDefault="00FB0319" w:rsidP="00FB0319">
                  <w:pPr>
                    <w:autoSpaceDE w:val="0"/>
                    <w:autoSpaceDN w:val="0"/>
                    <w:adjustRightInd w:val="0"/>
                    <w:spacing w:after="1" w:line="200" w:lineRule="atLeast"/>
                    <w:rPr>
                      <w:rFonts w:cs="Arial"/>
                      <w:szCs w:val="20"/>
                      <w:shd w:val="clear" w:color="auto" w:fill="C0C0C0"/>
                    </w:rPr>
                  </w:pPr>
                  <w:r w:rsidRPr="001C65E9">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1C65E9" w:rsidRDefault="00FB0319" w:rsidP="00FB0319">
                  <w:pPr>
                    <w:autoSpaceDE w:val="0"/>
                    <w:autoSpaceDN w:val="0"/>
                    <w:adjustRightInd w:val="0"/>
                    <w:spacing w:after="1" w:line="200" w:lineRule="atLeast"/>
                    <w:rPr>
                      <w:rFonts w:cs="Arial"/>
                      <w:szCs w:val="20"/>
                      <w:shd w:val="clear" w:color="auto" w:fill="C0C0C0"/>
                    </w:rPr>
                  </w:pPr>
                  <w:r w:rsidRPr="001C65E9">
                    <w:rPr>
                      <w:rFonts w:cs="Arial"/>
                      <w:szCs w:val="20"/>
                      <w:shd w:val="clear" w:color="auto" w:fill="C0C0C0"/>
                    </w:rPr>
                    <w:t>сверка показателей не позднее рабочего дня, следующего за днем поступления подписанного документа от 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Pr="001C65E9" w:rsidRDefault="00FB0319" w:rsidP="00FB0319">
                  <w:pPr>
                    <w:autoSpaceDE w:val="0"/>
                    <w:autoSpaceDN w:val="0"/>
                    <w:adjustRightInd w:val="0"/>
                    <w:spacing w:after="1" w:line="200" w:lineRule="atLeast"/>
                    <w:rPr>
                      <w:rFonts w:cs="Arial"/>
                      <w:szCs w:val="20"/>
                      <w:shd w:val="clear" w:color="auto" w:fill="C0C0C0"/>
                    </w:rPr>
                  </w:pPr>
                  <w:r w:rsidRPr="001C65E9">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1C65E9" w:rsidRDefault="00FB0319" w:rsidP="00FB0319">
                  <w:pPr>
                    <w:autoSpaceDE w:val="0"/>
                    <w:autoSpaceDN w:val="0"/>
                    <w:adjustRightInd w:val="0"/>
                    <w:spacing w:after="1" w:line="200" w:lineRule="atLeast"/>
                    <w:rPr>
                      <w:rFonts w:cs="Arial"/>
                      <w:szCs w:val="20"/>
                      <w:shd w:val="clear" w:color="auto" w:fill="C0C0C0"/>
                    </w:rPr>
                  </w:pPr>
                  <w:r w:rsidRPr="001C65E9">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1C65E9" w:rsidRDefault="00FB0319" w:rsidP="00FB0319">
                  <w:pPr>
                    <w:autoSpaceDE w:val="0"/>
                    <w:autoSpaceDN w:val="0"/>
                    <w:adjustRightInd w:val="0"/>
                    <w:spacing w:after="1" w:line="200" w:lineRule="atLeast"/>
                    <w:rPr>
                      <w:rFonts w:cs="Arial"/>
                      <w:szCs w:val="20"/>
                      <w:shd w:val="clear" w:color="auto" w:fill="C0C0C0"/>
                    </w:rPr>
                  </w:pPr>
                  <w:r w:rsidRPr="001C65E9">
                    <w:rPr>
                      <w:rFonts w:cs="Arial"/>
                      <w:szCs w:val="20"/>
                      <w:shd w:val="clear" w:color="auto" w:fill="C0C0C0"/>
                    </w:rPr>
                    <w:t>1) подтверждение показателей бюджетного учета;</w:t>
                  </w:r>
                </w:p>
                <w:p w:rsidR="00FB0319" w:rsidRPr="001C65E9" w:rsidRDefault="00FB0319" w:rsidP="00FB0319">
                  <w:pPr>
                    <w:autoSpaceDE w:val="0"/>
                    <w:autoSpaceDN w:val="0"/>
                    <w:adjustRightInd w:val="0"/>
                    <w:spacing w:after="1" w:line="200" w:lineRule="atLeast"/>
                    <w:rPr>
                      <w:rFonts w:cs="Arial"/>
                      <w:szCs w:val="20"/>
                      <w:shd w:val="clear" w:color="auto" w:fill="C0C0C0"/>
                    </w:rPr>
                  </w:pPr>
                  <w:r w:rsidRPr="001C65E9">
                    <w:rPr>
                      <w:rFonts w:cs="Arial"/>
                      <w:szCs w:val="20"/>
                      <w:shd w:val="clear" w:color="auto" w:fill="C0C0C0"/>
                    </w:rPr>
                    <w:t>2) направление требования о представлении первичных учетных документов (пункт 455 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Pr="001C65E9" w:rsidRDefault="00FB0319" w:rsidP="00FB0319">
                  <w:pPr>
                    <w:autoSpaceDE w:val="0"/>
                    <w:autoSpaceDN w:val="0"/>
                    <w:adjustRightInd w:val="0"/>
                    <w:spacing w:after="1" w:line="200" w:lineRule="atLeast"/>
                    <w:rPr>
                      <w:rFonts w:cs="Arial"/>
                      <w:szCs w:val="20"/>
                      <w:shd w:val="clear" w:color="auto" w:fill="C0C0C0"/>
                    </w:rPr>
                  </w:pPr>
                  <w:r w:rsidRPr="001C65E9">
                    <w:rPr>
                      <w:rFonts w:cs="Arial"/>
                      <w:szCs w:val="20"/>
                      <w:shd w:val="clear" w:color="auto" w:fill="C0C0C0"/>
                    </w:rPr>
                    <w:t>для обеспечения своевременного отражения</w:t>
                  </w:r>
                  <w:r w:rsidRPr="006374C3">
                    <w:rPr>
                      <w:rFonts w:cs="Arial"/>
                      <w:szCs w:val="20"/>
                    </w:rPr>
                    <w:t xml:space="preserve"> в бухгалтерском учете бухгалтерских записей согласно первичному учетному документу</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C231F">
                    <w:rPr>
                      <w:rFonts w:cs="Arial"/>
                      <w:szCs w:val="20"/>
                      <w:shd w:val="clear" w:color="auto" w:fill="C0C0C0"/>
                    </w:rPr>
                    <w:t>13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Решение об оценке стоимости имущества, отчуждаемого не в пользу организаций бюджетной сферы (код формы по ОКУД 0510442) </w:t>
                  </w:r>
                  <w:r w:rsidRPr="003C231F">
                    <w:rPr>
                      <w:rFonts w:cs="Arial"/>
                      <w:szCs w:val="20"/>
                      <w:shd w:val="clear" w:color="auto" w:fill="C0C0C0"/>
                    </w:rPr>
                    <w:t xml:space="preserve">в случае продажи/безвозмездной передачи имущества/оценки стоимости имущества, выявленного в </w:t>
                  </w:r>
                  <w:r w:rsidRPr="003C231F">
                    <w:rPr>
                      <w:rFonts w:cs="Arial"/>
                      <w:szCs w:val="20"/>
                      <w:shd w:val="clear" w:color="auto" w:fill="C0C0C0"/>
                    </w:rPr>
                    <w:lastRenderedPageBreak/>
                    <w:t>ходе проведения инвентаризации (излишки), полученного в результате демонтажа (ликвидации), а также в случае безвозмездного поступления имущества от иных организаций (иных правообладателей)</w:t>
                  </w:r>
                  <w:r>
                    <w:rPr>
                      <w:rFonts w:cs="Arial"/>
                      <w:szCs w:val="20"/>
                    </w:rPr>
                    <w:t xml:space="preserve"> с приложением скан-копии документов, на основании которых </w:t>
                  </w:r>
                  <w:r w:rsidRPr="003C231F">
                    <w:rPr>
                      <w:rFonts w:cs="Arial"/>
                      <w:szCs w:val="20"/>
                      <w:shd w:val="clear" w:color="auto" w:fill="C0C0C0"/>
                    </w:rPr>
                    <w:t>комиссией по поступлению и выбытию активов</w:t>
                  </w:r>
                  <w:r>
                    <w:rPr>
                      <w:rFonts w:cs="Arial"/>
                      <w:szCs w:val="20"/>
                    </w:rPr>
                    <w:t xml:space="preserve"> или оценщиком определена справедливая стоимость нефинансовых активов, </w:t>
                  </w:r>
                  <w:r w:rsidRPr="003C231F">
                    <w:rPr>
                      <w:rFonts w:cs="Arial"/>
                      <w:szCs w:val="20"/>
                      <w:shd w:val="clear" w:color="auto" w:fill="C0C0C0"/>
                    </w:rPr>
                    <w:t>с приложением</w:t>
                  </w:r>
                  <w:r>
                    <w:rPr>
                      <w:rFonts w:cs="Arial"/>
                      <w:szCs w:val="20"/>
                    </w:rPr>
                    <w:t xml:space="preserve"> распорядительного акта (решения (распоряжения) собственника имущества (уполномоченного органа исполнительной власти, осуществляющего функции и полномочия учредителя) </w:t>
                  </w:r>
                  <w:r w:rsidRPr="003C231F">
                    <w:rPr>
                      <w:rFonts w:cs="Arial"/>
                      <w:szCs w:val="20"/>
                      <w:shd w:val="clear" w:color="auto" w:fill="C0C0C0"/>
                    </w:rPr>
                    <w:t>(при наличии)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w:t>
                  </w:r>
                  <w:r w:rsidRPr="003C231F">
                    <w:rPr>
                      <w:rFonts w:cs="Arial"/>
                      <w:szCs w:val="20"/>
                      <w:shd w:val="clear" w:color="auto" w:fill="C0C0C0"/>
                    </w:rPr>
                    <w:t>в уполномоченную организацию</w:t>
                  </w:r>
                  <w:r>
                    <w:rPr>
                      <w:rFonts w:cs="Arial"/>
                      <w:szCs w:val="20"/>
                    </w:rPr>
                    <w:t xml:space="preserve"> 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уполномоченными лицами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3C231F">
                    <w:rPr>
                      <w:rFonts w:cs="Arial"/>
                      <w:szCs w:val="20"/>
                      <w:shd w:val="clear" w:color="auto" w:fill="C0C0C0"/>
                    </w:rPr>
                    <w:t>Журнале</w:t>
                  </w:r>
                  <w:r>
                    <w:rPr>
                      <w:rFonts w:cs="Arial"/>
                      <w:szCs w:val="20"/>
                    </w:rPr>
                    <w:t xml:space="preserve"> операций </w:t>
                  </w:r>
                  <w:r w:rsidRPr="003C231F">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3C231F">
                    <w:rPr>
                      <w:rFonts w:cs="Arial"/>
                      <w:szCs w:val="20"/>
                      <w:shd w:val="clear" w:color="auto" w:fill="C0C0C0"/>
                    </w:rPr>
                    <w:t>2</w:t>
                  </w:r>
                  <w:r w:rsidRPr="006374C3">
                    <w:rPr>
                      <w:rFonts w:cs="Arial"/>
                      <w:szCs w:val="20"/>
                    </w:rPr>
                    <w:t xml:space="preserve">) </w:t>
                  </w:r>
                  <w:r w:rsidRPr="003C231F">
                    <w:rPr>
                      <w:rFonts w:cs="Arial"/>
                      <w:szCs w:val="20"/>
                      <w:shd w:val="clear" w:color="auto" w:fill="C0C0C0"/>
                    </w:rPr>
                    <w:t>для отражения</w:t>
                  </w:r>
                  <w:r w:rsidRPr="006374C3">
                    <w:rPr>
                      <w:rFonts w:cs="Arial"/>
                      <w:szCs w:val="20"/>
                    </w:rPr>
                    <w:t xml:space="preserve"> информации в Инвентарной карточке учета нефинансовых активов (код формы по </w:t>
                  </w:r>
                  <w:r w:rsidRPr="006374C3">
                    <w:rPr>
                      <w:rFonts w:cs="Arial"/>
                      <w:szCs w:val="20"/>
                    </w:rPr>
                    <w:lastRenderedPageBreak/>
                    <w:t xml:space="preserve">ОКУД </w:t>
                  </w:r>
                  <w:r w:rsidRPr="003C231F">
                    <w:rPr>
                      <w:rFonts w:cs="Arial"/>
                      <w:szCs w:val="20"/>
                      <w:shd w:val="clear" w:color="auto" w:fill="C0C0C0"/>
                    </w:rPr>
                    <w:t>0509215</w:t>
                  </w:r>
                  <w:r w:rsidRPr="006374C3">
                    <w:rPr>
                      <w:rFonts w:cs="Arial"/>
                      <w:szCs w:val="20"/>
                    </w:rPr>
                    <w:t xml:space="preserve">)/Инвентарной карточке группового учета нефинансовых активов (код формы по ОКУД </w:t>
                  </w:r>
                  <w:r w:rsidRPr="003C231F">
                    <w:rPr>
                      <w:rFonts w:cs="Arial"/>
                      <w:szCs w:val="20"/>
                      <w:shd w:val="clear" w:color="auto" w:fill="C0C0C0"/>
                    </w:rPr>
                    <w:t>0509216</w:t>
                  </w:r>
                  <w:r w:rsidRPr="006374C3">
                    <w:rPr>
                      <w:rFonts w:cs="Arial"/>
                      <w:szCs w:val="20"/>
                    </w:rPr>
                    <w:t>)</w:t>
                  </w:r>
                  <w:r w:rsidRPr="003C231F">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3C231F">
                    <w:rPr>
                      <w:rFonts w:cs="Arial"/>
                      <w:szCs w:val="20"/>
                      <w:shd w:val="clear" w:color="auto" w:fill="C0C0C0"/>
                    </w:rPr>
                    <w:t>3</w:t>
                  </w:r>
                  <w:r>
                    <w:rPr>
                      <w:rFonts w:cs="Arial"/>
                      <w:szCs w:val="20"/>
                    </w:rPr>
                    <w:t xml:space="preserve">) для формирования документов </w:t>
                  </w:r>
                  <w:r w:rsidRPr="003C231F">
                    <w:rPr>
                      <w:rFonts w:cs="Arial"/>
                      <w:szCs w:val="20"/>
                      <w:shd w:val="clear" w:color="auto" w:fill="C0C0C0"/>
                    </w:rPr>
                    <w:t>согласно подпунктам 5.3, 5.6 пункта 5, подпункту 10.3 пункта 10, подпунктам 14</w:t>
                  </w:r>
                  <w:r>
                    <w:rPr>
                      <w:rFonts w:cs="Arial"/>
                      <w:szCs w:val="20"/>
                    </w:rPr>
                    <w:t xml:space="preserve">.1, </w:t>
                  </w:r>
                  <w:r w:rsidRPr="003C231F">
                    <w:rPr>
                      <w:rFonts w:cs="Arial"/>
                      <w:szCs w:val="20"/>
                      <w:shd w:val="clear" w:color="auto" w:fill="C0C0C0"/>
                    </w:rPr>
                    <w:t>14</w:t>
                  </w:r>
                  <w:r>
                    <w:rPr>
                      <w:rFonts w:cs="Arial"/>
                      <w:szCs w:val="20"/>
                    </w:rPr>
                    <w:t xml:space="preserve">.2 </w:t>
                  </w:r>
                  <w:r w:rsidRPr="003C231F">
                    <w:rPr>
                      <w:rFonts w:cs="Arial"/>
                      <w:szCs w:val="20"/>
                      <w:shd w:val="clear" w:color="auto" w:fill="C0C0C0"/>
                    </w:rPr>
                    <w:t>пункта 14</w:t>
                  </w:r>
                  <w:r>
                    <w:rPr>
                      <w:rFonts w:cs="Arial"/>
                      <w:szCs w:val="20"/>
                    </w:rPr>
                    <w:t xml:space="preserve">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C231F">
                    <w:rPr>
                      <w:rFonts w:cs="Arial"/>
                      <w:szCs w:val="20"/>
                      <w:shd w:val="clear" w:color="auto" w:fill="C0C0C0"/>
                    </w:rPr>
                    <w:lastRenderedPageBreak/>
                    <w:t>14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Накладная на отпуск материальных ценностей на сторону (код формы по ОКУД </w:t>
                  </w:r>
                  <w:r w:rsidRPr="003C231F">
                    <w:rPr>
                      <w:rFonts w:cs="Arial"/>
                      <w:szCs w:val="20"/>
                      <w:shd w:val="clear" w:color="auto" w:fill="C0C0C0"/>
                    </w:rPr>
                    <w:t>0510458</w:t>
                  </w:r>
                  <w:r>
                    <w:rPr>
                      <w:rFonts w:cs="Arial"/>
                      <w:szCs w:val="20"/>
                    </w:rPr>
                    <w:t xml:space="preserve">) </w:t>
                  </w:r>
                  <w:r w:rsidRPr="003C231F">
                    <w:rPr>
                      <w:rFonts w:cs="Arial"/>
                      <w:szCs w:val="20"/>
                      <w:shd w:val="clear" w:color="auto" w:fill="C0C0C0"/>
                    </w:rPr>
                    <w:t>&lt;3&gt;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C231F">
                    <w:rPr>
                      <w:rFonts w:cs="Arial"/>
                      <w:szCs w:val="20"/>
                      <w:shd w:val="clear" w:color="auto" w:fill="C0C0C0"/>
                    </w:rPr>
                    <w:lastRenderedPageBreak/>
                    <w:t>14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Накладная на отпуск материальных ценностей на сторону (код формы по ОКУД </w:t>
                  </w:r>
                  <w:r w:rsidRPr="003C231F">
                    <w:rPr>
                      <w:rFonts w:cs="Arial"/>
                      <w:szCs w:val="20"/>
                      <w:shd w:val="clear" w:color="auto" w:fill="C0C0C0"/>
                    </w:rPr>
                    <w:t>0510458</w:t>
                  </w:r>
                  <w:r>
                    <w:rPr>
                      <w:rFonts w:cs="Arial"/>
                      <w:szCs w:val="20"/>
                    </w:rPr>
                    <w:t>) при продаже нефинансовых активов с приложением договора купли-продажи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подписание и направление принимающей стороне </w:t>
                  </w:r>
                  <w:r w:rsidRPr="003C231F">
                    <w:rPr>
                      <w:rFonts w:cs="Arial"/>
                      <w:szCs w:val="20"/>
                      <w:shd w:val="clear" w:color="auto" w:fill="C0C0C0"/>
                    </w:rPr>
                    <w:t>средствами ГИИС "Электронный бюджет"</w:t>
                  </w:r>
                  <w:r>
                    <w:rPr>
                      <w:rFonts w:cs="Arial"/>
                      <w:szCs w:val="20"/>
                    </w:rPr>
                    <w:t xml:space="preserve"> не позднее рабочего дня</w:t>
                  </w:r>
                  <w:r w:rsidRPr="003C231F">
                    <w:rPr>
                      <w:rFonts w:cs="Arial"/>
                      <w:szCs w:val="20"/>
                      <w:shd w:val="clear" w:color="auto" w:fill="C0C0C0"/>
                    </w:rPr>
                    <w:t>, следующего за днем совершения</w:t>
                  </w:r>
                  <w:r>
                    <w:rPr>
                      <w:rFonts w:cs="Arial"/>
                      <w:szCs w:val="20"/>
                    </w:rPr>
                    <w:t xml:space="preserve"> факта хозяйственной жизни;</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направление </w:t>
                  </w:r>
                  <w:r w:rsidRPr="003C231F">
                    <w:rPr>
                      <w:rFonts w:cs="Arial"/>
                      <w:szCs w:val="20"/>
                    </w:rPr>
                    <w:t xml:space="preserve">в уполномоченную организацию </w:t>
                  </w:r>
                  <w:r w:rsidRPr="003C231F">
                    <w:rPr>
                      <w:rFonts w:cs="Arial"/>
                      <w:szCs w:val="20"/>
                      <w:shd w:val="clear" w:color="auto" w:fill="C0C0C0"/>
                    </w:rPr>
                    <w:t>средствами ГИИС "Электронный бюджет"</w:t>
                  </w:r>
                  <w:r>
                    <w:rPr>
                      <w:rFonts w:cs="Arial"/>
                      <w:szCs w:val="20"/>
                    </w:rPr>
                    <w:t xml:space="preserve"> не позднее рабочего дня</w:t>
                  </w:r>
                  <w:r w:rsidRPr="0088044E">
                    <w:rPr>
                      <w:rFonts w:cs="Arial"/>
                      <w:szCs w:val="20"/>
                      <w:shd w:val="clear" w:color="auto" w:fill="C0C0C0"/>
                    </w:rPr>
                    <w:t>, следующего за днем подписания</w:t>
                  </w:r>
                  <w:r>
                    <w:rPr>
                      <w:rFonts w:cs="Arial"/>
                      <w:szCs w:val="20"/>
                    </w:rPr>
                    <w:t xml:space="preserve"> документа </w:t>
                  </w:r>
                  <w:r w:rsidRPr="0088044E">
                    <w:rPr>
                      <w:rFonts w:cs="Arial"/>
                      <w:szCs w:val="20"/>
                      <w:shd w:val="clear" w:color="auto" w:fill="C0C0C0"/>
                    </w:rPr>
                    <w:t>электронными подписями средствами ГИИС "Электронный бюджет"</w:t>
                  </w:r>
                  <w:r>
                    <w:rPr>
                      <w:rFonts w:cs="Arial"/>
                      <w:szCs w:val="20"/>
                    </w:rPr>
                    <w:t xml:space="preserve"> принимающей </w:t>
                  </w:r>
                  <w:r w:rsidRPr="0088044E">
                    <w:rPr>
                      <w:rFonts w:cs="Arial"/>
                      <w:szCs w:val="20"/>
                      <w:shd w:val="clear" w:color="auto" w:fill="C0C0C0"/>
                    </w:rPr>
                    <w:t>стороной</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r w:rsidRPr="0088044E">
                    <w:rPr>
                      <w:rFonts w:cs="Arial"/>
                      <w:szCs w:val="20"/>
                      <w:shd w:val="clear" w:color="auto" w:fill="C0C0C0"/>
                    </w:rPr>
                    <w:t>;</w:t>
                  </w:r>
                </w:p>
                <w:p w:rsidR="00FB0319" w:rsidRPr="0088044E" w:rsidRDefault="00FB0319" w:rsidP="00FB0319">
                  <w:pPr>
                    <w:autoSpaceDE w:val="0"/>
                    <w:autoSpaceDN w:val="0"/>
                    <w:adjustRightInd w:val="0"/>
                    <w:spacing w:after="1" w:line="200" w:lineRule="atLeast"/>
                    <w:rPr>
                      <w:rFonts w:cs="Arial"/>
                      <w:szCs w:val="20"/>
                      <w:shd w:val="clear" w:color="auto" w:fill="C0C0C0"/>
                    </w:rPr>
                  </w:pPr>
                  <w:r w:rsidRPr="0088044E">
                    <w:rPr>
                      <w:rFonts w:cs="Arial"/>
                      <w:szCs w:val="20"/>
                      <w:shd w:val="clear" w:color="auto" w:fill="C0C0C0"/>
                    </w:rPr>
                    <w:t>руководитель (уполномоченное лицо) субъекта централизованного учета;</w:t>
                  </w:r>
                </w:p>
                <w:p w:rsidR="00FB0319" w:rsidRDefault="00FB0319" w:rsidP="00FB0319">
                  <w:pPr>
                    <w:autoSpaceDE w:val="0"/>
                    <w:autoSpaceDN w:val="0"/>
                    <w:adjustRightInd w:val="0"/>
                    <w:spacing w:after="1" w:line="200" w:lineRule="atLeast"/>
                    <w:rPr>
                      <w:rFonts w:cs="Arial"/>
                      <w:szCs w:val="20"/>
                    </w:rPr>
                  </w:pPr>
                  <w:r w:rsidRPr="0088044E">
                    <w:rPr>
                      <w:rFonts w:cs="Arial"/>
                      <w:szCs w:val="20"/>
                      <w:shd w:val="clear" w:color="auto" w:fill="C0C0C0"/>
                    </w:rPr>
                    <w:t>ответственное лицо, получающее материальные ценности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88044E">
                    <w:rPr>
                      <w:rFonts w:cs="Arial"/>
                      <w:szCs w:val="20"/>
                      <w:shd w:val="clear" w:color="auto" w:fill="C0C0C0"/>
                    </w:rPr>
                    <w:t>, следующего за днем</w:t>
                  </w:r>
                  <w:r>
                    <w:rPr>
                      <w:rFonts w:cs="Arial"/>
                      <w:szCs w:val="20"/>
                    </w:rPr>
                    <w:t xml:space="preserve"> получения документа </w:t>
                  </w:r>
                  <w:r w:rsidRPr="0088044E">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8044E">
                    <w:rPr>
                      <w:rFonts w:cs="Arial"/>
                      <w:szCs w:val="20"/>
                      <w:shd w:val="clear" w:color="auto" w:fill="C0C0C0"/>
                    </w:rPr>
                    <w:t>1)</w:t>
                  </w:r>
                  <w:r>
                    <w:rPr>
                      <w:rFonts w:cs="Arial"/>
                      <w:szCs w:val="20"/>
                    </w:rPr>
                    <w:t xml:space="preserve"> отражение факта хозяйственной жизни в учете</w:t>
                  </w:r>
                  <w:r w:rsidRPr="0088044E">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88044E">
                    <w:rPr>
                      <w:rFonts w:cs="Arial"/>
                      <w:szCs w:val="20"/>
                      <w:shd w:val="clear" w:color="auto" w:fill="C0C0C0"/>
                    </w:rPr>
                    <w:t>2) формирование средствами ГИИС "Электронный бюджет" Счета - фактуры (пункт 435 Графика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88044E">
                    <w:rPr>
                      <w:rFonts w:cs="Arial"/>
                      <w:szCs w:val="20"/>
                      <w:shd w:val="clear" w:color="auto" w:fill="C0C0C0"/>
                    </w:rPr>
                    <w:t>Журнале</w:t>
                  </w:r>
                  <w:r>
                    <w:rPr>
                      <w:rFonts w:cs="Arial"/>
                      <w:szCs w:val="20"/>
                    </w:rPr>
                    <w:t xml:space="preserve"> операций </w:t>
                  </w:r>
                  <w:r w:rsidRPr="0088044E">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w:t>
                  </w:r>
                  <w:r w:rsidRPr="0088044E">
                    <w:rPr>
                      <w:rFonts w:cs="Arial"/>
                      <w:szCs w:val="20"/>
                      <w:shd w:val="clear" w:color="auto" w:fill="C0C0C0"/>
                    </w:rPr>
                    <w:t>для</w:t>
                  </w:r>
                  <w:r>
                    <w:rPr>
                      <w:rFonts w:cs="Arial"/>
                      <w:szCs w:val="20"/>
                    </w:rPr>
                    <w:t xml:space="preserve"> закрытия Инвентарной карточки учета нефинансовых активов (код формы по ОКУД </w:t>
                  </w:r>
                  <w:r w:rsidRPr="0088044E">
                    <w:rPr>
                      <w:rFonts w:cs="Arial"/>
                      <w:szCs w:val="20"/>
                      <w:shd w:val="clear" w:color="auto" w:fill="C0C0C0"/>
                    </w:rPr>
                    <w:t>0509215</w:t>
                  </w:r>
                  <w:r>
                    <w:rPr>
                      <w:rFonts w:cs="Arial"/>
                      <w:szCs w:val="20"/>
                    </w:rPr>
                    <w:t>)</w:t>
                  </w:r>
                  <w:r w:rsidRPr="0088044E">
                    <w:rPr>
                      <w:rFonts w:cs="Arial"/>
                      <w:szCs w:val="20"/>
                      <w:shd w:val="clear" w:color="auto" w:fill="C0C0C0"/>
                    </w:rPr>
                    <w:t>/Инвентарной карточки группового учета нефинансовых активов (код формы по ОКУД 0509216)/Карточки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8044E">
                    <w:rPr>
                      <w:rFonts w:cs="Arial"/>
                      <w:szCs w:val="20"/>
                      <w:shd w:val="clear" w:color="auto" w:fill="C0C0C0"/>
                    </w:rPr>
                    <w:t>14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Накладная на отпуск материальных ценностей на сторону (код формы по ОКУД </w:t>
                  </w:r>
                  <w:r w:rsidRPr="008A6549">
                    <w:rPr>
                      <w:rFonts w:cs="Arial"/>
                      <w:szCs w:val="20"/>
                      <w:shd w:val="clear" w:color="auto" w:fill="C0C0C0"/>
                    </w:rPr>
                    <w:t>0510458</w:t>
                  </w:r>
                  <w:r>
                    <w:rPr>
                      <w:rFonts w:cs="Arial"/>
                      <w:szCs w:val="20"/>
                    </w:rPr>
                    <w:t xml:space="preserve">) при </w:t>
                  </w:r>
                  <w:r w:rsidRPr="00745F0A">
                    <w:rPr>
                      <w:rFonts w:cs="Arial"/>
                      <w:szCs w:val="20"/>
                      <w:shd w:val="clear" w:color="auto" w:fill="C0C0C0"/>
                    </w:rPr>
                    <w:t>продаже нефинансовых активов с приложением скан-копии документа, содержащей подписи принимающей стороны,</w:t>
                  </w:r>
                  <w:r>
                    <w:rPr>
                      <w:rFonts w:cs="Arial"/>
                      <w:szCs w:val="20"/>
                    </w:rPr>
                    <w:t xml:space="preserve"> с приложением </w:t>
                  </w:r>
                  <w:r w:rsidRPr="00745F0A">
                    <w:rPr>
                      <w:rFonts w:cs="Arial"/>
                      <w:szCs w:val="20"/>
                      <w:shd w:val="clear" w:color="auto" w:fill="C0C0C0"/>
                    </w:rPr>
                    <w:t>договора</w:t>
                  </w:r>
                  <w:r>
                    <w:rPr>
                      <w:rFonts w:cs="Arial"/>
                      <w:szCs w:val="20"/>
                    </w:rPr>
                    <w:t xml:space="preserve"> </w:t>
                  </w:r>
                  <w:r>
                    <w:rPr>
                      <w:rFonts w:cs="Arial"/>
                      <w:szCs w:val="20"/>
                    </w:rPr>
                    <w:lastRenderedPageBreak/>
                    <w:t xml:space="preserve">купли-продажи </w:t>
                  </w:r>
                  <w:r w:rsidRPr="00745F0A">
                    <w:rPr>
                      <w:rFonts w:cs="Arial"/>
                      <w:szCs w:val="20"/>
                      <w:shd w:val="clear" w:color="auto" w:fill="C0C0C0"/>
                    </w:rPr>
                    <w:t>нефинансовых активов</w:t>
                  </w:r>
                  <w:r>
                    <w:rPr>
                      <w:rFonts w:cs="Arial"/>
                      <w:szCs w:val="20"/>
                    </w:rPr>
                    <w:t xml:space="preserve"> (при отсутствии функциональной возможности подписания в электронном виде)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подписание и направление принимающей стороне </w:t>
                  </w:r>
                  <w:r w:rsidRPr="00745F0A">
                    <w:rPr>
                      <w:rFonts w:cs="Arial"/>
                      <w:szCs w:val="20"/>
                      <w:shd w:val="clear" w:color="auto" w:fill="C0C0C0"/>
                    </w:rPr>
                    <w:t>на бумажном носителе</w:t>
                  </w:r>
                  <w:r>
                    <w:rPr>
                      <w:rFonts w:cs="Arial"/>
                      <w:szCs w:val="20"/>
                    </w:rPr>
                    <w:t xml:space="preserve"> не позднее рабочего дня</w:t>
                  </w:r>
                  <w:r w:rsidRPr="00745F0A">
                    <w:rPr>
                      <w:rFonts w:cs="Arial"/>
                      <w:szCs w:val="20"/>
                      <w:shd w:val="clear" w:color="auto" w:fill="C0C0C0"/>
                    </w:rPr>
                    <w:t>, следующего за днем совершения</w:t>
                  </w:r>
                  <w:r>
                    <w:rPr>
                      <w:rFonts w:cs="Arial"/>
                      <w:szCs w:val="20"/>
                    </w:rPr>
                    <w:t xml:space="preserve"> факта хозяйственной жизни;</w:t>
                  </w:r>
                </w:p>
                <w:p w:rsidR="00FB0319" w:rsidRDefault="00FB0319" w:rsidP="00FB0319">
                  <w:pPr>
                    <w:autoSpaceDE w:val="0"/>
                    <w:autoSpaceDN w:val="0"/>
                    <w:adjustRightInd w:val="0"/>
                    <w:spacing w:after="1" w:line="200" w:lineRule="atLeast"/>
                    <w:rPr>
                      <w:rFonts w:cs="Arial"/>
                      <w:szCs w:val="20"/>
                    </w:rPr>
                  </w:pPr>
                  <w:r>
                    <w:rPr>
                      <w:rFonts w:cs="Arial"/>
                      <w:szCs w:val="20"/>
                    </w:rPr>
                    <w:t>2) направление в уполномоченн</w:t>
                  </w:r>
                  <w:r>
                    <w:rPr>
                      <w:rFonts w:cs="Arial"/>
                      <w:szCs w:val="20"/>
                    </w:rPr>
                    <w:lastRenderedPageBreak/>
                    <w:t xml:space="preserve">ую организацию </w:t>
                  </w:r>
                  <w:r w:rsidRPr="00745F0A">
                    <w:rPr>
                      <w:rFonts w:cs="Arial"/>
                      <w:szCs w:val="20"/>
                      <w:shd w:val="clear" w:color="auto" w:fill="C0C0C0"/>
                    </w:rPr>
                    <w:t>средствами ГИИС "Электронный бюджет"</w:t>
                  </w:r>
                  <w:r>
                    <w:rPr>
                      <w:rFonts w:cs="Arial"/>
                      <w:szCs w:val="20"/>
                    </w:rPr>
                    <w:t xml:space="preserve"> не позднее рабочего дня</w:t>
                  </w:r>
                  <w:r w:rsidRPr="00745F0A">
                    <w:rPr>
                      <w:rFonts w:cs="Arial"/>
                      <w:szCs w:val="20"/>
                      <w:shd w:val="clear" w:color="auto" w:fill="C0C0C0"/>
                    </w:rPr>
                    <w:t>, следующего за днем</w:t>
                  </w:r>
                  <w:r>
                    <w:rPr>
                      <w:rFonts w:cs="Arial"/>
                      <w:szCs w:val="20"/>
                    </w:rPr>
                    <w:t xml:space="preserve"> получения документа от 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745F0A">
                    <w:rPr>
                      <w:rFonts w:cs="Arial"/>
                      <w:szCs w:val="20"/>
                      <w:shd w:val="clear" w:color="auto" w:fill="C0C0C0"/>
                    </w:rPr>
                    <w:t>, следующего за днем</w:t>
                  </w:r>
                  <w:r>
                    <w:rPr>
                      <w:rFonts w:cs="Arial"/>
                      <w:szCs w:val="20"/>
                    </w:rPr>
                    <w:t xml:space="preserve"> получения документа </w:t>
                  </w:r>
                  <w:r w:rsidRPr="00745F0A">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w:t>
                  </w:r>
                  <w:r w:rsidRPr="00745F0A">
                    <w:rPr>
                      <w:rFonts w:cs="Arial"/>
                      <w:szCs w:val="20"/>
                      <w:shd w:val="clear" w:color="auto" w:fill="C0C0C0"/>
                    </w:rPr>
                    <w:t xml:space="preserve">формирование средствами ГИИС "Электронный бюджет" Счета-фактуры (см. пункт 435 Графика </w:t>
                  </w:r>
                  <w:r w:rsidRPr="00745F0A">
                    <w:rPr>
                      <w:rFonts w:cs="Arial"/>
                      <w:szCs w:val="20"/>
                      <w:shd w:val="clear" w:color="auto" w:fill="C0C0C0"/>
                    </w:rPr>
                    <w:lastRenderedPageBreak/>
                    <w:t>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5F0A">
                    <w:rPr>
                      <w:rFonts w:cs="Arial"/>
                      <w:szCs w:val="20"/>
                      <w:shd w:val="clear" w:color="auto" w:fill="C0C0C0"/>
                    </w:rPr>
                    <w:lastRenderedPageBreak/>
                    <w:t>1)</w:t>
                  </w:r>
                  <w:r>
                    <w:rPr>
                      <w:rFonts w:cs="Arial"/>
                      <w:szCs w:val="20"/>
                    </w:rPr>
                    <w:t xml:space="preserve"> для отражения в </w:t>
                  </w:r>
                  <w:r w:rsidRPr="00745F0A">
                    <w:rPr>
                      <w:rFonts w:cs="Arial"/>
                      <w:szCs w:val="20"/>
                      <w:shd w:val="clear" w:color="auto" w:fill="C0C0C0"/>
                    </w:rPr>
                    <w:t>Журнале</w:t>
                  </w:r>
                  <w:r>
                    <w:rPr>
                      <w:rFonts w:cs="Arial"/>
                      <w:szCs w:val="20"/>
                    </w:rPr>
                    <w:t xml:space="preserve"> операций </w:t>
                  </w:r>
                  <w:r w:rsidRPr="00745F0A">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r w:rsidRPr="00745F0A">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745F0A">
                    <w:rPr>
                      <w:rFonts w:cs="Arial"/>
                      <w:szCs w:val="20"/>
                      <w:shd w:val="clear" w:color="auto" w:fill="C0C0C0"/>
                    </w:rPr>
                    <w:t xml:space="preserve">2) для закрытия Инвентарной карточки учета нефинансовых активов (код формы по ОКУД </w:t>
                  </w:r>
                  <w:r w:rsidRPr="00745F0A">
                    <w:rPr>
                      <w:rFonts w:cs="Arial"/>
                      <w:szCs w:val="20"/>
                      <w:shd w:val="clear" w:color="auto" w:fill="C0C0C0"/>
                    </w:rPr>
                    <w:lastRenderedPageBreak/>
                    <w:t>0509215)/Инвентарной карточки группового учета нефинансовых активов (код формы по ОКУД 0509216)/Карточки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lastRenderedPageBreak/>
                    <w:t>14.3</w:t>
                  </w:r>
                </w:p>
              </w:tc>
              <w:tc>
                <w:tcPr>
                  <w:tcW w:w="1560"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Накладная на отпуск материальных ценностей на сторону (код формы по ОКУД 0510458) при передаче материальных ценностей в целях ремонта или в целях перевозки на основании договоров (контрактов) и других документов, подтверждающих передачу материальных ценностей</w:t>
                  </w:r>
                </w:p>
              </w:tc>
              <w:tc>
                <w:tcPr>
                  <w:tcW w:w="1134"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1) формирование, подписание и направление принимающей стороне на бумажном носителе не позднее рабочего дня, следующего за днем совершения факта хозяйственной жизни;</w:t>
                  </w:r>
                </w:p>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2)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для отражения в Журнале операций по выбытию и перемещению нефинансовых активов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14.4</w:t>
                  </w:r>
                </w:p>
              </w:tc>
              <w:tc>
                <w:tcPr>
                  <w:tcW w:w="1560"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 xml:space="preserve">Накладная на отпуск материальных ценностей на сторону (код формы по ОКУД 0510458) </w:t>
                  </w:r>
                  <w:r w:rsidRPr="00745F0A">
                    <w:rPr>
                      <w:rFonts w:cs="Arial"/>
                      <w:szCs w:val="20"/>
                      <w:shd w:val="clear" w:color="auto" w:fill="C0C0C0"/>
                    </w:rPr>
                    <w:lastRenderedPageBreak/>
                    <w:t>при возврате поставщику некачественных или несоответствующих техническим данным материальных ценностей с приложением скан-копии подтверждающих документов</w:t>
                  </w:r>
                </w:p>
              </w:tc>
              <w:tc>
                <w:tcPr>
                  <w:tcW w:w="1134"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 xml:space="preserve">1) формирование, подписание и направление принимающей стороне на бумажном </w:t>
                  </w:r>
                  <w:r w:rsidRPr="00745F0A">
                    <w:rPr>
                      <w:rFonts w:cs="Arial"/>
                      <w:szCs w:val="20"/>
                      <w:shd w:val="clear" w:color="auto" w:fill="C0C0C0"/>
                    </w:rPr>
                    <w:lastRenderedPageBreak/>
                    <w:t>носителе не позднее рабочего дня, следующего за днем совершения факта хозяйственной жизни;</w:t>
                  </w:r>
                </w:p>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2)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 xml:space="preserve">не позднее рабочего дня, следующего за днем получения документа в </w:t>
                  </w:r>
                  <w:r w:rsidRPr="00745F0A">
                    <w:rPr>
                      <w:rFonts w:cs="Arial"/>
                      <w:szCs w:val="20"/>
                      <w:shd w:val="clear" w:color="auto" w:fill="C0C0C0"/>
                    </w:rPr>
                    <w:lastRenderedPageBreak/>
                    <w:t>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lastRenderedPageBreak/>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745F0A" w:rsidRDefault="00FB0319" w:rsidP="00FB0319">
                  <w:pPr>
                    <w:autoSpaceDE w:val="0"/>
                    <w:autoSpaceDN w:val="0"/>
                    <w:adjustRightInd w:val="0"/>
                    <w:spacing w:after="1" w:line="200" w:lineRule="atLeast"/>
                    <w:rPr>
                      <w:rFonts w:cs="Arial"/>
                      <w:szCs w:val="20"/>
                      <w:shd w:val="clear" w:color="auto" w:fill="C0C0C0"/>
                    </w:rPr>
                  </w:pPr>
                  <w:r w:rsidRPr="00745F0A">
                    <w:rPr>
                      <w:rFonts w:cs="Arial"/>
                      <w:szCs w:val="20"/>
                      <w:shd w:val="clear" w:color="auto" w:fill="C0C0C0"/>
                    </w:rPr>
                    <w:t xml:space="preserve">для отражения в Журнале операций по выбытию и перемещению нефинансовых активов (код </w:t>
                  </w:r>
                  <w:r w:rsidRPr="00745F0A">
                    <w:rPr>
                      <w:rFonts w:cs="Arial"/>
                      <w:szCs w:val="20"/>
                      <w:shd w:val="clear" w:color="auto" w:fill="C0C0C0"/>
                    </w:rPr>
                    <w:lastRenderedPageBreak/>
                    <w:t>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5F0A">
                    <w:rPr>
                      <w:rFonts w:cs="Arial"/>
                      <w:szCs w:val="20"/>
                      <w:shd w:val="clear" w:color="auto" w:fill="C0C0C0"/>
                    </w:rPr>
                    <w:lastRenderedPageBreak/>
                    <w:t>15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списании объектов нефинансовых активов (кроме транспортных средств) (код формы по ОКУД </w:t>
                  </w:r>
                  <w:r w:rsidRPr="00745F0A">
                    <w:rPr>
                      <w:rFonts w:cs="Arial"/>
                      <w:szCs w:val="20"/>
                      <w:shd w:val="clear" w:color="auto" w:fill="C0C0C0"/>
                    </w:rPr>
                    <w:t>0510454</w:t>
                  </w:r>
                  <w:r>
                    <w:rPr>
                      <w:rFonts w:cs="Arial"/>
                      <w:szCs w:val="20"/>
                    </w:rPr>
                    <w:t>) &lt;</w:t>
                  </w:r>
                  <w:r w:rsidRPr="00745F0A">
                    <w:rPr>
                      <w:rFonts w:cs="Arial"/>
                      <w:szCs w:val="20"/>
                      <w:shd w:val="clear" w:color="auto" w:fill="C0C0C0"/>
                    </w:rPr>
                    <w:t>3</w:t>
                  </w:r>
                  <w:r>
                    <w:rPr>
                      <w:rFonts w:cs="Arial"/>
                      <w:szCs w:val="20"/>
                    </w:rPr>
                    <w:t>&gt;,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списании транспортного средства (код формы по ОКУД </w:t>
                  </w:r>
                  <w:r w:rsidRPr="00745F0A">
                    <w:rPr>
                      <w:rFonts w:cs="Arial"/>
                      <w:szCs w:val="20"/>
                      <w:shd w:val="clear" w:color="auto" w:fill="C0C0C0"/>
                    </w:rPr>
                    <w:t>0510456</w:t>
                  </w:r>
                  <w:r>
                    <w:rPr>
                      <w:rFonts w:cs="Arial"/>
                      <w:szCs w:val="20"/>
                    </w:rPr>
                    <w:t>) &lt;</w:t>
                  </w:r>
                  <w:r w:rsidRPr="00745F0A">
                    <w:rPr>
                      <w:rFonts w:cs="Arial"/>
                      <w:szCs w:val="20"/>
                      <w:shd w:val="clear" w:color="auto" w:fill="C0C0C0"/>
                    </w:rPr>
                    <w:t>3</w:t>
                  </w:r>
                  <w:r>
                    <w:rPr>
                      <w:rFonts w:cs="Arial"/>
                      <w:szCs w:val="20"/>
                    </w:rPr>
                    <w:t>&gt;,</w:t>
                  </w:r>
                </w:p>
                <w:p w:rsidR="00FB0319" w:rsidRDefault="00FB0319" w:rsidP="00FB0319">
                  <w:pPr>
                    <w:autoSpaceDE w:val="0"/>
                    <w:autoSpaceDN w:val="0"/>
                    <w:adjustRightInd w:val="0"/>
                    <w:spacing w:after="1" w:line="200" w:lineRule="atLeast"/>
                    <w:rPr>
                      <w:rFonts w:cs="Arial"/>
                      <w:szCs w:val="20"/>
                    </w:rPr>
                  </w:pPr>
                  <w:r>
                    <w:rPr>
                      <w:rFonts w:cs="Arial"/>
                      <w:szCs w:val="20"/>
                    </w:rPr>
                    <w:t>Акт о списании исключенных объектов библиотечного фонда (код формы по ОКУД 0504144) &lt;</w:t>
                  </w:r>
                  <w:r w:rsidRPr="00745F0A">
                    <w:rPr>
                      <w:rFonts w:cs="Arial"/>
                      <w:szCs w:val="20"/>
                      <w:shd w:val="clear" w:color="auto" w:fill="C0C0C0"/>
                    </w:rPr>
                    <w:t>4</w:t>
                  </w:r>
                  <w:r>
                    <w:rPr>
                      <w:rFonts w:cs="Arial"/>
                      <w:szCs w:val="20"/>
                    </w:rPr>
                    <w:t>&gt;</w:t>
                  </w: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p w:rsidR="00745F0A" w:rsidRDefault="00745F0A"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5F0A">
                    <w:rPr>
                      <w:rFonts w:cs="Arial"/>
                      <w:szCs w:val="20"/>
                      <w:shd w:val="clear" w:color="auto" w:fill="C0C0C0"/>
                    </w:rPr>
                    <w:t>15</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списании объектов нефинансовых активов (кроме транспортных средств) (код формы по </w:t>
                  </w:r>
                  <w:r>
                    <w:rPr>
                      <w:rFonts w:cs="Arial"/>
                      <w:szCs w:val="20"/>
                    </w:rPr>
                    <w:lastRenderedPageBreak/>
                    <w:t xml:space="preserve">ОКУД </w:t>
                  </w:r>
                  <w:r w:rsidRPr="00745F0A">
                    <w:rPr>
                      <w:rFonts w:cs="Arial"/>
                      <w:szCs w:val="20"/>
                      <w:shd w:val="clear" w:color="auto" w:fill="C0C0C0"/>
                    </w:rPr>
                    <w:t>0510454</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списании транспортного средства (код формы по ОКУД </w:t>
                  </w:r>
                  <w:r w:rsidRPr="00745F0A">
                    <w:rPr>
                      <w:rFonts w:cs="Arial"/>
                      <w:szCs w:val="20"/>
                      <w:shd w:val="clear" w:color="auto" w:fill="C0C0C0"/>
                    </w:rPr>
                    <w:t>0510456</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списании исключенных объектов библиотечного фонда (код формы по ОКУД 0504144) при выбытии нефинансовых активов в связи с невозможностью установления их местонахождения (при выявленных недостачах, хищениях), при фактах уничтожения объектов нефинансовых активов при террористических актах, вследствие стихийных бедствий </w:t>
                  </w:r>
                  <w:r w:rsidRPr="0015139F">
                    <w:rPr>
                      <w:rFonts w:cs="Arial"/>
                      <w:szCs w:val="20"/>
                      <w:shd w:val="clear" w:color="auto" w:fill="C0C0C0"/>
                    </w:rPr>
                    <w:t>с приложением скан-копии документов, подтверждающих факт гибели, уничтожения или невозможности установления местонахождения объектов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w:t>
                  </w:r>
                  <w:r w:rsidRPr="0015139F">
                    <w:rPr>
                      <w:rFonts w:cs="Arial"/>
                      <w:szCs w:val="20"/>
                      <w:shd w:val="clear" w:color="auto" w:fill="C0C0C0"/>
                    </w:rPr>
                    <w:t xml:space="preserve">на основании Акта о результатах инвентаризации (код формы по ОКУД </w:t>
                  </w:r>
                  <w:r w:rsidRPr="0015139F">
                    <w:rPr>
                      <w:rFonts w:cs="Arial"/>
                      <w:szCs w:val="20"/>
                      <w:shd w:val="clear" w:color="auto" w:fill="C0C0C0"/>
                    </w:rPr>
                    <w:lastRenderedPageBreak/>
                    <w:t>0510463) (пункт 341 Графика документооборота)</w:t>
                  </w:r>
                  <w:r>
                    <w:rPr>
                      <w:rFonts w:cs="Arial"/>
                      <w:szCs w:val="20"/>
                    </w:rPr>
                    <w:t xml:space="preserve">, подписание электронными подписями и </w:t>
                  </w:r>
                  <w:r w:rsidRPr="0015139F">
                    <w:rPr>
                      <w:rFonts w:cs="Arial"/>
                      <w:szCs w:val="20"/>
                      <w:shd w:val="clear" w:color="auto" w:fill="C0C0C0"/>
                    </w:rPr>
                    <w:t>направление в уполномоченную организацию</w:t>
                  </w:r>
                  <w:r>
                    <w:rPr>
                      <w:rFonts w:cs="Arial"/>
                      <w:szCs w:val="20"/>
                    </w:rPr>
                    <w:t xml:space="preserve"> средствами ГИИС "Электронный бюджет" не позднее рабочего дня</w:t>
                  </w:r>
                  <w:r w:rsidRPr="0015139F">
                    <w:rPr>
                      <w:rFonts w:cs="Arial"/>
                      <w:szCs w:val="20"/>
                      <w:shd w:val="clear" w:color="auto" w:fill="C0C0C0"/>
                    </w:rPr>
                    <w:t>, следующего за днем</w:t>
                  </w:r>
                  <w:r>
                    <w:rPr>
                      <w:rFonts w:cs="Arial"/>
                      <w:szCs w:val="20"/>
                    </w:rPr>
                    <w:t xml:space="preserve"> утверждения Акта о результатах инвентаризации (код формы по ОКУД </w:t>
                  </w:r>
                  <w:r w:rsidRPr="0015139F">
                    <w:rPr>
                      <w:rFonts w:cs="Arial"/>
                      <w:szCs w:val="20"/>
                      <w:shd w:val="clear" w:color="auto" w:fill="C0C0C0"/>
                    </w:rPr>
                    <w:t>0510463</w:t>
                  </w:r>
                  <w:r>
                    <w:rPr>
                      <w:rFonts w:cs="Arial"/>
                      <w:szCs w:val="20"/>
                    </w:rPr>
                    <w:t xml:space="preserve">), в случае необходимости направление на согласование с собственником имущества (уполномоченным им органом </w:t>
                  </w:r>
                  <w:r w:rsidRPr="0015139F">
                    <w:rPr>
                      <w:rFonts w:cs="Arial"/>
                      <w:szCs w:val="20"/>
                      <w:shd w:val="clear" w:color="auto" w:fill="C0C0C0"/>
                    </w:rPr>
                    <w:t>исполнительной</w:t>
                  </w:r>
                  <w:r>
                    <w:rPr>
                      <w:rFonts w:cs="Arial"/>
                      <w:szCs w:val="20"/>
                    </w:rPr>
                    <w:t xml:space="preserve"> власти, органом, осуществляющим полномочия и функции учредителя) </w:t>
                  </w:r>
                  <w:r w:rsidRPr="0015139F">
                    <w:rPr>
                      <w:rFonts w:cs="Arial"/>
                      <w:szCs w:val="20"/>
                      <w:shd w:val="clear" w:color="auto" w:fill="C0C0C0"/>
                    </w:rPr>
                    <w:t>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комиссия по поступлению и выбытию активов субъекта </w:t>
                  </w:r>
                  <w:r>
                    <w:rPr>
                      <w:rFonts w:cs="Arial"/>
                      <w:szCs w:val="20"/>
                    </w:rPr>
                    <w:lastRenderedPageBreak/>
                    <w:t>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рабочего дня</w:t>
                  </w:r>
                  <w:r w:rsidRPr="0015139F">
                    <w:rPr>
                      <w:rFonts w:cs="Arial"/>
                      <w:szCs w:val="20"/>
                      <w:shd w:val="clear" w:color="auto" w:fill="C0C0C0"/>
                    </w:rPr>
                    <w:t>, следующего за днем</w:t>
                  </w:r>
                  <w:r>
                    <w:rPr>
                      <w:rFonts w:cs="Arial"/>
                      <w:szCs w:val="20"/>
                    </w:rPr>
                    <w:t xml:space="preserve"> получения документа </w:t>
                  </w:r>
                  <w:r w:rsidRPr="0015139F">
                    <w:rPr>
                      <w:rFonts w:cs="Arial"/>
                      <w:szCs w:val="20"/>
                      <w:shd w:val="clear" w:color="auto" w:fill="C0C0C0"/>
                    </w:rPr>
                    <w:t xml:space="preserve">в </w:t>
                  </w:r>
                  <w:r w:rsidRPr="0015139F">
                    <w:rPr>
                      <w:rFonts w:cs="Arial"/>
                      <w:szCs w:val="20"/>
                      <w:shd w:val="clear" w:color="auto" w:fill="C0C0C0"/>
                    </w:rPr>
                    <w:lastRenderedPageBreak/>
                    <w:t>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5139F">
                    <w:rPr>
                      <w:rFonts w:cs="Arial"/>
                      <w:szCs w:val="20"/>
                      <w:shd w:val="clear" w:color="auto" w:fill="C0C0C0"/>
                    </w:rPr>
                    <w:t>1)</w:t>
                  </w:r>
                  <w:r>
                    <w:rPr>
                      <w:rFonts w:cs="Arial"/>
                      <w:szCs w:val="20"/>
                    </w:rPr>
                    <w:t xml:space="preserve"> для отражения в </w:t>
                  </w:r>
                  <w:r w:rsidRPr="0015139F">
                    <w:rPr>
                      <w:rFonts w:cs="Arial"/>
                      <w:szCs w:val="20"/>
                      <w:shd w:val="clear" w:color="auto" w:fill="C0C0C0"/>
                    </w:rPr>
                    <w:t>Журнале</w:t>
                  </w:r>
                  <w:r>
                    <w:rPr>
                      <w:rFonts w:cs="Arial"/>
                      <w:szCs w:val="20"/>
                    </w:rPr>
                    <w:t xml:space="preserve"> операций </w:t>
                  </w:r>
                  <w:r w:rsidRPr="0015139F">
                    <w:rPr>
                      <w:rFonts w:cs="Arial"/>
                      <w:szCs w:val="20"/>
                      <w:shd w:val="clear" w:color="auto" w:fill="C0C0C0"/>
                    </w:rPr>
                    <w:t xml:space="preserve">по выбытию и перемещению нефинансовых </w:t>
                  </w:r>
                  <w:r w:rsidRPr="0015139F">
                    <w:rPr>
                      <w:rFonts w:cs="Arial"/>
                      <w:szCs w:val="20"/>
                      <w:shd w:val="clear" w:color="auto" w:fill="C0C0C0"/>
                    </w:rPr>
                    <w:lastRenderedPageBreak/>
                    <w:t>активов</w:t>
                  </w:r>
                  <w:r>
                    <w:rPr>
                      <w:rFonts w:cs="Arial"/>
                      <w:szCs w:val="20"/>
                    </w:rPr>
                    <w:t xml:space="preserve"> (код формы по ОКУД 0504071)</w:t>
                  </w:r>
                  <w:r w:rsidRPr="0015139F">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6374C3">
                    <w:rPr>
                      <w:rFonts w:cs="Arial"/>
                      <w:szCs w:val="20"/>
                    </w:rPr>
                    <w:t xml:space="preserve">2) для </w:t>
                  </w:r>
                  <w:r w:rsidRPr="0015139F">
                    <w:rPr>
                      <w:rFonts w:cs="Arial"/>
                      <w:szCs w:val="20"/>
                      <w:shd w:val="clear" w:color="auto" w:fill="C0C0C0"/>
                    </w:rPr>
                    <w:t>закрытия</w:t>
                  </w:r>
                  <w:r w:rsidRPr="006374C3">
                    <w:rPr>
                      <w:rFonts w:cs="Arial"/>
                      <w:szCs w:val="20"/>
                    </w:rPr>
                    <w:t xml:space="preserve"> Инвентарной карточки учета нефинансовых активов (код формы по ОКУД </w:t>
                  </w:r>
                  <w:r w:rsidRPr="0015139F">
                    <w:rPr>
                      <w:rFonts w:cs="Arial"/>
                      <w:szCs w:val="20"/>
                      <w:shd w:val="clear" w:color="auto" w:fill="C0C0C0"/>
                    </w:rPr>
                    <w:t>0509215</w:t>
                  </w:r>
                  <w:r w:rsidRPr="006374C3">
                    <w:rPr>
                      <w:rFonts w:cs="Arial"/>
                      <w:szCs w:val="20"/>
                    </w:rPr>
                    <w:t xml:space="preserve">)/Инвентарной карточки группового учета нефинансовых активов (код формы по ОКУД </w:t>
                  </w:r>
                  <w:r w:rsidRPr="0015139F">
                    <w:rPr>
                      <w:rFonts w:cs="Arial"/>
                      <w:szCs w:val="20"/>
                      <w:shd w:val="clear" w:color="auto" w:fill="C0C0C0"/>
                    </w:rPr>
                    <w:t>0509216</w:t>
                  </w:r>
                  <w:r w:rsidRPr="006374C3">
                    <w:rPr>
                      <w:rFonts w:cs="Arial"/>
                      <w:szCs w:val="20"/>
                    </w:rPr>
                    <w:t>)</w:t>
                  </w:r>
                  <w:r w:rsidRPr="0015139F">
                    <w:rPr>
                      <w:rFonts w:cs="Arial"/>
                      <w:szCs w:val="20"/>
                      <w:shd w:val="clear" w:color="auto" w:fill="C0C0C0"/>
                    </w:rPr>
                    <w:t>/Карточки капитальных вложений (код формы по ОКУД 0509211)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5139F">
                    <w:rPr>
                      <w:rFonts w:cs="Arial"/>
                      <w:szCs w:val="20"/>
                      <w:shd w:val="clear" w:color="auto" w:fill="C0C0C0"/>
                    </w:rPr>
                    <w:lastRenderedPageBreak/>
                    <w:t>15</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списании объектов нефинансовых активов (кроме транспортных средств) (код формы по ОКУД </w:t>
                  </w:r>
                  <w:r w:rsidRPr="0015139F">
                    <w:rPr>
                      <w:rFonts w:cs="Arial"/>
                      <w:szCs w:val="20"/>
                      <w:shd w:val="clear" w:color="auto" w:fill="C0C0C0"/>
                    </w:rPr>
                    <w:t>0510454</w:t>
                  </w:r>
                  <w:r>
                    <w:rPr>
                      <w:rFonts w:cs="Arial"/>
                      <w:szCs w:val="20"/>
                    </w:rPr>
                    <w:t>),</w:t>
                  </w:r>
                </w:p>
                <w:p w:rsidR="00FB0319" w:rsidRDefault="00FB0319" w:rsidP="00FB0319">
                  <w:pPr>
                    <w:autoSpaceDE w:val="0"/>
                    <w:autoSpaceDN w:val="0"/>
                    <w:adjustRightInd w:val="0"/>
                    <w:spacing w:after="1" w:line="200" w:lineRule="atLeast"/>
                    <w:rPr>
                      <w:rFonts w:cs="Arial"/>
                      <w:szCs w:val="20"/>
                    </w:rPr>
                  </w:pPr>
                  <w:r w:rsidRPr="0015139F">
                    <w:rPr>
                      <w:rFonts w:cs="Arial"/>
                      <w:szCs w:val="20"/>
                    </w:rPr>
                    <w:lastRenderedPageBreak/>
                    <w:t xml:space="preserve">Акт о списании </w:t>
                  </w:r>
                  <w:r w:rsidRPr="0015139F">
                    <w:rPr>
                      <w:rFonts w:cs="Arial"/>
                      <w:szCs w:val="20"/>
                      <w:shd w:val="clear" w:color="auto" w:fill="C0C0C0"/>
                    </w:rPr>
                    <w:t>транспортного средства</w:t>
                  </w:r>
                  <w:r w:rsidRPr="0015139F">
                    <w:rPr>
                      <w:rFonts w:cs="Arial"/>
                      <w:szCs w:val="20"/>
                    </w:rPr>
                    <w:t xml:space="preserve"> (код формы по ОКУД </w:t>
                  </w:r>
                  <w:r w:rsidRPr="0015139F">
                    <w:rPr>
                      <w:rFonts w:cs="Arial"/>
                      <w:szCs w:val="20"/>
                      <w:shd w:val="clear" w:color="auto" w:fill="C0C0C0"/>
                    </w:rPr>
                    <w:t>0510456</w:t>
                  </w:r>
                  <w:r w:rsidRPr="0015139F">
                    <w:rPr>
                      <w:rFonts w:cs="Arial"/>
                      <w:szCs w:val="20"/>
                    </w:rPr>
                    <w:t>)</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списании исключенных объектов библиотечного фонда (код формы по ОКУД 0504144) </w:t>
                  </w:r>
                  <w:r w:rsidRPr="0015139F">
                    <w:rPr>
                      <w:rFonts w:cs="Arial"/>
                      <w:szCs w:val="20"/>
                      <w:shd w:val="clear" w:color="auto" w:fill="C0C0C0"/>
                    </w:rPr>
                    <w:t>с приложением скан-копии подтверждающих документов</w:t>
                  </w:r>
                  <w:r>
                    <w:rPr>
                      <w:rFonts w:cs="Arial"/>
                      <w:szCs w:val="20"/>
                    </w:rPr>
                    <w:t xml:space="preserve"> при списании объектов, пришедших в негодность, при принятии решения о прекращении эксплуатации, в том числе по причине физического, морального износа объекта учета, в отношении которых принято решение об утилизации </w:t>
                  </w:r>
                  <w:r w:rsidRPr="0015139F">
                    <w:rPr>
                      <w:rFonts w:cs="Arial"/>
                      <w:szCs w:val="20"/>
                      <w:shd w:val="clear" w:color="auto" w:fill="C0C0C0"/>
                    </w:rPr>
                    <w:t>с приложением актов технической экспертизы, дефектных ведомостей (для объектов недвижимого имущества, для иного имущества - в случаях, предусмотренных порядком списания 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w:t>
                  </w:r>
                  <w:r w:rsidRPr="00C556BD">
                    <w:rPr>
                      <w:rFonts w:cs="Arial"/>
                      <w:szCs w:val="20"/>
                      <w:shd w:val="clear" w:color="auto" w:fill="C0C0C0"/>
                    </w:rPr>
                    <w:t xml:space="preserve">на основании Решения о прекращении признания активами объектов нефинансовых активов (код </w:t>
                  </w:r>
                  <w:r w:rsidRPr="00C556BD">
                    <w:rPr>
                      <w:rFonts w:cs="Arial"/>
                      <w:szCs w:val="20"/>
                      <w:shd w:val="clear" w:color="auto" w:fill="C0C0C0"/>
                    </w:rPr>
                    <w:lastRenderedPageBreak/>
                    <w:t>формы по ОКУД 0510440) (подпункты 9.1, 9.2 пункта 9, пункт 409 Графика документооборота)</w:t>
                  </w:r>
                  <w:r>
                    <w:rPr>
                      <w:rFonts w:cs="Arial"/>
                      <w:szCs w:val="20"/>
                    </w:rPr>
                    <w:t xml:space="preserve">, подписание электронными подписями и </w:t>
                  </w:r>
                  <w:r w:rsidRPr="00C556BD">
                    <w:rPr>
                      <w:rFonts w:cs="Arial"/>
                      <w:szCs w:val="20"/>
                      <w:shd w:val="clear" w:color="auto" w:fill="C0C0C0"/>
                    </w:rPr>
                    <w:t>направление в уполномоченную организацию средствами</w:t>
                  </w:r>
                  <w:r>
                    <w:rPr>
                      <w:rFonts w:cs="Arial"/>
                      <w:szCs w:val="20"/>
                    </w:rPr>
                    <w:t xml:space="preserve"> ГИИС "Электронный бюджет" не позднее рабочего дня</w:t>
                  </w:r>
                  <w:r w:rsidRPr="00C556BD">
                    <w:rPr>
                      <w:rFonts w:cs="Arial"/>
                      <w:szCs w:val="20"/>
                      <w:shd w:val="clear" w:color="auto" w:fill="C0C0C0"/>
                    </w:rPr>
                    <w:t>, следующего за днем</w:t>
                  </w:r>
                  <w:r>
                    <w:rPr>
                      <w:rFonts w:cs="Arial"/>
                      <w:szCs w:val="20"/>
                    </w:rPr>
                    <w:t xml:space="preserve"> принятия решения об утилизации, в случае необходимости направление на согласование с собственником имущества (уполномоченным им органом </w:t>
                  </w:r>
                  <w:r w:rsidRPr="00C556BD">
                    <w:rPr>
                      <w:rFonts w:cs="Arial"/>
                      <w:szCs w:val="20"/>
                      <w:shd w:val="clear" w:color="auto" w:fill="C0C0C0"/>
                    </w:rPr>
                    <w:t>исполнительной</w:t>
                  </w:r>
                  <w:r>
                    <w:rPr>
                      <w:rFonts w:cs="Arial"/>
                      <w:szCs w:val="20"/>
                    </w:rPr>
                    <w:t xml:space="preserve"> власти, органом, осуществляющим полномочия и функции учредителя) </w:t>
                  </w:r>
                  <w:r w:rsidRPr="00C556BD">
                    <w:rPr>
                      <w:rFonts w:cs="Arial"/>
                      <w:szCs w:val="20"/>
                      <w:shd w:val="clear" w:color="auto" w:fill="C0C0C0"/>
                    </w:rPr>
                    <w:t>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комиссия по поступлению и выбытию активов субъекта централизованног</w:t>
                  </w:r>
                  <w:r>
                    <w:rPr>
                      <w:rFonts w:cs="Arial"/>
                      <w:szCs w:val="20"/>
                    </w:rPr>
                    <w:lastRenderedPageBreak/>
                    <w:t>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рабочего дня</w:t>
                  </w:r>
                  <w:r w:rsidRPr="00C556BD">
                    <w:rPr>
                      <w:rFonts w:cs="Arial"/>
                      <w:szCs w:val="20"/>
                      <w:shd w:val="clear" w:color="auto" w:fill="C0C0C0"/>
                    </w:rPr>
                    <w:t>, следующего за днем</w:t>
                  </w:r>
                  <w:r>
                    <w:rPr>
                      <w:rFonts w:cs="Arial"/>
                      <w:szCs w:val="20"/>
                    </w:rPr>
                    <w:t xml:space="preserve"> получения документа </w:t>
                  </w:r>
                  <w:r w:rsidRPr="00C556BD">
                    <w:rPr>
                      <w:rFonts w:cs="Arial"/>
                      <w:szCs w:val="20"/>
                      <w:shd w:val="clear" w:color="auto" w:fill="C0C0C0"/>
                    </w:rPr>
                    <w:t xml:space="preserve">в ГИИС </w:t>
                  </w:r>
                  <w:r w:rsidRPr="00C556BD">
                    <w:rPr>
                      <w:rFonts w:cs="Arial"/>
                      <w:szCs w:val="20"/>
                      <w:shd w:val="clear" w:color="auto" w:fill="C0C0C0"/>
                    </w:rPr>
                    <w:lastRenderedPageBreak/>
                    <w:t>"Электронный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556BD">
                    <w:rPr>
                      <w:rFonts w:cs="Arial"/>
                      <w:szCs w:val="20"/>
                      <w:shd w:val="clear" w:color="auto" w:fill="C0C0C0"/>
                    </w:rPr>
                    <w:lastRenderedPageBreak/>
                    <w:t>направление требования о представлении первичных учетных документов</w:t>
                  </w:r>
                  <w:r w:rsidRPr="00E869B1">
                    <w:rPr>
                      <w:rFonts w:cs="Arial"/>
                      <w:szCs w:val="20"/>
                      <w:shd w:val="clear" w:color="auto" w:fill="C0C0C0"/>
                    </w:rPr>
                    <w:t xml:space="preserve"> </w:t>
                  </w:r>
                  <w:r w:rsidRPr="00E869B1">
                    <w:rPr>
                      <w:rFonts w:cs="Arial"/>
                      <w:szCs w:val="20"/>
                      <w:shd w:val="clear" w:color="auto" w:fill="C0C0C0"/>
                    </w:rPr>
                    <w:lastRenderedPageBreak/>
                    <w:t>(</w:t>
                  </w:r>
                  <w:r w:rsidRPr="00C556BD">
                    <w:rPr>
                      <w:rFonts w:cs="Arial"/>
                      <w:szCs w:val="20"/>
                      <w:shd w:val="clear" w:color="auto" w:fill="C0C0C0"/>
                    </w:rPr>
                    <w:t>пункт 455</w:t>
                  </w:r>
                  <w:r w:rsidRPr="00E869B1">
                    <w:rPr>
                      <w:rFonts w:cs="Arial"/>
                      <w:szCs w:val="20"/>
                      <w:shd w:val="clear" w:color="auto" w:fill="C0C0C0"/>
                    </w:rPr>
                    <w:t xml:space="preserve"> Графика документооборота) </w:t>
                  </w:r>
                  <w:r w:rsidRPr="00C556BD">
                    <w:rPr>
                      <w:rFonts w:cs="Arial"/>
                      <w:szCs w:val="20"/>
                      <w:shd w:val="clear" w:color="auto" w:fill="C0C0C0"/>
                    </w:rPr>
                    <w:t>(при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556BD">
                    <w:rPr>
                      <w:rFonts w:cs="Arial"/>
                      <w:szCs w:val="20"/>
                      <w:shd w:val="clear" w:color="auto" w:fill="C0C0C0"/>
                    </w:rPr>
                    <w:lastRenderedPageBreak/>
                    <w:t>для формирования</w:t>
                  </w:r>
                  <w:r w:rsidRPr="00E869B1">
                    <w:rPr>
                      <w:rFonts w:cs="Arial"/>
                      <w:szCs w:val="20"/>
                    </w:rPr>
                    <w:t xml:space="preserve"> Акта об утилизации (уничтожения) материальных ценностей (код формы по ОКУД </w:t>
                  </w:r>
                  <w:r w:rsidRPr="00E869B1">
                    <w:rPr>
                      <w:rFonts w:cs="Arial"/>
                      <w:szCs w:val="20"/>
                    </w:rPr>
                    <w:lastRenderedPageBreak/>
                    <w:t>0510435) &lt;</w:t>
                  </w:r>
                  <w:r w:rsidRPr="00C556BD">
                    <w:rPr>
                      <w:rFonts w:cs="Arial"/>
                      <w:szCs w:val="20"/>
                      <w:shd w:val="clear" w:color="auto" w:fill="C0C0C0"/>
                    </w:rPr>
                    <w:t>3</w:t>
                  </w:r>
                  <w:r w:rsidRPr="00E869B1">
                    <w:rPr>
                      <w:rFonts w:cs="Arial"/>
                      <w:szCs w:val="20"/>
                    </w:rPr>
                    <w:t>&gt; (</w:t>
                  </w:r>
                  <w:r w:rsidRPr="00C556BD">
                    <w:rPr>
                      <w:rFonts w:cs="Arial"/>
                      <w:szCs w:val="20"/>
                      <w:shd w:val="clear" w:color="auto" w:fill="C0C0C0"/>
                    </w:rPr>
                    <w:t>пункт 16</w:t>
                  </w:r>
                  <w:r w:rsidRPr="00E869B1">
                    <w:rPr>
                      <w:rFonts w:cs="Arial"/>
                      <w:szCs w:val="20"/>
                    </w:rPr>
                    <w:t xml:space="preserve">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15139F" w:rsidRDefault="00FB0319" w:rsidP="00FB0319">
                  <w:pPr>
                    <w:autoSpaceDE w:val="0"/>
                    <w:autoSpaceDN w:val="0"/>
                    <w:adjustRightInd w:val="0"/>
                    <w:spacing w:after="1" w:line="200" w:lineRule="atLeast"/>
                    <w:rPr>
                      <w:rFonts w:cs="Arial"/>
                      <w:szCs w:val="20"/>
                      <w:shd w:val="clear" w:color="auto" w:fill="C0C0C0"/>
                    </w:rPr>
                  </w:pPr>
                  <w:r w:rsidRPr="0015139F">
                    <w:rPr>
                      <w:rFonts w:cs="Arial"/>
                      <w:szCs w:val="20"/>
                      <w:shd w:val="clear" w:color="auto" w:fill="C0C0C0"/>
                    </w:rPr>
                    <w:lastRenderedPageBreak/>
                    <w:t>15.3</w:t>
                  </w:r>
                </w:p>
              </w:tc>
              <w:tc>
                <w:tcPr>
                  <w:tcW w:w="1560" w:type="dxa"/>
                  <w:tcBorders>
                    <w:top w:val="single" w:sz="4" w:space="0" w:color="auto"/>
                    <w:left w:val="single" w:sz="4" w:space="0" w:color="auto"/>
                    <w:bottom w:val="single" w:sz="4" w:space="0" w:color="auto"/>
                    <w:right w:val="single" w:sz="4" w:space="0" w:color="auto"/>
                  </w:tcBorders>
                </w:tcPr>
                <w:p w:rsidR="00FB0319" w:rsidRPr="0015139F" w:rsidRDefault="00FB0319" w:rsidP="00FB0319">
                  <w:pPr>
                    <w:autoSpaceDE w:val="0"/>
                    <w:autoSpaceDN w:val="0"/>
                    <w:adjustRightInd w:val="0"/>
                    <w:spacing w:after="1" w:line="200" w:lineRule="atLeast"/>
                    <w:rPr>
                      <w:rFonts w:cs="Arial"/>
                      <w:szCs w:val="20"/>
                      <w:shd w:val="clear" w:color="auto" w:fill="C0C0C0"/>
                    </w:rPr>
                  </w:pPr>
                  <w:r w:rsidRPr="0015139F">
                    <w:rPr>
                      <w:rFonts w:cs="Arial"/>
                      <w:szCs w:val="20"/>
                      <w:shd w:val="clear" w:color="auto" w:fill="C0C0C0"/>
                    </w:rPr>
                    <w:t xml:space="preserve">Акт о списании объектов нефинансовых активов (кроме транспортных средств) (код </w:t>
                  </w:r>
                  <w:r w:rsidRPr="0015139F">
                    <w:rPr>
                      <w:rFonts w:cs="Arial"/>
                      <w:szCs w:val="20"/>
                      <w:shd w:val="clear" w:color="auto" w:fill="C0C0C0"/>
                    </w:rPr>
                    <w:lastRenderedPageBreak/>
                    <w:t xml:space="preserve">формы по ОКУД 0510454) при </w:t>
                  </w:r>
                  <w:proofErr w:type="spellStart"/>
                  <w:r w:rsidRPr="0015139F">
                    <w:rPr>
                      <w:rFonts w:cs="Arial"/>
                      <w:szCs w:val="20"/>
                      <w:shd w:val="clear" w:color="auto" w:fill="C0C0C0"/>
                    </w:rPr>
                    <w:t>разукомплектации</w:t>
                  </w:r>
                  <w:proofErr w:type="spellEnd"/>
                  <w:r w:rsidRPr="0015139F">
                    <w:rPr>
                      <w:rFonts w:cs="Arial"/>
                      <w:szCs w:val="20"/>
                      <w:shd w:val="clear" w:color="auto" w:fill="C0C0C0"/>
                    </w:rPr>
                    <w:t xml:space="preserve"> объекта нефинансового актива</w:t>
                  </w:r>
                </w:p>
              </w:tc>
              <w:tc>
                <w:tcPr>
                  <w:tcW w:w="1134" w:type="dxa"/>
                  <w:tcBorders>
                    <w:top w:val="single" w:sz="4" w:space="0" w:color="auto"/>
                    <w:left w:val="single" w:sz="4" w:space="0" w:color="auto"/>
                    <w:bottom w:val="single" w:sz="4" w:space="0" w:color="auto"/>
                    <w:right w:val="single" w:sz="4" w:space="0" w:color="auto"/>
                  </w:tcBorders>
                </w:tcPr>
                <w:p w:rsidR="00FB0319" w:rsidRPr="0015139F" w:rsidRDefault="00FB0319" w:rsidP="00FB0319">
                  <w:pPr>
                    <w:autoSpaceDE w:val="0"/>
                    <w:autoSpaceDN w:val="0"/>
                    <w:adjustRightInd w:val="0"/>
                    <w:spacing w:after="1" w:line="200" w:lineRule="atLeast"/>
                    <w:rPr>
                      <w:rFonts w:cs="Arial"/>
                      <w:szCs w:val="20"/>
                      <w:shd w:val="clear" w:color="auto" w:fill="C0C0C0"/>
                    </w:rPr>
                  </w:pPr>
                  <w:r w:rsidRPr="0015139F">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15139F" w:rsidRDefault="00FB0319" w:rsidP="00FB0319">
                  <w:pPr>
                    <w:autoSpaceDE w:val="0"/>
                    <w:autoSpaceDN w:val="0"/>
                    <w:adjustRightInd w:val="0"/>
                    <w:spacing w:after="1" w:line="200" w:lineRule="atLeast"/>
                    <w:rPr>
                      <w:rFonts w:cs="Arial"/>
                      <w:szCs w:val="20"/>
                      <w:shd w:val="clear" w:color="auto" w:fill="C0C0C0"/>
                    </w:rPr>
                  </w:pPr>
                  <w:r w:rsidRPr="0015139F">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15139F" w:rsidRDefault="00FB0319" w:rsidP="00FB0319">
                  <w:pPr>
                    <w:autoSpaceDE w:val="0"/>
                    <w:autoSpaceDN w:val="0"/>
                    <w:adjustRightInd w:val="0"/>
                    <w:spacing w:after="1" w:line="200" w:lineRule="atLeast"/>
                    <w:rPr>
                      <w:rFonts w:cs="Arial"/>
                      <w:szCs w:val="20"/>
                      <w:shd w:val="clear" w:color="auto" w:fill="C0C0C0"/>
                    </w:rPr>
                  </w:pPr>
                  <w:r w:rsidRPr="0015139F">
                    <w:rPr>
                      <w:rFonts w:cs="Arial"/>
                      <w:szCs w:val="20"/>
                      <w:shd w:val="clear" w:color="auto" w:fill="C0C0C0"/>
                    </w:rPr>
                    <w:t>формирование, подписание электронными подписями и направление в уполномоченн</w:t>
                  </w:r>
                  <w:r w:rsidRPr="0015139F">
                    <w:rPr>
                      <w:rFonts w:cs="Arial"/>
                      <w:szCs w:val="20"/>
                      <w:shd w:val="clear" w:color="auto" w:fill="C0C0C0"/>
                    </w:rPr>
                    <w:lastRenderedPageBreak/>
                    <w:t xml:space="preserve">ую организацию средствами ГИИС "Электронный бюджет" не позднее рабочего дня, следующего за днем принятия решения о </w:t>
                  </w:r>
                  <w:proofErr w:type="spellStart"/>
                  <w:r w:rsidRPr="0015139F">
                    <w:rPr>
                      <w:rFonts w:cs="Arial"/>
                      <w:szCs w:val="20"/>
                      <w:shd w:val="clear" w:color="auto" w:fill="C0C0C0"/>
                    </w:rPr>
                    <w:t>разукомплектации</w:t>
                  </w:r>
                  <w:proofErr w:type="spellEnd"/>
                  <w:r w:rsidRPr="0015139F">
                    <w:rPr>
                      <w:rFonts w:cs="Arial"/>
                      <w:szCs w:val="20"/>
                      <w:shd w:val="clear" w:color="auto" w:fill="C0C0C0"/>
                    </w:rPr>
                    <w:t xml:space="preserve"> объекта нефинансового актива</w:t>
                  </w:r>
                </w:p>
              </w:tc>
              <w:tc>
                <w:tcPr>
                  <w:tcW w:w="1018" w:type="dxa"/>
                  <w:tcBorders>
                    <w:top w:val="single" w:sz="4" w:space="0" w:color="auto"/>
                    <w:left w:val="single" w:sz="4" w:space="0" w:color="auto"/>
                    <w:bottom w:val="single" w:sz="4" w:space="0" w:color="auto"/>
                    <w:right w:val="single" w:sz="4" w:space="0" w:color="auto"/>
                  </w:tcBorders>
                </w:tcPr>
                <w:p w:rsidR="00FB0319" w:rsidRPr="0015139F" w:rsidRDefault="00FB0319" w:rsidP="00FB0319">
                  <w:pPr>
                    <w:autoSpaceDE w:val="0"/>
                    <w:autoSpaceDN w:val="0"/>
                    <w:adjustRightInd w:val="0"/>
                    <w:spacing w:after="1" w:line="200" w:lineRule="atLeast"/>
                    <w:rPr>
                      <w:rFonts w:cs="Arial"/>
                      <w:szCs w:val="20"/>
                      <w:shd w:val="clear" w:color="auto" w:fill="C0C0C0"/>
                    </w:rPr>
                  </w:pPr>
                  <w:r w:rsidRPr="0015139F">
                    <w:rPr>
                      <w:rFonts w:cs="Arial"/>
                      <w:szCs w:val="20"/>
                      <w:shd w:val="clear" w:color="auto" w:fill="C0C0C0"/>
                    </w:rPr>
                    <w:lastRenderedPageBreak/>
                    <w:t xml:space="preserve">комиссия по поступлению и выбытию активов </w:t>
                  </w:r>
                  <w:r w:rsidRPr="0015139F">
                    <w:rPr>
                      <w:rFonts w:cs="Arial"/>
                      <w:szCs w:val="20"/>
                      <w:shd w:val="clear" w:color="auto" w:fill="C0C0C0"/>
                    </w:rPr>
                    <w:lastRenderedPageBreak/>
                    <w:t>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15139F" w:rsidRDefault="00FB0319" w:rsidP="00FB0319">
                  <w:pPr>
                    <w:autoSpaceDE w:val="0"/>
                    <w:autoSpaceDN w:val="0"/>
                    <w:adjustRightInd w:val="0"/>
                    <w:spacing w:after="1" w:line="200" w:lineRule="atLeast"/>
                    <w:rPr>
                      <w:rFonts w:cs="Arial"/>
                      <w:szCs w:val="20"/>
                      <w:shd w:val="clear" w:color="auto" w:fill="C0C0C0"/>
                    </w:rPr>
                  </w:pPr>
                  <w:r w:rsidRPr="0015139F">
                    <w:rPr>
                      <w:rFonts w:cs="Arial"/>
                      <w:szCs w:val="20"/>
                      <w:shd w:val="clear" w:color="auto" w:fill="C0C0C0"/>
                    </w:rPr>
                    <w:lastRenderedPageBreak/>
                    <w:t xml:space="preserve">не позднее рабочего дня, следующего за днем получения </w:t>
                  </w:r>
                  <w:r w:rsidRPr="0015139F">
                    <w:rPr>
                      <w:rFonts w:cs="Arial"/>
                      <w:szCs w:val="20"/>
                      <w:shd w:val="clear" w:color="auto" w:fill="C0C0C0"/>
                    </w:rPr>
                    <w:lastRenderedPageBreak/>
                    <w:t>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15139F" w:rsidRDefault="00FB0319" w:rsidP="00FB0319">
                  <w:pPr>
                    <w:autoSpaceDE w:val="0"/>
                    <w:autoSpaceDN w:val="0"/>
                    <w:adjustRightInd w:val="0"/>
                    <w:spacing w:after="1" w:line="200" w:lineRule="atLeast"/>
                    <w:rPr>
                      <w:rFonts w:cs="Arial"/>
                      <w:szCs w:val="20"/>
                      <w:shd w:val="clear" w:color="auto" w:fill="C0C0C0"/>
                    </w:rPr>
                  </w:pPr>
                  <w:r w:rsidRPr="0015139F">
                    <w:rPr>
                      <w:rFonts w:cs="Arial"/>
                      <w:szCs w:val="20"/>
                      <w:shd w:val="clear" w:color="auto" w:fill="C0C0C0"/>
                    </w:rPr>
                    <w:lastRenderedPageBreak/>
                    <w:t>1) отражение факта хозяйственной жизни в учете;</w:t>
                  </w:r>
                </w:p>
                <w:p w:rsidR="00FB0319" w:rsidRPr="0015139F" w:rsidRDefault="00FB0319" w:rsidP="00FB0319">
                  <w:pPr>
                    <w:autoSpaceDE w:val="0"/>
                    <w:autoSpaceDN w:val="0"/>
                    <w:adjustRightInd w:val="0"/>
                    <w:spacing w:after="1" w:line="200" w:lineRule="atLeast"/>
                    <w:rPr>
                      <w:rFonts w:cs="Arial"/>
                      <w:szCs w:val="20"/>
                      <w:shd w:val="clear" w:color="auto" w:fill="C0C0C0"/>
                    </w:rPr>
                  </w:pPr>
                  <w:r w:rsidRPr="0015139F">
                    <w:rPr>
                      <w:rFonts w:cs="Arial"/>
                      <w:szCs w:val="20"/>
                      <w:shd w:val="clear" w:color="auto" w:fill="C0C0C0"/>
                    </w:rPr>
                    <w:lastRenderedPageBreak/>
                    <w:t>2) направление требования о представлении первичных учетных документов (пункт 455 Графика документооборота) (в случае непредставления Решения о признании объектов нефинансовых активов (код формы по ОКУД 0510441) (подпункты 3.1, 3.2 пункта 3 Графика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FB0319" w:rsidRPr="0015139F" w:rsidRDefault="00FB0319" w:rsidP="00FB0319">
                  <w:pPr>
                    <w:autoSpaceDE w:val="0"/>
                    <w:autoSpaceDN w:val="0"/>
                    <w:adjustRightInd w:val="0"/>
                    <w:spacing w:after="1" w:line="200" w:lineRule="atLeast"/>
                    <w:rPr>
                      <w:rFonts w:cs="Arial"/>
                      <w:szCs w:val="20"/>
                      <w:shd w:val="clear" w:color="auto" w:fill="C0C0C0"/>
                    </w:rPr>
                  </w:pPr>
                  <w:r w:rsidRPr="0015139F">
                    <w:rPr>
                      <w:rFonts w:cs="Arial"/>
                      <w:szCs w:val="20"/>
                      <w:shd w:val="clear" w:color="auto" w:fill="C0C0C0"/>
                    </w:rPr>
                    <w:lastRenderedPageBreak/>
                    <w:t xml:space="preserve">1) для отражения в Журнале операций по выбытию и перемещению </w:t>
                  </w:r>
                  <w:r w:rsidRPr="0015139F">
                    <w:rPr>
                      <w:rFonts w:cs="Arial"/>
                      <w:szCs w:val="20"/>
                      <w:shd w:val="clear" w:color="auto" w:fill="C0C0C0"/>
                    </w:rPr>
                    <w:lastRenderedPageBreak/>
                    <w:t>нефинансовых активов (код формы по ОКУД 0504071);</w:t>
                  </w:r>
                </w:p>
                <w:p w:rsidR="00FB0319" w:rsidRPr="0015139F" w:rsidRDefault="00FB0319" w:rsidP="00FB0319">
                  <w:pPr>
                    <w:autoSpaceDE w:val="0"/>
                    <w:autoSpaceDN w:val="0"/>
                    <w:adjustRightInd w:val="0"/>
                    <w:spacing w:after="1" w:line="200" w:lineRule="atLeast"/>
                    <w:rPr>
                      <w:rFonts w:cs="Arial"/>
                      <w:szCs w:val="20"/>
                      <w:shd w:val="clear" w:color="auto" w:fill="C0C0C0"/>
                    </w:rPr>
                  </w:pPr>
                  <w:r w:rsidRPr="0015139F">
                    <w:rPr>
                      <w:rFonts w:cs="Arial"/>
                      <w:szCs w:val="20"/>
                      <w:shd w:val="clear" w:color="auto" w:fill="C0C0C0"/>
                    </w:rPr>
                    <w:t>2) для закрытия 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w:t>
                  </w:r>
                </w:p>
                <w:p w:rsidR="00FB0319" w:rsidRPr="0015139F" w:rsidRDefault="00FB0319" w:rsidP="00FB0319">
                  <w:pPr>
                    <w:autoSpaceDE w:val="0"/>
                    <w:autoSpaceDN w:val="0"/>
                    <w:adjustRightInd w:val="0"/>
                    <w:spacing w:after="1" w:line="200" w:lineRule="atLeast"/>
                    <w:rPr>
                      <w:rFonts w:cs="Arial"/>
                      <w:szCs w:val="20"/>
                      <w:shd w:val="clear" w:color="auto" w:fill="C0C0C0"/>
                    </w:rPr>
                  </w:pPr>
                  <w:r w:rsidRPr="0015139F">
                    <w:rPr>
                      <w:rFonts w:cs="Arial"/>
                      <w:szCs w:val="20"/>
                      <w:shd w:val="clear" w:color="auto" w:fill="C0C0C0"/>
                    </w:rPr>
                    <w:t>3) для формирования Решения о признании объектов нефинансовых активов (код формы по ОКУД 0510441) (подпункты 3.1, 3.2 пункта 3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5139F">
                    <w:rPr>
                      <w:rFonts w:cs="Arial"/>
                      <w:szCs w:val="20"/>
                      <w:shd w:val="clear" w:color="auto" w:fill="C0C0C0"/>
                    </w:rPr>
                    <w:lastRenderedPageBreak/>
                    <w:t>16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 об утилизации (уничтожении) материальных ценностей (код формы по ОКУД 0510435)</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на основании </w:t>
                  </w:r>
                  <w:r w:rsidRPr="00C556BD">
                    <w:rPr>
                      <w:rFonts w:cs="Arial"/>
                      <w:szCs w:val="20"/>
                      <w:shd w:val="clear" w:color="auto" w:fill="C0C0C0"/>
                    </w:rPr>
                    <w:t>Акта</w:t>
                  </w:r>
                  <w:r>
                    <w:rPr>
                      <w:rFonts w:cs="Arial"/>
                      <w:szCs w:val="20"/>
                    </w:rPr>
                    <w:t xml:space="preserve"> о списании </w:t>
                  </w:r>
                  <w:r w:rsidRPr="00C556BD">
                    <w:rPr>
                      <w:rFonts w:cs="Arial"/>
                      <w:szCs w:val="20"/>
                      <w:shd w:val="clear" w:color="auto" w:fill="C0C0C0"/>
                    </w:rPr>
                    <w:t>объектов нефинансовых активов (кроме транспортных средств) (код формы по ОКУД 0510454)</w:t>
                  </w:r>
                  <w:r>
                    <w:rPr>
                      <w:rFonts w:cs="Arial"/>
                      <w:szCs w:val="20"/>
                    </w:rPr>
                    <w:t xml:space="preserve">, </w:t>
                  </w:r>
                  <w:r w:rsidRPr="00C556BD">
                    <w:rPr>
                      <w:rFonts w:cs="Arial"/>
                      <w:szCs w:val="20"/>
                      <w:shd w:val="clear" w:color="auto" w:fill="C0C0C0"/>
                    </w:rPr>
                    <w:t xml:space="preserve">Акта о списании транспортного средства (код формы по ОКУД 0510456), Акта о списании исключенных объектов библиотечного </w:t>
                  </w:r>
                  <w:r w:rsidRPr="00C556BD">
                    <w:rPr>
                      <w:rFonts w:cs="Arial"/>
                      <w:szCs w:val="20"/>
                      <w:shd w:val="clear" w:color="auto" w:fill="C0C0C0"/>
                    </w:rPr>
                    <w:lastRenderedPageBreak/>
                    <w:t>фонда (код формы по ОКУД 0504144) (подпункт 15.2 пункта 15 Графика документооборота),</w:t>
                  </w:r>
                  <w:r>
                    <w:rPr>
                      <w:rFonts w:cs="Arial"/>
                      <w:szCs w:val="20"/>
                    </w:rPr>
                    <w:t xml:space="preserve"> подписание электронными подписями и направление </w:t>
                  </w:r>
                  <w:r w:rsidRPr="00C556BD">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C556BD">
                    <w:rPr>
                      <w:rFonts w:cs="Arial"/>
                      <w:szCs w:val="20"/>
                      <w:shd w:val="clear" w:color="auto" w:fill="C0C0C0"/>
                    </w:rPr>
                    <w:t>, следующего за днем совершения</w:t>
                  </w:r>
                  <w:r>
                    <w:rPr>
                      <w:rFonts w:cs="Arial"/>
                      <w:szCs w:val="20"/>
                    </w:rPr>
                    <w:t xml:space="preserve">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одномоментно после подписания документа </w:t>
                  </w:r>
                  <w:r w:rsidRPr="00C556BD">
                    <w:rPr>
                      <w:rFonts w:cs="Arial"/>
                      <w:szCs w:val="20"/>
                      <w:shd w:val="clear" w:color="auto" w:fill="C0C0C0"/>
                    </w:rPr>
                    <w:t>уполномоченными лицами субъекта централизованного учета</w:t>
                  </w:r>
                  <w:r>
                    <w:rPr>
                      <w:rFonts w:cs="Arial"/>
                      <w:szCs w:val="20"/>
                    </w:rPr>
                    <w:t xml:space="preserve">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556BD">
                    <w:rPr>
                      <w:rFonts w:cs="Arial"/>
                      <w:szCs w:val="20"/>
                      <w:shd w:val="clear" w:color="auto" w:fill="C0C0C0"/>
                    </w:rPr>
                    <w:t>1)</w:t>
                  </w:r>
                  <w:r>
                    <w:rPr>
                      <w:rFonts w:cs="Arial"/>
                      <w:szCs w:val="20"/>
                    </w:rPr>
                    <w:t xml:space="preserve"> для отражения в Журнале операций по забалансовому счету (код формы по ОКУД 0509213)</w:t>
                  </w:r>
                  <w:r w:rsidRPr="00C556BD">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C556BD">
                    <w:rPr>
                      <w:rFonts w:cs="Arial"/>
                      <w:szCs w:val="20"/>
                      <w:shd w:val="clear" w:color="auto" w:fill="C0C0C0"/>
                    </w:rPr>
                    <w:t xml:space="preserve">2) для закрытия Карточки капитальных вложений (код формы по ОКУД 0509211)/Инвентарной карточки учета нефинансовых активов (код формы по </w:t>
                  </w:r>
                  <w:r w:rsidRPr="00C556BD">
                    <w:rPr>
                      <w:rFonts w:cs="Arial"/>
                      <w:szCs w:val="20"/>
                      <w:shd w:val="clear" w:color="auto" w:fill="C0C0C0"/>
                    </w:rPr>
                    <w:lastRenderedPageBreak/>
                    <w:t>ОКУД 0509215)/Инвентарной карточки группового учета нефинансовых активов (код формы по ОКУД 0509216)</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556BD">
                    <w:rPr>
                      <w:rFonts w:cs="Arial"/>
                      <w:szCs w:val="20"/>
                      <w:shd w:val="clear" w:color="auto" w:fill="C0C0C0"/>
                    </w:rPr>
                    <w:lastRenderedPageBreak/>
                    <w:t>17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списании материальных запасов (код формы по ОКУД </w:t>
                  </w:r>
                  <w:r w:rsidRPr="00C556BD">
                    <w:rPr>
                      <w:rFonts w:cs="Arial"/>
                      <w:szCs w:val="20"/>
                      <w:shd w:val="clear" w:color="auto" w:fill="C0C0C0"/>
                    </w:rPr>
                    <w:t>0510460</w:t>
                  </w:r>
                  <w:r>
                    <w:rPr>
                      <w:rFonts w:cs="Arial"/>
                      <w:szCs w:val="20"/>
                    </w:rPr>
                    <w:t>) &lt;</w:t>
                  </w:r>
                  <w:r w:rsidRPr="00C556BD">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892EC5" w:rsidRDefault="00FB0319" w:rsidP="00FB0319">
                  <w:pPr>
                    <w:autoSpaceDE w:val="0"/>
                    <w:autoSpaceDN w:val="0"/>
                    <w:adjustRightInd w:val="0"/>
                    <w:spacing w:after="1" w:line="200" w:lineRule="atLeast"/>
                    <w:rPr>
                      <w:rFonts w:cs="Arial"/>
                      <w:szCs w:val="20"/>
                      <w:shd w:val="clear" w:color="auto" w:fill="C0C0C0"/>
                    </w:rPr>
                  </w:pPr>
                  <w:r w:rsidRPr="00C556BD">
                    <w:rPr>
                      <w:rFonts w:cs="Arial"/>
                      <w:szCs w:val="20"/>
                      <w:shd w:val="clear" w:color="auto" w:fill="C0C0C0"/>
                    </w:rPr>
                    <w:t>17</w:t>
                  </w:r>
                  <w:r w:rsidRPr="00892EC5">
                    <w:rPr>
                      <w:rFonts w:cs="Arial"/>
                      <w:szCs w:val="20"/>
                      <w:shd w:val="clear" w:color="auto" w:fill="C0C0C0"/>
                    </w:rPr>
                    <w:t>.1</w:t>
                  </w:r>
                </w:p>
              </w:tc>
              <w:tc>
                <w:tcPr>
                  <w:tcW w:w="1560" w:type="dxa"/>
                  <w:tcBorders>
                    <w:top w:val="single" w:sz="4" w:space="0" w:color="auto"/>
                    <w:left w:val="single" w:sz="4" w:space="0" w:color="auto"/>
                    <w:bottom w:val="single" w:sz="4" w:space="0" w:color="auto"/>
                    <w:right w:val="single" w:sz="4" w:space="0" w:color="auto"/>
                  </w:tcBorders>
                </w:tcPr>
                <w:p w:rsidR="00FB0319" w:rsidRPr="00892EC5" w:rsidRDefault="00FB0319" w:rsidP="00FB0319">
                  <w:pPr>
                    <w:autoSpaceDE w:val="0"/>
                    <w:autoSpaceDN w:val="0"/>
                    <w:adjustRightInd w:val="0"/>
                    <w:spacing w:after="1" w:line="200" w:lineRule="atLeast"/>
                    <w:rPr>
                      <w:rFonts w:cs="Arial"/>
                      <w:szCs w:val="20"/>
                      <w:shd w:val="clear" w:color="auto" w:fill="C0C0C0"/>
                    </w:rPr>
                  </w:pPr>
                  <w:r w:rsidRPr="00892EC5">
                    <w:rPr>
                      <w:rFonts w:cs="Arial"/>
                      <w:szCs w:val="20"/>
                      <w:shd w:val="clear" w:color="auto" w:fill="C0C0C0"/>
                    </w:rPr>
                    <w:t>Акт о списании материальных запасов (код формы по ОКУД 0510460) при выдаче материальных ценностей для использования в деятельности учреждения, по которым норма положенности не установлена, с приложением скан-копии подтверждающих документов (ведомость установки</w:t>
                  </w:r>
                  <w:r w:rsidRPr="00C25C0D">
                    <w:rPr>
                      <w:rFonts w:cs="Arial"/>
                      <w:szCs w:val="20"/>
                      <w:shd w:val="clear" w:color="auto" w:fill="C0C0C0"/>
                    </w:rPr>
                    <w:t xml:space="preserve">, акт замены и другие </w:t>
                  </w:r>
                  <w:r w:rsidRPr="00C25C0D">
                    <w:rPr>
                      <w:rFonts w:cs="Arial"/>
                      <w:szCs w:val="20"/>
                      <w:shd w:val="clear" w:color="auto" w:fill="C0C0C0"/>
                    </w:rPr>
                    <w:lastRenderedPageBreak/>
                    <w:t>документы, подтверждающие расходование материальных ценностей)</w:t>
                  </w:r>
                </w:p>
                <w:p w:rsidR="00C25C0D" w:rsidRPr="00892EC5" w:rsidRDefault="00C25C0D" w:rsidP="00FB0319">
                  <w:pPr>
                    <w:autoSpaceDE w:val="0"/>
                    <w:autoSpaceDN w:val="0"/>
                    <w:adjustRightInd w:val="0"/>
                    <w:spacing w:after="1" w:line="200" w:lineRule="atLeast"/>
                    <w:rPr>
                      <w:rFonts w:cs="Arial"/>
                      <w:szCs w:val="20"/>
                      <w:shd w:val="clear" w:color="auto" w:fill="C0C0C0"/>
                    </w:rPr>
                  </w:pPr>
                </w:p>
                <w:p w:rsidR="00C25C0D" w:rsidRPr="00892EC5" w:rsidRDefault="00C25C0D" w:rsidP="00FB0319">
                  <w:pPr>
                    <w:autoSpaceDE w:val="0"/>
                    <w:autoSpaceDN w:val="0"/>
                    <w:adjustRightInd w:val="0"/>
                    <w:spacing w:after="1" w:line="200" w:lineRule="atLeast"/>
                    <w:rPr>
                      <w:rFonts w:cs="Arial"/>
                      <w:szCs w:val="20"/>
                      <w:shd w:val="clear" w:color="auto" w:fill="C0C0C0"/>
                    </w:rPr>
                  </w:pPr>
                </w:p>
                <w:p w:rsidR="00C25C0D" w:rsidRPr="00892EC5" w:rsidRDefault="00C25C0D" w:rsidP="00FB0319">
                  <w:pPr>
                    <w:autoSpaceDE w:val="0"/>
                    <w:autoSpaceDN w:val="0"/>
                    <w:adjustRightInd w:val="0"/>
                    <w:spacing w:after="1" w:line="200" w:lineRule="atLeast"/>
                    <w:rPr>
                      <w:rFonts w:cs="Arial"/>
                      <w:szCs w:val="20"/>
                      <w:shd w:val="clear" w:color="auto" w:fill="C0C0C0"/>
                    </w:rPr>
                  </w:pPr>
                </w:p>
                <w:p w:rsidR="00C25C0D" w:rsidRPr="00892EC5" w:rsidRDefault="00C25C0D" w:rsidP="00FB0319">
                  <w:pPr>
                    <w:autoSpaceDE w:val="0"/>
                    <w:autoSpaceDN w:val="0"/>
                    <w:adjustRightInd w:val="0"/>
                    <w:spacing w:after="1" w:line="200" w:lineRule="atLeast"/>
                    <w:rPr>
                      <w:rFonts w:cs="Arial"/>
                      <w:szCs w:val="20"/>
                      <w:shd w:val="clear" w:color="auto" w:fill="C0C0C0"/>
                    </w:rPr>
                  </w:pPr>
                </w:p>
                <w:p w:rsidR="00C25C0D" w:rsidRPr="00892EC5" w:rsidRDefault="00C25C0D" w:rsidP="00FB0319">
                  <w:pPr>
                    <w:autoSpaceDE w:val="0"/>
                    <w:autoSpaceDN w:val="0"/>
                    <w:adjustRightInd w:val="0"/>
                    <w:spacing w:after="1" w:line="200" w:lineRule="atLeast"/>
                    <w:rPr>
                      <w:rFonts w:cs="Arial"/>
                      <w:szCs w:val="20"/>
                      <w:shd w:val="clear" w:color="auto" w:fill="C0C0C0"/>
                    </w:rPr>
                  </w:pPr>
                </w:p>
                <w:p w:rsidR="00C25C0D" w:rsidRPr="00892EC5" w:rsidRDefault="00C25C0D" w:rsidP="00FB0319">
                  <w:pPr>
                    <w:autoSpaceDE w:val="0"/>
                    <w:autoSpaceDN w:val="0"/>
                    <w:adjustRightInd w:val="0"/>
                    <w:spacing w:after="1" w:line="200" w:lineRule="atLeast"/>
                    <w:rPr>
                      <w:rFonts w:cs="Arial"/>
                      <w:szCs w:val="20"/>
                      <w:shd w:val="clear" w:color="auto" w:fill="C0C0C0"/>
                    </w:rPr>
                  </w:pPr>
                </w:p>
                <w:p w:rsidR="00C25C0D" w:rsidRPr="00892EC5" w:rsidRDefault="00C25C0D" w:rsidP="00FB0319">
                  <w:pPr>
                    <w:autoSpaceDE w:val="0"/>
                    <w:autoSpaceDN w:val="0"/>
                    <w:adjustRightInd w:val="0"/>
                    <w:spacing w:after="1" w:line="200" w:lineRule="atLeast"/>
                    <w:rPr>
                      <w:rFonts w:cs="Arial"/>
                      <w:szCs w:val="20"/>
                      <w:shd w:val="clear" w:color="auto" w:fill="C0C0C0"/>
                    </w:rPr>
                  </w:pPr>
                </w:p>
                <w:p w:rsidR="00C25C0D" w:rsidRDefault="00C25C0D" w:rsidP="00FB0319">
                  <w:pPr>
                    <w:autoSpaceDE w:val="0"/>
                    <w:autoSpaceDN w:val="0"/>
                    <w:adjustRightInd w:val="0"/>
                    <w:spacing w:after="1" w:line="200" w:lineRule="atLeast"/>
                    <w:rPr>
                      <w:rFonts w:cs="Arial"/>
                      <w:szCs w:val="20"/>
                      <w:shd w:val="clear" w:color="auto" w:fill="C0C0C0"/>
                    </w:rPr>
                  </w:pPr>
                </w:p>
                <w:p w:rsidR="00892EC5" w:rsidRDefault="00892EC5" w:rsidP="00FB0319">
                  <w:pPr>
                    <w:autoSpaceDE w:val="0"/>
                    <w:autoSpaceDN w:val="0"/>
                    <w:adjustRightInd w:val="0"/>
                    <w:spacing w:after="1" w:line="200" w:lineRule="atLeast"/>
                    <w:rPr>
                      <w:rFonts w:cs="Arial"/>
                      <w:szCs w:val="20"/>
                      <w:shd w:val="clear" w:color="auto" w:fill="C0C0C0"/>
                    </w:rPr>
                  </w:pPr>
                </w:p>
                <w:p w:rsidR="00892EC5" w:rsidRDefault="00892EC5" w:rsidP="00FB0319">
                  <w:pPr>
                    <w:autoSpaceDE w:val="0"/>
                    <w:autoSpaceDN w:val="0"/>
                    <w:adjustRightInd w:val="0"/>
                    <w:spacing w:after="1" w:line="200" w:lineRule="atLeast"/>
                    <w:rPr>
                      <w:rFonts w:cs="Arial"/>
                      <w:szCs w:val="20"/>
                      <w:shd w:val="clear" w:color="auto" w:fill="C0C0C0"/>
                    </w:rPr>
                  </w:pPr>
                </w:p>
                <w:p w:rsidR="00892EC5" w:rsidRDefault="00892EC5" w:rsidP="00FB0319">
                  <w:pPr>
                    <w:autoSpaceDE w:val="0"/>
                    <w:autoSpaceDN w:val="0"/>
                    <w:adjustRightInd w:val="0"/>
                    <w:spacing w:after="1" w:line="200" w:lineRule="atLeast"/>
                    <w:rPr>
                      <w:rFonts w:cs="Arial"/>
                      <w:szCs w:val="20"/>
                      <w:shd w:val="clear" w:color="auto" w:fill="C0C0C0"/>
                    </w:rPr>
                  </w:pPr>
                </w:p>
                <w:p w:rsidR="00892EC5" w:rsidRPr="00892EC5" w:rsidRDefault="00892EC5" w:rsidP="00FB0319">
                  <w:pPr>
                    <w:autoSpaceDE w:val="0"/>
                    <w:autoSpaceDN w:val="0"/>
                    <w:adjustRightInd w:val="0"/>
                    <w:spacing w:after="1" w:line="200" w:lineRule="atLeast"/>
                    <w:rPr>
                      <w:rFonts w:cs="Arial"/>
                      <w:szCs w:val="20"/>
                      <w:shd w:val="clear" w:color="auto" w:fill="C0C0C0"/>
                    </w:rPr>
                  </w:pPr>
                </w:p>
              </w:tc>
              <w:tc>
                <w:tcPr>
                  <w:tcW w:w="1134" w:type="dxa"/>
                  <w:tcBorders>
                    <w:top w:val="single" w:sz="4" w:space="0" w:color="auto"/>
                    <w:left w:val="single" w:sz="4" w:space="0" w:color="auto"/>
                    <w:bottom w:val="single" w:sz="4" w:space="0" w:color="auto"/>
                    <w:right w:val="single" w:sz="4" w:space="0" w:color="auto"/>
                  </w:tcBorders>
                </w:tcPr>
                <w:p w:rsidR="00FB0319" w:rsidRPr="00892EC5" w:rsidRDefault="00FB0319" w:rsidP="00FB0319">
                  <w:pPr>
                    <w:autoSpaceDE w:val="0"/>
                    <w:autoSpaceDN w:val="0"/>
                    <w:adjustRightInd w:val="0"/>
                    <w:spacing w:after="1" w:line="200" w:lineRule="atLeast"/>
                    <w:rPr>
                      <w:rFonts w:cs="Arial"/>
                      <w:szCs w:val="20"/>
                      <w:shd w:val="clear" w:color="auto" w:fill="C0C0C0"/>
                    </w:rPr>
                  </w:pPr>
                  <w:r w:rsidRPr="00892EC5">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892EC5" w:rsidRDefault="00FB0319" w:rsidP="00FB0319">
                  <w:pPr>
                    <w:autoSpaceDE w:val="0"/>
                    <w:autoSpaceDN w:val="0"/>
                    <w:adjustRightInd w:val="0"/>
                    <w:spacing w:after="1" w:line="200" w:lineRule="atLeast"/>
                    <w:rPr>
                      <w:rFonts w:cs="Arial"/>
                      <w:szCs w:val="20"/>
                      <w:shd w:val="clear" w:color="auto" w:fill="C0C0C0"/>
                    </w:rPr>
                  </w:pPr>
                  <w:r w:rsidRPr="00892EC5">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892EC5" w:rsidRDefault="00FB0319" w:rsidP="00FB0319">
                  <w:pPr>
                    <w:autoSpaceDE w:val="0"/>
                    <w:autoSpaceDN w:val="0"/>
                    <w:adjustRightInd w:val="0"/>
                    <w:spacing w:after="1" w:line="200" w:lineRule="atLeast"/>
                    <w:rPr>
                      <w:rFonts w:cs="Arial"/>
                      <w:szCs w:val="20"/>
                      <w:shd w:val="clear" w:color="auto" w:fill="C0C0C0"/>
                    </w:rPr>
                  </w:pPr>
                  <w:r w:rsidRPr="00892EC5">
                    <w:rPr>
                      <w:rFonts w:cs="Arial"/>
                      <w:szCs w:val="20"/>
                      <w:shd w:val="clear" w:color="auto" w:fill="C0C0C0"/>
                    </w:rPr>
                    <w:t xml:space="preserve">формирование, подписание </w:t>
                  </w:r>
                  <w:r w:rsidRPr="00C25C0D">
                    <w:rPr>
                      <w:rFonts w:cs="Arial"/>
                      <w:szCs w:val="20"/>
                      <w:shd w:val="clear" w:color="auto" w:fill="C0C0C0"/>
                    </w:rPr>
                    <w:t>электронными подписями</w:t>
                  </w:r>
                  <w:r w:rsidRPr="00892EC5">
                    <w:rPr>
                      <w:rFonts w:cs="Arial"/>
                      <w:szCs w:val="20"/>
                      <w:shd w:val="clear" w:color="auto" w:fill="C0C0C0"/>
                    </w:rPr>
                    <w:t xml:space="preserve"> и направление </w:t>
                  </w:r>
                  <w:r w:rsidRPr="00C25C0D">
                    <w:rPr>
                      <w:rFonts w:cs="Arial"/>
                      <w:szCs w:val="20"/>
                      <w:shd w:val="clear" w:color="auto" w:fill="C0C0C0"/>
                    </w:rPr>
                    <w:t>в уполномоченную организацию</w:t>
                  </w:r>
                  <w:r w:rsidRPr="00892EC5">
                    <w:rPr>
                      <w:rFonts w:cs="Arial"/>
                      <w:szCs w:val="20"/>
                      <w:shd w:val="clear" w:color="auto" w:fill="C0C0C0"/>
                    </w:rPr>
                    <w:t xml:space="preserve"> средствами ГИИС "Электронный бюджет" не позднее рабочего дня</w:t>
                  </w:r>
                  <w:r w:rsidRPr="00C25C0D">
                    <w:rPr>
                      <w:rFonts w:cs="Arial"/>
                      <w:szCs w:val="20"/>
                      <w:shd w:val="clear" w:color="auto" w:fill="C0C0C0"/>
                    </w:rPr>
                    <w:t>, следующего за днем совершения</w:t>
                  </w:r>
                  <w:r w:rsidRPr="00892EC5">
                    <w:rPr>
                      <w:rFonts w:cs="Arial"/>
                      <w:szCs w:val="20"/>
                      <w:shd w:val="clear" w:color="auto" w:fill="C0C0C0"/>
                    </w:rPr>
                    <w:t xml:space="preserve">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Pr="00892EC5" w:rsidRDefault="00FB0319" w:rsidP="00FB0319">
                  <w:pPr>
                    <w:autoSpaceDE w:val="0"/>
                    <w:autoSpaceDN w:val="0"/>
                    <w:adjustRightInd w:val="0"/>
                    <w:spacing w:after="1" w:line="200" w:lineRule="atLeast"/>
                    <w:rPr>
                      <w:rFonts w:cs="Arial"/>
                      <w:szCs w:val="20"/>
                      <w:shd w:val="clear" w:color="auto" w:fill="C0C0C0"/>
                    </w:rPr>
                  </w:pPr>
                  <w:r w:rsidRPr="00892EC5">
                    <w:rPr>
                      <w:rFonts w:cs="Arial"/>
                      <w:szCs w:val="20"/>
                      <w:shd w:val="clear" w:color="auto" w:fill="C0C0C0"/>
                    </w:rP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892EC5" w:rsidRDefault="00FB0319" w:rsidP="00FB0319">
                  <w:pPr>
                    <w:autoSpaceDE w:val="0"/>
                    <w:autoSpaceDN w:val="0"/>
                    <w:adjustRightInd w:val="0"/>
                    <w:spacing w:after="1" w:line="200" w:lineRule="atLeast"/>
                    <w:rPr>
                      <w:rFonts w:cs="Arial"/>
                      <w:szCs w:val="20"/>
                      <w:shd w:val="clear" w:color="auto" w:fill="C0C0C0"/>
                    </w:rPr>
                  </w:pPr>
                  <w:r w:rsidRPr="00892EC5">
                    <w:rPr>
                      <w:rFonts w:cs="Arial"/>
                      <w:szCs w:val="20"/>
                      <w:shd w:val="clear" w:color="auto" w:fill="C0C0C0"/>
                    </w:rPr>
                    <w:t xml:space="preserve">не позднее рабочего дня, </w:t>
                  </w:r>
                  <w:r w:rsidRPr="00C25C0D">
                    <w:rPr>
                      <w:rFonts w:cs="Arial"/>
                      <w:szCs w:val="20"/>
                      <w:shd w:val="clear" w:color="auto" w:fill="C0C0C0"/>
                    </w:rPr>
                    <w:t>следующего за днем</w:t>
                  </w:r>
                  <w:r w:rsidRPr="00892EC5">
                    <w:rPr>
                      <w:rFonts w:cs="Arial"/>
                      <w:szCs w:val="20"/>
                      <w:shd w:val="clear" w:color="auto" w:fill="C0C0C0"/>
                    </w:rPr>
                    <w:t xml:space="preserve"> получения документа </w:t>
                  </w:r>
                  <w:r w:rsidRPr="00C25C0D">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892EC5" w:rsidRDefault="00FB0319" w:rsidP="00FB0319">
                  <w:pPr>
                    <w:autoSpaceDE w:val="0"/>
                    <w:autoSpaceDN w:val="0"/>
                    <w:adjustRightInd w:val="0"/>
                    <w:spacing w:after="1" w:line="200" w:lineRule="atLeast"/>
                    <w:rPr>
                      <w:rFonts w:cs="Arial"/>
                      <w:szCs w:val="20"/>
                      <w:shd w:val="clear" w:color="auto" w:fill="C0C0C0"/>
                    </w:rPr>
                  </w:pPr>
                  <w:r w:rsidRPr="00892EC5">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892EC5" w:rsidRDefault="00FB0319" w:rsidP="00FB0319">
                  <w:pPr>
                    <w:autoSpaceDE w:val="0"/>
                    <w:autoSpaceDN w:val="0"/>
                    <w:adjustRightInd w:val="0"/>
                    <w:spacing w:after="1" w:line="200" w:lineRule="atLeast"/>
                    <w:rPr>
                      <w:rFonts w:cs="Arial"/>
                      <w:szCs w:val="20"/>
                      <w:shd w:val="clear" w:color="auto" w:fill="C0C0C0"/>
                    </w:rPr>
                  </w:pPr>
                  <w:r w:rsidRPr="00C25C0D">
                    <w:rPr>
                      <w:rFonts w:cs="Arial"/>
                      <w:szCs w:val="20"/>
                      <w:shd w:val="clear" w:color="auto" w:fill="C0C0C0"/>
                    </w:rPr>
                    <w:t>1)</w:t>
                  </w:r>
                  <w:r w:rsidRPr="00892EC5">
                    <w:rPr>
                      <w:rFonts w:cs="Arial"/>
                      <w:szCs w:val="20"/>
                      <w:shd w:val="clear" w:color="auto" w:fill="C0C0C0"/>
                    </w:rPr>
                    <w:t xml:space="preserve"> для отражения в </w:t>
                  </w:r>
                  <w:r w:rsidRPr="00C25C0D">
                    <w:rPr>
                      <w:rFonts w:cs="Arial"/>
                      <w:szCs w:val="20"/>
                      <w:shd w:val="clear" w:color="auto" w:fill="C0C0C0"/>
                    </w:rPr>
                    <w:t>Журнале</w:t>
                  </w:r>
                  <w:r w:rsidRPr="00892EC5">
                    <w:rPr>
                      <w:rFonts w:cs="Arial"/>
                      <w:szCs w:val="20"/>
                      <w:shd w:val="clear" w:color="auto" w:fill="C0C0C0"/>
                    </w:rPr>
                    <w:t xml:space="preserve"> операций </w:t>
                  </w:r>
                  <w:r w:rsidRPr="00C25C0D">
                    <w:rPr>
                      <w:rFonts w:cs="Arial"/>
                      <w:szCs w:val="20"/>
                      <w:shd w:val="clear" w:color="auto" w:fill="C0C0C0"/>
                    </w:rPr>
                    <w:t>по выбытию и перемещению нефинансовых активов</w:t>
                  </w:r>
                  <w:r w:rsidRPr="00892EC5">
                    <w:rPr>
                      <w:rFonts w:cs="Arial"/>
                      <w:szCs w:val="20"/>
                      <w:shd w:val="clear" w:color="auto" w:fill="C0C0C0"/>
                    </w:rPr>
                    <w:t xml:space="preserve"> (код формы по ОКУД 0504071)</w:t>
                  </w:r>
                  <w:r w:rsidRPr="00C25C0D">
                    <w:rPr>
                      <w:rFonts w:cs="Arial"/>
                      <w:szCs w:val="20"/>
                      <w:shd w:val="clear" w:color="auto" w:fill="C0C0C0"/>
                    </w:rPr>
                    <w:t>;</w:t>
                  </w:r>
                </w:p>
                <w:p w:rsidR="00FB0319" w:rsidRPr="00892EC5" w:rsidRDefault="00FB0319" w:rsidP="00FB0319">
                  <w:pPr>
                    <w:autoSpaceDE w:val="0"/>
                    <w:autoSpaceDN w:val="0"/>
                    <w:adjustRightInd w:val="0"/>
                    <w:spacing w:after="1" w:line="200" w:lineRule="atLeast"/>
                    <w:rPr>
                      <w:rFonts w:cs="Arial"/>
                      <w:szCs w:val="20"/>
                      <w:shd w:val="clear" w:color="auto" w:fill="C0C0C0"/>
                    </w:rPr>
                  </w:pPr>
                  <w:r w:rsidRPr="00C25C0D">
                    <w:rPr>
                      <w:rFonts w:cs="Arial"/>
                      <w:szCs w:val="20"/>
                      <w:shd w:val="clear" w:color="auto" w:fill="C0C0C0"/>
                    </w:rPr>
                    <w:t>2) для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9272A">
                    <w:rPr>
                      <w:rFonts w:cs="Arial"/>
                      <w:szCs w:val="20"/>
                      <w:shd w:val="clear" w:color="auto" w:fill="C0C0C0"/>
                    </w:rPr>
                    <w:t>17</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списании материальных запасов (код формы по ОКУД </w:t>
                  </w:r>
                  <w:r w:rsidRPr="00C25C0D">
                    <w:rPr>
                      <w:rFonts w:cs="Arial"/>
                      <w:szCs w:val="20"/>
                      <w:shd w:val="clear" w:color="auto" w:fill="C0C0C0"/>
                    </w:rPr>
                    <w:t>0510460</w:t>
                  </w:r>
                  <w:r>
                    <w:rPr>
                      <w:rFonts w:cs="Arial"/>
                      <w:szCs w:val="20"/>
                    </w:rPr>
                    <w:t xml:space="preserve">) при списании израсходованных горюче-смазочных материалов на автотранспортные средства </w:t>
                  </w:r>
                  <w:r w:rsidRPr="00C25C0D">
                    <w:rPr>
                      <w:rFonts w:cs="Arial"/>
                      <w:szCs w:val="20"/>
                      <w:shd w:val="clear" w:color="auto" w:fill="C0C0C0"/>
                    </w:rPr>
                    <w:t>и иные машины (оборудование), работающие на горюче-смазочных материалах</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на основании путевых листов, </w:t>
                  </w:r>
                  <w:r w:rsidRPr="00C25C0D">
                    <w:rPr>
                      <w:rFonts w:cs="Arial"/>
                      <w:szCs w:val="20"/>
                      <w:shd w:val="clear" w:color="auto" w:fill="C0C0C0"/>
                    </w:rPr>
                    <w:t>иных документов, подтверждающих расход,</w:t>
                  </w:r>
                  <w:r>
                    <w:rPr>
                      <w:rFonts w:cs="Arial"/>
                      <w:szCs w:val="20"/>
                    </w:rPr>
                    <w:t xml:space="preserve"> подписание электронными подписями и направление </w:t>
                  </w:r>
                  <w:r w:rsidRPr="00C25C0D">
                    <w:rPr>
                      <w:rFonts w:cs="Arial"/>
                      <w:szCs w:val="20"/>
                      <w:shd w:val="clear" w:color="auto" w:fill="C0C0C0"/>
                    </w:rPr>
                    <w:t>в уполномоченную организацию</w:t>
                  </w:r>
                  <w:r>
                    <w:rPr>
                      <w:rFonts w:cs="Arial"/>
                      <w:szCs w:val="20"/>
                    </w:rPr>
                    <w:t xml:space="preserve"> средствами ГИИС "Электронный бюджет" ежемесячно, не позднее рабочего дня</w:t>
                  </w:r>
                  <w:r w:rsidRPr="00C25C0D">
                    <w:rPr>
                      <w:rFonts w:cs="Arial"/>
                      <w:szCs w:val="20"/>
                      <w:shd w:val="clear" w:color="auto" w:fill="C0C0C0"/>
                    </w:rPr>
                    <w:t>, следующего за днем</w:t>
                  </w:r>
                  <w:r>
                    <w:rPr>
                      <w:rFonts w:cs="Arial"/>
                      <w:szCs w:val="20"/>
                    </w:rPr>
                    <w:t xml:space="preserve"> отражения в учете первичных документов, подтверждающих исполнение обязательства по расходам, формирующим фактическую стоимость приобретаемых материальных запасов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39272A">
                    <w:rPr>
                      <w:rFonts w:cs="Arial"/>
                      <w:szCs w:val="20"/>
                      <w:shd w:val="clear" w:color="auto" w:fill="C0C0C0"/>
                    </w:rPr>
                    <w:t>, следующего за днем</w:t>
                  </w:r>
                  <w:r>
                    <w:rPr>
                      <w:rFonts w:cs="Arial"/>
                      <w:szCs w:val="20"/>
                    </w:rPr>
                    <w:t xml:space="preserve"> получения документа </w:t>
                  </w:r>
                  <w:r w:rsidRPr="0039272A">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9272A">
                    <w:rPr>
                      <w:rFonts w:cs="Arial"/>
                      <w:szCs w:val="20"/>
                      <w:shd w:val="clear" w:color="auto" w:fill="C0C0C0"/>
                    </w:rPr>
                    <w:t>1)</w:t>
                  </w:r>
                  <w:r>
                    <w:rPr>
                      <w:rFonts w:cs="Arial"/>
                      <w:szCs w:val="20"/>
                    </w:rPr>
                    <w:t xml:space="preserve"> для отражения в </w:t>
                  </w:r>
                  <w:r w:rsidRPr="0039272A">
                    <w:rPr>
                      <w:rFonts w:cs="Arial"/>
                      <w:szCs w:val="20"/>
                      <w:shd w:val="clear" w:color="auto" w:fill="C0C0C0"/>
                    </w:rPr>
                    <w:t>Журнале</w:t>
                  </w:r>
                  <w:r>
                    <w:rPr>
                      <w:rFonts w:cs="Arial"/>
                      <w:szCs w:val="20"/>
                    </w:rPr>
                    <w:t xml:space="preserve"> операций </w:t>
                  </w:r>
                  <w:r w:rsidRPr="0039272A">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r w:rsidRPr="0039272A">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39272A">
                    <w:rPr>
                      <w:rFonts w:cs="Arial"/>
                      <w:szCs w:val="20"/>
                      <w:shd w:val="clear" w:color="auto" w:fill="C0C0C0"/>
                    </w:rPr>
                    <w:t>2) для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92EC5">
                    <w:rPr>
                      <w:rFonts w:cs="Arial"/>
                      <w:szCs w:val="20"/>
                      <w:shd w:val="clear" w:color="auto" w:fill="C0C0C0"/>
                    </w:rPr>
                    <w:t>17</w:t>
                  </w:r>
                  <w:r>
                    <w:rPr>
                      <w:rFonts w:cs="Arial"/>
                      <w:szCs w:val="20"/>
                    </w:rPr>
                    <w:t>.</w:t>
                  </w:r>
                  <w:r w:rsidRPr="00892EC5">
                    <w:rPr>
                      <w:rFonts w:cs="Arial"/>
                      <w:szCs w:val="20"/>
                      <w:shd w:val="clear" w:color="auto" w:fill="C0C0C0"/>
                    </w:rPr>
                    <w:t>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bookmarkStart w:id="49" w:name="П2"/>
                  <w:bookmarkEnd w:id="49"/>
                  <w:r>
                    <w:rPr>
                      <w:rFonts w:cs="Arial"/>
                      <w:szCs w:val="20"/>
                    </w:rPr>
                    <w:t xml:space="preserve">Акт о списании материальных запасов (код </w:t>
                  </w:r>
                  <w:r>
                    <w:rPr>
                      <w:rFonts w:cs="Arial"/>
                      <w:szCs w:val="20"/>
                    </w:rPr>
                    <w:lastRenderedPageBreak/>
                    <w:t xml:space="preserve">формы по ОКУД </w:t>
                  </w:r>
                  <w:r w:rsidRPr="00892EC5">
                    <w:rPr>
                      <w:rFonts w:cs="Arial"/>
                      <w:szCs w:val="20"/>
                      <w:shd w:val="clear" w:color="auto" w:fill="C0C0C0"/>
                    </w:rPr>
                    <w:t>0510460</w:t>
                  </w:r>
                  <w:r>
                    <w:rPr>
                      <w:rFonts w:cs="Arial"/>
                      <w:szCs w:val="20"/>
                    </w:rPr>
                    <w:t xml:space="preserve">) </w:t>
                  </w:r>
                  <w:r w:rsidRPr="00892EC5">
                    <w:rPr>
                      <w:rFonts w:cs="Arial"/>
                      <w:szCs w:val="20"/>
                      <w:shd w:val="clear" w:color="auto" w:fill="C0C0C0"/>
                    </w:rPr>
                    <w:t>при выбытии материальных запасов в связи с невозможностью установления их местонахождения (при выявленных недостачах, хищениях), при фактах уничтожения материальных запасов при террористических актах, вследствие стихийных бедствий с приложением скан-копии документов, подтверждающих факт гибели, уничтожения или невозможности установления местонахождения объектов,</w:t>
                  </w:r>
                  <w:r>
                    <w:rPr>
                      <w:rFonts w:cs="Arial"/>
                      <w:szCs w:val="20"/>
                    </w:rPr>
                    <w:t xml:space="preserve"> при выбытии вследствие порчи, </w:t>
                  </w:r>
                  <w:r w:rsidRPr="006F15E7">
                    <w:rPr>
                      <w:rFonts w:cs="Arial"/>
                      <w:szCs w:val="20"/>
                      <w:shd w:val="clear" w:color="auto" w:fill="C0C0C0"/>
                    </w:rPr>
                    <w:t>в объеме норм</w:t>
                  </w:r>
                  <w:r>
                    <w:rPr>
                      <w:rFonts w:cs="Arial"/>
                      <w:szCs w:val="20"/>
                    </w:rPr>
                    <w:t xml:space="preserve"> естественной убыли</w:t>
                  </w:r>
                </w:p>
                <w:p w:rsidR="00892EC5" w:rsidRDefault="005055CD" w:rsidP="00FB0319">
                  <w:pPr>
                    <w:autoSpaceDE w:val="0"/>
                    <w:autoSpaceDN w:val="0"/>
                    <w:adjustRightInd w:val="0"/>
                    <w:spacing w:after="1" w:line="200" w:lineRule="atLeast"/>
                    <w:rPr>
                      <w:rFonts w:cs="Arial"/>
                      <w:szCs w:val="20"/>
                    </w:rPr>
                  </w:pPr>
                  <w:hyperlink w:anchor="П1" w:history="1">
                    <w:r w:rsidR="00892EC5" w:rsidRPr="006F15E7">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w:t>
                  </w:r>
                  <w:r>
                    <w:rPr>
                      <w:rFonts w:cs="Arial"/>
                      <w:szCs w:val="20"/>
                    </w:rPr>
                    <w:lastRenderedPageBreak/>
                    <w:t>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w:t>
                  </w:r>
                  <w:r w:rsidRPr="006F15E7">
                    <w:rPr>
                      <w:rFonts w:cs="Arial"/>
                      <w:szCs w:val="20"/>
                      <w:shd w:val="clear" w:color="auto" w:fill="C0C0C0"/>
                    </w:rPr>
                    <w:t xml:space="preserve">на основании Акта о </w:t>
                  </w:r>
                  <w:r w:rsidRPr="006F15E7">
                    <w:rPr>
                      <w:rFonts w:cs="Arial"/>
                      <w:szCs w:val="20"/>
                      <w:shd w:val="clear" w:color="auto" w:fill="C0C0C0"/>
                    </w:rPr>
                    <w:lastRenderedPageBreak/>
                    <w:t>результатах инвентаризации (код формы по ОКУД 0510463) (пункт 341 Графика документооборота)</w:t>
                  </w:r>
                  <w:r>
                    <w:rPr>
                      <w:rFonts w:cs="Arial"/>
                      <w:szCs w:val="20"/>
                    </w:rPr>
                    <w:t xml:space="preserve">, подписание </w:t>
                  </w:r>
                  <w:r w:rsidRPr="006F15E7">
                    <w:rPr>
                      <w:rFonts w:cs="Arial"/>
                      <w:szCs w:val="20"/>
                      <w:shd w:val="clear" w:color="auto" w:fill="C0C0C0"/>
                    </w:rPr>
                    <w:t>электронными подписями</w:t>
                  </w:r>
                  <w:r>
                    <w:rPr>
                      <w:rFonts w:cs="Arial"/>
                      <w:szCs w:val="20"/>
                    </w:rPr>
                    <w:t xml:space="preserve"> и направление </w:t>
                  </w:r>
                  <w:r w:rsidRPr="006F15E7">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6F15E7">
                    <w:rPr>
                      <w:rFonts w:cs="Arial"/>
                      <w:szCs w:val="20"/>
                      <w:shd w:val="clear" w:color="auto" w:fill="C0C0C0"/>
                    </w:rPr>
                    <w:t>, следующего за днем утверждения Акта о результатах инвентаризации (код формы по ОКУД 0510463)</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комиссия по поступле</w:t>
                  </w:r>
                  <w:r>
                    <w:rPr>
                      <w:rFonts w:cs="Arial"/>
                      <w:szCs w:val="20"/>
                    </w:rPr>
                    <w:lastRenderedPageBreak/>
                    <w:t>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рабочего дня</w:t>
                  </w:r>
                  <w:r w:rsidRPr="006F15E7">
                    <w:rPr>
                      <w:rFonts w:cs="Arial"/>
                      <w:szCs w:val="20"/>
                      <w:shd w:val="clear" w:color="auto" w:fill="C0C0C0"/>
                    </w:rPr>
                    <w:t xml:space="preserve">, </w:t>
                  </w:r>
                  <w:r w:rsidRPr="006F15E7">
                    <w:rPr>
                      <w:rFonts w:cs="Arial"/>
                      <w:szCs w:val="20"/>
                      <w:shd w:val="clear" w:color="auto" w:fill="C0C0C0"/>
                    </w:rPr>
                    <w:lastRenderedPageBreak/>
                    <w:t>следующего за днем</w:t>
                  </w:r>
                  <w:r>
                    <w:rPr>
                      <w:rFonts w:cs="Arial"/>
                      <w:szCs w:val="20"/>
                    </w:rPr>
                    <w:t xml:space="preserve"> получения документа </w:t>
                  </w:r>
                  <w:r w:rsidRPr="006F15E7">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w:t>
                  </w:r>
                  <w:r>
                    <w:rPr>
                      <w:rFonts w:cs="Arial"/>
                      <w:szCs w:val="20"/>
                    </w:rPr>
                    <w:lastRenderedPageBreak/>
                    <w:t>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F15E7">
                    <w:rPr>
                      <w:rFonts w:cs="Arial"/>
                      <w:szCs w:val="20"/>
                      <w:shd w:val="clear" w:color="auto" w:fill="C0C0C0"/>
                    </w:rPr>
                    <w:lastRenderedPageBreak/>
                    <w:t>1)</w:t>
                  </w:r>
                  <w:r>
                    <w:rPr>
                      <w:rFonts w:cs="Arial"/>
                      <w:szCs w:val="20"/>
                    </w:rPr>
                    <w:t xml:space="preserve"> для отражения в </w:t>
                  </w:r>
                  <w:r w:rsidRPr="006F15E7">
                    <w:rPr>
                      <w:rFonts w:cs="Arial"/>
                      <w:szCs w:val="20"/>
                      <w:shd w:val="clear" w:color="auto" w:fill="C0C0C0"/>
                    </w:rPr>
                    <w:t>Журнале</w:t>
                  </w:r>
                  <w:r>
                    <w:rPr>
                      <w:rFonts w:cs="Arial"/>
                      <w:szCs w:val="20"/>
                    </w:rPr>
                    <w:t xml:space="preserve"> </w:t>
                  </w:r>
                  <w:r>
                    <w:rPr>
                      <w:rFonts w:cs="Arial"/>
                      <w:szCs w:val="20"/>
                    </w:rPr>
                    <w:lastRenderedPageBreak/>
                    <w:t xml:space="preserve">операций </w:t>
                  </w:r>
                  <w:r w:rsidRPr="006F15E7">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r w:rsidRPr="006F15E7">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6F15E7">
                    <w:rPr>
                      <w:rFonts w:cs="Arial"/>
                      <w:szCs w:val="20"/>
                      <w:shd w:val="clear" w:color="auto" w:fill="C0C0C0"/>
                    </w:rPr>
                    <w:t>2) для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436AC">
                    <w:rPr>
                      <w:rFonts w:cs="Arial"/>
                      <w:szCs w:val="20"/>
                      <w:shd w:val="clear" w:color="auto" w:fill="C0C0C0"/>
                    </w:rPr>
                    <w:lastRenderedPageBreak/>
                    <w:t>17</w:t>
                  </w:r>
                  <w:r>
                    <w:rPr>
                      <w:rFonts w:cs="Arial"/>
                      <w:szCs w:val="20"/>
                    </w:rPr>
                    <w:t>.4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списании материальных запасов (код формы по ОКУД </w:t>
                  </w:r>
                  <w:r w:rsidRPr="005436AC">
                    <w:rPr>
                      <w:rFonts w:cs="Arial"/>
                      <w:szCs w:val="20"/>
                      <w:shd w:val="clear" w:color="auto" w:fill="C0C0C0"/>
                    </w:rPr>
                    <w:t>0510460</w:t>
                  </w:r>
                  <w:r>
                    <w:rPr>
                      <w:rFonts w:cs="Arial"/>
                      <w:szCs w:val="20"/>
                    </w:rPr>
                    <w:t xml:space="preserve">) при списании лабораторных животных с приложением </w:t>
                  </w:r>
                  <w:r w:rsidRPr="005436AC">
                    <w:rPr>
                      <w:rFonts w:cs="Arial"/>
                      <w:szCs w:val="20"/>
                      <w:shd w:val="clear" w:color="auto" w:fill="C0C0C0"/>
                    </w:rPr>
                    <w:t>скан-копии</w:t>
                  </w:r>
                  <w:r>
                    <w:rPr>
                      <w:rFonts w:cs="Arial"/>
                      <w:szCs w:val="20"/>
                    </w:rPr>
                    <w:t xml:space="preserve"> документов, на основании которых </w:t>
                  </w:r>
                  <w:r>
                    <w:rPr>
                      <w:rFonts w:cs="Arial"/>
                      <w:szCs w:val="20"/>
                    </w:rPr>
                    <w:lastRenderedPageBreak/>
                    <w:t xml:space="preserve">производится расходование в случае, если указанные документы утверждены </w:t>
                  </w:r>
                  <w:r w:rsidRPr="005436AC">
                    <w:rPr>
                      <w:rFonts w:cs="Arial"/>
                      <w:szCs w:val="20"/>
                      <w:shd w:val="clear" w:color="auto" w:fill="C0C0C0"/>
                    </w:rPr>
                    <w:t>субъектом централизованного учета</w:t>
                  </w:r>
                </w:p>
                <w:p w:rsidR="0039272A" w:rsidRDefault="0039272A" w:rsidP="00FB0319">
                  <w:pPr>
                    <w:autoSpaceDE w:val="0"/>
                    <w:autoSpaceDN w:val="0"/>
                    <w:adjustRightInd w:val="0"/>
                    <w:spacing w:after="1" w:line="200" w:lineRule="atLeast"/>
                    <w:rPr>
                      <w:rFonts w:cs="Arial"/>
                      <w:szCs w:val="20"/>
                    </w:rPr>
                  </w:pPr>
                </w:p>
                <w:p w:rsidR="006D7A91" w:rsidRDefault="006D7A91"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w:t>
                  </w:r>
                  <w:r w:rsidRPr="005436AC">
                    <w:rPr>
                      <w:rFonts w:cs="Arial"/>
                      <w:szCs w:val="20"/>
                      <w:shd w:val="clear" w:color="auto" w:fill="C0C0C0"/>
                    </w:rPr>
                    <w:t>электронными подписями</w:t>
                  </w:r>
                  <w:r>
                    <w:rPr>
                      <w:rFonts w:cs="Arial"/>
                      <w:szCs w:val="20"/>
                    </w:rPr>
                    <w:t xml:space="preserve"> и направление </w:t>
                  </w:r>
                  <w:r w:rsidRPr="005436AC">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w:t>
                  </w:r>
                  <w:r>
                    <w:rPr>
                      <w:rFonts w:cs="Arial"/>
                      <w:szCs w:val="20"/>
                    </w:rPr>
                    <w:lastRenderedPageBreak/>
                    <w:t>рабочего дня</w:t>
                  </w:r>
                  <w:r w:rsidRPr="005436AC">
                    <w:rPr>
                      <w:rFonts w:cs="Arial"/>
                      <w:szCs w:val="20"/>
                      <w:shd w:val="clear" w:color="auto" w:fill="C0C0C0"/>
                    </w:rPr>
                    <w:t>, следующего за днем совершения</w:t>
                  </w:r>
                  <w:r>
                    <w:rPr>
                      <w:rFonts w:cs="Arial"/>
                      <w:szCs w:val="20"/>
                    </w:rPr>
                    <w:t xml:space="preserve">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комиссия по поступлению и выбытию активов субъекта централизованного учета, руководитель (уполном</w:t>
                  </w:r>
                  <w:r>
                    <w:rPr>
                      <w:rFonts w:cs="Arial"/>
                      <w:szCs w:val="20"/>
                    </w:rPr>
                    <w:lastRenderedPageBreak/>
                    <w:t>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рабочего дня</w:t>
                  </w:r>
                  <w:r w:rsidRPr="005436AC">
                    <w:rPr>
                      <w:rFonts w:cs="Arial"/>
                      <w:szCs w:val="20"/>
                      <w:shd w:val="clear" w:color="auto" w:fill="C0C0C0"/>
                    </w:rPr>
                    <w:t>, следующего за днем</w:t>
                  </w:r>
                  <w:r>
                    <w:rPr>
                      <w:rFonts w:cs="Arial"/>
                      <w:szCs w:val="20"/>
                    </w:rPr>
                    <w:t xml:space="preserve"> получения документа </w:t>
                  </w:r>
                  <w:r w:rsidRPr="005436AC">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436AC">
                    <w:rPr>
                      <w:rFonts w:cs="Arial"/>
                      <w:szCs w:val="20"/>
                      <w:shd w:val="clear" w:color="auto" w:fill="C0C0C0"/>
                    </w:rPr>
                    <w:t>1)</w:t>
                  </w:r>
                  <w:r>
                    <w:rPr>
                      <w:rFonts w:cs="Arial"/>
                      <w:szCs w:val="20"/>
                    </w:rPr>
                    <w:t xml:space="preserve"> для отражения в </w:t>
                  </w:r>
                  <w:r w:rsidRPr="005436AC">
                    <w:rPr>
                      <w:rFonts w:cs="Arial"/>
                      <w:szCs w:val="20"/>
                      <w:shd w:val="clear" w:color="auto" w:fill="C0C0C0"/>
                    </w:rPr>
                    <w:t>Журнале</w:t>
                  </w:r>
                  <w:r>
                    <w:rPr>
                      <w:rFonts w:cs="Arial"/>
                      <w:szCs w:val="20"/>
                    </w:rPr>
                    <w:t xml:space="preserve"> операций </w:t>
                  </w:r>
                  <w:r w:rsidRPr="005436AC">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r w:rsidRPr="005436AC">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5436AC">
                    <w:rPr>
                      <w:rFonts w:cs="Arial"/>
                      <w:szCs w:val="20"/>
                      <w:shd w:val="clear" w:color="auto" w:fill="C0C0C0"/>
                    </w:rPr>
                    <w:t xml:space="preserve">2) для закрытия </w:t>
                  </w:r>
                  <w:r w:rsidRPr="005436AC">
                    <w:rPr>
                      <w:rFonts w:cs="Arial"/>
                      <w:szCs w:val="20"/>
                      <w:shd w:val="clear" w:color="auto" w:fill="C0C0C0"/>
                    </w:rPr>
                    <w:lastRenderedPageBreak/>
                    <w:t>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436AC">
                    <w:rPr>
                      <w:rFonts w:cs="Arial"/>
                      <w:szCs w:val="20"/>
                      <w:shd w:val="clear" w:color="auto" w:fill="C0C0C0"/>
                    </w:rPr>
                    <w:lastRenderedPageBreak/>
                    <w:t>18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Меню-требование на выдачу продуктов питания (код формы по ОКУД 0504202) &lt;</w:t>
                  </w:r>
                  <w:r w:rsidRPr="005436AC">
                    <w:rPr>
                      <w:rFonts w:cs="Arial"/>
                      <w:szCs w:val="20"/>
                      <w:shd w:val="clear" w:color="auto" w:fill="C0C0C0"/>
                    </w:rPr>
                    <w:t>4</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w:t>
                  </w:r>
                  <w:r w:rsidRPr="005436AC">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5436AC">
                    <w:rPr>
                      <w:rFonts w:cs="Arial"/>
                      <w:szCs w:val="20"/>
                      <w:shd w:val="clear" w:color="auto" w:fill="C0C0C0"/>
                    </w:rPr>
                    <w:t>, следующего за днем совершения</w:t>
                  </w:r>
                  <w:r>
                    <w:rPr>
                      <w:rFonts w:cs="Arial"/>
                      <w:szCs w:val="20"/>
                    </w:rPr>
                    <w:t xml:space="preserve">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r w:rsidRPr="005436AC">
                    <w:rPr>
                      <w:rFonts w:cs="Arial"/>
                      <w:szCs w:val="20"/>
                      <w:shd w:val="clear" w:color="auto" w:fill="C0C0C0"/>
                    </w:rPr>
                    <w:t>,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5436AC">
                    <w:rPr>
                      <w:rFonts w:cs="Arial"/>
                      <w:szCs w:val="20"/>
                      <w:shd w:val="clear" w:color="auto" w:fill="C0C0C0"/>
                    </w:rPr>
                    <w:t>, следующего за днем</w:t>
                  </w:r>
                  <w:r>
                    <w:rPr>
                      <w:rFonts w:cs="Arial"/>
                      <w:szCs w:val="20"/>
                    </w:rPr>
                    <w:t xml:space="preserve"> получения документа </w:t>
                  </w:r>
                  <w:r w:rsidRPr="005436AC">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подписание ответственным </w:t>
                  </w:r>
                  <w:r w:rsidRPr="005436AC">
                    <w:rPr>
                      <w:rFonts w:cs="Arial"/>
                      <w:szCs w:val="20"/>
                      <w:shd w:val="clear" w:color="auto" w:fill="C0C0C0"/>
                    </w:rPr>
                    <w:t>лицом</w:t>
                  </w:r>
                  <w:r>
                    <w:rPr>
                      <w:rFonts w:cs="Arial"/>
                      <w:szCs w:val="20"/>
                    </w:rPr>
                    <w:t xml:space="preserve"> уполномоченной организации;</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w:t>
                  </w:r>
                  <w:r w:rsidRPr="005436AC">
                    <w:rPr>
                      <w:rFonts w:cs="Arial"/>
                      <w:szCs w:val="20"/>
                      <w:shd w:val="clear" w:color="auto" w:fill="C0C0C0"/>
                    </w:rPr>
                    <w:t>в Журнале</w:t>
                  </w:r>
                  <w:r>
                    <w:rPr>
                      <w:rFonts w:cs="Arial"/>
                      <w:szCs w:val="20"/>
                    </w:rPr>
                    <w:t xml:space="preserve"> операций </w:t>
                  </w:r>
                  <w:r w:rsidRPr="005436AC">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r w:rsidRPr="004C35C5">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5436AC">
                    <w:rPr>
                      <w:rFonts w:cs="Arial"/>
                      <w:szCs w:val="20"/>
                      <w:shd w:val="clear" w:color="auto" w:fill="C0C0C0"/>
                    </w:rPr>
                    <w:t>2) для отражения информации</w:t>
                  </w:r>
                  <w:r>
                    <w:rPr>
                      <w:rFonts w:cs="Arial"/>
                      <w:szCs w:val="20"/>
                    </w:rPr>
                    <w:t xml:space="preserve"> в Накопительной ведомости по расходу продуктов питания (код формы по ОКУД 0504038) &lt;</w:t>
                  </w:r>
                  <w:r w:rsidRPr="00E405E5">
                    <w:rPr>
                      <w:rFonts w:cs="Arial"/>
                      <w:szCs w:val="20"/>
                      <w:shd w:val="clear" w:color="auto" w:fill="C0C0C0"/>
                    </w:rPr>
                    <w:t>4</w:t>
                  </w:r>
                  <w:r>
                    <w:rPr>
                      <w:rFonts w:cs="Arial"/>
                      <w:szCs w:val="20"/>
                    </w:rPr>
                    <w:t>&gt;</w:t>
                  </w: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p w:rsidR="005436AC" w:rsidRDefault="005436AC"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F79E8">
                    <w:rPr>
                      <w:rFonts w:cs="Arial"/>
                      <w:szCs w:val="20"/>
                      <w:shd w:val="clear" w:color="auto" w:fill="C0C0C0"/>
                    </w:rPr>
                    <w:lastRenderedPageBreak/>
                    <w:t>19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Ведомость на выдачу кормов и фуража (код формы по ОКУД 0504203) &lt;</w:t>
                  </w:r>
                  <w:r w:rsidRPr="00AF79E8">
                    <w:rPr>
                      <w:rFonts w:cs="Arial"/>
                      <w:szCs w:val="20"/>
                      <w:shd w:val="clear" w:color="auto" w:fill="C0C0C0"/>
                    </w:rPr>
                    <w:t>4</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F79E8">
                    <w:rPr>
                      <w:rFonts w:cs="Arial"/>
                      <w:szCs w:val="20"/>
                      <w:shd w:val="clear" w:color="auto" w:fill="C0C0C0"/>
                    </w:rPr>
                    <w:t>формирование, подписание и</w:t>
                  </w:r>
                  <w:r>
                    <w:rPr>
                      <w:rFonts w:cs="Arial"/>
                      <w:szCs w:val="20"/>
                    </w:rPr>
                    <w:t xml:space="preserve"> направление </w:t>
                  </w:r>
                  <w:r w:rsidRPr="00AF79E8">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AF79E8">
                    <w:rPr>
                      <w:rFonts w:cs="Arial"/>
                      <w:szCs w:val="20"/>
                      <w:shd w:val="clear" w:color="auto" w:fill="C0C0C0"/>
                    </w:rPr>
                    <w:t>, следующего за днем совершения факта хозяйственной жизни</w:t>
                  </w:r>
                </w:p>
                <w:p w:rsidR="00E405E5" w:rsidRDefault="00E405E5" w:rsidP="00FB0319">
                  <w:pPr>
                    <w:autoSpaceDE w:val="0"/>
                    <w:autoSpaceDN w:val="0"/>
                    <w:adjustRightInd w:val="0"/>
                    <w:spacing w:after="1" w:line="200" w:lineRule="atLeast"/>
                    <w:rPr>
                      <w:rFonts w:cs="Arial"/>
                      <w:szCs w:val="20"/>
                    </w:rPr>
                  </w:pPr>
                </w:p>
                <w:p w:rsidR="00E405E5" w:rsidRDefault="00E405E5" w:rsidP="00FB0319">
                  <w:pPr>
                    <w:autoSpaceDE w:val="0"/>
                    <w:autoSpaceDN w:val="0"/>
                    <w:adjustRightInd w:val="0"/>
                    <w:spacing w:after="1" w:line="200" w:lineRule="atLeast"/>
                    <w:rPr>
                      <w:rFonts w:cs="Arial"/>
                      <w:szCs w:val="20"/>
                    </w:rPr>
                  </w:pPr>
                </w:p>
                <w:p w:rsidR="00E405E5" w:rsidRDefault="00E405E5" w:rsidP="00FB0319">
                  <w:pPr>
                    <w:autoSpaceDE w:val="0"/>
                    <w:autoSpaceDN w:val="0"/>
                    <w:adjustRightInd w:val="0"/>
                    <w:spacing w:after="1" w:line="200" w:lineRule="atLeast"/>
                    <w:rPr>
                      <w:rFonts w:cs="Arial"/>
                      <w:szCs w:val="20"/>
                    </w:rPr>
                  </w:pPr>
                </w:p>
                <w:p w:rsidR="00E405E5" w:rsidRDefault="00E405E5" w:rsidP="00FB0319">
                  <w:pPr>
                    <w:autoSpaceDE w:val="0"/>
                    <w:autoSpaceDN w:val="0"/>
                    <w:adjustRightInd w:val="0"/>
                    <w:spacing w:after="1" w:line="200" w:lineRule="atLeast"/>
                    <w:rPr>
                      <w:rFonts w:cs="Arial"/>
                      <w:szCs w:val="20"/>
                    </w:rPr>
                  </w:pPr>
                </w:p>
                <w:p w:rsidR="00E405E5" w:rsidRDefault="00E405E5" w:rsidP="00FB0319">
                  <w:pPr>
                    <w:autoSpaceDE w:val="0"/>
                    <w:autoSpaceDN w:val="0"/>
                    <w:adjustRightInd w:val="0"/>
                    <w:spacing w:after="1" w:line="200" w:lineRule="atLeast"/>
                    <w:rPr>
                      <w:rFonts w:cs="Arial"/>
                      <w:szCs w:val="20"/>
                    </w:rPr>
                  </w:pPr>
                </w:p>
                <w:p w:rsidR="00E405E5" w:rsidRDefault="00E405E5" w:rsidP="00FB0319">
                  <w:pPr>
                    <w:autoSpaceDE w:val="0"/>
                    <w:autoSpaceDN w:val="0"/>
                    <w:adjustRightInd w:val="0"/>
                    <w:spacing w:after="1" w:line="200" w:lineRule="atLeast"/>
                    <w:rPr>
                      <w:rFonts w:cs="Arial"/>
                      <w:szCs w:val="20"/>
                    </w:rPr>
                  </w:pPr>
                </w:p>
                <w:p w:rsidR="00E405E5" w:rsidRDefault="00E405E5" w:rsidP="00FB0319">
                  <w:pPr>
                    <w:autoSpaceDE w:val="0"/>
                    <w:autoSpaceDN w:val="0"/>
                    <w:adjustRightInd w:val="0"/>
                    <w:spacing w:after="1" w:line="200" w:lineRule="atLeast"/>
                    <w:rPr>
                      <w:rFonts w:cs="Arial"/>
                      <w:szCs w:val="20"/>
                    </w:rPr>
                  </w:pPr>
                </w:p>
                <w:p w:rsidR="00E405E5" w:rsidRDefault="00E405E5" w:rsidP="00FB0319">
                  <w:pPr>
                    <w:autoSpaceDE w:val="0"/>
                    <w:autoSpaceDN w:val="0"/>
                    <w:adjustRightInd w:val="0"/>
                    <w:spacing w:after="1" w:line="200" w:lineRule="atLeast"/>
                    <w:rPr>
                      <w:rFonts w:cs="Arial"/>
                      <w:szCs w:val="20"/>
                    </w:rPr>
                  </w:pPr>
                </w:p>
                <w:p w:rsidR="00E405E5" w:rsidRDefault="00E405E5"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AF79E8">
                    <w:rPr>
                      <w:rFonts w:cs="Arial"/>
                      <w:szCs w:val="20"/>
                      <w:shd w:val="clear" w:color="auto" w:fill="C0C0C0"/>
                    </w:rPr>
                    <w:t>, следующего за днем</w:t>
                  </w:r>
                  <w:r>
                    <w:rPr>
                      <w:rFonts w:cs="Arial"/>
                      <w:szCs w:val="20"/>
                    </w:rPr>
                    <w:t xml:space="preserve"> получения документа </w:t>
                  </w:r>
                  <w:r w:rsidRPr="00AF79E8">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F79E8">
                    <w:rPr>
                      <w:rFonts w:cs="Arial"/>
                      <w:szCs w:val="20"/>
                      <w:shd w:val="clear" w:color="auto" w:fill="C0C0C0"/>
                    </w:rPr>
                    <w:t>1) подписание ответственным лицом уполномоченной организации;</w:t>
                  </w:r>
                </w:p>
                <w:p w:rsidR="00FB0319" w:rsidRDefault="00FB0319" w:rsidP="00FB0319">
                  <w:pPr>
                    <w:autoSpaceDE w:val="0"/>
                    <w:autoSpaceDN w:val="0"/>
                    <w:adjustRightInd w:val="0"/>
                    <w:spacing w:after="1" w:line="200" w:lineRule="atLeast"/>
                    <w:rPr>
                      <w:rFonts w:cs="Arial"/>
                      <w:szCs w:val="20"/>
                    </w:rPr>
                  </w:pPr>
                  <w:r w:rsidRPr="00AF79E8">
                    <w:rPr>
                      <w:rFonts w:cs="Arial"/>
                      <w:szCs w:val="20"/>
                      <w:shd w:val="clear" w:color="auto" w:fill="C0C0C0"/>
                    </w:rPr>
                    <w:t>2</w:t>
                  </w:r>
                  <w:r>
                    <w:rPr>
                      <w:rFonts w:cs="Arial"/>
                      <w:szCs w:val="20"/>
                    </w:rPr>
                    <w:t>) 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F79E8">
                    <w:rPr>
                      <w:rFonts w:cs="Arial"/>
                      <w:szCs w:val="20"/>
                      <w:shd w:val="clear" w:color="auto" w:fill="C0C0C0"/>
                    </w:rPr>
                    <w:t>Журнале</w:t>
                  </w:r>
                  <w:r>
                    <w:rPr>
                      <w:rFonts w:cs="Arial"/>
                      <w:szCs w:val="20"/>
                    </w:rPr>
                    <w:t xml:space="preserve"> операций </w:t>
                  </w:r>
                  <w:r w:rsidRPr="00AF79E8">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F3013">
                    <w:rPr>
                      <w:rFonts w:cs="Arial"/>
                      <w:szCs w:val="20"/>
                      <w:shd w:val="clear" w:color="auto" w:fill="C0C0C0"/>
                    </w:rPr>
                    <w:t>20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 о консервации (расконсервации) объекта основных средств (код формы по ОКУД 0510433) &lt;</w:t>
                  </w:r>
                  <w:r w:rsidRPr="001F3013">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w:t>
                  </w:r>
                  <w:r w:rsidRPr="001F3013">
                    <w:rPr>
                      <w:rFonts w:cs="Arial"/>
                      <w:szCs w:val="20"/>
                      <w:shd w:val="clear" w:color="auto" w:fill="C0C0C0"/>
                    </w:rPr>
                    <w:t>в уполномоченную организацию</w:t>
                  </w:r>
                  <w:r>
                    <w:rPr>
                      <w:rFonts w:cs="Arial"/>
                      <w:szCs w:val="20"/>
                    </w:rPr>
                    <w:t xml:space="preserve"> средствами </w:t>
                  </w:r>
                  <w:r>
                    <w:rPr>
                      <w:rFonts w:cs="Arial"/>
                      <w:szCs w:val="20"/>
                    </w:rPr>
                    <w:lastRenderedPageBreak/>
                    <w:t>ГИИС "Электронный бюджет" не позднее рабочего дня</w:t>
                  </w:r>
                  <w:r w:rsidRPr="001F3013">
                    <w:rPr>
                      <w:rFonts w:cs="Arial"/>
                      <w:szCs w:val="20"/>
                      <w:shd w:val="clear" w:color="auto" w:fill="C0C0C0"/>
                    </w:rPr>
                    <w:t>, следующего за днем</w:t>
                  </w:r>
                  <w:r>
                    <w:rPr>
                      <w:rFonts w:cs="Arial"/>
                      <w:szCs w:val="20"/>
                    </w:rPr>
                    <w:t xml:space="preserve"> принятия решения о переводе объекта нефинансовых активов на консервацию (расконсервацию)</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комиссия по поступлению и выбытию активов субъекта централизованног</w:t>
                  </w:r>
                  <w:r>
                    <w:rPr>
                      <w:rFonts w:cs="Arial"/>
                      <w:szCs w:val="20"/>
                    </w:rPr>
                    <w:lastRenderedPageBreak/>
                    <w:t xml:space="preserve">о учета, руководитель </w:t>
                  </w:r>
                  <w:r w:rsidRPr="001F3013">
                    <w:rPr>
                      <w:rFonts w:cs="Arial"/>
                      <w:szCs w:val="20"/>
                      <w:shd w:val="clear" w:color="auto" w:fill="C0C0C0"/>
                    </w:rPr>
                    <w:t>(уполномоченное лицо)</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одномоментно после </w:t>
                  </w:r>
                  <w:r w:rsidRPr="001F3013">
                    <w:rPr>
                      <w:rFonts w:cs="Arial"/>
                      <w:szCs w:val="20"/>
                      <w:shd w:val="clear" w:color="auto" w:fill="C0C0C0"/>
                    </w:rPr>
                    <w:t>подписания</w:t>
                  </w:r>
                  <w:r>
                    <w:rPr>
                      <w:rFonts w:cs="Arial"/>
                      <w:szCs w:val="20"/>
                    </w:rPr>
                    <w:t xml:space="preserve"> документа </w:t>
                  </w:r>
                  <w:r w:rsidRPr="001F3013">
                    <w:rPr>
                      <w:rFonts w:cs="Arial"/>
                      <w:szCs w:val="20"/>
                      <w:shd w:val="clear" w:color="auto" w:fill="C0C0C0"/>
                    </w:rPr>
                    <w:t>уполномоченными лицами субъекта централизованного учета</w:t>
                  </w:r>
                  <w:r>
                    <w:rPr>
                      <w:rFonts w:cs="Arial"/>
                      <w:szCs w:val="20"/>
                    </w:rPr>
                    <w:t xml:space="preserve"> </w:t>
                  </w:r>
                  <w:r>
                    <w:rPr>
                      <w:rFonts w:cs="Arial"/>
                      <w:szCs w:val="20"/>
                    </w:rPr>
                    <w:lastRenderedPageBreak/>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C35C5">
                    <w:rPr>
                      <w:rFonts w:cs="Arial"/>
                      <w:szCs w:val="20"/>
                      <w:shd w:val="clear" w:color="auto" w:fill="C0C0C0"/>
                    </w:rPr>
                    <w:lastRenderedPageBreak/>
                    <w:t xml:space="preserve">отражение информации </w:t>
                  </w:r>
                  <w:r w:rsidRPr="001F3013">
                    <w:rPr>
                      <w:rFonts w:cs="Arial"/>
                      <w:szCs w:val="20"/>
                      <w:shd w:val="clear" w:color="auto" w:fill="C0C0C0"/>
                    </w:rPr>
                    <w:t xml:space="preserve">о консервации (расконсервации) объекта </w:t>
                  </w:r>
                  <w:r w:rsidRPr="001F3013">
                    <w:rPr>
                      <w:rFonts w:cs="Arial"/>
                      <w:szCs w:val="20"/>
                      <w:shd w:val="clear" w:color="auto" w:fill="C0C0C0"/>
                    </w:rPr>
                    <w:lastRenderedPageBreak/>
                    <w:t>основных средств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C35C5">
                    <w:rPr>
                      <w:rFonts w:cs="Arial"/>
                      <w:szCs w:val="20"/>
                      <w:shd w:val="clear" w:color="auto" w:fill="C0C0C0"/>
                    </w:rPr>
                    <w:lastRenderedPageBreak/>
                    <w:t xml:space="preserve">для </w:t>
                  </w:r>
                  <w:r w:rsidRPr="001F3013">
                    <w:rPr>
                      <w:rFonts w:cs="Arial"/>
                      <w:szCs w:val="20"/>
                      <w:shd w:val="clear" w:color="auto" w:fill="C0C0C0"/>
                    </w:rPr>
                    <w:t>отражения</w:t>
                  </w:r>
                  <w:r w:rsidRPr="004C35C5">
                    <w:rPr>
                      <w:rFonts w:cs="Arial"/>
                      <w:szCs w:val="20"/>
                    </w:rPr>
                    <w:t xml:space="preserve"> информации в Инвентарной карточке учета нефинансовых активов (код формы по ОКУД </w:t>
                  </w:r>
                  <w:r w:rsidRPr="001F3013">
                    <w:rPr>
                      <w:rFonts w:cs="Arial"/>
                      <w:szCs w:val="20"/>
                      <w:shd w:val="clear" w:color="auto" w:fill="C0C0C0"/>
                    </w:rPr>
                    <w:t>0509215</w:t>
                  </w:r>
                  <w:r w:rsidRPr="004C35C5">
                    <w:rPr>
                      <w:rFonts w:cs="Arial"/>
                      <w:szCs w:val="20"/>
                    </w:rPr>
                    <w:t>)/Инве</w:t>
                  </w:r>
                  <w:r w:rsidRPr="004C35C5">
                    <w:rPr>
                      <w:rFonts w:cs="Arial"/>
                      <w:szCs w:val="20"/>
                    </w:rPr>
                    <w:lastRenderedPageBreak/>
                    <w:t xml:space="preserve">нтарной карточке группового учета нефинансовых активов (код формы по ОКУД </w:t>
                  </w:r>
                  <w:r w:rsidRPr="001F3013">
                    <w:rPr>
                      <w:rFonts w:cs="Arial"/>
                      <w:szCs w:val="20"/>
                      <w:shd w:val="clear" w:color="auto" w:fill="C0C0C0"/>
                    </w:rPr>
                    <w:t>0509216</w:t>
                  </w:r>
                  <w:r w:rsidRPr="004C35C5">
                    <w:rPr>
                      <w:rFonts w:cs="Arial"/>
                      <w:szCs w:val="20"/>
                    </w:rPr>
                    <w: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F3013">
                    <w:rPr>
                      <w:rFonts w:cs="Arial"/>
                      <w:szCs w:val="20"/>
                      <w:shd w:val="clear" w:color="auto" w:fill="C0C0C0"/>
                    </w:rPr>
                    <w:lastRenderedPageBreak/>
                    <w:t>21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w:t>
                  </w:r>
                  <w:r w:rsidRPr="001F3013">
                    <w:rPr>
                      <w:rFonts w:cs="Arial"/>
                      <w:szCs w:val="20"/>
                      <w:shd w:val="clear" w:color="auto" w:fill="C0C0C0"/>
                    </w:rPr>
                    <w:t>о приеме</w:t>
                  </w:r>
                  <w:r>
                    <w:rPr>
                      <w:rFonts w:cs="Arial"/>
                      <w:szCs w:val="20"/>
                    </w:rPr>
                    <w:t>-</w:t>
                  </w:r>
                  <w:r w:rsidRPr="001F3013">
                    <w:rPr>
                      <w:rFonts w:cs="Arial"/>
                      <w:szCs w:val="20"/>
                      <w:shd w:val="clear" w:color="auto" w:fill="C0C0C0"/>
                    </w:rPr>
                    <w:t>передаче</w:t>
                  </w:r>
                  <w:r>
                    <w:rPr>
                      <w:rFonts w:cs="Arial"/>
                      <w:szCs w:val="20"/>
                    </w:rPr>
                    <w:t xml:space="preserve"> объектов нефинансовых активов (код формы по ОКУД </w:t>
                  </w:r>
                  <w:r w:rsidRPr="001F3013">
                    <w:rPr>
                      <w:rFonts w:cs="Arial"/>
                      <w:szCs w:val="20"/>
                      <w:shd w:val="clear" w:color="auto" w:fill="C0C0C0"/>
                    </w:rPr>
                    <w:t>0510448</w:t>
                  </w:r>
                  <w:r>
                    <w:rPr>
                      <w:rFonts w:cs="Arial"/>
                      <w:szCs w:val="20"/>
                    </w:rPr>
                    <w:t xml:space="preserve">) при </w:t>
                  </w:r>
                  <w:r w:rsidRPr="001F3013">
                    <w:rPr>
                      <w:rFonts w:cs="Arial"/>
                      <w:szCs w:val="20"/>
                      <w:shd w:val="clear" w:color="auto" w:fill="C0C0C0"/>
                    </w:rPr>
                    <w:t>предоставлении во временное владение и</w:t>
                  </w:r>
                  <w:r>
                    <w:rPr>
                      <w:rFonts w:cs="Arial"/>
                      <w:szCs w:val="20"/>
                    </w:rPr>
                    <w:t xml:space="preserve"> пользование </w:t>
                  </w:r>
                  <w:r w:rsidRPr="001F3013">
                    <w:rPr>
                      <w:rFonts w:cs="Arial"/>
                      <w:szCs w:val="20"/>
                      <w:shd w:val="clear" w:color="auto" w:fill="C0C0C0"/>
                    </w:rPr>
                    <w:t>материальных ценностей</w:t>
                  </w: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p w:rsidR="001F3013" w:rsidRDefault="001F3013"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F3013">
                    <w:rPr>
                      <w:rFonts w:cs="Arial"/>
                      <w:szCs w:val="20"/>
                      <w:shd w:val="clear" w:color="auto" w:fill="C0C0C0"/>
                    </w:rPr>
                    <w:lastRenderedPageBreak/>
                    <w:t>21</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w:t>
                  </w:r>
                  <w:r w:rsidRPr="001F3013">
                    <w:rPr>
                      <w:rFonts w:cs="Arial"/>
                      <w:szCs w:val="20"/>
                      <w:shd w:val="clear" w:color="auto" w:fill="C0C0C0"/>
                    </w:rPr>
                    <w:t>о приеме</w:t>
                  </w:r>
                  <w:r>
                    <w:rPr>
                      <w:rFonts w:cs="Arial"/>
                      <w:szCs w:val="20"/>
                    </w:rPr>
                    <w:t>-</w:t>
                  </w:r>
                  <w:r w:rsidRPr="001F3013">
                    <w:rPr>
                      <w:rFonts w:cs="Arial"/>
                      <w:szCs w:val="20"/>
                      <w:shd w:val="clear" w:color="auto" w:fill="C0C0C0"/>
                    </w:rPr>
                    <w:t>передаче</w:t>
                  </w:r>
                  <w:r>
                    <w:rPr>
                      <w:rFonts w:cs="Arial"/>
                      <w:szCs w:val="20"/>
                    </w:rPr>
                    <w:t xml:space="preserve"> объектов нефинансовых активов (код формы по ОКУД </w:t>
                  </w:r>
                  <w:r w:rsidRPr="00E07E35">
                    <w:rPr>
                      <w:rFonts w:cs="Arial"/>
                      <w:szCs w:val="20"/>
                      <w:shd w:val="clear" w:color="auto" w:fill="C0C0C0"/>
                    </w:rPr>
                    <w:t>0510448</w:t>
                  </w:r>
                  <w:r>
                    <w:rPr>
                      <w:rFonts w:cs="Arial"/>
                      <w:szCs w:val="20"/>
                    </w:rPr>
                    <w:t xml:space="preserve">) при </w:t>
                  </w:r>
                  <w:r w:rsidRPr="00E07E35">
                    <w:rPr>
                      <w:rFonts w:cs="Arial"/>
                      <w:szCs w:val="20"/>
                      <w:shd w:val="clear" w:color="auto" w:fill="C0C0C0"/>
                    </w:rPr>
                    <w:t>предоставлении во временное владение и пользование материальных ценностей по договору аренды</w:t>
                  </w:r>
                  <w:r>
                    <w:rPr>
                      <w:rFonts w:cs="Arial"/>
                      <w:szCs w:val="20"/>
                    </w:rPr>
                    <w:t xml:space="preserve"> (</w:t>
                  </w:r>
                  <w:r w:rsidRPr="00E07E35">
                    <w:rPr>
                      <w:rFonts w:cs="Arial"/>
                      <w:szCs w:val="20"/>
                      <w:shd w:val="clear" w:color="auto" w:fill="C0C0C0"/>
                    </w:rPr>
                    <w:t>имущественного найма</w:t>
                  </w:r>
                  <w:r>
                    <w:rPr>
                      <w:rFonts w:cs="Arial"/>
                      <w:szCs w:val="20"/>
                    </w:rPr>
                    <w:t xml:space="preserve">), </w:t>
                  </w:r>
                  <w:r w:rsidRPr="00E07E35">
                    <w:rPr>
                      <w:rFonts w:cs="Arial"/>
                      <w:szCs w:val="20"/>
                      <w:shd w:val="clear" w:color="auto" w:fill="C0C0C0"/>
                    </w:rPr>
                    <w:t>договору</w:t>
                  </w:r>
                  <w:r>
                    <w:rPr>
                      <w:rFonts w:cs="Arial"/>
                      <w:szCs w:val="20"/>
                    </w:rPr>
                    <w:t xml:space="preserve"> безвозмездного пользования, относящегося к операционной аренде </w:t>
                  </w:r>
                  <w:r w:rsidRPr="00E07E35">
                    <w:rPr>
                      <w:rFonts w:cs="Arial"/>
                      <w:szCs w:val="20"/>
                      <w:shd w:val="clear" w:color="auto" w:fill="C0C0C0"/>
                    </w:rPr>
                    <w:t>с приложением скан-копии документа, содержащей подписи принимающей стороны, с приложением договора операционной аренды (имущественного найма), договора безвозмездного пользования, относящегося к операционной аренде</w:t>
                  </w:r>
                  <w:r>
                    <w:rPr>
                      <w:rFonts w:cs="Arial"/>
                      <w:szCs w:val="20"/>
                    </w:rPr>
                    <w:t>, информации о справедливой стоимости для объекта учета аренды на льготных условиях (при отсутствии функциональной возможности подписания в электронном виде)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подписание и направление принимающей стороне </w:t>
                  </w:r>
                  <w:r w:rsidRPr="00E07E35">
                    <w:rPr>
                      <w:rFonts w:cs="Arial"/>
                      <w:szCs w:val="20"/>
                      <w:shd w:val="clear" w:color="auto" w:fill="C0C0C0"/>
                    </w:rPr>
                    <w:t>на бумажном носителе</w:t>
                  </w:r>
                  <w:r>
                    <w:rPr>
                      <w:rFonts w:cs="Arial"/>
                      <w:szCs w:val="20"/>
                    </w:rPr>
                    <w:t xml:space="preserve"> не позднее рабочего дня</w:t>
                  </w:r>
                  <w:r w:rsidRPr="00E07E35">
                    <w:rPr>
                      <w:rFonts w:cs="Arial"/>
                      <w:szCs w:val="20"/>
                      <w:shd w:val="clear" w:color="auto" w:fill="C0C0C0"/>
                    </w:rPr>
                    <w:t>, следующего за днем совершения</w:t>
                  </w:r>
                  <w:r>
                    <w:rPr>
                      <w:rFonts w:cs="Arial"/>
                      <w:szCs w:val="20"/>
                    </w:rPr>
                    <w:t xml:space="preserve"> факта хозяйственной жизни;</w:t>
                  </w:r>
                </w:p>
                <w:p w:rsidR="00FB0319" w:rsidRDefault="00FB0319" w:rsidP="00FB0319">
                  <w:pPr>
                    <w:autoSpaceDE w:val="0"/>
                    <w:autoSpaceDN w:val="0"/>
                    <w:adjustRightInd w:val="0"/>
                    <w:spacing w:after="1" w:line="200" w:lineRule="atLeast"/>
                    <w:rPr>
                      <w:rFonts w:cs="Arial"/>
                      <w:szCs w:val="20"/>
                    </w:rPr>
                  </w:pPr>
                  <w:r>
                    <w:rPr>
                      <w:rFonts w:cs="Arial"/>
                      <w:szCs w:val="20"/>
                    </w:rPr>
                    <w:t>2) направление в уполномоченную организацию средствами ГИИС "Электронный бюджет" не позднее рабочего дня</w:t>
                  </w:r>
                  <w:r w:rsidRPr="00E07E35">
                    <w:rPr>
                      <w:rFonts w:cs="Arial"/>
                      <w:szCs w:val="20"/>
                      <w:shd w:val="clear" w:color="auto" w:fill="C0C0C0"/>
                    </w:rPr>
                    <w:t>, следующего за днем</w:t>
                  </w:r>
                  <w:r>
                    <w:rPr>
                      <w:rFonts w:cs="Arial"/>
                      <w:szCs w:val="20"/>
                    </w:rPr>
                    <w:t xml:space="preserve"> получения документа </w:t>
                  </w:r>
                  <w:r w:rsidRPr="00E07E35">
                    <w:rPr>
                      <w:rFonts w:cs="Arial"/>
                      <w:szCs w:val="20"/>
                      <w:shd w:val="clear" w:color="auto" w:fill="C0C0C0"/>
                    </w:rPr>
                    <w:t>от 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r w:rsidRPr="00E07E35">
                    <w:rPr>
                      <w:rFonts w:cs="Arial"/>
                      <w:szCs w:val="20"/>
                      <w:shd w:val="clear" w:color="auto" w:fill="C0C0C0"/>
                    </w:rPr>
                    <w:t>,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E07E35">
                    <w:rPr>
                      <w:rFonts w:cs="Arial"/>
                      <w:szCs w:val="20"/>
                      <w:shd w:val="clear" w:color="auto" w:fill="C0C0C0"/>
                    </w:rPr>
                    <w:t>, следующего за днем</w:t>
                  </w:r>
                  <w:r>
                    <w:rPr>
                      <w:rFonts w:cs="Arial"/>
                      <w:szCs w:val="20"/>
                    </w:rPr>
                    <w:t xml:space="preserve"> получения документа </w:t>
                  </w:r>
                  <w:r w:rsidRPr="00E07E35">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07E35">
                    <w:rPr>
                      <w:rFonts w:cs="Arial"/>
                      <w:szCs w:val="20"/>
                      <w:shd w:val="clear" w:color="auto" w:fill="C0C0C0"/>
                    </w:rPr>
                    <w:t>1)</w:t>
                  </w:r>
                  <w:r>
                    <w:rPr>
                      <w:rFonts w:cs="Arial"/>
                      <w:szCs w:val="20"/>
                    </w:rPr>
                    <w:t xml:space="preserve"> для отражения в </w:t>
                  </w:r>
                  <w:r w:rsidRPr="00E07E35">
                    <w:rPr>
                      <w:rFonts w:cs="Arial"/>
                      <w:szCs w:val="20"/>
                      <w:shd w:val="clear" w:color="auto" w:fill="C0C0C0"/>
                    </w:rPr>
                    <w:t>Журнале</w:t>
                  </w:r>
                  <w:r>
                    <w:rPr>
                      <w:rFonts w:cs="Arial"/>
                      <w:szCs w:val="20"/>
                    </w:rPr>
                    <w:t xml:space="preserve"> операций </w:t>
                  </w:r>
                  <w:r w:rsidRPr="00E07E35">
                    <w:rPr>
                      <w:rFonts w:cs="Arial"/>
                      <w:szCs w:val="20"/>
                      <w:shd w:val="clear" w:color="auto" w:fill="C0C0C0"/>
                    </w:rPr>
                    <w:t>по выбытию и перемещению нефинансовых активов</w:t>
                  </w:r>
                  <w:r>
                    <w:rPr>
                      <w:rFonts w:cs="Arial"/>
                      <w:szCs w:val="20"/>
                    </w:rPr>
                    <w:t xml:space="preserve"> (код формы по ОКУД 0504071), Журнале операций по забалансовому счету (код формы по ОКУД 0509213)</w:t>
                  </w:r>
                  <w:r w:rsidRPr="00E07E35">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4C35C5">
                    <w:rPr>
                      <w:rFonts w:cs="Arial"/>
                      <w:szCs w:val="20"/>
                    </w:rPr>
                    <w:t xml:space="preserve">2) </w:t>
                  </w:r>
                  <w:r w:rsidRPr="00E07E35">
                    <w:rPr>
                      <w:rFonts w:cs="Arial"/>
                      <w:szCs w:val="20"/>
                      <w:shd w:val="clear" w:color="auto" w:fill="C0C0C0"/>
                    </w:rPr>
                    <w:t>для отражения информации</w:t>
                  </w:r>
                  <w:r w:rsidRPr="004C35C5">
                    <w:rPr>
                      <w:rFonts w:cs="Arial"/>
                      <w:szCs w:val="20"/>
                    </w:rPr>
                    <w:t xml:space="preserve"> в Инвентарной карточке учета нефинансовых активов (код формы по ОКУД </w:t>
                  </w:r>
                  <w:r w:rsidRPr="00E07E35">
                    <w:rPr>
                      <w:rFonts w:cs="Arial"/>
                      <w:szCs w:val="20"/>
                      <w:shd w:val="clear" w:color="auto" w:fill="C0C0C0"/>
                    </w:rPr>
                    <w:t>0509215</w:t>
                  </w:r>
                  <w:r w:rsidRPr="004C35C5">
                    <w:rPr>
                      <w:rFonts w:cs="Arial"/>
                      <w:szCs w:val="20"/>
                    </w:rPr>
                    <w:t>)</w:t>
                  </w:r>
                  <w:r w:rsidRPr="00E07E35">
                    <w:rPr>
                      <w:rFonts w:cs="Arial"/>
                      <w:szCs w:val="20"/>
                      <w:shd w:val="clear" w:color="auto" w:fill="C0C0C0"/>
                    </w:rPr>
                    <w:t>, для открытия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07E35">
                    <w:rPr>
                      <w:rFonts w:cs="Arial"/>
                      <w:szCs w:val="20"/>
                      <w:shd w:val="clear" w:color="auto" w:fill="C0C0C0"/>
                    </w:rPr>
                    <w:lastRenderedPageBreak/>
                    <w:t>21</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w:t>
                  </w:r>
                  <w:r w:rsidRPr="00E07E35">
                    <w:rPr>
                      <w:rFonts w:cs="Arial"/>
                      <w:szCs w:val="20"/>
                      <w:shd w:val="clear" w:color="auto" w:fill="C0C0C0"/>
                    </w:rPr>
                    <w:t>о приеме</w:t>
                  </w:r>
                  <w:r>
                    <w:rPr>
                      <w:rFonts w:cs="Arial"/>
                      <w:szCs w:val="20"/>
                    </w:rPr>
                    <w:t>-</w:t>
                  </w:r>
                  <w:r w:rsidRPr="00E07E35">
                    <w:rPr>
                      <w:rFonts w:cs="Arial"/>
                      <w:szCs w:val="20"/>
                      <w:shd w:val="clear" w:color="auto" w:fill="C0C0C0"/>
                    </w:rPr>
                    <w:t>передаче</w:t>
                  </w:r>
                  <w:r>
                    <w:rPr>
                      <w:rFonts w:cs="Arial"/>
                      <w:szCs w:val="20"/>
                    </w:rPr>
                    <w:t xml:space="preserve"> объектов нефинансовых активов (код формы по ОКУД </w:t>
                  </w:r>
                  <w:r w:rsidRPr="00E07E35">
                    <w:rPr>
                      <w:rFonts w:cs="Arial"/>
                      <w:szCs w:val="20"/>
                      <w:shd w:val="clear" w:color="auto" w:fill="C0C0C0"/>
                    </w:rPr>
                    <w:t>0510448</w:t>
                  </w:r>
                  <w:r>
                    <w:rPr>
                      <w:rFonts w:cs="Arial"/>
                      <w:szCs w:val="20"/>
                    </w:rPr>
                    <w:t xml:space="preserve">) при </w:t>
                  </w:r>
                  <w:r w:rsidRPr="00E07E35">
                    <w:rPr>
                      <w:rFonts w:cs="Arial"/>
                      <w:szCs w:val="20"/>
                      <w:shd w:val="clear" w:color="auto" w:fill="C0C0C0"/>
                    </w:rPr>
                    <w:t>предоставлении во временное владение и пользование материальных ценностей по договору аренды</w:t>
                  </w:r>
                  <w:r>
                    <w:rPr>
                      <w:rFonts w:cs="Arial"/>
                      <w:szCs w:val="20"/>
                    </w:rPr>
                    <w:t xml:space="preserve"> (</w:t>
                  </w:r>
                  <w:r w:rsidRPr="00E07E35">
                    <w:rPr>
                      <w:rFonts w:cs="Arial"/>
                      <w:szCs w:val="20"/>
                      <w:shd w:val="clear" w:color="auto" w:fill="C0C0C0"/>
                    </w:rPr>
                    <w:t>имущественного найма</w:t>
                  </w:r>
                  <w:r>
                    <w:rPr>
                      <w:rFonts w:cs="Arial"/>
                      <w:szCs w:val="20"/>
                    </w:rPr>
                    <w:t xml:space="preserve">), </w:t>
                  </w:r>
                  <w:r w:rsidRPr="00E07E35">
                    <w:rPr>
                      <w:rFonts w:cs="Arial"/>
                      <w:szCs w:val="20"/>
                      <w:shd w:val="clear" w:color="auto" w:fill="C0C0C0"/>
                    </w:rPr>
                    <w:t>договору безвозмездного пользования, относящегося к операционной аренде</w:t>
                  </w:r>
                  <w:r w:rsidRPr="00DE5EA7">
                    <w:rPr>
                      <w:rFonts w:cs="Arial"/>
                      <w:szCs w:val="20"/>
                    </w:rPr>
                    <w:t xml:space="preserve"> с приложением </w:t>
                  </w:r>
                  <w:r w:rsidRPr="00DE5EA7">
                    <w:rPr>
                      <w:rFonts w:cs="Arial"/>
                      <w:szCs w:val="20"/>
                      <w:shd w:val="clear" w:color="auto" w:fill="C0C0C0"/>
                    </w:rPr>
                    <w:t>скан</w:t>
                  </w:r>
                  <w:r w:rsidRPr="00E07E35">
                    <w:rPr>
                      <w:rFonts w:cs="Arial"/>
                      <w:szCs w:val="20"/>
                      <w:shd w:val="clear" w:color="auto" w:fill="C0C0C0"/>
                    </w:rPr>
                    <w:t>-копии</w:t>
                  </w:r>
                  <w:r w:rsidRPr="00E07E35">
                    <w:rPr>
                      <w:rFonts w:cs="Arial"/>
                      <w:szCs w:val="20"/>
                    </w:rPr>
                    <w:t xml:space="preserve"> договора операционной аренды</w:t>
                  </w:r>
                  <w:r>
                    <w:rPr>
                      <w:rFonts w:cs="Arial"/>
                      <w:szCs w:val="20"/>
                    </w:rPr>
                    <w:t xml:space="preserve"> (</w:t>
                  </w:r>
                  <w:r w:rsidRPr="00E07E35">
                    <w:rPr>
                      <w:rFonts w:cs="Arial"/>
                      <w:szCs w:val="20"/>
                      <w:shd w:val="clear" w:color="auto" w:fill="C0C0C0"/>
                    </w:rPr>
                    <w:t>имущественного найма</w:t>
                  </w:r>
                  <w:r>
                    <w:rPr>
                      <w:rFonts w:cs="Arial"/>
                      <w:szCs w:val="20"/>
                    </w:rPr>
                    <w:t>), договора безвозмездного пользования, относящегося к операционной аренде, информации о справедливой стоимости для объекта учета аренды на льготных условиях</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подписание и направление принимающей стороне средствами ГИИС "Электронный бюджет" не позднее рабочего дня</w:t>
                  </w:r>
                  <w:r w:rsidRPr="00DE5EA7">
                    <w:rPr>
                      <w:rFonts w:cs="Arial"/>
                      <w:szCs w:val="20"/>
                      <w:shd w:val="clear" w:color="auto" w:fill="C0C0C0"/>
                    </w:rPr>
                    <w:t>, следующего за днем совершения</w:t>
                  </w:r>
                  <w:r>
                    <w:rPr>
                      <w:rFonts w:cs="Arial"/>
                      <w:szCs w:val="20"/>
                    </w:rPr>
                    <w:t xml:space="preserve"> факта хозяйственной жизни;</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направление в уполномоченную организацию </w:t>
                  </w:r>
                  <w:r w:rsidRPr="00DE5EA7">
                    <w:rPr>
                      <w:rFonts w:cs="Arial"/>
                      <w:szCs w:val="20"/>
                      <w:shd w:val="clear" w:color="auto" w:fill="C0C0C0"/>
                    </w:rPr>
                    <w:t>средствами ГИИС "Электронный бюджет"</w:t>
                  </w:r>
                  <w:r>
                    <w:rPr>
                      <w:rFonts w:cs="Arial"/>
                      <w:szCs w:val="20"/>
                    </w:rPr>
                    <w:t xml:space="preserve"> не позднее рабочего дня</w:t>
                  </w:r>
                  <w:r w:rsidRPr="00DE5EA7">
                    <w:rPr>
                      <w:rFonts w:cs="Arial"/>
                      <w:szCs w:val="20"/>
                      <w:shd w:val="clear" w:color="auto" w:fill="C0C0C0"/>
                    </w:rPr>
                    <w:t>, следующего за днем получения</w:t>
                  </w:r>
                  <w:r>
                    <w:rPr>
                      <w:rFonts w:cs="Arial"/>
                      <w:szCs w:val="20"/>
                    </w:rPr>
                    <w:t xml:space="preserve"> документа </w:t>
                  </w:r>
                  <w:r w:rsidRPr="00DE5EA7">
                    <w:rPr>
                      <w:rFonts w:cs="Arial"/>
                      <w:szCs w:val="20"/>
                      <w:shd w:val="clear" w:color="auto" w:fill="C0C0C0"/>
                    </w:rPr>
                    <w:t>от</w:t>
                  </w:r>
                  <w:r w:rsidRPr="004C35C5">
                    <w:rPr>
                      <w:rFonts w:cs="Arial"/>
                      <w:szCs w:val="20"/>
                    </w:rPr>
                    <w:t xml:space="preserve"> принимающей </w:t>
                  </w:r>
                  <w:r w:rsidRPr="00DE5EA7">
                    <w:rPr>
                      <w:rFonts w:cs="Arial"/>
                      <w:szCs w:val="20"/>
                      <w:shd w:val="clear" w:color="auto" w:fill="C0C0C0"/>
                    </w:rPr>
                    <w:t>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E5EA7">
                    <w:rPr>
                      <w:rFonts w:cs="Arial"/>
                      <w:szCs w:val="20"/>
                      <w:shd w:val="clear" w:color="auto" w:fill="C0C0C0"/>
                    </w:rPr>
                    <w:t>ответственное лицо</w:t>
                  </w:r>
                  <w:r>
                    <w:rPr>
                      <w:rFonts w:cs="Arial"/>
                      <w:szCs w:val="20"/>
                    </w:rPr>
                    <w:t xml:space="preserve"> субъекта централизованного учета</w:t>
                  </w:r>
                  <w:r w:rsidRPr="00DE5EA7">
                    <w:rPr>
                      <w:rFonts w:cs="Arial"/>
                      <w:szCs w:val="20"/>
                      <w:shd w:val="clear" w:color="auto" w:fill="C0C0C0"/>
                    </w:rPr>
                    <w:t>,</w:t>
                  </w:r>
                  <w:r>
                    <w:rPr>
                      <w:rFonts w:cs="Arial"/>
                      <w:szCs w:val="20"/>
                    </w:rPr>
                    <w:t xml:space="preserve">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E5EA7">
                    <w:rPr>
                      <w:rFonts w:cs="Arial"/>
                      <w:szCs w:val="20"/>
                      <w:shd w:val="clear" w:color="auto" w:fill="C0C0C0"/>
                    </w:rPr>
                    <w:t>не позднее рабочего дня, следующего за днем получения</w:t>
                  </w:r>
                  <w:r>
                    <w:rPr>
                      <w:rFonts w:cs="Arial"/>
                      <w:szCs w:val="20"/>
                    </w:rPr>
                    <w:t xml:space="preserve">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E5EA7">
                    <w:rPr>
                      <w:rFonts w:cs="Arial"/>
                      <w:szCs w:val="20"/>
                      <w:shd w:val="clear" w:color="auto" w:fill="C0C0C0"/>
                    </w:rPr>
                    <w:t>1)</w:t>
                  </w:r>
                  <w:r>
                    <w:rPr>
                      <w:rFonts w:cs="Arial"/>
                      <w:szCs w:val="20"/>
                    </w:rPr>
                    <w:t xml:space="preserve"> для отражения в </w:t>
                  </w:r>
                  <w:r w:rsidRPr="00DE5EA7">
                    <w:rPr>
                      <w:rFonts w:cs="Arial"/>
                      <w:szCs w:val="20"/>
                      <w:shd w:val="clear" w:color="auto" w:fill="C0C0C0"/>
                    </w:rPr>
                    <w:t>Журнале</w:t>
                  </w:r>
                  <w:r>
                    <w:rPr>
                      <w:rFonts w:cs="Arial"/>
                      <w:szCs w:val="20"/>
                    </w:rPr>
                    <w:t xml:space="preserve"> операций </w:t>
                  </w:r>
                  <w:r w:rsidRPr="00DE5EA7">
                    <w:rPr>
                      <w:rFonts w:cs="Arial"/>
                      <w:szCs w:val="20"/>
                      <w:shd w:val="clear" w:color="auto" w:fill="C0C0C0"/>
                    </w:rPr>
                    <w:t>по выбытию и перемещению нефинансовых активов</w:t>
                  </w:r>
                  <w:r>
                    <w:rPr>
                      <w:rFonts w:cs="Arial"/>
                      <w:szCs w:val="20"/>
                    </w:rPr>
                    <w:t xml:space="preserve"> (код формы по ОКУД 0504071), Журнале операций по забалансовому счету (код формы по ОКУД 0509213)</w:t>
                  </w:r>
                  <w:r w:rsidRPr="00DE5EA7">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4C35C5">
                    <w:rPr>
                      <w:rFonts w:cs="Arial"/>
                      <w:szCs w:val="20"/>
                    </w:rPr>
                    <w:t xml:space="preserve">2) </w:t>
                  </w:r>
                  <w:r w:rsidRPr="00DE5EA7">
                    <w:rPr>
                      <w:rFonts w:cs="Arial"/>
                      <w:szCs w:val="20"/>
                      <w:shd w:val="clear" w:color="auto" w:fill="C0C0C0"/>
                    </w:rPr>
                    <w:t>для отражения информации</w:t>
                  </w:r>
                  <w:r w:rsidRPr="004C35C5">
                    <w:rPr>
                      <w:rFonts w:cs="Arial"/>
                      <w:szCs w:val="20"/>
                    </w:rPr>
                    <w:t xml:space="preserve"> в Инвентарной карточке учета нефинансовых активов (код формы по ОКУД </w:t>
                  </w:r>
                  <w:r w:rsidRPr="00DE5EA7">
                    <w:rPr>
                      <w:rFonts w:cs="Arial"/>
                      <w:szCs w:val="20"/>
                      <w:shd w:val="clear" w:color="auto" w:fill="C0C0C0"/>
                    </w:rPr>
                    <w:t>0509215</w:t>
                  </w:r>
                  <w:r w:rsidRPr="004C35C5">
                    <w:rPr>
                      <w:rFonts w:cs="Arial"/>
                      <w:szCs w:val="20"/>
                    </w:rPr>
                    <w:t>)</w:t>
                  </w:r>
                  <w:r w:rsidRPr="00DE5EA7">
                    <w:rPr>
                      <w:rFonts w:cs="Arial"/>
                      <w:szCs w:val="20"/>
                      <w:shd w:val="clear" w:color="auto" w:fill="C0C0C0"/>
                    </w:rPr>
                    <w:t>, для открытия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E5EA7">
                    <w:rPr>
                      <w:rFonts w:cs="Arial"/>
                      <w:szCs w:val="20"/>
                      <w:shd w:val="clear" w:color="auto" w:fill="C0C0C0"/>
                    </w:rPr>
                    <w:t>22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Дополнительное соглашение о досрочном расторжении, об изменении условий договора операционной аренды/договора безвозмездного пользования, относящегося </w:t>
                  </w:r>
                  <w:r>
                    <w:rPr>
                      <w:rFonts w:cs="Arial"/>
                      <w:szCs w:val="20"/>
                    </w:rPr>
                    <w:lastRenderedPageBreak/>
                    <w:t>к операционной аренде (</w:t>
                  </w:r>
                  <w:r w:rsidRPr="00DE5EA7">
                    <w:rPr>
                      <w:rFonts w:cs="Arial"/>
                      <w:szCs w:val="20"/>
                      <w:shd w:val="clear" w:color="auto" w:fill="C0C0C0"/>
                    </w:rPr>
                    <w:t>при предоставлении во временное владение и пользование материальных ценностей</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DE5EA7">
                    <w:rPr>
                      <w:rFonts w:cs="Arial"/>
                      <w:szCs w:val="20"/>
                      <w:shd w:val="clear" w:color="auto" w:fill="C0C0C0"/>
                    </w:rPr>
                    <w:t>в уполномоченную организацию средствами ГИИС "Электронный бюджет"</w:t>
                  </w:r>
                  <w:r>
                    <w:rPr>
                      <w:rFonts w:cs="Arial"/>
                      <w:szCs w:val="20"/>
                    </w:rPr>
                    <w:t xml:space="preserve"> не позднее рабочего дня</w:t>
                  </w:r>
                  <w:r w:rsidRPr="00DE5EA7">
                    <w:rPr>
                      <w:rFonts w:cs="Arial"/>
                      <w:szCs w:val="20"/>
                      <w:shd w:val="clear" w:color="auto" w:fill="C0C0C0"/>
                    </w:rPr>
                    <w:t>, следующего за днем</w:t>
                  </w:r>
                  <w:r>
                    <w:rPr>
                      <w:rFonts w:cs="Arial"/>
                      <w:szCs w:val="20"/>
                    </w:rPr>
                    <w:t xml:space="preserve"> </w:t>
                  </w:r>
                  <w:r>
                    <w:rPr>
                      <w:rFonts w:cs="Arial"/>
                      <w:szCs w:val="20"/>
                    </w:rPr>
                    <w:lastRenderedPageBreak/>
                    <w:t>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DE5EA7">
                    <w:rPr>
                      <w:rFonts w:cs="Arial"/>
                      <w:szCs w:val="20"/>
                      <w:shd w:val="clear" w:color="auto" w:fill="C0C0C0"/>
                    </w:rPr>
                    <w:t>, следующего за днем</w:t>
                  </w:r>
                  <w:r>
                    <w:rPr>
                      <w:rFonts w:cs="Arial"/>
                      <w:szCs w:val="20"/>
                    </w:rPr>
                    <w:t xml:space="preserve"> получения документа </w:t>
                  </w:r>
                  <w:r w:rsidRPr="00DE5EA7">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E5EA7">
                    <w:rPr>
                      <w:rFonts w:cs="Arial"/>
                      <w:szCs w:val="20"/>
                      <w:shd w:val="clear" w:color="auto" w:fill="C0C0C0"/>
                    </w:rPr>
                    <w:t>1)</w:t>
                  </w:r>
                  <w:r>
                    <w:rPr>
                      <w:rFonts w:cs="Arial"/>
                      <w:szCs w:val="20"/>
                    </w:rPr>
                    <w:t xml:space="preserve"> для отражения в </w:t>
                  </w:r>
                  <w:r w:rsidRPr="00DE5EA7">
                    <w:rPr>
                      <w:rFonts w:cs="Arial"/>
                      <w:szCs w:val="20"/>
                      <w:shd w:val="clear" w:color="auto" w:fill="C0C0C0"/>
                    </w:rPr>
                    <w:t>Журнале</w:t>
                  </w:r>
                  <w:r>
                    <w:rPr>
                      <w:rFonts w:cs="Arial"/>
                      <w:szCs w:val="20"/>
                    </w:rPr>
                    <w:t xml:space="preserve"> операций </w:t>
                  </w:r>
                  <w:r w:rsidRPr="00DE5EA7">
                    <w:rPr>
                      <w:rFonts w:cs="Arial"/>
                      <w:szCs w:val="20"/>
                      <w:shd w:val="clear" w:color="auto" w:fill="C0C0C0"/>
                    </w:rPr>
                    <w:t>по выбытию и перемещению нефинансовых активов</w:t>
                  </w:r>
                  <w:r>
                    <w:rPr>
                      <w:rFonts w:cs="Arial"/>
                      <w:szCs w:val="20"/>
                    </w:rPr>
                    <w:t xml:space="preserve"> (код формы по ОКУД 0504071), </w:t>
                  </w:r>
                  <w:r w:rsidRPr="00DE5EA7">
                    <w:rPr>
                      <w:rFonts w:cs="Arial"/>
                      <w:szCs w:val="20"/>
                      <w:shd w:val="clear" w:color="auto" w:fill="C0C0C0"/>
                    </w:rPr>
                    <w:t xml:space="preserve">Журнале операций по </w:t>
                  </w:r>
                  <w:r w:rsidRPr="00DE5EA7">
                    <w:rPr>
                      <w:rFonts w:cs="Arial"/>
                      <w:szCs w:val="20"/>
                      <w:shd w:val="clear" w:color="auto" w:fill="C0C0C0"/>
                    </w:rPr>
                    <w:lastRenderedPageBreak/>
                    <w:t>забалансовому счету (код формы по ОКУД 0509213);</w:t>
                  </w:r>
                </w:p>
                <w:p w:rsidR="00FB0319" w:rsidRDefault="00FB0319" w:rsidP="00FB0319">
                  <w:pPr>
                    <w:autoSpaceDE w:val="0"/>
                    <w:autoSpaceDN w:val="0"/>
                    <w:adjustRightInd w:val="0"/>
                    <w:spacing w:after="1" w:line="200" w:lineRule="atLeast"/>
                    <w:rPr>
                      <w:rFonts w:cs="Arial"/>
                      <w:szCs w:val="20"/>
                    </w:rPr>
                  </w:pPr>
                  <w:r w:rsidRPr="00DE5EA7">
                    <w:rPr>
                      <w:rFonts w:cs="Arial"/>
                      <w:szCs w:val="20"/>
                      <w:shd w:val="clear" w:color="auto" w:fill="C0C0C0"/>
                    </w:rPr>
                    <w:t>2) для отражения информации в Инвентарной карточке учета нефинансовых активов (код формы по ОКУД 0509215), для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41C64">
                    <w:rPr>
                      <w:rFonts w:cs="Arial"/>
                      <w:szCs w:val="20"/>
                      <w:shd w:val="clear" w:color="auto" w:fill="C0C0C0"/>
                    </w:rPr>
                    <w:lastRenderedPageBreak/>
                    <w:t>23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w:t>
                  </w:r>
                  <w:r w:rsidRPr="00941C64">
                    <w:rPr>
                      <w:rFonts w:cs="Arial"/>
                      <w:szCs w:val="20"/>
                      <w:shd w:val="clear" w:color="auto" w:fill="C0C0C0"/>
                    </w:rPr>
                    <w:t>о приеме</w:t>
                  </w:r>
                  <w:r>
                    <w:rPr>
                      <w:rFonts w:cs="Arial"/>
                      <w:szCs w:val="20"/>
                    </w:rPr>
                    <w:t>-</w:t>
                  </w:r>
                  <w:r w:rsidRPr="00941C64">
                    <w:rPr>
                      <w:rFonts w:cs="Arial"/>
                      <w:szCs w:val="20"/>
                      <w:shd w:val="clear" w:color="auto" w:fill="C0C0C0"/>
                    </w:rPr>
                    <w:t>передаче</w:t>
                  </w:r>
                  <w:r>
                    <w:rPr>
                      <w:rFonts w:cs="Arial"/>
                      <w:szCs w:val="20"/>
                    </w:rPr>
                    <w:t xml:space="preserve"> объектов нефинансовых активов (код формы по ОКУД </w:t>
                  </w:r>
                  <w:r w:rsidRPr="00941C64">
                    <w:rPr>
                      <w:rFonts w:cs="Arial"/>
                      <w:szCs w:val="20"/>
                      <w:shd w:val="clear" w:color="auto" w:fill="C0C0C0"/>
                    </w:rPr>
                    <w:t>0510448</w:t>
                  </w:r>
                  <w:r>
                    <w:rPr>
                      <w:rFonts w:cs="Arial"/>
                      <w:szCs w:val="20"/>
                    </w:rPr>
                    <w:t xml:space="preserve">) при возврате </w:t>
                  </w:r>
                  <w:r w:rsidRPr="00941C64">
                    <w:rPr>
                      <w:rFonts w:cs="Arial"/>
                      <w:szCs w:val="20"/>
                      <w:shd w:val="clear" w:color="auto" w:fill="C0C0C0"/>
                    </w:rPr>
                    <w:t>материальных ценностей, ранее предоставленных во временное владение и пользование</w:t>
                  </w: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41C64">
                    <w:rPr>
                      <w:rFonts w:cs="Arial"/>
                      <w:szCs w:val="20"/>
                      <w:shd w:val="clear" w:color="auto" w:fill="C0C0C0"/>
                    </w:rPr>
                    <w:t>23</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w:t>
                  </w:r>
                  <w:r w:rsidRPr="00941C64">
                    <w:rPr>
                      <w:rFonts w:cs="Arial"/>
                      <w:szCs w:val="20"/>
                      <w:shd w:val="clear" w:color="auto" w:fill="C0C0C0"/>
                    </w:rPr>
                    <w:t>о приеме</w:t>
                  </w:r>
                  <w:r>
                    <w:rPr>
                      <w:rFonts w:cs="Arial"/>
                      <w:szCs w:val="20"/>
                    </w:rPr>
                    <w:t>-</w:t>
                  </w:r>
                  <w:r w:rsidRPr="00941C64">
                    <w:rPr>
                      <w:rFonts w:cs="Arial"/>
                      <w:szCs w:val="20"/>
                      <w:shd w:val="clear" w:color="auto" w:fill="C0C0C0"/>
                    </w:rPr>
                    <w:t>передаче</w:t>
                  </w:r>
                  <w:r>
                    <w:rPr>
                      <w:rFonts w:cs="Arial"/>
                      <w:szCs w:val="20"/>
                    </w:rPr>
                    <w:t xml:space="preserve"> объектов нефинансовых активов (код формы по ОКУД </w:t>
                  </w:r>
                  <w:r w:rsidRPr="00941C64">
                    <w:rPr>
                      <w:rFonts w:cs="Arial"/>
                      <w:szCs w:val="20"/>
                      <w:shd w:val="clear" w:color="auto" w:fill="C0C0C0"/>
                    </w:rPr>
                    <w:t>0510448</w:t>
                  </w:r>
                  <w:r>
                    <w:rPr>
                      <w:rFonts w:cs="Arial"/>
                      <w:szCs w:val="20"/>
                    </w:rPr>
                    <w:t xml:space="preserve">) при возврате </w:t>
                  </w:r>
                  <w:r w:rsidRPr="00F72895">
                    <w:rPr>
                      <w:rFonts w:cs="Arial"/>
                      <w:szCs w:val="20"/>
                      <w:shd w:val="clear" w:color="auto" w:fill="C0C0C0"/>
                    </w:rPr>
                    <w:t xml:space="preserve">материальных ценностей, ранее предоставленных во временное владение и </w:t>
                  </w:r>
                  <w:r w:rsidRPr="00F72895">
                    <w:rPr>
                      <w:rFonts w:cs="Arial"/>
                      <w:szCs w:val="20"/>
                      <w:shd w:val="clear" w:color="auto" w:fill="C0C0C0"/>
                    </w:rPr>
                    <w:lastRenderedPageBreak/>
                    <w:t>пользование по договору</w:t>
                  </w:r>
                  <w:r>
                    <w:rPr>
                      <w:rFonts w:cs="Arial"/>
                      <w:szCs w:val="20"/>
                    </w:rPr>
                    <w:t xml:space="preserve"> аренды (имущественного найма), </w:t>
                  </w:r>
                  <w:r w:rsidRPr="00F72895">
                    <w:rPr>
                      <w:rFonts w:cs="Arial"/>
                      <w:szCs w:val="20"/>
                      <w:shd w:val="clear" w:color="auto" w:fill="C0C0C0"/>
                    </w:rPr>
                    <w:t>договору</w:t>
                  </w:r>
                  <w:r>
                    <w:rPr>
                      <w:rFonts w:cs="Arial"/>
                      <w:szCs w:val="20"/>
                    </w:rPr>
                    <w:t xml:space="preserve"> безвозмездного пользования </w:t>
                  </w:r>
                  <w:r w:rsidRPr="00F72895">
                    <w:rPr>
                      <w:rFonts w:cs="Arial"/>
                      <w:szCs w:val="20"/>
                      <w:shd w:val="clear" w:color="auto" w:fill="C0C0C0"/>
                    </w:rPr>
                    <w:t>с приложением скан-копии документа, содержащей подписи передающей стороны, в связи с прекращением (досрочным прекращением) договора</w:t>
                  </w:r>
                  <w:r>
                    <w:rPr>
                      <w:rFonts w:cs="Arial"/>
                      <w:szCs w:val="20"/>
                    </w:rPr>
                    <w:t xml:space="preserve"> или иной документ, подтверждающий возврат </w:t>
                  </w:r>
                  <w:r w:rsidRPr="00F72895">
                    <w:rPr>
                      <w:rFonts w:cs="Arial"/>
                      <w:szCs w:val="20"/>
                      <w:shd w:val="clear" w:color="auto" w:fill="C0C0C0"/>
                    </w:rPr>
                    <w:t>материальных ценностей</w:t>
                  </w:r>
                  <w:r>
                    <w:rPr>
                      <w:rFonts w:cs="Arial"/>
                      <w:szCs w:val="20"/>
                    </w:rPr>
                    <w:t xml:space="preserve"> (при отсутствии функциональной возможности подписания в электронном виде)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подписание </w:t>
                  </w:r>
                  <w:r w:rsidRPr="00F72895">
                    <w:rPr>
                      <w:rFonts w:cs="Arial"/>
                      <w:szCs w:val="20"/>
                      <w:shd w:val="clear" w:color="auto" w:fill="C0C0C0"/>
                    </w:rPr>
                    <w:t>электронными подписями</w:t>
                  </w:r>
                  <w:r>
                    <w:rPr>
                      <w:rFonts w:cs="Arial"/>
                      <w:szCs w:val="20"/>
                    </w:rPr>
                    <w:t xml:space="preserve"> и направление </w:t>
                  </w:r>
                  <w:r w:rsidRPr="009973EA">
                    <w:rPr>
                      <w:rFonts w:cs="Arial"/>
                      <w:szCs w:val="20"/>
                      <w:shd w:val="clear" w:color="auto" w:fill="C0C0C0"/>
                    </w:rPr>
                    <w:t>в уполномоченную организацию средствами ГИИС "Электронный бюджет"</w:t>
                  </w:r>
                  <w:r>
                    <w:rPr>
                      <w:rFonts w:cs="Arial"/>
                      <w:szCs w:val="20"/>
                    </w:rPr>
                    <w:t xml:space="preserve"> не позднее рабочего дня</w:t>
                  </w:r>
                  <w:r w:rsidRPr="009973EA">
                    <w:rPr>
                      <w:rFonts w:cs="Arial"/>
                      <w:szCs w:val="20"/>
                      <w:shd w:val="clear" w:color="auto" w:fill="C0C0C0"/>
                    </w:rPr>
                    <w:t xml:space="preserve">, </w:t>
                  </w:r>
                  <w:r w:rsidRPr="009973EA">
                    <w:rPr>
                      <w:rFonts w:cs="Arial"/>
                      <w:szCs w:val="20"/>
                      <w:shd w:val="clear" w:color="auto" w:fill="C0C0C0"/>
                    </w:rPr>
                    <w:lastRenderedPageBreak/>
                    <w:t>следующего за днем получения документа от передающей стороны</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направление </w:t>
                  </w:r>
                  <w:r w:rsidRPr="009973EA">
                    <w:rPr>
                      <w:rFonts w:cs="Arial"/>
                      <w:szCs w:val="20"/>
                      <w:shd w:val="clear" w:color="auto" w:fill="C0C0C0"/>
                    </w:rPr>
                    <w:t>передающей стороне</w:t>
                  </w:r>
                  <w:r>
                    <w:rPr>
                      <w:rFonts w:cs="Arial"/>
                      <w:szCs w:val="20"/>
                    </w:rPr>
                    <w:t xml:space="preserve"> документа </w:t>
                  </w:r>
                  <w:r w:rsidRPr="009973EA">
                    <w:rPr>
                      <w:rFonts w:cs="Arial"/>
                      <w:szCs w:val="20"/>
                      <w:shd w:val="clear" w:color="auto" w:fill="C0C0C0"/>
                    </w:rPr>
                    <w:t>на бумажном носителе</w:t>
                  </w:r>
                  <w:r>
                    <w:rPr>
                      <w:rFonts w:cs="Arial"/>
                      <w:szCs w:val="20"/>
                    </w:rPr>
                    <w:t xml:space="preserve"> не позднее </w:t>
                  </w:r>
                  <w:r w:rsidRPr="009973EA">
                    <w:rPr>
                      <w:rFonts w:cs="Arial"/>
                      <w:szCs w:val="20"/>
                      <w:shd w:val="clear" w:color="auto" w:fill="C0C0C0"/>
                    </w:rPr>
                    <w:t>2 (двух) рабочих дней со дня его утверждения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r w:rsidRPr="009973EA">
                    <w:rPr>
                      <w:rFonts w:cs="Arial"/>
                      <w:szCs w:val="20"/>
                      <w:shd w:val="clear" w:color="auto" w:fill="C0C0C0"/>
                    </w:rPr>
                    <w:t>, комиссия по поступлению и выбытию активов субъекта централи</w:t>
                  </w:r>
                  <w:r w:rsidRPr="009973EA">
                    <w:rPr>
                      <w:rFonts w:cs="Arial"/>
                      <w:szCs w:val="20"/>
                      <w:shd w:val="clear" w:color="auto" w:fill="C0C0C0"/>
                    </w:rPr>
                    <w:lastRenderedPageBreak/>
                    <w:t>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рабочего дня</w:t>
                  </w:r>
                  <w:r w:rsidRPr="009973EA">
                    <w:rPr>
                      <w:rFonts w:cs="Arial"/>
                      <w:szCs w:val="20"/>
                      <w:shd w:val="clear" w:color="auto" w:fill="C0C0C0"/>
                    </w:rPr>
                    <w:t>, следующего за днем</w:t>
                  </w:r>
                  <w:r>
                    <w:rPr>
                      <w:rFonts w:cs="Arial"/>
                      <w:szCs w:val="20"/>
                    </w:rPr>
                    <w:t xml:space="preserve"> получения документа </w:t>
                  </w:r>
                  <w:r w:rsidRPr="009973EA">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973EA">
                    <w:rPr>
                      <w:rFonts w:cs="Arial"/>
                      <w:szCs w:val="20"/>
                      <w:shd w:val="clear" w:color="auto" w:fill="C0C0C0"/>
                    </w:rPr>
                    <w:t>1)</w:t>
                  </w:r>
                  <w:r>
                    <w:rPr>
                      <w:rFonts w:cs="Arial"/>
                      <w:szCs w:val="20"/>
                    </w:rPr>
                    <w:t xml:space="preserve"> для отражения в </w:t>
                  </w:r>
                  <w:r w:rsidRPr="009973EA">
                    <w:rPr>
                      <w:rFonts w:cs="Arial"/>
                      <w:szCs w:val="20"/>
                      <w:shd w:val="clear" w:color="auto" w:fill="C0C0C0"/>
                    </w:rPr>
                    <w:t>Журнале</w:t>
                  </w:r>
                  <w:r>
                    <w:rPr>
                      <w:rFonts w:cs="Arial"/>
                      <w:szCs w:val="20"/>
                    </w:rPr>
                    <w:t xml:space="preserve"> операций </w:t>
                  </w:r>
                  <w:r w:rsidRPr="009973EA">
                    <w:rPr>
                      <w:rFonts w:cs="Arial"/>
                      <w:szCs w:val="20"/>
                      <w:shd w:val="clear" w:color="auto" w:fill="C0C0C0"/>
                    </w:rPr>
                    <w:t>по выбытию и перемещению нефинансовых активов</w:t>
                  </w:r>
                  <w:r>
                    <w:rPr>
                      <w:rFonts w:cs="Arial"/>
                      <w:szCs w:val="20"/>
                    </w:rPr>
                    <w:t xml:space="preserve"> (код формы по ОКУД 0504071), Журнале операций по забалансовому счету (код </w:t>
                  </w:r>
                  <w:r>
                    <w:rPr>
                      <w:rFonts w:cs="Arial"/>
                      <w:szCs w:val="20"/>
                    </w:rPr>
                    <w:lastRenderedPageBreak/>
                    <w:t>формы по ОКУД 0509213)</w:t>
                  </w:r>
                  <w:r w:rsidRPr="009973EA">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8D21AA">
                    <w:rPr>
                      <w:rFonts w:cs="Arial"/>
                      <w:szCs w:val="20"/>
                    </w:rPr>
                    <w:t xml:space="preserve">2) </w:t>
                  </w:r>
                  <w:r w:rsidRPr="009973EA">
                    <w:rPr>
                      <w:rFonts w:cs="Arial"/>
                      <w:szCs w:val="20"/>
                      <w:shd w:val="clear" w:color="auto" w:fill="C0C0C0"/>
                    </w:rPr>
                    <w:t>для отражения</w:t>
                  </w:r>
                  <w:r w:rsidRPr="008D21AA">
                    <w:rPr>
                      <w:rFonts w:cs="Arial"/>
                      <w:szCs w:val="20"/>
                    </w:rPr>
                    <w:t xml:space="preserve"> информации в Инвентарной карточке учета нефинансовых активов (код формы по ОКУД </w:t>
                  </w:r>
                  <w:r w:rsidRPr="009973EA">
                    <w:rPr>
                      <w:rFonts w:cs="Arial"/>
                      <w:szCs w:val="20"/>
                      <w:shd w:val="clear" w:color="auto" w:fill="C0C0C0"/>
                    </w:rPr>
                    <w:t>0509215</w:t>
                  </w:r>
                  <w:r w:rsidRPr="008D21AA">
                    <w:rPr>
                      <w:rFonts w:cs="Arial"/>
                      <w:szCs w:val="20"/>
                    </w:rPr>
                    <w:t>)</w:t>
                  </w:r>
                  <w:r w:rsidRPr="009973EA">
                    <w:rPr>
                      <w:rFonts w:cs="Arial"/>
                      <w:szCs w:val="20"/>
                      <w:shd w:val="clear" w:color="auto" w:fill="C0C0C0"/>
                    </w:rPr>
                    <w:t>, для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973EA">
                    <w:rPr>
                      <w:rFonts w:cs="Arial"/>
                      <w:szCs w:val="20"/>
                      <w:shd w:val="clear" w:color="auto" w:fill="C0C0C0"/>
                    </w:rPr>
                    <w:lastRenderedPageBreak/>
                    <w:t>23</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w:t>
                  </w:r>
                  <w:r w:rsidRPr="009973EA">
                    <w:rPr>
                      <w:rFonts w:cs="Arial"/>
                      <w:szCs w:val="20"/>
                      <w:shd w:val="clear" w:color="auto" w:fill="C0C0C0"/>
                    </w:rPr>
                    <w:t>о приеме</w:t>
                  </w:r>
                  <w:r>
                    <w:rPr>
                      <w:rFonts w:cs="Arial"/>
                      <w:szCs w:val="20"/>
                    </w:rPr>
                    <w:t>-</w:t>
                  </w:r>
                  <w:r w:rsidRPr="009973EA">
                    <w:rPr>
                      <w:rFonts w:cs="Arial"/>
                      <w:szCs w:val="20"/>
                      <w:shd w:val="clear" w:color="auto" w:fill="C0C0C0"/>
                    </w:rPr>
                    <w:t>передаче</w:t>
                  </w:r>
                  <w:r>
                    <w:rPr>
                      <w:rFonts w:cs="Arial"/>
                      <w:szCs w:val="20"/>
                    </w:rPr>
                    <w:t xml:space="preserve"> объектов нефинансовых активов (код формы по ОКУД </w:t>
                  </w:r>
                  <w:r w:rsidRPr="009973EA">
                    <w:rPr>
                      <w:rFonts w:cs="Arial"/>
                      <w:szCs w:val="20"/>
                      <w:shd w:val="clear" w:color="auto" w:fill="C0C0C0"/>
                    </w:rPr>
                    <w:t>0510448</w:t>
                  </w:r>
                  <w:r>
                    <w:rPr>
                      <w:rFonts w:cs="Arial"/>
                      <w:szCs w:val="20"/>
                    </w:rPr>
                    <w:t xml:space="preserve">) при возврате </w:t>
                  </w:r>
                  <w:r w:rsidRPr="009973EA">
                    <w:rPr>
                      <w:rFonts w:cs="Arial"/>
                      <w:szCs w:val="20"/>
                      <w:shd w:val="clear" w:color="auto" w:fill="C0C0C0"/>
                    </w:rPr>
                    <w:t>материальных ценностей, ранее предоставленных во временное владение и пользование по договору</w:t>
                  </w:r>
                  <w:r>
                    <w:rPr>
                      <w:rFonts w:cs="Arial"/>
                      <w:szCs w:val="20"/>
                    </w:rPr>
                    <w:t xml:space="preserve"> аренды (имущественного найма), </w:t>
                  </w:r>
                  <w:r w:rsidRPr="009973EA">
                    <w:rPr>
                      <w:rFonts w:cs="Arial"/>
                      <w:szCs w:val="20"/>
                      <w:shd w:val="clear" w:color="auto" w:fill="C0C0C0"/>
                    </w:rPr>
                    <w:t>договору</w:t>
                  </w:r>
                  <w:r>
                    <w:rPr>
                      <w:rFonts w:cs="Arial"/>
                      <w:szCs w:val="20"/>
                    </w:rPr>
                    <w:t xml:space="preserve"> безвозмездного пользования в связи с прекращением (досрочным прекращением) договора </w:t>
                  </w:r>
                  <w:r w:rsidRPr="009973EA">
                    <w:rPr>
                      <w:rFonts w:cs="Arial"/>
                      <w:szCs w:val="20"/>
                      <w:shd w:val="clear" w:color="auto" w:fill="C0C0C0"/>
                    </w:rPr>
                    <w:t xml:space="preserve">или </w:t>
                  </w:r>
                  <w:r w:rsidRPr="009973EA">
                    <w:rPr>
                      <w:rFonts w:cs="Arial"/>
                      <w:szCs w:val="20"/>
                      <w:shd w:val="clear" w:color="auto" w:fill="C0C0C0"/>
                    </w:rPr>
                    <w:lastRenderedPageBreak/>
                    <w:t>иной документ, подтверждающий возврат материальных ценностей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w:t>
                  </w:r>
                  <w:r w:rsidRPr="009973EA">
                    <w:rPr>
                      <w:rFonts w:cs="Arial"/>
                      <w:szCs w:val="20"/>
                      <w:shd w:val="clear" w:color="auto" w:fill="C0C0C0"/>
                    </w:rPr>
                    <w:t>и</w:t>
                  </w:r>
                  <w:r>
                    <w:rPr>
                      <w:rFonts w:cs="Arial"/>
                      <w:szCs w:val="20"/>
                    </w:rPr>
                    <w:t xml:space="preserve"> направление </w:t>
                  </w:r>
                  <w:r w:rsidRPr="009973EA">
                    <w:rPr>
                      <w:rFonts w:cs="Arial"/>
                      <w:szCs w:val="20"/>
                    </w:rPr>
                    <w:t>в уполномоченную организацию</w:t>
                  </w:r>
                  <w:r>
                    <w:rPr>
                      <w:rFonts w:cs="Arial"/>
                      <w:szCs w:val="20"/>
                    </w:rPr>
                    <w:t xml:space="preserve"> не позднее рабочего дня</w:t>
                  </w:r>
                  <w:r w:rsidRPr="009973EA">
                    <w:rPr>
                      <w:rFonts w:cs="Arial"/>
                      <w:szCs w:val="20"/>
                      <w:shd w:val="clear" w:color="auto" w:fill="C0C0C0"/>
                    </w:rPr>
                    <w:t>, следующего за днем получения электронного</w:t>
                  </w:r>
                  <w:r w:rsidRPr="009973EA">
                    <w:rPr>
                      <w:rFonts w:cs="Arial"/>
                      <w:szCs w:val="20"/>
                    </w:rPr>
                    <w:t xml:space="preserve"> документа </w:t>
                  </w:r>
                  <w:r w:rsidRPr="009973EA">
                    <w:rPr>
                      <w:rFonts w:cs="Arial"/>
                      <w:szCs w:val="20"/>
                      <w:shd w:val="clear" w:color="auto" w:fill="C0C0C0"/>
                    </w:rPr>
                    <w:t>от передающей стороны (сформированного и подписанного электронными подписями уполномоченными лицами передающей стороны</w:t>
                  </w:r>
                  <w:r w:rsidRPr="009973EA">
                    <w:rPr>
                      <w:rFonts w:cs="Arial"/>
                      <w:szCs w:val="20"/>
                    </w:rPr>
                    <w:t xml:space="preserve"> средствами ГИИС </w:t>
                  </w:r>
                  <w:r w:rsidRPr="009973EA">
                    <w:rPr>
                      <w:rFonts w:cs="Arial"/>
                      <w:szCs w:val="20"/>
                    </w:rPr>
                    <w:lastRenderedPageBreak/>
                    <w:t>"Электронный бюджет"</w:t>
                  </w:r>
                  <w:r w:rsidRPr="009973EA">
                    <w:rPr>
                      <w:rFonts w:cs="Arial"/>
                      <w:szCs w:val="20"/>
                      <w:shd w:val="clear" w:color="auto" w:fill="C0C0C0"/>
                    </w:rPr>
                    <w:t>)</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973EA">
                    <w:rPr>
                      <w:rFonts w:cs="Arial"/>
                      <w:szCs w:val="20"/>
                      <w:shd w:val="clear" w:color="auto" w:fill="C0C0C0"/>
                    </w:rPr>
                    <w:lastRenderedPageBreak/>
                    <w:t>ответственное лицо субъекта централизованного учета,</w:t>
                  </w:r>
                  <w:r>
                    <w:rPr>
                      <w:rFonts w:cs="Arial"/>
                      <w:szCs w:val="20"/>
                    </w:rPr>
                    <w:t xml:space="preserve">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973EA">
                    <w:rPr>
                      <w:rFonts w:cs="Arial"/>
                      <w:szCs w:val="20"/>
                      <w:shd w:val="clear" w:color="auto" w:fill="C0C0C0"/>
                    </w:rPr>
                    <w:t>не позднее рабочего дня, следующего за днем получения</w:t>
                  </w:r>
                  <w:r>
                    <w:rPr>
                      <w:rFonts w:cs="Arial"/>
                      <w:szCs w:val="20"/>
                    </w:rPr>
                    <w:t xml:space="preserve">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3329C">
                    <w:rPr>
                      <w:rFonts w:cs="Arial"/>
                      <w:szCs w:val="20"/>
                      <w:shd w:val="clear" w:color="auto" w:fill="C0C0C0"/>
                    </w:rPr>
                    <w:t>1)</w:t>
                  </w:r>
                  <w:r>
                    <w:rPr>
                      <w:rFonts w:cs="Arial"/>
                      <w:szCs w:val="20"/>
                    </w:rPr>
                    <w:t xml:space="preserve"> для отражения в </w:t>
                  </w:r>
                  <w:r w:rsidRPr="0043329C">
                    <w:rPr>
                      <w:rFonts w:cs="Arial"/>
                      <w:szCs w:val="20"/>
                      <w:shd w:val="clear" w:color="auto" w:fill="C0C0C0"/>
                    </w:rPr>
                    <w:t>Журнале</w:t>
                  </w:r>
                  <w:r>
                    <w:rPr>
                      <w:rFonts w:cs="Arial"/>
                      <w:szCs w:val="20"/>
                    </w:rPr>
                    <w:t xml:space="preserve"> операций </w:t>
                  </w:r>
                  <w:r w:rsidRPr="0043329C">
                    <w:rPr>
                      <w:rFonts w:cs="Arial"/>
                      <w:szCs w:val="20"/>
                      <w:shd w:val="clear" w:color="auto" w:fill="C0C0C0"/>
                    </w:rPr>
                    <w:t>по выбытию и перемещению нефинансовых активов</w:t>
                  </w:r>
                  <w:r>
                    <w:rPr>
                      <w:rFonts w:cs="Arial"/>
                      <w:szCs w:val="20"/>
                    </w:rPr>
                    <w:t xml:space="preserve"> (код формы по ОКУД 0504071), Журнале операций по забалансовому счету (код формы по ОКУД 0509213)</w:t>
                  </w:r>
                  <w:r w:rsidRPr="0043329C">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8D21AA">
                    <w:rPr>
                      <w:rFonts w:cs="Arial"/>
                      <w:szCs w:val="20"/>
                    </w:rPr>
                    <w:t xml:space="preserve">2) </w:t>
                  </w:r>
                  <w:r w:rsidRPr="0043329C">
                    <w:rPr>
                      <w:rFonts w:cs="Arial"/>
                      <w:szCs w:val="20"/>
                      <w:shd w:val="clear" w:color="auto" w:fill="C0C0C0"/>
                    </w:rPr>
                    <w:t>для отражения</w:t>
                  </w:r>
                  <w:r w:rsidRPr="008D21AA">
                    <w:rPr>
                      <w:rFonts w:cs="Arial"/>
                      <w:szCs w:val="20"/>
                    </w:rPr>
                    <w:t xml:space="preserve"> информации в Инвентарной карточке учета нефинансовых активов (код формы по ОКУД </w:t>
                  </w:r>
                  <w:r w:rsidRPr="0043329C">
                    <w:rPr>
                      <w:rFonts w:cs="Arial"/>
                      <w:szCs w:val="20"/>
                      <w:shd w:val="clear" w:color="auto" w:fill="C0C0C0"/>
                    </w:rPr>
                    <w:t>0509215</w:t>
                  </w:r>
                  <w:r w:rsidRPr="008D21AA">
                    <w:rPr>
                      <w:rFonts w:cs="Arial"/>
                      <w:szCs w:val="20"/>
                    </w:rPr>
                    <w:t>)</w:t>
                  </w:r>
                  <w:r w:rsidRPr="0043329C">
                    <w:rPr>
                      <w:rFonts w:cs="Arial"/>
                      <w:szCs w:val="20"/>
                      <w:shd w:val="clear" w:color="auto" w:fill="C0C0C0"/>
                    </w:rPr>
                    <w:t xml:space="preserve">, для </w:t>
                  </w:r>
                  <w:r w:rsidRPr="0043329C">
                    <w:rPr>
                      <w:rFonts w:cs="Arial"/>
                      <w:szCs w:val="20"/>
                      <w:shd w:val="clear" w:color="auto" w:fill="C0C0C0"/>
                    </w:rPr>
                    <w:lastRenderedPageBreak/>
                    <w:t>закрытия Карточки количественно-суммового учета материальных ценностей (код формы по ОКУД 0504041)</w:t>
                  </w:r>
                </w:p>
                <w:p w:rsidR="00941C64" w:rsidRDefault="00941C64"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3329C">
                    <w:rPr>
                      <w:rFonts w:cs="Arial"/>
                      <w:szCs w:val="20"/>
                      <w:shd w:val="clear" w:color="auto" w:fill="C0C0C0"/>
                    </w:rPr>
                    <w:lastRenderedPageBreak/>
                    <w:t>24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43329C">
                    <w:rPr>
                      <w:rFonts w:cs="Arial"/>
                      <w:szCs w:val="20"/>
                      <w:shd w:val="clear" w:color="auto" w:fill="C0C0C0"/>
                    </w:rPr>
                    <w:t>0510448</w:t>
                  </w:r>
                  <w:r>
                    <w:rPr>
                      <w:rFonts w:cs="Arial"/>
                      <w:szCs w:val="20"/>
                    </w:rPr>
                    <w:t xml:space="preserve">) при </w:t>
                  </w:r>
                  <w:r w:rsidRPr="0043329C">
                    <w:rPr>
                      <w:rFonts w:cs="Arial"/>
                      <w:szCs w:val="20"/>
                      <w:shd w:val="clear" w:color="auto" w:fill="C0C0C0"/>
                    </w:rPr>
                    <w:t>получении во временное владение и пользование материальных ценностей</w:t>
                  </w: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p w:rsidR="00941C64" w:rsidRDefault="00941C64"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3329C">
                    <w:rPr>
                      <w:rFonts w:cs="Arial"/>
                      <w:szCs w:val="20"/>
                      <w:shd w:val="clear" w:color="auto" w:fill="C0C0C0"/>
                    </w:rPr>
                    <w:t>24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C46B24">
                    <w:rPr>
                      <w:rFonts w:cs="Arial"/>
                      <w:szCs w:val="20"/>
                      <w:shd w:val="clear" w:color="auto" w:fill="C0C0C0"/>
                    </w:rPr>
                    <w:t>0510448</w:t>
                  </w:r>
                  <w:r>
                    <w:rPr>
                      <w:rFonts w:cs="Arial"/>
                      <w:szCs w:val="20"/>
                    </w:rPr>
                    <w:t xml:space="preserve">) при </w:t>
                  </w:r>
                  <w:r w:rsidRPr="00AB4FE6">
                    <w:rPr>
                      <w:rFonts w:cs="Arial"/>
                      <w:szCs w:val="20"/>
                      <w:shd w:val="clear" w:color="auto" w:fill="C0C0C0"/>
                    </w:rPr>
                    <w:t>получении во временное владение и пользование материальных ценностей</w:t>
                  </w:r>
                  <w:r>
                    <w:rPr>
                      <w:rFonts w:cs="Arial"/>
                      <w:szCs w:val="20"/>
                    </w:rPr>
                    <w:t xml:space="preserve"> по договору аренды (имущественного найма), </w:t>
                  </w:r>
                  <w:r w:rsidRPr="00AB4FE6">
                    <w:rPr>
                      <w:rFonts w:cs="Arial"/>
                      <w:szCs w:val="20"/>
                    </w:rPr>
                    <w:t>договору</w:t>
                  </w:r>
                  <w:r>
                    <w:rPr>
                      <w:rFonts w:cs="Arial"/>
                      <w:szCs w:val="20"/>
                    </w:rPr>
                    <w:t xml:space="preserve"> безвозмездного пользования, относящегося к операционной аренде</w:t>
                  </w:r>
                  <w:r w:rsidRPr="00AB4FE6">
                    <w:rPr>
                      <w:rFonts w:cs="Arial"/>
                      <w:szCs w:val="20"/>
                      <w:shd w:val="clear" w:color="auto" w:fill="C0C0C0"/>
                    </w:rPr>
                    <w:t>,</w:t>
                  </w:r>
                  <w:r>
                    <w:rPr>
                      <w:rFonts w:cs="Arial"/>
                      <w:szCs w:val="20"/>
                    </w:rPr>
                    <w:t xml:space="preserve"> или иной документ, подтверждающий </w:t>
                  </w:r>
                  <w:r w:rsidRPr="00AB4FE6">
                    <w:rPr>
                      <w:rFonts w:cs="Arial"/>
                      <w:szCs w:val="20"/>
                      <w:shd w:val="clear" w:color="auto" w:fill="C0C0C0"/>
                    </w:rPr>
                    <w:t>получение материальных ценностей, с приложением скан-копии документа, содержащей подписи передающей стороны,</w:t>
                  </w:r>
                  <w:r>
                    <w:rPr>
                      <w:rFonts w:cs="Arial"/>
                      <w:szCs w:val="20"/>
                    </w:rPr>
                    <w:t xml:space="preserve"> с приложением договора аренды </w:t>
                  </w:r>
                  <w:r w:rsidRPr="00AB4FE6">
                    <w:rPr>
                      <w:rFonts w:cs="Arial"/>
                      <w:szCs w:val="20"/>
                      <w:shd w:val="clear" w:color="auto" w:fill="C0C0C0"/>
                    </w:rPr>
                    <w:t>(имущественного найма)</w:t>
                  </w:r>
                  <w:r>
                    <w:rPr>
                      <w:rFonts w:cs="Arial"/>
                      <w:szCs w:val="20"/>
                    </w:rPr>
                    <w:t xml:space="preserve">, </w:t>
                  </w:r>
                  <w:r w:rsidRPr="00AB4FE6">
                    <w:rPr>
                      <w:rFonts w:cs="Arial"/>
                      <w:szCs w:val="20"/>
                      <w:shd w:val="clear" w:color="auto" w:fill="C0C0C0"/>
                    </w:rPr>
                    <w:t>договора</w:t>
                  </w:r>
                  <w:r>
                    <w:rPr>
                      <w:rFonts w:cs="Arial"/>
                      <w:szCs w:val="20"/>
                    </w:rPr>
                    <w:t xml:space="preserve"> безвозмездного пользования, </w:t>
                  </w:r>
                  <w:r w:rsidRPr="00AB4FE6">
                    <w:rPr>
                      <w:rFonts w:cs="Arial"/>
                      <w:szCs w:val="20"/>
                      <w:shd w:val="clear" w:color="auto" w:fill="C0C0C0"/>
                    </w:rPr>
                    <w:t>с приложением решения комиссии по поступлению и выбытию активов о классификации объектов учета аренды,</w:t>
                  </w:r>
                  <w:r>
                    <w:rPr>
                      <w:rFonts w:cs="Arial"/>
                      <w:szCs w:val="20"/>
                    </w:rPr>
                    <w:t xml:space="preserve"> с приложением </w:t>
                  </w:r>
                  <w:r w:rsidRPr="00AB4FE6">
                    <w:rPr>
                      <w:rFonts w:cs="Arial"/>
                      <w:szCs w:val="20"/>
                      <w:shd w:val="clear" w:color="auto" w:fill="C0C0C0"/>
                    </w:rPr>
                    <w:t xml:space="preserve">документа, содержащего </w:t>
                  </w:r>
                  <w:r w:rsidRPr="00AB4FE6">
                    <w:rPr>
                      <w:rFonts w:cs="Arial"/>
                      <w:szCs w:val="20"/>
                      <w:shd w:val="clear" w:color="auto" w:fill="C0C0C0"/>
                    </w:rPr>
                    <w:lastRenderedPageBreak/>
                    <w:t>информацию</w:t>
                  </w:r>
                  <w:r>
                    <w:rPr>
                      <w:rFonts w:cs="Arial"/>
                      <w:szCs w:val="20"/>
                    </w:rPr>
                    <w:t xml:space="preserve"> о справедливой стоимости объекта учета аренды на льготных условиях, </w:t>
                  </w:r>
                  <w:r w:rsidRPr="00AB4FE6">
                    <w:rPr>
                      <w:rFonts w:cs="Arial"/>
                      <w:szCs w:val="20"/>
                      <w:shd w:val="clear" w:color="auto" w:fill="C0C0C0"/>
                    </w:rPr>
                    <w:t>полученного</w:t>
                  </w:r>
                  <w:r>
                    <w:rPr>
                      <w:rFonts w:cs="Arial"/>
                      <w:szCs w:val="20"/>
                    </w:rPr>
                    <w:t xml:space="preserve"> от передающей стороны (при отсутствии функциональной возможности подписания в электронном виде)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w:t>
                  </w:r>
                  <w:r w:rsidRPr="00AB4FE6">
                    <w:rPr>
                      <w:rFonts w:cs="Arial"/>
                      <w:szCs w:val="20"/>
                      <w:shd w:val="clear" w:color="auto" w:fill="C0C0C0"/>
                    </w:rPr>
                    <w:t>формирование, подписание электронными подписями и направление в уполномоченную организацию средствами ГИИС "Электронный бюджет"</w:t>
                  </w:r>
                  <w:r>
                    <w:rPr>
                      <w:rFonts w:cs="Arial"/>
                      <w:szCs w:val="20"/>
                    </w:rPr>
                    <w:t xml:space="preserve"> не позднее рабочего дня</w:t>
                  </w:r>
                  <w:r w:rsidRPr="00AB4FE6">
                    <w:rPr>
                      <w:rFonts w:cs="Arial"/>
                      <w:szCs w:val="20"/>
                      <w:shd w:val="clear" w:color="auto" w:fill="C0C0C0"/>
                    </w:rPr>
                    <w:t>, следующего за днем получения</w:t>
                  </w:r>
                  <w:r>
                    <w:rPr>
                      <w:rFonts w:cs="Arial"/>
                      <w:szCs w:val="20"/>
                    </w:rPr>
                    <w:t xml:space="preserve"> документа от передающей стороны;</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направление </w:t>
                  </w:r>
                  <w:r w:rsidRPr="00F30A19">
                    <w:rPr>
                      <w:rFonts w:cs="Arial"/>
                      <w:szCs w:val="20"/>
                      <w:shd w:val="clear" w:color="auto" w:fill="C0C0C0"/>
                    </w:rPr>
                    <w:t>передающей стороне документа на бумажном носителе</w:t>
                  </w:r>
                  <w:r>
                    <w:rPr>
                      <w:rFonts w:cs="Arial"/>
                      <w:szCs w:val="20"/>
                    </w:rPr>
                    <w:t xml:space="preserve"> не позднее </w:t>
                  </w:r>
                  <w:r w:rsidRPr="00F30A19">
                    <w:rPr>
                      <w:rFonts w:cs="Arial"/>
                      <w:szCs w:val="20"/>
                      <w:shd w:val="clear" w:color="auto" w:fill="C0C0C0"/>
                    </w:rPr>
                    <w:t>2 (двух) рабочих дней</w:t>
                  </w:r>
                  <w:r>
                    <w:rPr>
                      <w:rFonts w:cs="Arial"/>
                      <w:szCs w:val="20"/>
                    </w:rPr>
                    <w:t xml:space="preserve"> со дня </w:t>
                  </w:r>
                  <w:r w:rsidRPr="00F30A19">
                    <w:rPr>
                      <w:rFonts w:cs="Arial"/>
                      <w:szCs w:val="20"/>
                      <w:shd w:val="clear" w:color="auto" w:fill="C0C0C0"/>
                    </w:rPr>
                    <w:t>его утверждения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r w:rsidRPr="00F30A19">
                    <w:rPr>
                      <w:rFonts w:cs="Arial"/>
                      <w:szCs w:val="20"/>
                      <w:shd w:val="clear" w:color="auto" w:fill="C0C0C0"/>
                    </w:rPr>
                    <w:t>,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F30A19">
                    <w:rPr>
                      <w:rFonts w:cs="Arial"/>
                      <w:szCs w:val="20"/>
                      <w:shd w:val="clear" w:color="auto" w:fill="C0C0C0"/>
                    </w:rPr>
                    <w:t>, следующего за днем</w:t>
                  </w:r>
                  <w:r>
                    <w:rPr>
                      <w:rFonts w:cs="Arial"/>
                      <w:szCs w:val="20"/>
                    </w:rPr>
                    <w:t xml:space="preserve"> получения документа </w:t>
                  </w:r>
                  <w:r w:rsidRPr="00F30A19">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30A19">
                    <w:rPr>
                      <w:rFonts w:cs="Arial"/>
                      <w:szCs w:val="20"/>
                      <w:shd w:val="clear" w:color="auto" w:fill="C0C0C0"/>
                    </w:rPr>
                    <w:t>1)</w:t>
                  </w:r>
                  <w:r>
                    <w:rPr>
                      <w:rFonts w:cs="Arial"/>
                      <w:szCs w:val="20"/>
                    </w:rPr>
                    <w:t xml:space="preserve"> для отражения в </w:t>
                  </w:r>
                  <w:r w:rsidRPr="00F30A19">
                    <w:rPr>
                      <w:rFonts w:cs="Arial"/>
                      <w:szCs w:val="20"/>
                      <w:shd w:val="clear" w:color="auto" w:fill="C0C0C0"/>
                    </w:rPr>
                    <w:t>Журнале</w:t>
                  </w:r>
                  <w:r>
                    <w:rPr>
                      <w:rFonts w:cs="Arial"/>
                      <w:szCs w:val="20"/>
                    </w:rPr>
                    <w:t xml:space="preserve"> операций </w:t>
                  </w:r>
                  <w:r w:rsidRPr="00F30A19">
                    <w:rPr>
                      <w:rFonts w:cs="Arial"/>
                      <w:szCs w:val="20"/>
                      <w:shd w:val="clear" w:color="auto" w:fill="C0C0C0"/>
                    </w:rPr>
                    <w:t>по выбытию и перемещению нефинансовых активов</w:t>
                  </w:r>
                  <w:r>
                    <w:rPr>
                      <w:rFonts w:cs="Arial"/>
                      <w:szCs w:val="20"/>
                    </w:rPr>
                    <w:t xml:space="preserve"> (код формы по ОКУД 0504071), </w:t>
                  </w:r>
                  <w:r w:rsidRPr="00F30A19">
                    <w:rPr>
                      <w:rFonts w:cs="Arial"/>
                      <w:szCs w:val="20"/>
                      <w:shd w:val="clear" w:color="auto" w:fill="C0C0C0"/>
                    </w:rPr>
                    <w:t>Журнале операций по забалансовому счету (код формы по ОКУД 0509213);</w:t>
                  </w:r>
                </w:p>
                <w:p w:rsidR="00FB0319" w:rsidRDefault="00FB0319" w:rsidP="00FB0319">
                  <w:pPr>
                    <w:autoSpaceDE w:val="0"/>
                    <w:autoSpaceDN w:val="0"/>
                    <w:adjustRightInd w:val="0"/>
                    <w:spacing w:after="1" w:line="200" w:lineRule="atLeast"/>
                    <w:rPr>
                      <w:rFonts w:cs="Arial"/>
                      <w:szCs w:val="20"/>
                    </w:rPr>
                  </w:pPr>
                  <w:r w:rsidRPr="00F30A19">
                    <w:rPr>
                      <w:rFonts w:cs="Arial"/>
                      <w:szCs w:val="20"/>
                      <w:shd w:val="clear" w:color="auto" w:fill="C0C0C0"/>
                    </w:rPr>
                    <w:t>2) для открытия Карточки учета права пользования нефинансовым активом (код формы по ОКУД 0509214)/Карточки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30A19">
                    <w:rPr>
                      <w:rFonts w:cs="Arial"/>
                      <w:szCs w:val="20"/>
                      <w:shd w:val="clear" w:color="auto" w:fill="C0C0C0"/>
                    </w:rPr>
                    <w:t>24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F30A19">
                    <w:rPr>
                      <w:rFonts w:cs="Arial"/>
                      <w:szCs w:val="20"/>
                      <w:shd w:val="clear" w:color="auto" w:fill="C0C0C0"/>
                    </w:rPr>
                    <w:t>0510448</w:t>
                  </w:r>
                  <w:r>
                    <w:rPr>
                      <w:rFonts w:cs="Arial"/>
                      <w:szCs w:val="20"/>
                    </w:rPr>
                    <w:t xml:space="preserve">) </w:t>
                  </w:r>
                  <w:r w:rsidRPr="00F30A19">
                    <w:rPr>
                      <w:rFonts w:cs="Arial"/>
                      <w:szCs w:val="20"/>
                      <w:shd w:val="clear" w:color="auto" w:fill="C0C0C0"/>
                    </w:rPr>
                    <w:t>с приложением скан-копии подтверждающих документов</w:t>
                  </w:r>
                  <w:r>
                    <w:rPr>
                      <w:rFonts w:cs="Arial"/>
                      <w:szCs w:val="20"/>
                    </w:rPr>
                    <w:t xml:space="preserve"> при </w:t>
                  </w:r>
                  <w:r w:rsidRPr="00F30A19">
                    <w:rPr>
                      <w:rFonts w:cs="Arial"/>
                      <w:szCs w:val="20"/>
                      <w:shd w:val="clear" w:color="auto" w:fill="C0C0C0"/>
                    </w:rPr>
                    <w:t>получении во временное владение и пользование материальных ценностей</w:t>
                  </w:r>
                  <w:r>
                    <w:rPr>
                      <w:rFonts w:cs="Arial"/>
                      <w:szCs w:val="20"/>
                    </w:rPr>
                    <w:t xml:space="preserve"> по договору аренды (имущественного найма), договору безвозмездного пользования, относящегося к операционной аренде, </w:t>
                  </w:r>
                  <w:r w:rsidRPr="00F30A19">
                    <w:rPr>
                      <w:rFonts w:cs="Arial"/>
                      <w:szCs w:val="20"/>
                      <w:shd w:val="clear" w:color="auto" w:fill="C0C0C0"/>
                    </w:rPr>
                    <w:t>или иной документ, подтверждающий получение материальных ценностей,</w:t>
                  </w:r>
                  <w:r>
                    <w:rPr>
                      <w:rFonts w:cs="Arial"/>
                      <w:szCs w:val="20"/>
                    </w:rPr>
                    <w:t xml:space="preserve"> с приложением договора аренды </w:t>
                  </w:r>
                  <w:r w:rsidRPr="00F30A19">
                    <w:rPr>
                      <w:rFonts w:cs="Arial"/>
                      <w:szCs w:val="20"/>
                      <w:shd w:val="clear" w:color="auto" w:fill="C0C0C0"/>
                    </w:rPr>
                    <w:t>(имущественного найма)</w:t>
                  </w:r>
                  <w:r>
                    <w:rPr>
                      <w:rFonts w:cs="Arial"/>
                      <w:szCs w:val="20"/>
                    </w:rPr>
                    <w:t xml:space="preserve">, </w:t>
                  </w:r>
                  <w:r w:rsidRPr="00F30A19">
                    <w:rPr>
                      <w:rFonts w:cs="Arial"/>
                      <w:szCs w:val="20"/>
                      <w:shd w:val="clear" w:color="auto" w:fill="C0C0C0"/>
                    </w:rPr>
                    <w:t>договора</w:t>
                  </w:r>
                  <w:r>
                    <w:rPr>
                      <w:rFonts w:cs="Arial"/>
                      <w:szCs w:val="20"/>
                    </w:rPr>
                    <w:t xml:space="preserve"> безвозмездного пользования, </w:t>
                  </w:r>
                  <w:r w:rsidRPr="00F30A19">
                    <w:rPr>
                      <w:rFonts w:cs="Arial"/>
                      <w:szCs w:val="20"/>
                      <w:shd w:val="clear" w:color="auto" w:fill="C0C0C0"/>
                    </w:rPr>
                    <w:t xml:space="preserve">с приложением решения </w:t>
                  </w:r>
                  <w:r w:rsidRPr="00F30A19">
                    <w:rPr>
                      <w:rFonts w:cs="Arial"/>
                      <w:szCs w:val="20"/>
                      <w:shd w:val="clear" w:color="auto" w:fill="C0C0C0"/>
                    </w:rPr>
                    <w:lastRenderedPageBreak/>
                    <w:t>комиссии по поступлению и выбытию активов о классификации объектов учета аренды,</w:t>
                  </w:r>
                  <w:r>
                    <w:rPr>
                      <w:rFonts w:cs="Arial"/>
                      <w:szCs w:val="20"/>
                    </w:rPr>
                    <w:t xml:space="preserve"> с приложением </w:t>
                  </w:r>
                  <w:r w:rsidRPr="00F30A19">
                    <w:rPr>
                      <w:rFonts w:cs="Arial"/>
                      <w:szCs w:val="20"/>
                      <w:shd w:val="clear" w:color="auto" w:fill="C0C0C0"/>
                    </w:rPr>
                    <w:t>документа, содержащего информацию</w:t>
                  </w:r>
                  <w:r>
                    <w:rPr>
                      <w:rFonts w:cs="Arial"/>
                      <w:szCs w:val="20"/>
                    </w:rPr>
                    <w:t xml:space="preserve"> о справедливой стоимости объекта учета аренды на льготных условиях, </w:t>
                  </w:r>
                  <w:r w:rsidRPr="00F30A19">
                    <w:rPr>
                      <w:rFonts w:cs="Arial"/>
                      <w:szCs w:val="20"/>
                      <w:shd w:val="clear" w:color="auto" w:fill="C0C0C0"/>
                    </w:rPr>
                    <w:t>полученного</w:t>
                  </w:r>
                  <w:r>
                    <w:rPr>
                      <w:rFonts w:cs="Arial"/>
                      <w:szCs w:val="20"/>
                    </w:rPr>
                    <w:t xml:space="preserve"> от передающей стороны</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30A19">
                    <w:rPr>
                      <w:rFonts w:cs="Arial"/>
                      <w:szCs w:val="20"/>
                      <w:shd w:val="clear" w:color="auto" w:fill="C0C0C0"/>
                    </w:rPr>
                    <w:t>внесение сведений о принятых объектах нефинансовых активов</w:t>
                  </w:r>
                  <w:r>
                    <w:rPr>
                      <w:rFonts w:cs="Arial"/>
                      <w:szCs w:val="20"/>
                    </w:rPr>
                    <w:t xml:space="preserve">, подписание электронными подписями </w:t>
                  </w:r>
                  <w:r w:rsidRPr="00F30A19">
                    <w:rPr>
                      <w:rFonts w:cs="Arial"/>
                      <w:szCs w:val="20"/>
                      <w:shd w:val="clear" w:color="auto" w:fill="C0C0C0"/>
                    </w:rPr>
                    <w:t>и направление в уполномоченную организацию</w:t>
                  </w:r>
                  <w:r>
                    <w:rPr>
                      <w:rFonts w:cs="Arial"/>
                      <w:szCs w:val="20"/>
                    </w:rPr>
                    <w:t xml:space="preserve"> не позднее рабочего дня</w:t>
                  </w:r>
                  <w:r w:rsidRPr="002B29F4">
                    <w:rPr>
                      <w:rFonts w:cs="Arial"/>
                      <w:szCs w:val="20"/>
                      <w:shd w:val="clear" w:color="auto" w:fill="C0C0C0"/>
                    </w:rPr>
                    <w:t>, следующего за днем</w:t>
                  </w:r>
                  <w:r>
                    <w:rPr>
                      <w:rFonts w:cs="Arial"/>
                      <w:szCs w:val="20"/>
                    </w:rPr>
                    <w:t xml:space="preserve"> получения </w:t>
                  </w:r>
                  <w:r w:rsidRPr="002B29F4">
                    <w:rPr>
                      <w:rFonts w:cs="Arial"/>
                      <w:szCs w:val="20"/>
                      <w:shd w:val="clear" w:color="auto" w:fill="C0C0C0"/>
                    </w:rPr>
                    <w:t>электронного</w:t>
                  </w:r>
                  <w:r>
                    <w:rPr>
                      <w:rFonts w:cs="Arial"/>
                      <w:szCs w:val="20"/>
                    </w:rPr>
                    <w:t xml:space="preserve"> документа от передающей стороны </w:t>
                  </w:r>
                  <w:r w:rsidRPr="002B29F4">
                    <w:rPr>
                      <w:rFonts w:cs="Arial"/>
                      <w:szCs w:val="20"/>
                      <w:shd w:val="clear" w:color="auto" w:fill="C0C0C0"/>
                    </w:rPr>
                    <w:t>(сформированного и подписанного электронными подписями уполномоченными лицами передающей стороны 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29F4">
                    <w:rPr>
                      <w:rFonts w:cs="Arial"/>
                      <w:szCs w:val="20"/>
                      <w:shd w:val="clear" w:color="auto" w:fill="C0C0C0"/>
                    </w:rPr>
                    <w:t>ответственное лицо субъекта централизованного учета,</w:t>
                  </w:r>
                  <w:r>
                    <w:rPr>
                      <w:rFonts w:cs="Arial"/>
                      <w:szCs w:val="20"/>
                    </w:rPr>
                    <w:t xml:space="preserve"> комиссия по поступлению и выбытию активов </w:t>
                  </w:r>
                  <w:r w:rsidRPr="002B29F4">
                    <w:rPr>
                      <w:rFonts w:cs="Arial"/>
                      <w:szCs w:val="20"/>
                      <w:shd w:val="clear" w:color="auto" w:fill="C0C0C0"/>
                    </w:rPr>
                    <w:t>субъекта централизованного учета</w:t>
                  </w:r>
                  <w:r>
                    <w:rPr>
                      <w:rFonts w:cs="Arial"/>
                      <w:szCs w:val="20"/>
                    </w:rPr>
                    <w:t>,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29F4">
                    <w:rPr>
                      <w:rFonts w:cs="Arial"/>
                      <w:szCs w:val="20"/>
                      <w:shd w:val="clear" w:color="auto" w:fill="C0C0C0"/>
                    </w:rPr>
                    <w:t>не позднее</w:t>
                  </w:r>
                  <w:r>
                    <w:rPr>
                      <w:rFonts w:cs="Arial"/>
                      <w:szCs w:val="20"/>
                    </w:rPr>
                    <w:t xml:space="preserve"> </w:t>
                  </w:r>
                  <w:r w:rsidRPr="002B29F4">
                    <w:rPr>
                      <w:rFonts w:cs="Arial"/>
                      <w:szCs w:val="20"/>
                      <w:shd w:val="clear" w:color="auto" w:fill="C0C0C0"/>
                    </w:rPr>
                    <w:t>рабочего дня, следующего за днем получения</w:t>
                  </w:r>
                  <w:r>
                    <w:rPr>
                      <w:rFonts w:cs="Arial"/>
                      <w:szCs w:val="20"/>
                    </w:rPr>
                    <w:t xml:space="preserve">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29F4">
                    <w:rPr>
                      <w:rFonts w:cs="Arial"/>
                      <w:szCs w:val="20"/>
                      <w:shd w:val="clear" w:color="auto" w:fill="C0C0C0"/>
                    </w:rPr>
                    <w:t>1)</w:t>
                  </w:r>
                  <w:r>
                    <w:rPr>
                      <w:rFonts w:cs="Arial"/>
                      <w:szCs w:val="20"/>
                    </w:rPr>
                    <w:t xml:space="preserve"> для отражения в </w:t>
                  </w:r>
                  <w:r w:rsidRPr="002B29F4">
                    <w:rPr>
                      <w:rFonts w:cs="Arial"/>
                      <w:szCs w:val="20"/>
                      <w:shd w:val="clear" w:color="auto" w:fill="C0C0C0"/>
                    </w:rPr>
                    <w:t>Журнале</w:t>
                  </w:r>
                  <w:r>
                    <w:rPr>
                      <w:rFonts w:cs="Arial"/>
                      <w:szCs w:val="20"/>
                    </w:rPr>
                    <w:t xml:space="preserve"> операций </w:t>
                  </w:r>
                  <w:r w:rsidRPr="002B29F4">
                    <w:rPr>
                      <w:rFonts w:cs="Arial"/>
                      <w:szCs w:val="20"/>
                      <w:shd w:val="clear" w:color="auto" w:fill="C0C0C0"/>
                    </w:rPr>
                    <w:t>по выбытию и перемещению нефинансовых активов</w:t>
                  </w:r>
                  <w:r>
                    <w:rPr>
                      <w:rFonts w:cs="Arial"/>
                      <w:szCs w:val="20"/>
                    </w:rPr>
                    <w:t xml:space="preserve"> (код формы по ОКУД 0504071), </w:t>
                  </w:r>
                  <w:r w:rsidRPr="002B29F4">
                    <w:rPr>
                      <w:rFonts w:cs="Arial"/>
                      <w:szCs w:val="20"/>
                      <w:shd w:val="clear" w:color="auto" w:fill="C0C0C0"/>
                    </w:rPr>
                    <w:t>Журнале операций по забалансовому счету (код формы по ОКУД 0509213);</w:t>
                  </w:r>
                </w:p>
                <w:p w:rsidR="00FB0319" w:rsidRDefault="00FB0319" w:rsidP="00FB0319">
                  <w:pPr>
                    <w:autoSpaceDE w:val="0"/>
                    <w:autoSpaceDN w:val="0"/>
                    <w:adjustRightInd w:val="0"/>
                    <w:spacing w:after="1" w:line="200" w:lineRule="atLeast"/>
                    <w:rPr>
                      <w:rFonts w:cs="Arial"/>
                      <w:szCs w:val="20"/>
                    </w:rPr>
                  </w:pPr>
                  <w:r w:rsidRPr="002B29F4">
                    <w:rPr>
                      <w:rFonts w:cs="Arial"/>
                      <w:szCs w:val="20"/>
                      <w:shd w:val="clear" w:color="auto" w:fill="C0C0C0"/>
                    </w:rPr>
                    <w:t>2) для открытия Карточки учета права пользования нефинансовым активом (код формы по ОКУД 0509214)/Карточки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29F4">
                    <w:rPr>
                      <w:rFonts w:cs="Arial"/>
                      <w:szCs w:val="20"/>
                      <w:shd w:val="clear" w:color="auto" w:fill="C0C0C0"/>
                    </w:rPr>
                    <w:t>25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Дополнительное соглашение о прекращении (досрочном расторжении) договора аренды/договора безвозмездного пользования, относящегося к операционной аренде (</w:t>
                  </w:r>
                  <w:r w:rsidRPr="002B29F4">
                    <w:rPr>
                      <w:rFonts w:cs="Arial"/>
                      <w:szCs w:val="20"/>
                      <w:shd w:val="clear" w:color="auto" w:fill="C0C0C0"/>
                    </w:rPr>
                    <w:t>при получении во временное владение и пользование материальных ценностей</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2B29F4">
                    <w:rPr>
                      <w:rFonts w:cs="Arial"/>
                      <w:szCs w:val="20"/>
                      <w:shd w:val="clear" w:color="auto" w:fill="C0C0C0"/>
                    </w:rPr>
                    <w:t>в уполномоченную организацию средствами ГИИС "Электронный бюджет"</w:t>
                  </w:r>
                  <w:r>
                    <w:rPr>
                      <w:rFonts w:cs="Arial"/>
                      <w:szCs w:val="20"/>
                    </w:rPr>
                    <w:t xml:space="preserve"> не позднее рабочего дня</w:t>
                  </w:r>
                  <w:r w:rsidRPr="002B29F4">
                    <w:rPr>
                      <w:rFonts w:cs="Arial"/>
                      <w:szCs w:val="20"/>
                      <w:shd w:val="clear" w:color="auto" w:fill="C0C0C0"/>
                    </w:rPr>
                    <w:t>, следующего за днем</w:t>
                  </w:r>
                  <w:r>
                    <w:rPr>
                      <w:rFonts w:cs="Arial"/>
                      <w:szCs w:val="20"/>
                    </w:rPr>
                    <w:t xml:space="preserve">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2B29F4">
                    <w:rPr>
                      <w:rFonts w:cs="Arial"/>
                      <w:szCs w:val="20"/>
                      <w:shd w:val="clear" w:color="auto" w:fill="C0C0C0"/>
                    </w:rPr>
                    <w:t>, следующего за днем</w:t>
                  </w:r>
                  <w:r>
                    <w:rPr>
                      <w:rFonts w:cs="Arial"/>
                      <w:szCs w:val="20"/>
                    </w:rPr>
                    <w:t xml:space="preserve"> получения документа </w:t>
                  </w:r>
                  <w:r w:rsidRPr="002B29F4">
                    <w:rPr>
                      <w:rFonts w:cs="Arial"/>
                      <w:szCs w:val="20"/>
                      <w:shd w:val="clear" w:color="auto" w:fill="C0C0C0"/>
                    </w:rPr>
                    <w:t>в ГИИС "Электронный бюджет</w:t>
                  </w:r>
                  <w:r>
                    <w:rPr>
                      <w:rFonts w:cs="Arial"/>
                      <w:szCs w:val="20"/>
                    </w:rPr>
                    <w:t>"</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29F4">
                    <w:rPr>
                      <w:rFonts w:cs="Arial"/>
                      <w:szCs w:val="20"/>
                      <w:shd w:val="clear" w:color="auto" w:fill="C0C0C0"/>
                    </w:rPr>
                    <w:t>1)</w:t>
                  </w:r>
                  <w:r>
                    <w:rPr>
                      <w:rFonts w:cs="Arial"/>
                      <w:szCs w:val="20"/>
                    </w:rPr>
                    <w:t xml:space="preserve"> для отражения в </w:t>
                  </w:r>
                  <w:r w:rsidRPr="002B29F4">
                    <w:rPr>
                      <w:rFonts w:cs="Arial"/>
                      <w:szCs w:val="20"/>
                      <w:shd w:val="clear" w:color="auto" w:fill="C0C0C0"/>
                    </w:rPr>
                    <w:t>Журнале</w:t>
                  </w:r>
                  <w:r>
                    <w:rPr>
                      <w:rFonts w:cs="Arial"/>
                      <w:szCs w:val="20"/>
                    </w:rPr>
                    <w:t xml:space="preserve"> операций </w:t>
                  </w:r>
                  <w:r w:rsidRPr="002B29F4">
                    <w:rPr>
                      <w:rFonts w:cs="Arial"/>
                      <w:szCs w:val="20"/>
                      <w:shd w:val="clear" w:color="auto" w:fill="C0C0C0"/>
                    </w:rPr>
                    <w:t>по выбытию и перемещению нефинансовых активов</w:t>
                  </w:r>
                  <w:r>
                    <w:rPr>
                      <w:rFonts w:cs="Arial"/>
                      <w:szCs w:val="20"/>
                    </w:rPr>
                    <w:t xml:space="preserve"> (код формы по ОКУД 0504071), </w:t>
                  </w:r>
                  <w:r w:rsidRPr="002B29F4">
                    <w:rPr>
                      <w:rFonts w:cs="Arial"/>
                      <w:szCs w:val="20"/>
                      <w:shd w:val="clear" w:color="auto" w:fill="C0C0C0"/>
                    </w:rPr>
                    <w:t>Журнале операций по забалансовому счету (код формы по ОКУД 0509213);</w:t>
                  </w:r>
                </w:p>
                <w:p w:rsidR="00FB0319" w:rsidRDefault="00FB0319" w:rsidP="00FB0319">
                  <w:pPr>
                    <w:autoSpaceDE w:val="0"/>
                    <w:autoSpaceDN w:val="0"/>
                    <w:adjustRightInd w:val="0"/>
                    <w:spacing w:after="1" w:line="200" w:lineRule="atLeast"/>
                    <w:rPr>
                      <w:rFonts w:cs="Arial"/>
                      <w:szCs w:val="20"/>
                      <w:shd w:val="clear" w:color="auto" w:fill="C0C0C0"/>
                    </w:rPr>
                  </w:pPr>
                  <w:r w:rsidRPr="002B29F4">
                    <w:rPr>
                      <w:rFonts w:cs="Arial"/>
                      <w:szCs w:val="20"/>
                      <w:shd w:val="clear" w:color="auto" w:fill="C0C0C0"/>
                    </w:rPr>
                    <w:t>2) для закрытия Карточки учета права пользования нефинансовым активом (код формы по ОКУД 0509214)/Карточки количественно-суммового учета материальных ценностей (код формы по ОКУД 0504041)</w:t>
                  </w:r>
                </w:p>
                <w:p w:rsidR="002B29F4" w:rsidRDefault="002B29F4" w:rsidP="00FB0319">
                  <w:pPr>
                    <w:autoSpaceDE w:val="0"/>
                    <w:autoSpaceDN w:val="0"/>
                    <w:adjustRightInd w:val="0"/>
                    <w:spacing w:after="1" w:line="200" w:lineRule="atLeast"/>
                    <w:rPr>
                      <w:rFonts w:cs="Arial"/>
                      <w:szCs w:val="20"/>
                      <w:shd w:val="clear" w:color="auto" w:fill="C0C0C0"/>
                    </w:rPr>
                  </w:pPr>
                </w:p>
                <w:p w:rsidR="002B29F4" w:rsidRDefault="002B29F4" w:rsidP="00FB0319">
                  <w:pPr>
                    <w:autoSpaceDE w:val="0"/>
                    <w:autoSpaceDN w:val="0"/>
                    <w:adjustRightInd w:val="0"/>
                    <w:spacing w:after="1" w:line="200" w:lineRule="atLeast"/>
                    <w:rPr>
                      <w:rFonts w:cs="Arial"/>
                      <w:szCs w:val="20"/>
                      <w:shd w:val="clear" w:color="auto" w:fill="C0C0C0"/>
                    </w:rPr>
                  </w:pPr>
                </w:p>
                <w:p w:rsidR="002B29F4" w:rsidRDefault="002B29F4" w:rsidP="00FB0319">
                  <w:pPr>
                    <w:autoSpaceDE w:val="0"/>
                    <w:autoSpaceDN w:val="0"/>
                    <w:adjustRightInd w:val="0"/>
                    <w:spacing w:after="1" w:line="200" w:lineRule="atLeast"/>
                    <w:rPr>
                      <w:rFonts w:cs="Arial"/>
                      <w:szCs w:val="20"/>
                      <w:shd w:val="clear" w:color="auto" w:fill="C0C0C0"/>
                    </w:rPr>
                  </w:pPr>
                </w:p>
                <w:p w:rsidR="002B29F4" w:rsidRDefault="002B29F4" w:rsidP="00FB0319">
                  <w:pPr>
                    <w:autoSpaceDE w:val="0"/>
                    <w:autoSpaceDN w:val="0"/>
                    <w:adjustRightInd w:val="0"/>
                    <w:spacing w:after="1" w:line="200" w:lineRule="atLeast"/>
                    <w:rPr>
                      <w:rFonts w:cs="Arial"/>
                      <w:szCs w:val="20"/>
                      <w:shd w:val="clear" w:color="auto" w:fill="C0C0C0"/>
                    </w:rPr>
                  </w:pPr>
                </w:p>
                <w:p w:rsidR="002B29F4" w:rsidRDefault="002B29F4"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29F4">
                    <w:rPr>
                      <w:rFonts w:cs="Arial"/>
                      <w:szCs w:val="20"/>
                      <w:shd w:val="clear" w:color="auto" w:fill="C0C0C0"/>
                    </w:rPr>
                    <w:lastRenderedPageBreak/>
                    <w:t>26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2B29F4">
                    <w:rPr>
                      <w:rFonts w:cs="Arial"/>
                      <w:szCs w:val="20"/>
                      <w:shd w:val="clear" w:color="auto" w:fill="C0C0C0"/>
                    </w:rPr>
                    <w:t>0510448</w:t>
                  </w:r>
                  <w:r>
                    <w:rPr>
                      <w:rFonts w:cs="Arial"/>
                      <w:szCs w:val="20"/>
                    </w:rPr>
                    <w:t xml:space="preserve">) при </w:t>
                  </w:r>
                  <w:r w:rsidRPr="002B29F4">
                    <w:rPr>
                      <w:rFonts w:cs="Arial"/>
                      <w:szCs w:val="20"/>
                      <w:shd w:val="clear" w:color="auto" w:fill="C0C0C0"/>
                    </w:rPr>
                    <w:t>возврате материальных ценностей, ранее</w:t>
                  </w:r>
                  <w:r>
                    <w:rPr>
                      <w:rFonts w:cs="Arial"/>
                      <w:szCs w:val="20"/>
                    </w:rPr>
                    <w:t xml:space="preserve"> полученных </w:t>
                  </w:r>
                  <w:r w:rsidRPr="002B29F4">
                    <w:rPr>
                      <w:rFonts w:cs="Arial"/>
                      <w:szCs w:val="20"/>
                      <w:shd w:val="clear" w:color="auto" w:fill="C0C0C0"/>
                    </w:rPr>
                    <w:t>во временное владение и пользование</w:t>
                  </w: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29F4">
                    <w:rPr>
                      <w:rFonts w:cs="Arial"/>
                      <w:szCs w:val="20"/>
                      <w:shd w:val="clear" w:color="auto" w:fill="C0C0C0"/>
                    </w:rPr>
                    <w:t>26</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2B29F4">
                    <w:rPr>
                      <w:rFonts w:cs="Arial"/>
                      <w:szCs w:val="20"/>
                      <w:shd w:val="clear" w:color="auto" w:fill="C0C0C0"/>
                    </w:rPr>
                    <w:t>0510448</w:t>
                  </w:r>
                  <w:r>
                    <w:rPr>
                      <w:rFonts w:cs="Arial"/>
                      <w:szCs w:val="20"/>
                    </w:rPr>
                    <w:t xml:space="preserve">) при </w:t>
                  </w:r>
                  <w:r w:rsidRPr="00C93628">
                    <w:rPr>
                      <w:rFonts w:cs="Arial"/>
                      <w:szCs w:val="20"/>
                      <w:shd w:val="clear" w:color="auto" w:fill="C0C0C0"/>
                    </w:rPr>
                    <w:t>возврате материальных ценностей, ранее</w:t>
                  </w:r>
                  <w:r>
                    <w:rPr>
                      <w:rFonts w:cs="Arial"/>
                      <w:szCs w:val="20"/>
                    </w:rPr>
                    <w:t xml:space="preserve"> полученных </w:t>
                  </w:r>
                  <w:r w:rsidRPr="00C93628">
                    <w:rPr>
                      <w:rFonts w:cs="Arial"/>
                      <w:szCs w:val="20"/>
                      <w:shd w:val="clear" w:color="auto" w:fill="C0C0C0"/>
                    </w:rPr>
                    <w:t>во временное владение и пользование</w:t>
                  </w:r>
                  <w:r>
                    <w:rPr>
                      <w:rFonts w:cs="Arial"/>
                      <w:szCs w:val="20"/>
                    </w:rPr>
                    <w:t xml:space="preserve"> по договору аренды (</w:t>
                  </w:r>
                  <w:r w:rsidRPr="00C93628">
                    <w:rPr>
                      <w:rFonts w:cs="Arial"/>
                      <w:szCs w:val="20"/>
                      <w:shd w:val="clear" w:color="auto" w:fill="C0C0C0"/>
                    </w:rPr>
                    <w:t>имущественного найма</w:t>
                  </w:r>
                  <w:r>
                    <w:rPr>
                      <w:rFonts w:cs="Arial"/>
                      <w:szCs w:val="20"/>
                    </w:rPr>
                    <w:t>)</w:t>
                  </w:r>
                  <w:r w:rsidRPr="00C93628">
                    <w:rPr>
                      <w:rFonts w:cs="Arial"/>
                      <w:szCs w:val="20"/>
                      <w:shd w:val="clear" w:color="auto" w:fill="C0C0C0"/>
                    </w:rPr>
                    <w:t>, договору безвозмездного пользования или иной документ, подтверждающ</w:t>
                  </w:r>
                  <w:r w:rsidRPr="00C93628">
                    <w:rPr>
                      <w:rFonts w:cs="Arial"/>
                      <w:szCs w:val="20"/>
                      <w:shd w:val="clear" w:color="auto" w:fill="C0C0C0"/>
                    </w:rPr>
                    <w:lastRenderedPageBreak/>
                    <w:t>ий возврат материальных ценностей, с приложением скан-копии документа, содержащей подписи принимающей стороны, в связи с прекращением (досрочным прекращением) договора</w:t>
                  </w:r>
                  <w:r>
                    <w:rPr>
                      <w:rFonts w:cs="Arial"/>
                      <w:szCs w:val="20"/>
                    </w:rPr>
                    <w:t xml:space="preserve"> (при отсутствии функциональной возможности подписания в электронном виде принимающей стороной)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93628">
                    <w:rPr>
                      <w:rFonts w:cs="Arial"/>
                      <w:szCs w:val="20"/>
                      <w:shd w:val="clear" w:color="auto" w:fill="C0C0C0"/>
                    </w:rPr>
                    <w:t>1) формирование, подписание и направление принимающей стороне на бумажном носителе не позднее рабочего дня, следующего за днем совершения факта хозяйственной жизни;</w:t>
                  </w:r>
                </w:p>
                <w:p w:rsidR="00FB0319" w:rsidRDefault="00FB0319" w:rsidP="00FB0319">
                  <w:pPr>
                    <w:autoSpaceDE w:val="0"/>
                    <w:autoSpaceDN w:val="0"/>
                    <w:adjustRightInd w:val="0"/>
                    <w:spacing w:after="1" w:line="200" w:lineRule="atLeast"/>
                    <w:rPr>
                      <w:rFonts w:cs="Arial"/>
                      <w:szCs w:val="20"/>
                    </w:rPr>
                  </w:pPr>
                  <w:r w:rsidRPr="00C93628">
                    <w:rPr>
                      <w:rFonts w:cs="Arial"/>
                      <w:szCs w:val="20"/>
                      <w:shd w:val="clear" w:color="auto" w:fill="C0C0C0"/>
                    </w:rPr>
                    <w:t>2)</w:t>
                  </w:r>
                  <w:r>
                    <w:rPr>
                      <w:rFonts w:cs="Arial"/>
                      <w:szCs w:val="20"/>
                    </w:rPr>
                    <w:t xml:space="preserve"> направление в уполномоченную организацию </w:t>
                  </w:r>
                  <w:r w:rsidRPr="00C93628">
                    <w:rPr>
                      <w:rFonts w:cs="Arial"/>
                      <w:szCs w:val="20"/>
                      <w:shd w:val="clear" w:color="auto" w:fill="C0C0C0"/>
                    </w:rPr>
                    <w:t>средствами ГИИС "Электронный бюджет"</w:t>
                  </w:r>
                  <w:r>
                    <w:rPr>
                      <w:rFonts w:cs="Arial"/>
                      <w:szCs w:val="20"/>
                    </w:rPr>
                    <w:t xml:space="preserve"> не </w:t>
                  </w:r>
                  <w:r>
                    <w:rPr>
                      <w:rFonts w:cs="Arial"/>
                      <w:szCs w:val="20"/>
                    </w:rPr>
                    <w:lastRenderedPageBreak/>
                    <w:t>позднее рабочего дня</w:t>
                  </w:r>
                  <w:r w:rsidRPr="00C93628">
                    <w:rPr>
                      <w:rFonts w:cs="Arial"/>
                      <w:szCs w:val="20"/>
                      <w:shd w:val="clear" w:color="auto" w:fill="C0C0C0"/>
                    </w:rPr>
                    <w:t>, следующего за днем</w:t>
                  </w:r>
                  <w:r>
                    <w:rPr>
                      <w:rFonts w:cs="Arial"/>
                      <w:szCs w:val="20"/>
                    </w:rPr>
                    <w:t xml:space="preserve"> получения документа от </w:t>
                  </w:r>
                  <w:r w:rsidRPr="00C93628">
                    <w:rPr>
                      <w:rFonts w:cs="Arial"/>
                      <w:szCs w:val="20"/>
                      <w:shd w:val="clear" w:color="auto" w:fill="C0C0C0"/>
                    </w:rPr>
                    <w:t>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r w:rsidRPr="00C93628">
                    <w:rPr>
                      <w:rFonts w:cs="Arial"/>
                      <w:szCs w:val="20"/>
                      <w:shd w:val="clear" w:color="auto" w:fill="C0C0C0"/>
                    </w:rPr>
                    <w:t>,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C93628">
                    <w:rPr>
                      <w:rFonts w:cs="Arial"/>
                      <w:szCs w:val="20"/>
                      <w:shd w:val="clear" w:color="auto" w:fill="C0C0C0"/>
                    </w:rPr>
                    <w:t>, следующего за днем</w:t>
                  </w:r>
                  <w:r>
                    <w:rPr>
                      <w:rFonts w:cs="Arial"/>
                      <w:szCs w:val="20"/>
                    </w:rPr>
                    <w:t xml:space="preserve"> получения документа </w:t>
                  </w:r>
                  <w:r w:rsidRPr="00C93628">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93628">
                    <w:rPr>
                      <w:rFonts w:cs="Arial"/>
                      <w:szCs w:val="20"/>
                      <w:shd w:val="clear" w:color="auto" w:fill="C0C0C0"/>
                    </w:rPr>
                    <w:t>1)</w:t>
                  </w:r>
                  <w:r>
                    <w:rPr>
                      <w:rFonts w:cs="Arial"/>
                      <w:szCs w:val="20"/>
                    </w:rPr>
                    <w:t xml:space="preserve"> для отражения в </w:t>
                  </w:r>
                  <w:r w:rsidRPr="00C93628">
                    <w:rPr>
                      <w:rFonts w:cs="Arial"/>
                      <w:szCs w:val="20"/>
                      <w:shd w:val="clear" w:color="auto" w:fill="C0C0C0"/>
                    </w:rPr>
                    <w:t>Журнале</w:t>
                  </w:r>
                  <w:r>
                    <w:rPr>
                      <w:rFonts w:cs="Arial"/>
                      <w:szCs w:val="20"/>
                    </w:rPr>
                    <w:t xml:space="preserve"> операций </w:t>
                  </w:r>
                  <w:r w:rsidRPr="00C93628">
                    <w:rPr>
                      <w:rFonts w:cs="Arial"/>
                      <w:szCs w:val="20"/>
                      <w:shd w:val="clear" w:color="auto" w:fill="C0C0C0"/>
                    </w:rPr>
                    <w:t>по выбытию и перемещению нефинансовых активов</w:t>
                  </w:r>
                  <w:r>
                    <w:rPr>
                      <w:rFonts w:cs="Arial"/>
                      <w:szCs w:val="20"/>
                    </w:rPr>
                    <w:t xml:space="preserve"> (код формы по ОКУД 0504071), </w:t>
                  </w:r>
                  <w:r w:rsidRPr="00C93628">
                    <w:rPr>
                      <w:rFonts w:cs="Arial"/>
                      <w:szCs w:val="20"/>
                      <w:shd w:val="clear" w:color="auto" w:fill="C0C0C0"/>
                    </w:rPr>
                    <w:t>Журнале операций по забалансовому счету (код формы по ОКУД 0509213);</w:t>
                  </w:r>
                </w:p>
                <w:p w:rsidR="00FB0319" w:rsidRDefault="00FB0319" w:rsidP="00FB0319">
                  <w:pPr>
                    <w:autoSpaceDE w:val="0"/>
                    <w:autoSpaceDN w:val="0"/>
                    <w:adjustRightInd w:val="0"/>
                    <w:spacing w:after="1" w:line="200" w:lineRule="atLeast"/>
                    <w:rPr>
                      <w:rFonts w:cs="Arial"/>
                      <w:szCs w:val="20"/>
                    </w:rPr>
                  </w:pPr>
                  <w:r w:rsidRPr="00C93628">
                    <w:rPr>
                      <w:rFonts w:cs="Arial"/>
                      <w:szCs w:val="20"/>
                      <w:shd w:val="clear" w:color="auto" w:fill="C0C0C0"/>
                    </w:rPr>
                    <w:t xml:space="preserve">2) для закрытия Карточки учета права пользования нефинансовым активом (код </w:t>
                  </w:r>
                  <w:r w:rsidRPr="00C93628">
                    <w:rPr>
                      <w:rFonts w:cs="Arial"/>
                      <w:szCs w:val="20"/>
                      <w:shd w:val="clear" w:color="auto" w:fill="C0C0C0"/>
                    </w:rPr>
                    <w:lastRenderedPageBreak/>
                    <w:t>формы по ОКУД 0509214)/Карточки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93628">
                    <w:rPr>
                      <w:rFonts w:cs="Arial"/>
                      <w:szCs w:val="20"/>
                      <w:shd w:val="clear" w:color="auto" w:fill="C0C0C0"/>
                    </w:rPr>
                    <w:lastRenderedPageBreak/>
                    <w:t>26</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C93628">
                    <w:rPr>
                      <w:rFonts w:cs="Arial"/>
                      <w:szCs w:val="20"/>
                      <w:shd w:val="clear" w:color="auto" w:fill="C0C0C0"/>
                    </w:rPr>
                    <w:t>0510448</w:t>
                  </w:r>
                  <w:r>
                    <w:rPr>
                      <w:rFonts w:cs="Arial"/>
                      <w:szCs w:val="20"/>
                    </w:rPr>
                    <w:t xml:space="preserve">) при </w:t>
                  </w:r>
                  <w:r w:rsidRPr="00C93628">
                    <w:rPr>
                      <w:rFonts w:cs="Arial"/>
                      <w:szCs w:val="20"/>
                      <w:shd w:val="clear" w:color="auto" w:fill="C0C0C0"/>
                    </w:rPr>
                    <w:t>возврате материальных ценностей, ранее полученных во временное владение и пользование по договору</w:t>
                  </w:r>
                  <w:r>
                    <w:rPr>
                      <w:rFonts w:cs="Arial"/>
                      <w:szCs w:val="20"/>
                    </w:rPr>
                    <w:t xml:space="preserve"> аренды (имущественного найма)</w:t>
                  </w:r>
                  <w:r w:rsidRPr="00C93628">
                    <w:rPr>
                      <w:rFonts w:cs="Arial"/>
                      <w:szCs w:val="20"/>
                      <w:shd w:val="clear" w:color="auto" w:fill="C0C0C0"/>
                    </w:rPr>
                    <w:t>, договору</w:t>
                  </w:r>
                  <w:r>
                    <w:rPr>
                      <w:rFonts w:cs="Arial"/>
                      <w:szCs w:val="20"/>
                    </w:rPr>
                    <w:t xml:space="preserve"> безвозмездного пользования </w:t>
                  </w:r>
                  <w:r w:rsidRPr="00C93628">
                    <w:rPr>
                      <w:rFonts w:cs="Arial"/>
                      <w:szCs w:val="20"/>
                      <w:shd w:val="clear" w:color="auto" w:fill="C0C0C0"/>
                    </w:rPr>
                    <w:t>или иной документ, подтверждающий возврат материальных ценностей, в связи с прекращением</w:t>
                  </w:r>
                  <w:r>
                    <w:rPr>
                      <w:rFonts w:cs="Arial"/>
                      <w:szCs w:val="20"/>
                    </w:rPr>
                    <w:t xml:space="preserve"> (</w:t>
                  </w:r>
                  <w:r w:rsidRPr="00C93628">
                    <w:rPr>
                      <w:rFonts w:cs="Arial"/>
                      <w:szCs w:val="20"/>
                      <w:shd w:val="clear" w:color="auto" w:fill="C0C0C0"/>
                    </w:rPr>
                    <w:t>досрочным прекращением</w:t>
                  </w:r>
                  <w:r>
                    <w:rPr>
                      <w:rFonts w:cs="Arial"/>
                      <w:szCs w:val="20"/>
                    </w:rPr>
                    <w:t xml:space="preserve">) </w:t>
                  </w:r>
                  <w:r w:rsidRPr="00C93628">
                    <w:rPr>
                      <w:rFonts w:cs="Arial"/>
                      <w:szCs w:val="20"/>
                      <w:shd w:val="clear" w:color="auto" w:fill="C0C0C0"/>
                    </w:rPr>
                    <w:t>договора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93628">
                    <w:rPr>
                      <w:rFonts w:cs="Arial"/>
                      <w:szCs w:val="20"/>
                      <w:shd w:val="clear" w:color="auto" w:fill="C0C0C0"/>
                    </w:rPr>
                    <w:t>1) формирование, подписание и направление принимающей стороне средствами ГИИС "Электронный бюджет" не позднее рабочего дня, следующего за днем совершения факта хозяйственной жизни;</w:t>
                  </w:r>
                </w:p>
                <w:p w:rsidR="00FB0319" w:rsidRDefault="00FB0319" w:rsidP="00FB0319">
                  <w:pPr>
                    <w:autoSpaceDE w:val="0"/>
                    <w:autoSpaceDN w:val="0"/>
                    <w:adjustRightInd w:val="0"/>
                    <w:spacing w:after="1" w:line="200" w:lineRule="atLeast"/>
                    <w:rPr>
                      <w:rFonts w:cs="Arial"/>
                      <w:szCs w:val="20"/>
                    </w:rPr>
                  </w:pPr>
                  <w:r w:rsidRPr="00C93628">
                    <w:rPr>
                      <w:rFonts w:cs="Arial"/>
                      <w:szCs w:val="20"/>
                      <w:shd w:val="clear" w:color="auto" w:fill="C0C0C0"/>
                    </w:rPr>
                    <w:t>2)</w:t>
                  </w:r>
                  <w:r>
                    <w:rPr>
                      <w:rFonts w:cs="Arial"/>
                      <w:szCs w:val="20"/>
                    </w:rPr>
                    <w:t xml:space="preserve"> направление в уполномоченную организацию средствами ГИИС "Электронный бюджет" не позднее рабочего дня</w:t>
                  </w:r>
                  <w:r w:rsidRPr="00C93628">
                    <w:rPr>
                      <w:rFonts w:cs="Arial"/>
                      <w:szCs w:val="20"/>
                      <w:shd w:val="clear" w:color="auto" w:fill="C0C0C0"/>
                    </w:rPr>
                    <w:t>, следующего за днем</w:t>
                  </w:r>
                  <w:r w:rsidRPr="00C93628">
                    <w:rPr>
                      <w:rFonts w:cs="Arial"/>
                      <w:szCs w:val="20"/>
                    </w:rPr>
                    <w:t xml:space="preserve"> получения</w:t>
                  </w:r>
                  <w:r>
                    <w:rPr>
                      <w:rFonts w:cs="Arial"/>
                      <w:szCs w:val="20"/>
                    </w:rPr>
                    <w:t xml:space="preserve"> документа от </w:t>
                  </w:r>
                  <w:r w:rsidRPr="00C93628">
                    <w:rPr>
                      <w:rFonts w:cs="Arial"/>
                      <w:szCs w:val="20"/>
                      <w:shd w:val="clear" w:color="auto" w:fill="C0C0C0"/>
                    </w:rPr>
                    <w:t>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93628">
                    <w:rPr>
                      <w:rFonts w:cs="Arial"/>
                      <w:szCs w:val="20"/>
                      <w:shd w:val="clear" w:color="auto" w:fill="C0C0C0"/>
                    </w:rPr>
                    <w:t>ответственное лицо субъекта централизованного учета,</w:t>
                  </w:r>
                  <w:r>
                    <w:rPr>
                      <w:rFonts w:cs="Arial"/>
                      <w:szCs w:val="20"/>
                    </w:rPr>
                    <w:t xml:space="preserve">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C93628">
                    <w:rPr>
                      <w:rFonts w:cs="Arial"/>
                      <w:szCs w:val="20"/>
                      <w:shd w:val="clear" w:color="auto" w:fill="C0C0C0"/>
                    </w:rPr>
                    <w:t>, следующего за днем</w:t>
                  </w:r>
                  <w:r>
                    <w:rPr>
                      <w:rFonts w:cs="Arial"/>
                      <w:szCs w:val="20"/>
                    </w:rPr>
                    <w:t xml:space="preserve"> получения документа </w:t>
                  </w:r>
                  <w:r w:rsidRPr="00C93628">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93628">
                    <w:rPr>
                      <w:rFonts w:cs="Arial"/>
                      <w:szCs w:val="20"/>
                      <w:shd w:val="clear" w:color="auto" w:fill="C0C0C0"/>
                    </w:rPr>
                    <w:t>1)</w:t>
                  </w:r>
                  <w:r>
                    <w:rPr>
                      <w:rFonts w:cs="Arial"/>
                      <w:szCs w:val="20"/>
                    </w:rPr>
                    <w:t xml:space="preserve"> для отражения в </w:t>
                  </w:r>
                  <w:r w:rsidRPr="00C93628">
                    <w:rPr>
                      <w:rFonts w:cs="Arial"/>
                      <w:szCs w:val="20"/>
                      <w:shd w:val="clear" w:color="auto" w:fill="C0C0C0"/>
                    </w:rPr>
                    <w:t>Журнале</w:t>
                  </w:r>
                  <w:r>
                    <w:rPr>
                      <w:rFonts w:cs="Arial"/>
                      <w:szCs w:val="20"/>
                    </w:rPr>
                    <w:t xml:space="preserve"> операций </w:t>
                  </w:r>
                  <w:r w:rsidRPr="00C93628">
                    <w:rPr>
                      <w:rFonts w:cs="Arial"/>
                      <w:szCs w:val="20"/>
                      <w:shd w:val="clear" w:color="auto" w:fill="C0C0C0"/>
                    </w:rPr>
                    <w:t>по выбытию и перемещению нефинансовых активов</w:t>
                  </w:r>
                  <w:r>
                    <w:rPr>
                      <w:rFonts w:cs="Arial"/>
                      <w:szCs w:val="20"/>
                    </w:rPr>
                    <w:t xml:space="preserve"> (код формы по ОКУД 0504071), </w:t>
                  </w:r>
                  <w:r w:rsidRPr="00C93628">
                    <w:rPr>
                      <w:rFonts w:cs="Arial"/>
                      <w:szCs w:val="20"/>
                      <w:shd w:val="clear" w:color="auto" w:fill="C0C0C0"/>
                    </w:rPr>
                    <w:t>Журнале операций по забалансовому счету (код формы по ОКУД 0509213);</w:t>
                  </w:r>
                </w:p>
                <w:p w:rsidR="00FB0319" w:rsidRDefault="00FB0319" w:rsidP="00FB0319">
                  <w:pPr>
                    <w:autoSpaceDE w:val="0"/>
                    <w:autoSpaceDN w:val="0"/>
                    <w:adjustRightInd w:val="0"/>
                    <w:spacing w:after="1" w:line="200" w:lineRule="atLeast"/>
                    <w:rPr>
                      <w:rFonts w:cs="Arial"/>
                      <w:szCs w:val="20"/>
                    </w:rPr>
                  </w:pPr>
                  <w:r w:rsidRPr="00C93628">
                    <w:rPr>
                      <w:rFonts w:cs="Arial"/>
                      <w:szCs w:val="20"/>
                      <w:shd w:val="clear" w:color="auto" w:fill="C0C0C0"/>
                    </w:rPr>
                    <w:t xml:space="preserve">2) для закрытия Карточки учета права пользования нефинансовым активом (код формы по ОКУД 0509214)/Карточки количественно-суммового учета материальных ценностей (код формы по </w:t>
                  </w:r>
                  <w:r w:rsidRPr="00C93628">
                    <w:rPr>
                      <w:rFonts w:cs="Arial"/>
                      <w:szCs w:val="20"/>
                      <w:shd w:val="clear" w:color="auto" w:fill="C0C0C0"/>
                    </w:rPr>
                    <w:lastRenderedPageBreak/>
                    <w:t>ОКУД 0504041)</w:t>
                  </w: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p w:rsidR="002B29F4" w:rsidRDefault="002B29F4"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01B54">
                    <w:rPr>
                      <w:rFonts w:cs="Arial"/>
                      <w:szCs w:val="20"/>
                      <w:shd w:val="clear" w:color="auto" w:fill="C0C0C0"/>
                    </w:rPr>
                    <w:lastRenderedPageBreak/>
                    <w:t>27</w:t>
                  </w:r>
                </w:p>
              </w:tc>
              <w:tc>
                <w:tcPr>
                  <w:tcW w:w="1560" w:type="dxa"/>
                  <w:tcBorders>
                    <w:top w:val="single" w:sz="4" w:space="0" w:color="auto"/>
                    <w:left w:val="single" w:sz="4" w:space="0" w:color="auto"/>
                    <w:bottom w:val="single" w:sz="4" w:space="0" w:color="auto"/>
                    <w:right w:val="single" w:sz="4" w:space="0" w:color="auto"/>
                  </w:tcBorders>
                </w:tcPr>
                <w:p w:rsidR="00301B54" w:rsidRDefault="00FB0319" w:rsidP="00301B54">
                  <w:pPr>
                    <w:autoSpaceDE w:val="0"/>
                    <w:autoSpaceDN w:val="0"/>
                    <w:adjustRightInd w:val="0"/>
                    <w:spacing w:after="1" w:line="200" w:lineRule="atLeast"/>
                    <w:rPr>
                      <w:rFonts w:cs="Arial"/>
                      <w:szCs w:val="20"/>
                    </w:rPr>
                  </w:pPr>
                  <w:r>
                    <w:rPr>
                      <w:rFonts w:cs="Arial"/>
                      <w:szCs w:val="20"/>
                    </w:rPr>
                    <w:t xml:space="preserve">Первичные </w:t>
                  </w:r>
                  <w:r w:rsidRPr="00301B54">
                    <w:rPr>
                      <w:rFonts w:cs="Arial"/>
                      <w:szCs w:val="20"/>
                      <w:shd w:val="clear" w:color="auto" w:fill="C0C0C0"/>
                    </w:rPr>
                    <w:t>учетные</w:t>
                  </w:r>
                  <w:r>
                    <w:rPr>
                      <w:rFonts w:cs="Arial"/>
                      <w:szCs w:val="20"/>
                    </w:rPr>
                    <w:t xml:space="preserve"> документы при передаче </w:t>
                  </w:r>
                  <w:r w:rsidRPr="00301B54">
                    <w:rPr>
                      <w:rFonts w:cs="Arial"/>
                      <w:szCs w:val="20"/>
                      <w:shd w:val="clear" w:color="auto" w:fill="C0C0C0"/>
                    </w:rPr>
                    <w:t>нефинансовых активов</w:t>
                  </w:r>
                  <w:r>
                    <w:rPr>
                      <w:rFonts w:cs="Arial"/>
                      <w:szCs w:val="20"/>
                    </w:rPr>
                    <w:t xml:space="preserve"> по централизованному снабжению </w:t>
                  </w:r>
                  <w:r w:rsidRPr="00301B54">
                    <w:rPr>
                      <w:rFonts w:cs="Arial"/>
                      <w:szCs w:val="20"/>
                      <w:shd w:val="clear" w:color="auto" w:fill="C0C0C0"/>
                    </w:rPr>
                    <w:t>в рамках контракта, предусматривающего исполнение поставки Учреждению-грузополучателю (со склада поставщика)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01B54">
                    <w:rPr>
                      <w:rFonts w:cs="Arial"/>
                      <w:szCs w:val="20"/>
                      <w:shd w:val="clear" w:color="auto" w:fill="C0C0C0"/>
                    </w:rPr>
                    <w:t>27</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01B54">
                    <w:rPr>
                      <w:rFonts w:cs="Arial"/>
                      <w:szCs w:val="20"/>
                      <w:shd w:val="clear" w:color="auto" w:fill="C0C0C0"/>
                    </w:rPr>
                    <w:t>Товарная накладная, акт выполненных работ и иные документы, подтверждающие исполнение поставщиком обязанностей по поставке материальных ценностей Учреждению-грузополучателю</w:t>
                  </w:r>
                  <w:r>
                    <w:rPr>
                      <w:rFonts w:cs="Arial"/>
                      <w:szCs w:val="20"/>
                    </w:rPr>
                    <w:t xml:space="preserve"> при передаче нефинансовых активов по централизованному снабжению</w:t>
                  </w: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301B54">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p w:rsidR="00301B54" w:rsidRDefault="00301B54"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в уполномоченную организацию </w:t>
                  </w:r>
                  <w:r w:rsidRPr="00301B54">
                    <w:rPr>
                      <w:rFonts w:cs="Arial"/>
                      <w:szCs w:val="20"/>
                      <w:shd w:val="clear" w:color="auto" w:fill="C0C0C0"/>
                    </w:rPr>
                    <w:t>средствами ГИИС "Электронный бюджет"</w:t>
                  </w:r>
                  <w:r>
                    <w:rPr>
                      <w:rFonts w:cs="Arial"/>
                      <w:szCs w:val="20"/>
                    </w:rPr>
                    <w:t xml:space="preserve"> не позднее рабочего дня</w:t>
                  </w:r>
                  <w:r w:rsidRPr="00301B54">
                    <w:rPr>
                      <w:rFonts w:cs="Arial"/>
                      <w:szCs w:val="20"/>
                      <w:shd w:val="clear" w:color="auto" w:fill="C0C0C0"/>
                    </w:rPr>
                    <w:t>, следующего за днем поступления первичных документов (подпункты 2.1, 2.2 пункта 2 Графика документооборота)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w:t>
                  </w:r>
                  <w:r w:rsidRPr="00301B54">
                    <w:rPr>
                      <w:rFonts w:cs="Arial"/>
                      <w:szCs w:val="20"/>
                      <w:shd w:val="clear" w:color="auto" w:fill="C0C0C0"/>
                    </w:rPr>
                    <w:t>рабочего</w:t>
                  </w:r>
                  <w:r>
                    <w:rPr>
                      <w:rFonts w:cs="Arial"/>
                      <w:szCs w:val="20"/>
                    </w:rPr>
                    <w:t xml:space="preserve"> дня</w:t>
                  </w:r>
                  <w:r w:rsidRPr="00301B54">
                    <w:rPr>
                      <w:rFonts w:cs="Arial"/>
                      <w:szCs w:val="20"/>
                      <w:shd w:val="clear" w:color="auto" w:fill="C0C0C0"/>
                    </w:rPr>
                    <w:t>, следующего за днем</w:t>
                  </w:r>
                  <w:r>
                    <w:rPr>
                      <w:rFonts w:cs="Arial"/>
                      <w:szCs w:val="20"/>
                    </w:rPr>
                    <w:t xml:space="preserve"> получения документа </w:t>
                  </w:r>
                  <w:r w:rsidRPr="00301B54">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Извещения (код формы по ОКУД 0504805)</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направления Извещения (код формы по ОКУД 0504805) </w:t>
                  </w:r>
                  <w:r w:rsidRPr="00301B54">
                    <w:rPr>
                      <w:rFonts w:cs="Arial"/>
                      <w:szCs w:val="20"/>
                      <w:shd w:val="clear" w:color="auto" w:fill="C0C0C0"/>
                    </w:rPr>
                    <w:t>субъекту централизованного учета средствами ГИИС "Электронный бюджет" для подписания</w:t>
                  </w:r>
                  <w:r>
                    <w:rPr>
                      <w:rFonts w:cs="Arial"/>
                      <w:szCs w:val="20"/>
                    </w:rPr>
                    <w:t xml:space="preserve"> (</w:t>
                  </w:r>
                  <w:r w:rsidRPr="00301B54">
                    <w:rPr>
                      <w:rFonts w:cs="Arial"/>
                      <w:szCs w:val="20"/>
                      <w:shd w:val="clear" w:color="auto" w:fill="C0C0C0"/>
                    </w:rPr>
                    <w:t>подпункт 27.2 пункта 27</w:t>
                  </w:r>
                  <w:r>
                    <w:rPr>
                      <w:rFonts w:cs="Arial"/>
                      <w:szCs w:val="20"/>
                    </w:rPr>
                    <w:t xml:space="preserve">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45712">
                    <w:rPr>
                      <w:rFonts w:cs="Arial"/>
                      <w:szCs w:val="20"/>
                      <w:shd w:val="clear" w:color="auto" w:fill="C0C0C0"/>
                    </w:rPr>
                    <w:lastRenderedPageBreak/>
                    <w:t>27</w:t>
                  </w:r>
                  <w:r>
                    <w:rPr>
                      <w:rFonts w:cs="Arial"/>
                      <w:szCs w:val="20"/>
                    </w:rPr>
                    <w:t>.</w:t>
                  </w:r>
                  <w:r w:rsidRPr="00D45712">
                    <w:rPr>
                      <w:rFonts w:cs="Arial"/>
                      <w:szCs w:val="20"/>
                      <w:shd w:val="clear" w:color="auto" w:fill="C0C0C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w:t>
                  </w:r>
                  <w:r w:rsidRPr="00D45712">
                    <w:rPr>
                      <w:rFonts w:cs="Arial"/>
                      <w:szCs w:val="20"/>
                      <w:shd w:val="clear" w:color="auto" w:fill="C0C0C0"/>
                    </w:rPr>
                    <w:t>при передаче нефинансовых активов по централизованному снабжению в рамках контракта, предусматривающего исполнение поставки Учреждению-грузополучателю</w:t>
                  </w:r>
                  <w:r>
                    <w:rPr>
                      <w:rFonts w:cs="Arial"/>
                      <w:szCs w:val="20"/>
                    </w:rPr>
                    <w:t xml:space="preserve"> (</w:t>
                  </w:r>
                  <w:r w:rsidRPr="00D45712">
                    <w:rPr>
                      <w:rFonts w:cs="Arial"/>
                      <w:szCs w:val="20"/>
                      <w:shd w:val="clear" w:color="auto" w:fill="C0C0C0"/>
                    </w:rPr>
                    <w:t>со склада поставщика</w:t>
                  </w:r>
                  <w:r>
                    <w:rPr>
                      <w:rFonts w:cs="Arial"/>
                      <w:szCs w:val="20"/>
                    </w:rPr>
                    <w:t>)</w:t>
                  </w: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p w:rsidR="00D45712" w:rsidRDefault="00D45712"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подписание </w:t>
                  </w:r>
                  <w:r w:rsidRPr="00D45712">
                    <w:rPr>
                      <w:rFonts w:cs="Arial"/>
                      <w:szCs w:val="20"/>
                      <w:shd w:val="clear" w:color="auto" w:fill="C0C0C0"/>
                    </w:rPr>
                    <w:t>электронными подписями</w:t>
                  </w:r>
                  <w:r>
                    <w:rPr>
                      <w:rFonts w:cs="Arial"/>
                      <w:szCs w:val="20"/>
                    </w:rPr>
                    <w:t xml:space="preserve"> не позднее </w:t>
                  </w:r>
                  <w:r w:rsidRPr="00D45712">
                    <w:rPr>
                      <w:rFonts w:cs="Arial"/>
                      <w:szCs w:val="20"/>
                      <w:shd w:val="clear" w:color="auto" w:fill="C0C0C0"/>
                    </w:rPr>
                    <w:t>рабочего дня, следующего за днем поступления заполненного и подписанного документа</w:t>
                  </w:r>
                  <w:r>
                    <w:rPr>
                      <w:rFonts w:cs="Arial"/>
                      <w:szCs w:val="20"/>
                    </w:rPr>
                    <w:t xml:space="preserve"> от уполномоченной организации </w:t>
                  </w:r>
                  <w:r w:rsidRPr="00D45712">
                    <w:rPr>
                      <w:rFonts w:cs="Arial"/>
                      <w:szCs w:val="20"/>
                      <w:shd w:val="clear" w:color="auto" w:fill="C0C0C0"/>
                    </w:rPr>
                    <w:t>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45712">
                    <w:rPr>
                      <w:rFonts w:cs="Arial"/>
                      <w:szCs w:val="20"/>
                      <w:shd w:val="clear" w:color="auto" w:fill="C0C0C0"/>
                    </w:rPr>
                    <w:t>руководитель (уполномоченное</w:t>
                  </w:r>
                  <w:r>
                    <w:rPr>
                      <w:rFonts w:cs="Arial"/>
                      <w:szCs w:val="20"/>
                    </w:rPr>
                    <w:t xml:space="preserve"> лицо</w:t>
                  </w:r>
                  <w:r w:rsidRPr="00D45712">
                    <w:rPr>
                      <w:rFonts w:cs="Arial"/>
                      <w:szCs w:val="20"/>
                      <w:shd w:val="clear" w:color="auto" w:fill="C0C0C0"/>
                    </w:rPr>
                    <w:t>)</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D45712">
                    <w:rPr>
                      <w:rFonts w:cs="Arial"/>
                      <w:szCs w:val="20"/>
                      <w:shd w:val="clear" w:color="auto" w:fill="C0C0C0"/>
                    </w:rPr>
                    <w:t>, следующего за днем</w:t>
                  </w:r>
                  <w:r>
                    <w:rPr>
                      <w:rFonts w:cs="Arial"/>
                      <w:szCs w:val="20"/>
                    </w:rPr>
                    <w:t xml:space="preserve"> получения документа </w:t>
                  </w:r>
                  <w:r w:rsidRPr="00D45712">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45712">
                    <w:rPr>
                      <w:rFonts w:cs="Arial"/>
                      <w:szCs w:val="20"/>
                      <w:shd w:val="clear" w:color="auto" w:fill="C0C0C0"/>
                    </w:rPr>
                    <w:t>документ подготовлен для направления принимающей стороне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D45712">
                    <w:rPr>
                      <w:rFonts w:cs="Arial"/>
                      <w:szCs w:val="20"/>
                      <w:shd w:val="clear" w:color="auto" w:fill="C0C0C0"/>
                    </w:rPr>
                    <w:t>направления принимающей стороне средствами ГИИС "Электронный бюджет" для подписания</w:t>
                  </w:r>
                  <w:r>
                    <w:rPr>
                      <w:rFonts w:cs="Arial"/>
                      <w:szCs w:val="20"/>
                    </w:rPr>
                    <w:t xml:space="preserve"> (</w:t>
                  </w:r>
                  <w:r w:rsidRPr="00D45712">
                    <w:rPr>
                      <w:rFonts w:cs="Arial"/>
                      <w:szCs w:val="20"/>
                      <w:shd w:val="clear" w:color="auto" w:fill="C0C0C0"/>
                    </w:rPr>
                    <w:t>подпункт 27.2.1 пункта 27 Графика документооборота</w:t>
                  </w:r>
                  <w:r>
                    <w:rPr>
                      <w:rFonts w:cs="Arial"/>
                      <w:szCs w:val="20"/>
                    </w:rPr>
                    <w: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45712">
                    <w:rPr>
                      <w:rFonts w:cs="Arial"/>
                      <w:szCs w:val="20"/>
                      <w:shd w:val="clear" w:color="auto" w:fill="C0C0C0"/>
                    </w:rPr>
                    <w:t>27</w:t>
                  </w:r>
                  <w:r>
                    <w:rPr>
                      <w:rFonts w:cs="Arial"/>
                      <w:szCs w:val="20"/>
                    </w:rPr>
                    <w:t>.2</w:t>
                  </w:r>
                  <w:r w:rsidRPr="00D45712">
                    <w:rPr>
                      <w:rFonts w:cs="Arial"/>
                      <w:szCs w:val="20"/>
                      <w:shd w:val="clear" w:color="auto" w:fill="C0C0C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передаче нефинансовых активов </w:t>
                  </w:r>
                  <w:r w:rsidRPr="00D45712">
                    <w:rPr>
                      <w:rFonts w:cs="Arial"/>
                      <w:szCs w:val="20"/>
                      <w:shd w:val="clear" w:color="auto" w:fill="C0C0C0"/>
                    </w:rPr>
                    <w:t>по централизованному снабжению в рамках контракта, предусматривающего исполнение поставки Учреждению-</w:t>
                  </w:r>
                  <w:r w:rsidRPr="00D45712">
                    <w:rPr>
                      <w:rFonts w:cs="Arial"/>
                      <w:szCs w:val="20"/>
                      <w:shd w:val="clear" w:color="auto" w:fill="C0C0C0"/>
                    </w:rPr>
                    <w:lastRenderedPageBreak/>
                    <w:t>грузополучателю (со склада поставщика) (продолжение подпункта 27.2 пункта 27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45712">
                    <w:rPr>
                      <w:rFonts w:cs="Arial"/>
                      <w:szCs w:val="20"/>
                      <w:shd w:val="clear" w:color="auto" w:fill="C0C0C0"/>
                    </w:rPr>
                    <w:t>принятие документа в работу</w:t>
                  </w:r>
                  <w:r>
                    <w:rPr>
                      <w:rFonts w:cs="Arial"/>
                      <w:szCs w:val="20"/>
                    </w:rPr>
                    <w:t xml:space="preserve"> не позднее рабочего дня</w:t>
                  </w:r>
                  <w:r w:rsidRPr="00D45712">
                    <w:rPr>
                      <w:rFonts w:cs="Arial"/>
                      <w:szCs w:val="20"/>
                      <w:shd w:val="clear" w:color="auto" w:fill="C0C0C0"/>
                    </w:rPr>
                    <w:t>, следующего за днем получения подписанного</w:t>
                  </w:r>
                  <w:r>
                    <w:rPr>
                      <w:rFonts w:cs="Arial"/>
                      <w:szCs w:val="20"/>
                    </w:rPr>
                    <w:t xml:space="preserve"> документа </w:t>
                  </w:r>
                  <w:r w:rsidRPr="00D45712">
                    <w:rPr>
                      <w:rFonts w:cs="Arial"/>
                      <w:szCs w:val="20"/>
                      <w:shd w:val="clear" w:color="auto" w:fill="C0C0C0"/>
                    </w:rPr>
                    <w:t>от 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45712">
                    <w:rPr>
                      <w:rFonts w:cs="Arial"/>
                      <w:szCs w:val="20"/>
                      <w:shd w:val="clear" w:color="auto" w:fill="C0C0C0"/>
                    </w:rPr>
                    <w:t>ответственное</w:t>
                  </w:r>
                  <w:r w:rsidRPr="00FE2404">
                    <w:rPr>
                      <w:rFonts w:cs="Arial"/>
                      <w:szCs w:val="20"/>
                    </w:rPr>
                    <w:t xml:space="preserve"> лицо</w:t>
                  </w:r>
                  <w:r>
                    <w:rPr>
                      <w:rFonts w:cs="Arial"/>
                      <w:szCs w:val="20"/>
                    </w:rPr>
                    <w:t xml:space="preserve">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D45712">
                    <w:rPr>
                      <w:rFonts w:cs="Arial"/>
                      <w:szCs w:val="20"/>
                      <w:shd w:val="clear" w:color="auto" w:fill="C0C0C0"/>
                    </w:rPr>
                    <w:t>, следующего за днем</w:t>
                  </w:r>
                  <w:r>
                    <w:rPr>
                      <w:rFonts w:cs="Arial"/>
                      <w:szCs w:val="20"/>
                    </w:rPr>
                    <w:t xml:space="preserve"> получения документа </w:t>
                  </w:r>
                  <w:r w:rsidRPr="00D45712">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45712">
                    <w:rPr>
                      <w:rFonts w:cs="Arial"/>
                      <w:szCs w:val="20"/>
                      <w:shd w:val="clear" w:color="auto" w:fill="C0C0C0"/>
                    </w:rPr>
                    <w:t>1)</w:t>
                  </w:r>
                  <w:r>
                    <w:rPr>
                      <w:rFonts w:cs="Arial"/>
                      <w:szCs w:val="20"/>
                    </w:rPr>
                    <w:t xml:space="preserve"> отражение </w:t>
                  </w:r>
                  <w:r w:rsidRPr="00D45712">
                    <w:rPr>
                      <w:rFonts w:cs="Arial"/>
                      <w:szCs w:val="20"/>
                      <w:shd w:val="clear" w:color="auto" w:fill="C0C0C0"/>
                    </w:rPr>
                    <w:t>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sidRPr="00D45712">
                    <w:rPr>
                      <w:rFonts w:cs="Arial"/>
                      <w:szCs w:val="20"/>
                      <w:shd w:val="clear" w:color="auto" w:fill="C0C0C0"/>
                    </w:rPr>
                    <w:t xml:space="preserve">2) направление требования о представлении первичных учетных документов </w:t>
                  </w:r>
                  <w:r w:rsidRPr="00D45712">
                    <w:rPr>
                      <w:rFonts w:cs="Arial"/>
                      <w:szCs w:val="20"/>
                      <w:shd w:val="clear" w:color="auto" w:fill="C0C0C0"/>
                    </w:rPr>
                    <w:lastRenderedPageBreak/>
                    <w:t>(пункт 455 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D45712">
                    <w:rPr>
                      <w:rFonts w:cs="Arial"/>
                      <w:szCs w:val="20"/>
                      <w:shd w:val="clear" w:color="auto" w:fill="C0C0C0"/>
                    </w:rPr>
                    <w:t>Журнале</w:t>
                  </w:r>
                  <w:r>
                    <w:rPr>
                      <w:rFonts w:cs="Arial"/>
                      <w:szCs w:val="20"/>
                    </w:rPr>
                    <w:t xml:space="preserve"> операций </w:t>
                  </w:r>
                  <w:r w:rsidRPr="00D45712">
                    <w:rPr>
                      <w:rFonts w:cs="Arial"/>
                      <w:szCs w:val="20"/>
                      <w:shd w:val="clear" w:color="auto" w:fill="C0C0C0"/>
                    </w:rPr>
                    <w:t>расчетов с поставщиками и подрядчиками</w:t>
                  </w:r>
                  <w:r>
                    <w:rPr>
                      <w:rFonts w:cs="Arial"/>
                      <w:szCs w:val="20"/>
                    </w:rPr>
                    <w:t xml:space="preserve"> (код формы по ОКУД 0504071), Журнале </w:t>
                  </w:r>
                  <w:r w:rsidRPr="00D45712">
                    <w:rPr>
                      <w:rFonts w:cs="Arial"/>
                      <w:szCs w:val="20"/>
                    </w:rPr>
                    <w:t xml:space="preserve">по </w:t>
                  </w:r>
                  <w:r w:rsidRPr="00D45712">
                    <w:rPr>
                      <w:rFonts w:cs="Arial"/>
                      <w:szCs w:val="20"/>
                      <w:shd w:val="clear" w:color="auto" w:fill="C0C0C0"/>
                    </w:rPr>
                    <w:t>прочим операциям</w:t>
                  </w:r>
                  <w:r>
                    <w:rPr>
                      <w:rFonts w:cs="Arial"/>
                      <w:szCs w:val="20"/>
                    </w:rPr>
                    <w:t xml:space="preserve"> (код формы по ОКУД </w:t>
                  </w:r>
                  <w:r w:rsidRPr="00676E22">
                    <w:rPr>
                      <w:rFonts w:cs="Arial"/>
                      <w:szCs w:val="20"/>
                      <w:shd w:val="clear" w:color="auto" w:fill="C0C0C0"/>
                    </w:rPr>
                    <w:t>0504071</w:t>
                  </w:r>
                  <w:r>
                    <w:rPr>
                      <w:rFonts w:cs="Arial"/>
                      <w:szCs w:val="20"/>
                    </w:rPr>
                    <w: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28</w:t>
                  </w:r>
                </w:p>
              </w:tc>
              <w:tc>
                <w:tcPr>
                  <w:tcW w:w="1560"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Извещение (код формы по ОКУД 0504805) при получении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w:t>
                  </w:r>
                </w:p>
              </w:tc>
              <w:tc>
                <w:tcPr>
                  <w:tcW w:w="1134"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заполнение, подписание электронными подписями и направление субъекту централизованного учета средствами ГИИС "Электронный бюджет" не позднее рабочего дня, следующего за днем получения документа от передающей стороны (сформированного и подписанного электронными подписями уполномоченными лицами передающей стороны 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ответственное лицо уполномоченной организации, главный бухгалтер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заполнение Извещения (код формы по ОКУД 0504805)</w:t>
                  </w:r>
                </w:p>
              </w:tc>
              <w:tc>
                <w:tcPr>
                  <w:tcW w:w="1559"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для направления субъекту централизованного учета для подписания (подпункт 28.1 пункта 28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28.1</w:t>
                  </w:r>
                </w:p>
              </w:tc>
              <w:tc>
                <w:tcPr>
                  <w:tcW w:w="1560"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Извещение (код формы по ОКУД 0504805) при получении нефинансовых активов по централизованному снабжению в рамках контракта, предусматривающего исполнение поставки Учреждению-грузополучате</w:t>
                  </w:r>
                  <w:r w:rsidRPr="00676E22">
                    <w:rPr>
                      <w:rFonts w:cs="Arial"/>
                      <w:szCs w:val="20"/>
                      <w:shd w:val="clear" w:color="auto" w:fill="C0C0C0"/>
                    </w:rPr>
                    <w:lastRenderedPageBreak/>
                    <w:t>лю (со склада поставщика) (продолжение пункта 28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 xml:space="preserve">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получения подписанного </w:t>
                  </w:r>
                  <w:r w:rsidRPr="00676E22">
                    <w:rPr>
                      <w:rFonts w:cs="Arial"/>
                      <w:szCs w:val="20"/>
                      <w:shd w:val="clear" w:color="auto" w:fill="C0C0C0"/>
                    </w:rPr>
                    <w:lastRenderedPageBreak/>
                    <w:t>документа от уполномоченной организации</w:t>
                  </w:r>
                </w:p>
              </w:tc>
              <w:tc>
                <w:tcPr>
                  <w:tcW w:w="1018"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lastRenderedPageBreak/>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1) отражение факта хозяйственной жизни в учете;</w:t>
                  </w:r>
                </w:p>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 xml:space="preserve">2) направление требования о представлении первичных учетных документов (пункт 455 </w:t>
                  </w:r>
                  <w:r w:rsidRPr="00676E22">
                    <w:rPr>
                      <w:rFonts w:cs="Arial"/>
                      <w:szCs w:val="20"/>
                      <w:shd w:val="clear" w:color="auto" w:fill="C0C0C0"/>
                    </w:rPr>
                    <w:lastRenderedPageBreak/>
                    <w:t>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lastRenderedPageBreak/>
                    <w:t>1) для отражения в Журнале по прочим операциям (код формы по ОКУД 0504071), Журнале операций по забалансовому счету (код формы по ОКУД 0509213);</w:t>
                  </w:r>
                </w:p>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 xml:space="preserve">2) для открытия </w:t>
                  </w:r>
                  <w:r w:rsidRPr="00676E22">
                    <w:rPr>
                      <w:rFonts w:cs="Arial"/>
                      <w:szCs w:val="20"/>
                      <w:shd w:val="clear" w:color="auto" w:fill="C0C0C0"/>
                    </w:rPr>
                    <w:lastRenderedPageBreak/>
                    <w:t>Карточки капитальных вложений (код формы по ОКУД 0509211)/Карточки количественно-суммового учета материальных ценностей (код формы по ОКУД 0504041);</w:t>
                  </w:r>
                </w:p>
                <w:p w:rsidR="00FB0319" w:rsidRPr="00676E22" w:rsidRDefault="00FB0319" w:rsidP="00FB0319">
                  <w:pPr>
                    <w:autoSpaceDE w:val="0"/>
                    <w:autoSpaceDN w:val="0"/>
                    <w:adjustRightInd w:val="0"/>
                    <w:spacing w:after="1" w:line="200" w:lineRule="atLeast"/>
                    <w:rPr>
                      <w:rFonts w:cs="Arial"/>
                      <w:szCs w:val="20"/>
                      <w:shd w:val="clear" w:color="auto" w:fill="C0C0C0"/>
                    </w:rPr>
                  </w:pPr>
                  <w:r w:rsidRPr="00676E22">
                    <w:rPr>
                      <w:rFonts w:cs="Arial"/>
                      <w:szCs w:val="20"/>
                      <w:shd w:val="clear" w:color="auto" w:fill="C0C0C0"/>
                    </w:rPr>
                    <w:t>3) для направления передающей стороне средствами ГИИС "Электронный бюджет" ответного извещения (уведомления о принятии документа) не позднее рабочего дня, следующего за днем подписания документа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6E22">
                    <w:rPr>
                      <w:rFonts w:cs="Arial"/>
                      <w:szCs w:val="20"/>
                      <w:shd w:val="clear" w:color="auto" w:fill="C0C0C0"/>
                    </w:rPr>
                    <w:lastRenderedPageBreak/>
                    <w:t>29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Первичные </w:t>
                  </w:r>
                  <w:r w:rsidRPr="00676E22">
                    <w:rPr>
                      <w:rFonts w:cs="Arial"/>
                      <w:szCs w:val="20"/>
                      <w:shd w:val="clear" w:color="auto" w:fill="C0C0C0"/>
                    </w:rPr>
                    <w:t>учетные</w:t>
                  </w:r>
                  <w:r>
                    <w:rPr>
                      <w:rFonts w:cs="Arial"/>
                      <w:szCs w:val="20"/>
                    </w:rPr>
                    <w:t xml:space="preserve"> документы при </w:t>
                  </w:r>
                  <w:r w:rsidRPr="00676E22">
                    <w:rPr>
                      <w:rFonts w:cs="Arial"/>
                      <w:szCs w:val="20"/>
                      <w:shd w:val="clear" w:color="auto" w:fill="C0C0C0"/>
                    </w:rPr>
                    <w:t>поступлении нефинансовых активов</w:t>
                  </w:r>
                  <w:r>
                    <w:rPr>
                      <w:rFonts w:cs="Arial"/>
                      <w:szCs w:val="20"/>
                    </w:rPr>
                    <w:t xml:space="preserve"> по централизованному снабжению </w:t>
                  </w:r>
                  <w:r w:rsidRPr="00676E22">
                    <w:rPr>
                      <w:rFonts w:cs="Arial"/>
                      <w:szCs w:val="20"/>
                      <w:shd w:val="clear" w:color="auto" w:fill="C0C0C0"/>
                    </w:rPr>
                    <w:t xml:space="preserve">в рамках контракта, предусматривающего исполнение поставки Учреждению-грузополучателю (со склада поставщика) в части материальных ценностей кратковременного хранения, скоропортящейся продукции </w:t>
                  </w:r>
                  <w:r w:rsidRPr="00676E22">
                    <w:rPr>
                      <w:rFonts w:cs="Arial"/>
                      <w:szCs w:val="20"/>
                      <w:shd w:val="clear" w:color="auto" w:fill="C0C0C0"/>
                    </w:rPr>
                    <w:lastRenderedPageBreak/>
                    <w:t>и иных аналогичных материальных ценностей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6E22">
                    <w:rPr>
                      <w:rFonts w:cs="Arial"/>
                      <w:szCs w:val="20"/>
                      <w:shd w:val="clear" w:color="auto" w:fill="C0C0C0"/>
                    </w:rPr>
                    <w:t>29</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6E22">
                    <w:rPr>
                      <w:rFonts w:cs="Arial"/>
                      <w:szCs w:val="20"/>
                      <w:shd w:val="clear" w:color="auto" w:fill="C0C0C0"/>
                    </w:rPr>
                    <w:t>Товарная накладная, акт выполненных работ и иные документы, подтверждающие исполнение поставщиком обязанностей по поставке</w:t>
                  </w:r>
                  <w:r w:rsidRPr="00676E22">
                    <w:rPr>
                      <w:rFonts w:cs="Arial"/>
                      <w:szCs w:val="20"/>
                    </w:rPr>
                    <w:t xml:space="preserve"> материальных ценностей </w:t>
                  </w:r>
                  <w:r w:rsidRPr="00676E22">
                    <w:rPr>
                      <w:rFonts w:cs="Arial"/>
                      <w:szCs w:val="20"/>
                      <w:shd w:val="clear" w:color="auto" w:fill="C0C0C0"/>
                    </w:rPr>
                    <w:t>Учреждению-грузополучателю при поступлении нефинансовых активов по централизованному снабжению</w:t>
                  </w: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6E22">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в уполномоченную организацию </w:t>
                  </w:r>
                  <w:r w:rsidRPr="00676E22">
                    <w:rPr>
                      <w:rFonts w:cs="Arial"/>
                      <w:szCs w:val="20"/>
                      <w:shd w:val="clear" w:color="auto" w:fill="C0C0C0"/>
                    </w:rPr>
                    <w:t>средствами ГИИС "Электронный бюджет"</w:t>
                  </w:r>
                  <w:r>
                    <w:rPr>
                      <w:rFonts w:cs="Arial"/>
                      <w:szCs w:val="20"/>
                    </w:rPr>
                    <w:t xml:space="preserve"> не позднее рабочего дня</w:t>
                  </w:r>
                  <w:r w:rsidRPr="00676E22">
                    <w:rPr>
                      <w:rFonts w:cs="Arial"/>
                      <w:szCs w:val="20"/>
                      <w:shd w:val="clear" w:color="auto" w:fill="C0C0C0"/>
                    </w:rPr>
                    <w:t>, следующего за днем</w:t>
                  </w:r>
                  <w:r>
                    <w:rPr>
                      <w:rFonts w:cs="Arial"/>
                      <w:szCs w:val="20"/>
                    </w:rPr>
                    <w:t xml:space="preserve"> получения документа от </w:t>
                  </w:r>
                  <w:r w:rsidRPr="00676E22">
                    <w:rPr>
                      <w:rFonts w:cs="Arial"/>
                      <w:szCs w:val="20"/>
                      <w:shd w:val="clear" w:color="auto" w:fill="C0C0C0"/>
                    </w:rPr>
                    <w:t>поставщика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676E22">
                    <w:rPr>
                      <w:rFonts w:cs="Arial"/>
                      <w:szCs w:val="20"/>
                      <w:shd w:val="clear" w:color="auto" w:fill="C0C0C0"/>
                    </w:rPr>
                    <w:t>, следующего за днем</w:t>
                  </w:r>
                  <w:r>
                    <w:rPr>
                      <w:rFonts w:cs="Arial"/>
                      <w:szCs w:val="20"/>
                    </w:rPr>
                    <w:t xml:space="preserve"> получения документа </w:t>
                  </w:r>
                  <w:r w:rsidRPr="00676E22">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6E22">
                    <w:rPr>
                      <w:rFonts w:cs="Arial"/>
                      <w:szCs w:val="20"/>
                      <w:shd w:val="clear" w:color="auto" w:fill="C0C0C0"/>
                    </w:rPr>
                    <w:t>формирование Извещения (код формы по ОКУД 0504805) (подпункт 29.2 пункта 29 Графика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676E22">
                    <w:rPr>
                      <w:rFonts w:cs="Arial"/>
                      <w:szCs w:val="20"/>
                      <w:shd w:val="clear" w:color="auto" w:fill="C0C0C0"/>
                    </w:rPr>
                    <w:t>направления Извещения</w:t>
                  </w:r>
                  <w:r>
                    <w:rPr>
                      <w:rFonts w:cs="Arial"/>
                      <w:szCs w:val="20"/>
                    </w:rPr>
                    <w:t xml:space="preserve"> (код формы по ОКУД </w:t>
                  </w:r>
                  <w:r w:rsidRPr="00676E22">
                    <w:rPr>
                      <w:rFonts w:cs="Arial"/>
                      <w:szCs w:val="20"/>
                      <w:shd w:val="clear" w:color="auto" w:fill="C0C0C0"/>
                    </w:rPr>
                    <w:t>0504805</w:t>
                  </w:r>
                  <w:r>
                    <w:rPr>
                      <w:rFonts w:cs="Arial"/>
                      <w:szCs w:val="20"/>
                    </w:rPr>
                    <w:t xml:space="preserve">) </w:t>
                  </w:r>
                  <w:r w:rsidRPr="00676E22">
                    <w:rPr>
                      <w:rFonts w:cs="Arial"/>
                      <w:szCs w:val="20"/>
                      <w:shd w:val="clear" w:color="auto" w:fill="C0C0C0"/>
                    </w:rPr>
                    <w:t>субъекту централизованного учета средствами ГИИС "Электронный бюджет" для подписания</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B71CC">
                    <w:rPr>
                      <w:rFonts w:cs="Arial"/>
                      <w:szCs w:val="20"/>
                      <w:shd w:val="clear" w:color="auto" w:fill="C0C0C0"/>
                    </w:rPr>
                    <w:t>29</w:t>
                  </w:r>
                  <w:r>
                    <w:rPr>
                      <w:rFonts w:cs="Arial"/>
                      <w:szCs w:val="20"/>
                    </w:rPr>
                    <w:t>.</w:t>
                  </w:r>
                  <w:r w:rsidRPr="000B71CC">
                    <w:rPr>
                      <w:rFonts w:cs="Arial"/>
                      <w:szCs w:val="20"/>
                      <w:shd w:val="clear" w:color="auto" w:fill="C0C0C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771B20">
                    <w:rPr>
                      <w:rFonts w:cs="Arial"/>
                      <w:szCs w:val="20"/>
                      <w:shd w:val="clear" w:color="auto" w:fill="C0C0C0"/>
                    </w:rPr>
                    <w:t xml:space="preserve">поступлении нефинансовых активов по централизованному снабжению в рамках контракта, предусматривающего исполнение </w:t>
                  </w:r>
                  <w:r w:rsidRPr="00771B20">
                    <w:rPr>
                      <w:rFonts w:cs="Arial"/>
                      <w:szCs w:val="20"/>
                      <w:shd w:val="clear" w:color="auto" w:fill="C0C0C0"/>
                    </w:rPr>
                    <w:lastRenderedPageBreak/>
                    <w:t>поставки Учреждению-грузополучателю (со склада поставщика)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подписание электронными подписями</w:t>
                  </w:r>
                  <w:r>
                    <w:rPr>
                      <w:rFonts w:cs="Arial"/>
                      <w:szCs w:val="20"/>
                    </w:rPr>
                    <w:t xml:space="preserve"> не позднее </w:t>
                  </w:r>
                  <w:r w:rsidRPr="00771B20">
                    <w:rPr>
                      <w:rFonts w:cs="Arial"/>
                      <w:szCs w:val="20"/>
                      <w:shd w:val="clear" w:color="auto" w:fill="C0C0C0"/>
                    </w:rPr>
                    <w:t>рабочего дня, следующего за днем поступления заполненного и подписанного документа</w:t>
                  </w:r>
                  <w:r>
                    <w:rPr>
                      <w:rFonts w:cs="Arial"/>
                      <w:szCs w:val="20"/>
                    </w:rPr>
                    <w:t xml:space="preserve"> от </w:t>
                  </w:r>
                  <w:r w:rsidRPr="00771B20">
                    <w:rPr>
                      <w:rFonts w:cs="Arial"/>
                      <w:szCs w:val="20"/>
                      <w:shd w:val="clear" w:color="auto" w:fill="C0C0C0"/>
                    </w:rPr>
                    <w:t xml:space="preserve">уполномоченной организации </w:t>
                  </w:r>
                  <w:r w:rsidRPr="00771B20">
                    <w:rPr>
                      <w:rFonts w:cs="Arial"/>
                      <w:szCs w:val="20"/>
                      <w:shd w:val="clear" w:color="auto" w:fill="C0C0C0"/>
                    </w:rPr>
                    <w:lastRenderedPageBreak/>
                    <w:t>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lastRenderedPageBreak/>
                    <w:t>руководитель (уполномоченное</w:t>
                  </w:r>
                  <w:r>
                    <w:rPr>
                      <w:rFonts w:cs="Arial"/>
                      <w:szCs w:val="20"/>
                    </w:rPr>
                    <w:t xml:space="preserve"> лицо</w:t>
                  </w:r>
                  <w:r w:rsidRPr="00771B20">
                    <w:rPr>
                      <w:rFonts w:cs="Arial"/>
                      <w:szCs w:val="20"/>
                      <w:shd w:val="clear" w:color="auto" w:fill="C0C0C0"/>
                    </w:rPr>
                    <w:t>)</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771B20">
                    <w:rPr>
                      <w:rFonts w:cs="Arial"/>
                      <w:szCs w:val="20"/>
                      <w:shd w:val="clear" w:color="auto" w:fill="C0C0C0"/>
                    </w:rPr>
                    <w:t>, следующего за днем</w:t>
                  </w:r>
                  <w:r>
                    <w:rPr>
                      <w:rFonts w:cs="Arial"/>
                      <w:szCs w:val="20"/>
                    </w:rPr>
                    <w:t xml:space="preserve"> получения документа </w:t>
                  </w:r>
                  <w:r w:rsidRPr="00771B20">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документ подготовлен для направления передающей стороне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для направления передающей стороне средствами ГИИС "Электронный бюджет"</w:t>
                  </w:r>
                  <w:r>
                    <w:rPr>
                      <w:rFonts w:cs="Arial"/>
                      <w:szCs w:val="20"/>
                    </w:rPr>
                    <w:t xml:space="preserve"> для подписания (</w:t>
                  </w:r>
                  <w:r w:rsidRPr="00771B20">
                    <w:rPr>
                      <w:rFonts w:cs="Arial"/>
                      <w:szCs w:val="20"/>
                      <w:shd w:val="clear" w:color="auto" w:fill="C0C0C0"/>
                    </w:rPr>
                    <w:t>подпункт 29.2</w:t>
                  </w:r>
                  <w:r>
                    <w:rPr>
                      <w:rFonts w:cs="Arial"/>
                      <w:szCs w:val="20"/>
                    </w:rPr>
                    <w:t xml:space="preserve">.1 </w:t>
                  </w:r>
                  <w:r w:rsidRPr="00771B20">
                    <w:rPr>
                      <w:rFonts w:cs="Arial"/>
                      <w:szCs w:val="20"/>
                      <w:shd w:val="clear" w:color="auto" w:fill="C0C0C0"/>
                    </w:rPr>
                    <w:t>пункта 29</w:t>
                  </w:r>
                  <w:r>
                    <w:rPr>
                      <w:rFonts w:cs="Arial"/>
                      <w:szCs w:val="20"/>
                    </w:rPr>
                    <w:t xml:space="preserve">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29</w:t>
                  </w:r>
                  <w:r>
                    <w:rPr>
                      <w:rFonts w:cs="Arial"/>
                      <w:szCs w:val="20"/>
                    </w:rPr>
                    <w:t>.</w:t>
                  </w:r>
                  <w:r w:rsidRPr="00771B20">
                    <w:rPr>
                      <w:rFonts w:cs="Arial"/>
                      <w:szCs w:val="20"/>
                      <w:shd w:val="clear" w:color="auto" w:fill="C0C0C0"/>
                    </w:rPr>
                    <w:t>2</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771B20">
                    <w:rPr>
                      <w:rFonts w:cs="Arial"/>
                      <w:szCs w:val="20"/>
                      <w:shd w:val="clear" w:color="auto" w:fill="C0C0C0"/>
                    </w:rPr>
                    <w:t>поступлении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 (продолжение подпункта 29.2 пункта 29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принятие документа в работу</w:t>
                  </w:r>
                  <w:r>
                    <w:rPr>
                      <w:rFonts w:cs="Arial"/>
                      <w:szCs w:val="20"/>
                    </w:rPr>
                    <w:t xml:space="preserve"> не позднее рабочего дня</w:t>
                  </w:r>
                  <w:r w:rsidRPr="00771B20">
                    <w:rPr>
                      <w:rFonts w:cs="Arial"/>
                      <w:szCs w:val="20"/>
                      <w:shd w:val="clear" w:color="auto" w:fill="C0C0C0"/>
                    </w:rPr>
                    <w:t>, следующего за днем</w:t>
                  </w:r>
                  <w:r>
                    <w:rPr>
                      <w:rFonts w:cs="Arial"/>
                      <w:szCs w:val="20"/>
                    </w:rPr>
                    <w:t xml:space="preserve"> получения </w:t>
                  </w:r>
                  <w:r w:rsidRPr="00771B20">
                    <w:rPr>
                      <w:rFonts w:cs="Arial"/>
                      <w:szCs w:val="20"/>
                      <w:shd w:val="clear" w:color="auto" w:fill="C0C0C0"/>
                    </w:rPr>
                    <w:t>подписанного документа от передающей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ответственное</w:t>
                  </w:r>
                  <w:r>
                    <w:rPr>
                      <w:rFonts w:cs="Arial"/>
                      <w:szCs w:val="20"/>
                    </w:rPr>
                    <w:t xml:space="preserve">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771B20">
                    <w:rPr>
                      <w:rFonts w:cs="Arial"/>
                      <w:szCs w:val="20"/>
                      <w:shd w:val="clear" w:color="auto" w:fill="C0C0C0"/>
                    </w:rPr>
                    <w:t>, следующего за днем</w:t>
                  </w:r>
                  <w:r>
                    <w:rPr>
                      <w:rFonts w:cs="Arial"/>
                      <w:szCs w:val="20"/>
                    </w:rPr>
                    <w:t xml:space="preserve"> получения документа </w:t>
                  </w:r>
                  <w:r w:rsidRPr="00771B20">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1)</w:t>
                  </w:r>
                  <w:r>
                    <w:rPr>
                      <w:rFonts w:cs="Arial"/>
                      <w:szCs w:val="20"/>
                    </w:rPr>
                    <w:t xml:space="preserve"> отражение </w:t>
                  </w:r>
                  <w:r w:rsidRPr="00771B20">
                    <w:rPr>
                      <w:rFonts w:cs="Arial"/>
                      <w:szCs w:val="20"/>
                      <w:shd w:val="clear" w:color="auto" w:fill="C0C0C0"/>
                    </w:rPr>
                    <w:t>факта хозяйственной жизни</w:t>
                  </w:r>
                  <w:r w:rsidRPr="00771B20">
                    <w:rPr>
                      <w:rFonts w:cs="Arial"/>
                      <w:szCs w:val="20"/>
                    </w:rPr>
                    <w:t xml:space="preserve"> в учете</w:t>
                  </w:r>
                  <w:r w:rsidRPr="00771B20">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2) направление требования о представлении первичных учетных документов (пункт 455 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1)</w:t>
                  </w:r>
                  <w:r>
                    <w:rPr>
                      <w:rFonts w:cs="Arial"/>
                      <w:szCs w:val="20"/>
                    </w:rPr>
                    <w:t xml:space="preserve"> для отражения в </w:t>
                  </w:r>
                  <w:r w:rsidRPr="00771B20">
                    <w:rPr>
                      <w:rFonts w:cs="Arial"/>
                      <w:szCs w:val="20"/>
                      <w:shd w:val="clear" w:color="auto" w:fill="C0C0C0"/>
                    </w:rPr>
                    <w:t>Журнале по прочим операциям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2) для открытия Карточки капитальных вложений (код формы по ОКУД 0509211)/Карточки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0B71CC" w:rsidRDefault="00FB0319" w:rsidP="00FB0319">
                  <w:pPr>
                    <w:autoSpaceDE w:val="0"/>
                    <w:autoSpaceDN w:val="0"/>
                    <w:adjustRightInd w:val="0"/>
                    <w:spacing w:after="1" w:line="200" w:lineRule="atLeast"/>
                    <w:rPr>
                      <w:rFonts w:cs="Arial"/>
                      <w:szCs w:val="20"/>
                      <w:shd w:val="clear" w:color="auto" w:fill="C0C0C0"/>
                    </w:rPr>
                  </w:pPr>
                  <w:r w:rsidRPr="000B71CC">
                    <w:rPr>
                      <w:rFonts w:cs="Arial"/>
                      <w:szCs w:val="20"/>
                      <w:shd w:val="clear" w:color="auto" w:fill="C0C0C0"/>
                    </w:rPr>
                    <w:t>30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bookmarkStart w:id="50" w:name="П12"/>
                  <w:bookmarkEnd w:id="50"/>
                  <w:r w:rsidRPr="008A714E">
                    <w:rPr>
                      <w:rFonts w:cs="Arial"/>
                      <w:szCs w:val="20"/>
                    </w:rPr>
                    <w:t>Акт о приеме-сдаче отремонтированных, реконструированных и модернизированных объектов основных средств (код формы по ОКУД 0504103) &lt;</w:t>
                  </w:r>
                  <w:r w:rsidRPr="000B71CC">
                    <w:rPr>
                      <w:rFonts w:cs="Arial"/>
                      <w:szCs w:val="20"/>
                      <w:shd w:val="clear" w:color="auto" w:fill="C0C0C0"/>
                    </w:rPr>
                    <w:t>4</w:t>
                  </w:r>
                  <w:r w:rsidRPr="008A714E">
                    <w:rPr>
                      <w:rFonts w:cs="Arial"/>
                      <w:szCs w:val="20"/>
                    </w:rPr>
                    <w:t>&gt;</w:t>
                  </w:r>
                </w:p>
                <w:p w:rsidR="008A714E" w:rsidRPr="000B71CC" w:rsidRDefault="005055CD" w:rsidP="00FB0319">
                  <w:pPr>
                    <w:autoSpaceDE w:val="0"/>
                    <w:autoSpaceDN w:val="0"/>
                    <w:adjustRightInd w:val="0"/>
                    <w:spacing w:after="1" w:line="200" w:lineRule="atLeast"/>
                    <w:rPr>
                      <w:rFonts w:cs="Arial"/>
                      <w:szCs w:val="20"/>
                      <w:shd w:val="clear" w:color="auto" w:fill="C0C0C0"/>
                    </w:rPr>
                  </w:pPr>
                  <w:hyperlink w:anchor="П11" w:history="1">
                    <w:r w:rsidR="008A714E" w:rsidRPr="008A714E">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Pr="008A714E" w:rsidRDefault="00FB0319" w:rsidP="00FB0319">
                  <w:pPr>
                    <w:autoSpaceDE w:val="0"/>
                    <w:autoSpaceDN w:val="0"/>
                    <w:adjustRightInd w:val="0"/>
                    <w:spacing w:after="1" w:line="200" w:lineRule="atLeast"/>
                    <w:rPr>
                      <w:rFonts w:cs="Arial"/>
                      <w:szCs w:val="20"/>
                    </w:rPr>
                  </w:pPr>
                  <w:r w:rsidRPr="008A714E">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8A714E" w:rsidRDefault="00FB0319" w:rsidP="00FB0319">
                  <w:pPr>
                    <w:autoSpaceDE w:val="0"/>
                    <w:autoSpaceDN w:val="0"/>
                    <w:adjustRightInd w:val="0"/>
                    <w:spacing w:after="1" w:line="200" w:lineRule="atLeast"/>
                    <w:rPr>
                      <w:rFonts w:cs="Arial"/>
                      <w:szCs w:val="20"/>
                    </w:rPr>
                  </w:pPr>
                  <w:r w:rsidRPr="008A714E">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54F22">
                    <w:rPr>
                      <w:rFonts w:cs="Arial"/>
                      <w:szCs w:val="20"/>
                    </w:rPr>
                    <w:t>формирование</w:t>
                  </w:r>
                  <w:r w:rsidRPr="000B71CC">
                    <w:rPr>
                      <w:rFonts w:cs="Arial"/>
                      <w:szCs w:val="20"/>
                      <w:shd w:val="clear" w:color="auto" w:fill="C0C0C0"/>
                    </w:rPr>
                    <w:t>, подписание на бумажном носителе</w:t>
                  </w:r>
                  <w:r w:rsidRPr="00E54F22">
                    <w:rPr>
                      <w:rFonts w:cs="Arial"/>
                      <w:szCs w:val="20"/>
                    </w:rPr>
                    <w:t xml:space="preserve"> и направление в уполномоченную организацию </w:t>
                  </w:r>
                  <w:r w:rsidRPr="000B71CC">
                    <w:rPr>
                      <w:rFonts w:cs="Arial"/>
                      <w:szCs w:val="20"/>
                      <w:shd w:val="clear" w:color="auto" w:fill="C0C0C0"/>
                    </w:rPr>
                    <w:t>средствами ГИИС "Электронный бюджет"</w:t>
                  </w:r>
                  <w:r w:rsidRPr="00E54F22">
                    <w:rPr>
                      <w:rFonts w:cs="Arial"/>
                      <w:szCs w:val="20"/>
                    </w:rPr>
                    <w:t xml:space="preserve"> не позднее рабочего дня</w:t>
                  </w:r>
                  <w:r w:rsidRPr="000B71CC">
                    <w:rPr>
                      <w:rFonts w:cs="Arial"/>
                      <w:szCs w:val="20"/>
                      <w:shd w:val="clear" w:color="auto" w:fill="C0C0C0"/>
                    </w:rPr>
                    <w:t>, следующего за днем совершения факта хозяйственной жизни</w:t>
                  </w: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Pr="000B71CC" w:rsidRDefault="00FB0319" w:rsidP="00FB0319">
                  <w:pPr>
                    <w:autoSpaceDE w:val="0"/>
                    <w:autoSpaceDN w:val="0"/>
                    <w:adjustRightInd w:val="0"/>
                    <w:spacing w:after="1" w:line="200" w:lineRule="atLeast"/>
                    <w:rPr>
                      <w:rFonts w:cs="Arial"/>
                      <w:szCs w:val="20"/>
                      <w:shd w:val="clear" w:color="auto" w:fill="C0C0C0"/>
                    </w:rPr>
                  </w:pPr>
                  <w:r w:rsidRPr="00E54F22">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0B71CC" w:rsidRDefault="00FB0319" w:rsidP="00FB0319">
                  <w:pPr>
                    <w:autoSpaceDE w:val="0"/>
                    <w:autoSpaceDN w:val="0"/>
                    <w:adjustRightInd w:val="0"/>
                    <w:spacing w:after="1" w:line="200" w:lineRule="atLeast"/>
                    <w:rPr>
                      <w:rFonts w:cs="Arial"/>
                      <w:szCs w:val="20"/>
                      <w:shd w:val="clear" w:color="auto" w:fill="C0C0C0"/>
                    </w:rPr>
                  </w:pPr>
                  <w:r w:rsidRPr="00E54F22">
                    <w:rPr>
                      <w:rFonts w:cs="Arial"/>
                      <w:szCs w:val="20"/>
                    </w:rPr>
                    <w:t>не позднее рабочего дня</w:t>
                  </w:r>
                  <w:r w:rsidRPr="000B71CC">
                    <w:rPr>
                      <w:rFonts w:cs="Arial"/>
                      <w:szCs w:val="20"/>
                      <w:shd w:val="clear" w:color="auto" w:fill="C0C0C0"/>
                    </w:rPr>
                    <w:t>, следующего за днем</w:t>
                  </w:r>
                  <w:r w:rsidRPr="00E54F22">
                    <w:rPr>
                      <w:rFonts w:cs="Arial"/>
                      <w:szCs w:val="20"/>
                    </w:rPr>
                    <w:t xml:space="preserve"> получения документа </w:t>
                  </w:r>
                  <w:r w:rsidRPr="000B71CC">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0B71CC" w:rsidRDefault="00FB0319" w:rsidP="00FB0319">
                  <w:pPr>
                    <w:autoSpaceDE w:val="0"/>
                    <w:autoSpaceDN w:val="0"/>
                    <w:adjustRightInd w:val="0"/>
                    <w:spacing w:after="1" w:line="200" w:lineRule="atLeast"/>
                    <w:rPr>
                      <w:rFonts w:cs="Arial"/>
                      <w:szCs w:val="20"/>
                      <w:shd w:val="clear" w:color="auto" w:fill="C0C0C0"/>
                    </w:rPr>
                  </w:pPr>
                  <w:r w:rsidRPr="000B71CC">
                    <w:rPr>
                      <w:rFonts w:cs="Arial"/>
                      <w:szCs w:val="20"/>
                      <w:shd w:val="clear" w:color="auto" w:fill="C0C0C0"/>
                    </w:rPr>
                    <w:t>направление требования о представлении первичных учетных документов (пункт 455 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bookmarkStart w:id="51" w:name="П14"/>
                  <w:bookmarkEnd w:id="51"/>
                  <w:r w:rsidRPr="00E54F22">
                    <w:rPr>
                      <w:rFonts w:cs="Arial"/>
                      <w:szCs w:val="20"/>
                    </w:rPr>
                    <w:t xml:space="preserve">для </w:t>
                  </w:r>
                  <w:r w:rsidRPr="000B71CC">
                    <w:rPr>
                      <w:rFonts w:cs="Arial"/>
                      <w:szCs w:val="20"/>
                      <w:shd w:val="clear" w:color="auto" w:fill="C0C0C0"/>
                    </w:rPr>
                    <w:t>формирования субъектом централизованного учета</w:t>
                  </w:r>
                  <w:r w:rsidRPr="00E54F22">
                    <w:rPr>
                      <w:rFonts w:cs="Arial"/>
                      <w:szCs w:val="20"/>
                    </w:rPr>
                    <w:t xml:space="preserve"> Решения о признании объектов нефинансовых активов (код формы по ОКУД 0510441) (</w:t>
                  </w:r>
                  <w:r w:rsidRPr="000B71CC">
                    <w:rPr>
                      <w:rFonts w:cs="Arial"/>
                      <w:szCs w:val="20"/>
                      <w:shd w:val="clear" w:color="auto" w:fill="C0C0C0"/>
                    </w:rPr>
                    <w:t>подпункт 3.2 пункта 3</w:t>
                  </w:r>
                  <w:r w:rsidRPr="00E54F22">
                    <w:rPr>
                      <w:rFonts w:cs="Arial"/>
                      <w:szCs w:val="20"/>
                    </w:rPr>
                    <w:t xml:space="preserve"> Графика документооборота)</w:t>
                  </w:r>
                </w:p>
                <w:p w:rsidR="00E04806" w:rsidRPr="000B71CC" w:rsidRDefault="005055CD" w:rsidP="00FB0319">
                  <w:pPr>
                    <w:autoSpaceDE w:val="0"/>
                    <w:autoSpaceDN w:val="0"/>
                    <w:adjustRightInd w:val="0"/>
                    <w:spacing w:after="1" w:line="200" w:lineRule="atLeast"/>
                    <w:rPr>
                      <w:rFonts w:cs="Arial"/>
                      <w:szCs w:val="20"/>
                      <w:shd w:val="clear" w:color="auto" w:fill="C0C0C0"/>
                    </w:rPr>
                  </w:pPr>
                  <w:hyperlink w:anchor="П13" w:history="1">
                    <w:r w:rsidR="00E04806" w:rsidRPr="00E04806">
                      <w:rPr>
                        <w:rStyle w:val="a3"/>
                        <w:rFonts w:cs="Arial"/>
                        <w:szCs w:val="20"/>
                      </w:rPr>
                      <w:t>См. схожий фрагмент в сравниваемом документе</w:t>
                    </w:r>
                  </w:hyperlink>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31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71B20">
                    <w:rPr>
                      <w:rFonts w:cs="Arial"/>
                      <w:szCs w:val="20"/>
                      <w:shd w:val="clear" w:color="auto" w:fill="C0C0C0"/>
                    </w:rPr>
                    <w:t>Документ, содержащий информацию</w:t>
                  </w:r>
                  <w:r>
                    <w:rPr>
                      <w:rFonts w:cs="Arial"/>
                      <w:szCs w:val="20"/>
                    </w:rPr>
                    <w:t xml:space="preserve"> для формирования </w:t>
                  </w:r>
                  <w:r>
                    <w:rPr>
                      <w:rFonts w:cs="Arial"/>
                      <w:szCs w:val="20"/>
                    </w:rPr>
                    <w:lastRenderedPageBreak/>
                    <w:t xml:space="preserve">(изменения) карт учета федерального имущества </w:t>
                  </w:r>
                  <w:r w:rsidRPr="00771B20">
                    <w:rPr>
                      <w:rFonts w:cs="Arial"/>
                      <w:szCs w:val="20"/>
                      <w:shd w:val="clear" w:color="auto" w:fill="C0C0C0"/>
                    </w:rPr>
                    <w:t>&lt;6&gt;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запроса о предоставлении </w:t>
                  </w:r>
                  <w:r w:rsidRPr="006C344A">
                    <w:rPr>
                      <w:rFonts w:cs="Arial"/>
                      <w:szCs w:val="20"/>
                      <w:shd w:val="clear" w:color="auto" w:fill="C0C0C0"/>
                    </w:rPr>
                    <w:t xml:space="preserve">документа, содержащего </w:t>
                  </w:r>
                  <w:r w:rsidRPr="006C344A">
                    <w:rPr>
                      <w:rFonts w:cs="Arial"/>
                      <w:szCs w:val="20"/>
                      <w:shd w:val="clear" w:color="auto" w:fill="C0C0C0"/>
                    </w:rPr>
                    <w:lastRenderedPageBreak/>
                    <w:t>информацию</w:t>
                  </w:r>
                  <w:r>
                    <w:rPr>
                      <w:rFonts w:cs="Arial"/>
                      <w:szCs w:val="20"/>
                    </w:rPr>
                    <w:t xml:space="preserve">, </w:t>
                  </w:r>
                  <w:r w:rsidRPr="006C344A">
                    <w:rPr>
                      <w:rFonts w:cs="Arial"/>
                      <w:szCs w:val="20"/>
                      <w:shd w:val="clear" w:color="auto" w:fill="C0C0C0"/>
                    </w:rPr>
                    <w:t>необходимую</w:t>
                  </w:r>
                  <w:r>
                    <w:rPr>
                      <w:rFonts w:cs="Arial"/>
                      <w:szCs w:val="20"/>
                    </w:rPr>
                    <w:t xml:space="preserve"> для формирования (изменения) карт учета федерального имущества не позднее 2 (двух) рабочих дней до даты формирования (изменения) карт учета федерального имущества</w:t>
                  </w: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p w:rsidR="00676E22" w:rsidRDefault="00676E22"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w:t>
                  </w:r>
                  <w:r>
                    <w:rPr>
                      <w:rFonts w:cs="Arial"/>
                      <w:szCs w:val="20"/>
                    </w:rPr>
                    <w:lastRenderedPageBreak/>
                    <w:t>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рабочего дня</w:t>
                  </w:r>
                  <w:r w:rsidRPr="006C344A">
                    <w:rPr>
                      <w:rFonts w:cs="Arial"/>
                      <w:szCs w:val="20"/>
                      <w:shd w:val="clear" w:color="auto" w:fill="C0C0C0"/>
                    </w:rPr>
                    <w:t>, следующего за днем</w:t>
                  </w:r>
                  <w:r>
                    <w:rPr>
                      <w:rFonts w:cs="Arial"/>
                      <w:szCs w:val="20"/>
                    </w:rPr>
                    <w:t xml:space="preserve"> </w:t>
                  </w:r>
                  <w:r>
                    <w:rPr>
                      <w:rFonts w:cs="Arial"/>
                      <w:szCs w:val="20"/>
                    </w:rPr>
                    <w:lastRenderedPageBreak/>
                    <w:t xml:space="preserve">получения </w:t>
                  </w:r>
                  <w:r w:rsidRPr="006C344A">
                    <w:rPr>
                      <w:rFonts w:cs="Arial"/>
                      <w:szCs w:val="20"/>
                      <w:shd w:val="clear" w:color="auto" w:fill="C0C0C0"/>
                    </w:rPr>
                    <w:t>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формирование </w:t>
                  </w:r>
                  <w:r w:rsidRPr="006C344A">
                    <w:rPr>
                      <w:rFonts w:cs="Arial"/>
                      <w:szCs w:val="20"/>
                      <w:shd w:val="clear" w:color="auto" w:fill="C0C0C0"/>
                    </w:rPr>
                    <w:t>документа</w:t>
                  </w:r>
                  <w:r>
                    <w:rPr>
                      <w:rFonts w:cs="Arial"/>
                      <w:szCs w:val="20"/>
                    </w:rPr>
                    <w:t xml:space="preserve"> согласно запросу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направления в субъект централизованного учета</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52" w:name="Р2_4"/>
                  <w:bookmarkEnd w:id="52"/>
                  <w:r>
                    <w:rPr>
                      <w:rFonts w:cs="Arial"/>
                      <w:szCs w:val="20"/>
                    </w:rPr>
                    <w:t>2. Учет кассовых операций</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C344A">
                    <w:rPr>
                      <w:rFonts w:cs="Arial"/>
                      <w:szCs w:val="20"/>
                      <w:shd w:val="clear" w:color="auto" w:fill="C0C0C0"/>
                    </w:rPr>
                    <w:t>32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Приходный кассовый ордер (фондовый) (код формы по ОКУД 0310001) </w:t>
                  </w:r>
                  <w:r w:rsidRPr="006C344A">
                    <w:rPr>
                      <w:rFonts w:cs="Arial"/>
                      <w:szCs w:val="20"/>
                      <w:shd w:val="clear" w:color="auto" w:fill="C0C0C0"/>
                    </w:rPr>
                    <w:t>&lt;7&gt;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C344A">
                    <w:rPr>
                      <w:rFonts w:cs="Arial"/>
                      <w:szCs w:val="20"/>
                      <w:shd w:val="clear" w:color="auto" w:fill="C0C0C0"/>
                    </w:rPr>
                    <w:t>32</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Приходный кассовый ордер (фондовый) (код формы по ОКУД 0310001) при поступлении денежных документов </w:t>
                  </w:r>
                  <w:r w:rsidRPr="007B1C21">
                    <w:rPr>
                      <w:rFonts w:cs="Arial"/>
                      <w:szCs w:val="20"/>
                      <w:shd w:val="clear" w:color="auto" w:fill="C0C0C0"/>
                    </w:rPr>
                    <w:t>в кассу 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подписание электронными подписями средствами ГИИС "Электронный бюджет" из документов-оснований поступления денежных документов (товарная накладная</w:t>
                  </w:r>
                  <w:r w:rsidRPr="007B1C21">
                    <w:rPr>
                      <w:rFonts w:cs="Arial"/>
                      <w:szCs w:val="20"/>
                      <w:shd w:val="clear" w:color="auto" w:fill="C0C0C0"/>
                    </w:rPr>
                    <w:t>, акт приема-передачи товаров</w:t>
                  </w:r>
                  <w:r>
                    <w:rPr>
                      <w:rFonts w:cs="Arial"/>
                      <w:szCs w:val="20"/>
                    </w:rPr>
                    <w:t>) и направление в субъект централизован</w:t>
                  </w:r>
                  <w:r>
                    <w:rPr>
                      <w:rFonts w:cs="Arial"/>
                      <w:szCs w:val="20"/>
                    </w:rPr>
                    <w:lastRenderedPageBreak/>
                    <w:t>ного учета в день формирования документа;</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субъектом централизованного учета не позднее дня поступления денежных документов и направление средствами ГИИС "Электронный бюджет" в уполномоченную организацию не позднее дня подписания документа</w:t>
                  </w:r>
                </w:p>
                <w:p w:rsidR="006C344A" w:rsidRDefault="006C344A"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w:t>
                  </w:r>
                </w:p>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на ведение кассовых операций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 &lt;</w:t>
                  </w:r>
                  <w:r w:rsidRPr="007B1C21">
                    <w:rPr>
                      <w:rFonts w:cs="Arial"/>
                      <w:szCs w:val="20"/>
                      <w:shd w:val="clear" w:color="auto" w:fill="C0C0C0"/>
                    </w:rPr>
                    <w:t>4</w:t>
                  </w:r>
                  <w:r>
                    <w:rPr>
                      <w:rFonts w:cs="Arial"/>
                      <w:szCs w:val="20"/>
                    </w:rPr>
                    <w:t>&gt;</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 &lt;</w:t>
                  </w:r>
                  <w:r w:rsidRPr="007B1C21">
                    <w:rPr>
                      <w:rFonts w:cs="Arial"/>
                      <w:szCs w:val="20"/>
                      <w:shd w:val="clear" w:color="auto" w:fill="C0C0C0"/>
                    </w:rPr>
                    <w:t>4</w:t>
                  </w:r>
                  <w:r>
                    <w:rPr>
                      <w:rFonts w:cs="Arial"/>
                      <w:szCs w:val="20"/>
                    </w:rPr>
                    <w:t>&gt;;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7B1C21">
                    <w:rPr>
                      <w:rFonts w:cs="Arial"/>
                      <w:szCs w:val="20"/>
                      <w:shd w:val="clear" w:color="auto" w:fill="C0C0C0"/>
                    </w:rPr>
                    <w:t>Журнале по прочим операциям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 xml:space="preserve">3) для отражения субъектом </w:t>
                  </w:r>
                  <w:r>
                    <w:rPr>
                      <w:rFonts w:cs="Arial"/>
                      <w:szCs w:val="20"/>
                    </w:rPr>
                    <w:lastRenderedPageBreak/>
                    <w:t>централизованного учета в Кассовой книге (код формы по ОКУД 0504514) &lt;</w:t>
                  </w:r>
                  <w:r w:rsidRPr="007B1C21">
                    <w:rPr>
                      <w:rFonts w:cs="Arial"/>
                      <w:szCs w:val="20"/>
                      <w:shd w:val="clear" w:color="auto" w:fill="C0C0C0"/>
                    </w:rPr>
                    <w:t>4</w:t>
                  </w:r>
                  <w:r>
                    <w:rPr>
                      <w:rFonts w:cs="Arial"/>
                      <w:szCs w:val="20"/>
                    </w:rPr>
                    <w:t>&gt;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B1C21">
                    <w:rPr>
                      <w:rFonts w:cs="Arial"/>
                      <w:szCs w:val="20"/>
                      <w:shd w:val="clear" w:color="auto" w:fill="C0C0C0"/>
                    </w:rPr>
                    <w:lastRenderedPageBreak/>
                    <w:t>32</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Приходный кассовый ордер (фондовый) (код формы по ОКУД 0310001) при поступлении денежных документов </w:t>
                  </w:r>
                  <w:r w:rsidRPr="00734837">
                    <w:rPr>
                      <w:rFonts w:cs="Arial"/>
                      <w:szCs w:val="20"/>
                      <w:shd w:val="clear" w:color="auto" w:fill="C0C0C0"/>
                    </w:rPr>
                    <w:t>в кассу субъекта централизованного учета</w:t>
                  </w:r>
                  <w:r>
                    <w:rPr>
                      <w:rFonts w:cs="Arial"/>
                      <w:szCs w:val="20"/>
                    </w:rPr>
                    <w:t xml:space="preserve"> путем заключения контракта через ЕИС, Единого агрегатора торговли (далее - ЕАТ) (при условии наличия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одномоментно на основании выгруженного субъектом централизованного учета из ЕИС, ЕАТ документа, подтверждающего факт приобретения денежных документов (универсальный передаточный документ, товарная накладная</w:t>
                  </w:r>
                  <w:r w:rsidRPr="00734837">
                    <w:rPr>
                      <w:rFonts w:cs="Arial"/>
                      <w:szCs w:val="20"/>
                      <w:shd w:val="clear" w:color="auto" w:fill="C0C0C0"/>
                    </w:rPr>
                    <w:t>, акт приема-передачи товаров</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и направление средствами ГИИС "Электронный бюджет" в субъект централизован</w:t>
                  </w:r>
                  <w:r>
                    <w:rPr>
                      <w:rFonts w:cs="Arial"/>
                      <w:szCs w:val="20"/>
                    </w:rPr>
                    <w:lastRenderedPageBreak/>
                    <w:t>ного учета в день формирования Приходного кассового ордера (фондовый) (код формы по ОКУД 0310001);</w:t>
                  </w:r>
                </w:p>
                <w:p w:rsidR="00FB0319" w:rsidRDefault="00FB0319" w:rsidP="00FB0319">
                  <w:pPr>
                    <w:autoSpaceDE w:val="0"/>
                    <w:autoSpaceDN w:val="0"/>
                    <w:adjustRightInd w:val="0"/>
                    <w:spacing w:after="1" w:line="200" w:lineRule="atLeast"/>
                    <w:rPr>
                      <w:rFonts w:cs="Arial"/>
                      <w:szCs w:val="20"/>
                    </w:rPr>
                  </w:pPr>
                  <w:r>
                    <w:rPr>
                      <w:rFonts w:cs="Arial"/>
                      <w:szCs w:val="20"/>
                    </w:rPr>
                    <w:t>3) подписание субъектом централизованного учета в день поступления денежных документов и направление средствами ГИИС "Электронный бюджет" в уполномоченную организацию не позднее дня подписания документа в ГИИС "Электронный бюджет"</w:t>
                  </w: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734837">
                    <w:rPr>
                      <w:rFonts w:cs="Arial"/>
                      <w:szCs w:val="20"/>
                      <w:shd w:val="clear" w:color="auto" w:fill="C0C0C0"/>
                    </w:rPr>
                    <w:t>Журнале по прочим операциям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34837">
                    <w:rPr>
                      <w:rFonts w:cs="Arial"/>
                      <w:szCs w:val="20"/>
                      <w:shd w:val="clear" w:color="auto" w:fill="C0C0C0"/>
                    </w:rPr>
                    <w:t>32</w:t>
                  </w:r>
                  <w:r>
                    <w:rPr>
                      <w:rFonts w:cs="Arial"/>
                      <w:szCs w:val="20"/>
                    </w:rPr>
                    <w:t>.3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Приходный кассовый ордер (фондовый) (код формы по ОКУД 0310001) при поступлении денежных документов через подотчетное лицо </w:t>
                  </w:r>
                  <w:r w:rsidRPr="00734837">
                    <w:rPr>
                      <w:rFonts w:cs="Arial"/>
                      <w:szCs w:val="20"/>
                      <w:shd w:val="clear" w:color="auto" w:fill="C0C0C0"/>
                    </w:rPr>
                    <w:t>в кассу 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на основании Отчета о расходах подотчетного лица (код формы по ОКУД 0504520), подписание и направление </w:t>
                  </w:r>
                  <w:r w:rsidRPr="00734837">
                    <w:rPr>
                      <w:rFonts w:cs="Arial"/>
                      <w:szCs w:val="20"/>
                      <w:shd w:val="clear" w:color="auto" w:fill="C0C0C0"/>
                    </w:rPr>
                    <w:t>субъекту</w:t>
                  </w:r>
                  <w:r>
                    <w:rPr>
                      <w:rFonts w:cs="Arial"/>
                      <w:szCs w:val="20"/>
                    </w:rPr>
                    <w:t xml:space="preserve"> централизованного учета в день формирования Приходного кассового </w:t>
                  </w:r>
                  <w:r>
                    <w:rPr>
                      <w:rFonts w:cs="Arial"/>
                      <w:szCs w:val="20"/>
                    </w:rPr>
                    <w:lastRenderedPageBreak/>
                    <w:t>ордера (фондовый) (код формы по ОКУД 0310001);</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субъектом централизованного учета в день поступления денежных документов и направление в уполномоченную организацию не позднее дня подписания документа в ГИИС "Электронный бюджет"</w:t>
                  </w: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734837">
                    <w:rPr>
                      <w:rFonts w:cs="Arial"/>
                      <w:szCs w:val="20"/>
                      <w:shd w:val="clear" w:color="auto" w:fill="C0C0C0"/>
                    </w:rPr>
                    <w:t>Журнале по расчетам с подотчетными лицами (код формы по ОКУД 0504071), Журнале по прочим операциям</w:t>
                  </w:r>
                  <w:r>
                    <w:rPr>
                      <w:rFonts w:cs="Arial"/>
                      <w:szCs w:val="20"/>
                    </w:rPr>
                    <w:t xml:space="preserve"> </w:t>
                  </w:r>
                  <w:r>
                    <w:rPr>
                      <w:rFonts w:cs="Arial"/>
                      <w:szCs w:val="20"/>
                    </w:rPr>
                    <w:lastRenderedPageBreak/>
                    <w:t>(код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34837">
                    <w:rPr>
                      <w:rFonts w:cs="Arial"/>
                      <w:szCs w:val="20"/>
                      <w:shd w:val="clear" w:color="auto" w:fill="C0C0C0"/>
                    </w:rPr>
                    <w:lastRenderedPageBreak/>
                    <w:t>32</w:t>
                  </w:r>
                  <w:r>
                    <w:rPr>
                      <w:rFonts w:cs="Arial"/>
                      <w:szCs w:val="20"/>
                    </w:rPr>
                    <w:t>.4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Приходный кассовый ордер (фондовый) (код формы по ОКУД 0310001) при поступлении денежных документов, выявленных в результате инвентаризации</w:t>
                  </w:r>
                  <w:r w:rsidRPr="00734837">
                    <w:rPr>
                      <w:rFonts w:cs="Arial"/>
                      <w:szCs w:val="20"/>
                      <w:shd w:val="clear" w:color="auto" w:fill="C0C0C0"/>
                    </w:rPr>
                    <w:t>, в кассу 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на основании Акта о результатах инвентаризации (код формы по ОКУД </w:t>
                  </w:r>
                  <w:r w:rsidRPr="00734837">
                    <w:rPr>
                      <w:rFonts w:cs="Arial"/>
                      <w:szCs w:val="20"/>
                      <w:shd w:val="clear" w:color="auto" w:fill="C0C0C0"/>
                    </w:rPr>
                    <w:t>0510463</w:t>
                  </w:r>
                  <w:r>
                    <w:rPr>
                      <w:rFonts w:cs="Arial"/>
                      <w:szCs w:val="20"/>
                    </w:rPr>
                    <w:t>), подписание и направление в субъект централизованного учета в день формирования Приходного кассового ордера (фондовый) (код формы по ОКУД 0310001);</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подписание субъектом </w:t>
                  </w:r>
                  <w:r>
                    <w:rPr>
                      <w:rFonts w:cs="Arial"/>
                      <w:szCs w:val="20"/>
                    </w:rPr>
                    <w:lastRenderedPageBreak/>
                    <w:t>централизованного учета в день получения Приходного кассового ордера (фондовый) (код формы по ОКУД 0310001) и направление в уполномоченную организацию не позднее дня подписания документа в ГИИС "Электронный бюджет"</w:t>
                  </w: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477806" w:rsidRDefault="00477806"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477806">
                    <w:rPr>
                      <w:rFonts w:cs="Arial"/>
                      <w:szCs w:val="20"/>
                      <w:shd w:val="clear" w:color="auto" w:fill="C0C0C0"/>
                    </w:rPr>
                    <w:t>Журнале по прочим операциям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77806">
                    <w:rPr>
                      <w:rFonts w:cs="Arial"/>
                      <w:szCs w:val="20"/>
                      <w:shd w:val="clear" w:color="auto" w:fill="C0C0C0"/>
                    </w:rPr>
                    <w:t>32</w:t>
                  </w:r>
                  <w:r>
                    <w:rPr>
                      <w:rFonts w:cs="Arial"/>
                      <w:szCs w:val="20"/>
                    </w:rPr>
                    <w:t>.5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Приходный кассовый ордер (фондовый) (код формы по ОКУД 0310001) при безвозмездном поступлении денежных документов </w:t>
                  </w:r>
                  <w:r w:rsidRPr="00024570">
                    <w:rPr>
                      <w:rFonts w:cs="Arial"/>
                      <w:szCs w:val="20"/>
                      <w:shd w:val="clear" w:color="auto" w:fill="C0C0C0"/>
                    </w:rPr>
                    <w:t>в кассу 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на основании Акта </w:t>
                  </w:r>
                  <w:r w:rsidRPr="00024570">
                    <w:rPr>
                      <w:rFonts w:cs="Arial"/>
                      <w:szCs w:val="20"/>
                      <w:shd w:val="clear" w:color="auto" w:fill="C0C0C0"/>
                    </w:rPr>
                    <w:t>о приеме</w:t>
                  </w:r>
                  <w:r>
                    <w:rPr>
                      <w:rFonts w:cs="Arial"/>
                      <w:szCs w:val="20"/>
                    </w:rPr>
                    <w:t>-</w:t>
                  </w:r>
                  <w:r w:rsidRPr="00024570">
                    <w:rPr>
                      <w:rFonts w:cs="Arial"/>
                      <w:szCs w:val="20"/>
                      <w:shd w:val="clear" w:color="auto" w:fill="C0C0C0"/>
                    </w:rPr>
                    <w:t>передачи</w:t>
                  </w:r>
                  <w:r>
                    <w:rPr>
                      <w:rFonts w:cs="Arial"/>
                      <w:szCs w:val="20"/>
                    </w:rPr>
                    <w:t xml:space="preserve"> объектов нефинансовых активов (код формы по ОКУД </w:t>
                  </w:r>
                  <w:r w:rsidRPr="00024570">
                    <w:rPr>
                      <w:rFonts w:cs="Arial"/>
                      <w:szCs w:val="20"/>
                      <w:shd w:val="clear" w:color="auto" w:fill="C0C0C0"/>
                    </w:rPr>
                    <w:t>0510448</w:t>
                  </w:r>
                  <w:r>
                    <w:rPr>
                      <w:rFonts w:cs="Arial"/>
                      <w:szCs w:val="20"/>
                    </w:rPr>
                    <w:t xml:space="preserve">), передаточных документов, подписание и направление средствами ГИИС "Электронный бюджет" в субъект централизованного учета в день формирования </w:t>
                  </w:r>
                  <w:r>
                    <w:rPr>
                      <w:rFonts w:cs="Arial"/>
                      <w:szCs w:val="20"/>
                    </w:rPr>
                    <w:lastRenderedPageBreak/>
                    <w:t>Приходного кассового ордера (фондовый) (код формы по ОКУД 0310001);</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субъектом централизованного учета в день поступления денежных документов и направление в уполномоченную организацию не позднее дня подписания документа в ГИИС "Электронный бюджет"</w:t>
                  </w: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024570">
                    <w:rPr>
                      <w:rFonts w:cs="Arial"/>
                      <w:szCs w:val="20"/>
                      <w:shd w:val="clear" w:color="auto" w:fill="C0C0C0"/>
                    </w:rPr>
                    <w:t>Журнале по прочим операциям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24570">
                    <w:rPr>
                      <w:rFonts w:cs="Arial"/>
                      <w:szCs w:val="20"/>
                      <w:shd w:val="clear" w:color="auto" w:fill="C0C0C0"/>
                    </w:rPr>
                    <w:t>33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Заявка-обоснование закупки товаров, работ, услуг малого объема </w:t>
                  </w:r>
                  <w:r w:rsidRPr="00024570">
                    <w:rPr>
                      <w:rFonts w:cs="Arial"/>
                      <w:szCs w:val="20"/>
                      <w:shd w:val="clear" w:color="auto" w:fill="C0C0C0"/>
                    </w:rPr>
                    <w:t>через подотчетное лицо</w:t>
                  </w:r>
                  <w:r>
                    <w:rPr>
                      <w:rFonts w:cs="Arial"/>
                      <w:szCs w:val="20"/>
                    </w:rPr>
                    <w:t xml:space="preserve"> (код формы по ОКУД </w:t>
                  </w:r>
                  <w:r w:rsidRPr="00024570">
                    <w:rPr>
                      <w:rFonts w:cs="Arial"/>
                      <w:szCs w:val="20"/>
                      <w:shd w:val="clear" w:color="auto" w:fill="C0C0C0"/>
                    </w:rPr>
                    <w:t>0510521</w:t>
                  </w:r>
                  <w:r>
                    <w:rPr>
                      <w:rFonts w:cs="Arial"/>
                      <w:szCs w:val="20"/>
                    </w:rPr>
                    <w:t>) &lt;</w:t>
                  </w:r>
                  <w:r w:rsidRPr="00024570">
                    <w:rPr>
                      <w:rFonts w:cs="Arial"/>
                      <w:szCs w:val="20"/>
                      <w:shd w:val="clear" w:color="auto" w:fill="C0C0C0"/>
                    </w:rPr>
                    <w:t>3</w:t>
                  </w:r>
                  <w:r>
                    <w:rPr>
                      <w:rFonts w:cs="Arial"/>
                      <w:szCs w:val="20"/>
                    </w:rPr>
                    <w:t>&gt; по денежным документам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средствами ГИИС "Электронный бюджет" в уполномоченную организацию по мере необходимости получения денежных документов в подотчет</w:t>
                  </w: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Расходного кассового ордера (фондовый) (код формы по ОКУД 0310002) &lt;</w:t>
                  </w:r>
                  <w:r w:rsidRPr="00024570">
                    <w:rPr>
                      <w:rFonts w:cs="Arial"/>
                      <w:szCs w:val="20"/>
                      <w:shd w:val="clear" w:color="auto" w:fill="C0C0C0"/>
                    </w:rPr>
                    <w:t>4</w:t>
                  </w:r>
                  <w:r>
                    <w:rPr>
                      <w:rFonts w:cs="Arial"/>
                      <w:szCs w:val="20"/>
                    </w:rPr>
                    <w:t>&gt; (</w:t>
                  </w:r>
                  <w:r w:rsidRPr="00024570">
                    <w:rPr>
                      <w:rFonts w:cs="Arial"/>
                      <w:szCs w:val="20"/>
                      <w:shd w:val="clear" w:color="auto" w:fill="C0C0C0"/>
                    </w:rPr>
                    <w:t>пункт 36</w:t>
                  </w:r>
                  <w:r>
                    <w:rPr>
                      <w:rFonts w:cs="Arial"/>
                      <w:szCs w:val="20"/>
                    </w:rPr>
                    <w:t xml:space="preserve"> Графика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подписания Расходного кассового ордера (фондовый) (код формы по ОКУД 0310002)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24570">
                    <w:rPr>
                      <w:rFonts w:cs="Arial"/>
                      <w:szCs w:val="20"/>
                      <w:shd w:val="clear" w:color="auto" w:fill="C0C0C0"/>
                    </w:rPr>
                    <w:t>34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Расходный кассовый ордер (фондовый) (код формы по ОКУД 0310002) при выдаче денежных </w:t>
                  </w:r>
                  <w:r>
                    <w:rPr>
                      <w:rFonts w:cs="Arial"/>
                      <w:szCs w:val="20"/>
                    </w:rPr>
                    <w:lastRenderedPageBreak/>
                    <w:t xml:space="preserve">документов из кассы </w:t>
                  </w:r>
                  <w:r w:rsidRPr="00C449D9">
                    <w:rPr>
                      <w:rFonts w:cs="Arial"/>
                      <w:szCs w:val="20"/>
                      <w:shd w:val="clear" w:color="auto" w:fill="C0C0C0"/>
                    </w:rPr>
                    <w:t>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449D9">
                    <w:rPr>
                      <w:rFonts w:cs="Arial"/>
                      <w:szCs w:val="20"/>
                      <w:shd w:val="clear" w:color="auto" w:fill="C0C0C0"/>
                    </w:rPr>
                    <w:t>34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Расходный кассовый ордер (фондовый) (код формы по ОКУД 0310002) при выдаче денежных документов из кассы </w:t>
                  </w:r>
                  <w:r w:rsidRPr="00C449D9">
                    <w:rPr>
                      <w:rFonts w:cs="Arial"/>
                      <w:szCs w:val="20"/>
                      <w:shd w:val="clear" w:color="auto" w:fill="C0C0C0"/>
                    </w:rPr>
                    <w:t>субъекта централизованного учета</w:t>
                  </w:r>
                  <w:r>
                    <w:rPr>
                      <w:rFonts w:cs="Arial"/>
                      <w:szCs w:val="20"/>
                    </w:rPr>
                    <w:t xml:space="preserve"> (при отсутствии функциональной возможности подписания электронной подписью получателя документа)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в день получения заявления на получение (выдачу) денежных документов из кассы;</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электронной подписью и направление на подписание в субъект централизованного учета в день его формирования;</w:t>
                  </w:r>
                </w:p>
                <w:p w:rsidR="00FB0319" w:rsidRDefault="00FB0319" w:rsidP="00FB0319">
                  <w:pPr>
                    <w:autoSpaceDE w:val="0"/>
                    <w:autoSpaceDN w:val="0"/>
                    <w:adjustRightInd w:val="0"/>
                    <w:spacing w:after="1" w:line="200" w:lineRule="atLeast"/>
                    <w:rPr>
                      <w:rFonts w:cs="Arial"/>
                      <w:szCs w:val="20"/>
                    </w:rPr>
                  </w:pPr>
                  <w:r>
                    <w:rPr>
                      <w:rFonts w:cs="Arial"/>
                      <w:szCs w:val="20"/>
                    </w:rPr>
                    <w:t>3) подписание ответственными лицами и получателем денежных документов субъекта централизованного учета с прикреплением скан-копии документа, содержащего подпись получателя денежных документов;</w:t>
                  </w:r>
                </w:p>
                <w:p w:rsidR="00FB0319" w:rsidRDefault="00FB0319" w:rsidP="00FB0319">
                  <w:pPr>
                    <w:autoSpaceDE w:val="0"/>
                    <w:autoSpaceDN w:val="0"/>
                    <w:adjustRightInd w:val="0"/>
                    <w:spacing w:after="1" w:line="200" w:lineRule="atLeast"/>
                    <w:rPr>
                      <w:rFonts w:cs="Arial"/>
                      <w:szCs w:val="20"/>
                    </w:rPr>
                  </w:pPr>
                  <w:r>
                    <w:rPr>
                      <w:rFonts w:cs="Arial"/>
                      <w:szCs w:val="20"/>
                    </w:rPr>
                    <w:t xml:space="preserve">4) направление средствами ГИИС "Электронный бюджет" субъектом централизованного учета в уполномоченную организацию не позднее дня </w:t>
                  </w:r>
                  <w:r>
                    <w:rPr>
                      <w:rFonts w:cs="Arial"/>
                      <w:szCs w:val="20"/>
                    </w:rPr>
                    <w:lastRenderedPageBreak/>
                    <w:t>подписания документа</w:t>
                  </w: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ответственное лицо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проверка наличия скан-копии подписанного Расходного кассового ордера (код формы по ОКУД 0310002);</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3)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C449D9">
                    <w:rPr>
                      <w:rFonts w:cs="Arial"/>
                      <w:szCs w:val="20"/>
                      <w:shd w:val="clear" w:color="auto" w:fill="C0C0C0"/>
                    </w:rPr>
                    <w:t>Журнале по расчетам с подотчетными лицами (код формы по ОКУД 0504071), Журнале по прочим операциям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449D9">
                    <w:rPr>
                      <w:rFonts w:cs="Arial"/>
                      <w:szCs w:val="20"/>
                      <w:shd w:val="clear" w:color="auto" w:fill="C0C0C0"/>
                    </w:rPr>
                    <w:t>34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Расходный кассовый ордер (фондовый) (код формы по ОКУД 0310002) при выдаче денежных документов из кассы </w:t>
                  </w:r>
                  <w:r w:rsidRPr="00C449D9">
                    <w:rPr>
                      <w:rFonts w:cs="Arial"/>
                      <w:szCs w:val="20"/>
                      <w:shd w:val="clear" w:color="auto" w:fill="C0C0C0"/>
                    </w:rPr>
                    <w:t>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в день получения заявления;</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и направление на подписание средствами ГИИС "Электронный бюджет" в субъект централизованного учета в день формирования Расходного кассового ордера (фондовый) (код формы по ОКУД 0310002);</w:t>
                  </w:r>
                </w:p>
                <w:p w:rsidR="00FB0319" w:rsidRDefault="00FB0319" w:rsidP="00FB0319">
                  <w:pPr>
                    <w:autoSpaceDE w:val="0"/>
                    <w:autoSpaceDN w:val="0"/>
                    <w:adjustRightInd w:val="0"/>
                    <w:spacing w:after="1" w:line="200" w:lineRule="atLeast"/>
                    <w:rPr>
                      <w:rFonts w:cs="Arial"/>
                      <w:szCs w:val="20"/>
                    </w:rPr>
                  </w:pPr>
                  <w:r>
                    <w:rPr>
                      <w:rFonts w:cs="Arial"/>
                      <w:szCs w:val="20"/>
                    </w:rPr>
                    <w:t>3) подписание должностными лицами субъекта централизованного учета в день выдачи денежных документов;</w:t>
                  </w:r>
                </w:p>
                <w:p w:rsidR="00FB0319" w:rsidRDefault="00FB0319" w:rsidP="00FB0319">
                  <w:pPr>
                    <w:autoSpaceDE w:val="0"/>
                    <w:autoSpaceDN w:val="0"/>
                    <w:adjustRightInd w:val="0"/>
                    <w:spacing w:after="1" w:line="200" w:lineRule="atLeast"/>
                    <w:rPr>
                      <w:rFonts w:cs="Arial"/>
                      <w:szCs w:val="20"/>
                    </w:rPr>
                  </w:pPr>
                  <w:r>
                    <w:rPr>
                      <w:rFonts w:cs="Arial"/>
                      <w:szCs w:val="20"/>
                    </w:rPr>
                    <w:t>4) направление субъектом централизованного учета в уполномоченную организацию не позднее дня подписания документа в ГИИС "Электронный бюджет"</w:t>
                  </w: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C449D9" w:rsidRDefault="00C449D9"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ответственное лицо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w:t>
                  </w:r>
                  <w:r w:rsidRPr="00C449D9">
                    <w:rPr>
                      <w:rFonts w:cs="Arial"/>
                      <w:szCs w:val="20"/>
                    </w:rPr>
                    <w:t xml:space="preserve">в </w:t>
                  </w:r>
                  <w:r w:rsidRPr="00C449D9">
                    <w:rPr>
                      <w:rFonts w:cs="Arial"/>
                      <w:szCs w:val="20"/>
                      <w:shd w:val="clear" w:color="auto" w:fill="C0C0C0"/>
                    </w:rPr>
                    <w:t>Журнале по расчетам с подотчетными лицами (код формы по ОКУД 0504071), Журнале по прочим операциям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449D9">
                    <w:rPr>
                      <w:rFonts w:cs="Arial"/>
                      <w:szCs w:val="20"/>
                      <w:shd w:val="clear" w:color="auto" w:fill="C0C0C0"/>
                    </w:rPr>
                    <w:lastRenderedPageBreak/>
                    <w:t>34</w:t>
                  </w:r>
                  <w:r>
                    <w:rPr>
                      <w:rFonts w:cs="Arial"/>
                      <w:szCs w:val="20"/>
                    </w:rPr>
                    <w:t>.</w:t>
                  </w:r>
                  <w:r w:rsidRPr="00C449D9">
                    <w:rPr>
                      <w:rFonts w:cs="Arial"/>
                      <w:szCs w:val="20"/>
                      <w:shd w:val="clear" w:color="auto" w:fill="C0C0C0"/>
                    </w:rPr>
                    <w:t>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Расходный кассовый ордер (фондовый) (код формы по ОКУД 0310002) при выбытии денежных документов из кассы </w:t>
                  </w:r>
                  <w:r w:rsidRPr="002D0979">
                    <w:rPr>
                      <w:rFonts w:cs="Arial"/>
                      <w:szCs w:val="20"/>
                      <w:shd w:val="clear" w:color="auto" w:fill="C0C0C0"/>
                    </w:rPr>
                    <w:t>субъекта централизованного учета</w:t>
                  </w:r>
                  <w:r>
                    <w:rPr>
                      <w:rFonts w:cs="Arial"/>
                      <w:szCs w:val="20"/>
                    </w:rPr>
                    <w:t xml:space="preserve"> по причине уничтожения, порчи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на основании Акта о результатах инвентаризации (код формы по ОКУД </w:t>
                  </w:r>
                  <w:r w:rsidRPr="00760C10">
                    <w:rPr>
                      <w:rFonts w:cs="Arial"/>
                      <w:szCs w:val="20"/>
                      <w:shd w:val="clear" w:color="auto" w:fill="C0C0C0"/>
                    </w:rPr>
                    <w:t>0510463</w:t>
                  </w:r>
                  <w:r>
                    <w:rPr>
                      <w:rFonts w:cs="Arial"/>
                      <w:szCs w:val="20"/>
                    </w:rPr>
                    <w:t xml:space="preserve">) в день утверждения Акта о результатах инвентаризации (код формы по ОКУД </w:t>
                  </w:r>
                  <w:r w:rsidRPr="00760C10">
                    <w:rPr>
                      <w:rFonts w:cs="Arial"/>
                      <w:szCs w:val="20"/>
                      <w:shd w:val="clear" w:color="auto" w:fill="C0C0C0"/>
                    </w:rPr>
                    <w:t>0510463</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и направление на подписание средствами ГИИС "Электронный бюджет" в субъект централизованного учета в день формирования Расходного кассового ордера (фондовый) (код формы по ОКУД 0310002);</w:t>
                  </w:r>
                </w:p>
                <w:p w:rsidR="00FB0319" w:rsidRDefault="00FB0319" w:rsidP="00FB0319">
                  <w:pPr>
                    <w:autoSpaceDE w:val="0"/>
                    <w:autoSpaceDN w:val="0"/>
                    <w:adjustRightInd w:val="0"/>
                    <w:spacing w:after="1" w:line="200" w:lineRule="atLeast"/>
                    <w:rPr>
                      <w:rFonts w:cs="Arial"/>
                      <w:szCs w:val="20"/>
                    </w:rPr>
                  </w:pPr>
                  <w:r>
                    <w:rPr>
                      <w:rFonts w:cs="Arial"/>
                      <w:szCs w:val="20"/>
                    </w:rPr>
                    <w:t xml:space="preserve">3) подписание субъектом централизованного учета в день получения Расходного </w:t>
                  </w:r>
                  <w:r>
                    <w:rPr>
                      <w:rFonts w:cs="Arial"/>
                      <w:szCs w:val="20"/>
                    </w:rPr>
                    <w:lastRenderedPageBreak/>
                    <w:t>кассового ордера (фондовый) (код формы по ОКУД 0310002) и направление в уполномоченную организацию не позднее дня подписания документа в ГИИС "Электронный бюджет"</w:t>
                  </w: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ответственное лицо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в Карточке учета средств и расчетов (код формы по ОКУД 0504051)</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760C10">
                    <w:rPr>
                      <w:rFonts w:cs="Arial"/>
                      <w:szCs w:val="20"/>
                      <w:shd w:val="clear" w:color="auto" w:fill="C0C0C0"/>
                    </w:rPr>
                    <w:t>Журнале по прочим операциям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A3F71">
                    <w:rPr>
                      <w:rFonts w:cs="Arial"/>
                      <w:szCs w:val="20"/>
                      <w:shd w:val="clear" w:color="auto" w:fill="C0C0C0"/>
                    </w:rPr>
                    <w:t>35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2A3F71">
                    <w:rPr>
                      <w:rFonts w:cs="Arial"/>
                      <w:szCs w:val="20"/>
                      <w:shd w:val="clear" w:color="auto" w:fill="C0C0C0"/>
                    </w:rPr>
                    <w:t>приложению</w:t>
                  </w:r>
                  <w:r>
                    <w:rPr>
                      <w:rFonts w:cs="Arial"/>
                      <w:szCs w:val="20"/>
                    </w:rPr>
                    <w:t xml:space="preserve"> N 19 к </w:t>
                  </w:r>
                  <w:r w:rsidRPr="002A3F71">
                    <w:rPr>
                      <w:rFonts w:cs="Arial"/>
                      <w:szCs w:val="20"/>
                      <w:shd w:val="clear" w:color="auto" w:fill="C0C0C0"/>
                    </w:rPr>
                    <w:t>приказу</w:t>
                  </w:r>
                  <w:r>
                    <w:rPr>
                      <w:rFonts w:cs="Arial"/>
                      <w:szCs w:val="20"/>
                    </w:rPr>
                    <w:t xml:space="preserve"> </w:t>
                  </w:r>
                  <w:r w:rsidRPr="002A3F71">
                    <w:rPr>
                      <w:rFonts w:cs="Arial"/>
                      <w:szCs w:val="20"/>
                      <w:shd w:val="clear" w:color="auto" w:fill="C0C0C0"/>
                    </w:rPr>
                    <w:t>Федерального казначейства от 14 мая 2020 г.</w:t>
                  </w:r>
                  <w:r>
                    <w:rPr>
                      <w:rFonts w:cs="Arial"/>
                      <w:szCs w:val="20"/>
                    </w:rPr>
                    <w:t xml:space="preserve"> N 21н </w:t>
                  </w:r>
                  <w:r w:rsidRPr="002A3F71">
                    <w:rPr>
                      <w:rFonts w:cs="Arial"/>
                      <w:szCs w:val="20"/>
                      <w:shd w:val="clear" w:color="auto" w:fill="C0C0C0"/>
                    </w:rPr>
                    <w:t>"О Порядке казначейского обслуживания" &lt;8&gt;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из документов для постановки на учет денежных обязательств, подлежащих исполнению наличными (акт выполненных работ по договорам гражданско-правового характера, Решение о командировании на территории Российской Федерации (код формы по ОКУД 0504512) &lt;</w:t>
                  </w:r>
                  <w:r w:rsidRPr="002A3F71">
                    <w:rPr>
                      <w:rFonts w:cs="Arial"/>
                      <w:szCs w:val="20"/>
                      <w:shd w:val="clear" w:color="auto" w:fill="C0C0C0"/>
                    </w:rPr>
                    <w:t>4</w:t>
                  </w:r>
                  <w:r>
                    <w:rPr>
                      <w:rFonts w:cs="Arial"/>
                      <w:szCs w:val="20"/>
                    </w:rPr>
                    <w:t xml:space="preserve">&gt;, Решение о командировании на территорию иностранного государства </w:t>
                  </w:r>
                  <w:r>
                    <w:rPr>
                      <w:rFonts w:cs="Arial"/>
                      <w:szCs w:val="20"/>
                    </w:rPr>
                    <w:lastRenderedPageBreak/>
                    <w:t xml:space="preserve">(код формы по ОКУД </w:t>
                  </w:r>
                  <w:r w:rsidRPr="002A3F71">
                    <w:rPr>
                      <w:rFonts w:cs="Arial"/>
                      <w:szCs w:val="20"/>
                      <w:shd w:val="clear" w:color="auto" w:fill="C0C0C0"/>
                    </w:rPr>
                    <w:t>0504515</w:t>
                  </w:r>
                  <w:r>
                    <w:rPr>
                      <w:rFonts w:cs="Arial"/>
                      <w:szCs w:val="20"/>
                    </w:rPr>
                    <w:t>) &lt;</w:t>
                  </w:r>
                  <w:r w:rsidRPr="002A3F71">
                    <w:rPr>
                      <w:rFonts w:cs="Arial"/>
                      <w:szCs w:val="20"/>
                      <w:shd w:val="clear" w:color="auto" w:fill="C0C0C0"/>
                    </w:rPr>
                    <w:t>4</w:t>
                  </w:r>
                  <w:r>
                    <w:rPr>
                      <w:rFonts w:cs="Arial"/>
                      <w:szCs w:val="20"/>
                    </w:rPr>
                    <w:t xml:space="preserve">&gt;, Заявка-обоснование закупки товаров, работ, услуг малого объема </w:t>
                  </w:r>
                  <w:r w:rsidRPr="002A3F71">
                    <w:rPr>
                      <w:rFonts w:cs="Arial"/>
                      <w:szCs w:val="20"/>
                      <w:shd w:val="clear" w:color="auto" w:fill="C0C0C0"/>
                    </w:rPr>
                    <w:t>через подотчетное лицо</w:t>
                  </w:r>
                  <w:r>
                    <w:rPr>
                      <w:rFonts w:cs="Arial"/>
                      <w:szCs w:val="20"/>
                    </w:rPr>
                    <w:t xml:space="preserve"> (код формы по ОКУД </w:t>
                  </w:r>
                  <w:r w:rsidRPr="002A3F71">
                    <w:rPr>
                      <w:rFonts w:cs="Arial"/>
                      <w:szCs w:val="20"/>
                      <w:shd w:val="clear" w:color="auto" w:fill="C0C0C0"/>
                    </w:rPr>
                    <w:t>0510521</w:t>
                  </w:r>
                  <w:r>
                    <w:rPr>
                      <w:rFonts w:cs="Arial"/>
                      <w:szCs w:val="20"/>
                    </w:rPr>
                    <w:t>), Платежная ведомость (код формы по ОКУД 0504403) &lt;</w:t>
                  </w:r>
                  <w:r w:rsidRPr="002A3F71">
                    <w:rPr>
                      <w:rFonts w:cs="Arial"/>
                      <w:szCs w:val="20"/>
                      <w:shd w:val="clear" w:color="auto" w:fill="C0C0C0"/>
                    </w:rPr>
                    <w:t>4</w:t>
                  </w:r>
                  <w:r>
                    <w:rPr>
                      <w:rFonts w:cs="Arial"/>
                      <w:szCs w:val="20"/>
                    </w:rPr>
                    <w:t>&gt;;</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и направление на подписание средствами ГИИС "Электронный бюджет" в субъект централизованного учета не позднее 2 (двух) дней, предшествующих дню получения денежных средств;</w:t>
                  </w:r>
                </w:p>
                <w:p w:rsidR="00FB0319" w:rsidRDefault="00FB0319" w:rsidP="00FB0319">
                  <w:pPr>
                    <w:autoSpaceDE w:val="0"/>
                    <w:autoSpaceDN w:val="0"/>
                    <w:adjustRightInd w:val="0"/>
                    <w:spacing w:after="1" w:line="200" w:lineRule="atLeast"/>
                    <w:rPr>
                      <w:rFonts w:cs="Arial"/>
                      <w:szCs w:val="20"/>
                    </w:rPr>
                  </w:pPr>
                  <w:r>
                    <w:rPr>
                      <w:rFonts w:cs="Arial"/>
                      <w:szCs w:val="20"/>
                    </w:rPr>
                    <w:t>3) подписание субъектом централизованного учета в день получения документа и направление его в уполномоченную организацию с одновременным представлением заполненного денежного чека</w:t>
                  </w: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руководитель (уполномоченное лицо) субъекта централизованного учета, главный бухгалтер </w:t>
                  </w:r>
                  <w:r w:rsidRPr="002A3F71">
                    <w:rPr>
                      <w:rFonts w:cs="Arial"/>
                      <w:szCs w:val="20"/>
                      <w:shd w:val="clear" w:color="auto" w:fill="C0C0C0"/>
                    </w:rPr>
                    <w:t>(уполномоченное лицо)</w:t>
                  </w:r>
                  <w:r>
                    <w:rPr>
                      <w:rFonts w:cs="Arial"/>
                      <w:szCs w:val="20"/>
                    </w:rPr>
                    <w:t xml:space="preserve">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подписания документа уполномоченным лицом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Приходного кассового ордера (код формы по ОКУД 0310001) (</w:t>
                  </w:r>
                  <w:r w:rsidRPr="002A3F71">
                    <w:rPr>
                      <w:rFonts w:cs="Arial"/>
                      <w:szCs w:val="20"/>
                      <w:shd w:val="clear" w:color="auto" w:fill="C0C0C0"/>
                    </w:rPr>
                    <w:t>пункт 38</w:t>
                  </w:r>
                  <w:r>
                    <w:rPr>
                      <w:rFonts w:cs="Arial"/>
                      <w:szCs w:val="20"/>
                    </w:rPr>
                    <w:t xml:space="preserve"> Графика документооборота);</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 на основании Выписки из лицевого счета получателя бюджетных средств (код формы по ведомственному классификатору форм документов (далее - код формы по КФД</w:t>
                  </w:r>
                  <w:r w:rsidRPr="002A3F71">
                    <w:rPr>
                      <w:rFonts w:cs="Arial"/>
                      <w:szCs w:val="20"/>
                    </w:rPr>
                    <w:t>)</w:t>
                  </w:r>
                  <w:r>
                    <w:rPr>
                      <w:rFonts w:cs="Arial"/>
                      <w:szCs w:val="20"/>
                    </w:rPr>
                    <w:t xml:space="preserve"> </w:t>
                  </w:r>
                  <w:r>
                    <w:rPr>
                      <w:rFonts w:cs="Arial"/>
                      <w:szCs w:val="20"/>
                    </w:rPr>
                    <w:lastRenderedPageBreak/>
                    <w:t>0531759) &lt;</w:t>
                  </w:r>
                  <w:r w:rsidRPr="002A3F71">
                    <w:rPr>
                      <w:rFonts w:cs="Arial"/>
                      <w:szCs w:val="20"/>
                      <w:shd w:val="clear" w:color="auto" w:fill="C0C0C0"/>
                    </w:rPr>
                    <w:t>9</w:t>
                  </w:r>
                  <w:r>
                    <w:rPr>
                      <w:rFonts w:cs="Arial"/>
                      <w:szCs w:val="20"/>
                    </w:rPr>
                    <w:t>&gt;</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для направления в орган Федерального казначейства в срок не позднее одного дня, предшествующего дню получения денежных средств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A3F71">
                    <w:rPr>
                      <w:rFonts w:cs="Arial"/>
                      <w:szCs w:val="20"/>
                      <w:shd w:val="clear" w:color="auto" w:fill="C0C0C0"/>
                    </w:rPr>
                    <w:lastRenderedPageBreak/>
                    <w:t>36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2A3F71">
                    <w:rPr>
                      <w:rFonts w:cs="Arial"/>
                      <w:szCs w:val="20"/>
                      <w:shd w:val="clear" w:color="auto" w:fill="C0C0C0"/>
                    </w:rPr>
                    <w:t>приложению</w:t>
                  </w:r>
                  <w:r>
                    <w:rPr>
                      <w:rFonts w:cs="Arial"/>
                      <w:szCs w:val="20"/>
                    </w:rPr>
                    <w:t xml:space="preserve"> N 20 к </w:t>
                  </w:r>
                  <w:r w:rsidRPr="002A3F71">
                    <w:rPr>
                      <w:rFonts w:cs="Arial"/>
                      <w:szCs w:val="20"/>
                      <w:shd w:val="clear" w:color="auto" w:fill="C0C0C0"/>
                    </w:rPr>
                    <w:t>приказу</w:t>
                  </w:r>
                  <w:r>
                    <w:rPr>
                      <w:rFonts w:cs="Arial"/>
                      <w:szCs w:val="20"/>
                    </w:rPr>
                    <w:t xml:space="preserve"> </w:t>
                  </w:r>
                  <w:r w:rsidRPr="002A3F71">
                    <w:rPr>
                      <w:rFonts w:cs="Arial"/>
                      <w:szCs w:val="20"/>
                      <w:shd w:val="clear" w:color="auto" w:fill="C0C0C0"/>
                    </w:rPr>
                    <w:t>Федерального казначейства от 14 мая 2020 г.</w:t>
                  </w:r>
                  <w:r>
                    <w:rPr>
                      <w:rFonts w:cs="Arial"/>
                      <w:szCs w:val="20"/>
                    </w:rPr>
                    <w:t xml:space="preserve"> N 21н</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из документов для постановки на учет денежных обязательств, подлежащих исполнению наличными (акт выполненных работ по договорам гражданско-правового характера,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w:t>
                  </w:r>
                  <w:r w:rsidRPr="00FD027B">
                    <w:rPr>
                      <w:rFonts w:cs="Arial"/>
                      <w:szCs w:val="20"/>
                      <w:shd w:val="clear" w:color="auto" w:fill="C0C0C0"/>
                    </w:rPr>
                    <w:t>0504515</w:t>
                  </w:r>
                  <w:r>
                    <w:rPr>
                      <w:rFonts w:cs="Arial"/>
                      <w:szCs w:val="20"/>
                    </w:rPr>
                    <w:t xml:space="preserve">), Заявка-обоснование закупки товаров, работ, услуг малого объема </w:t>
                  </w:r>
                  <w:r w:rsidRPr="00FD027B">
                    <w:rPr>
                      <w:rFonts w:cs="Arial"/>
                      <w:szCs w:val="20"/>
                      <w:shd w:val="clear" w:color="auto" w:fill="C0C0C0"/>
                    </w:rPr>
                    <w:t>через подотчетное лицо</w:t>
                  </w:r>
                  <w:r>
                    <w:rPr>
                      <w:rFonts w:cs="Arial"/>
                      <w:szCs w:val="20"/>
                    </w:rPr>
                    <w:t xml:space="preserve"> (код формы по ОКУД </w:t>
                  </w:r>
                  <w:r w:rsidRPr="00FD027B">
                    <w:rPr>
                      <w:rFonts w:cs="Arial"/>
                      <w:szCs w:val="20"/>
                      <w:shd w:val="clear" w:color="auto" w:fill="C0C0C0"/>
                    </w:rPr>
                    <w:t>0510521</w:t>
                  </w:r>
                  <w:r>
                    <w:rPr>
                      <w:rFonts w:cs="Arial"/>
                      <w:szCs w:val="20"/>
                    </w:rPr>
                    <w:t>), Платежная ведомость (код формы по ОКУД 0504403);</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подписание и направление на подписание средствами ГИИС </w:t>
                  </w:r>
                  <w:r>
                    <w:rPr>
                      <w:rFonts w:cs="Arial"/>
                      <w:szCs w:val="20"/>
                    </w:rPr>
                    <w:lastRenderedPageBreak/>
                    <w:t>"Электронный бюджет" в субъект централизованного учета не позднее 2 (двух) дней, предшествующих дню получения денежных средств;</w:t>
                  </w:r>
                </w:p>
                <w:p w:rsidR="00FB0319" w:rsidRDefault="00FB0319" w:rsidP="00FB0319">
                  <w:pPr>
                    <w:autoSpaceDE w:val="0"/>
                    <w:autoSpaceDN w:val="0"/>
                    <w:adjustRightInd w:val="0"/>
                    <w:spacing w:after="1" w:line="200" w:lineRule="atLeast"/>
                    <w:rPr>
                      <w:rFonts w:cs="Arial"/>
                      <w:szCs w:val="20"/>
                    </w:rPr>
                  </w:pPr>
                  <w:r>
                    <w:rPr>
                      <w:rFonts w:cs="Arial"/>
                      <w:szCs w:val="20"/>
                    </w:rPr>
                    <w:t>3) подписание субъектом централизованного учета в день получения документа и направление его в уполномоченную организацию</w:t>
                  </w: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p w:rsidR="006C344A" w:rsidRDefault="006C344A"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руководитель (уполномоченное лицо) субъекта централизованного учета, главный бухгалтер </w:t>
                  </w:r>
                  <w:r w:rsidRPr="002A3F71">
                    <w:rPr>
                      <w:rFonts w:cs="Arial"/>
                      <w:szCs w:val="20"/>
                      <w:shd w:val="clear" w:color="auto" w:fill="C0C0C0"/>
                    </w:rPr>
                    <w:t>(уполномоченное лицо)</w:t>
                  </w:r>
                  <w:r>
                    <w:rPr>
                      <w:rFonts w:cs="Arial"/>
                      <w:szCs w:val="20"/>
                    </w:rPr>
                    <w:t xml:space="preserve">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подписания документа уполномоченным лицом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Приходного кассового ордера (код формы по ОКУД 0310001) (см. п. </w:t>
                  </w:r>
                  <w:r w:rsidRPr="0068074F">
                    <w:rPr>
                      <w:rFonts w:cs="Arial"/>
                      <w:szCs w:val="20"/>
                      <w:shd w:val="clear" w:color="auto" w:fill="C0C0C0"/>
                    </w:rPr>
                    <w:t>38</w:t>
                  </w:r>
                  <w:r>
                    <w:rPr>
                      <w:rFonts w:cs="Arial"/>
                      <w:szCs w:val="20"/>
                    </w:rPr>
                    <w:t xml:space="preserve"> Графика документооборота);</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 на основании Выписки из лицевого счета получателя бюджетных средств (код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направления распоряжения о совершении казначейских платежей в орган Федерального казначейства в срок не позднее одного дня, предшествующего дню получения денежных средств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8074F">
                    <w:rPr>
                      <w:rFonts w:cs="Arial"/>
                      <w:szCs w:val="20"/>
                      <w:shd w:val="clear" w:color="auto" w:fill="C0C0C0"/>
                    </w:rPr>
                    <w:t>3</w:t>
                  </w:r>
                  <w:r>
                    <w:rPr>
                      <w:rFonts w:cs="Arial"/>
                      <w:szCs w:val="20"/>
                    </w:rPr>
                    <w:t>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68074F">
                    <w:rPr>
                      <w:rFonts w:cs="Arial"/>
                      <w:szCs w:val="20"/>
                      <w:shd w:val="clear" w:color="auto" w:fill="C0C0C0"/>
                    </w:rPr>
                    <w:t>приложению</w:t>
                  </w:r>
                  <w:r>
                    <w:rPr>
                      <w:rFonts w:cs="Arial"/>
                      <w:szCs w:val="20"/>
                    </w:rPr>
                    <w:t xml:space="preserve"> N 21 к </w:t>
                  </w:r>
                  <w:r w:rsidRPr="0068074F">
                    <w:rPr>
                      <w:rFonts w:cs="Arial"/>
                      <w:szCs w:val="20"/>
                      <w:shd w:val="clear" w:color="auto" w:fill="C0C0C0"/>
                    </w:rPr>
                    <w:t>приказу Федерального казначейства от 14 мая 2020 г.</w:t>
                  </w:r>
                  <w:r>
                    <w:rPr>
                      <w:rFonts w:cs="Arial"/>
                      <w:szCs w:val="20"/>
                    </w:rPr>
                    <w:t xml:space="preserve"> N 21н</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из документов для постановки на учет денежных обязательств, подлежащих исполнению наличными (акт выполненных работ по договорам гражданско-правового характера, Решение о командировании на территории Российской Федерации (код формы по ОКУД 0504512), Решение о командирован</w:t>
                  </w:r>
                  <w:r>
                    <w:rPr>
                      <w:rFonts w:cs="Arial"/>
                      <w:szCs w:val="20"/>
                    </w:rPr>
                    <w:lastRenderedPageBreak/>
                    <w:t xml:space="preserve">ии на территорию иностранного государства (код формы по ОКУД </w:t>
                  </w:r>
                  <w:r w:rsidRPr="0068074F">
                    <w:rPr>
                      <w:rFonts w:cs="Arial"/>
                      <w:szCs w:val="20"/>
                      <w:shd w:val="clear" w:color="auto" w:fill="C0C0C0"/>
                    </w:rPr>
                    <w:t>0504515</w:t>
                  </w:r>
                  <w:r>
                    <w:rPr>
                      <w:rFonts w:cs="Arial"/>
                      <w:szCs w:val="20"/>
                    </w:rPr>
                    <w:t xml:space="preserve">), Заявка-обоснование закупки товаров, работ, услуг малого объема </w:t>
                  </w:r>
                  <w:r w:rsidRPr="0068074F">
                    <w:rPr>
                      <w:rFonts w:cs="Arial"/>
                      <w:szCs w:val="20"/>
                      <w:shd w:val="clear" w:color="auto" w:fill="C0C0C0"/>
                    </w:rPr>
                    <w:t>через подотчетное лицо</w:t>
                  </w:r>
                  <w:r>
                    <w:rPr>
                      <w:rFonts w:cs="Arial"/>
                      <w:szCs w:val="20"/>
                    </w:rPr>
                    <w:t xml:space="preserve"> (код формы по ОКУД </w:t>
                  </w:r>
                  <w:r w:rsidRPr="001624BD">
                    <w:rPr>
                      <w:rFonts w:cs="Arial"/>
                      <w:szCs w:val="20"/>
                      <w:shd w:val="clear" w:color="auto" w:fill="C0C0C0"/>
                    </w:rPr>
                    <w:t>0510521</w:t>
                  </w:r>
                  <w:r>
                    <w:rPr>
                      <w:rFonts w:cs="Arial"/>
                      <w:szCs w:val="20"/>
                    </w:rPr>
                    <w:t>), Платежная ведомость (код формы по ОКУД 0504403);</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и направление на подписание средствами ГИИС "Электронный бюджет" в субъект централизованного учета не позднее 2 (двух) дней, предшествующих дню получения денежных средств;</w:t>
                  </w:r>
                </w:p>
                <w:p w:rsidR="00FB0319" w:rsidRDefault="00FB0319" w:rsidP="00FB0319">
                  <w:pPr>
                    <w:autoSpaceDE w:val="0"/>
                    <w:autoSpaceDN w:val="0"/>
                    <w:adjustRightInd w:val="0"/>
                    <w:spacing w:after="1" w:line="200" w:lineRule="atLeast"/>
                    <w:rPr>
                      <w:rFonts w:cs="Arial"/>
                      <w:szCs w:val="20"/>
                    </w:rPr>
                  </w:pPr>
                  <w:r>
                    <w:rPr>
                      <w:rFonts w:cs="Arial"/>
                      <w:szCs w:val="20"/>
                    </w:rPr>
                    <w:t>3) подписание субъектом централизованного учета в день получения распоряжения о совершении казначейских платежей и направление его в уполномоченную организацию</w:t>
                  </w:r>
                </w:p>
                <w:p w:rsidR="001624BD" w:rsidRDefault="001624BD"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руководитель (уполномоченное лицо) субъекта централизованного учета, главный бухгалтер </w:t>
                  </w:r>
                  <w:r w:rsidRPr="0068074F">
                    <w:rPr>
                      <w:rFonts w:cs="Arial"/>
                      <w:szCs w:val="20"/>
                      <w:shd w:val="clear" w:color="auto" w:fill="C0C0C0"/>
                    </w:rPr>
                    <w:t>(уполномоченное лицо)</w:t>
                  </w:r>
                  <w:r>
                    <w:rPr>
                      <w:rFonts w:cs="Arial"/>
                      <w:szCs w:val="20"/>
                    </w:rPr>
                    <w:t xml:space="preserve">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подписания документа уполномоченным лицом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Приходного кассового ордера (код формы по ОКУД 0310001) (см. п. </w:t>
                  </w:r>
                  <w:r w:rsidRPr="0068074F">
                    <w:rPr>
                      <w:rFonts w:cs="Arial"/>
                      <w:szCs w:val="20"/>
                      <w:shd w:val="clear" w:color="auto" w:fill="C0C0C0"/>
                    </w:rPr>
                    <w:t>38</w:t>
                  </w:r>
                  <w:r>
                    <w:rPr>
                      <w:rFonts w:cs="Arial"/>
                      <w:szCs w:val="20"/>
                    </w:rPr>
                    <w:t xml:space="preserve"> Графика документооборота);</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 на основании Выписки из лицевого счета получателя бюджетных средств (код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направления в орган Федерального казначейства в срок не позднее одного дня, предшествующего дню получения денежных средств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1624BD" w:rsidRDefault="00FB0319" w:rsidP="00FB0319">
                  <w:pPr>
                    <w:autoSpaceDE w:val="0"/>
                    <w:autoSpaceDN w:val="0"/>
                    <w:adjustRightInd w:val="0"/>
                    <w:spacing w:after="1" w:line="200" w:lineRule="atLeast"/>
                    <w:rPr>
                      <w:rFonts w:cs="Arial"/>
                      <w:szCs w:val="20"/>
                      <w:shd w:val="clear" w:color="auto" w:fill="C0C0C0"/>
                    </w:rPr>
                  </w:pPr>
                  <w:r w:rsidRPr="001624BD">
                    <w:rPr>
                      <w:rFonts w:cs="Arial"/>
                      <w:szCs w:val="20"/>
                      <w:shd w:val="clear" w:color="auto" w:fill="C0C0C0"/>
                    </w:rPr>
                    <w:t>38</w:t>
                  </w:r>
                </w:p>
              </w:tc>
              <w:tc>
                <w:tcPr>
                  <w:tcW w:w="1560" w:type="dxa"/>
                  <w:tcBorders>
                    <w:top w:val="single" w:sz="4" w:space="0" w:color="auto"/>
                    <w:left w:val="single" w:sz="4" w:space="0" w:color="auto"/>
                    <w:bottom w:val="single" w:sz="4" w:space="0" w:color="auto"/>
                    <w:right w:val="single" w:sz="4" w:space="0" w:color="auto"/>
                  </w:tcBorders>
                </w:tcPr>
                <w:p w:rsidR="00FB0319" w:rsidRPr="001624BD" w:rsidRDefault="00FB0319" w:rsidP="00FB0319">
                  <w:pPr>
                    <w:autoSpaceDE w:val="0"/>
                    <w:autoSpaceDN w:val="0"/>
                    <w:adjustRightInd w:val="0"/>
                    <w:spacing w:after="1" w:line="200" w:lineRule="atLeast"/>
                    <w:rPr>
                      <w:rFonts w:cs="Arial"/>
                      <w:szCs w:val="20"/>
                      <w:shd w:val="clear" w:color="auto" w:fill="C0C0C0"/>
                    </w:rPr>
                  </w:pPr>
                  <w:r w:rsidRPr="001624BD">
                    <w:rPr>
                      <w:rFonts w:cs="Arial"/>
                      <w:szCs w:val="20"/>
                      <w:shd w:val="clear" w:color="auto" w:fill="C0C0C0"/>
                    </w:rPr>
                    <w:t xml:space="preserve">Приходный кассовый ордер </w:t>
                  </w:r>
                  <w:r w:rsidRPr="001624BD">
                    <w:rPr>
                      <w:rFonts w:cs="Arial"/>
                      <w:szCs w:val="20"/>
                      <w:shd w:val="clear" w:color="auto" w:fill="C0C0C0"/>
                    </w:rPr>
                    <w:lastRenderedPageBreak/>
                    <w:t>(денежный) (код формы по ОКУД 0310001)</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624BD">
                    <w:rPr>
                      <w:rFonts w:cs="Arial"/>
                      <w:szCs w:val="20"/>
                      <w:shd w:val="clear" w:color="auto" w:fill="C0C0C0"/>
                    </w:rPr>
                    <w:t>38.1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Приходный кассовый ордер (денежный) (код формы по ОКУД 0310001) при поступлении денежных средств в кассу </w:t>
                  </w:r>
                  <w:r w:rsidRPr="001624BD">
                    <w:rPr>
                      <w:rFonts w:cs="Arial"/>
                      <w:szCs w:val="20"/>
                      <w:shd w:val="clear" w:color="auto" w:fill="C0C0C0"/>
                    </w:rPr>
                    <w:t>субъекта централизованного учета</w:t>
                  </w:r>
                  <w:r>
                    <w:rPr>
                      <w:rFonts w:cs="Arial"/>
                      <w:szCs w:val="20"/>
                    </w:rPr>
                    <w:t xml:space="preserve"> со счета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подписание и направление в субъект централизованного учета в день формирования Приходного кассового ордера (код формы по ОКУД 0310001);</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субъектом централизованного учета в день поступления денежных средств и направление в уполномоченную организацию не позднее дня подписания документа в ГИИС "Электронный бюджет"</w:t>
                  </w: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главный бухгалтер (уполномоченное лицо) уполномоченной организации, 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уполномоченным лицом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1624BD">
                    <w:rPr>
                      <w:rFonts w:cs="Arial"/>
                      <w:szCs w:val="20"/>
                      <w:shd w:val="clear" w:color="auto" w:fill="C0C0C0"/>
                    </w:rPr>
                    <w:t>Журнале</w:t>
                  </w:r>
                  <w:r>
                    <w:rPr>
                      <w:rFonts w:cs="Arial"/>
                      <w:szCs w:val="20"/>
                    </w:rPr>
                    <w:t xml:space="preserve"> операций </w:t>
                  </w:r>
                  <w:r w:rsidRPr="001624BD">
                    <w:rPr>
                      <w:rFonts w:cs="Arial"/>
                      <w:szCs w:val="20"/>
                      <w:shd w:val="clear" w:color="auto" w:fill="C0C0C0"/>
                    </w:rPr>
                    <w:t>по счету "Касса"</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624BD">
                    <w:rPr>
                      <w:rFonts w:cs="Arial"/>
                      <w:szCs w:val="20"/>
                      <w:shd w:val="clear" w:color="auto" w:fill="C0C0C0"/>
                    </w:rPr>
                    <w:t>38.2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Приходный кассовый ордер (денежный) (код формы по ОКУД 0310001) при поступлении денежных средств в кассу </w:t>
                  </w:r>
                  <w:r w:rsidRPr="001624BD">
                    <w:rPr>
                      <w:rFonts w:cs="Arial"/>
                      <w:szCs w:val="20"/>
                      <w:shd w:val="clear" w:color="auto" w:fill="C0C0C0"/>
                    </w:rPr>
                    <w:t xml:space="preserve">субъекта </w:t>
                  </w:r>
                  <w:r w:rsidRPr="001624BD">
                    <w:rPr>
                      <w:rFonts w:cs="Arial"/>
                      <w:szCs w:val="20"/>
                      <w:shd w:val="clear" w:color="auto" w:fill="C0C0C0"/>
                    </w:rPr>
                    <w:lastRenderedPageBreak/>
                    <w:t>централизованного учета</w:t>
                  </w:r>
                  <w:r>
                    <w:rPr>
                      <w:rFonts w:cs="Arial"/>
                      <w:szCs w:val="20"/>
                    </w:rPr>
                    <w:t xml:space="preserve"> от физического лица (в том числе от подотчетного лица)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из документов для постановки на учет денежных обязательств, </w:t>
                  </w:r>
                  <w:r>
                    <w:rPr>
                      <w:rFonts w:cs="Arial"/>
                      <w:szCs w:val="20"/>
                    </w:rPr>
                    <w:lastRenderedPageBreak/>
                    <w:t>подлежащих оплате наличными денежными средствами (Отчет о расходах подотчетного лица (код формы по ОКУД 0504520), первичные документы по начислению доходов), подписание и направление в субъект централизованного учета в день формирования Приходного кассового ордера (код формы по ОКУД 0310001);</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субъектом централизованного учета в день поступления денежных средств;</w:t>
                  </w:r>
                </w:p>
                <w:p w:rsidR="00FB0319" w:rsidRDefault="00FB0319" w:rsidP="00FB0319">
                  <w:pPr>
                    <w:autoSpaceDE w:val="0"/>
                    <w:autoSpaceDN w:val="0"/>
                    <w:adjustRightInd w:val="0"/>
                    <w:spacing w:after="1" w:line="200" w:lineRule="atLeast"/>
                    <w:rPr>
                      <w:rFonts w:cs="Arial"/>
                      <w:szCs w:val="20"/>
                    </w:rPr>
                  </w:pPr>
                  <w:r>
                    <w:rPr>
                      <w:rFonts w:cs="Arial"/>
                      <w:szCs w:val="20"/>
                    </w:rPr>
                    <w:t>3) направление субъектом централизованного учета средствами ГИИС "Электронный бюджет" в уполномоченную организацию не позднее дня подписания документа</w:t>
                  </w: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p w:rsidR="001624BD" w:rsidRDefault="001624BD"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уполномоченной организации, ответств</w:t>
                  </w:r>
                  <w:r>
                    <w:rPr>
                      <w:rFonts w:cs="Arial"/>
                      <w:szCs w:val="20"/>
                    </w:rPr>
                    <w:lastRenderedPageBreak/>
                    <w:t>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одномоментно после подписания документа уполномоченным лицом субъекта централизованного учета в ГИИС </w:t>
                  </w:r>
                  <w:r>
                    <w:rPr>
                      <w:rFonts w:cs="Arial"/>
                      <w:szCs w:val="20"/>
                    </w:rPr>
                    <w:lastRenderedPageBreak/>
                    <w:t>"Электронный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2) для отражения в </w:t>
                  </w:r>
                  <w:r w:rsidRPr="001624BD">
                    <w:rPr>
                      <w:rFonts w:cs="Arial"/>
                      <w:szCs w:val="20"/>
                      <w:shd w:val="clear" w:color="auto" w:fill="C0C0C0"/>
                    </w:rPr>
                    <w:t>Журнале</w:t>
                  </w:r>
                  <w:r>
                    <w:rPr>
                      <w:rFonts w:cs="Arial"/>
                      <w:szCs w:val="20"/>
                    </w:rPr>
                    <w:t xml:space="preserve"> операций </w:t>
                  </w:r>
                  <w:r w:rsidRPr="001624BD">
                    <w:rPr>
                      <w:rFonts w:cs="Arial"/>
                      <w:szCs w:val="20"/>
                      <w:shd w:val="clear" w:color="auto" w:fill="C0C0C0"/>
                    </w:rPr>
                    <w:t>по счету "Касса"</w:t>
                  </w:r>
                  <w:r>
                    <w:rPr>
                      <w:rFonts w:cs="Arial"/>
                      <w:szCs w:val="20"/>
                    </w:rPr>
                    <w:t xml:space="preserve"> (код формы по ОКУД 0504071)</w:t>
                  </w:r>
                  <w:r w:rsidRPr="001624BD">
                    <w:rPr>
                      <w:rFonts w:cs="Arial"/>
                      <w:szCs w:val="20"/>
                    </w:rPr>
                    <w:t xml:space="preserve">, </w:t>
                  </w:r>
                  <w:r w:rsidRPr="001624BD">
                    <w:rPr>
                      <w:rFonts w:cs="Arial"/>
                      <w:szCs w:val="20"/>
                      <w:shd w:val="clear" w:color="auto" w:fill="C0C0C0"/>
                    </w:rPr>
                    <w:t>Журнале по расчетам с подотчетными лицами (код формы по ОКУД 0504071)</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624BD">
                    <w:rPr>
                      <w:rFonts w:cs="Arial"/>
                      <w:szCs w:val="20"/>
                      <w:shd w:val="clear" w:color="auto" w:fill="C0C0C0"/>
                    </w:rPr>
                    <w:lastRenderedPageBreak/>
                    <w:t>39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Расходный кассовый ордер (денежный) (код формы по ОКУД 0310002) на выдачу денежных средств из кассы </w:t>
                  </w:r>
                  <w:r w:rsidRPr="0062174D">
                    <w:rPr>
                      <w:rFonts w:cs="Arial"/>
                      <w:szCs w:val="20"/>
                      <w:shd w:val="clear" w:color="auto" w:fill="C0C0C0"/>
                    </w:rPr>
                    <w:t>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2174D">
                    <w:rPr>
                      <w:rFonts w:cs="Arial"/>
                      <w:szCs w:val="20"/>
                      <w:shd w:val="clear" w:color="auto" w:fill="C0C0C0"/>
                    </w:rPr>
                    <w:t>39</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Расходный кассовый ордер (денежный) (код формы по ОКУД 0310002) на выдачу денежных средств из кассы </w:t>
                  </w:r>
                  <w:r w:rsidRPr="00814D17">
                    <w:rPr>
                      <w:rFonts w:cs="Arial"/>
                      <w:szCs w:val="20"/>
                      <w:shd w:val="clear" w:color="auto" w:fill="C0C0C0"/>
                    </w:rPr>
                    <w:t>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из документов для постановки на учет денежных обязательств, подлежащих оплате наличными денежными средствами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0504515), Отчет о расходах подотчетного лица (код формы по ОКУД 0504520), </w:t>
                  </w:r>
                  <w:r w:rsidRPr="00814D17">
                    <w:rPr>
                      <w:rFonts w:cs="Arial"/>
                      <w:szCs w:val="20"/>
                      <w:shd w:val="clear" w:color="auto" w:fill="C0C0C0"/>
                    </w:rPr>
                    <w:t xml:space="preserve">Заявка-обоснование закупки </w:t>
                  </w:r>
                  <w:r w:rsidRPr="00814D17">
                    <w:rPr>
                      <w:rFonts w:cs="Arial"/>
                      <w:szCs w:val="20"/>
                      <w:shd w:val="clear" w:color="auto" w:fill="C0C0C0"/>
                    </w:rPr>
                    <w:lastRenderedPageBreak/>
                    <w:t>товаров, работ, услуг малого объема через подотчетное лицо (код формы по ОКУД 0510521),</w:t>
                  </w:r>
                  <w:r>
                    <w:rPr>
                      <w:rFonts w:cs="Arial"/>
                      <w:szCs w:val="20"/>
                    </w:rPr>
                    <w:t xml:space="preserve"> акт выполненных работ по договору гражданско-правового характера, заявление на возврат обеспечения исполнения контракта из кассы учреждения), подписание и направление в субъект централизованного учета в день формирования Расходного кассового ордера (код формы по ОКУД 0310002);</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подписание ответственными лицами субъекта централизованного учета и получателями денежных средств электронными подписями средствами ГИИС "Электронный бюджет" в день выдачи денежных средств и направление в уполномоченную организацию не позднее дня подписания документа в ГИИС </w:t>
                  </w:r>
                  <w:r>
                    <w:rPr>
                      <w:rFonts w:cs="Arial"/>
                      <w:szCs w:val="20"/>
                    </w:rPr>
                    <w:lastRenderedPageBreak/>
                    <w:t>"Электронный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 главный бухгалтер (уполномоченное лицо) уполномоченной организации, руководитель (уполномоченное лицо) субъекта централизованного учета, получатель денежных средств</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ответственными лицами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814D17">
                    <w:rPr>
                      <w:rFonts w:cs="Arial"/>
                      <w:szCs w:val="20"/>
                      <w:shd w:val="clear" w:color="auto" w:fill="C0C0C0"/>
                    </w:rPr>
                    <w:t>Журнале</w:t>
                  </w:r>
                  <w:r>
                    <w:rPr>
                      <w:rFonts w:cs="Arial"/>
                      <w:szCs w:val="20"/>
                    </w:rPr>
                    <w:t xml:space="preserve"> операций </w:t>
                  </w:r>
                  <w:r w:rsidRPr="00814D17">
                    <w:rPr>
                      <w:rFonts w:cs="Arial"/>
                      <w:szCs w:val="20"/>
                      <w:shd w:val="clear" w:color="auto" w:fill="C0C0C0"/>
                    </w:rPr>
                    <w:t>по счету "Касса"</w:t>
                  </w:r>
                  <w:r>
                    <w:rPr>
                      <w:rFonts w:cs="Arial"/>
                      <w:szCs w:val="20"/>
                    </w:rPr>
                    <w:t xml:space="preserve"> (код формы по ОКУД 0504071), </w:t>
                  </w:r>
                  <w:r w:rsidRPr="00814D17">
                    <w:rPr>
                      <w:rFonts w:cs="Arial"/>
                      <w:szCs w:val="20"/>
                      <w:shd w:val="clear" w:color="auto" w:fill="C0C0C0"/>
                    </w:rPr>
                    <w:t>Журнале по расчетам с подотчетными лицами (код формы по ОКУД 0504071)</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14D17">
                    <w:rPr>
                      <w:rFonts w:cs="Arial"/>
                      <w:szCs w:val="20"/>
                      <w:shd w:val="clear" w:color="auto" w:fill="C0C0C0"/>
                    </w:rPr>
                    <w:lastRenderedPageBreak/>
                    <w:t>39</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Расходный кассовый ордер (денежный) (код формы по ОКУД 0310002) на выдачу денежных средств из кассы учреждения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из документов для постановки на учет денежных обязательств, подлежащих оплате наличными денежными средствами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0504515), Отчет о расходах подотчетного лица (код формы по ОКУД 0504520), </w:t>
                  </w:r>
                  <w:r w:rsidRPr="00814D17">
                    <w:rPr>
                      <w:rFonts w:cs="Arial"/>
                      <w:szCs w:val="20"/>
                      <w:shd w:val="clear" w:color="auto" w:fill="C0C0C0"/>
                    </w:rPr>
                    <w:t>Заявка-обоснование закупки товаров, работ, услуг малого объема через подотчетное лицо (код формы по ОКУД 0510521),</w:t>
                  </w:r>
                  <w:r>
                    <w:rPr>
                      <w:rFonts w:cs="Arial"/>
                      <w:szCs w:val="20"/>
                    </w:rPr>
                    <w:t xml:space="preserve"> акт выполненных работ по договору гражданско-правового </w:t>
                  </w:r>
                  <w:r>
                    <w:rPr>
                      <w:rFonts w:cs="Arial"/>
                      <w:szCs w:val="20"/>
                    </w:rPr>
                    <w:lastRenderedPageBreak/>
                    <w:t>характера, заявление на возврат обеспечения исполнения контракта из кассы учреждения), подписание электронной подписью и направление на подписание в субъект централизованного учета в день формирования Расходного кассового ордера (код формы по ОКУД 0310002);</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уполномоченными лицами субъекта централизованного учета электронными подписями с прикреплением электронного образа документа (скан-копии), содержащего подпись получателя денежных средств не позднее дня выдачи денежных средств;</w:t>
                  </w:r>
                </w:p>
                <w:p w:rsidR="00FB0319" w:rsidRDefault="00FB0319" w:rsidP="00FB0319">
                  <w:pPr>
                    <w:autoSpaceDE w:val="0"/>
                    <w:autoSpaceDN w:val="0"/>
                    <w:adjustRightInd w:val="0"/>
                    <w:spacing w:after="1" w:line="200" w:lineRule="atLeast"/>
                    <w:rPr>
                      <w:rFonts w:cs="Arial"/>
                      <w:szCs w:val="20"/>
                    </w:rPr>
                  </w:pPr>
                  <w:r>
                    <w:rPr>
                      <w:rFonts w:cs="Arial"/>
                      <w:szCs w:val="20"/>
                    </w:rPr>
                    <w:t>3) направление субъектом централизованного учета в уполномоченную организацию не позднее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 главный бухгалтер (уполномоченное лицо) уполномоченной организации,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ответственными лицами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проверка наличия скан-копии подписанного Расходного кассового ордера (код формы по ОКУД 0310002);</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814D17">
                    <w:rPr>
                      <w:rFonts w:cs="Arial"/>
                      <w:szCs w:val="20"/>
                      <w:shd w:val="clear" w:color="auto" w:fill="C0C0C0"/>
                    </w:rPr>
                    <w:t>Журнале</w:t>
                  </w:r>
                  <w:r>
                    <w:rPr>
                      <w:rFonts w:cs="Arial"/>
                      <w:szCs w:val="20"/>
                    </w:rPr>
                    <w:t xml:space="preserve"> операций </w:t>
                  </w:r>
                  <w:r w:rsidRPr="00814D17">
                    <w:rPr>
                      <w:rFonts w:cs="Arial"/>
                      <w:szCs w:val="20"/>
                      <w:shd w:val="clear" w:color="auto" w:fill="C0C0C0"/>
                    </w:rPr>
                    <w:t>по счету "Касса"</w:t>
                  </w:r>
                  <w:r>
                    <w:rPr>
                      <w:rFonts w:cs="Arial"/>
                      <w:szCs w:val="20"/>
                    </w:rPr>
                    <w:t xml:space="preserve"> (код формы по ОКУД 0504071), </w:t>
                  </w:r>
                  <w:r w:rsidRPr="00426E45">
                    <w:rPr>
                      <w:rFonts w:cs="Arial"/>
                      <w:szCs w:val="20"/>
                      <w:shd w:val="clear" w:color="auto" w:fill="C0C0C0"/>
                    </w:rPr>
                    <w:t>Журнале по расчетам с подотчетными лицами (код формы по ОКУД 0504071)</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26E45">
                    <w:rPr>
                      <w:rFonts w:cs="Arial"/>
                      <w:szCs w:val="20"/>
                      <w:shd w:val="clear" w:color="auto" w:fill="C0C0C0"/>
                    </w:rPr>
                    <w:t>40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Ведомость на выдачу денег </w:t>
                  </w:r>
                  <w:r>
                    <w:rPr>
                      <w:rFonts w:cs="Arial"/>
                      <w:szCs w:val="20"/>
                    </w:rPr>
                    <w:lastRenderedPageBreak/>
                    <w:t>из кассы подотчетным лицам (код формы по ОКУД 0504501) &lt;</w:t>
                  </w:r>
                  <w:r w:rsidRPr="00426E45">
                    <w:rPr>
                      <w:rFonts w:cs="Arial"/>
                      <w:szCs w:val="20"/>
                      <w:shd w:val="clear" w:color="auto" w:fill="C0C0C0"/>
                    </w:rPr>
                    <w:t>4</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7A6A">
                    <w:rPr>
                      <w:rFonts w:cs="Arial"/>
                      <w:szCs w:val="20"/>
                      <w:shd w:val="clear" w:color="auto" w:fill="C0C0C0"/>
                    </w:rPr>
                    <w:t>40</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Ведомость на выдачу денег из кассы подотчетным лицам (код формы по ОКУД 0504501)</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из документов для постановки на учет денежных обязательств, подлежащих оплате наличными денежными средствами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0504515) и </w:t>
                  </w:r>
                  <w:r w:rsidRPr="006463DB">
                    <w:rPr>
                      <w:rFonts w:cs="Arial"/>
                      <w:szCs w:val="20"/>
                      <w:shd w:val="clear" w:color="auto" w:fill="C0C0C0"/>
                    </w:rPr>
                    <w:t>Заявка-обоснование закупки товаров, работ, услуг малого объема через подотчетное лицо (код формы по ОКУД 0510521</w:t>
                  </w:r>
                  <w:r>
                    <w:rPr>
                      <w:rFonts w:cs="Arial"/>
                      <w:szCs w:val="20"/>
                    </w:rPr>
                    <w:t xml:space="preserve">), подписание и направление на подписание в субъект централизованного учета не позднее дня </w:t>
                  </w:r>
                  <w:r>
                    <w:rPr>
                      <w:rFonts w:cs="Arial"/>
                      <w:szCs w:val="20"/>
                    </w:rPr>
                    <w:lastRenderedPageBreak/>
                    <w:t>формирования документа;</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субъектом централизованного учета средствами ГИИС "Электронный бюджет" и направление в уполномоченную организацию не позднее дня подписания документа в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 ответственное лицо субъекта централизованного учета, главный бухгалтер уполномоченной организации,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ответственными лицами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Расходного кассового ордера (код формы по ОКУД 0310002)</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направления Расходного кассового ордера (код формы по ОКУД 0310002) в субъект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463DB">
                    <w:rPr>
                      <w:rFonts w:cs="Arial"/>
                      <w:szCs w:val="20"/>
                      <w:shd w:val="clear" w:color="auto" w:fill="C0C0C0"/>
                    </w:rPr>
                    <w:t>40</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Ведомость на выдачу денег из кассы подотчетным лицам (код формы по ОКУД 0504501) (при отсутствии функциональной возможности подписания электронной подписью получателями денежных средств)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из документов для постановки на учет денежных обязательств, подлежащих оплате наличными денежными средствами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0504515) и </w:t>
                  </w:r>
                  <w:r w:rsidRPr="006463DB">
                    <w:rPr>
                      <w:rFonts w:cs="Arial"/>
                      <w:szCs w:val="20"/>
                      <w:shd w:val="clear" w:color="auto" w:fill="C0C0C0"/>
                    </w:rPr>
                    <w:t xml:space="preserve">Заявка-обоснование закупки товаров, работ, услуг малого объема </w:t>
                  </w:r>
                  <w:r w:rsidRPr="006463DB">
                    <w:rPr>
                      <w:rFonts w:cs="Arial"/>
                      <w:szCs w:val="20"/>
                      <w:shd w:val="clear" w:color="auto" w:fill="C0C0C0"/>
                    </w:rPr>
                    <w:lastRenderedPageBreak/>
                    <w:t>через подотчетное лицо (код формы по ОКУД 0510521</w:t>
                  </w:r>
                  <w:r>
                    <w:rPr>
                      <w:rFonts w:cs="Arial"/>
                      <w:szCs w:val="20"/>
                    </w:rPr>
                    <w:t>) и направление на подписание в субъект централизованного учета не позднее дня формирования документа;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подписание субъектом централизованного учета </w:t>
                  </w:r>
                  <w:r w:rsidRPr="006463DB">
                    <w:rPr>
                      <w:rFonts w:cs="Arial"/>
                      <w:szCs w:val="20"/>
                      <w:shd w:val="clear" w:color="auto" w:fill="C0C0C0"/>
                    </w:rPr>
                    <w:t>электронными подписями</w:t>
                  </w:r>
                  <w:r>
                    <w:rPr>
                      <w:rFonts w:cs="Arial"/>
                      <w:szCs w:val="20"/>
                    </w:rPr>
                    <w:t xml:space="preserve"> и направление в уполномоченную организацию не позднее дня подписания документа ответственными лицами субъекта централизованного учета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субъекта централизованного учета, главный бухгалтер уполномоченной организации,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день получения документа</w:t>
                  </w:r>
                  <w:r w:rsidRPr="006463DB">
                    <w:rPr>
                      <w:rFonts w:cs="Arial"/>
                      <w:szCs w:val="20"/>
                      <w:shd w:val="clear" w:color="auto" w:fill="C0C0C0"/>
                    </w:rPr>
                    <w:t>,</w:t>
                  </w:r>
                  <w:r>
                    <w:rPr>
                      <w:rFonts w:cs="Arial"/>
                      <w:szCs w:val="20"/>
                    </w:rPr>
                    <w:t xml:space="preserve"> подписанного субъектом централизованного учета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проверка наличия скан-копии подписанного документа;</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Расходного кассового ордера (код формы по ОКУД 0310002)</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направления Расходного кассового ордера (код формы по ОКУД 0310002) в субъект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463DB">
                    <w:rPr>
                      <w:rFonts w:cs="Arial"/>
                      <w:szCs w:val="20"/>
                      <w:shd w:val="clear" w:color="auto" w:fill="C0C0C0"/>
                    </w:rPr>
                    <w:t>41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shd w:val="clear" w:color="auto" w:fill="C0C0C0"/>
                    </w:rPr>
                  </w:pPr>
                  <w:r>
                    <w:rPr>
                      <w:rFonts w:cs="Arial"/>
                      <w:szCs w:val="20"/>
                    </w:rPr>
                    <w:t xml:space="preserve">Заявка о внесении наличных денежных средств, содержащая реквизиты, согласно </w:t>
                  </w:r>
                  <w:r w:rsidRPr="006463DB">
                    <w:rPr>
                      <w:rFonts w:cs="Arial"/>
                      <w:szCs w:val="20"/>
                      <w:shd w:val="clear" w:color="auto" w:fill="C0C0C0"/>
                    </w:rPr>
                    <w:t>приложению</w:t>
                  </w:r>
                  <w:r>
                    <w:rPr>
                      <w:rFonts w:cs="Arial"/>
                      <w:szCs w:val="20"/>
                    </w:rPr>
                    <w:t xml:space="preserve"> N 12 к </w:t>
                  </w:r>
                  <w:r w:rsidRPr="006463DB">
                    <w:rPr>
                      <w:rFonts w:cs="Arial"/>
                      <w:szCs w:val="20"/>
                      <w:shd w:val="clear" w:color="auto" w:fill="C0C0C0"/>
                    </w:rPr>
                    <w:t>приказу</w:t>
                  </w:r>
                  <w:r w:rsidRPr="006463DB">
                    <w:rPr>
                      <w:rFonts w:cs="Arial"/>
                      <w:szCs w:val="20"/>
                    </w:rPr>
                    <w:t xml:space="preserve"> Федерального казначейства от 15 мая 2020 г.</w:t>
                  </w:r>
                  <w:r>
                    <w:rPr>
                      <w:rFonts w:cs="Arial"/>
                      <w:szCs w:val="20"/>
                    </w:rPr>
                    <w:t xml:space="preserve"> N 22н "Об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w:t>
                  </w:r>
                  <w:r>
                    <w:rPr>
                      <w:rFonts w:cs="Arial"/>
                      <w:szCs w:val="20"/>
                    </w:rPr>
                    <w:lastRenderedPageBreak/>
                    <w:t xml:space="preserve">с использованием платежных карт, участников системы казначейских платежей" (далее - </w:t>
                  </w:r>
                  <w:r w:rsidRPr="006F0F28">
                    <w:rPr>
                      <w:rFonts w:cs="Arial"/>
                      <w:szCs w:val="20"/>
                      <w:shd w:val="clear" w:color="auto" w:fill="C0C0C0"/>
                    </w:rPr>
                    <w:t>приказ Федерального казначейства от 15 мая 2020 г.</w:t>
                  </w:r>
                  <w:r>
                    <w:rPr>
                      <w:rFonts w:cs="Arial"/>
                      <w:szCs w:val="20"/>
                    </w:rPr>
                    <w:t xml:space="preserve"> N 22н) </w:t>
                  </w:r>
                  <w:r w:rsidRPr="006F0F28">
                    <w:rPr>
                      <w:rFonts w:cs="Arial"/>
                      <w:szCs w:val="20"/>
                      <w:shd w:val="clear" w:color="auto" w:fill="C0C0C0"/>
                    </w:rPr>
                    <w:t>&lt;10&gt;</w:t>
                  </w:r>
                </w:p>
                <w:p w:rsidR="006F0F28" w:rsidRDefault="006F0F28" w:rsidP="00FB0319">
                  <w:pPr>
                    <w:autoSpaceDE w:val="0"/>
                    <w:autoSpaceDN w:val="0"/>
                    <w:adjustRightInd w:val="0"/>
                    <w:spacing w:after="1" w:line="200" w:lineRule="atLeast"/>
                    <w:rPr>
                      <w:rFonts w:cs="Arial"/>
                      <w:szCs w:val="20"/>
                      <w:shd w:val="clear" w:color="auto" w:fill="C0C0C0"/>
                    </w:rPr>
                  </w:pPr>
                </w:p>
                <w:p w:rsidR="006F0F28" w:rsidRDefault="006F0F28" w:rsidP="00FB0319">
                  <w:pPr>
                    <w:autoSpaceDE w:val="0"/>
                    <w:autoSpaceDN w:val="0"/>
                    <w:adjustRightInd w:val="0"/>
                    <w:spacing w:after="1" w:line="200" w:lineRule="atLeast"/>
                    <w:rPr>
                      <w:rFonts w:cs="Arial"/>
                      <w:szCs w:val="20"/>
                      <w:shd w:val="clear" w:color="auto" w:fill="C0C0C0"/>
                    </w:rPr>
                  </w:pPr>
                </w:p>
                <w:p w:rsidR="006F0F28" w:rsidRDefault="006F0F28" w:rsidP="00FB0319">
                  <w:pPr>
                    <w:autoSpaceDE w:val="0"/>
                    <w:autoSpaceDN w:val="0"/>
                    <w:adjustRightInd w:val="0"/>
                    <w:spacing w:after="1" w:line="200" w:lineRule="atLeast"/>
                    <w:rPr>
                      <w:rFonts w:cs="Arial"/>
                      <w:szCs w:val="20"/>
                      <w:shd w:val="clear" w:color="auto" w:fill="C0C0C0"/>
                    </w:rPr>
                  </w:pPr>
                </w:p>
                <w:p w:rsidR="006F0F28" w:rsidRDefault="006F0F28"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не позднее 2 (двух) дней, предшествующих дню взноса наличных в кассу банка;</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и направление в уполномоченную организацию не позднее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ответственный исполнитель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дня, предшествующего дню взноса наличных денег в кассу банка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Расходного кассового ордера (код формы по ОКУД 0310002)</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представление распоряжения Федерального казначейства не позднее дня, предшествующего дню взноса наличных денег в кассу банка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F0F28">
                    <w:rPr>
                      <w:rFonts w:cs="Arial"/>
                      <w:szCs w:val="20"/>
                      <w:shd w:val="clear" w:color="auto" w:fill="C0C0C0"/>
                    </w:rPr>
                    <w:t>42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Расходный кассовый ордер (денежный) (код формы по ОКУД 0310002) при выдаче из кассы для зачисления на лицевой счет</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подписание и направление в субъект централизованного учета в день формирования Расходного кассового ордера (код формы по ОКУД 0310002);</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субъектом централизованного учета в день выдачи денежных средств из кассы и направление в уполномоченную организацию не позднее дня подписания документа ответственными лицами субъекта централизованного учета</w:t>
                  </w:r>
                </w:p>
                <w:p w:rsidR="006F0F28" w:rsidRDefault="006F0F28" w:rsidP="00FB0319">
                  <w:pPr>
                    <w:autoSpaceDE w:val="0"/>
                    <w:autoSpaceDN w:val="0"/>
                    <w:adjustRightInd w:val="0"/>
                    <w:spacing w:after="1" w:line="200" w:lineRule="atLeast"/>
                    <w:rPr>
                      <w:rFonts w:cs="Arial"/>
                      <w:szCs w:val="20"/>
                    </w:rPr>
                  </w:pPr>
                </w:p>
                <w:p w:rsidR="006F0F28" w:rsidRDefault="006F0F28" w:rsidP="00FB0319">
                  <w:pPr>
                    <w:autoSpaceDE w:val="0"/>
                    <w:autoSpaceDN w:val="0"/>
                    <w:adjustRightInd w:val="0"/>
                    <w:spacing w:after="1" w:line="200" w:lineRule="atLeast"/>
                    <w:rPr>
                      <w:rFonts w:cs="Arial"/>
                      <w:szCs w:val="20"/>
                    </w:rPr>
                  </w:pPr>
                </w:p>
                <w:p w:rsidR="006F0F28" w:rsidRDefault="006F0F28" w:rsidP="00FB0319">
                  <w:pPr>
                    <w:autoSpaceDE w:val="0"/>
                    <w:autoSpaceDN w:val="0"/>
                    <w:adjustRightInd w:val="0"/>
                    <w:spacing w:after="1" w:line="200" w:lineRule="atLeast"/>
                    <w:rPr>
                      <w:rFonts w:cs="Arial"/>
                      <w:szCs w:val="20"/>
                    </w:rPr>
                  </w:pPr>
                </w:p>
                <w:p w:rsidR="006F0F28" w:rsidRDefault="006F0F28" w:rsidP="00FB0319">
                  <w:pPr>
                    <w:autoSpaceDE w:val="0"/>
                    <w:autoSpaceDN w:val="0"/>
                    <w:adjustRightInd w:val="0"/>
                    <w:spacing w:after="1" w:line="200" w:lineRule="atLeast"/>
                    <w:rPr>
                      <w:rFonts w:cs="Arial"/>
                      <w:szCs w:val="20"/>
                    </w:rPr>
                  </w:pPr>
                </w:p>
                <w:p w:rsidR="006F0F28" w:rsidRDefault="006F0F28" w:rsidP="00FB0319">
                  <w:pPr>
                    <w:autoSpaceDE w:val="0"/>
                    <w:autoSpaceDN w:val="0"/>
                    <w:adjustRightInd w:val="0"/>
                    <w:spacing w:after="1" w:line="200" w:lineRule="atLeast"/>
                    <w:rPr>
                      <w:rFonts w:cs="Arial"/>
                      <w:szCs w:val="20"/>
                    </w:rPr>
                  </w:pPr>
                </w:p>
                <w:p w:rsidR="006F0F28" w:rsidRDefault="006F0F28"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субъекта централизованного учета, главный бухгалтер (уполномоченное лицо) уполномоченной организации,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субъектом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Журнале регистрации приходных и расходных кассовых ордеров (код формы по ОКУД 0504093);</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6F0F28">
                    <w:rPr>
                      <w:rFonts w:cs="Arial"/>
                      <w:szCs w:val="20"/>
                      <w:shd w:val="clear" w:color="auto" w:fill="C0C0C0"/>
                    </w:rPr>
                    <w:t>Журнале</w:t>
                  </w:r>
                  <w:r>
                    <w:rPr>
                      <w:rFonts w:cs="Arial"/>
                      <w:szCs w:val="20"/>
                    </w:rPr>
                    <w:t xml:space="preserve"> операций </w:t>
                  </w:r>
                  <w:r w:rsidRPr="006F0F28">
                    <w:rPr>
                      <w:rFonts w:cs="Arial"/>
                      <w:szCs w:val="20"/>
                      <w:shd w:val="clear" w:color="auto" w:fill="C0C0C0"/>
                    </w:rPr>
                    <w:t>по счету "Касса"</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3) для отражения субъектом централизованного учета в Кассовой книге (код формы по ОКУД 0504514)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6F0F28" w:rsidRDefault="00FB0319" w:rsidP="00FB0319">
                  <w:pPr>
                    <w:autoSpaceDE w:val="0"/>
                    <w:autoSpaceDN w:val="0"/>
                    <w:adjustRightInd w:val="0"/>
                    <w:spacing w:after="1" w:line="200" w:lineRule="atLeast"/>
                    <w:rPr>
                      <w:rFonts w:cs="Arial"/>
                      <w:szCs w:val="20"/>
                      <w:shd w:val="clear" w:color="auto" w:fill="C0C0C0"/>
                    </w:rPr>
                  </w:pPr>
                  <w:r w:rsidRPr="006F0F28">
                    <w:rPr>
                      <w:rFonts w:cs="Arial"/>
                      <w:szCs w:val="20"/>
                      <w:shd w:val="clear" w:color="auto" w:fill="C0C0C0"/>
                    </w:rPr>
                    <w:t>43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Чек банкомата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в уполномоченную организацию в день внесения неиспользованной подотчетной суммы через банкомат на банковскую карту с расшифровкой суммы по коду бюджетной классификации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день представления документа субъектом централизованного учета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921D0">
                    <w:rPr>
                      <w:rFonts w:cs="Arial"/>
                      <w:szCs w:val="20"/>
                      <w:shd w:val="clear" w:color="auto" w:fill="C0C0C0"/>
                    </w:rPr>
                    <w:t>контроль подотчетных неиспользованных сумм, внесенных через банкомат на банковскую карту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5C667C">
                    <w:rPr>
                      <w:rFonts w:cs="Arial"/>
                      <w:szCs w:val="20"/>
                    </w:rPr>
                    <w:t>сверки данных</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6F0F28" w:rsidRDefault="00FB0319" w:rsidP="00FB0319">
                  <w:pPr>
                    <w:autoSpaceDE w:val="0"/>
                    <w:autoSpaceDN w:val="0"/>
                    <w:adjustRightInd w:val="0"/>
                    <w:spacing w:after="1" w:line="200" w:lineRule="atLeast"/>
                    <w:rPr>
                      <w:rFonts w:cs="Arial"/>
                      <w:szCs w:val="20"/>
                      <w:shd w:val="clear" w:color="auto" w:fill="C0C0C0"/>
                    </w:rPr>
                  </w:pPr>
                  <w:r w:rsidRPr="006F0F28">
                    <w:rPr>
                      <w:rFonts w:cs="Arial"/>
                      <w:szCs w:val="20"/>
                      <w:shd w:val="clear" w:color="auto" w:fill="C0C0C0"/>
                    </w:rPr>
                    <w:t>44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Расшифровка сумм неиспользованных (внесенных через банкомат или пункт выдачи наличных денежных средств</w:t>
                  </w:r>
                  <w:r w:rsidRPr="005C667C">
                    <w:rPr>
                      <w:rFonts w:cs="Arial"/>
                      <w:szCs w:val="20"/>
                      <w:shd w:val="clear" w:color="auto" w:fill="C0C0C0"/>
                    </w:rPr>
                    <w:t>) средств</w:t>
                  </w:r>
                  <w:r>
                    <w:rPr>
                      <w:rFonts w:cs="Arial"/>
                      <w:szCs w:val="20"/>
                    </w:rPr>
                    <w:t xml:space="preserve"> (код формы по КФД 0531251) согласно </w:t>
                  </w:r>
                  <w:r w:rsidRPr="00101B0F">
                    <w:rPr>
                      <w:rFonts w:cs="Arial"/>
                      <w:szCs w:val="20"/>
                      <w:shd w:val="clear" w:color="auto" w:fill="C0C0C0"/>
                    </w:rPr>
                    <w:t>приложению</w:t>
                  </w:r>
                  <w:r>
                    <w:rPr>
                      <w:rFonts w:cs="Arial"/>
                      <w:szCs w:val="20"/>
                    </w:rPr>
                    <w:t xml:space="preserve"> N 8 к </w:t>
                  </w:r>
                  <w:r w:rsidRPr="00101B0F">
                    <w:rPr>
                      <w:rFonts w:cs="Arial"/>
                      <w:szCs w:val="20"/>
                      <w:shd w:val="clear" w:color="auto" w:fill="C0C0C0"/>
                    </w:rPr>
                    <w:t>приказу Федерального казначейства от 15 мая 2020 г.</w:t>
                  </w:r>
                  <w:r>
                    <w:rPr>
                      <w:rFonts w:cs="Arial"/>
                      <w:szCs w:val="20"/>
                    </w:rPr>
                    <w:t xml:space="preserve"> N 22н</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и направление на подписание в уполномоченную организацию в день внесения через банкомат или пункт приема неиспользованных сумм;</w:t>
                  </w:r>
                </w:p>
                <w:p w:rsidR="00FB0319" w:rsidRDefault="00FB0319" w:rsidP="00FB0319">
                  <w:pPr>
                    <w:autoSpaceDE w:val="0"/>
                    <w:autoSpaceDN w:val="0"/>
                    <w:adjustRightInd w:val="0"/>
                    <w:spacing w:after="1" w:line="200" w:lineRule="atLeast"/>
                    <w:rPr>
                      <w:rFonts w:cs="Arial"/>
                      <w:szCs w:val="20"/>
                    </w:rPr>
                  </w:pPr>
                  <w:r>
                    <w:rPr>
                      <w:rFonts w:cs="Arial"/>
                      <w:szCs w:val="20"/>
                    </w:rPr>
                    <w:t>2) подписание в ГИИС "Электронный бюджет" субъектом централизованного учета и направление в уполномоченную организацию не позднее дня подписания документа уполномоченной организацией</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день подписания документа уполномоченными лицами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на основании Выписки из лицевого счета получателя бюджетных средств (код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направления Расшифровки сумм неиспользованных (внесенных через банкомат или пункт выдачи наличных денежных средств</w:t>
                  </w:r>
                  <w:r w:rsidRPr="00101B0F">
                    <w:rPr>
                      <w:rFonts w:cs="Arial"/>
                      <w:szCs w:val="20"/>
                      <w:shd w:val="clear" w:color="auto" w:fill="C0C0C0"/>
                    </w:rPr>
                    <w:t>)</w:t>
                  </w:r>
                  <w:r w:rsidRPr="005C667C">
                    <w:rPr>
                      <w:rFonts w:cs="Arial"/>
                      <w:szCs w:val="20"/>
                      <w:shd w:val="clear" w:color="auto" w:fill="C0C0C0"/>
                    </w:rPr>
                    <w:t xml:space="preserve"> средств</w:t>
                  </w:r>
                  <w:r>
                    <w:rPr>
                      <w:rFonts w:cs="Arial"/>
                      <w:szCs w:val="20"/>
                    </w:rPr>
                    <w:t xml:space="preserve"> (код формы по КФД 0531251) в орган Федерального казначейства в день внесения денежных средств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921D0">
                    <w:rPr>
                      <w:rFonts w:cs="Arial"/>
                      <w:szCs w:val="20"/>
                      <w:shd w:val="clear" w:color="auto" w:fill="C0C0C0"/>
                    </w:rPr>
                    <w:t>45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Кассовая книга (код формы по ОКУД 0504514)</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w:t>
                  </w:r>
                  <w:r>
                    <w:rPr>
                      <w:rFonts w:cs="Arial"/>
                      <w:szCs w:val="20"/>
                    </w:rPr>
                    <w:lastRenderedPageBreak/>
                    <w:t>"Электронный бюджет" ежедневно, начиная со дня</w:t>
                  </w:r>
                  <w:r w:rsidRPr="00101B0F">
                    <w:rPr>
                      <w:rFonts w:cs="Arial"/>
                      <w:szCs w:val="20"/>
                      <w:shd w:val="clear" w:color="auto" w:fill="C0C0C0"/>
                    </w:rPr>
                    <w:t>,</w:t>
                  </w:r>
                  <w:r>
                    <w:rPr>
                      <w:rFonts w:cs="Arial"/>
                      <w:szCs w:val="20"/>
                    </w:rPr>
                    <w:t xml:space="preserve"> на начало которого в кассе имеются наличные деньги и (или) </w:t>
                  </w:r>
                  <w:r w:rsidRPr="00101B0F">
                    <w:rPr>
                      <w:rFonts w:cs="Arial"/>
                      <w:szCs w:val="20"/>
                      <w:shd w:val="clear" w:color="auto" w:fill="C0C0C0"/>
                    </w:rPr>
                    <w:t>денежные документы и (или)</w:t>
                  </w:r>
                  <w:r>
                    <w:rPr>
                      <w:rFonts w:cs="Arial"/>
                      <w:szCs w:val="20"/>
                    </w:rPr>
                    <w:t xml:space="preserve"> в котором совершены операции с наличными деньгами </w:t>
                  </w:r>
                  <w:r w:rsidRPr="00101B0F">
                    <w:rPr>
                      <w:rFonts w:cs="Arial"/>
                      <w:szCs w:val="20"/>
                      <w:shd w:val="clear" w:color="auto" w:fill="C0C0C0"/>
                    </w:rPr>
                    <w:t>и (или) денежными документами</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2) незамедлительно после подписания листа Кассовой книги (код формы по ОКУД 0504514) направление в уполномоченную организацию для сверки и подписания;</w:t>
                  </w:r>
                </w:p>
                <w:p w:rsidR="00FB0319" w:rsidRDefault="00FB0319" w:rsidP="00FB0319">
                  <w:pPr>
                    <w:autoSpaceDE w:val="0"/>
                    <w:autoSpaceDN w:val="0"/>
                    <w:adjustRightInd w:val="0"/>
                    <w:spacing w:after="1" w:line="200" w:lineRule="atLeast"/>
                    <w:rPr>
                      <w:rFonts w:cs="Arial"/>
                      <w:szCs w:val="20"/>
                    </w:rPr>
                  </w:pPr>
                  <w:r>
                    <w:rPr>
                      <w:rFonts w:cs="Arial"/>
                      <w:szCs w:val="20"/>
                    </w:rPr>
                    <w:t>3) не позднее 1 (первого) рабочего дня месяца, следующего за отчетным</w:t>
                  </w:r>
                  <w:r w:rsidRPr="00101B0F">
                    <w:rPr>
                      <w:rFonts w:cs="Arial"/>
                      <w:szCs w:val="20"/>
                      <w:shd w:val="clear" w:color="auto" w:fill="C0C0C0"/>
                    </w:rPr>
                    <w:t>,</w:t>
                  </w:r>
                  <w:r>
                    <w:rPr>
                      <w:rFonts w:cs="Arial"/>
                      <w:szCs w:val="20"/>
                    </w:rPr>
                    <w:t xml:space="preserve"> пронумеровывает, прошнуровывает копию электронной Кассовой книги (код формы по ОКУД 0504514) на бумажном носителе. В случае наличия кассовых документов, содержащих собственноручные подписи, такие кассовые </w:t>
                  </w:r>
                  <w:r>
                    <w:rPr>
                      <w:rFonts w:cs="Arial"/>
                      <w:szCs w:val="20"/>
                    </w:rPr>
                    <w:lastRenderedPageBreak/>
                    <w:t>документы прошиваются с копией листа электронной Кассовой книги (код формы по ОКУД 0504514) на бумажном носителе, оформленного за соответствующий рабочий день</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субъекта </w:t>
                  </w:r>
                  <w:r>
                    <w:rPr>
                      <w:rFonts w:cs="Arial"/>
                      <w:szCs w:val="20"/>
                    </w:rPr>
                    <w:lastRenderedPageBreak/>
                    <w:t>централизованного учета, главный бухгалтер (уполномоченное лицо) уполномоченной организации,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в день поступления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сверка с данными кассовых документов;</w:t>
                  </w:r>
                </w:p>
                <w:p w:rsidR="00FB0319" w:rsidRDefault="00FB0319" w:rsidP="00FB0319">
                  <w:pPr>
                    <w:autoSpaceDE w:val="0"/>
                    <w:autoSpaceDN w:val="0"/>
                    <w:adjustRightInd w:val="0"/>
                    <w:spacing w:after="1" w:line="200" w:lineRule="atLeast"/>
                    <w:rPr>
                      <w:rFonts w:cs="Arial"/>
                      <w:szCs w:val="20"/>
                    </w:rPr>
                  </w:pPr>
                  <w:r>
                    <w:rPr>
                      <w:rFonts w:cs="Arial"/>
                      <w:szCs w:val="20"/>
                    </w:rPr>
                    <w:lastRenderedPageBreak/>
                    <w:t>2) подписание главным бухгалтером (уполномоченным лицом) листа Кассовой книги (код формы по ОКУД 0504514);</w:t>
                  </w:r>
                </w:p>
                <w:p w:rsidR="00FB0319" w:rsidRDefault="00FB0319" w:rsidP="00FB0319">
                  <w:pPr>
                    <w:autoSpaceDE w:val="0"/>
                    <w:autoSpaceDN w:val="0"/>
                    <w:adjustRightInd w:val="0"/>
                    <w:spacing w:after="1" w:line="200" w:lineRule="atLeast"/>
                    <w:rPr>
                      <w:rFonts w:cs="Arial"/>
                      <w:szCs w:val="20"/>
                    </w:rPr>
                  </w:pPr>
                  <w:r>
                    <w:rPr>
                      <w:rFonts w:cs="Arial"/>
                      <w:szCs w:val="20"/>
                    </w:rPr>
                    <w:t>заверение количества листов Кассовой книги (код формы по ОКУД 0504514)</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организации архивного хранения </w:t>
                  </w:r>
                  <w:r>
                    <w:rPr>
                      <w:rFonts w:cs="Arial"/>
                      <w:szCs w:val="20"/>
                    </w:rPr>
                    <w:lastRenderedPageBreak/>
                    <w:t>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E63A3">
                    <w:rPr>
                      <w:rFonts w:cs="Arial"/>
                      <w:szCs w:val="20"/>
                      <w:shd w:val="clear" w:color="auto" w:fill="C0C0C0"/>
                    </w:rPr>
                    <w:lastRenderedPageBreak/>
                    <w:t>4</w:t>
                  </w:r>
                  <w:r w:rsidRPr="00101B0F">
                    <w:rPr>
                      <w:rFonts w:cs="Arial"/>
                      <w:szCs w:val="20"/>
                      <w:shd w:val="clear" w:color="auto" w:fill="C0C0C0"/>
                    </w:rPr>
                    <w:t>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Журнал регистрации приходных и расходных кассовых ордеров (код формы по ОКУД 0504093)</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ежедневно одномоментно при формировании кассовых документов, созданных в форме электронных документов с использованием электронного документооборота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7E63A3" w:rsidRDefault="00FB0319" w:rsidP="00FB0319">
                  <w:pPr>
                    <w:autoSpaceDE w:val="0"/>
                    <w:autoSpaceDN w:val="0"/>
                    <w:adjustRightInd w:val="0"/>
                    <w:spacing w:after="1" w:line="200" w:lineRule="atLeast"/>
                    <w:rPr>
                      <w:rFonts w:cs="Arial"/>
                      <w:szCs w:val="20"/>
                      <w:shd w:val="clear" w:color="auto" w:fill="C0C0C0"/>
                    </w:rPr>
                  </w:pPr>
                  <w:r w:rsidRPr="007E63A3">
                    <w:rPr>
                      <w:rFonts w:cs="Arial"/>
                      <w:szCs w:val="20"/>
                      <w:shd w:val="clear" w:color="auto" w:fill="C0C0C0"/>
                    </w:rPr>
                    <w:t>1) в день регистрации Приходных кассовых ордеров (код формы по ОКУД 0310001) и Расходных кассовых ордеров (код формы по ОКУД 0310002), созданных в форме электронных документов с использованием электронного документооборота;</w:t>
                  </w:r>
                </w:p>
                <w:p w:rsidR="00FB0319" w:rsidRPr="007E63A3" w:rsidRDefault="00FB0319" w:rsidP="00FB0319">
                  <w:pPr>
                    <w:autoSpaceDE w:val="0"/>
                    <w:autoSpaceDN w:val="0"/>
                    <w:adjustRightInd w:val="0"/>
                    <w:spacing w:after="1" w:line="200" w:lineRule="atLeast"/>
                    <w:rPr>
                      <w:rFonts w:cs="Arial"/>
                      <w:szCs w:val="20"/>
                      <w:shd w:val="clear" w:color="auto" w:fill="C0C0C0"/>
                    </w:rPr>
                  </w:pPr>
                  <w:r w:rsidRPr="007E63A3">
                    <w:rPr>
                      <w:rFonts w:cs="Arial"/>
                      <w:szCs w:val="20"/>
                      <w:shd w:val="clear" w:color="auto" w:fill="C0C0C0"/>
                    </w:rPr>
                    <w:t>2) в последний рабочий день текущего финансового года;</w:t>
                  </w:r>
                </w:p>
                <w:p w:rsidR="00FB0319" w:rsidRDefault="00FB0319" w:rsidP="00FB0319">
                  <w:pPr>
                    <w:autoSpaceDE w:val="0"/>
                    <w:autoSpaceDN w:val="0"/>
                    <w:adjustRightInd w:val="0"/>
                    <w:spacing w:after="1" w:line="200" w:lineRule="atLeast"/>
                    <w:rPr>
                      <w:rFonts w:cs="Arial"/>
                      <w:szCs w:val="20"/>
                    </w:rPr>
                  </w:pPr>
                  <w:r w:rsidRPr="007E63A3">
                    <w:rPr>
                      <w:rFonts w:cs="Arial"/>
                      <w:szCs w:val="20"/>
                      <w:shd w:val="clear" w:color="auto" w:fill="C0C0C0"/>
                    </w:rPr>
                    <w:t>3) в сроки, установленные в запросе о предоставлении за временной интервал</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E63A3">
                    <w:rPr>
                      <w:rFonts w:cs="Arial"/>
                      <w:szCs w:val="20"/>
                      <w:shd w:val="clear" w:color="auto" w:fill="C0C0C0"/>
                    </w:rPr>
                    <w:t>1)</w:t>
                  </w:r>
                  <w:r>
                    <w:rPr>
                      <w:rFonts w:cs="Arial"/>
                      <w:szCs w:val="20"/>
                    </w:rPr>
                    <w:t xml:space="preserve"> регистрация в хронологическом порядке Приходных кассовых ордеров (код формы по ОКУД 0310001) и Расходных кассовых ордеров (код формы по ОКУД 0310002), созданных в форме электронных документов с использованием электронного документооборота</w:t>
                  </w:r>
                  <w:r w:rsidRPr="007E63A3">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7E63A3">
                    <w:rPr>
                      <w:rFonts w:cs="Arial"/>
                      <w:szCs w:val="20"/>
                      <w:shd w:val="clear" w:color="auto" w:fill="C0C0C0"/>
                    </w:rPr>
                    <w:t>2) подписание Журнала регистрации приходных и расходных кассовых ордеров (код формы по ОКУД 0504093)</w:t>
                  </w:r>
                </w:p>
              </w:tc>
              <w:tc>
                <w:tcPr>
                  <w:tcW w:w="1559" w:type="dxa"/>
                  <w:tcBorders>
                    <w:top w:val="single" w:sz="4" w:space="0" w:color="auto"/>
                    <w:left w:val="single" w:sz="4" w:space="0" w:color="auto"/>
                    <w:bottom w:val="single" w:sz="4" w:space="0" w:color="auto"/>
                    <w:right w:val="single" w:sz="4" w:space="0" w:color="auto"/>
                  </w:tcBorders>
                </w:tcPr>
                <w:p w:rsidR="00FB0319" w:rsidRPr="007E63A3" w:rsidRDefault="00FB0319" w:rsidP="00FB0319">
                  <w:pPr>
                    <w:autoSpaceDE w:val="0"/>
                    <w:autoSpaceDN w:val="0"/>
                    <w:adjustRightInd w:val="0"/>
                    <w:spacing w:after="1" w:line="200" w:lineRule="atLeast"/>
                    <w:rPr>
                      <w:rFonts w:cs="Arial"/>
                      <w:szCs w:val="20"/>
                      <w:shd w:val="clear" w:color="auto" w:fill="C0C0C0"/>
                    </w:rPr>
                  </w:pPr>
                  <w:r w:rsidRPr="007E63A3">
                    <w:rPr>
                      <w:rFonts w:cs="Arial"/>
                      <w:szCs w:val="20"/>
                      <w:shd w:val="clear" w:color="auto" w:fill="C0C0C0"/>
                    </w:rPr>
                    <w:t>1)</w:t>
                  </w:r>
                  <w:r>
                    <w:rPr>
                      <w:rFonts w:cs="Arial"/>
                      <w:szCs w:val="20"/>
                    </w:rPr>
                    <w:t xml:space="preserve"> для </w:t>
                  </w:r>
                  <w:r w:rsidRPr="007E63A3">
                    <w:rPr>
                      <w:rFonts w:cs="Arial"/>
                      <w:szCs w:val="20"/>
                      <w:shd w:val="clear" w:color="auto" w:fill="C0C0C0"/>
                    </w:rPr>
                    <w:t>организации кассовой дисциплины;</w:t>
                  </w:r>
                </w:p>
                <w:p w:rsidR="00FB0319" w:rsidRPr="007E63A3" w:rsidRDefault="00FB0319" w:rsidP="00FB0319">
                  <w:pPr>
                    <w:autoSpaceDE w:val="0"/>
                    <w:autoSpaceDN w:val="0"/>
                    <w:adjustRightInd w:val="0"/>
                    <w:spacing w:after="1" w:line="200" w:lineRule="atLeast"/>
                    <w:rPr>
                      <w:rFonts w:cs="Arial"/>
                      <w:szCs w:val="20"/>
                      <w:shd w:val="clear" w:color="auto" w:fill="C0C0C0"/>
                    </w:rPr>
                  </w:pPr>
                  <w:r w:rsidRPr="007E63A3">
                    <w:rPr>
                      <w:rFonts w:cs="Arial"/>
                      <w:szCs w:val="20"/>
                      <w:shd w:val="clear" w:color="auto" w:fill="C0C0C0"/>
                    </w:rPr>
                    <w:t>2) для организации архивного хранения;</w:t>
                  </w:r>
                </w:p>
                <w:p w:rsidR="00FB0319" w:rsidRDefault="00FB0319" w:rsidP="00FB0319">
                  <w:pPr>
                    <w:autoSpaceDE w:val="0"/>
                    <w:autoSpaceDN w:val="0"/>
                    <w:adjustRightInd w:val="0"/>
                    <w:spacing w:after="1" w:line="200" w:lineRule="atLeast"/>
                    <w:rPr>
                      <w:rFonts w:cs="Arial"/>
                      <w:szCs w:val="20"/>
                    </w:rPr>
                  </w:pPr>
                  <w:r w:rsidRPr="007E63A3">
                    <w:rPr>
                      <w:rFonts w:cs="Arial"/>
                      <w:szCs w:val="20"/>
                      <w:shd w:val="clear" w:color="auto" w:fill="C0C0C0"/>
                    </w:rPr>
                    <w:t>3) для направления в субъект централизованного учета по запросу</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E63A3">
                    <w:rPr>
                      <w:rFonts w:cs="Arial"/>
                      <w:szCs w:val="20"/>
                      <w:shd w:val="clear" w:color="auto" w:fill="C0C0C0"/>
                    </w:rPr>
                    <w:lastRenderedPageBreak/>
                    <w:t>47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E63A3">
                    <w:rPr>
                      <w:rFonts w:cs="Arial"/>
                      <w:szCs w:val="20"/>
                      <w:shd w:val="clear" w:color="auto" w:fill="C0C0C0"/>
                    </w:rPr>
                    <w:t>Документ, содержащий сведения о плательщиках</w:t>
                  </w:r>
                  <w:r>
                    <w:rPr>
                      <w:rFonts w:cs="Arial"/>
                      <w:szCs w:val="20"/>
                    </w:rPr>
                    <w:t xml:space="preserve"> по </w:t>
                  </w:r>
                  <w:proofErr w:type="spellStart"/>
                  <w:r>
                    <w:rPr>
                      <w:rFonts w:cs="Arial"/>
                      <w:szCs w:val="20"/>
                    </w:rPr>
                    <w:t>эквайринговым</w:t>
                  </w:r>
                  <w:proofErr w:type="spellEnd"/>
                  <w:r>
                    <w:rPr>
                      <w:rFonts w:cs="Arial"/>
                      <w:szCs w:val="20"/>
                    </w:rPr>
                    <w:t xml:space="preserve"> операциям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документа и направление в уполномоченную организацию </w:t>
                  </w:r>
                  <w:r w:rsidRPr="007E63A3">
                    <w:rPr>
                      <w:rFonts w:cs="Arial"/>
                      <w:szCs w:val="20"/>
                      <w:shd w:val="clear" w:color="auto" w:fill="C0C0C0"/>
                    </w:rPr>
                    <w:t>не позднее 1 (одного) рабочего дня после поступления денежных средств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 главный бухгалтер (уполномоченное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момент получения информации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7E63A3">
                    <w:rPr>
                      <w:rFonts w:cs="Arial"/>
                      <w:szCs w:val="20"/>
                      <w:shd w:val="clear" w:color="auto" w:fill="C0C0C0"/>
                    </w:rPr>
                    <w:t>Журнале</w:t>
                  </w:r>
                  <w:r>
                    <w:rPr>
                      <w:rFonts w:cs="Arial"/>
                      <w:szCs w:val="20"/>
                    </w:rPr>
                    <w:t xml:space="preserve"> операций </w:t>
                  </w:r>
                  <w:r w:rsidRPr="007E63A3">
                    <w:rPr>
                      <w:rFonts w:cs="Arial"/>
                      <w:szCs w:val="20"/>
                      <w:shd w:val="clear" w:color="auto" w:fill="C0C0C0"/>
                    </w:rPr>
                    <w:t>с безналичными денежными средствами</w:t>
                  </w:r>
                  <w:r>
                    <w:rPr>
                      <w:rFonts w:cs="Arial"/>
                      <w:szCs w:val="20"/>
                    </w:rPr>
                    <w:t xml:space="preserve"> (код формы по ОКУД 0504071)</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53" w:name="Р2_5"/>
                  <w:bookmarkEnd w:id="53"/>
                  <w:r>
                    <w:rPr>
                      <w:rFonts w:cs="Arial"/>
                      <w:szCs w:val="20"/>
                    </w:rPr>
                    <w:t>3. Учет расчетов с подотчетными лицами, учет расчетов с учащимися (студентами)</w:t>
                  </w: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p w:rsidR="007E63A3" w:rsidRDefault="007E63A3" w:rsidP="00FB0319">
                  <w:pPr>
                    <w:autoSpaceDE w:val="0"/>
                    <w:autoSpaceDN w:val="0"/>
                    <w:adjustRightInd w:val="0"/>
                    <w:spacing w:after="1" w:line="200" w:lineRule="atLeast"/>
                    <w:jc w:val="center"/>
                    <w:outlineLvl w:val="0"/>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E63A3">
                    <w:rPr>
                      <w:rFonts w:cs="Arial"/>
                      <w:szCs w:val="20"/>
                      <w:shd w:val="clear" w:color="auto" w:fill="C0C0C0"/>
                    </w:rPr>
                    <w:lastRenderedPageBreak/>
                    <w:t>48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Решение о командировании на территории Российской Федерации (код формы по ОКУД 0504512)</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средствами ГИИС "Электронный бюджет" в день принятия решения о командировании сотрудника (работника)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проверка отсутствия задолженности по ранее выданным подотчетным суммам;</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в учете факта хозяйственной жизни;</w:t>
                  </w:r>
                </w:p>
                <w:p w:rsidR="00FB0319" w:rsidRDefault="00FB0319" w:rsidP="00FB0319">
                  <w:pPr>
                    <w:autoSpaceDE w:val="0"/>
                    <w:autoSpaceDN w:val="0"/>
                    <w:adjustRightInd w:val="0"/>
                    <w:spacing w:after="1" w:line="200" w:lineRule="atLeast"/>
                    <w:rPr>
                      <w:rFonts w:cs="Arial"/>
                      <w:szCs w:val="20"/>
                    </w:rPr>
                  </w:pPr>
                  <w:r>
                    <w:rPr>
                      <w:rFonts w:cs="Arial"/>
                      <w:szCs w:val="20"/>
                    </w:rPr>
                    <w:t>3) формирование платежных документов, в зависимости от выбранного способа 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направления на подписание сформированных платежных документов субъектом централизованного учета;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991244">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91244">
                    <w:rPr>
                      <w:rFonts w:cs="Arial"/>
                      <w:szCs w:val="20"/>
                      <w:shd w:val="clear" w:color="auto" w:fill="C0C0C0"/>
                    </w:rPr>
                    <w:t>49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Изменение Решения о командировании на территории Российской Федерации (код формы по ОКУД 0504513) </w:t>
                  </w:r>
                  <w:r w:rsidRPr="00991244">
                    <w:rPr>
                      <w:rFonts w:cs="Arial"/>
                      <w:szCs w:val="20"/>
                      <w:shd w:val="clear" w:color="auto" w:fill="C0C0C0"/>
                    </w:rPr>
                    <w:t>&lt;4&gt;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и направление средствами ГИИС "Электронный бюджет" в день принятия решения об </w:t>
                  </w:r>
                  <w:r w:rsidRPr="00991244">
                    <w:rPr>
                      <w:rFonts w:cs="Arial"/>
                      <w:szCs w:val="20"/>
                      <w:shd w:val="clear" w:color="auto" w:fill="C0C0C0"/>
                    </w:rPr>
                    <w:t>Изменении</w:t>
                  </w:r>
                  <w:r>
                    <w:rPr>
                      <w:rFonts w:cs="Arial"/>
                      <w:szCs w:val="20"/>
                    </w:rPr>
                    <w:t xml:space="preserve"> Решения о </w:t>
                  </w:r>
                  <w:r>
                    <w:rPr>
                      <w:rFonts w:cs="Arial"/>
                      <w:szCs w:val="20"/>
                    </w:rPr>
                    <w:lastRenderedPageBreak/>
                    <w:t xml:space="preserve">командировании </w:t>
                  </w:r>
                  <w:r w:rsidRPr="00991244">
                    <w:rPr>
                      <w:rFonts w:cs="Arial"/>
                      <w:szCs w:val="20"/>
                      <w:shd w:val="clear" w:color="auto" w:fill="C0C0C0"/>
                    </w:rPr>
                    <w:t>на территории Российской Федерации (код формы по ОКУД 0504513)</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ответственные лица субъекта централизованного учета, руководитель (уполномоченное </w:t>
                  </w:r>
                  <w:r>
                    <w:rPr>
                      <w:rFonts w:cs="Arial"/>
                      <w:szCs w:val="20"/>
                    </w:rPr>
                    <w:lastRenderedPageBreak/>
                    <w:t>лицо) субъекта централизованного учета, ответственное лицо уполномоченной организации</w:t>
                  </w:r>
                </w:p>
                <w:p w:rsidR="00991244" w:rsidRDefault="00991244" w:rsidP="00FB0319">
                  <w:pPr>
                    <w:autoSpaceDE w:val="0"/>
                    <w:autoSpaceDN w:val="0"/>
                    <w:adjustRightInd w:val="0"/>
                    <w:spacing w:after="1" w:line="200" w:lineRule="atLeast"/>
                    <w:rPr>
                      <w:rFonts w:cs="Arial"/>
                      <w:szCs w:val="20"/>
                    </w:rPr>
                  </w:pPr>
                </w:p>
                <w:p w:rsidR="00991244" w:rsidRDefault="00991244" w:rsidP="00FB0319">
                  <w:pPr>
                    <w:autoSpaceDE w:val="0"/>
                    <w:autoSpaceDN w:val="0"/>
                    <w:adjustRightInd w:val="0"/>
                    <w:spacing w:after="1" w:line="200" w:lineRule="atLeast"/>
                    <w:rPr>
                      <w:rFonts w:cs="Arial"/>
                      <w:szCs w:val="20"/>
                    </w:rPr>
                  </w:pPr>
                </w:p>
                <w:p w:rsidR="00991244" w:rsidRDefault="00991244" w:rsidP="00FB0319">
                  <w:pPr>
                    <w:autoSpaceDE w:val="0"/>
                    <w:autoSpaceDN w:val="0"/>
                    <w:adjustRightInd w:val="0"/>
                    <w:spacing w:after="1" w:line="200" w:lineRule="atLeast"/>
                    <w:rPr>
                      <w:rFonts w:cs="Arial"/>
                      <w:szCs w:val="20"/>
                    </w:rPr>
                  </w:pPr>
                </w:p>
                <w:p w:rsidR="00991244" w:rsidRDefault="00991244"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в учете факта хозяйственной жизни;</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платежных документов </w:t>
                  </w:r>
                  <w:r>
                    <w:rPr>
                      <w:rFonts w:cs="Arial"/>
                      <w:szCs w:val="20"/>
                    </w:rPr>
                    <w:lastRenderedPageBreak/>
                    <w:t>в зависимости от выбранного способа 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1) для направления на подписание сформированных платежных документов субъектом централизованного учета;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991244">
                    <w:rPr>
                      <w:rFonts w:cs="Arial"/>
                      <w:szCs w:val="20"/>
                      <w:shd w:val="clear" w:color="auto" w:fill="C0C0C0"/>
                    </w:rPr>
                    <w:lastRenderedPageBreak/>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91244">
                    <w:rPr>
                      <w:rFonts w:cs="Arial"/>
                      <w:szCs w:val="20"/>
                      <w:shd w:val="clear" w:color="auto" w:fill="C0C0C0"/>
                    </w:rPr>
                    <w:lastRenderedPageBreak/>
                    <w:t>50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Решение о командировании на территорию иностранного государства (код формы по ОКУД 0504515)</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средствами ГИИС "Электронный бюджет" в день принятия решения о командировании работника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проверка отсутствия задолженности по ранее выданным подотчетным суммам;</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в учете факта хозяйственной жизни;</w:t>
                  </w:r>
                </w:p>
                <w:p w:rsidR="00FB0319" w:rsidRDefault="00FB0319" w:rsidP="00FB0319">
                  <w:pPr>
                    <w:autoSpaceDE w:val="0"/>
                    <w:autoSpaceDN w:val="0"/>
                    <w:adjustRightInd w:val="0"/>
                    <w:spacing w:after="1" w:line="200" w:lineRule="atLeast"/>
                    <w:rPr>
                      <w:rFonts w:cs="Arial"/>
                      <w:szCs w:val="20"/>
                    </w:rPr>
                  </w:pPr>
                  <w:r>
                    <w:rPr>
                      <w:rFonts w:cs="Arial"/>
                      <w:szCs w:val="20"/>
                    </w:rPr>
                    <w:t>3) формирование платежных документов в зависимости от выбранного способа 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направления на подписание сформированных платежных документов субъектом централизованного учета;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991244">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91244">
                    <w:rPr>
                      <w:rFonts w:cs="Arial"/>
                      <w:szCs w:val="20"/>
                      <w:shd w:val="clear" w:color="auto" w:fill="C0C0C0"/>
                    </w:rPr>
                    <w:t>51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Изменение Решения о командировании на территорию иностранного государства (код формы по ОКУД 0504516) &lt;</w:t>
                  </w:r>
                  <w:r w:rsidRPr="00991244">
                    <w:rPr>
                      <w:rFonts w:cs="Arial"/>
                      <w:szCs w:val="20"/>
                      <w:shd w:val="clear" w:color="auto" w:fill="C0C0C0"/>
                    </w:rPr>
                    <w:t>4</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и направление средствами ГИИС "Электронный бюджет" в день принятия решения об </w:t>
                  </w:r>
                  <w:r w:rsidRPr="00991244">
                    <w:rPr>
                      <w:rFonts w:cs="Arial"/>
                      <w:szCs w:val="20"/>
                      <w:shd w:val="clear" w:color="auto" w:fill="C0C0C0"/>
                    </w:rPr>
                    <w:t>Изменении</w:t>
                  </w:r>
                  <w:r>
                    <w:rPr>
                      <w:rFonts w:cs="Arial"/>
                      <w:szCs w:val="20"/>
                    </w:rPr>
                    <w:t xml:space="preserve"> Решения о командировании </w:t>
                  </w:r>
                  <w:r w:rsidRPr="00991244">
                    <w:rPr>
                      <w:rFonts w:cs="Arial"/>
                      <w:szCs w:val="20"/>
                      <w:shd w:val="clear" w:color="auto" w:fill="C0C0C0"/>
                    </w:rPr>
                    <w:t xml:space="preserve">на территорию иностранного государства </w:t>
                  </w:r>
                  <w:r w:rsidRPr="00991244">
                    <w:rPr>
                      <w:rFonts w:cs="Arial"/>
                      <w:szCs w:val="20"/>
                      <w:shd w:val="clear" w:color="auto" w:fill="C0C0C0"/>
                    </w:rPr>
                    <w:lastRenderedPageBreak/>
                    <w:t>(код формы по ОКУД 0504516)</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ответственные лица субъекта централизованного учета, руководитель (уполномоченное лицо) субъекта централизованного учета, </w:t>
                  </w:r>
                  <w:r>
                    <w:rPr>
                      <w:rFonts w:cs="Arial"/>
                      <w:szCs w:val="20"/>
                    </w:rPr>
                    <w:lastRenderedPageBreak/>
                    <w:t>ответственное лицо уполномоченной организации</w:t>
                  </w:r>
                </w:p>
                <w:p w:rsidR="00991244" w:rsidRDefault="00991244" w:rsidP="00FB0319">
                  <w:pPr>
                    <w:autoSpaceDE w:val="0"/>
                    <w:autoSpaceDN w:val="0"/>
                    <w:adjustRightInd w:val="0"/>
                    <w:spacing w:after="1" w:line="200" w:lineRule="atLeast"/>
                    <w:rPr>
                      <w:rFonts w:cs="Arial"/>
                      <w:szCs w:val="20"/>
                    </w:rPr>
                  </w:pPr>
                </w:p>
                <w:p w:rsidR="00991244" w:rsidRDefault="00991244" w:rsidP="00FB0319">
                  <w:pPr>
                    <w:autoSpaceDE w:val="0"/>
                    <w:autoSpaceDN w:val="0"/>
                    <w:adjustRightInd w:val="0"/>
                    <w:spacing w:after="1" w:line="200" w:lineRule="atLeast"/>
                    <w:rPr>
                      <w:rFonts w:cs="Arial"/>
                      <w:szCs w:val="20"/>
                    </w:rPr>
                  </w:pPr>
                </w:p>
                <w:p w:rsidR="00991244" w:rsidRDefault="00991244" w:rsidP="00FB0319">
                  <w:pPr>
                    <w:autoSpaceDE w:val="0"/>
                    <w:autoSpaceDN w:val="0"/>
                    <w:adjustRightInd w:val="0"/>
                    <w:spacing w:after="1" w:line="200" w:lineRule="atLeast"/>
                    <w:rPr>
                      <w:rFonts w:cs="Arial"/>
                      <w:szCs w:val="20"/>
                    </w:rPr>
                  </w:pPr>
                </w:p>
                <w:p w:rsidR="00991244" w:rsidRDefault="00991244"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в учете факта хозяйственной жизни;</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платежных документов в зависимости от выбранного способа </w:t>
                  </w:r>
                  <w:r>
                    <w:rPr>
                      <w:rFonts w:cs="Arial"/>
                      <w:szCs w:val="20"/>
                    </w:rPr>
                    <w:lastRenderedPageBreak/>
                    <w:t>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1) для направления на подписание сформированных документов субъектом централизованного учета;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991244">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91244">
                    <w:rPr>
                      <w:rFonts w:cs="Arial"/>
                      <w:szCs w:val="20"/>
                      <w:shd w:val="clear" w:color="auto" w:fill="C0C0C0"/>
                    </w:rPr>
                    <w:t>52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Заявка-обоснование закупки товаров, работ, услуг малого объема </w:t>
                  </w:r>
                  <w:r w:rsidRPr="00991244">
                    <w:rPr>
                      <w:rFonts w:cs="Arial"/>
                      <w:szCs w:val="20"/>
                      <w:shd w:val="clear" w:color="auto" w:fill="C0C0C0"/>
                    </w:rPr>
                    <w:t>через подотчетное лицо</w:t>
                  </w:r>
                  <w:r>
                    <w:rPr>
                      <w:rFonts w:cs="Arial"/>
                      <w:szCs w:val="20"/>
                    </w:rPr>
                    <w:t xml:space="preserve"> (код формы по ОКУД </w:t>
                  </w:r>
                  <w:r w:rsidRPr="00991244">
                    <w:rPr>
                      <w:rFonts w:cs="Arial"/>
                      <w:szCs w:val="20"/>
                      <w:shd w:val="clear" w:color="auto" w:fill="C0C0C0"/>
                    </w:rPr>
                    <w:t>0510521</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средствами ГИИС "Электронный бюджет" в день принятия решения о закупке товаров, работ, услуг через подотчетное лицо</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проверка отсутствия задолженности по ранее выданным подотчетным суммам;</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в учете факта хозяйственной жизни;</w:t>
                  </w:r>
                </w:p>
                <w:p w:rsidR="00FB0319" w:rsidRDefault="00FB0319" w:rsidP="00FB0319">
                  <w:pPr>
                    <w:autoSpaceDE w:val="0"/>
                    <w:autoSpaceDN w:val="0"/>
                    <w:adjustRightInd w:val="0"/>
                    <w:spacing w:after="1" w:line="200" w:lineRule="atLeast"/>
                    <w:rPr>
                      <w:rFonts w:cs="Arial"/>
                      <w:szCs w:val="20"/>
                    </w:rPr>
                  </w:pPr>
                  <w:r>
                    <w:rPr>
                      <w:rFonts w:cs="Arial"/>
                      <w:szCs w:val="20"/>
                    </w:rPr>
                    <w:t>3) формирование платежных документов в зависимости от выбранного способа 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направления на подписание сформированных платежных документов субъектом централизованного учета;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F802CE">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802CE">
                    <w:rPr>
                      <w:rFonts w:cs="Arial"/>
                      <w:szCs w:val="20"/>
                      <w:shd w:val="clear" w:color="auto" w:fill="C0C0C0"/>
                    </w:rPr>
                    <w:t>53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Отчет о расходах подотчетного лица (код формы по ОКУД 0504520) с приложением скан-копий подтверждающих документов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средствами ГИИС "Электронный бюджет" в срок, установленный субъектом централизованного учета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ответственные лица субъекта централизованного учета, руководитель (уполномоченное лицо) субъекта централизованного учета, ответственные лица уполномоченной </w:t>
                  </w:r>
                  <w:r>
                    <w:rPr>
                      <w:rFonts w:cs="Arial"/>
                      <w:szCs w:val="20"/>
                    </w:rPr>
                    <w:lastRenderedPageBreak/>
                    <w:t>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платежных документов в зависимости от выбранного способа выдачи денежных средств </w:t>
                  </w:r>
                  <w:r w:rsidRPr="00F802CE">
                    <w:rPr>
                      <w:rFonts w:cs="Arial"/>
                      <w:szCs w:val="20"/>
                      <w:shd w:val="clear" w:color="auto" w:fill="C0C0C0"/>
                    </w:rPr>
                    <w:t xml:space="preserve">(при </w:t>
                  </w:r>
                  <w:r w:rsidRPr="00F802CE">
                    <w:rPr>
                      <w:rFonts w:cs="Arial"/>
                      <w:szCs w:val="20"/>
                      <w:shd w:val="clear" w:color="auto" w:fill="C0C0C0"/>
                    </w:rPr>
                    <w:lastRenderedPageBreak/>
                    <w:t>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1) для направления на подписание в субъект централизованного учета сформированных платежных документов </w:t>
                  </w:r>
                  <w:r w:rsidRPr="00F802CE">
                    <w:rPr>
                      <w:rFonts w:cs="Arial"/>
                      <w:szCs w:val="20"/>
                      <w:shd w:val="clear" w:color="auto" w:fill="C0C0C0"/>
                    </w:rPr>
                    <w:t>(при необходимости)</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F802CE">
                    <w:rPr>
                      <w:rFonts w:cs="Arial"/>
                      <w:szCs w:val="20"/>
                      <w:shd w:val="clear" w:color="auto" w:fill="C0C0C0"/>
                    </w:rPr>
                    <w:t>Журнале по прочим операциям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3) для отражения в Ведомости доходов физических лиц, облагаемых НДФЛ, страховыми взносами (код формы по ОКУД </w:t>
                  </w:r>
                  <w:r w:rsidRPr="00F802CE">
                    <w:rPr>
                      <w:rFonts w:cs="Arial"/>
                      <w:szCs w:val="20"/>
                      <w:shd w:val="clear" w:color="auto" w:fill="C0C0C0"/>
                    </w:rPr>
                    <w:t>0509095</w:t>
                  </w:r>
                  <w:r>
                    <w:rPr>
                      <w:rFonts w:cs="Arial"/>
                      <w:szCs w:val="20"/>
                    </w:rPr>
                    <w:t>) &lt;</w:t>
                  </w:r>
                  <w:r w:rsidRPr="00F802CE">
                    <w:rPr>
                      <w:rFonts w:cs="Arial"/>
                      <w:szCs w:val="20"/>
                      <w:shd w:val="clear" w:color="auto" w:fill="C0C0C0"/>
                    </w:rPr>
                    <w:t>3</w:t>
                  </w:r>
                  <w:r>
                    <w:rPr>
                      <w:rFonts w:cs="Arial"/>
                      <w:szCs w:val="20"/>
                    </w:rPr>
                    <w:t>&gt; (в случае оплаты расходов сверх установленных законодательством норм)</w:t>
                  </w:r>
                </w:p>
                <w:p w:rsidR="00F802CE" w:rsidRDefault="00F802CE" w:rsidP="00FB0319">
                  <w:pPr>
                    <w:autoSpaceDE w:val="0"/>
                    <w:autoSpaceDN w:val="0"/>
                    <w:adjustRightInd w:val="0"/>
                    <w:spacing w:after="1" w:line="200" w:lineRule="atLeast"/>
                    <w:rPr>
                      <w:rFonts w:cs="Arial"/>
                      <w:szCs w:val="20"/>
                    </w:rPr>
                  </w:pPr>
                </w:p>
                <w:p w:rsidR="00F802CE" w:rsidRDefault="00F802CE" w:rsidP="00FB0319">
                  <w:pPr>
                    <w:autoSpaceDE w:val="0"/>
                    <w:autoSpaceDN w:val="0"/>
                    <w:adjustRightInd w:val="0"/>
                    <w:spacing w:after="1" w:line="200" w:lineRule="atLeast"/>
                    <w:rPr>
                      <w:rFonts w:cs="Arial"/>
                      <w:szCs w:val="20"/>
                    </w:rPr>
                  </w:pPr>
                </w:p>
                <w:p w:rsidR="00F802CE" w:rsidRDefault="00F802CE"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802CE">
                    <w:rPr>
                      <w:rFonts w:cs="Arial"/>
                      <w:szCs w:val="20"/>
                      <w:shd w:val="clear" w:color="auto" w:fill="C0C0C0"/>
                    </w:rPr>
                    <w:lastRenderedPageBreak/>
                    <w:t>54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Авансовый отчет (код формы по ОКУД 0504505) &lt;</w:t>
                  </w:r>
                  <w:r w:rsidRPr="00F802CE">
                    <w:rPr>
                      <w:rFonts w:cs="Arial"/>
                      <w:szCs w:val="20"/>
                      <w:shd w:val="clear" w:color="auto" w:fill="C0C0C0"/>
                    </w:rPr>
                    <w:t>4</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802CE">
                    <w:rPr>
                      <w:rFonts w:cs="Arial"/>
                      <w:szCs w:val="20"/>
                      <w:shd w:val="clear" w:color="auto" w:fill="C0C0C0"/>
                    </w:rPr>
                    <w:t>54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Авансовый отчет (код формы по ОКУД 0504505) в части возмещения расходов, связанных с разъездным характером работ, с работой в полевых условиях, работами экспедиционного характера, с использованием личного имущества в интересах работодателя, с </w:t>
                  </w:r>
                  <w:r w:rsidRPr="00312C0F">
                    <w:rPr>
                      <w:rFonts w:cs="Arial"/>
                      <w:szCs w:val="20"/>
                      <w:shd w:val="clear" w:color="auto" w:fill="C0C0C0"/>
                    </w:rPr>
                    <w:t>расходами</w:t>
                  </w:r>
                  <w:r>
                    <w:rPr>
                      <w:rFonts w:cs="Arial"/>
                      <w:szCs w:val="20"/>
                    </w:rPr>
                    <w:t xml:space="preserve"> государственного гражданского служащего, назначенного в порядке ротации </w:t>
                  </w:r>
                  <w:r w:rsidRPr="00312C0F">
                    <w:rPr>
                      <w:rFonts w:cs="Arial"/>
                      <w:szCs w:val="20"/>
                      <w:shd w:val="clear" w:color="auto" w:fill="C0C0C0"/>
                    </w:rPr>
                    <w:t>&lt;11&gt;</w:t>
                  </w:r>
                  <w:r>
                    <w:rPr>
                      <w:rFonts w:cs="Arial"/>
                      <w:szCs w:val="20"/>
                    </w:rPr>
                    <w:t xml:space="preserve">, с переездом </w:t>
                  </w:r>
                  <w:r>
                    <w:rPr>
                      <w:rFonts w:cs="Arial"/>
                      <w:szCs w:val="20"/>
                    </w:rPr>
                    <w:lastRenderedPageBreak/>
                    <w:t>государственного гражданского служащего</w:t>
                  </w:r>
                  <w:r w:rsidRPr="009240D6">
                    <w:rPr>
                      <w:rFonts w:cs="Arial"/>
                      <w:szCs w:val="20"/>
                      <w:shd w:val="clear" w:color="auto" w:fill="C0C0C0"/>
                    </w:rPr>
                    <w:t>, военнослужащего</w:t>
                  </w:r>
                  <w:r>
                    <w:rPr>
                      <w:rFonts w:cs="Arial"/>
                      <w:szCs w:val="20"/>
                    </w:rPr>
                    <w:t xml:space="preserve"> и членов его семьи в другую местность при его переводе, с переездом из районов Крайнего Севера и приравненных к ним местностей, с совершением контрольной закупки, в том числе совершению сделки, путем заключения основанного на риске соглашения о выигрыше, получения выигрыша по результатам азартной игры с использованием наличных денежных средств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подписание в срок, установленный субъектом централизованного учета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 руководитель (уполномоченное лицо) субъекта централизованного учета, 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утверждения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w:t>
                  </w:r>
                  <w:r w:rsidRPr="00F802CE">
                    <w:rPr>
                      <w:rFonts w:cs="Arial"/>
                      <w:szCs w:val="20"/>
                      <w:shd w:val="clear" w:color="auto" w:fill="C0C0C0"/>
                    </w:rPr>
                    <w:t>для учета расчетов с подотчетными лицами</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платежных документов в зависимости от выбранного способа выдачи денежных средств </w:t>
                  </w:r>
                  <w:r w:rsidRPr="00F802CE">
                    <w:rPr>
                      <w:rFonts w:cs="Arial"/>
                      <w:szCs w:val="20"/>
                      <w:shd w:val="clear" w:color="auto" w:fill="C0C0C0"/>
                    </w:rPr>
                    <w:t>(при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направления на подписание в субъект централизованного учета сформированных платежных документов </w:t>
                  </w:r>
                  <w:r w:rsidRPr="00F802CE">
                    <w:rPr>
                      <w:rFonts w:cs="Arial"/>
                      <w:szCs w:val="20"/>
                      <w:shd w:val="clear" w:color="auto" w:fill="C0C0C0"/>
                    </w:rPr>
                    <w:t>(при необходимости)</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отражения в </w:t>
                  </w:r>
                  <w:r w:rsidRPr="00F802CE">
                    <w:rPr>
                      <w:rFonts w:cs="Arial"/>
                      <w:szCs w:val="20"/>
                      <w:shd w:val="clear" w:color="auto" w:fill="C0C0C0"/>
                    </w:rPr>
                    <w:t>Журнале по прочим операциям</w:t>
                  </w:r>
                  <w:r>
                    <w:rPr>
                      <w:rFonts w:cs="Arial"/>
                      <w:szCs w:val="20"/>
                    </w:rPr>
                    <w:t xml:space="preserve"> (код формы по ОКУД 0504071)</w:t>
                  </w:r>
                  <w:r w:rsidRPr="00F802CE">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F802CE">
                    <w:rPr>
                      <w:rFonts w:cs="Arial"/>
                      <w:szCs w:val="20"/>
                      <w:shd w:val="clear" w:color="auto" w:fill="C0C0C0"/>
                    </w:rPr>
                    <w:t xml:space="preserve">3) для отражения в Ведомости доходов физических лиц, облагаемых НДФЛ, страховыми взносами (код формы по </w:t>
                  </w:r>
                  <w:r w:rsidRPr="00F802CE">
                    <w:rPr>
                      <w:rFonts w:cs="Arial"/>
                      <w:szCs w:val="20"/>
                      <w:shd w:val="clear" w:color="auto" w:fill="C0C0C0"/>
                    </w:rPr>
                    <w:lastRenderedPageBreak/>
                    <w:t>ОКУД 0509095) (в случае оплаты расходов сверх установленных законодательством норм)</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240D6">
                    <w:rPr>
                      <w:rFonts w:cs="Arial"/>
                      <w:szCs w:val="20"/>
                      <w:shd w:val="clear" w:color="auto" w:fill="C0C0C0"/>
                    </w:rPr>
                    <w:lastRenderedPageBreak/>
                    <w:t>54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9240D6" w:rsidRDefault="00FB0319" w:rsidP="00FB0319">
                  <w:pPr>
                    <w:autoSpaceDE w:val="0"/>
                    <w:autoSpaceDN w:val="0"/>
                    <w:adjustRightInd w:val="0"/>
                    <w:spacing w:after="1" w:line="200" w:lineRule="atLeast"/>
                    <w:rPr>
                      <w:rFonts w:cs="Arial"/>
                      <w:szCs w:val="20"/>
                    </w:rPr>
                  </w:pPr>
                  <w:r>
                    <w:rPr>
                      <w:rFonts w:cs="Arial"/>
                      <w:szCs w:val="20"/>
                    </w:rPr>
                    <w:t>Авансовый отчет (код формы по ОКУД 0504505) с приложением первичных документов, подтверждающих произведенные расходы, в части расчетов с сотрудниками (работниками), работающими за пределами Российской Федерации</w:t>
                  </w:r>
                </w:p>
                <w:p w:rsidR="009240D6" w:rsidRDefault="009240D6"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после утверждения Авансового отчета (код формы по ОКУД 0504505)</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240D6">
                    <w:rPr>
                      <w:rFonts w:cs="Arial"/>
                      <w:szCs w:val="20"/>
                      <w:shd w:val="clear" w:color="auto" w:fill="C0C0C0"/>
                    </w:rPr>
                    <w:t>для учета расчетов с сотрудниками (работниками), работающими за пределами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240D6">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240D6">
                    <w:rPr>
                      <w:rFonts w:cs="Arial"/>
                      <w:szCs w:val="20"/>
                      <w:shd w:val="clear" w:color="auto" w:fill="C0C0C0"/>
                    </w:rPr>
                    <w:lastRenderedPageBreak/>
                    <w:t>55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Решение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(код формы по ОКУД 0504517) &lt;</w:t>
                  </w:r>
                  <w:r w:rsidRPr="009240D6">
                    <w:rPr>
                      <w:rFonts w:cs="Arial"/>
                      <w:szCs w:val="20"/>
                      <w:shd w:val="clear" w:color="auto" w:fill="C0C0C0"/>
                    </w:rPr>
                    <w:t>4</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средствами ГИИС "Электронный бюджет" в срок, не превышающий 6 (шести) рабочих дней до отъезда в отпуск</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 руководитель (уполномоченное лицо) субъекта централизованного учета, 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части отражения в учете: не позднее следующего рабочего дня со дня утверждения документа уполномоченными лицами субъекта централизованного учета в ГИИС "Электронный бюджет";</w:t>
                  </w:r>
                </w:p>
                <w:p w:rsidR="00FB0319" w:rsidRDefault="00FB0319" w:rsidP="00FB0319">
                  <w:pPr>
                    <w:autoSpaceDE w:val="0"/>
                    <w:autoSpaceDN w:val="0"/>
                    <w:adjustRightInd w:val="0"/>
                    <w:spacing w:after="1" w:line="200" w:lineRule="atLeast"/>
                    <w:rPr>
                      <w:rFonts w:cs="Arial"/>
                      <w:szCs w:val="20"/>
                    </w:rPr>
                  </w:pPr>
                  <w:r>
                    <w:rPr>
                      <w:rFonts w:cs="Arial"/>
                      <w:szCs w:val="20"/>
                    </w:rPr>
                    <w:t>в части формирования документов для выплаты (перечисления): не позднее чем за 3 (три) рабочих дня до отъезда в отпуск</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в учете факта хозяйственной жизни;</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платежных документов в зависимости от выбранного способа 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направления на подписание в субъект централизованного учета сформированных платежных документов;</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w:t>
                  </w:r>
                  <w:r w:rsidRPr="009240D6">
                    <w:rPr>
                      <w:rFonts w:cs="Arial"/>
                      <w:szCs w:val="20"/>
                      <w:shd w:val="clear" w:color="auto" w:fill="C0C0C0"/>
                    </w:rPr>
                    <w:t>отражения в 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240D6">
                    <w:rPr>
                      <w:rFonts w:cs="Arial"/>
                      <w:szCs w:val="20"/>
                      <w:shd w:val="clear" w:color="auto" w:fill="C0C0C0"/>
                    </w:rPr>
                    <w:t>56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субъекта централизованного учета о компенсации расходов, связанных с проездом и провозом багажа при переезде из районов Крайнего Севера к новому месту жительства в другую местность, бывшим сотрудникам с приложением расчета и подтверждающих документов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поступления подтверждающих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платежных документов в зависимости от выбранного способа получения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240D6">
                    <w:rPr>
                      <w:rFonts w:cs="Arial"/>
                      <w:szCs w:val="20"/>
                      <w:shd w:val="clear" w:color="auto" w:fill="C0C0C0"/>
                    </w:rPr>
                    <w:t>1) для направления на подписание в субъект централизованного учета сформированных платежных документов;</w:t>
                  </w:r>
                </w:p>
                <w:p w:rsidR="00FB0319" w:rsidRDefault="00FB0319" w:rsidP="00FB0319">
                  <w:pPr>
                    <w:autoSpaceDE w:val="0"/>
                    <w:autoSpaceDN w:val="0"/>
                    <w:adjustRightInd w:val="0"/>
                    <w:spacing w:after="1" w:line="200" w:lineRule="atLeast"/>
                    <w:rPr>
                      <w:rFonts w:cs="Arial"/>
                      <w:szCs w:val="20"/>
                    </w:rPr>
                  </w:pPr>
                  <w:r w:rsidRPr="009240D6">
                    <w:rPr>
                      <w:rFonts w:cs="Arial"/>
                      <w:szCs w:val="20"/>
                      <w:shd w:val="clear" w:color="auto" w:fill="C0C0C0"/>
                    </w:rPr>
                    <w:t>2)</w:t>
                  </w:r>
                  <w:r>
                    <w:rPr>
                      <w:rFonts w:cs="Arial"/>
                      <w:szCs w:val="20"/>
                    </w:rPr>
                    <w:t xml:space="preserve"> для отражения в </w:t>
                  </w:r>
                  <w:r w:rsidRPr="009240D6">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240D6">
                    <w:rPr>
                      <w:rFonts w:cs="Arial"/>
                      <w:szCs w:val="20"/>
                      <w:shd w:val="clear" w:color="auto" w:fill="C0C0C0"/>
                    </w:rPr>
                    <w:t>57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Карточка студента (физического лица) (изменение </w:t>
                  </w:r>
                  <w:r>
                    <w:rPr>
                      <w:rFonts w:cs="Arial"/>
                      <w:szCs w:val="20"/>
                    </w:rPr>
                    <w:lastRenderedPageBreak/>
                    <w:t>карточки) с указанием информации (персональных данных, банковских реквизитов), необходимой для расчета стипендий, материальной помощи студентам и компенсационных выплат</w:t>
                  </w:r>
                  <w:r w:rsidRPr="009240D6">
                    <w:rPr>
                      <w:rFonts w:cs="Arial"/>
                      <w:szCs w:val="20"/>
                      <w:shd w:val="clear" w:color="auto" w:fill="C0C0C0"/>
                    </w:rPr>
                    <w:t>, предусмотренных правовыми актами 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w:t>
                  </w:r>
                  <w:r>
                    <w:rPr>
                      <w:rFonts w:cs="Arial"/>
                      <w:szCs w:val="20"/>
                    </w:rPr>
                    <w:lastRenderedPageBreak/>
                    <w:t>позднее 5 (пяти) рабочих дней со дня издания приказа о зачислении студентов и не позднее 2 (двух) рабочих дней со дня предоставления студентами информации об изменении персональных данных, банковских реквизитов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w:t>
                  </w:r>
                  <w:r>
                    <w:rPr>
                      <w:rFonts w:cs="Arial"/>
                      <w:szCs w:val="20"/>
                    </w:rPr>
                    <w:lastRenderedPageBreak/>
                    <w:t>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1 (одного) рабочего дня до даты перечислени</w:t>
                  </w:r>
                  <w:r>
                    <w:rPr>
                      <w:rFonts w:cs="Arial"/>
                      <w:szCs w:val="20"/>
                    </w:rPr>
                    <w:lastRenderedPageBreak/>
                    <w:t>я стипендий, материальной помощи студентам и других компенсационных выплат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использование информации при формирова</w:t>
                  </w:r>
                  <w:r>
                    <w:rPr>
                      <w:rFonts w:cs="Arial"/>
                      <w:szCs w:val="20"/>
                    </w:rPr>
                    <w:lastRenderedPageBreak/>
                    <w:t>нии реестра на перечисление денежных средств на лицевые счета студентов в кредитные организации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перечисления стипендий, материальной помощи </w:t>
                  </w:r>
                  <w:r>
                    <w:rPr>
                      <w:rFonts w:cs="Arial"/>
                      <w:szCs w:val="20"/>
                    </w:rPr>
                    <w:lastRenderedPageBreak/>
                    <w:t>студентам и компенсационных выплат на лицевые счета студентов в кредитные организации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lastRenderedPageBreak/>
                    <w:t>58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t>Документ, содержащий информацию</w:t>
                  </w:r>
                  <w:r>
                    <w:rPr>
                      <w:rFonts w:cs="Arial"/>
                      <w:szCs w:val="20"/>
                    </w:rPr>
                    <w:t xml:space="preserve"> о плановых начислениях прочих доходов, </w:t>
                  </w:r>
                  <w:r w:rsidRPr="007A2574">
                    <w:rPr>
                      <w:rFonts w:cs="Arial"/>
                      <w:szCs w:val="20"/>
                      <w:shd w:val="clear" w:color="auto" w:fill="C0C0C0"/>
                    </w:rPr>
                    <w:t>сформированный</w:t>
                  </w:r>
                  <w:r>
                    <w:rPr>
                      <w:rFonts w:cs="Arial"/>
                      <w:szCs w:val="20"/>
                    </w:rPr>
                    <w:t xml:space="preserve"> на основании приказа о начислении стипендий (академических и социальных) студентам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4 (четырех) рабочих дней до выплаты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3 (трех) рабочих дней до выплаты</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(академических и социальных) стипендий студентам</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 &lt;</w:t>
                  </w:r>
                  <w:r w:rsidRPr="008379EC">
                    <w:rPr>
                      <w:rFonts w:cs="Arial"/>
                      <w:szCs w:val="20"/>
                      <w:shd w:val="clear" w:color="auto" w:fill="C0C0C0"/>
                    </w:rPr>
                    <w:t>4</w:t>
                  </w:r>
                  <w:r>
                    <w:rPr>
                      <w:rFonts w:cs="Arial"/>
                      <w:szCs w:val="20"/>
                    </w:rPr>
                    <w:t>&gt;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t>59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t>Документ, содержащий информаци</w:t>
                  </w:r>
                  <w:r>
                    <w:rPr>
                      <w:rFonts w:cs="Arial"/>
                      <w:szCs w:val="20"/>
                    </w:rPr>
                    <w:t xml:space="preserve">ю о плановых начислениях прочих доходов, </w:t>
                  </w:r>
                  <w:r w:rsidRPr="008379EC">
                    <w:rPr>
                      <w:rFonts w:cs="Arial"/>
                      <w:szCs w:val="20"/>
                      <w:shd w:val="clear" w:color="auto" w:fill="C0C0C0"/>
                    </w:rPr>
                    <w:t>сформированный</w:t>
                  </w:r>
                  <w:r>
                    <w:rPr>
                      <w:rFonts w:cs="Arial"/>
                      <w:szCs w:val="20"/>
                    </w:rPr>
                    <w:t xml:space="preserve"> на основании приказа об отчислении студента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4 (четырех) рабочих дней до выплаты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3 (трех) рабочих дней до выплаты</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(академических и социальных) стипендий студентам</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t>60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t>Документ, содержащий информацию</w:t>
                  </w:r>
                  <w:r>
                    <w:rPr>
                      <w:rFonts w:cs="Arial"/>
                      <w:szCs w:val="20"/>
                    </w:rPr>
                    <w:t xml:space="preserve"> о начислении прочих доходов, </w:t>
                  </w:r>
                  <w:r w:rsidRPr="008379EC">
                    <w:rPr>
                      <w:rFonts w:cs="Arial"/>
                      <w:szCs w:val="20"/>
                      <w:shd w:val="clear" w:color="auto" w:fill="C0C0C0"/>
                    </w:rPr>
                    <w:t>сформированн</w:t>
                  </w:r>
                  <w:r w:rsidRPr="008379EC">
                    <w:rPr>
                      <w:rFonts w:cs="Arial"/>
                      <w:szCs w:val="20"/>
                      <w:shd w:val="clear" w:color="auto" w:fill="C0C0C0"/>
                    </w:rPr>
                    <w:lastRenderedPageBreak/>
                    <w:t>ый</w:t>
                  </w:r>
                  <w:r>
                    <w:rPr>
                      <w:rFonts w:cs="Arial"/>
                      <w:szCs w:val="20"/>
                    </w:rPr>
                    <w:t xml:space="preserve"> на основании приказа о материальной помощи студентам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4 (четырех) </w:t>
                  </w:r>
                  <w:r>
                    <w:rPr>
                      <w:rFonts w:cs="Arial"/>
                      <w:szCs w:val="20"/>
                    </w:rPr>
                    <w:lastRenderedPageBreak/>
                    <w:t>рабочих дней до выплаты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3 (трех) рабочих дней до выплаты</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материальной помощи студентам</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t>61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t>Документ, содержащий информацию</w:t>
                  </w:r>
                  <w:r>
                    <w:rPr>
                      <w:rFonts w:cs="Arial"/>
                      <w:szCs w:val="20"/>
                    </w:rPr>
                    <w:t xml:space="preserve"> о начислении прочих доходов, </w:t>
                  </w:r>
                  <w:r w:rsidRPr="008379EC">
                    <w:rPr>
                      <w:rFonts w:cs="Arial"/>
                      <w:szCs w:val="20"/>
                      <w:shd w:val="clear" w:color="auto" w:fill="C0C0C0"/>
                    </w:rPr>
                    <w:t>сформированный</w:t>
                  </w:r>
                  <w:r>
                    <w:rPr>
                      <w:rFonts w:cs="Arial"/>
                      <w:szCs w:val="20"/>
                    </w:rPr>
                    <w:t xml:space="preserve"> на основании приказа о ежемесячной денежной выплате по оплате жилого помещения и коммунальных услуг студентам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4 (четырех) рабочих дней до выплаты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3 (трех) рабочих дней до выплаты</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о ежемесячной денежной выплате по оплате жилого помещения и коммунальных услуг студентам</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t>62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t>Документ, содержащий информацию</w:t>
                  </w:r>
                  <w:r>
                    <w:rPr>
                      <w:rFonts w:cs="Arial"/>
                      <w:szCs w:val="20"/>
                    </w:rPr>
                    <w:t xml:space="preserve"> о начислении прочих доходов, </w:t>
                  </w:r>
                  <w:r w:rsidRPr="008379EC">
                    <w:rPr>
                      <w:rFonts w:cs="Arial"/>
                      <w:szCs w:val="20"/>
                      <w:shd w:val="clear" w:color="auto" w:fill="C0C0C0"/>
                    </w:rPr>
                    <w:t>сформированный</w:t>
                  </w:r>
                  <w:r>
                    <w:rPr>
                      <w:rFonts w:cs="Arial"/>
                      <w:szCs w:val="20"/>
                    </w:rPr>
                    <w:t xml:space="preserve"> на основании приказа по компенсационным выплатам студентам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4 (четырех) рабочих дней до выплаты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3 (трех) рабочих дней до выплаты</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компенсационных выплат студентам</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t>63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t>Документ, содержащий информацию</w:t>
                  </w:r>
                  <w:r>
                    <w:rPr>
                      <w:rFonts w:cs="Arial"/>
                      <w:szCs w:val="20"/>
                    </w:rPr>
                    <w:t xml:space="preserve"> о плановых начислениях прочих доходов, </w:t>
                  </w:r>
                  <w:r w:rsidRPr="008379EC">
                    <w:rPr>
                      <w:rFonts w:cs="Arial"/>
                      <w:szCs w:val="20"/>
                      <w:shd w:val="clear" w:color="auto" w:fill="C0C0C0"/>
                    </w:rPr>
                    <w:t>сформированный</w:t>
                  </w:r>
                  <w:r>
                    <w:rPr>
                      <w:rFonts w:cs="Arial"/>
                      <w:szCs w:val="20"/>
                    </w:rPr>
                    <w:t xml:space="preserve"> на основании приказа об удержании ущерба из стипендии студентов и письменного заявления студента о согласии удержания </w:t>
                  </w:r>
                  <w:r>
                    <w:rPr>
                      <w:rFonts w:cs="Arial"/>
                      <w:szCs w:val="20"/>
                    </w:rPr>
                    <w:lastRenderedPageBreak/>
                    <w:t>ущерба из стипендии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1 (одного)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(академических и социальных) стипендий студентам</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t>64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Справка (сведения) о выплачиваемых студентам стипендиях и иных денежных суммах, осуществляемых студентам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379EC">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A2574">
                    <w:rPr>
                      <w:rFonts w:cs="Arial"/>
                      <w:szCs w:val="20"/>
                      <w:shd w:val="clear" w:color="auto" w:fill="C0C0C0"/>
                    </w:rPr>
                    <w:t xml:space="preserve">не </w:t>
                  </w:r>
                  <w:r w:rsidRPr="001252B0">
                    <w:rPr>
                      <w:rFonts w:cs="Arial"/>
                      <w:szCs w:val="20"/>
                      <w:shd w:val="clear" w:color="auto" w:fill="C0C0C0"/>
                    </w:rPr>
                    <w:t>позднее следующего рабочего дня после получения запроса (заявления) от студента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1252B0" w:rsidRDefault="00FB0319" w:rsidP="00FB0319">
                  <w:pPr>
                    <w:autoSpaceDE w:val="0"/>
                    <w:autoSpaceDN w:val="0"/>
                    <w:adjustRightInd w:val="0"/>
                    <w:spacing w:after="1" w:line="200" w:lineRule="atLeast"/>
                    <w:rPr>
                      <w:rFonts w:cs="Arial"/>
                      <w:szCs w:val="20"/>
                      <w:shd w:val="clear" w:color="auto" w:fill="C0C0C0"/>
                    </w:rPr>
                  </w:pPr>
                  <w:r w:rsidRPr="001252B0">
                    <w:rPr>
                      <w:rFonts w:cs="Arial"/>
                      <w:szCs w:val="20"/>
                      <w:shd w:val="clear" w:color="auto" w:fill="C0C0C0"/>
                    </w:rPr>
                    <w:t>не позднее 1 (одного) рабочего дня до срока, установленного организационно-распорядительными документами субъекта централизованного учета</w:t>
                  </w:r>
                </w:p>
              </w:tc>
              <w:tc>
                <w:tcPr>
                  <w:tcW w:w="1276" w:type="dxa"/>
                  <w:tcBorders>
                    <w:top w:val="single" w:sz="4" w:space="0" w:color="auto"/>
                    <w:left w:val="single" w:sz="4" w:space="0" w:color="auto"/>
                    <w:bottom w:val="single" w:sz="4" w:space="0" w:color="auto"/>
                    <w:right w:val="single" w:sz="4" w:space="0" w:color="auto"/>
                  </w:tcBorders>
                </w:tcPr>
                <w:p w:rsidR="00FB0319" w:rsidRPr="001252B0" w:rsidRDefault="00FB0319" w:rsidP="00FB0319">
                  <w:pPr>
                    <w:autoSpaceDE w:val="0"/>
                    <w:autoSpaceDN w:val="0"/>
                    <w:adjustRightInd w:val="0"/>
                    <w:spacing w:after="1" w:line="200" w:lineRule="atLeast"/>
                    <w:rPr>
                      <w:rFonts w:cs="Arial"/>
                      <w:szCs w:val="20"/>
                      <w:shd w:val="clear" w:color="auto" w:fill="C0C0C0"/>
                    </w:rPr>
                  </w:pPr>
                  <w:r w:rsidRPr="001252B0">
                    <w:rPr>
                      <w:rFonts w:cs="Arial"/>
                      <w:szCs w:val="20"/>
                      <w:shd w:val="clear" w:color="auto" w:fill="C0C0C0"/>
                    </w:rPr>
                    <w:t>формирование справки (сведений) по запросу (заявлению) от студента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предоставления субъектом централизованного учета справки (сведений) о выплачиваемых студентам стипендиях и иных денежных суммах, осуществляемых студентам</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54" w:name="Р2_6"/>
                  <w:bookmarkEnd w:id="54"/>
                  <w:r>
                    <w:rPr>
                      <w:rFonts w:cs="Arial"/>
                      <w:szCs w:val="20"/>
                    </w:rPr>
                    <w:t>4. Учет операций в сфере закупок товаров, работ, услуг для обеспечения государственных нужд</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252B0">
                    <w:rPr>
                      <w:rFonts w:cs="Arial"/>
                      <w:szCs w:val="20"/>
                      <w:shd w:val="clear" w:color="auto" w:fill="C0C0C0"/>
                    </w:rPr>
                    <w:t>65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bookmarkStart w:id="55" w:name="П3"/>
                  <w:bookmarkEnd w:id="55"/>
                  <w:r>
                    <w:rPr>
                      <w:rFonts w:cs="Arial"/>
                      <w:szCs w:val="20"/>
                    </w:rPr>
                    <w:t xml:space="preserve">Извещение об осуществлении закупки товара, работы, услуги для обеспечения государственных нужд при определении поставщика </w:t>
                  </w:r>
                  <w:r w:rsidRPr="001252B0">
                    <w:rPr>
                      <w:rFonts w:cs="Arial"/>
                      <w:szCs w:val="20"/>
                      <w:shd w:val="clear" w:color="auto" w:fill="C0C0C0"/>
                    </w:rPr>
                    <w:t>(подрядчика, исполнителя)</w:t>
                  </w:r>
                  <w:r>
                    <w:rPr>
                      <w:rFonts w:cs="Arial"/>
                      <w:szCs w:val="20"/>
                    </w:rPr>
                    <w:t xml:space="preserve"> конкурентным способом</w:t>
                  </w:r>
                </w:p>
                <w:p w:rsidR="001252B0" w:rsidRDefault="005055CD" w:rsidP="00FB0319">
                  <w:pPr>
                    <w:autoSpaceDE w:val="0"/>
                    <w:autoSpaceDN w:val="0"/>
                    <w:adjustRightInd w:val="0"/>
                    <w:spacing w:after="1" w:line="200" w:lineRule="atLeast"/>
                    <w:rPr>
                      <w:rFonts w:cs="Arial"/>
                      <w:szCs w:val="20"/>
                    </w:rPr>
                  </w:pPr>
                  <w:hyperlink w:anchor="П4" w:history="1">
                    <w:r w:rsidR="001252B0" w:rsidRPr="001252B0">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день размещения извещения в ЕИС</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 &lt;</w:t>
                  </w:r>
                  <w:r w:rsidRPr="001252B0">
                    <w:rPr>
                      <w:rFonts w:cs="Arial"/>
                      <w:szCs w:val="20"/>
                      <w:shd w:val="clear" w:color="auto" w:fill="C0C0C0"/>
                    </w:rPr>
                    <w:t>4</w:t>
                  </w:r>
                  <w:r>
                    <w:rPr>
                      <w:rFonts w:cs="Arial"/>
                      <w:szCs w:val="20"/>
                    </w:rPr>
                    <w:t>&gt;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252B0">
                    <w:rPr>
                      <w:rFonts w:cs="Arial"/>
                      <w:szCs w:val="20"/>
                      <w:shd w:val="clear" w:color="auto" w:fill="C0C0C0"/>
                    </w:rPr>
                    <w:t>66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Сведения о бюджетном обязательстве при условии размещения извещения об осуществлении закупки товара, работы, услуги для обеспечения государственных нужд</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момент подписания документа в ЕИС</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1252B0" w:rsidRDefault="00FB0319" w:rsidP="00FB0319">
                  <w:pPr>
                    <w:autoSpaceDE w:val="0"/>
                    <w:autoSpaceDN w:val="0"/>
                    <w:adjustRightInd w:val="0"/>
                    <w:spacing w:after="1" w:line="200" w:lineRule="atLeast"/>
                    <w:rPr>
                      <w:rFonts w:cs="Arial"/>
                      <w:szCs w:val="20"/>
                      <w:shd w:val="clear" w:color="auto" w:fill="C0C0C0"/>
                    </w:rPr>
                  </w:pPr>
                  <w:r w:rsidRPr="001252B0">
                    <w:rPr>
                      <w:rFonts w:cs="Arial"/>
                      <w:szCs w:val="20"/>
                      <w:shd w:val="clear" w:color="auto" w:fill="C0C0C0"/>
                    </w:rPr>
                    <w:t>не позднее рабочего дня, следующего за днем получения сведений</w:t>
                  </w:r>
                </w:p>
              </w:tc>
              <w:tc>
                <w:tcPr>
                  <w:tcW w:w="1276" w:type="dxa"/>
                  <w:tcBorders>
                    <w:top w:val="single" w:sz="4" w:space="0" w:color="auto"/>
                    <w:left w:val="single" w:sz="4" w:space="0" w:color="auto"/>
                    <w:bottom w:val="single" w:sz="4" w:space="0" w:color="auto"/>
                    <w:right w:val="single" w:sz="4" w:space="0" w:color="auto"/>
                  </w:tcBorders>
                </w:tcPr>
                <w:p w:rsidR="00FB0319" w:rsidRPr="001252B0" w:rsidRDefault="00FB0319" w:rsidP="00FB0319">
                  <w:pPr>
                    <w:autoSpaceDE w:val="0"/>
                    <w:autoSpaceDN w:val="0"/>
                    <w:adjustRightInd w:val="0"/>
                    <w:spacing w:after="1" w:line="200" w:lineRule="atLeast"/>
                    <w:rPr>
                      <w:rFonts w:cs="Arial"/>
                      <w:szCs w:val="20"/>
                      <w:shd w:val="clear" w:color="auto" w:fill="C0C0C0"/>
                    </w:rPr>
                  </w:pPr>
                  <w:r w:rsidRPr="001252B0">
                    <w:rPr>
                      <w:rFonts w:cs="Arial"/>
                      <w:szCs w:val="20"/>
                      <w:shd w:val="clear" w:color="auto" w:fill="C0C0C0"/>
                    </w:rPr>
                    <w:t>отражение в учете учетного номера принимаемого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1252B0">
                    <w:rPr>
                      <w:rFonts w:cs="Arial"/>
                      <w:szCs w:val="20"/>
                      <w:shd w:val="clear" w:color="auto" w:fill="C0C0C0"/>
                    </w:rPr>
                    <w:t>обеспечения ведения аналитического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252B0">
                    <w:rPr>
                      <w:rFonts w:cs="Arial"/>
                      <w:szCs w:val="20"/>
                      <w:shd w:val="clear" w:color="auto" w:fill="C0C0C0"/>
                    </w:rPr>
                    <w:t>67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Изменение в Сведения о бюджетном обязательстве по принимаемым </w:t>
                  </w:r>
                  <w:r>
                    <w:rPr>
                      <w:rFonts w:cs="Arial"/>
                      <w:szCs w:val="20"/>
                    </w:rPr>
                    <w:lastRenderedPageBreak/>
                    <w:t>обязательствам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момент подписания документа в ЕИС</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руководитель (уполномоченное лицо) субъекта </w:t>
                  </w:r>
                  <w:r>
                    <w:rPr>
                      <w:rFonts w:cs="Arial"/>
                      <w:szCs w:val="20"/>
                    </w:rPr>
                    <w:lastRenderedPageBreak/>
                    <w:t>централизованного учета</w:t>
                  </w: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Pr="001252B0" w:rsidRDefault="00FB0319" w:rsidP="00FB0319">
                  <w:pPr>
                    <w:autoSpaceDE w:val="0"/>
                    <w:autoSpaceDN w:val="0"/>
                    <w:adjustRightInd w:val="0"/>
                    <w:spacing w:after="1" w:line="200" w:lineRule="atLeast"/>
                    <w:rPr>
                      <w:rFonts w:cs="Arial"/>
                      <w:szCs w:val="20"/>
                      <w:shd w:val="clear" w:color="auto" w:fill="C0C0C0"/>
                    </w:rPr>
                  </w:pPr>
                  <w:r w:rsidRPr="001252B0">
                    <w:rPr>
                      <w:rFonts w:cs="Arial"/>
                      <w:szCs w:val="20"/>
                      <w:shd w:val="clear" w:color="auto" w:fill="C0C0C0"/>
                    </w:rPr>
                    <w:lastRenderedPageBreak/>
                    <w:t xml:space="preserve">не позднее рабочего дня, следующего за днем </w:t>
                  </w:r>
                  <w:r w:rsidRPr="001252B0">
                    <w:rPr>
                      <w:rFonts w:cs="Arial"/>
                      <w:szCs w:val="20"/>
                      <w:shd w:val="clear" w:color="auto" w:fill="C0C0C0"/>
                    </w:rPr>
                    <w:lastRenderedPageBreak/>
                    <w:t>получения сведений</w:t>
                  </w:r>
                </w:p>
              </w:tc>
              <w:tc>
                <w:tcPr>
                  <w:tcW w:w="1276" w:type="dxa"/>
                  <w:tcBorders>
                    <w:top w:val="single" w:sz="4" w:space="0" w:color="auto"/>
                    <w:left w:val="single" w:sz="4" w:space="0" w:color="auto"/>
                    <w:bottom w:val="single" w:sz="4" w:space="0" w:color="auto"/>
                    <w:right w:val="single" w:sz="4" w:space="0" w:color="auto"/>
                  </w:tcBorders>
                </w:tcPr>
                <w:p w:rsidR="00FB0319" w:rsidRPr="001252B0" w:rsidRDefault="00FB0319" w:rsidP="00FB0319">
                  <w:pPr>
                    <w:autoSpaceDE w:val="0"/>
                    <w:autoSpaceDN w:val="0"/>
                    <w:adjustRightInd w:val="0"/>
                    <w:spacing w:after="1" w:line="200" w:lineRule="atLeast"/>
                    <w:rPr>
                      <w:rFonts w:cs="Arial"/>
                      <w:szCs w:val="20"/>
                      <w:shd w:val="clear" w:color="auto" w:fill="C0C0C0"/>
                    </w:rPr>
                  </w:pPr>
                  <w:r w:rsidRPr="001252B0">
                    <w:rPr>
                      <w:rFonts w:cs="Arial"/>
                      <w:szCs w:val="20"/>
                      <w:shd w:val="clear" w:color="auto" w:fill="C0C0C0"/>
                    </w:rPr>
                    <w:lastRenderedPageBreak/>
                    <w:t xml:space="preserve">отражение в учете учетного номера денежного </w:t>
                  </w:r>
                  <w:r w:rsidRPr="001252B0">
                    <w:rPr>
                      <w:rFonts w:cs="Arial"/>
                      <w:szCs w:val="20"/>
                      <w:shd w:val="clear" w:color="auto" w:fill="C0C0C0"/>
                    </w:rPr>
                    <w:lastRenderedPageBreak/>
                    <w:t>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w:t>
                  </w:r>
                  <w:r w:rsidRPr="001252B0">
                    <w:rPr>
                      <w:rFonts w:cs="Arial"/>
                      <w:szCs w:val="20"/>
                      <w:shd w:val="clear" w:color="auto" w:fill="C0C0C0"/>
                    </w:rPr>
                    <w:t>обеспечения ведения аналитического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252B0">
                    <w:rPr>
                      <w:rFonts w:cs="Arial"/>
                      <w:szCs w:val="20"/>
                      <w:shd w:val="clear" w:color="auto" w:fill="C0C0C0"/>
                    </w:rPr>
                    <w:t>68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252B0">
                    <w:rPr>
                      <w:rFonts w:cs="Arial"/>
                      <w:szCs w:val="20"/>
                      <w:shd w:val="clear" w:color="auto" w:fill="C0C0C0"/>
                    </w:rPr>
                    <w:t>Документ, подтверждающий признание электронных</w:t>
                  </w:r>
                  <w:r>
                    <w:rPr>
                      <w:rFonts w:cs="Arial"/>
                      <w:szCs w:val="20"/>
                    </w:rPr>
                    <w:t xml:space="preserve"> процедур несостоявшимися</w:t>
                  </w:r>
                </w:p>
                <w:p w:rsidR="001252B0" w:rsidRDefault="001252B0"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252B0">
                    <w:rPr>
                      <w:rFonts w:cs="Arial"/>
                      <w:szCs w:val="20"/>
                      <w:shd w:val="clear" w:color="auto" w:fill="C0C0C0"/>
                    </w:rPr>
                    <w:t>68</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252B0">
                    <w:rPr>
                      <w:rFonts w:cs="Arial"/>
                      <w:szCs w:val="20"/>
                      <w:shd w:val="clear" w:color="auto" w:fill="C0C0C0"/>
                    </w:rPr>
                    <w:t>Документ, подтверждающий признание электронных</w:t>
                  </w:r>
                  <w:r>
                    <w:rPr>
                      <w:rFonts w:cs="Arial"/>
                      <w:szCs w:val="20"/>
                    </w:rPr>
                    <w:t xml:space="preserve"> процедур несостоявшимися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не позднее дня размещения в ЕИС протокола о признании </w:t>
                  </w:r>
                  <w:r w:rsidRPr="001252B0">
                    <w:rPr>
                      <w:rFonts w:cs="Arial"/>
                      <w:szCs w:val="20"/>
                      <w:shd w:val="clear" w:color="auto" w:fill="C0C0C0"/>
                    </w:rPr>
                    <w:t>электронных</w:t>
                  </w:r>
                  <w:r>
                    <w:rPr>
                      <w:rFonts w:cs="Arial"/>
                      <w:szCs w:val="20"/>
                    </w:rPr>
                    <w:t xml:space="preserve"> процедур несостоявшимися</w:t>
                  </w: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252B0">
                    <w:rPr>
                      <w:rFonts w:cs="Arial"/>
                      <w:szCs w:val="20"/>
                      <w:shd w:val="clear" w:color="auto" w:fill="C0C0C0"/>
                    </w:rPr>
                    <w:t>68</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1587D">
                    <w:rPr>
                      <w:rFonts w:cs="Arial"/>
                      <w:szCs w:val="20"/>
                      <w:shd w:val="clear" w:color="auto" w:fill="C0C0C0"/>
                    </w:rPr>
                    <w:t>Документ, подтверждающий признание электронных</w:t>
                  </w:r>
                  <w:r>
                    <w:rPr>
                      <w:rFonts w:cs="Arial"/>
                      <w:szCs w:val="20"/>
                    </w:rPr>
                    <w:t xml:space="preserve"> процедур несостоявшимися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 день размещения протокола о признании </w:t>
                  </w:r>
                  <w:r w:rsidRPr="0001587D">
                    <w:rPr>
                      <w:rFonts w:cs="Arial"/>
                      <w:szCs w:val="20"/>
                      <w:shd w:val="clear" w:color="auto" w:fill="C0C0C0"/>
                    </w:rPr>
                    <w:t>электронных</w:t>
                  </w:r>
                  <w:r>
                    <w:rPr>
                      <w:rFonts w:cs="Arial"/>
                      <w:szCs w:val="20"/>
                    </w:rPr>
                    <w:t xml:space="preserve"> процедур несостоявшимися в ЕИС</w:t>
                  </w: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p w:rsidR="001252B0" w:rsidRDefault="001252B0"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252B0">
                    <w:rPr>
                      <w:rFonts w:cs="Arial"/>
                      <w:szCs w:val="20"/>
                      <w:shd w:val="clear" w:color="auto" w:fill="C0C0C0"/>
                    </w:rPr>
                    <w:t>69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Документ, подтверждающ</w:t>
                  </w:r>
                  <w:r>
                    <w:rPr>
                      <w:rFonts w:cs="Arial"/>
                      <w:szCs w:val="20"/>
                    </w:rPr>
                    <w:lastRenderedPageBreak/>
                    <w:t xml:space="preserve">ий факт отказа поставщика </w:t>
                  </w:r>
                  <w:r w:rsidRPr="0001587D">
                    <w:rPr>
                      <w:rFonts w:cs="Arial"/>
                      <w:szCs w:val="20"/>
                      <w:shd w:val="clear" w:color="auto" w:fill="C0C0C0"/>
                    </w:rPr>
                    <w:t>(подрядчика, исполнителя)</w:t>
                  </w:r>
                  <w:r>
                    <w:rPr>
                      <w:rFonts w:cs="Arial"/>
                      <w:szCs w:val="20"/>
                    </w:rPr>
                    <w:t xml:space="preserve"> от заключения контракта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1587D">
                    <w:rPr>
                      <w:rFonts w:cs="Arial"/>
                      <w:szCs w:val="20"/>
                      <w:shd w:val="clear" w:color="auto" w:fill="C0C0C0"/>
                    </w:rPr>
                    <w:t>69</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Документ, подтверждающий факт отказа поставщика </w:t>
                  </w:r>
                  <w:r w:rsidRPr="0001587D">
                    <w:rPr>
                      <w:rFonts w:cs="Arial"/>
                      <w:szCs w:val="20"/>
                      <w:shd w:val="clear" w:color="auto" w:fill="C0C0C0"/>
                    </w:rPr>
                    <w:t>(подрядчика, исполнителя)</w:t>
                  </w:r>
                  <w:r>
                    <w:rPr>
                      <w:rFonts w:cs="Arial"/>
                      <w:szCs w:val="20"/>
                    </w:rPr>
                    <w:t xml:space="preserve"> от заключения контракта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дня размещения в ЕИС протокола о признании поставщика уклонившимся от заключения контракта</w:t>
                  </w: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1587D">
                    <w:rPr>
                      <w:rFonts w:cs="Arial"/>
                      <w:szCs w:val="20"/>
                      <w:shd w:val="clear" w:color="auto" w:fill="C0C0C0"/>
                    </w:rPr>
                    <w:t>69</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Документ, подтверждающий факт отказа поставщика </w:t>
                  </w:r>
                  <w:r w:rsidRPr="0001587D">
                    <w:rPr>
                      <w:rFonts w:cs="Arial"/>
                      <w:szCs w:val="20"/>
                      <w:shd w:val="clear" w:color="auto" w:fill="C0C0C0"/>
                    </w:rPr>
                    <w:t>(подрядчика, исполнителя)</w:t>
                  </w:r>
                  <w:r>
                    <w:rPr>
                      <w:rFonts w:cs="Arial"/>
                      <w:szCs w:val="20"/>
                    </w:rPr>
                    <w:t xml:space="preserve"> от заключения контракта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день размещения протокола о признании поставщика уклонившимся от заключения контракта в ЕИС</w:t>
                  </w: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p w:rsidR="0001587D" w:rsidRDefault="0001587D"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1587D">
                    <w:rPr>
                      <w:rFonts w:cs="Arial"/>
                      <w:szCs w:val="20"/>
                      <w:shd w:val="clear" w:color="auto" w:fill="C0C0C0"/>
                    </w:rPr>
                    <w:t>70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1587D">
                    <w:rPr>
                      <w:rFonts w:cs="Arial"/>
                      <w:szCs w:val="20"/>
                      <w:shd w:val="clear" w:color="auto" w:fill="C0C0C0"/>
                    </w:rPr>
                    <w:t>Контракт</w:t>
                  </w:r>
                  <w:r>
                    <w:rPr>
                      <w:rFonts w:cs="Arial"/>
                      <w:szCs w:val="20"/>
                    </w:rPr>
                    <w:t xml:space="preserve"> с приложением перечня технических характеристик (в случае закупки нефинансовых активов), соглашение об изменении </w:t>
                  </w:r>
                  <w:r w:rsidRPr="0001587D">
                    <w:rPr>
                      <w:rFonts w:cs="Arial"/>
                      <w:szCs w:val="20"/>
                      <w:shd w:val="clear" w:color="auto" w:fill="C0C0C0"/>
                    </w:rPr>
                    <w:t>(расторжении)</w:t>
                  </w:r>
                  <w:r>
                    <w:rPr>
                      <w:rFonts w:cs="Arial"/>
                      <w:szCs w:val="20"/>
                    </w:rPr>
                    <w:t xml:space="preserve"> контракта, соглашение о расторжении </w:t>
                  </w:r>
                  <w:r w:rsidRPr="0001587D">
                    <w:rPr>
                      <w:rFonts w:cs="Arial"/>
                      <w:szCs w:val="20"/>
                      <w:shd w:val="clear" w:color="auto" w:fill="C0C0C0"/>
                    </w:rPr>
                    <w:t>контракта</w:t>
                  </w:r>
                  <w:r>
                    <w:rPr>
                      <w:rFonts w:cs="Arial"/>
                      <w:szCs w:val="20"/>
                    </w:rPr>
                    <w:t xml:space="preserve">, сведения о которых подлежат включению в определенный законодательством </w:t>
                  </w:r>
                  <w:r w:rsidRPr="0001587D">
                    <w:rPr>
                      <w:rFonts w:cs="Arial"/>
                      <w:szCs w:val="20"/>
                      <w:shd w:val="clear" w:color="auto" w:fill="C0C0C0"/>
                    </w:rPr>
                    <w:t>Российской Федерации</w:t>
                  </w:r>
                  <w:r>
                    <w:rPr>
                      <w:rFonts w:cs="Arial"/>
                      <w:szCs w:val="20"/>
                    </w:rPr>
                    <w:t xml:space="preserve"> о контрактной системе в сфере закупок </w:t>
                  </w:r>
                  <w:r w:rsidRPr="0001587D">
                    <w:rPr>
                      <w:rFonts w:cs="Arial"/>
                      <w:szCs w:val="20"/>
                      <w:shd w:val="clear" w:color="auto" w:fill="C0C0C0"/>
                    </w:rPr>
                    <w:lastRenderedPageBreak/>
                    <w:t>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w:t>
                  </w:r>
                  <w:r>
                    <w:rPr>
                      <w:rFonts w:cs="Arial"/>
                      <w:szCs w:val="20"/>
                    </w:rPr>
                    <w:t xml:space="preserve"> реестр контрактов</w:t>
                  </w:r>
                  <w:r w:rsidRPr="0001587D">
                    <w:rPr>
                      <w:rFonts w:cs="Arial"/>
                      <w:szCs w:val="20"/>
                      <w:shd w:val="clear" w:color="auto" w:fill="C0C0C0"/>
                    </w:rPr>
                    <w:t>, заключенных заказчиками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момент размещения информации в ЕИС</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1587D">
                    <w:rPr>
                      <w:rFonts w:cs="Arial"/>
                      <w:szCs w:val="20"/>
                      <w:shd w:val="clear" w:color="auto" w:fill="C0C0C0"/>
                    </w:rPr>
                    <w:t>71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Письмо о возврате денежных средств, внесенных в качестве обеспечения исполнения контракта/гарантийных обязательств с указанием способа возврата и платежных реквизитов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в уполномоченную организацию не позднее 5 (пяти) рабочих дней до наступления срока возврата обеспечения, установленного в контракте</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2 (двух)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платежного документа в зависимости от способа возврата денежных средств (Распоряжение о совершении казначейских платежей по форме согласно </w:t>
                  </w:r>
                  <w:r w:rsidRPr="0001587D">
                    <w:rPr>
                      <w:rFonts w:cs="Arial"/>
                      <w:szCs w:val="20"/>
                      <w:shd w:val="clear" w:color="auto" w:fill="C0C0C0"/>
                    </w:rPr>
                    <w:t>приложению</w:t>
                  </w:r>
                  <w:r>
                    <w:rPr>
                      <w:rFonts w:cs="Arial"/>
                      <w:szCs w:val="20"/>
                    </w:rPr>
                    <w:t xml:space="preserve"> N 15 к </w:t>
                  </w:r>
                  <w:r w:rsidRPr="0001587D">
                    <w:rPr>
                      <w:rFonts w:cs="Arial"/>
                      <w:szCs w:val="20"/>
                      <w:shd w:val="clear" w:color="auto" w:fill="C0C0C0"/>
                    </w:rPr>
                    <w:t>приказу Федерального казначейства от 14 мая 2020 г.</w:t>
                  </w:r>
                  <w:r>
                    <w:rPr>
                      <w:rFonts w:cs="Arial"/>
                      <w:szCs w:val="20"/>
                    </w:rPr>
                    <w:t xml:space="preserve"> N 21н)</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направления на подписание платежных документов в субъект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1587D">
                    <w:rPr>
                      <w:rFonts w:cs="Arial"/>
                      <w:szCs w:val="20"/>
                      <w:shd w:val="clear" w:color="auto" w:fill="C0C0C0"/>
                    </w:rPr>
                    <w:t>72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документы, подтверждающие необходимость удержания обеспечения исполнения контракта с целью перечисления в доход бюджета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1587D">
                    <w:rPr>
                      <w:rFonts w:cs="Arial"/>
                      <w:szCs w:val="20"/>
                      <w:shd w:val="clear" w:color="auto" w:fill="C0C0C0"/>
                    </w:rPr>
                    <w:lastRenderedPageBreak/>
                    <w:t>72</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документы, подтверждающие необходимость удержания обеспечения исполнения контракта с целью перечисления в доход бюджета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в уполномоченную организацию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Распоряжения о совершении казначейских платежей по форме согласно </w:t>
                  </w:r>
                  <w:r w:rsidRPr="0001587D">
                    <w:rPr>
                      <w:rFonts w:cs="Arial"/>
                      <w:szCs w:val="20"/>
                      <w:shd w:val="clear" w:color="auto" w:fill="C0C0C0"/>
                    </w:rPr>
                    <w:t>приложению</w:t>
                  </w:r>
                  <w:r>
                    <w:rPr>
                      <w:rFonts w:cs="Arial"/>
                      <w:szCs w:val="20"/>
                    </w:rPr>
                    <w:t xml:space="preserve"> N 15 к </w:t>
                  </w:r>
                  <w:r w:rsidRPr="0001587D">
                    <w:rPr>
                      <w:rFonts w:cs="Arial"/>
                      <w:szCs w:val="20"/>
                      <w:shd w:val="clear" w:color="auto" w:fill="C0C0C0"/>
                    </w:rPr>
                    <w:t>приказу Федерального казначейства от 14 мая 2020 г.</w:t>
                  </w:r>
                  <w:r>
                    <w:rPr>
                      <w:rFonts w:cs="Arial"/>
                      <w:szCs w:val="20"/>
                    </w:rPr>
                    <w:t xml:space="preserve"> N 21н для перечисления в доход бюджета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9E6358">
                    <w:rPr>
                      <w:rFonts w:cs="Arial"/>
                      <w:szCs w:val="20"/>
                      <w:shd w:val="clear" w:color="auto" w:fill="C0C0C0"/>
                    </w:rPr>
                    <w:t>Журнале</w:t>
                  </w:r>
                  <w:r>
                    <w:rPr>
                      <w:rFonts w:cs="Arial"/>
                      <w:szCs w:val="20"/>
                    </w:rPr>
                    <w:t xml:space="preserve"> операций </w:t>
                  </w:r>
                  <w:r w:rsidRPr="009E6358">
                    <w:rPr>
                      <w:rFonts w:cs="Arial"/>
                      <w:szCs w:val="20"/>
                      <w:shd w:val="clear" w:color="auto" w:fill="C0C0C0"/>
                    </w:rPr>
                    <w:t>расчетов с дебиторами по доходам</w:t>
                  </w:r>
                  <w:r>
                    <w:rPr>
                      <w:rFonts w:cs="Arial"/>
                      <w:szCs w:val="20"/>
                    </w:rPr>
                    <w:t xml:space="preserve"> (код формы по ОКУД 0504071), </w:t>
                  </w:r>
                  <w:r w:rsidRPr="009E6358">
                    <w:rPr>
                      <w:rFonts w:cs="Arial"/>
                      <w:szCs w:val="20"/>
                      <w:shd w:val="clear" w:color="auto" w:fill="C0C0C0"/>
                    </w:rPr>
                    <w:t>Журнале операций по забалансовому счету (код формы по ОКУД 0509213)</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2) для направления распоряжения о совершении казначейских платежей в орган Федерального казначейства в день подписания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E6358">
                    <w:rPr>
                      <w:rFonts w:cs="Arial"/>
                      <w:szCs w:val="20"/>
                      <w:shd w:val="clear" w:color="auto" w:fill="C0C0C0"/>
                    </w:rPr>
                    <w:t>72</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документы, подтверждающие необходимость удержания обеспечения исполнения контракта с целью перечисления в доход бюджета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E6358">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подписания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Распоряжения о совершении казначейских платежей по форме согласно </w:t>
                  </w:r>
                  <w:r w:rsidRPr="009E6358">
                    <w:rPr>
                      <w:rFonts w:cs="Arial"/>
                      <w:szCs w:val="20"/>
                      <w:shd w:val="clear" w:color="auto" w:fill="C0C0C0"/>
                    </w:rPr>
                    <w:t>приложению</w:t>
                  </w:r>
                  <w:r>
                    <w:rPr>
                      <w:rFonts w:cs="Arial"/>
                      <w:szCs w:val="20"/>
                    </w:rPr>
                    <w:t xml:space="preserve"> N 15 к </w:t>
                  </w:r>
                  <w:r w:rsidRPr="009E6358">
                    <w:rPr>
                      <w:rFonts w:cs="Arial"/>
                      <w:szCs w:val="20"/>
                      <w:shd w:val="clear" w:color="auto" w:fill="C0C0C0"/>
                    </w:rPr>
                    <w:t>приказу Федерального казначейства от 14 мая 2020 г.</w:t>
                  </w:r>
                  <w:r>
                    <w:rPr>
                      <w:rFonts w:cs="Arial"/>
                      <w:szCs w:val="20"/>
                    </w:rPr>
                    <w:t xml:space="preserve"> N 21н для перечисления в доход бюджета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9E6358">
                    <w:rPr>
                      <w:rFonts w:cs="Arial"/>
                      <w:szCs w:val="20"/>
                      <w:shd w:val="clear" w:color="auto" w:fill="C0C0C0"/>
                    </w:rPr>
                    <w:t>Журнале</w:t>
                  </w:r>
                  <w:r>
                    <w:rPr>
                      <w:rFonts w:cs="Arial"/>
                      <w:szCs w:val="20"/>
                    </w:rPr>
                    <w:t xml:space="preserve"> операций </w:t>
                  </w:r>
                  <w:r w:rsidRPr="009E6358">
                    <w:rPr>
                      <w:rFonts w:cs="Arial"/>
                      <w:szCs w:val="20"/>
                      <w:shd w:val="clear" w:color="auto" w:fill="C0C0C0"/>
                    </w:rPr>
                    <w:t>расчетов с дебиторами по доходам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2) для направления распоряжения о совершении казначейских платежей в орган Федерального казначейства в день подписания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E6358">
                    <w:rPr>
                      <w:rFonts w:cs="Arial"/>
                      <w:szCs w:val="20"/>
                      <w:shd w:val="clear" w:color="auto" w:fill="C0C0C0"/>
                    </w:rPr>
                    <w:lastRenderedPageBreak/>
                    <w:t>73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E6358">
                    <w:rPr>
                      <w:rFonts w:cs="Arial"/>
                      <w:szCs w:val="20"/>
                      <w:shd w:val="clear" w:color="auto" w:fill="C0C0C0"/>
                    </w:rPr>
                    <w:t>Контракт</w:t>
                  </w:r>
                  <w:r>
                    <w:rPr>
                      <w:rFonts w:cs="Arial"/>
                      <w:szCs w:val="20"/>
                    </w:rPr>
                    <w:t>, сведения о котором не подлежат включению в реестр контрактов</w:t>
                  </w:r>
                  <w:r w:rsidRPr="009E6358">
                    <w:rPr>
                      <w:rFonts w:cs="Arial"/>
                      <w:szCs w:val="20"/>
                      <w:shd w:val="clear" w:color="auto" w:fill="C0C0C0"/>
                    </w:rPr>
                    <w:t>, заключенных заказчиками</w:t>
                  </w:r>
                  <w:r>
                    <w:rPr>
                      <w:rFonts w:cs="Arial"/>
                      <w:szCs w:val="20"/>
                    </w:rPr>
                    <w:t xml:space="preserve"> в соответствии с законодательством Российской Федерации о контрактной системе </w:t>
                  </w:r>
                  <w:r w:rsidRPr="009E6358">
                    <w:rPr>
                      <w:rFonts w:cs="Arial"/>
                      <w:szCs w:val="20"/>
                      <w:shd w:val="clear" w:color="auto" w:fill="C0C0C0"/>
                    </w:rPr>
                    <w:t>в сфере закупок</w:t>
                  </w:r>
                  <w:r>
                    <w:rPr>
                      <w:rFonts w:cs="Arial"/>
                      <w:szCs w:val="20"/>
                    </w:rPr>
                    <w:t xml:space="preserve"> с приложением перечня технических характеристик (в случае закупки нефинансовых активов) </w:t>
                  </w:r>
                  <w:r w:rsidRPr="009E6358">
                    <w:rPr>
                      <w:rFonts w:cs="Arial"/>
                      <w:szCs w:val="20"/>
                      <w:shd w:val="clear" w:color="auto" w:fill="C0C0C0"/>
                    </w:rPr>
                    <w:t>и документов</w:t>
                  </w:r>
                  <w:r>
                    <w:rPr>
                      <w:rFonts w:cs="Arial"/>
                      <w:szCs w:val="20"/>
                    </w:rPr>
                    <w:t xml:space="preserve"> от контрагентов</w:t>
                  </w:r>
                  <w:r w:rsidRPr="009E6358">
                    <w:rPr>
                      <w:rFonts w:cs="Arial"/>
                      <w:szCs w:val="20"/>
                      <w:shd w:val="clear" w:color="auto" w:fill="C0C0C0"/>
                    </w:rPr>
                    <w:t>, необходимых</w:t>
                  </w:r>
                  <w:r>
                    <w:rPr>
                      <w:rFonts w:cs="Arial"/>
                      <w:szCs w:val="20"/>
                    </w:rPr>
                    <w:t xml:space="preserve"> для принятия бюджетных обязательств, </w:t>
                  </w:r>
                  <w:r w:rsidRPr="009E6358">
                    <w:rPr>
                      <w:rFonts w:cs="Arial"/>
                      <w:szCs w:val="20"/>
                      <w:shd w:val="clear" w:color="auto" w:fill="C0C0C0"/>
                    </w:rPr>
                    <w:t>международное</w:t>
                  </w:r>
                  <w:r>
                    <w:rPr>
                      <w:rFonts w:cs="Arial"/>
                      <w:szCs w:val="20"/>
                    </w:rPr>
                    <w:t xml:space="preserve"> соглашение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E6358">
                    <w:rPr>
                      <w:rFonts w:cs="Arial"/>
                      <w:szCs w:val="20"/>
                      <w:shd w:val="clear" w:color="auto" w:fill="C0C0C0"/>
                    </w:rPr>
                    <w:t>73</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50F01">
                    <w:rPr>
                      <w:rFonts w:cs="Arial"/>
                      <w:szCs w:val="20"/>
                      <w:shd w:val="clear" w:color="auto" w:fill="C0C0C0"/>
                    </w:rPr>
                    <w:t>Контракт</w:t>
                  </w:r>
                  <w:r>
                    <w:rPr>
                      <w:rFonts w:cs="Arial"/>
                      <w:szCs w:val="20"/>
                    </w:rPr>
                    <w:t>, сведения о котором не подлежат включению в реестр контрактов</w:t>
                  </w:r>
                  <w:r w:rsidRPr="00AA4BA0">
                    <w:rPr>
                      <w:rFonts w:cs="Arial"/>
                      <w:szCs w:val="20"/>
                      <w:shd w:val="clear" w:color="auto" w:fill="C0C0C0"/>
                    </w:rPr>
                    <w:t>, заключенных заказчиками</w:t>
                  </w:r>
                  <w:r>
                    <w:rPr>
                      <w:rFonts w:cs="Arial"/>
                      <w:szCs w:val="20"/>
                    </w:rPr>
                    <w:t xml:space="preserve"> в соответствии с законодательством Российской Федерации о контрактной системе </w:t>
                  </w:r>
                  <w:r w:rsidRPr="00AA4BA0">
                    <w:rPr>
                      <w:rFonts w:cs="Arial"/>
                      <w:szCs w:val="20"/>
                      <w:shd w:val="clear" w:color="auto" w:fill="C0C0C0"/>
                    </w:rPr>
                    <w:t>в сфере закупок</w:t>
                  </w:r>
                  <w:r>
                    <w:rPr>
                      <w:rFonts w:cs="Arial"/>
                      <w:szCs w:val="20"/>
                    </w:rPr>
                    <w:t xml:space="preserve"> с приложением перечня технических характеристик (в случае закупки нефинансовых активов) </w:t>
                  </w:r>
                  <w:r w:rsidRPr="00AA4BA0">
                    <w:rPr>
                      <w:rFonts w:cs="Arial"/>
                      <w:szCs w:val="20"/>
                      <w:shd w:val="clear" w:color="auto" w:fill="C0C0C0"/>
                    </w:rPr>
                    <w:t>и документов</w:t>
                  </w:r>
                  <w:r>
                    <w:rPr>
                      <w:rFonts w:cs="Arial"/>
                      <w:szCs w:val="20"/>
                    </w:rPr>
                    <w:t xml:space="preserve"> от контрагентов</w:t>
                  </w:r>
                  <w:r w:rsidRPr="00AA4BA0">
                    <w:rPr>
                      <w:rFonts w:cs="Arial"/>
                      <w:szCs w:val="20"/>
                      <w:shd w:val="clear" w:color="auto" w:fill="C0C0C0"/>
                    </w:rPr>
                    <w:t xml:space="preserve">, </w:t>
                  </w:r>
                  <w:r w:rsidRPr="00AA4BA0">
                    <w:rPr>
                      <w:rFonts w:cs="Arial"/>
                      <w:szCs w:val="20"/>
                      <w:shd w:val="clear" w:color="auto" w:fill="C0C0C0"/>
                    </w:rPr>
                    <w:lastRenderedPageBreak/>
                    <w:t>необходимых</w:t>
                  </w:r>
                  <w:r>
                    <w:rPr>
                      <w:rFonts w:cs="Arial"/>
                      <w:szCs w:val="20"/>
                    </w:rPr>
                    <w:t xml:space="preserve"> для принятия бюджетных обязательств, </w:t>
                  </w:r>
                  <w:r w:rsidRPr="00AA4BA0">
                    <w:rPr>
                      <w:rFonts w:cs="Arial"/>
                      <w:szCs w:val="20"/>
                      <w:shd w:val="clear" w:color="auto" w:fill="C0C0C0"/>
                    </w:rPr>
                    <w:t>международное</w:t>
                  </w:r>
                  <w:r>
                    <w:rPr>
                      <w:rFonts w:cs="Arial"/>
                      <w:szCs w:val="20"/>
                    </w:rPr>
                    <w:t xml:space="preserve"> соглашение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в уполномоченную организацию не позднее следующего рабочего дня со дня заключения контракта </w:t>
                  </w:r>
                  <w:r w:rsidRPr="00AA4BA0">
                    <w:rPr>
                      <w:rFonts w:cs="Arial"/>
                      <w:szCs w:val="20"/>
                      <w:shd w:val="clear" w:color="auto" w:fill="C0C0C0"/>
                    </w:rPr>
                    <w:t>(</w:t>
                  </w:r>
                  <w:r>
                    <w:rPr>
                      <w:rFonts w:cs="Arial"/>
                      <w:szCs w:val="20"/>
                    </w:rPr>
                    <w:t>договора</w:t>
                  </w:r>
                  <w:r w:rsidRPr="00AA4BA0">
                    <w:rPr>
                      <w:rFonts w:cs="Arial"/>
                      <w:szCs w:val="20"/>
                      <w:shd w:val="clear" w:color="auto" w:fill="C0C0C0"/>
                    </w:rPr>
                    <w:t>)</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E6358">
                    <w:rPr>
                      <w:rFonts w:cs="Arial"/>
                      <w:szCs w:val="20"/>
                      <w:shd w:val="clear" w:color="auto" w:fill="C0C0C0"/>
                    </w:rPr>
                    <w:t>73</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A4BA0">
                    <w:rPr>
                      <w:rFonts w:cs="Arial"/>
                      <w:szCs w:val="20"/>
                      <w:shd w:val="clear" w:color="auto" w:fill="C0C0C0"/>
                    </w:rPr>
                    <w:t>Контракт (</w:t>
                  </w:r>
                  <w:r>
                    <w:rPr>
                      <w:rFonts w:cs="Arial"/>
                      <w:szCs w:val="20"/>
                    </w:rPr>
                    <w:t>договор</w:t>
                  </w:r>
                  <w:r w:rsidRPr="00AA4BA0">
                    <w:rPr>
                      <w:rFonts w:cs="Arial"/>
                      <w:szCs w:val="20"/>
                      <w:shd w:val="clear" w:color="auto" w:fill="C0C0C0"/>
                    </w:rPr>
                    <w:t>)</w:t>
                  </w:r>
                  <w:r>
                    <w:rPr>
                      <w:rFonts w:cs="Arial"/>
                      <w:szCs w:val="20"/>
                    </w:rPr>
                    <w:t>, сведения о котором не подлежат включению в реестр контрактов</w:t>
                  </w:r>
                  <w:r w:rsidRPr="00AA4BA0">
                    <w:rPr>
                      <w:rFonts w:cs="Arial"/>
                      <w:szCs w:val="20"/>
                      <w:shd w:val="clear" w:color="auto" w:fill="C0C0C0"/>
                    </w:rPr>
                    <w:t>, заключенных заказчиками</w:t>
                  </w:r>
                  <w:r>
                    <w:rPr>
                      <w:rFonts w:cs="Arial"/>
                      <w:szCs w:val="20"/>
                    </w:rPr>
                    <w:t xml:space="preserve"> в соответствии с законодательством Российской Федерации о контрактной системе </w:t>
                  </w:r>
                  <w:r w:rsidRPr="00AA4BA0">
                    <w:rPr>
                      <w:rFonts w:cs="Arial"/>
                      <w:szCs w:val="20"/>
                      <w:shd w:val="clear" w:color="auto" w:fill="C0C0C0"/>
                    </w:rPr>
                    <w:t>в сфере закупок</w:t>
                  </w:r>
                  <w:r>
                    <w:rPr>
                      <w:rFonts w:cs="Arial"/>
                      <w:szCs w:val="20"/>
                    </w:rPr>
                    <w:t xml:space="preserve"> с приложением перечня технических характеристик (в случае закупки нефинансовых активов) </w:t>
                  </w:r>
                  <w:r w:rsidRPr="00AA4BA0">
                    <w:rPr>
                      <w:rFonts w:cs="Arial"/>
                      <w:szCs w:val="20"/>
                      <w:shd w:val="clear" w:color="auto" w:fill="C0C0C0"/>
                    </w:rPr>
                    <w:t>и документов</w:t>
                  </w:r>
                  <w:r>
                    <w:rPr>
                      <w:rFonts w:cs="Arial"/>
                      <w:szCs w:val="20"/>
                    </w:rPr>
                    <w:t xml:space="preserve"> от контрагентов</w:t>
                  </w:r>
                  <w:r w:rsidRPr="00AA4BA0">
                    <w:rPr>
                      <w:rFonts w:cs="Arial"/>
                      <w:szCs w:val="20"/>
                      <w:shd w:val="clear" w:color="auto" w:fill="C0C0C0"/>
                    </w:rPr>
                    <w:t>, необходимых</w:t>
                  </w:r>
                  <w:r>
                    <w:rPr>
                      <w:rFonts w:cs="Arial"/>
                      <w:szCs w:val="20"/>
                    </w:rPr>
                    <w:t xml:space="preserve"> для принятия бюджетных обязательств, </w:t>
                  </w:r>
                  <w:r w:rsidRPr="00AA4BA0">
                    <w:rPr>
                      <w:rFonts w:cs="Arial"/>
                      <w:szCs w:val="20"/>
                      <w:shd w:val="clear" w:color="auto" w:fill="C0C0C0"/>
                    </w:rPr>
                    <w:t>международное</w:t>
                  </w:r>
                  <w:r>
                    <w:rPr>
                      <w:rFonts w:cs="Arial"/>
                      <w:szCs w:val="20"/>
                    </w:rPr>
                    <w:t xml:space="preserve"> соглашение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момент размещения информации в ЕАТ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A4BA0">
                    <w:rPr>
                      <w:rFonts w:cs="Arial"/>
                      <w:szCs w:val="20"/>
                      <w:shd w:val="clear" w:color="auto" w:fill="C0C0C0"/>
                    </w:rPr>
                    <w:t>74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Сведения о бюджетном обязательстве при заключении контракта</w:t>
                  </w:r>
                </w:p>
                <w:p w:rsidR="00AA4BA0" w:rsidRDefault="00AA4BA0" w:rsidP="00FB0319">
                  <w:pPr>
                    <w:autoSpaceDE w:val="0"/>
                    <w:autoSpaceDN w:val="0"/>
                    <w:adjustRightInd w:val="0"/>
                    <w:spacing w:after="1" w:line="200" w:lineRule="atLeast"/>
                    <w:rPr>
                      <w:rFonts w:cs="Arial"/>
                      <w:szCs w:val="20"/>
                    </w:rPr>
                  </w:pPr>
                </w:p>
                <w:p w:rsidR="00AA4BA0" w:rsidRDefault="00AA4BA0"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A4BA0">
                    <w:rPr>
                      <w:rFonts w:cs="Arial"/>
                      <w:szCs w:val="20"/>
                      <w:shd w:val="clear" w:color="auto" w:fill="C0C0C0"/>
                    </w:rPr>
                    <w:t>74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Сведения о бюджетном обязательстве при заключении контракта </w:t>
                  </w:r>
                  <w:r w:rsidRPr="00AA4BA0">
                    <w:rPr>
                      <w:rFonts w:cs="Arial"/>
                      <w:szCs w:val="20"/>
                      <w:shd w:val="clear" w:color="auto" w:fill="C0C0C0"/>
                    </w:rPr>
                    <w:t xml:space="preserve">(при </w:t>
                  </w:r>
                  <w:r w:rsidRPr="00AA4BA0">
                    <w:rPr>
                      <w:rFonts w:cs="Arial"/>
                      <w:szCs w:val="20"/>
                      <w:shd w:val="clear" w:color="auto" w:fill="C0C0C0"/>
                    </w:rPr>
                    <w:lastRenderedPageBreak/>
                    <w:t>условии наличия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A4BA0">
                    <w:rPr>
                      <w:rFonts w:cs="Arial"/>
                      <w:szCs w:val="20"/>
                      <w:shd w:val="clear" w:color="auto" w:fill="C0C0C0"/>
                    </w:rPr>
                    <w:t>направление в орган Федерального казначейства</w:t>
                  </w:r>
                  <w:r>
                    <w:rPr>
                      <w:rFonts w:cs="Arial"/>
                      <w:szCs w:val="20"/>
                    </w:rPr>
                    <w:t xml:space="preserve"> в момент подписания </w:t>
                  </w:r>
                  <w:r>
                    <w:rPr>
                      <w:rFonts w:cs="Arial"/>
                      <w:szCs w:val="20"/>
                    </w:rPr>
                    <w:lastRenderedPageBreak/>
                    <w:t>документа в ЕИС</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руководитель (уполномоченное лицо) субъекта </w:t>
                  </w:r>
                  <w:r>
                    <w:rPr>
                      <w:rFonts w:cs="Arial"/>
                      <w:szCs w:val="20"/>
                    </w:rPr>
                    <w:lastRenderedPageBreak/>
                    <w:t>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AA4BA0" w:rsidRDefault="00FB0319" w:rsidP="00FB0319">
                  <w:pPr>
                    <w:autoSpaceDE w:val="0"/>
                    <w:autoSpaceDN w:val="0"/>
                    <w:adjustRightInd w:val="0"/>
                    <w:spacing w:after="1" w:line="200" w:lineRule="atLeast"/>
                    <w:rPr>
                      <w:rFonts w:cs="Arial"/>
                      <w:szCs w:val="20"/>
                      <w:shd w:val="clear" w:color="auto" w:fill="C0C0C0"/>
                    </w:rPr>
                  </w:pPr>
                  <w:r w:rsidRPr="00AA4BA0">
                    <w:rPr>
                      <w:rFonts w:cs="Arial"/>
                      <w:szCs w:val="20"/>
                      <w:shd w:val="clear" w:color="auto" w:fill="C0C0C0"/>
                    </w:rPr>
                    <w:lastRenderedPageBreak/>
                    <w:t xml:space="preserve">не позднее рабочего дня, следующего за днем </w:t>
                  </w:r>
                  <w:r w:rsidRPr="00AA4BA0">
                    <w:rPr>
                      <w:rFonts w:cs="Arial"/>
                      <w:szCs w:val="20"/>
                      <w:shd w:val="clear" w:color="auto" w:fill="C0C0C0"/>
                    </w:rPr>
                    <w:lastRenderedPageBreak/>
                    <w:t>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Pr="00AA4BA0" w:rsidRDefault="00FB0319" w:rsidP="00FB0319">
                  <w:pPr>
                    <w:autoSpaceDE w:val="0"/>
                    <w:autoSpaceDN w:val="0"/>
                    <w:adjustRightInd w:val="0"/>
                    <w:spacing w:after="1" w:line="200" w:lineRule="atLeast"/>
                    <w:rPr>
                      <w:rFonts w:cs="Arial"/>
                      <w:szCs w:val="20"/>
                      <w:shd w:val="clear" w:color="auto" w:fill="C0C0C0"/>
                    </w:rPr>
                  </w:pPr>
                  <w:r w:rsidRPr="00AA4BA0">
                    <w:rPr>
                      <w:rFonts w:cs="Arial"/>
                      <w:szCs w:val="20"/>
                      <w:shd w:val="clear" w:color="auto" w:fill="C0C0C0"/>
                    </w:rPr>
                    <w:lastRenderedPageBreak/>
                    <w:t xml:space="preserve">обработка Выписки из лицевого счета администратора </w:t>
                  </w:r>
                  <w:r w:rsidRPr="00AA4BA0">
                    <w:rPr>
                      <w:rFonts w:cs="Arial"/>
                      <w:szCs w:val="20"/>
                      <w:shd w:val="clear" w:color="auto" w:fill="C0C0C0"/>
                    </w:rPr>
                    <w:lastRenderedPageBreak/>
                    <w:t>доходов бюджета (код формы по КФД 0531761) и отражение в учете учетного номера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w:t>
                  </w:r>
                  <w:r w:rsidRPr="00AA4BA0">
                    <w:rPr>
                      <w:rFonts w:cs="Arial"/>
                      <w:szCs w:val="20"/>
                      <w:shd w:val="clear" w:color="auto" w:fill="C0C0C0"/>
                    </w:rPr>
                    <w:t>обеспечения ведения аналитического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A4BA0">
                    <w:rPr>
                      <w:rFonts w:cs="Arial"/>
                      <w:szCs w:val="20"/>
                      <w:shd w:val="clear" w:color="auto" w:fill="C0C0C0"/>
                    </w:rPr>
                    <w:t>74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Сведения о бюджетном обязательстве (по контрактам, сведения о которых не подлежат размещению в реестре контрактов</w:t>
                  </w:r>
                  <w:r w:rsidRPr="00AA4BA0">
                    <w:rPr>
                      <w:rFonts w:cs="Arial"/>
                      <w:szCs w:val="20"/>
                      <w:shd w:val="clear" w:color="auto" w:fill="C0C0C0"/>
                    </w:rPr>
                    <w:t>, заключенных заказчиками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3 (трех) рабочих дней, следующих за днем заключения контракта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AA4BA0" w:rsidRDefault="00FB0319" w:rsidP="00FB0319">
                  <w:pPr>
                    <w:autoSpaceDE w:val="0"/>
                    <w:autoSpaceDN w:val="0"/>
                    <w:adjustRightInd w:val="0"/>
                    <w:spacing w:after="1" w:line="200" w:lineRule="atLeast"/>
                    <w:rPr>
                      <w:rFonts w:cs="Arial"/>
                      <w:szCs w:val="20"/>
                      <w:shd w:val="clear" w:color="auto" w:fill="C0C0C0"/>
                    </w:rPr>
                  </w:pPr>
                  <w:r w:rsidRPr="00AA4BA0">
                    <w:rPr>
                      <w:rFonts w:cs="Arial"/>
                      <w:szCs w:val="20"/>
                      <w:shd w:val="clear" w:color="auto" w:fill="C0C0C0"/>
                    </w:rPr>
                    <w:t>не позднее рабочего дня, следующего за днем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Pr="00AA4BA0" w:rsidRDefault="00FB0319" w:rsidP="00FB0319">
                  <w:pPr>
                    <w:autoSpaceDE w:val="0"/>
                    <w:autoSpaceDN w:val="0"/>
                    <w:adjustRightInd w:val="0"/>
                    <w:spacing w:after="1" w:line="200" w:lineRule="atLeast"/>
                    <w:rPr>
                      <w:rFonts w:cs="Arial"/>
                      <w:szCs w:val="20"/>
                      <w:shd w:val="clear" w:color="auto" w:fill="C0C0C0"/>
                    </w:rPr>
                  </w:pPr>
                  <w:r w:rsidRPr="00AA4BA0">
                    <w:rPr>
                      <w:rFonts w:cs="Arial"/>
                      <w:szCs w:val="20"/>
                      <w:shd w:val="clear" w:color="auto" w:fill="C0C0C0"/>
                    </w:rPr>
                    <w:t>отражение в обработка Выписки из лицевого счета получателя бюджетных средств (код формы по КФД 0531761) и отражение в учете учетного номера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использования информации (учетного номера бюджетного обязательства) при формировании распоряжения о совершении казначейских платежей</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A4BA0">
                    <w:rPr>
                      <w:rFonts w:cs="Arial"/>
                      <w:szCs w:val="20"/>
                      <w:shd w:val="clear" w:color="auto" w:fill="C0C0C0"/>
                    </w:rPr>
                    <w:t>75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Счет на выплату аванса по предстоящей поставке товаров, </w:t>
                  </w:r>
                  <w:r w:rsidRPr="009D5F49">
                    <w:rPr>
                      <w:rFonts w:cs="Arial"/>
                      <w:szCs w:val="20"/>
                      <w:shd w:val="clear" w:color="auto" w:fill="C0C0C0"/>
                    </w:rPr>
                    <w:t>предстоящему выполнению</w:t>
                  </w:r>
                  <w:r>
                    <w:rPr>
                      <w:rFonts w:cs="Arial"/>
                      <w:szCs w:val="20"/>
                    </w:rPr>
                    <w:t xml:space="preserve"> работ, </w:t>
                  </w:r>
                  <w:r w:rsidRPr="009D5F49">
                    <w:rPr>
                      <w:rFonts w:cs="Arial"/>
                      <w:szCs w:val="20"/>
                      <w:shd w:val="clear" w:color="auto" w:fill="C0C0C0"/>
                    </w:rPr>
                    <w:t>оказанию</w:t>
                  </w:r>
                  <w:r>
                    <w:rPr>
                      <w:rFonts w:cs="Arial"/>
                      <w:szCs w:val="20"/>
                    </w:rPr>
                    <w:t xml:space="preserve"> услуг с резолюцией ответственного лица 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D5F49">
                    <w:rPr>
                      <w:rFonts w:cs="Arial"/>
                      <w:szCs w:val="20"/>
                      <w:shd w:val="clear" w:color="auto" w:fill="C0C0C0"/>
                    </w:rPr>
                    <w:t>75</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Счет на выплату аванса по предстоящей поставке товаров, </w:t>
                  </w:r>
                  <w:r w:rsidRPr="009D5F49">
                    <w:rPr>
                      <w:rFonts w:cs="Arial"/>
                      <w:szCs w:val="20"/>
                      <w:shd w:val="clear" w:color="auto" w:fill="C0C0C0"/>
                    </w:rPr>
                    <w:t>предстоящему выполнению</w:t>
                  </w:r>
                  <w:r>
                    <w:rPr>
                      <w:rFonts w:cs="Arial"/>
                      <w:szCs w:val="20"/>
                    </w:rPr>
                    <w:t xml:space="preserve"> работ, </w:t>
                  </w:r>
                  <w:r w:rsidRPr="009D5F49">
                    <w:rPr>
                      <w:rFonts w:cs="Arial"/>
                      <w:szCs w:val="20"/>
                      <w:shd w:val="clear" w:color="auto" w:fill="C0C0C0"/>
                    </w:rPr>
                    <w:t>оказанию</w:t>
                  </w:r>
                  <w:r>
                    <w:rPr>
                      <w:rFonts w:cs="Arial"/>
                      <w:szCs w:val="20"/>
                    </w:rPr>
                    <w:t xml:space="preserve"> услуг с резолюцией ответственног</w:t>
                  </w:r>
                  <w:r>
                    <w:rPr>
                      <w:rFonts w:cs="Arial"/>
                      <w:szCs w:val="20"/>
                    </w:rPr>
                    <w:lastRenderedPageBreak/>
                    <w:t>о лица 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в уполномоченную организацию не позднее, чем за 3 (три) рабочих дня до окончания срока оплаты по контракту</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части отражения факта хозяйственной жизни: не позднее следующего рабочего дня со дня получения документа;</w:t>
                  </w:r>
                </w:p>
                <w:p w:rsidR="00FB0319" w:rsidRDefault="00FB0319" w:rsidP="00FB0319">
                  <w:pPr>
                    <w:autoSpaceDE w:val="0"/>
                    <w:autoSpaceDN w:val="0"/>
                    <w:adjustRightInd w:val="0"/>
                    <w:spacing w:after="1" w:line="200" w:lineRule="atLeast"/>
                    <w:rPr>
                      <w:rFonts w:cs="Arial"/>
                      <w:szCs w:val="20"/>
                    </w:rPr>
                  </w:pPr>
                  <w:r>
                    <w:rPr>
                      <w:rFonts w:cs="Arial"/>
                      <w:szCs w:val="20"/>
                    </w:rPr>
                    <w:lastRenderedPageBreak/>
                    <w:t>в части формирования распоряжения о совершении казначейских платежей: не позднее 2 (двух)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формирование Распоряжения о совершении казначейских платежей по форме согласно </w:t>
                  </w:r>
                  <w:r w:rsidRPr="009D5F49">
                    <w:rPr>
                      <w:rFonts w:cs="Arial"/>
                      <w:szCs w:val="20"/>
                      <w:shd w:val="clear" w:color="auto" w:fill="C0C0C0"/>
                    </w:rPr>
                    <w:t>приложениям</w:t>
                  </w:r>
                  <w:r>
                    <w:rPr>
                      <w:rFonts w:cs="Arial"/>
                      <w:szCs w:val="20"/>
                    </w:rPr>
                    <w:t xml:space="preserve"> N 15, 16 к </w:t>
                  </w:r>
                  <w:r w:rsidRPr="009D5F49">
                    <w:rPr>
                      <w:rFonts w:cs="Arial"/>
                      <w:szCs w:val="20"/>
                      <w:shd w:val="clear" w:color="auto" w:fill="C0C0C0"/>
                    </w:rPr>
                    <w:t xml:space="preserve">приказу </w:t>
                  </w:r>
                  <w:r w:rsidRPr="009D5F49">
                    <w:rPr>
                      <w:rFonts w:cs="Arial"/>
                      <w:szCs w:val="20"/>
                      <w:shd w:val="clear" w:color="auto" w:fill="C0C0C0"/>
                    </w:rPr>
                    <w:lastRenderedPageBreak/>
                    <w:t>Федерального казначейства от 14 мая 2020 г.</w:t>
                  </w:r>
                  <w:r>
                    <w:rPr>
                      <w:rFonts w:cs="Arial"/>
                      <w:szCs w:val="20"/>
                    </w:rPr>
                    <w:t xml:space="preserve"> N 21н</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9D5F49">
                    <w:rPr>
                      <w:rFonts w:cs="Arial"/>
                      <w:szCs w:val="20"/>
                      <w:shd w:val="clear" w:color="auto" w:fill="C0C0C0"/>
                    </w:rPr>
                    <w:t>Журнале по расчетам с поставщиками и подрядчиками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D5F49">
                    <w:rPr>
                      <w:rFonts w:cs="Arial"/>
                      <w:szCs w:val="20"/>
                      <w:shd w:val="clear" w:color="auto" w:fill="C0C0C0"/>
                    </w:rPr>
                    <w:t>75</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Счет на выплату аванса по предстоящей поставке товаров, </w:t>
                  </w:r>
                  <w:r w:rsidRPr="009D5F49">
                    <w:rPr>
                      <w:rFonts w:cs="Arial"/>
                      <w:szCs w:val="20"/>
                      <w:shd w:val="clear" w:color="auto" w:fill="C0C0C0"/>
                    </w:rPr>
                    <w:t>предстоящему выполнению</w:t>
                  </w:r>
                  <w:r>
                    <w:rPr>
                      <w:rFonts w:cs="Arial"/>
                      <w:szCs w:val="20"/>
                    </w:rPr>
                    <w:t xml:space="preserve"> работ, </w:t>
                  </w:r>
                  <w:r w:rsidRPr="009D5F49">
                    <w:rPr>
                      <w:rFonts w:cs="Arial"/>
                      <w:szCs w:val="20"/>
                      <w:shd w:val="clear" w:color="auto" w:fill="C0C0C0"/>
                    </w:rPr>
                    <w:t>оказанию</w:t>
                  </w:r>
                  <w:r>
                    <w:rPr>
                      <w:rFonts w:cs="Arial"/>
                      <w:szCs w:val="20"/>
                    </w:rPr>
                    <w:t xml:space="preserve"> услуг с резолюцией ответственного лица субъекта централизованного учета (при условии наличия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D5F49">
                    <w:rPr>
                      <w:rFonts w:cs="Arial"/>
                      <w:szCs w:val="20"/>
                      <w:shd w:val="clear" w:color="auto" w:fill="C0C0C0"/>
                    </w:rPr>
                    <w:t>в момент размещения информации в (ЕИС) ЕАТ, но</w:t>
                  </w:r>
                  <w:r>
                    <w:rPr>
                      <w:rFonts w:cs="Arial"/>
                      <w:szCs w:val="20"/>
                    </w:rPr>
                    <w:t xml:space="preserve"> не позднее, чем за три рабочих дня до окончания срока оплаты по контракту </w:t>
                  </w:r>
                  <w:r w:rsidRPr="009D5F49">
                    <w:rPr>
                      <w:rFonts w:cs="Arial"/>
                      <w:szCs w:val="20"/>
                      <w:shd w:val="clear" w:color="auto" w:fill="C0C0C0"/>
                    </w:rPr>
                    <w:t>направление в уполномоченную организацию</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9D5F49" w:rsidRDefault="00FB0319" w:rsidP="00FB0319">
                  <w:pPr>
                    <w:autoSpaceDE w:val="0"/>
                    <w:autoSpaceDN w:val="0"/>
                    <w:adjustRightInd w:val="0"/>
                    <w:spacing w:after="1" w:line="200" w:lineRule="atLeast"/>
                    <w:rPr>
                      <w:rFonts w:cs="Arial"/>
                      <w:szCs w:val="20"/>
                      <w:shd w:val="clear" w:color="auto" w:fill="C0C0C0"/>
                    </w:rPr>
                  </w:pPr>
                  <w:r w:rsidRPr="009D5F49">
                    <w:rPr>
                      <w:rFonts w:cs="Arial"/>
                      <w:szCs w:val="20"/>
                      <w:shd w:val="clear" w:color="auto" w:fill="C0C0C0"/>
                    </w:rPr>
                    <w:t>не позднее рабочего дня, следующего за днем получения</w:t>
                  </w:r>
                </w:p>
              </w:tc>
              <w:tc>
                <w:tcPr>
                  <w:tcW w:w="1276" w:type="dxa"/>
                  <w:tcBorders>
                    <w:top w:val="single" w:sz="4" w:space="0" w:color="auto"/>
                    <w:left w:val="single" w:sz="4" w:space="0" w:color="auto"/>
                    <w:bottom w:val="single" w:sz="4" w:space="0" w:color="auto"/>
                    <w:right w:val="single" w:sz="4" w:space="0" w:color="auto"/>
                  </w:tcBorders>
                </w:tcPr>
                <w:p w:rsidR="00FB0319" w:rsidRPr="009D5F49" w:rsidRDefault="00FB0319" w:rsidP="00FB0319">
                  <w:pPr>
                    <w:autoSpaceDE w:val="0"/>
                    <w:autoSpaceDN w:val="0"/>
                    <w:adjustRightInd w:val="0"/>
                    <w:spacing w:after="1" w:line="200" w:lineRule="atLeast"/>
                    <w:rPr>
                      <w:rFonts w:cs="Arial"/>
                      <w:szCs w:val="20"/>
                      <w:shd w:val="clear" w:color="auto" w:fill="C0C0C0"/>
                    </w:rPr>
                  </w:pPr>
                  <w:r w:rsidRPr="009D5F49">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D5F49">
                    <w:rPr>
                      <w:rFonts w:cs="Arial"/>
                      <w:szCs w:val="20"/>
                      <w:shd w:val="clear" w:color="auto" w:fill="C0C0C0"/>
                    </w:rPr>
                    <w:t>Журнале по расчетам с поставщиками и подрядчиками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D5F49">
                    <w:rPr>
                      <w:rFonts w:cs="Arial"/>
                      <w:szCs w:val="20"/>
                      <w:shd w:val="clear" w:color="auto" w:fill="C0C0C0"/>
                    </w:rPr>
                    <w:t>76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Сведения о денежном обязательстве, формируемые в установленных законодательством Российской Федерации случаях</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D5F49">
                    <w:rPr>
                      <w:rFonts w:cs="Arial"/>
                      <w:szCs w:val="20"/>
                      <w:shd w:val="clear" w:color="auto" w:fill="C0C0C0"/>
                    </w:rPr>
                    <w:t>76</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Сведения о денежном обязательстве, формируемые в установленных законодательством Российской Федерации случаях</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D5F49">
                    <w:rPr>
                      <w:rFonts w:cs="Arial"/>
                      <w:szCs w:val="20"/>
                      <w:shd w:val="clear" w:color="auto" w:fill="C0C0C0"/>
                    </w:rPr>
                    <w:t>не позднее рабочего дня, следующего за днем возникновения денежного обязательства для формирования</w:t>
                  </w:r>
                  <w:r>
                    <w:rPr>
                      <w:rFonts w:cs="Arial"/>
                      <w:szCs w:val="20"/>
                    </w:rPr>
                    <w:t xml:space="preserve">, </w:t>
                  </w:r>
                  <w:r w:rsidRPr="009D5F49">
                    <w:rPr>
                      <w:rFonts w:cs="Arial"/>
                      <w:szCs w:val="20"/>
                      <w:shd w:val="clear" w:color="auto" w:fill="C0C0C0"/>
                    </w:rPr>
                    <w:t>подписания</w:t>
                  </w:r>
                  <w:r>
                    <w:rPr>
                      <w:rFonts w:cs="Arial"/>
                      <w:szCs w:val="20"/>
                    </w:rPr>
                    <w:t xml:space="preserve"> и </w:t>
                  </w:r>
                  <w:r w:rsidRPr="009D5F49">
                    <w:rPr>
                      <w:rFonts w:cs="Arial"/>
                      <w:szCs w:val="20"/>
                      <w:shd w:val="clear" w:color="auto" w:fill="C0C0C0"/>
                    </w:rPr>
                    <w:t>направления</w:t>
                  </w:r>
                  <w:r>
                    <w:rPr>
                      <w:rFonts w:cs="Arial"/>
                      <w:szCs w:val="20"/>
                    </w:rPr>
                    <w:t xml:space="preserve"> в орган </w:t>
                  </w:r>
                  <w:r>
                    <w:rPr>
                      <w:rFonts w:cs="Arial"/>
                      <w:szCs w:val="20"/>
                    </w:rPr>
                    <w:lastRenderedPageBreak/>
                    <w:t>Федерального казначейства на основании документа, подтверждающего возникновение денежных обязательств (товарная накладная, акт выполненных работ или иной документ</w:t>
                  </w:r>
                  <w:r w:rsidRPr="009D5F49">
                    <w:rPr>
                      <w:rFonts w:cs="Arial"/>
                      <w:szCs w:val="20"/>
                      <w:shd w:val="clear" w:color="auto" w:fill="C0C0C0"/>
                    </w:rPr>
                    <w:t>)</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9D5F49" w:rsidRDefault="00FB0319" w:rsidP="00FB0319">
                  <w:pPr>
                    <w:autoSpaceDE w:val="0"/>
                    <w:autoSpaceDN w:val="0"/>
                    <w:adjustRightInd w:val="0"/>
                    <w:spacing w:after="1" w:line="200" w:lineRule="atLeast"/>
                    <w:rPr>
                      <w:rFonts w:cs="Arial"/>
                      <w:szCs w:val="20"/>
                      <w:shd w:val="clear" w:color="auto" w:fill="C0C0C0"/>
                    </w:rPr>
                  </w:pPr>
                  <w:r w:rsidRPr="009D5F49">
                    <w:rPr>
                      <w:rFonts w:cs="Arial"/>
                      <w:szCs w:val="20"/>
                      <w:shd w:val="clear" w:color="auto" w:fill="C0C0C0"/>
                    </w:rPr>
                    <w:t>не позднее рабочего дня, следующего за днем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Pr="009D5F49" w:rsidRDefault="00FB0319" w:rsidP="00FB0319">
                  <w:pPr>
                    <w:autoSpaceDE w:val="0"/>
                    <w:autoSpaceDN w:val="0"/>
                    <w:adjustRightInd w:val="0"/>
                    <w:spacing w:after="1" w:line="200" w:lineRule="atLeast"/>
                    <w:rPr>
                      <w:rFonts w:cs="Arial"/>
                      <w:szCs w:val="20"/>
                      <w:shd w:val="clear" w:color="auto" w:fill="C0C0C0"/>
                    </w:rPr>
                  </w:pPr>
                  <w:r w:rsidRPr="009D5F49">
                    <w:rPr>
                      <w:rFonts w:cs="Arial"/>
                      <w:szCs w:val="20"/>
                      <w:shd w:val="clear" w:color="auto" w:fill="C0C0C0"/>
                    </w:rPr>
                    <w:t xml:space="preserve">отражение в обработка Выписки из лицевого счета получателя бюджетных средств (код формы по КФД 0531761) и отражение </w:t>
                  </w:r>
                  <w:r w:rsidRPr="009D5F49">
                    <w:rPr>
                      <w:rFonts w:cs="Arial"/>
                      <w:szCs w:val="20"/>
                      <w:shd w:val="clear" w:color="auto" w:fill="C0C0C0"/>
                    </w:rPr>
                    <w:lastRenderedPageBreak/>
                    <w:t>в учете учетного номера денежного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w:t>
                  </w:r>
                  <w:r w:rsidRPr="009D5F49">
                    <w:rPr>
                      <w:rFonts w:cs="Arial"/>
                      <w:szCs w:val="20"/>
                      <w:shd w:val="clear" w:color="auto" w:fill="C0C0C0"/>
                    </w:rPr>
                    <w:t>обеспечения ведения аналитического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9034F">
                    <w:rPr>
                      <w:rFonts w:cs="Arial"/>
                      <w:szCs w:val="20"/>
                      <w:shd w:val="clear" w:color="auto" w:fill="C0C0C0"/>
                    </w:rPr>
                    <w:t>76</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Сведения о денежном обязательстве, формируемые в установленных законодательством Российской Федерации случаях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момент подписания документа в ЕИС</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не позднее рабочего дня, следующего за днем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отражение в обработка Выписки из лицевого счета получателя бюджетных средств (код формы по КФД 0531761) и отражение в учете учетного номера денежного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C9034F">
                    <w:rPr>
                      <w:rFonts w:cs="Arial"/>
                      <w:szCs w:val="20"/>
                      <w:shd w:val="clear" w:color="auto" w:fill="C0C0C0"/>
                    </w:rPr>
                    <w:t>обеспечения ведения аналитического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9034F">
                    <w:rPr>
                      <w:rFonts w:cs="Arial"/>
                      <w:szCs w:val="20"/>
                      <w:shd w:val="clear" w:color="auto" w:fill="C0C0C0"/>
                    </w:rPr>
                    <w:t>77</w:t>
                  </w:r>
                </w:p>
              </w:tc>
              <w:tc>
                <w:tcPr>
                  <w:tcW w:w="1560" w:type="dxa"/>
                  <w:tcBorders>
                    <w:top w:val="single" w:sz="4" w:space="0" w:color="auto"/>
                    <w:left w:val="single" w:sz="4" w:space="0" w:color="auto"/>
                    <w:bottom w:val="single" w:sz="4" w:space="0" w:color="auto"/>
                    <w:right w:val="single" w:sz="4" w:space="0" w:color="auto"/>
                  </w:tcBorders>
                </w:tcPr>
                <w:p w:rsidR="00C9034F" w:rsidRDefault="00FB0319" w:rsidP="00FB0319">
                  <w:pPr>
                    <w:autoSpaceDE w:val="0"/>
                    <w:autoSpaceDN w:val="0"/>
                    <w:adjustRightInd w:val="0"/>
                    <w:spacing w:after="1" w:line="200" w:lineRule="atLeast"/>
                    <w:rPr>
                      <w:rFonts w:cs="Arial"/>
                      <w:szCs w:val="20"/>
                    </w:rPr>
                  </w:pPr>
                  <w:r w:rsidRPr="00C9034F">
                    <w:rPr>
                      <w:rFonts w:cs="Arial"/>
                      <w:szCs w:val="20"/>
                      <w:shd w:val="clear" w:color="auto" w:fill="C0C0C0"/>
                    </w:rPr>
                    <w:t>Документы, подтверждающие возникновение резервов предстоящих расходов, отложенных обязательств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77</w:t>
                  </w:r>
                  <w:r w:rsidRPr="003234A3">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bookmarkStart w:id="56" w:name="П15"/>
                  <w:bookmarkEnd w:id="56"/>
                  <w:r w:rsidRPr="003234A3">
                    <w:rPr>
                      <w:rFonts w:cs="Arial"/>
                      <w:szCs w:val="20"/>
                    </w:rPr>
                    <w:t xml:space="preserve">Акт выполненных работ, акт об оказании услуг, акт приема-передачи </w:t>
                  </w:r>
                  <w:r w:rsidRPr="00C9034F">
                    <w:rPr>
                      <w:rFonts w:cs="Arial"/>
                      <w:szCs w:val="20"/>
                      <w:shd w:val="clear" w:color="auto" w:fill="C0C0C0"/>
                    </w:rPr>
                    <w:t>товаров</w:t>
                  </w:r>
                  <w:r w:rsidRPr="003234A3">
                    <w:rPr>
                      <w:rFonts w:cs="Arial"/>
                      <w:szCs w:val="20"/>
                    </w:rPr>
                    <w:t>, счет-фактура, справка-расчет, товарная накладная, универсальный передаточный документ</w:t>
                  </w:r>
                  <w:r w:rsidRPr="00C9034F">
                    <w:rPr>
                      <w:rFonts w:cs="Arial"/>
                      <w:szCs w:val="20"/>
                      <w:shd w:val="clear" w:color="auto" w:fill="C0C0C0"/>
                    </w:rPr>
                    <w:t>,</w:t>
                  </w:r>
                  <w:r w:rsidRPr="003234A3">
                    <w:rPr>
                      <w:rFonts w:cs="Arial"/>
                      <w:szCs w:val="20"/>
                    </w:rPr>
                    <w:t xml:space="preserve"> </w:t>
                  </w:r>
                  <w:r w:rsidRPr="003234A3">
                    <w:rPr>
                      <w:rFonts w:cs="Arial"/>
                      <w:szCs w:val="20"/>
                    </w:rPr>
                    <w:lastRenderedPageBreak/>
                    <w:t>документ, подтверждающий возникновение денежного обязательства</w:t>
                  </w:r>
                  <w:r w:rsidRPr="00C9034F">
                    <w:rPr>
                      <w:rFonts w:cs="Arial"/>
                      <w:szCs w:val="20"/>
                      <w:shd w:val="clear" w:color="auto" w:fill="C0C0C0"/>
                    </w:rPr>
                    <w:t>,</w:t>
                  </w:r>
                  <w:r w:rsidRPr="003234A3">
                    <w:rPr>
                      <w:rFonts w:cs="Arial"/>
                      <w:szCs w:val="20"/>
                    </w:rPr>
                    <w:t xml:space="preserve"> с резолюцией ответственного лица субъекта централизованного учета</w:t>
                  </w:r>
                </w:p>
                <w:p w:rsidR="003234A3" w:rsidRPr="00C9034F" w:rsidRDefault="005055CD" w:rsidP="00FB0319">
                  <w:pPr>
                    <w:autoSpaceDE w:val="0"/>
                    <w:autoSpaceDN w:val="0"/>
                    <w:adjustRightInd w:val="0"/>
                    <w:spacing w:after="1" w:line="200" w:lineRule="atLeast"/>
                    <w:rPr>
                      <w:rFonts w:cs="Arial"/>
                      <w:szCs w:val="20"/>
                      <w:shd w:val="clear" w:color="auto" w:fill="C0C0C0"/>
                    </w:rPr>
                  </w:pPr>
                  <w:hyperlink w:anchor="П16" w:history="1">
                    <w:r w:rsidR="003234A3" w:rsidRPr="003234A3">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3234A3">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3234A3" w:rsidRDefault="00FB0319" w:rsidP="00FB0319">
                  <w:pPr>
                    <w:autoSpaceDE w:val="0"/>
                    <w:autoSpaceDN w:val="0"/>
                    <w:adjustRightInd w:val="0"/>
                    <w:spacing w:after="1" w:line="200" w:lineRule="atLeast"/>
                    <w:rPr>
                      <w:rFonts w:cs="Arial"/>
                      <w:szCs w:val="20"/>
                    </w:rPr>
                  </w:pPr>
                  <w:r w:rsidRPr="003234A3">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Pr="003234A3" w:rsidRDefault="00FB0319" w:rsidP="00FB0319">
                  <w:pPr>
                    <w:autoSpaceDE w:val="0"/>
                    <w:autoSpaceDN w:val="0"/>
                    <w:adjustRightInd w:val="0"/>
                    <w:spacing w:after="1" w:line="200" w:lineRule="atLeast"/>
                    <w:rPr>
                      <w:rFonts w:cs="Arial"/>
                      <w:szCs w:val="20"/>
                    </w:rPr>
                  </w:pPr>
                  <w:r w:rsidRPr="003234A3">
                    <w:rPr>
                      <w:rFonts w:cs="Arial"/>
                      <w:szCs w:val="20"/>
                    </w:rPr>
                    <w:t xml:space="preserve">направление в день подписания документа, но не позднее, чем за </w:t>
                  </w:r>
                  <w:r w:rsidRPr="003234A3">
                    <w:rPr>
                      <w:rFonts w:cs="Arial"/>
                      <w:szCs w:val="20"/>
                      <w:shd w:val="clear" w:color="auto" w:fill="C0C0C0"/>
                    </w:rPr>
                    <w:t>3 (</w:t>
                  </w:r>
                  <w:r w:rsidRPr="003234A3">
                    <w:rPr>
                      <w:rFonts w:cs="Arial"/>
                      <w:szCs w:val="20"/>
                    </w:rPr>
                    <w:t>три</w:t>
                  </w:r>
                  <w:r w:rsidRPr="003234A3">
                    <w:rPr>
                      <w:rFonts w:cs="Arial"/>
                      <w:szCs w:val="20"/>
                      <w:shd w:val="clear" w:color="auto" w:fill="C0C0C0"/>
                    </w:rPr>
                    <w:t>)</w:t>
                  </w:r>
                  <w:r w:rsidRPr="003234A3">
                    <w:rPr>
                      <w:rFonts w:cs="Arial"/>
                      <w:szCs w:val="20"/>
                    </w:rPr>
                    <w:t xml:space="preserve"> рабочих дня до окончания срока оплаты по контракту</w:t>
                  </w:r>
                </w:p>
              </w:tc>
              <w:tc>
                <w:tcPr>
                  <w:tcW w:w="1018"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3234A3">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3234A3" w:rsidRDefault="00FB0319" w:rsidP="00FB0319">
                  <w:pPr>
                    <w:autoSpaceDE w:val="0"/>
                    <w:autoSpaceDN w:val="0"/>
                    <w:adjustRightInd w:val="0"/>
                    <w:spacing w:after="1" w:line="200" w:lineRule="atLeast"/>
                    <w:rPr>
                      <w:rFonts w:cs="Arial"/>
                      <w:szCs w:val="20"/>
                    </w:rPr>
                  </w:pPr>
                  <w:r w:rsidRPr="003234A3">
                    <w:rPr>
                      <w:rFonts w:cs="Arial"/>
                      <w:szCs w:val="20"/>
                    </w:rPr>
                    <w:t>не позднее следующего рабочего дня со дня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3234A3" w:rsidRDefault="00FB0319" w:rsidP="00FB0319">
                  <w:pPr>
                    <w:autoSpaceDE w:val="0"/>
                    <w:autoSpaceDN w:val="0"/>
                    <w:adjustRightInd w:val="0"/>
                    <w:spacing w:after="1" w:line="200" w:lineRule="atLeast"/>
                    <w:rPr>
                      <w:rFonts w:cs="Arial"/>
                      <w:szCs w:val="20"/>
                    </w:rPr>
                  </w:pPr>
                  <w:r w:rsidRPr="003234A3">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3234A3">
                    <w:rPr>
                      <w:rFonts w:cs="Arial"/>
                      <w:szCs w:val="20"/>
                    </w:rPr>
                    <w:t xml:space="preserve">для отражения в </w:t>
                  </w:r>
                  <w:r w:rsidRPr="00C9034F">
                    <w:rPr>
                      <w:rFonts w:cs="Arial"/>
                      <w:szCs w:val="20"/>
                      <w:shd w:val="clear" w:color="auto" w:fill="C0C0C0"/>
                    </w:rPr>
                    <w:t>Журнале по расчетам с поставщиками и подрядчиками</w:t>
                  </w:r>
                  <w:r w:rsidRPr="003234A3">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77.2</w:t>
                  </w:r>
                </w:p>
              </w:tc>
              <w:tc>
                <w:tcPr>
                  <w:tcW w:w="1560"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Документ о приемке товаров, работ, услуг, счет-фактура, справка-расчет, товарная накладная, универсальный передаточный документ, документ, подтверждающий возникновение денежного обязательства, с резолюцией ответственного лица субъекта централизованного учета (при условии наличия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в день подписания документа в ЕИС</w:t>
                  </w:r>
                </w:p>
              </w:tc>
              <w:tc>
                <w:tcPr>
                  <w:tcW w:w="1018"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одномоментно после поступления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для отражения в Журнале по расчетам с поставщиками и подрядчиками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77.3</w:t>
                  </w:r>
                </w:p>
              </w:tc>
              <w:tc>
                <w:tcPr>
                  <w:tcW w:w="1560"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 xml:space="preserve">Документ о приемке товаров, работ, услуг, счет-фактура, справка-расчет, товарная накладная, универсальный передаточный документ или </w:t>
                  </w:r>
                  <w:r w:rsidRPr="00C9034F">
                    <w:rPr>
                      <w:rFonts w:cs="Arial"/>
                      <w:szCs w:val="20"/>
                      <w:shd w:val="clear" w:color="auto" w:fill="C0C0C0"/>
                    </w:rPr>
                    <w:lastRenderedPageBreak/>
                    <w:t>документ, подтверждающий возникновение денежного обязательства, с резолюцией ответственного лица субъекта централизованного учета (при условии наличия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в день подписания документа в ЕАТ</w:t>
                  </w:r>
                </w:p>
              </w:tc>
              <w:tc>
                <w:tcPr>
                  <w:tcW w:w="1018"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одномоментно после поступления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C9034F"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 xml:space="preserve">для отражения в Журнале по расчетам с поставщиками и подрядчиками (код формы по ОКУД 0504071), Журнале по прочим операциям (код формы по </w:t>
                  </w:r>
                  <w:r w:rsidRPr="00C9034F">
                    <w:rPr>
                      <w:rFonts w:cs="Arial"/>
                      <w:szCs w:val="20"/>
                      <w:shd w:val="clear" w:color="auto" w:fill="C0C0C0"/>
                    </w:rPr>
                    <w:lastRenderedPageBreak/>
                    <w:t>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9034F">
                    <w:rPr>
                      <w:rFonts w:cs="Arial"/>
                      <w:szCs w:val="20"/>
                      <w:shd w:val="clear" w:color="auto" w:fill="C0C0C0"/>
                    </w:rPr>
                    <w:lastRenderedPageBreak/>
                    <w:t>78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Документ, подтверждающий возникновение денежного обязательства по контрактам с резолюцией ответственного лица 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5D4E41"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78</w:t>
                  </w:r>
                  <w:r w:rsidRPr="005D4E41">
                    <w:rPr>
                      <w:rFonts w:cs="Arial"/>
                      <w:szCs w:val="20"/>
                      <w:shd w:val="clear" w:color="auto" w:fill="C0C0C0"/>
                    </w:rPr>
                    <w:t>.1</w:t>
                  </w:r>
                </w:p>
              </w:tc>
              <w:tc>
                <w:tcPr>
                  <w:tcW w:w="1560" w:type="dxa"/>
                  <w:tcBorders>
                    <w:top w:val="single" w:sz="4" w:space="0" w:color="auto"/>
                    <w:left w:val="single" w:sz="4" w:space="0" w:color="auto"/>
                    <w:bottom w:val="single" w:sz="4" w:space="0" w:color="auto"/>
                    <w:right w:val="single" w:sz="4" w:space="0" w:color="auto"/>
                  </w:tcBorders>
                </w:tcPr>
                <w:p w:rsidR="00FB0319" w:rsidRPr="005D4E41" w:rsidRDefault="00FB0319" w:rsidP="00FB0319">
                  <w:pPr>
                    <w:autoSpaceDE w:val="0"/>
                    <w:autoSpaceDN w:val="0"/>
                    <w:adjustRightInd w:val="0"/>
                    <w:spacing w:after="1" w:line="200" w:lineRule="atLeast"/>
                    <w:rPr>
                      <w:rFonts w:cs="Arial"/>
                      <w:szCs w:val="20"/>
                      <w:shd w:val="clear" w:color="auto" w:fill="C0C0C0"/>
                    </w:rPr>
                  </w:pPr>
                  <w:r w:rsidRPr="005D4E41">
                    <w:rPr>
                      <w:rFonts w:cs="Arial"/>
                      <w:szCs w:val="20"/>
                      <w:shd w:val="clear" w:color="auto" w:fill="C0C0C0"/>
                    </w:rPr>
                    <w:t xml:space="preserve">Акт </w:t>
                  </w:r>
                  <w:r w:rsidRPr="00C9034F">
                    <w:rPr>
                      <w:rFonts w:cs="Arial"/>
                      <w:szCs w:val="20"/>
                      <w:shd w:val="clear" w:color="auto" w:fill="C0C0C0"/>
                    </w:rPr>
                    <w:t>приемки товаров, работ,</w:t>
                  </w:r>
                  <w:r w:rsidRPr="005D4E41">
                    <w:rPr>
                      <w:rFonts w:cs="Arial"/>
                      <w:szCs w:val="20"/>
                      <w:shd w:val="clear" w:color="auto" w:fill="C0C0C0"/>
                    </w:rPr>
                    <w:t xml:space="preserve"> услуг </w:t>
                  </w:r>
                  <w:r w:rsidRPr="00C9034F">
                    <w:rPr>
                      <w:rFonts w:cs="Arial"/>
                      <w:szCs w:val="20"/>
                      <w:shd w:val="clear" w:color="auto" w:fill="C0C0C0"/>
                    </w:rPr>
                    <w:t>(код формы по ОКУД 0510452)</w:t>
                  </w:r>
                </w:p>
              </w:tc>
              <w:tc>
                <w:tcPr>
                  <w:tcW w:w="1134" w:type="dxa"/>
                  <w:tcBorders>
                    <w:top w:val="single" w:sz="4" w:space="0" w:color="auto"/>
                    <w:left w:val="single" w:sz="4" w:space="0" w:color="auto"/>
                    <w:bottom w:val="single" w:sz="4" w:space="0" w:color="auto"/>
                    <w:right w:val="single" w:sz="4" w:space="0" w:color="auto"/>
                  </w:tcBorders>
                </w:tcPr>
                <w:p w:rsidR="00FB0319" w:rsidRPr="005D4E41" w:rsidRDefault="00FB0319" w:rsidP="00FB0319">
                  <w:pPr>
                    <w:autoSpaceDE w:val="0"/>
                    <w:autoSpaceDN w:val="0"/>
                    <w:adjustRightInd w:val="0"/>
                    <w:spacing w:after="1" w:line="200" w:lineRule="atLeast"/>
                    <w:rPr>
                      <w:rFonts w:cs="Arial"/>
                      <w:szCs w:val="20"/>
                      <w:shd w:val="clear" w:color="auto" w:fill="C0C0C0"/>
                    </w:rPr>
                  </w:pPr>
                  <w:r w:rsidRPr="005D4E41">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5D4E41" w:rsidRDefault="00FB0319" w:rsidP="00FB0319">
                  <w:pPr>
                    <w:autoSpaceDE w:val="0"/>
                    <w:autoSpaceDN w:val="0"/>
                    <w:adjustRightInd w:val="0"/>
                    <w:spacing w:after="1" w:line="200" w:lineRule="atLeast"/>
                    <w:rPr>
                      <w:rFonts w:cs="Arial"/>
                      <w:szCs w:val="20"/>
                      <w:shd w:val="clear" w:color="auto" w:fill="C0C0C0"/>
                    </w:rPr>
                  </w:pPr>
                  <w:r w:rsidRPr="005D4E41">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5D4E41" w:rsidRDefault="00FB0319" w:rsidP="00FB0319">
                  <w:pPr>
                    <w:autoSpaceDE w:val="0"/>
                    <w:autoSpaceDN w:val="0"/>
                    <w:adjustRightInd w:val="0"/>
                    <w:spacing w:after="1" w:line="200" w:lineRule="atLeast"/>
                    <w:rPr>
                      <w:rFonts w:cs="Arial"/>
                      <w:szCs w:val="20"/>
                      <w:shd w:val="clear" w:color="auto" w:fill="C0C0C0"/>
                    </w:rPr>
                  </w:pPr>
                  <w:r w:rsidRPr="00C9034F">
                    <w:rPr>
                      <w:rFonts w:cs="Arial"/>
                      <w:szCs w:val="20"/>
                      <w:shd w:val="clear" w:color="auto" w:fill="C0C0C0"/>
                    </w:rPr>
                    <w:t>одномоментно после</w:t>
                  </w:r>
                  <w:r w:rsidRPr="005D4E41">
                    <w:rPr>
                      <w:rFonts w:cs="Arial"/>
                      <w:szCs w:val="20"/>
                      <w:shd w:val="clear" w:color="auto" w:fill="C0C0C0"/>
                    </w:rPr>
                    <w:t xml:space="preserve"> подписания </w:t>
                  </w:r>
                  <w:r w:rsidRPr="00C9034F">
                    <w:rPr>
                      <w:rFonts w:cs="Arial"/>
                      <w:szCs w:val="20"/>
                      <w:shd w:val="clear" w:color="auto" w:fill="C0C0C0"/>
                    </w:rPr>
                    <w:t>ответственным лицом субъекта централизованного учета</w:t>
                  </w:r>
                </w:p>
              </w:tc>
              <w:tc>
                <w:tcPr>
                  <w:tcW w:w="1018" w:type="dxa"/>
                  <w:tcBorders>
                    <w:top w:val="single" w:sz="4" w:space="0" w:color="auto"/>
                    <w:left w:val="single" w:sz="4" w:space="0" w:color="auto"/>
                    <w:bottom w:val="single" w:sz="4" w:space="0" w:color="auto"/>
                    <w:right w:val="single" w:sz="4" w:space="0" w:color="auto"/>
                  </w:tcBorders>
                </w:tcPr>
                <w:p w:rsidR="00FB0319" w:rsidRPr="005D4E41" w:rsidRDefault="00FB0319" w:rsidP="00FB0319">
                  <w:pPr>
                    <w:autoSpaceDE w:val="0"/>
                    <w:autoSpaceDN w:val="0"/>
                    <w:adjustRightInd w:val="0"/>
                    <w:spacing w:after="1" w:line="200" w:lineRule="atLeast"/>
                    <w:rPr>
                      <w:rFonts w:cs="Arial"/>
                      <w:szCs w:val="20"/>
                      <w:shd w:val="clear" w:color="auto" w:fill="C0C0C0"/>
                    </w:rPr>
                  </w:pPr>
                  <w:r w:rsidRPr="005D4E41">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5D4E41" w:rsidRDefault="00FB0319" w:rsidP="00FB0319">
                  <w:pPr>
                    <w:autoSpaceDE w:val="0"/>
                    <w:autoSpaceDN w:val="0"/>
                    <w:adjustRightInd w:val="0"/>
                    <w:spacing w:after="1" w:line="200" w:lineRule="atLeast"/>
                    <w:rPr>
                      <w:rFonts w:cs="Arial"/>
                      <w:szCs w:val="20"/>
                      <w:shd w:val="clear" w:color="auto" w:fill="C0C0C0"/>
                    </w:rPr>
                  </w:pPr>
                  <w:r w:rsidRPr="005D4E41">
                    <w:rPr>
                      <w:rFonts w:cs="Arial"/>
                      <w:szCs w:val="20"/>
                      <w:shd w:val="clear" w:color="auto" w:fill="C0C0C0"/>
                    </w:rPr>
                    <w:t>в части отражения факта хозяйственной жизни: не позднее следующего рабочего дня со дня получения документа в ГИИС "Электронный бюджет";</w:t>
                  </w:r>
                </w:p>
                <w:p w:rsidR="00FB0319" w:rsidRPr="005D4E41" w:rsidRDefault="00FB0319" w:rsidP="00FB0319">
                  <w:pPr>
                    <w:autoSpaceDE w:val="0"/>
                    <w:autoSpaceDN w:val="0"/>
                    <w:adjustRightInd w:val="0"/>
                    <w:spacing w:after="1" w:line="200" w:lineRule="atLeast"/>
                    <w:rPr>
                      <w:rFonts w:cs="Arial"/>
                      <w:szCs w:val="20"/>
                      <w:shd w:val="clear" w:color="auto" w:fill="C0C0C0"/>
                    </w:rPr>
                  </w:pPr>
                  <w:r w:rsidRPr="005D4E41">
                    <w:rPr>
                      <w:rFonts w:cs="Arial"/>
                      <w:szCs w:val="20"/>
                      <w:shd w:val="clear" w:color="auto" w:fill="C0C0C0"/>
                    </w:rPr>
                    <w:t xml:space="preserve">в части формирования </w:t>
                  </w:r>
                  <w:r w:rsidRPr="00C9034F">
                    <w:rPr>
                      <w:rFonts w:cs="Arial"/>
                      <w:szCs w:val="20"/>
                      <w:shd w:val="clear" w:color="auto" w:fill="C0C0C0"/>
                    </w:rPr>
                    <w:t>Распоряжений</w:t>
                  </w:r>
                  <w:r w:rsidRPr="005D4E41">
                    <w:rPr>
                      <w:rFonts w:cs="Arial"/>
                      <w:szCs w:val="20"/>
                      <w:shd w:val="clear" w:color="auto" w:fill="C0C0C0"/>
                    </w:rPr>
                    <w:t xml:space="preserve"> о свершении казначейских платежей по </w:t>
                  </w:r>
                  <w:r w:rsidRPr="00C9034F">
                    <w:rPr>
                      <w:rFonts w:cs="Arial"/>
                      <w:szCs w:val="20"/>
                      <w:shd w:val="clear" w:color="auto" w:fill="C0C0C0"/>
                    </w:rPr>
                    <w:t>формам</w:t>
                  </w:r>
                  <w:r w:rsidRPr="005D4E41">
                    <w:rPr>
                      <w:rFonts w:cs="Arial"/>
                      <w:szCs w:val="20"/>
                      <w:shd w:val="clear" w:color="auto" w:fill="C0C0C0"/>
                    </w:rPr>
                    <w:t xml:space="preserve"> согласно </w:t>
                  </w:r>
                  <w:r w:rsidRPr="00C9034F">
                    <w:rPr>
                      <w:rFonts w:cs="Arial"/>
                      <w:szCs w:val="20"/>
                      <w:shd w:val="clear" w:color="auto" w:fill="C0C0C0"/>
                    </w:rPr>
                    <w:t>приложениям</w:t>
                  </w:r>
                  <w:r w:rsidRPr="005D4E41">
                    <w:rPr>
                      <w:rFonts w:cs="Arial"/>
                      <w:szCs w:val="20"/>
                      <w:shd w:val="clear" w:color="auto" w:fill="C0C0C0"/>
                    </w:rPr>
                    <w:t xml:space="preserve"> N 15, 16 к </w:t>
                  </w:r>
                  <w:r w:rsidRPr="00C9034F">
                    <w:rPr>
                      <w:rFonts w:cs="Arial"/>
                      <w:szCs w:val="20"/>
                      <w:shd w:val="clear" w:color="auto" w:fill="C0C0C0"/>
                    </w:rPr>
                    <w:t xml:space="preserve">приказу Федерального </w:t>
                  </w:r>
                  <w:r w:rsidRPr="00C9034F">
                    <w:rPr>
                      <w:rFonts w:cs="Arial"/>
                      <w:szCs w:val="20"/>
                      <w:shd w:val="clear" w:color="auto" w:fill="C0C0C0"/>
                    </w:rPr>
                    <w:lastRenderedPageBreak/>
                    <w:t>казначейства от 14 мая 2020 г.</w:t>
                  </w:r>
                  <w:r w:rsidRPr="005D4E41">
                    <w:rPr>
                      <w:rFonts w:cs="Arial"/>
                      <w:szCs w:val="20"/>
                      <w:shd w:val="clear" w:color="auto" w:fill="C0C0C0"/>
                    </w:rPr>
                    <w:t xml:space="preserve"> N 21н не позднее 3 (трех) рабочих дней со дня получения документа</w:t>
                  </w: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Default="00C9034F" w:rsidP="00FB0319">
                  <w:pPr>
                    <w:autoSpaceDE w:val="0"/>
                    <w:autoSpaceDN w:val="0"/>
                    <w:adjustRightInd w:val="0"/>
                    <w:spacing w:after="1" w:line="200" w:lineRule="atLeast"/>
                    <w:rPr>
                      <w:rFonts w:cs="Arial"/>
                      <w:szCs w:val="20"/>
                      <w:shd w:val="clear" w:color="auto" w:fill="C0C0C0"/>
                    </w:rPr>
                  </w:pPr>
                </w:p>
                <w:p w:rsidR="003234A3" w:rsidRPr="005D4E41" w:rsidRDefault="003234A3"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p w:rsidR="00C9034F" w:rsidRPr="005D4E41" w:rsidRDefault="00C9034F" w:rsidP="00FB0319">
                  <w:pPr>
                    <w:autoSpaceDE w:val="0"/>
                    <w:autoSpaceDN w:val="0"/>
                    <w:adjustRightInd w:val="0"/>
                    <w:spacing w:after="1" w:line="200" w:lineRule="atLeast"/>
                    <w:rPr>
                      <w:rFonts w:cs="Arial"/>
                      <w:szCs w:val="20"/>
                      <w:shd w:val="clear" w:color="auto" w:fill="C0C0C0"/>
                    </w:rPr>
                  </w:pPr>
                </w:p>
              </w:tc>
              <w:tc>
                <w:tcPr>
                  <w:tcW w:w="1276" w:type="dxa"/>
                  <w:tcBorders>
                    <w:top w:val="single" w:sz="4" w:space="0" w:color="auto"/>
                    <w:left w:val="single" w:sz="4" w:space="0" w:color="auto"/>
                    <w:bottom w:val="single" w:sz="4" w:space="0" w:color="auto"/>
                    <w:right w:val="single" w:sz="4" w:space="0" w:color="auto"/>
                  </w:tcBorders>
                </w:tcPr>
                <w:p w:rsidR="00FB0319" w:rsidRPr="005D4E41" w:rsidRDefault="00FB0319" w:rsidP="00FB0319">
                  <w:pPr>
                    <w:autoSpaceDE w:val="0"/>
                    <w:autoSpaceDN w:val="0"/>
                    <w:adjustRightInd w:val="0"/>
                    <w:spacing w:after="1" w:line="200" w:lineRule="atLeast"/>
                    <w:rPr>
                      <w:rFonts w:cs="Arial"/>
                      <w:szCs w:val="20"/>
                      <w:shd w:val="clear" w:color="auto" w:fill="C0C0C0"/>
                    </w:rPr>
                  </w:pPr>
                  <w:r w:rsidRPr="005D4E41">
                    <w:rPr>
                      <w:rFonts w:cs="Arial"/>
                      <w:szCs w:val="20"/>
                      <w:shd w:val="clear" w:color="auto" w:fill="C0C0C0"/>
                    </w:rPr>
                    <w:lastRenderedPageBreak/>
                    <w:t>1) отражение факта хозяйственной жизни в учете;</w:t>
                  </w:r>
                </w:p>
                <w:p w:rsidR="00FB0319" w:rsidRPr="005D4E41" w:rsidRDefault="00FB0319" w:rsidP="00FB0319">
                  <w:pPr>
                    <w:autoSpaceDE w:val="0"/>
                    <w:autoSpaceDN w:val="0"/>
                    <w:adjustRightInd w:val="0"/>
                    <w:spacing w:after="1" w:line="200" w:lineRule="atLeast"/>
                    <w:rPr>
                      <w:rFonts w:cs="Arial"/>
                      <w:szCs w:val="20"/>
                      <w:shd w:val="clear" w:color="auto" w:fill="C0C0C0"/>
                    </w:rPr>
                  </w:pPr>
                  <w:r w:rsidRPr="005D4E41">
                    <w:rPr>
                      <w:rFonts w:cs="Arial"/>
                      <w:szCs w:val="20"/>
                      <w:shd w:val="clear" w:color="auto" w:fill="C0C0C0"/>
                    </w:rPr>
                    <w:t xml:space="preserve">2) формирование </w:t>
                  </w:r>
                  <w:r w:rsidRPr="00C9034F">
                    <w:rPr>
                      <w:rFonts w:cs="Arial"/>
                      <w:szCs w:val="20"/>
                      <w:shd w:val="clear" w:color="auto" w:fill="C0C0C0"/>
                    </w:rPr>
                    <w:t>Распоряжений</w:t>
                  </w:r>
                  <w:r w:rsidRPr="005D4E41">
                    <w:rPr>
                      <w:rFonts w:cs="Arial"/>
                      <w:szCs w:val="20"/>
                      <w:shd w:val="clear" w:color="auto" w:fill="C0C0C0"/>
                    </w:rPr>
                    <w:t xml:space="preserve"> о совершении казначейских платежей по </w:t>
                  </w:r>
                  <w:r w:rsidRPr="00C9034F">
                    <w:rPr>
                      <w:rFonts w:cs="Arial"/>
                      <w:szCs w:val="20"/>
                      <w:shd w:val="clear" w:color="auto" w:fill="C0C0C0"/>
                    </w:rPr>
                    <w:t>формам</w:t>
                  </w:r>
                  <w:r w:rsidRPr="005D4E41">
                    <w:rPr>
                      <w:rFonts w:cs="Arial"/>
                      <w:szCs w:val="20"/>
                      <w:shd w:val="clear" w:color="auto" w:fill="C0C0C0"/>
                    </w:rPr>
                    <w:t xml:space="preserve"> согласно </w:t>
                  </w:r>
                  <w:r w:rsidRPr="00C9034F">
                    <w:rPr>
                      <w:rFonts w:cs="Arial"/>
                      <w:szCs w:val="20"/>
                      <w:shd w:val="clear" w:color="auto" w:fill="C0C0C0"/>
                    </w:rPr>
                    <w:t>приложениям</w:t>
                  </w:r>
                  <w:r w:rsidRPr="005D4E41">
                    <w:rPr>
                      <w:rFonts w:cs="Arial"/>
                      <w:szCs w:val="20"/>
                      <w:shd w:val="clear" w:color="auto" w:fill="C0C0C0"/>
                    </w:rPr>
                    <w:t xml:space="preserve"> N 15, 16 к </w:t>
                  </w:r>
                  <w:r w:rsidRPr="00C9034F">
                    <w:rPr>
                      <w:rFonts w:cs="Arial"/>
                      <w:szCs w:val="20"/>
                      <w:shd w:val="clear" w:color="auto" w:fill="C0C0C0"/>
                    </w:rPr>
                    <w:t>приказу Федерального казначейства от 14 мая 2020 г.</w:t>
                  </w:r>
                  <w:r w:rsidRPr="005D4E41">
                    <w:rPr>
                      <w:rFonts w:cs="Arial"/>
                      <w:szCs w:val="20"/>
                      <w:shd w:val="clear" w:color="auto" w:fill="C0C0C0"/>
                    </w:rPr>
                    <w:t xml:space="preserve"> N 21н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Pr="005D4E41" w:rsidRDefault="00FB0319" w:rsidP="00FB0319">
                  <w:pPr>
                    <w:autoSpaceDE w:val="0"/>
                    <w:autoSpaceDN w:val="0"/>
                    <w:adjustRightInd w:val="0"/>
                    <w:spacing w:after="1" w:line="200" w:lineRule="atLeast"/>
                    <w:rPr>
                      <w:rFonts w:cs="Arial"/>
                      <w:szCs w:val="20"/>
                      <w:shd w:val="clear" w:color="auto" w:fill="C0C0C0"/>
                    </w:rPr>
                  </w:pPr>
                  <w:r w:rsidRPr="005D4E41">
                    <w:rPr>
                      <w:rFonts w:cs="Arial"/>
                      <w:szCs w:val="20"/>
                      <w:shd w:val="clear" w:color="auto" w:fill="C0C0C0"/>
                    </w:rPr>
                    <w:t xml:space="preserve">для отражения в </w:t>
                  </w:r>
                  <w:r w:rsidRPr="00C9034F">
                    <w:rPr>
                      <w:rFonts w:cs="Arial"/>
                      <w:szCs w:val="20"/>
                      <w:shd w:val="clear" w:color="auto" w:fill="C0C0C0"/>
                    </w:rPr>
                    <w:t>Журнале по расчетам с поставщиками и подрядчиками</w:t>
                  </w:r>
                  <w:r w:rsidRPr="005D4E41">
                    <w:rPr>
                      <w:rFonts w:cs="Arial"/>
                      <w:szCs w:val="20"/>
                      <w:shd w:val="clear" w:color="auto" w:fill="C0C0C0"/>
                    </w:rPr>
                    <w:t xml:space="preserve"> (код формы по ОКУД 0504071), </w:t>
                  </w:r>
                  <w:r w:rsidRPr="00C9034F">
                    <w:rPr>
                      <w:rFonts w:cs="Arial"/>
                      <w:szCs w:val="20"/>
                      <w:shd w:val="clear" w:color="auto" w:fill="C0C0C0"/>
                    </w:rPr>
                    <w:t>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9034F">
                    <w:rPr>
                      <w:rFonts w:cs="Arial"/>
                      <w:szCs w:val="20"/>
                      <w:shd w:val="clear" w:color="auto" w:fill="C0C0C0"/>
                    </w:rPr>
                    <w:t>78</w:t>
                  </w:r>
                  <w:r>
                    <w:rPr>
                      <w:rFonts w:cs="Arial"/>
                      <w:szCs w:val="20"/>
                    </w:rPr>
                    <w:t>.</w:t>
                  </w:r>
                  <w:r w:rsidRPr="00C9034F">
                    <w:rPr>
                      <w:rFonts w:cs="Arial"/>
                      <w:szCs w:val="20"/>
                      <w:shd w:val="clear" w:color="auto" w:fill="C0C0C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Документ о приемке по контрактам, заключенным в результате электронных процедур</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день подписания документа о приемке в электронном виде в ЕИС</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0425E6">
                    <w:rPr>
                      <w:rFonts w:cs="Arial"/>
                      <w:szCs w:val="20"/>
                      <w:shd w:val="clear" w:color="auto" w:fill="C0C0C0"/>
                    </w:rPr>
                    <w:t>Журнале по расчетам с поставщиками и подрядчиками</w:t>
                  </w:r>
                  <w:r>
                    <w:rPr>
                      <w:rFonts w:cs="Arial"/>
                      <w:szCs w:val="20"/>
                    </w:rPr>
                    <w:t xml:space="preserve"> (код формы по ОКУД 0504071), </w:t>
                  </w:r>
                  <w:r w:rsidRPr="000425E6">
                    <w:rPr>
                      <w:rFonts w:cs="Arial"/>
                      <w:szCs w:val="20"/>
                      <w:shd w:val="clear" w:color="auto" w:fill="C0C0C0"/>
                    </w:rPr>
                    <w:t>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9034F">
                    <w:rPr>
                      <w:rFonts w:cs="Arial"/>
                      <w:szCs w:val="20"/>
                      <w:shd w:val="clear" w:color="auto" w:fill="C0C0C0"/>
                    </w:rPr>
                    <w:t>79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425E6">
                    <w:rPr>
                      <w:rFonts w:cs="Arial"/>
                      <w:szCs w:val="20"/>
                      <w:shd w:val="clear" w:color="auto" w:fill="C0C0C0"/>
                    </w:rPr>
                    <w:t>Документ, содержащий информацию</w:t>
                  </w:r>
                  <w:r w:rsidRPr="000425E6">
                    <w:rPr>
                      <w:rFonts w:cs="Arial"/>
                      <w:szCs w:val="20"/>
                    </w:rPr>
                    <w:t xml:space="preserve"> о независимой гарантии</w:t>
                  </w:r>
                  <w:r>
                    <w:rPr>
                      <w:rFonts w:cs="Arial"/>
                      <w:szCs w:val="20"/>
                    </w:rPr>
                    <w:t xml:space="preserve"> </w:t>
                  </w:r>
                  <w:r w:rsidRPr="000425E6">
                    <w:rPr>
                      <w:rFonts w:cs="Arial"/>
                      <w:szCs w:val="20"/>
                      <w:shd w:val="clear" w:color="auto" w:fill="C0C0C0"/>
                    </w:rPr>
                    <w:t xml:space="preserve">(договоре </w:t>
                  </w:r>
                  <w:r w:rsidRPr="000425E6">
                    <w:rPr>
                      <w:rFonts w:cs="Arial"/>
                      <w:szCs w:val="20"/>
                      <w:shd w:val="clear" w:color="auto" w:fill="C0C0C0"/>
                    </w:rPr>
                    <w:lastRenderedPageBreak/>
                    <w:t>поручительства)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425E6">
                    <w:rPr>
                      <w:rFonts w:cs="Arial"/>
                      <w:szCs w:val="20"/>
                      <w:shd w:val="clear" w:color="auto" w:fill="C0C0C0"/>
                    </w:rPr>
                    <w:t>79</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Независимая гарантия </w:t>
                  </w:r>
                  <w:r w:rsidRPr="000425E6">
                    <w:rPr>
                      <w:rFonts w:cs="Arial"/>
                      <w:szCs w:val="20"/>
                      <w:shd w:val="clear" w:color="auto" w:fill="C0C0C0"/>
                    </w:rPr>
                    <w:t>(договор поручительства), являющаяся обеспечением заявки на участие в конкурсе</w:t>
                  </w:r>
                  <w:r>
                    <w:rPr>
                      <w:rFonts w:cs="Arial"/>
                      <w:szCs w:val="20"/>
                    </w:rPr>
                    <w:t xml:space="preserve"> (при отсутствии функциональной возможности представления информации в электронном виде)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не позднее 1 (одного) рабочего дня со дня </w:t>
                  </w:r>
                  <w:r w:rsidRPr="000425E6">
                    <w:rPr>
                      <w:rFonts w:cs="Arial"/>
                      <w:szCs w:val="20"/>
                      <w:shd w:val="clear" w:color="auto" w:fill="C0C0C0"/>
                    </w:rPr>
                    <w:t>начала действия независимой гарантии (договора поручительства)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425E6">
                    <w:rPr>
                      <w:rFonts w:cs="Arial"/>
                      <w:szCs w:val="20"/>
                      <w:shd w:val="clear" w:color="auto" w:fill="C0C0C0"/>
                    </w:rPr>
                    <w:t>79</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425E6">
                    <w:rPr>
                      <w:rFonts w:cs="Arial"/>
                      <w:szCs w:val="20"/>
                      <w:shd w:val="clear" w:color="auto" w:fill="C0C0C0"/>
                    </w:rPr>
                    <w:t>Документ, содержащий информацию</w:t>
                  </w:r>
                  <w:r>
                    <w:rPr>
                      <w:rFonts w:cs="Arial"/>
                      <w:szCs w:val="20"/>
                    </w:rPr>
                    <w:t xml:space="preserve"> о независимой гарантии </w:t>
                  </w:r>
                  <w:r w:rsidRPr="000425E6">
                    <w:rPr>
                      <w:rFonts w:cs="Arial"/>
                      <w:szCs w:val="20"/>
                      <w:shd w:val="clear" w:color="auto" w:fill="C0C0C0"/>
                    </w:rPr>
                    <w:t>(договоре поручительства), являющаяся обеспечением заявки на участие в конкурсе</w:t>
                  </w:r>
                  <w:r>
                    <w:rPr>
                      <w:rFonts w:cs="Arial"/>
                      <w:szCs w:val="20"/>
                    </w:rPr>
                    <w:t xml:space="preserve">, в том числе </w:t>
                  </w:r>
                  <w:r w:rsidRPr="000425E6">
                    <w:rPr>
                      <w:rFonts w:cs="Arial"/>
                      <w:szCs w:val="20"/>
                      <w:shd w:val="clear" w:color="auto" w:fill="C0C0C0"/>
                    </w:rPr>
                    <w:t>информацию</w:t>
                  </w:r>
                  <w:r>
                    <w:rPr>
                      <w:rFonts w:cs="Arial"/>
                      <w:szCs w:val="20"/>
                    </w:rPr>
                    <w:t xml:space="preserve"> об окончании действия </w:t>
                  </w:r>
                  <w:r w:rsidRPr="000425E6">
                    <w:rPr>
                      <w:rFonts w:cs="Arial"/>
                      <w:szCs w:val="20"/>
                      <w:shd w:val="clear" w:color="auto" w:fill="C0C0C0"/>
                    </w:rPr>
                    <w:t>независимой гарантии</w:t>
                  </w:r>
                  <w:r>
                    <w:rPr>
                      <w:rFonts w:cs="Arial"/>
                      <w:szCs w:val="20"/>
                    </w:rPr>
                    <w:t xml:space="preserve"> (</w:t>
                  </w:r>
                  <w:r w:rsidRPr="000425E6">
                    <w:rPr>
                      <w:rFonts w:cs="Arial"/>
                      <w:szCs w:val="20"/>
                      <w:shd w:val="clear" w:color="auto" w:fill="C0C0C0"/>
                    </w:rPr>
                    <w:t>договора</w:t>
                  </w:r>
                  <w:r>
                    <w:rPr>
                      <w:rFonts w:cs="Arial"/>
                      <w:szCs w:val="20"/>
                    </w:rPr>
                    <w:t xml:space="preserve"> поручительства)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и направление не позднее 1 (одного) рабочего дня со дня </w:t>
                  </w:r>
                  <w:r w:rsidRPr="000425E6">
                    <w:rPr>
                      <w:rFonts w:cs="Arial"/>
                      <w:szCs w:val="20"/>
                      <w:shd w:val="clear" w:color="auto" w:fill="C0C0C0"/>
                    </w:rPr>
                    <w:t>начала действия независимой гарантии (договора поручительства)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 момента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79.3</w:t>
                  </w:r>
                </w:p>
              </w:tc>
              <w:tc>
                <w:tcPr>
                  <w:tcW w:w="1560"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 xml:space="preserve">Независимая гарантия (договор поручительства), являющаяся обеспечением исполнения контракта (при отсутствии функциональной возможности представления информации в </w:t>
                  </w:r>
                  <w:r w:rsidRPr="000425E6">
                    <w:rPr>
                      <w:rFonts w:cs="Arial"/>
                      <w:szCs w:val="20"/>
                      <w:shd w:val="clear" w:color="auto" w:fill="C0C0C0"/>
                    </w:rPr>
                    <w:lastRenderedPageBreak/>
                    <w:t>электронном виде)</w:t>
                  </w:r>
                </w:p>
              </w:tc>
              <w:tc>
                <w:tcPr>
                  <w:tcW w:w="1134"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направление не позднее 1 (одного) рабочего дня со дня заключения/расторжения контракта</w:t>
                  </w:r>
                </w:p>
              </w:tc>
              <w:tc>
                <w:tcPr>
                  <w:tcW w:w="1018"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79.4</w:t>
                  </w:r>
                </w:p>
              </w:tc>
              <w:tc>
                <w:tcPr>
                  <w:tcW w:w="1560"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Документ, содержащий информацию о независимой гарантии (договоре поручительс</w:t>
                  </w:r>
                  <w:r w:rsidR="000425E6" w:rsidRPr="000425E6">
                    <w:rPr>
                      <w:rFonts w:cs="Arial"/>
                      <w:szCs w:val="20"/>
                      <w:shd w:val="clear" w:color="auto" w:fill="C0C0C0"/>
                    </w:rPr>
                    <w:t>т</w:t>
                  </w:r>
                  <w:r w:rsidRPr="000425E6">
                    <w:rPr>
                      <w:rFonts w:cs="Arial"/>
                      <w:szCs w:val="20"/>
                      <w:shd w:val="clear" w:color="auto" w:fill="C0C0C0"/>
                    </w:rPr>
                    <w:t>ва) являющаяся обеспечением исполнения контракта, в том числе информацию об окончании действия независимой гарантии (договора поручительства)</w:t>
                  </w:r>
                </w:p>
              </w:tc>
              <w:tc>
                <w:tcPr>
                  <w:tcW w:w="1134"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формирование средствами ГИИС "Электронный бюджет" и направление не позднее 1 (одного) рабочего дня со дня заключения/расторжения контракта</w:t>
                  </w:r>
                </w:p>
              </w:tc>
              <w:tc>
                <w:tcPr>
                  <w:tcW w:w="1018"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не позднее 1 (одного) рабочего дня с момента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79.5</w:t>
                  </w:r>
                </w:p>
              </w:tc>
              <w:tc>
                <w:tcPr>
                  <w:tcW w:w="1560"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Независимая гарантия (договор поручительства), являющаяся обеспечением гарантийных обязательств по контракту (при отсутствии функциональной возможности представления информации в электронном виде)</w:t>
                  </w:r>
                </w:p>
              </w:tc>
              <w:tc>
                <w:tcPr>
                  <w:tcW w:w="1134"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направление не позднее 1 (одного) рабочего дня со дня начала (окончания) действия независимой гарантии (договора поручительства)</w:t>
                  </w:r>
                </w:p>
              </w:tc>
              <w:tc>
                <w:tcPr>
                  <w:tcW w:w="1018"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79.6</w:t>
                  </w:r>
                </w:p>
              </w:tc>
              <w:tc>
                <w:tcPr>
                  <w:tcW w:w="1560"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 xml:space="preserve">Документ, содержащий информацию о независимой гарантии (договоре поручительства), являющейся обеспечением гарантийных обязательств по контракту, в том числе информацию об окончании действия </w:t>
                  </w:r>
                  <w:r w:rsidRPr="000425E6">
                    <w:rPr>
                      <w:rFonts w:cs="Arial"/>
                      <w:szCs w:val="20"/>
                      <w:shd w:val="clear" w:color="auto" w:fill="C0C0C0"/>
                    </w:rPr>
                    <w:lastRenderedPageBreak/>
                    <w:t>независимой гарантии (договора поручительства)</w:t>
                  </w:r>
                </w:p>
              </w:tc>
              <w:tc>
                <w:tcPr>
                  <w:tcW w:w="1134"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формирование средствами ГИИС "Электронный бюджет" и направление не позднее 1 (одного) рабочего дня со дня начала (окончания) действия независимой гарантии (договора поручительства)</w:t>
                  </w:r>
                </w:p>
              </w:tc>
              <w:tc>
                <w:tcPr>
                  <w:tcW w:w="1018"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не позднее 1 (одного) рабочего дня с момента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0425E6" w:rsidRDefault="00FB0319" w:rsidP="00FB0319">
                  <w:pPr>
                    <w:autoSpaceDE w:val="0"/>
                    <w:autoSpaceDN w:val="0"/>
                    <w:adjustRightInd w:val="0"/>
                    <w:spacing w:after="1" w:line="200" w:lineRule="atLeast"/>
                    <w:rPr>
                      <w:rFonts w:cs="Arial"/>
                      <w:szCs w:val="20"/>
                      <w:shd w:val="clear" w:color="auto" w:fill="C0C0C0"/>
                    </w:rPr>
                  </w:pPr>
                  <w:r w:rsidRPr="000425E6">
                    <w:rPr>
                      <w:rFonts w:cs="Arial"/>
                      <w:szCs w:val="20"/>
                      <w:shd w:val="clear" w:color="auto" w:fill="C0C0C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425E6">
                    <w:rPr>
                      <w:rFonts w:cs="Arial"/>
                      <w:szCs w:val="20"/>
                      <w:shd w:val="clear" w:color="auto" w:fill="C0C0C0"/>
                    </w:rPr>
                    <w:t>80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425E6">
                    <w:rPr>
                      <w:rFonts w:cs="Arial"/>
                      <w:szCs w:val="20"/>
                      <w:shd w:val="clear" w:color="auto" w:fill="C0C0C0"/>
                    </w:rPr>
                    <w:t>Документ, содержащий информацию</w:t>
                  </w:r>
                  <w:r>
                    <w:rPr>
                      <w:rFonts w:cs="Arial"/>
                      <w:szCs w:val="20"/>
                    </w:rPr>
                    <w:t xml:space="preserve"> об исполнении контрагентом обязательств, обеспеченных независимой гарантией </w:t>
                  </w:r>
                  <w:r w:rsidRPr="000425E6">
                    <w:rPr>
                      <w:rFonts w:cs="Arial"/>
                      <w:szCs w:val="20"/>
                      <w:shd w:val="clear" w:color="auto" w:fill="C0C0C0"/>
                    </w:rPr>
                    <w:t>(договором поручительства)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425E6">
                    <w:rPr>
                      <w:rFonts w:cs="Arial"/>
                      <w:szCs w:val="20"/>
                      <w:shd w:val="clear" w:color="auto" w:fill="C0C0C0"/>
                    </w:rPr>
                    <w:t>80</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425E6">
                    <w:rPr>
                      <w:rFonts w:cs="Arial"/>
                      <w:szCs w:val="20"/>
                      <w:shd w:val="clear" w:color="auto" w:fill="C0C0C0"/>
                    </w:rPr>
                    <w:t>Документ, содержащий информацию</w:t>
                  </w:r>
                  <w:r>
                    <w:rPr>
                      <w:rFonts w:cs="Arial"/>
                      <w:szCs w:val="20"/>
                    </w:rPr>
                    <w:t xml:space="preserve"> об исполнении контрагентом обязательств, обеспеченных независимой гарантией </w:t>
                  </w:r>
                  <w:r w:rsidRPr="000425E6">
                    <w:rPr>
                      <w:rFonts w:cs="Arial"/>
                      <w:szCs w:val="20"/>
                      <w:shd w:val="clear" w:color="auto" w:fill="C0C0C0"/>
                    </w:rPr>
                    <w:t>(договором поручительства)</w:t>
                  </w:r>
                  <w:r>
                    <w:rPr>
                      <w:rFonts w:cs="Arial"/>
                      <w:szCs w:val="20"/>
                    </w:rPr>
                    <w:t xml:space="preserve"> (при отсутствии функциональной возможности представления в электронном виде)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исполнения контрагентом обязательств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425E6">
                    <w:rPr>
                      <w:rFonts w:cs="Arial"/>
                      <w:szCs w:val="20"/>
                      <w:shd w:val="clear" w:color="auto" w:fill="C0C0C0"/>
                    </w:rPr>
                    <w:t>80</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425E6">
                    <w:rPr>
                      <w:rFonts w:cs="Arial"/>
                      <w:szCs w:val="20"/>
                      <w:shd w:val="clear" w:color="auto" w:fill="C0C0C0"/>
                    </w:rPr>
                    <w:t>Документ, содержащий информацию</w:t>
                  </w:r>
                  <w:r>
                    <w:rPr>
                      <w:rFonts w:cs="Arial"/>
                      <w:szCs w:val="20"/>
                    </w:rPr>
                    <w:t xml:space="preserve"> об исполнении контрагентом обязательств, обеспеченных независимой гарантией </w:t>
                  </w:r>
                  <w:r w:rsidRPr="000425E6">
                    <w:rPr>
                      <w:rFonts w:cs="Arial"/>
                      <w:szCs w:val="20"/>
                      <w:shd w:val="clear" w:color="auto" w:fill="C0C0C0"/>
                    </w:rPr>
                    <w:t>(договором поручительства)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момент подписания документа в ЕИС</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 момента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425E6">
                    <w:rPr>
                      <w:rFonts w:cs="Arial"/>
                      <w:szCs w:val="20"/>
                      <w:shd w:val="clear" w:color="auto" w:fill="C0C0C0"/>
                    </w:rPr>
                    <w:t>81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Заявление </w:t>
                  </w:r>
                  <w:r w:rsidRPr="005E440A">
                    <w:rPr>
                      <w:rFonts w:cs="Arial"/>
                      <w:szCs w:val="20"/>
                      <w:shd w:val="clear" w:color="auto" w:fill="C0C0C0"/>
                    </w:rPr>
                    <w:t>о выдаче</w:t>
                  </w:r>
                  <w:r>
                    <w:rPr>
                      <w:rFonts w:cs="Arial"/>
                      <w:szCs w:val="20"/>
                    </w:rPr>
                    <w:t xml:space="preserve"> (</w:t>
                  </w:r>
                  <w:r w:rsidRPr="005E440A">
                    <w:rPr>
                      <w:rFonts w:cs="Arial"/>
                      <w:szCs w:val="20"/>
                      <w:shd w:val="clear" w:color="auto" w:fill="C0C0C0"/>
                    </w:rPr>
                    <w:t>переводе</w:t>
                  </w:r>
                  <w:r>
                    <w:rPr>
                      <w:rFonts w:cs="Arial"/>
                      <w:szCs w:val="20"/>
                    </w:rPr>
                    <w:t xml:space="preserve">, </w:t>
                  </w:r>
                  <w:r w:rsidRPr="005E440A">
                    <w:rPr>
                      <w:rFonts w:cs="Arial"/>
                      <w:szCs w:val="20"/>
                      <w:shd w:val="clear" w:color="auto" w:fill="C0C0C0"/>
                    </w:rPr>
                    <w:t>отзыве</w:t>
                  </w:r>
                  <w:r>
                    <w:rPr>
                      <w:rFonts w:cs="Arial"/>
                      <w:szCs w:val="20"/>
                    </w:rPr>
                    <w:t xml:space="preserve">) </w:t>
                  </w:r>
                  <w:r w:rsidRPr="005E440A">
                    <w:rPr>
                      <w:rFonts w:cs="Arial"/>
                      <w:szCs w:val="20"/>
                      <w:shd w:val="clear" w:color="auto" w:fill="C0C0C0"/>
                    </w:rPr>
                    <w:t>Казначейского</w:t>
                  </w:r>
                  <w:r>
                    <w:rPr>
                      <w:rFonts w:cs="Arial"/>
                      <w:szCs w:val="20"/>
                    </w:rPr>
                    <w:t xml:space="preserve"> обеспечения обязательств (код формы по ОКУД 0506108) &lt;</w:t>
                  </w:r>
                  <w:r w:rsidRPr="005E440A">
                    <w:rPr>
                      <w:rFonts w:cs="Arial"/>
                      <w:szCs w:val="20"/>
                      <w:shd w:val="clear" w:color="auto" w:fill="C0C0C0"/>
                    </w:rPr>
                    <w:t>12</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по мере необходимости;</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подписание и направление в уполномоченную </w:t>
                  </w:r>
                  <w:r>
                    <w:rPr>
                      <w:rFonts w:cs="Arial"/>
                      <w:szCs w:val="20"/>
                    </w:rPr>
                    <w:lastRenderedPageBreak/>
                    <w:t>организацию не позднее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руководитель (уполномоченное лицо) субъекта централизованного учета, главный </w:t>
                  </w:r>
                  <w:r>
                    <w:rPr>
                      <w:rFonts w:cs="Arial"/>
                      <w:szCs w:val="20"/>
                    </w:rPr>
                    <w:lastRenderedPageBreak/>
                    <w:t>бухгалтер уполномоченной организации, ответственное лицо субъекта централизованного учета</w:t>
                  </w: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p w:rsidR="000425E6" w:rsidRDefault="000425E6"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дня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подписание документа;</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5E440A">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E440A">
                    <w:rPr>
                      <w:rFonts w:cs="Arial"/>
                      <w:szCs w:val="20"/>
                      <w:shd w:val="clear" w:color="auto" w:fill="C0C0C0"/>
                    </w:rPr>
                    <w:t>82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Сведения о персональных данных физических лиц - исполнителей </w:t>
                  </w:r>
                  <w:r w:rsidRPr="005E440A">
                    <w:rPr>
                      <w:rFonts w:cs="Arial"/>
                      <w:szCs w:val="20"/>
                      <w:shd w:val="clear" w:color="auto" w:fill="C0C0C0"/>
                    </w:rPr>
                    <w:t>по договорам гражданско-правового характера</w:t>
                  </w:r>
                  <w:r>
                    <w:rPr>
                      <w:rFonts w:cs="Arial"/>
                      <w:szCs w:val="20"/>
                    </w:rPr>
                    <w:t xml:space="preserve">, </w:t>
                  </w:r>
                  <w:r w:rsidRPr="005E440A">
                    <w:rPr>
                      <w:rFonts w:cs="Arial"/>
                      <w:szCs w:val="20"/>
                      <w:shd w:val="clear" w:color="auto" w:fill="C0C0C0"/>
                    </w:rPr>
                    <w:t>осуществляющих</w:t>
                  </w:r>
                  <w:r>
                    <w:rPr>
                      <w:rFonts w:cs="Arial"/>
                      <w:szCs w:val="20"/>
                    </w:rPr>
                    <w:t xml:space="preserve"> сбор и обработку сведений, полученных в ходе проведения переписей и других статистических обследований и наблюдений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отражение информации при формировании налоговой отчетности, сведений, направляемых в Фонд </w:t>
                  </w:r>
                  <w:r w:rsidRPr="005E440A">
                    <w:rPr>
                      <w:rFonts w:cs="Arial"/>
                      <w:szCs w:val="20"/>
                      <w:shd w:val="clear" w:color="auto" w:fill="C0C0C0"/>
                    </w:rPr>
                    <w:t>пенсионного и</w:t>
                  </w:r>
                  <w:r>
                    <w:rPr>
                      <w:rFonts w:cs="Arial"/>
                      <w:szCs w:val="20"/>
                    </w:rPr>
                    <w:t xml:space="preserve"> социального страхования </w:t>
                  </w:r>
                  <w:r w:rsidRPr="005E440A">
                    <w:rPr>
                      <w:rFonts w:cs="Arial"/>
                      <w:szCs w:val="20"/>
                      <w:shd w:val="clear" w:color="auto" w:fill="C0C0C0"/>
                    </w:rPr>
                    <w:t>Российской Федерации</w:t>
                  </w:r>
                  <w:r>
                    <w:rPr>
                      <w:rFonts w:cs="Arial"/>
                      <w:szCs w:val="20"/>
                    </w:rPr>
                    <w:t xml:space="preserve"> (далее - </w:t>
                  </w:r>
                  <w:r w:rsidRPr="005E440A">
                    <w:rPr>
                      <w:rFonts w:cs="Arial"/>
                      <w:szCs w:val="20"/>
                      <w:shd w:val="clear" w:color="auto" w:fill="C0C0C0"/>
                    </w:rPr>
                    <w:t>СФР</w:t>
                  </w:r>
                  <w:r>
                    <w:rPr>
                      <w:rFonts w:cs="Arial"/>
                      <w:szCs w:val="20"/>
                    </w:rPr>
                    <w:t>)</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формирования налоговой отчетности;</w:t>
                  </w:r>
                </w:p>
                <w:p w:rsidR="00FB0319" w:rsidRDefault="00FB0319" w:rsidP="00FB0319">
                  <w:pPr>
                    <w:autoSpaceDE w:val="0"/>
                    <w:autoSpaceDN w:val="0"/>
                    <w:adjustRightInd w:val="0"/>
                    <w:spacing w:after="1" w:line="200" w:lineRule="atLeast"/>
                    <w:rPr>
                      <w:rFonts w:cs="Arial"/>
                      <w:szCs w:val="20"/>
                    </w:rPr>
                  </w:pPr>
                  <w:r>
                    <w:rPr>
                      <w:rFonts w:cs="Arial"/>
                      <w:szCs w:val="20"/>
                    </w:rPr>
                    <w:t>2) для контроля правильности предоставления вычетов, компенсационных выплат, расчетов пособий;</w:t>
                  </w:r>
                </w:p>
                <w:p w:rsidR="00FB0319" w:rsidRDefault="00FB0319" w:rsidP="00FB0319">
                  <w:pPr>
                    <w:autoSpaceDE w:val="0"/>
                    <w:autoSpaceDN w:val="0"/>
                    <w:adjustRightInd w:val="0"/>
                    <w:spacing w:after="1" w:line="200" w:lineRule="atLeast"/>
                    <w:rPr>
                      <w:rFonts w:cs="Arial"/>
                      <w:szCs w:val="20"/>
                    </w:rPr>
                  </w:pPr>
                  <w:r>
                    <w:rPr>
                      <w:rFonts w:cs="Arial"/>
                      <w:szCs w:val="20"/>
                    </w:rPr>
                    <w:t xml:space="preserve">3) для формирования сведений, направляемых в </w:t>
                  </w:r>
                  <w:r w:rsidRPr="005E440A">
                    <w:rPr>
                      <w:rFonts w:cs="Arial"/>
                      <w:szCs w:val="20"/>
                      <w:shd w:val="clear" w:color="auto" w:fill="C0C0C0"/>
                    </w:rPr>
                    <w:t>СФР</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425E6">
                    <w:rPr>
                      <w:rFonts w:cs="Arial"/>
                      <w:szCs w:val="20"/>
                      <w:shd w:val="clear" w:color="auto" w:fill="C0C0C0"/>
                    </w:rPr>
                    <w:t>83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Договор гражданско-правового характера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E440A">
                    <w:rPr>
                      <w:rFonts w:cs="Arial"/>
                      <w:szCs w:val="20"/>
                      <w:shd w:val="clear" w:color="auto" w:fill="C0C0C0"/>
                    </w:rPr>
                    <w:t>83</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Договор гражданско-правового характера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направление в уполномоченную организацию для отражения в учете не позднее следующего рабочего дня со дня заключения договора;</w:t>
                  </w:r>
                </w:p>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2) </w:t>
                  </w:r>
                  <w:r w:rsidRPr="005E440A">
                    <w:rPr>
                      <w:rFonts w:cs="Arial"/>
                      <w:szCs w:val="20"/>
                      <w:shd w:val="clear" w:color="auto" w:fill="C0C0C0"/>
                    </w:rPr>
                    <w:t>внесение персонифицированных данных</w:t>
                  </w:r>
                  <w:r>
                    <w:rPr>
                      <w:rFonts w:cs="Arial"/>
                      <w:szCs w:val="20"/>
                    </w:rPr>
                    <w:t xml:space="preserve"> о физическом лице - исполнителе по договору, реквизиты банковской карты, являющейся национальным платежным инструментом (при наличии) в ГИИС "Электронный бюджет" не позднее следующего рабочего дня со дня заключения договора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E440A">
                    <w:rPr>
                      <w:rFonts w:cs="Arial"/>
                      <w:szCs w:val="20"/>
                      <w:shd w:val="clear" w:color="auto" w:fill="C0C0C0"/>
                    </w:rPr>
                    <w:t>83</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 договоров </w:t>
                  </w:r>
                  <w:r w:rsidRPr="005E440A">
                    <w:rPr>
                      <w:rFonts w:cs="Arial"/>
                      <w:szCs w:val="20"/>
                      <w:shd w:val="clear" w:color="auto" w:fill="C0C0C0"/>
                    </w:rPr>
                    <w:t>с физическими лицами</w:t>
                  </w:r>
                  <w:r>
                    <w:rPr>
                      <w:rFonts w:cs="Arial"/>
                      <w:szCs w:val="20"/>
                    </w:rPr>
                    <w:t>, заключенных для сбора и обработки сведений, полученных в ходе проведения переписей и других статистических обследований и наблюдений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регистрации обязательств (код формы по ОКУД 0504064)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E440A">
                    <w:rPr>
                      <w:rFonts w:cs="Arial"/>
                      <w:szCs w:val="20"/>
                      <w:shd w:val="clear" w:color="auto" w:fill="C0C0C0"/>
                    </w:rPr>
                    <w:t>84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 выполненных работ (оказанных услуг) по договору гражданско-правового характера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E440A">
                    <w:rPr>
                      <w:rFonts w:cs="Arial"/>
                      <w:szCs w:val="20"/>
                      <w:shd w:val="clear" w:color="auto" w:fill="C0C0C0"/>
                    </w:rPr>
                    <w:t>84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выполненных работ (оказанных </w:t>
                  </w:r>
                  <w:r>
                    <w:rPr>
                      <w:rFonts w:cs="Arial"/>
                      <w:szCs w:val="20"/>
                    </w:rPr>
                    <w:lastRenderedPageBreak/>
                    <w:t>услуг) по договору гражданско-правового характера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не позднее следующего рабочего дня </w:t>
                  </w:r>
                  <w:r>
                    <w:rPr>
                      <w:rFonts w:cs="Arial"/>
                      <w:szCs w:val="20"/>
                    </w:rPr>
                    <w:lastRenderedPageBreak/>
                    <w:t>со дня подписания (получения) первичных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субъекта </w:t>
                  </w:r>
                  <w:r>
                    <w:rPr>
                      <w:rFonts w:cs="Arial"/>
                      <w:szCs w:val="20"/>
                    </w:rPr>
                    <w:lastRenderedPageBreak/>
                    <w:t>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w:t>
                  </w:r>
                  <w:r>
                    <w:rPr>
                      <w:rFonts w:cs="Arial"/>
                      <w:szCs w:val="20"/>
                    </w:rPr>
                    <w:lastRenderedPageBreak/>
                    <w:t>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w:t>
                  </w:r>
                  <w:r w:rsidRPr="005E440A">
                    <w:rPr>
                      <w:rFonts w:cs="Arial"/>
                      <w:szCs w:val="20"/>
                      <w:shd w:val="clear" w:color="auto" w:fill="C0C0C0"/>
                    </w:rPr>
                    <w:t xml:space="preserve">Журнале по расчетам с </w:t>
                  </w:r>
                  <w:r w:rsidRPr="005E440A">
                    <w:rPr>
                      <w:rFonts w:cs="Arial"/>
                      <w:szCs w:val="20"/>
                      <w:shd w:val="clear" w:color="auto" w:fill="C0C0C0"/>
                    </w:rPr>
                    <w:lastRenderedPageBreak/>
                    <w:t>поставщиками и подрядчиками</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2) для формирования Расчетной ведомости (код формы по ОКУД 0504402)</w:t>
                  </w:r>
                </w:p>
                <w:p w:rsidR="005E440A" w:rsidRDefault="005E440A" w:rsidP="00FB0319">
                  <w:pPr>
                    <w:autoSpaceDE w:val="0"/>
                    <w:autoSpaceDN w:val="0"/>
                    <w:adjustRightInd w:val="0"/>
                    <w:spacing w:after="1" w:line="200" w:lineRule="atLeast"/>
                    <w:rPr>
                      <w:rFonts w:cs="Arial"/>
                      <w:szCs w:val="20"/>
                    </w:rPr>
                  </w:pPr>
                </w:p>
                <w:p w:rsidR="005E440A" w:rsidRDefault="005E440A" w:rsidP="00FB0319">
                  <w:pPr>
                    <w:autoSpaceDE w:val="0"/>
                    <w:autoSpaceDN w:val="0"/>
                    <w:adjustRightInd w:val="0"/>
                    <w:spacing w:after="1" w:line="200" w:lineRule="atLeast"/>
                    <w:rPr>
                      <w:rFonts w:cs="Arial"/>
                      <w:szCs w:val="20"/>
                    </w:rPr>
                  </w:pPr>
                </w:p>
                <w:p w:rsidR="005E440A" w:rsidRDefault="005E440A"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E440A">
                    <w:rPr>
                      <w:rFonts w:cs="Arial"/>
                      <w:szCs w:val="20"/>
                      <w:shd w:val="clear" w:color="auto" w:fill="C0C0C0"/>
                    </w:rPr>
                    <w:lastRenderedPageBreak/>
                    <w:t>84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 актов выполненных работ </w:t>
                  </w:r>
                  <w:r w:rsidRPr="005E440A">
                    <w:rPr>
                      <w:rFonts w:cs="Arial"/>
                      <w:szCs w:val="20"/>
                      <w:shd w:val="clear" w:color="auto" w:fill="C0C0C0"/>
                    </w:rPr>
                    <w:t>(оказанных услуг)</w:t>
                  </w:r>
                  <w:r>
                    <w:rPr>
                      <w:rFonts w:cs="Arial"/>
                      <w:szCs w:val="20"/>
                    </w:rPr>
                    <w:t xml:space="preserve"> по договорам гражданско-правового характера, заключенным для сбора и обработки сведений, полученных в ходе проведения переписей и других статистических обследований и наблюдений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5E440A">
                    <w:rPr>
                      <w:rFonts w:cs="Arial"/>
                      <w:szCs w:val="20"/>
                      <w:shd w:val="clear" w:color="auto" w:fill="C0C0C0"/>
                    </w:rPr>
                    <w:t>Журнале по расчетам с поставщиками и подрядчиками</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2) для формирования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B6C56">
                    <w:rPr>
                      <w:rFonts w:cs="Arial"/>
                      <w:szCs w:val="20"/>
                      <w:shd w:val="clear" w:color="auto" w:fill="C0C0C0"/>
                    </w:rPr>
                    <w:t>85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Расчетная ведомость (код формы по ОКУД 0504402) для расчетов по договорам гражданско-правового характера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средствами ГИИС "Электронный бюджет" не позднее следующего рабочего дня со дня получения документов, подтверждающих возникновение денежного обязательства по договору </w:t>
                  </w:r>
                  <w:r>
                    <w:rPr>
                      <w:rFonts w:cs="Arial"/>
                      <w:szCs w:val="20"/>
                    </w:rPr>
                    <w:lastRenderedPageBreak/>
                    <w:t>гражданско-правового характера;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в субъект централизованного учета для подписания не позднее 1 (одного) рабочего дня со дня формирования </w:t>
                  </w:r>
                  <w:r w:rsidRPr="001B6C56">
                    <w:rPr>
                      <w:rFonts w:cs="Arial"/>
                      <w:szCs w:val="20"/>
                      <w:shd w:val="clear" w:color="auto" w:fill="C0C0C0"/>
                    </w:rPr>
                    <w:t>Расчетной ведомости (код формы по ОКУД 0504402)</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 руководитель (уполномоченное лицо) субъекта централизованного учета, главный бухгалте</w:t>
                  </w:r>
                  <w:r>
                    <w:rPr>
                      <w:rFonts w:cs="Arial"/>
                      <w:szCs w:val="20"/>
                    </w:rPr>
                    <w:lastRenderedPageBreak/>
                    <w:t>р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в части отражения факта хозяйственной жизни: не позднее следующего рабочего дня со дня подписания документа субъектом централизованного учета;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в части формирования платежных </w:t>
                  </w:r>
                  <w:r>
                    <w:rPr>
                      <w:rFonts w:cs="Arial"/>
                      <w:szCs w:val="20"/>
                    </w:rPr>
                    <w:lastRenderedPageBreak/>
                    <w:t>документов: не позднее 2 (двух) рабочих дней со дня подписания Расчетной ведомости (код формы по ОКУД 0504402) субъектом централизованного учета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перечисление страховых взносов, перечисление налога на доходы физических лиц;</w:t>
                  </w:r>
                </w:p>
                <w:p w:rsidR="00FB0319" w:rsidRDefault="00FB0319" w:rsidP="00FB0319">
                  <w:pPr>
                    <w:autoSpaceDE w:val="0"/>
                    <w:autoSpaceDN w:val="0"/>
                    <w:adjustRightInd w:val="0"/>
                    <w:spacing w:after="1" w:line="200" w:lineRule="atLeast"/>
                    <w:rPr>
                      <w:rFonts w:cs="Arial"/>
                      <w:szCs w:val="20"/>
                    </w:rPr>
                  </w:pPr>
                  <w:r>
                    <w:rPr>
                      <w:rFonts w:cs="Arial"/>
                      <w:szCs w:val="20"/>
                    </w:rPr>
                    <w:t>3) формирова</w:t>
                  </w:r>
                  <w:r>
                    <w:rPr>
                      <w:rFonts w:cs="Arial"/>
                      <w:szCs w:val="20"/>
                    </w:rPr>
                    <w:lastRenderedPageBreak/>
                    <w:t>ние платежных документов в зависимости от способа выдачи денежных средств, предусмотренного условиями договора гражданско-правового характера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w:t>
                  </w:r>
                  <w:r w:rsidRPr="001B6C56">
                    <w:rPr>
                      <w:rFonts w:cs="Arial"/>
                      <w:szCs w:val="20"/>
                      <w:shd w:val="clear" w:color="auto" w:fill="C0C0C0"/>
                    </w:rPr>
                    <w:t>Журнале по расчетам с поставщиками и подрядчиками</w:t>
                  </w:r>
                  <w:r>
                    <w:rPr>
                      <w:rFonts w:cs="Arial"/>
                      <w:szCs w:val="20"/>
                    </w:rPr>
                    <w:t xml:space="preserve"> (код формы по ОКУД 0504071), Ведомости доходов физических лиц, облагаемых НДФЛ, страховыми взносами (код </w:t>
                  </w:r>
                  <w:r>
                    <w:rPr>
                      <w:rFonts w:cs="Arial"/>
                      <w:szCs w:val="20"/>
                    </w:rPr>
                    <w:lastRenderedPageBreak/>
                    <w:t>формы по ОКУД 0509095), Карточке индивидуального учета сумм начисленных выплат и иных вознаграждений и сумм начисленных страховых взносов;</w:t>
                  </w:r>
                </w:p>
                <w:p w:rsidR="00FB0319" w:rsidRDefault="00FB0319" w:rsidP="00FB0319">
                  <w:pPr>
                    <w:autoSpaceDE w:val="0"/>
                    <w:autoSpaceDN w:val="0"/>
                    <w:adjustRightInd w:val="0"/>
                    <w:spacing w:after="1" w:line="200" w:lineRule="atLeast"/>
                    <w:rPr>
                      <w:rFonts w:cs="Arial"/>
                      <w:szCs w:val="20"/>
                    </w:rPr>
                  </w:pPr>
                  <w:r>
                    <w:rPr>
                      <w:rFonts w:cs="Arial"/>
                      <w:szCs w:val="20"/>
                    </w:rPr>
                    <w:t>2) для внесения информации в Карточку-справку (код формы по ОКУД 0504417) &lt;</w:t>
                  </w:r>
                  <w:r w:rsidRPr="001B6C56">
                    <w:rPr>
                      <w:rFonts w:cs="Arial"/>
                      <w:szCs w:val="20"/>
                      <w:shd w:val="clear" w:color="auto" w:fill="C0C0C0"/>
                    </w:rPr>
                    <w:t>4</w:t>
                  </w:r>
                  <w:r>
                    <w:rPr>
                      <w:rFonts w:cs="Arial"/>
                      <w:szCs w:val="20"/>
                    </w:rPr>
                    <w:t>&gt;</w:t>
                  </w:r>
                </w:p>
                <w:p w:rsidR="005E440A" w:rsidRDefault="005E440A" w:rsidP="00FB0319">
                  <w:pPr>
                    <w:autoSpaceDE w:val="0"/>
                    <w:autoSpaceDN w:val="0"/>
                    <w:adjustRightInd w:val="0"/>
                    <w:spacing w:after="1" w:line="200" w:lineRule="atLeast"/>
                    <w:rPr>
                      <w:rFonts w:cs="Arial"/>
                      <w:szCs w:val="20"/>
                    </w:rPr>
                  </w:pPr>
                </w:p>
                <w:p w:rsidR="005E440A" w:rsidRDefault="005E440A" w:rsidP="00FB0319">
                  <w:pPr>
                    <w:autoSpaceDE w:val="0"/>
                    <w:autoSpaceDN w:val="0"/>
                    <w:adjustRightInd w:val="0"/>
                    <w:spacing w:after="1" w:line="200" w:lineRule="atLeast"/>
                    <w:rPr>
                      <w:rFonts w:cs="Arial"/>
                      <w:szCs w:val="20"/>
                    </w:rPr>
                  </w:pPr>
                </w:p>
                <w:p w:rsidR="005E440A" w:rsidRDefault="005E440A"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B6C56">
                    <w:rPr>
                      <w:rFonts w:cs="Arial"/>
                      <w:szCs w:val="20"/>
                      <w:shd w:val="clear" w:color="auto" w:fill="C0C0C0"/>
                    </w:rPr>
                    <w:lastRenderedPageBreak/>
                    <w:t>86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Соглашение об изменении договора гражданско-правового характера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направление в уполномоченную организацию не позднее следующего рабочего дня со дня заключения дополнительного соглашения;</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в случае необходимости </w:t>
                  </w:r>
                  <w:r w:rsidRPr="003E1329">
                    <w:rPr>
                      <w:rFonts w:cs="Arial"/>
                      <w:szCs w:val="20"/>
                      <w:shd w:val="clear" w:color="auto" w:fill="C0C0C0"/>
                    </w:rPr>
                    <w:t>внесение изменений</w:t>
                  </w:r>
                  <w:r>
                    <w:rPr>
                      <w:rFonts w:cs="Arial"/>
                      <w:szCs w:val="20"/>
                    </w:rPr>
                    <w:t xml:space="preserve"> в персонифицированные данные, банковские реквизиты физического лица - исполнителя по договору в справочник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следующего рабочего дня со дня получения </w:t>
                  </w:r>
                  <w:r w:rsidRPr="003E1329">
                    <w:rPr>
                      <w:rFonts w:cs="Arial"/>
                      <w:szCs w:val="20"/>
                      <w:shd w:val="clear" w:color="auto" w:fill="C0C0C0"/>
                    </w:rPr>
                    <w:t>соглашения об изменении договора гражданско-правового характера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3E1329">
                    <w:rPr>
                      <w:rFonts w:cs="Arial"/>
                      <w:szCs w:val="20"/>
                      <w:shd w:val="clear" w:color="auto" w:fill="C0C0C0"/>
                    </w:rPr>
                    <w:t>использования при формировании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E1329">
                    <w:rPr>
                      <w:rFonts w:cs="Arial"/>
                      <w:szCs w:val="20"/>
                      <w:shd w:val="clear" w:color="auto" w:fill="C0C0C0"/>
                    </w:rPr>
                    <w:t>87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Документы физического лица - исполнителя </w:t>
                  </w:r>
                  <w:r w:rsidRPr="003E1329">
                    <w:rPr>
                      <w:rFonts w:cs="Arial"/>
                      <w:szCs w:val="20"/>
                      <w:shd w:val="clear" w:color="auto" w:fill="C0C0C0"/>
                    </w:rPr>
                    <w:t>по договору гражданско-</w:t>
                  </w:r>
                  <w:r w:rsidRPr="003E1329">
                    <w:rPr>
                      <w:rFonts w:cs="Arial"/>
                      <w:szCs w:val="20"/>
                      <w:shd w:val="clear" w:color="auto" w:fill="C0C0C0"/>
                    </w:rPr>
                    <w:lastRenderedPageBreak/>
                    <w:t>правового характера</w:t>
                  </w:r>
                  <w:r>
                    <w:rPr>
                      <w:rFonts w:cs="Arial"/>
                      <w:szCs w:val="20"/>
                    </w:rPr>
                    <w:t>, подтверждающие дополнительные расходы</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не позднее следующего рабочего дня со дня получения </w:t>
                  </w:r>
                  <w:r>
                    <w:rPr>
                      <w:rFonts w:cs="Arial"/>
                      <w:szCs w:val="20"/>
                    </w:rPr>
                    <w:lastRenderedPageBreak/>
                    <w:t>подтверждающих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субъекта централизованног</w:t>
                  </w:r>
                  <w:r>
                    <w:rPr>
                      <w:rFonts w:cs="Arial"/>
                      <w:szCs w:val="20"/>
                    </w:rPr>
                    <w:lastRenderedPageBreak/>
                    <w:t>о учета, руководитель (уполномоченное лицо) субъекта централизованного учета, 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1 (одного) рабочего дня со дня получения документов, </w:t>
                  </w:r>
                  <w:r>
                    <w:rPr>
                      <w:rFonts w:cs="Arial"/>
                      <w:szCs w:val="20"/>
                    </w:rPr>
                    <w:lastRenderedPageBreak/>
                    <w:t>в части формирования платежных документов: не позднее 2 (двух) рабочих дней со дня получения документов</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lastRenderedPageBreak/>
                    <w:t>2) формирование платежных документов в зависимости от способа выдачи денежных средств, предусмотренного условиями договора гражданско-правового характера</w:t>
                  </w:r>
                </w:p>
                <w:p w:rsidR="003E1329" w:rsidRDefault="003E1329" w:rsidP="00FB0319">
                  <w:pPr>
                    <w:autoSpaceDE w:val="0"/>
                    <w:autoSpaceDN w:val="0"/>
                    <w:adjustRightInd w:val="0"/>
                    <w:spacing w:after="1" w:line="200" w:lineRule="atLeast"/>
                    <w:rPr>
                      <w:rFonts w:cs="Arial"/>
                      <w:szCs w:val="20"/>
                    </w:rPr>
                  </w:pPr>
                </w:p>
                <w:p w:rsidR="003E1329" w:rsidRDefault="003E132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3E1329">
                    <w:rPr>
                      <w:rFonts w:cs="Arial"/>
                      <w:szCs w:val="20"/>
                      <w:shd w:val="clear" w:color="auto" w:fill="C0C0C0"/>
                    </w:rPr>
                    <w:t>Журнале по расчетам с поставщиками и подрядчиками</w:t>
                  </w:r>
                  <w:r>
                    <w:rPr>
                      <w:rFonts w:cs="Arial"/>
                      <w:szCs w:val="20"/>
                    </w:rPr>
                    <w:t xml:space="preserve"> </w:t>
                  </w:r>
                  <w:r>
                    <w:rPr>
                      <w:rFonts w:cs="Arial"/>
                      <w:szCs w:val="20"/>
                    </w:rPr>
                    <w:lastRenderedPageBreak/>
                    <w:t>(код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E1329">
                    <w:rPr>
                      <w:rFonts w:cs="Arial"/>
                      <w:szCs w:val="20"/>
                      <w:shd w:val="clear" w:color="auto" w:fill="C0C0C0"/>
                    </w:rPr>
                    <w:lastRenderedPageBreak/>
                    <w:t>88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Заявление физического лица - исполнителя по договору гражданско-правового характера на предоставление ему профессионального налогового вычета, предусмотренного статьей 221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одновременно с предоставлением первичных документов на возмещение дополнительных расходов физического лица - исполнителя работ, услуг по договору гражданско-правового характера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по договору гражданско-правового характера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обеспечения предоставления налоговых вычетов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E1329">
                    <w:rPr>
                      <w:rFonts w:cs="Arial"/>
                      <w:szCs w:val="20"/>
                      <w:shd w:val="clear" w:color="auto" w:fill="C0C0C0"/>
                    </w:rPr>
                    <w:t>89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Решение (приказ) руководителя о предоставлении единовременной субсидии на приобретение жилого помещения федеральным государственным гражданским служащим с приложением </w:t>
                  </w:r>
                  <w:r>
                    <w:rPr>
                      <w:rFonts w:cs="Arial"/>
                      <w:szCs w:val="20"/>
                    </w:rPr>
                    <w:lastRenderedPageBreak/>
                    <w:t>комплекта документов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издания приказа о предоставлении субсидии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формирования Журнала операций по расчетам с поставщиками подрядчиками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878FE">
                    <w:rPr>
                      <w:rFonts w:cs="Arial"/>
                      <w:szCs w:val="20"/>
                      <w:shd w:val="clear" w:color="auto" w:fill="C0C0C0"/>
                    </w:rPr>
                    <w:t>90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Заявление получателя субсидии о перечислении единовременной субсидии на приобретение жилого помещения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в течение 1 (одного) рабочего дня со дня получения заявления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платежных документов в зависимости от способа выдачи денежных средств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878FE">
                    <w:rPr>
                      <w:rFonts w:cs="Arial"/>
                      <w:szCs w:val="20"/>
                      <w:shd w:val="clear" w:color="auto" w:fill="C0C0C0"/>
                    </w:rPr>
                    <w:t>91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878FE">
                    <w:rPr>
                      <w:rFonts w:cs="Arial"/>
                      <w:szCs w:val="20"/>
                      <w:shd w:val="clear" w:color="auto" w:fill="C0C0C0"/>
                    </w:rPr>
                    <w:t>Выписка</w:t>
                  </w:r>
                  <w:r>
                    <w:rPr>
                      <w:rFonts w:cs="Arial"/>
                      <w:szCs w:val="20"/>
                    </w:rPr>
                    <w:t xml:space="preserve"> из </w:t>
                  </w:r>
                  <w:r w:rsidRPr="005878FE">
                    <w:rPr>
                      <w:rFonts w:cs="Arial"/>
                      <w:szCs w:val="20"/>
                      <w:shd w:val="clear" w:color="auto" w:fill="C0C0C0"/>
                    </w:rPr>
                    <w:t>ЕГРН</w:t>
                  </w:r>
                  <w:r>
                    <w:rPr>
                      <w:rFonts w:cs="Arial"/>
                      <w:szCs w:val="20"/>
                    </w:rPr>
                    <w:t xml:space="preserve">, документы банка (кредитной организации), содержащие информацию о досрочном возврате части кредита, произведенном с использованием средств </w:t>
                  </w:r>
                  <w:r w:rsidRPr="00EB64C9">
                    <w:rPr>
                      <w:rFonts w:cs="Arial"/>
                      <w:szCs w:val="20"/>
                      <w:shd w:val="clear" w:color="auto" w:fill="C0C0C0"/>
                    </w:rPr>
                    <w:t>выданной</w:t>
                  </w:r>
                  <w:r>
                    <w:rPr>
                      <w:rFonts w:cs="Arial"/>
                      <w:szCs w:val="20"/>
                    </w:rPr>
                    <w:t xml:space="preserve"> единовременной </w:t>
                  </w:r>
                  <w:r w:rsidRPr="00EB64C9">
                    <w:rPr>
                      <w:rFonts w:cs="Arial"/>
                      <w:szCs w:val="20"/>
                      <w:shd w:val="clear" w:color="auto" w:fill="C0C0C0"/>
                    </w:rPr>
                    <w:t>субсидии на приобретение жилого помещения &lt;13&gt;</w:t>
                  </w: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BB1992" w:rsidRDefault="00BB1992" w:rsidP="00BB1992">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p w:rsidR="005878FE" w:rsidRDefault="005878FE"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в течение 1 (одного) рабочего дня со дня получения документа, подтверждающего использование единовременной субсидии на приобретение жилого помещения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B64C9">
                    <w:rPr>
                      <w:rFonts w:cs="Arial"/>
                      <w:szCs w:val="20"/>
                      <w:shd w:val="clear" w:color="auto" w:fill="C0C0C0"/>
                    </w:rPr>
                    <w:t>92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B64C9">
                    <w:rPr>
                      <w:rFonts w:cs="Arial"/>
                      <w:szCs w:val="20"/>
                      <w:shd w:val="clear" w:color="auto" w:fill="C0C0C0"/>
                    </w:rPr>
                    <w:t>Распоряжения</w:t>
                  </w:r>
                  <w:r>
                    <w:rPr>
                      <w:rFonts w:cs="Arial"/>
                      <w:szCs w:val="20"/>
                    </w:rPr>
                    <w:t xml:space="preserve"> о совершении казначейских платежей по </w:t>
                  </w:r>
                  <w:r w:rsidRPr="00EB64C9">
                    <w:rPr>
                      <w:rFonts w:cs="Arial"/>
                      <w:szCs w:val="20"/>
                      <w:shd w:val="clear" w:color="auto" w:fill="C0C0C0"/>
                    </w:rPr>
                    <w:t>формам</w:t>
                  </w:r>
                  <w:r>
                    <w:rPr>
                      <w:rFonts w:cs="Arial"/>
                      <w:szCs w:val="20"/>
                    </w:rPr>
                    <w:t xml:space="preserve"> согласно </w:t>
                  </w:r>
                  <w:r w:rsidRPr="00EB64C9">
                    <w:rPr>
                      <w:rFonts w:cs="Arial"/>
                      <w:szCs w:val="20"/>
                      <w:shd w:val="clear" w:color="auto" w:fill="C0C0C0"/>
                    </w:rPr>
                    <w:t>приложениям</w:t>
                  </w:r>
                  <w:r>
                    <w:rPr>
                      <w:rFonts w:cs="Arial"/>
                      <w:szCs w:val="20"/>
                    </w:rPr>
                    <w:t xml:space="preserve"> N 15, 16, 17, 18 к </w:t>
                  </w:r>
                  <w:r w:rsidRPr="00EB64C9">
                    <w:rPr>
                      <w:rFonts w:cs="Arial"/>
                      <w:szCs w:val="20"/>
                      <w:shd w:val="clear" w:color="auto" w:fill="C0C0C0"/>
                    </w:rPr>
                    <w:t>приказу Федерального казначейства от 14 мая 2020 г.</w:t>
                  </w:r>
                  <w:r>
                    <w:rPr>
                      <w:rFonts w:cs="Arial"/>
                      <w:szCs w:val="20"/>
                    </w:rPr>
                    <w:t xml:space="preserve"> N 21н</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B64C9">
                    <w:rPr>
                      <w:rFonts w:cs="Arial"/>
                      <w:szCs w:val="20"/>
                      <w:shd w:val="clear" w:color="auto" w:fill="C0C0C0"/>
                    </w:rPr>
                    <w:t>92</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EB64C9">
                    <w:rPr>
                      <w:rFonts w:cs="Arial"/>
                      <w:szCs w:val="20"/>
                      <w:shd w:val="clear" w:color="auto" w:fill="C0C0C0"/>
                    </w:rPr>
                    <w:t>приложению</w:t>
                  </w:r>
                  <w:r>
                    <w:rPr>
                      <w:rFonts w:cs="Arial"/>
                      <w:szCs w:val="20"/>
                    </w:rPr>
                    <w:t xml:space="preserve"> N 15 к </w:t>
                  </w:r>
                  <w:r w:rsidRPr="00EB64C9">
                    <w:rPr>
                      <w:rFonts w:cs="Arial"/>
                      <w:szCs w:val="20"/>
                      <w:shd w:val="clear" w:color="auto" w:fill="C0C0C0"/>
                    </w:rPr>
                    <w:t>приказу Федерального казначейства от 14 мая 2020 г.</w:t>
                  </w:r>
                  <w:r>
                    <w:rPr>
                      <w:rFonts w:cs="Arial"/>
                      <w:szCs w:val="20"/>
                    </w:rPr>
                    <w:t xml:space="preserve"> N 21н</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3 (трех) рабочих дней со дня получения первичных документов на оплату или не позднее 3 (трех) рабочих дней со дня регистрации Сведений о денежном обязательстве</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21542">
                    <w:rPr>
                      <w:rFonts w:cs="Arial"/>
                      <w:szCs w:val="20"/>
                      <w:shd w:val="clear" w:color="auto" w:fill="C0C0C0"/>
                    </w:rPr>
                    <w:t xml:space="preserve">отражение </w:t>
                  </w:r>
                  <w:r w:rsidRPr="00EB64C9">
                    <w:rPr>
                      <w:rFonts w:cs="Arial"/>
                      <w:szCs w:val="20"/>
                      <w:shd w:val="clear" w:color="auto" w:fill="C0C0C0"/>
                    </w:rPr>
                    <w:t>факта хозяйственной жизни на основании первичных документов, подтверждающих проведение операций на лицевом счете, направленных с Выпиской</w:t>
                  </w:r>
                  <w:r>
                    <w:rPr>
                      <w:rFonts w:cs="Arial"/>
                      <w:szCs w:val="20"/>
                    </w:rPr>
                    <w:t xml:space="preserve"> из лицевого счета администратора источников финансирования дефицита бюджета (код формы по КФД 0531764) &lt;</w:t>
                  </w:r>
                  <w:r w:rsidRPr="00EB64C9">
                    <w:rPr>
                      <w:rFonts w:cs="Arial"/>
                      <w:szCs w:val="20"/>
                      <w:shd w:val="clear" w:color="auto" w:fill="C0C0C0"/>
                    </w:rPr>
                    <w:t>6</w:t>
                  </w:r>
                  <w:r>
                    <w:rPr>
                      <w:rFonts w:cs="Arial"/>
                      <w:szCs w:val="20"/>
                    </w:rPr>
                    <w:t xml:space="preserve">&gt;, </w:t>
                  </w:r>
                  <w:r w:rsidRPr="00EB64C9">
                    <w:rPr>
                      <w:rFonts w:cs="Arial"/>
                      <w:szCs w:val="20"/>
                      <w:shd w:val="clear" w:color="auto" w:fill="C0C0C0"/>
                    </w:rPr>
                    <w:t>Выпиской</w:t>
                  </w:r>
                  <w:r>
                    <w:rPr>
                      <w:rFonts w:cs="Arial"/>
                      <w:szCs w:val="20"/>
                    </w:rPr>
                    <w:t xml:space="preserve"> из лицевого счета администра</w:t>
                  </w:r>
                  <w:r>
                    <w:rPr>
                      <w:rFonts w:cs="Arial"/>
                      <w:szCs w:val="20"/>
                    </w:rPr>
                    <w:lastRenderedPageBreak/>
                    <w:t>тора доходов федерального бюджета (код формы по КФД 0531761)</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EB64C9">
                    <w:rPr>
                      <w:rFonts w:cs="Arial"/>
                      <w:szCs w:val="20"/>
                      <w:shd w:val="clear" w:color="auto" w:fill="C0C0C0"/>
                    </w:rPr>
                    <w:t>Журнале операций 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B64C9">
                    <w:rPr>
                      <w:rFonts w:cs="Arial"/>
                      <w:szCs w:val="20"/>
                      <w:shd w:val="clear" w:color="auto" w:fill="C0C0C0"/>
                    </w:rPr>
                    <w:t>92</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EB64C9">
                    <w:rPr>
                      <w:rFonts w:cs="Arial"/>
                      <w:szCs w:val="20"/>
                      <w:shd w:val="clear" w:color="auto" w:fill="C0C0C0"/>
                    </w:rPr>
                    <w:t>приложению</w:t>
                  </w:r>
                  <w:r>
                    <w:rPr>
                      <w:rFonts w:cs="Arial"/>
                      <w:szCs w:val="20"/>
                    </w:rPr>
                    <w:t xml:space="preserve"> N 15 к </w:t>
                  </w:r>
                  <w:r w:rsidRPr="00EB64C9">
                    <w:rPr>
                      <w:rFonts w:cs="Arial"/>
                      <w:szCs w:val="20"/>
                      <w:shd w:val="clear" w:color="auto" w:fill="C0C0C0"/>
                    </w:rPr>
                    <w:t>приказу Федерального казначейства от 14 мая 2020 г.</w:t>
                  </w:r>
                  <w:r>
                    <w:rPr>
                      <w:rFonts w:cs="Arial"/>
                      <w:szCs w:val="20"/>
                    </w:rPr>
                    <w:t xml:space="preserve"> N 21н для оплаты денежных обязательств по контрактам, заключенным в результате электронных процедур</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ЕИС</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B64C9">
                    <w:rPr>
                      <w:rFonts w:cs="Arial"/>
                      <w:szCs w:val="20"/>
                      <w:shd w:val="clear" w:color="auto" w:fill="C0C0C0"/>
                    </w:rPr>
                    <w:t>отражение факта хозяйственной жизни на основании первичных документов, подтверждающих проведение операций на лицевом счете, направленных с Выпиской</w:t>
                  </w:r>
                  <w:r>
                    <w:rPr>
                      <w:rFonts w:cs="Arial"/>
                      <w:szCs w:val="20"/>
                    </w:rPr>
                    <w:t xml:space="preserve"> из лицевого счета администратора источников финансирования дефицита бюджета (код формы по КФД 0531764), </w:t>
                  </w:r>
                  <w:r w:rsidRPr="00EB64C9">
                    <w:rPr>
                      <w:rFonts w:cs="Arial"/>
                      <w:szCs w:val="20"/>
                      <w:shd w:val="clear" w:color="auto" w:fill="C0C0C0"/>
                    </w:rPr>
                    <w:t>Выпиской</w:t>
                  </w:r>
                  <w:r>
                    <w:rPr>
                      <w:rFonts w:cs="Arial"/>
                      <w:szCs w:val="20"/>
                    </w:rPr>
                    <w:t xml:space="preserve"> из лицевого счета администратора доходов федерального бюджета (код формы по КФД 0531761)</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B64C9">
                    <w:rPr>
                      <w:rFonts w:cs="Arial"/>
                      <w:szCs w:val="20"/>
                      <w:shd w:val="clear" w:color="auto" w:fill="C0C0C0"/>
                    </w:rPr>
                    <w:t>Журнале операций 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B64C9">
                    <w:rPr>
                      <w:rFonts w:cs="Arial"/>
                      <w:szCs w:val="20"/>
                      <w:shd w:val="clear" w:color="auto" w:fill="C0C0C0"/>
                    </w:rPr>
                    <w:t>92</w:t>
                  </w:r>
                  <w:r>
                    <w:rPr>
                      <w:rFonts w:cs="Arial"/>
                      <w:szCs w:val="20"/>
                    </w:rPr>
                    <w:t>.3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EB64C9">
                    <w:rPr>
                      <w:rFonts w:cs="Arial"/>
                      <w:szCs w:val="20"/>
                      <w:shd w:val="clear" w:color="auto" w:fill="C0C0C0"/>
                    </w:rPr>
                    <w:t>приложению</w:t>
                  </w:r>
                  <w:r>
                    <w:rPr>
                      <w:rFonts w:cs="Arial"/>
                      <w:szCs w:val="20"/>
                    </w:rPr>
                    <w:t xml:space="preserve"> N 16 к </w:t>
                  </w:r>
                  <w:r w:rsidRPr="00EB64C9">
                    <w:rPr>
                      <w:rFonts w:cs="Arial"/>
                      <w:szCs w:val="20"/>
                      <w:shd w:val="clear" w:color="auto" w:fill="C0C0C0"/>
                    </w:rPr>
                    <w:t xml:space="preserve">приказу Федерального казначейства </w:t>
                  </w:r>
                  <w:r w:rsidRPr="00EB64C9">
                    <w:rPr>
                      <w:rFonts w:cs="Arial"/>
                      <w:szCs w:val="20"/>
                      <w:shd w:val="clear" w:color="auto" w:fill="C0C0C0"/>
                    </w:rPr>
                    <w:lastRenderedPageBreak/>
                    <w:t>от 14 мая 2020 г.</w:t>
                  </w:r>
                  <w:r>
                    <w:rPr>
                      <w:rFonts w:cs="Arial"/>
                      <w:szCs w:val="20"/>
                    </w:rPr>
                    <w:t xml:space="preserve"> N 21н</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2 (двух) рабочих дней со дня получения первичных </w:t>
                  </w:r>
                  <w:r>
                    <w:rPr>
                      <w:rFonts w:cs="Arial"/>
                      <w:szCs w:val="20"/>
                    </w:rPr>
                    <w:lastRenderedPageBreak/>
                    <w:t>документов на оплату или не позднее 2 (двух) рабочих дней со дня регистрации Сведений о денежном обязательстве</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руководитель (уполномоченное лицо) субъекта централизованного учета, главный </w:t>
                  </w:r>
                  <w:r>
                    <w:rPr>
                      <w:rFonts w:cs="Arial"/>
                      <w:szCs w:val="20"/>
                    </w:rPr>
                    <w:lastRenderedPageBreak/>
                    <w:t>бухгалтер (уполномоченное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371F7">
                    <w:rPr>
                      <w:rFonts w:cs="Arial"/>
                      <w:szCs w:val="20"/>
                      <w:shd w:val="clear" w:color="auto" w:fill="C0C0C0"/>
                    </w:rPr>
                    <w:t xml:space="preserve">отражение факта хозяйственной жизни на основании первичных документов, подтверждающих </w:t>
                  </w:r>
                  <w:r w:rsidRPr="006371F7">
                    <w:rPr>
                      <w:rFonts w:cs="Arial"/>
                      <w:szCs w:val="20"/>
                      <w:shd w:val="clear" w:color="auto" w:fill="C0C0C0"/>
                    </w:rPr>
                    <w:lastRenderedPageBreak/>
                    <w:t>проведение операций на лицевом счете, направленных с Выпиской</w:t>
                  </w:r>
                  <w:r>
                    <w:rPr>
                      <w:rFonts w:cs="Arial"/>
                      <w:szCs w:val="20"/>
                    </w:rPr>
                    <w:t xml:space="preserve"> из лицевого счета администратора источников финансирования дефицита бюджета (код формы по КФД 0531764), </w:t>
                  </w:r>
                  <w:r w:rsidRPr="006371F7">
                    <w:rPr>
                      <w:rFonts w:cs="Arial"/>
                      <w:szCs w:val="20"/>
                      <w:shd w:val="clear" w:color="auto" w:fill="C0C0C0"/>
                    </w:rPr>
                    <w:t>Выпиской</w:t>
                  </w:r>
                  <w:r>
                    <w:rPr>
                      <w:rFonts w:cs="Arial"/>
                      <w:szCs w:val="20"/>
                    </w:rPr>
                    <w:t xml:space="preserve"> из лицевого счета администратора доходов федерального бюджета (код формы по КФД 0531761)</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6371F7">
                    <w:rPr>
                      <w:rFonts w:cs="Arial"/>
                      <w:szCs w:val="20"/>
                      <w:shd w:val="clear" w:color="auto" w:fill="C0C0C0"/>
                    </w:rPr>
                    <w:t>Журнале операций 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371F7">
                    <w:rPr>
                      <w:rFonts w:cs="Arial"/>
                      <w:szCs w:val="20"/>
                      <w:shd w:val="clear" w:color="auto" w:fill="C0C0C0"/>
                    </w:rPr>
                    <w:t>92</w:t>
                  </w:r>
                  <w:r>
                    <w:rPr>
                      <w:rFonts w:cs="Arial"/>
                      <w:szCs w:val="20"/>
                    </w:rPr>
                    <w:t>.4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6371F7">
                    <w:rPr>
                      <w:rFonts w:cs="Arial"/>
                      <w:szCs w:val="20"/>
                      <w:shd w:val="clear" w:color="auto" w:fill="C0C0C0"/>
                    </w:rPr>
                    <w:t>приложению</w:t>
                  </w:r>
                  <w:r>
                    <w:rPr>
                      <w:rFonts w:cs="Arial"/>
                      <w:szCs w:val="20"/>
                    </w:rPr>
                    <w:t xml:space="preserve"> N 17 к </w:t>
                  </w:r>
                  <w:r w:rsidRPr="006371F7">
                    <w:rPr>
                      <w:rFonts w:cs="Arial"/>
                      <w:szCs w:val="20"/>
                      <w:shd w:val="clear" w:color="auto" w:fill="C0C0C0"/>
                    </w:rPr>
                    <w:t>приказу Федерального казначейства от 14 мая 2020 г.</w:t>
                  </w:r>
                  <w:r>
                    <w:rPr>
                      <w:rFonts w:cs="Arial"/>
                      <w:szCs w:val="20"/>
                    </w:rPr>
                    <w:t xml:space="preserve"> N 21н</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2 (двух) рабочих дней со дня получения первичных документов на оплату или не позднее 2 (двух) рабочих дней со дня регистрации Сведений о денежном обязательстве</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371F7">
                    <w:rPr>
                      <w:rFonts w:cs="Arial"/>
                      <w:szCs w:val="20"/>
                      <w:shd w:val="clear" w:color="auto" w:fill="C0C0C0"/>
                    </w:rPr>
                    <w:t>отражение факта хозяйственной жизни на основании первичных документов, подтверждающих проведение операций на лицевом счете, направленных с Выпиской</w:t>
                  </w:r>
                  <w:r>
                    <w:rPr>
                      <w:rFonts w:cs="Arial"/>
                      <w:szCs w:val="20"/>
                    </w:rPr>
                    <w:t xml:space="preserve"> из лицевого счета администратора источников финансирования дефицита бюджета (код формы по КФД 0531764), </w:t>
                  </w:r>
                  <w:r w:rsidRPr="006371F7">
                    <w:rPr>
                      <w:rFonts w:cs="Arial"/>
                      <w:szCs w:val="20"/>
                      <w:shd w:val="clear" w:color="auto" w:fill="C0C0C0"/>
                    </w:rPr>
                    <w:lastRenderedPageBreak/>
                    <w:t>Выпиской</w:t>
                  </w:r>
                  <w:r>
                    <w:rPr>
                      <w:rFonts w:cs="Arial"/>
                      <w:szCs w:val="20"/>
                    </w:rPr>
                    <w:t xml:space="preserve"> из лицевого счета администратора доходов федерального бюджета (код формы по КФД 0531761)</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6371F7">
                    <w:rPr>
                      <w:rFonts w:cs="Arial"/>
                      <w:szCs w:val="20"/>
                      <w:shd w:val="clear" w:color="auto" w:fill="C0C0C0"/>
                    </w:rPr>
                    <w:t>Журнале операций 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371F7">
                    <w:rPr>
                      <w:rFonts w:cs="Arial"/>
                      <w:szCs w:val="20"/>
                      <w:shd w:val="clear" w:color="auto" w:fill="C0C0C0"/>
                    </w:rPr>
                    <w:t>92</w:t>
                  </w:r>
                  <w:r>
                    <w:rPr>
                      <w:rFonts w:cs="Arial"/>
                      <w:szCs w:val="20"/>
                    </w:rPr>
                    <w:t>.5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6371F7">
                    <w:rPr>
                      <w:rFonts w:cs="Arial"/>
                      <w:szCs w:val="20"/>
                      <w:shd w:val="clear" w:color="auto" w:fill="C0C0C0"/>
                    </w:rPr>
                    <w:t>приложению</w:t>
                  </w:r>
                  <w:r>
                    <w:rPr>
                      <w:rFonts w:cs="Arial"/>
                      <w:szCs w:val="20"/>
                    </w:rPr>
                    <w:t xml:space="preserve"> N 18 к </w:t>
                  </w:r>
                  <w:r w:rsidRPr="006371F7">
                    <w:rPr>
                      <w:rFonts w:cs="Arial"/>
                      <w:szCs w:val="20"/>
                      <w:shd w:val="clear" w:color="auto" w:fill="C0C0C0"/>
                    </w:rPr>
                    <w:t>приказу Федерального казначейства от 14 мая 2020 г.</w:t>
                  </w:r>
                  <w:r>
                    <w:rPr>
                      <w:rFonts w:cs="Arial"/>
                      <w:szCs w:val="20"/>
                    </w:rPr>
                    <w:t xml:space="preserve"> N 21н при возврате денежных средств, внесенных в качестве обеспечения исполнения контракта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2 (двух) рабочих дней со дня получения информации от субъекта централизованного учета с указанием платежных реквизитов и суммы возврата денежных средств, внесенных в качестве обеспечения исполнения контракта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371F7">
                    <w:rPr>
                      <w:rFonts w:cs="Arial"/>
                      <w:szCs w:val="20"/>
                      <w:shd w:val="clear" w:color="auto" w:fill="C0C0C0"/>
                    </w:rPr>
                    <w:t>отражение факта хозяйственной жизни на основании первичных документов, подтверждающих проведение операций на лицевом счете, направленных с Выпиской</w:t>
                  </w:r>
                  <w:r>
                    <w:rPr>
                      <w:rFonts w:cs="Arial"/>
                      <w:szCs w:val="20"/>
                    </w:rPr>
                    <w:t xml:space="preserve"> из лицевого счета администратора источников финансирования дефицита бюджета (код формы по КФД 0531764), </w:t>
                  </w:r>
                  <w:r w:rsidRPr="006371F7">
                    <w:rPr>
                      <w:rFonts w:cs="Arial"/>
                      <w:szCs w:val="20"/>
                      <w:shd w:val="clear" w:color="auto" w:fill="C0C0C0"/>
                    </w:rPr>
                    <w:t>Выпиской</w:t>
                  </w:r>
                  <w:r>
                    <w:rPr>
                      <w:rFonts w:cs="Arial"/>
                      <w:szCs w:val="20"/>
                    </w:rPr>
                    <w:t xml:space="preserve"> из лицевого счета администратора доходов федерального бюджета (код формы по КФД 0531761) для отражения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559A2">
                    <w:rPr>
                      <w:rFonts w:cs="Arial"/>
                      <w:szCs w:val="20"/>
                      <w:shd w:val="clear" w:color="auto" w:fill="C0C0C0"/>
                    </w:rPr>
                    <w:t>Журнале операций 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93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bookmarkStart w:id="57" w:name="П37"/>
                  <w:bookmarkEnd w:id="57"/>
                  <w:r w:rsidRPr="007F2F93">
                    <w:rPr>
                      <w:rFonts w:cs="Arial"/>
                      <w:szCs w:val="20"/>
                    </w:rPr>
                    <w:t xml:space="preserve">Распоряжение о совершении казначейских платежей по </w:t>
                  </w:r>
                  <w:r w:rsidRPr="007F2F93">
                    <w:rPr>
                      <w:rFonts w:cs="Arial"/>
                      <w:szCs w:val="20"/>
                    </w:rPr>
                    <w:lastRenderedPageBreak/>
                    <w:t xml:space="preserve">форме согласно </w:t>
                  </w:r>
                  <w:r w:rsidRPr="004559A2">
                    <w:rPr>
                      <w:rFonts w:cs="Arial"/>
                      <w:szCs w:val="20"/>
                      <w:shd w:val="clear" w:color="auto" w:fill="C0C0C0"/>
                    </w:rPr>
                    <w:t>приложению</w:t>
                  </w:r>
                  <w:r w:rsidRPr="007F2F93">
                    <w:rPr>
                      <w:rFonts w:cs="Arial"/>
                      <w:szCs w:val="20"/>
                    </w:rPr>
                    <w:t xml:space="preserve"> N 24 к </w:t>
                  </w:r>
                  <w:r w:rsidRPr="004559A2">
                    <w:rPr>
                      <w:rFonts w:cs="Arial"/>
                      <w:szCs w:val="20"/>
                      <w:shd w:val="clear" w:color="auto" w:fill="C0C0C0"/>
                    </w:rPr>
                    <w:t>приказу Федерального казначейства от 14 мая 2020 г.</w:t>
                  </w:r>
                  <w:r w:rsidRPr="007F2F93">
                    <w:rPr>
                      <w:rFonts w:cs="Arial"/>
                      <w:szCs w:val="20"/>
                    </w:rPr>
                    <w:t xml:space="preserve"> N 21н в части уточнения </w:t>
                  </w:r>
                  <w:r w:rsidRPr="007F2F93">
                    <w:rPr>
                      <w:rFonts w:cs="Arial"/>
                      <w:szCs w:val="20"/>
                      <w:shd w:val="clear" w:color="auto" w:fill="C0C0C0"/>
                    </w:rPr>
                    <w:t>операции</w:t>
                  </w:r>
                  <w:r w:rsidRPr="007F2F93">
                    <w:rPr>
                      <w:rFonts w:cs="Arial"/>
                      <w:szCs w:val="20"/>
                    </w:rPr>
                    <w:t xml:space="preserve"> по расходам</w:t>
                  </w:r>
                </w:p>
                <w:p w:rsidR="007F2F93" w:rsidRPr="004559A2" w:rsidRDefault="005055CD" w:rsidP="00FB0319">
                  <w:pPr>
                    <w:autoSpaceDE w:val="0"/>
                    <w:autoSpaceDN w:val="0"/>
                    <w:adjustRightInd w:val="0"/>
                    <w:spacing w:after="1" w:line="200" w:lineRule="atLeast"/>
                    <w:rPr>
                      <w:rFonts w:cs="Arial"/>
                      <w:szCs w:val="20"/>
                      <w:shd w:val="clear" w:color="auto" w:fill="C0C0C0"/>
                    </w:rPr>
                  </w:pPr>
                  <w:hyperlink w:anchor="П38" w:history="1">
                    <w:r w:rsidR="007F2F93" w:rsidRPr="007F2F93">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93</w:t>
                  </w:r>
                  <w:r w:rsidRPr="007F2F93">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7F2F93">
                    <w:rPr>
                      <w:rFonts w:cs="Arial"/>
                      <w:szCs w:val="20"/>
                    </w:rPr>
                    <w:t xml:space="preserve">Распоряжение о совершении казначейских платежей по форме согласно </w:t>
                  </w:r>
                  <w:r w:rsidRPr="004559A2">
                    <w:rPr>
                      <w:rFonts w:cs="Arial"/>
                      <w:szCs w:val="20"/>
                      <w:shd w:val="clear" w:color="auto" w:fill="C0C0C0"/>
                    </w:rPr>
                    <w:t>приложению</w:t>
                  </w:r>
                  <w:r w:rsidRPr="007F2F93">
                    <w:rPr>
                      <w:rFonts w:cs="Arial"/>
                      <w:szCs w:val="20"/>
                    </w:rPr>
                    <w:t xml:space="preserve"> N 24 к </w:t>
                  </w:r>
                  <w:r w:rsidRPr="004559A2">
                    <w:rPr>
                      <w:rFonts w:cs="Arial"/>
                      <w:szCs w:val="20"/>
                      <w:shd w:val="clear" w:color="auto" w:fill="C0C0C0"/>
                    </w:rPr>
                    <w:t>приказу Федерального казначейства от 14 мая 2020 г.</w:t>
                  </w:r>
                  <w:r w:rsidRPr="007F2F93">
                    <w:rPr>
                      <w:rFonts w:cs="Arial"/>
                      <w:szCs w:val="20"/>
                    </w:rPr>
                    <w:t xml:space="preserve"> N 21н на основании поступившего Запроса на выяснение принадлежности платежа (код формы по КФД 0531808)</w:t>
                  </w:r>
                </w:p>
              </w:tc>
              <w:tc>
                <w:tcPr>
                  <w:tcW w:w="1134" w:type="dxa"/>
                  <w:tcBorders>
                    <w:top w:val="single" w:sz="4" w:space="0" w:color="auto"/>
                    <w:left w:val="single" w:sz="4" w:space="0" w:color="auto"/>
                    <w:bottom w:val="single" w:sz="4" w:space="0" w:color="auto"/>
                    <w:right w:val="single" w:sz="4" w:space="0" w:color="auto"/>
                  </w:tcBorders>
                </w:tcPr>
                <w:p w:rsidR="00FB0319" w:rsidRPr="00242581" w:rsidRDefault="00FB0319" w:rsidP="00FB0319">
                  <w:pPr>
                    <w:autoSpaceDE w:val="0"/>
                    <w:autoSpaceDN w:val="0"/>
                    <w:adjustRightInd w:val="0"/>
                    <w:spacing w:after="1" w:line="200" w:lineRule="atLeast"/>
                    <w:rPr>
                      <w:rFonts w:cs="Arial"/>
                      <w:szCs w:val="20"/>
                    </w:rPr>
                  </w:pPr>
                  <w:r w:rsidRPr="00242581">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242581" w:rsidRDefault="00FB0319" w:rsidP="00FB0319">
                  <w:pPr>
                    <w:autoSpaceDE w:val="0"/>
                    <w:autoSpaceDN w:val="0"/>
                    <w:adjustRightInd w:val="0"/>
                    <w:spacing w:after="1" w:line="200" w:lineRule="atLeast"/>
                    <w:rPr>
                      <w:rFonts w:cs="Arial"/>
                      <w:szCs w:val="20"/>
                    </w:rPr>
                  </w:pPr>
                  <w:r w:rsidRPr="00242581">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242581">
                    <w:rPr>
                      <w:rFonts w:cs="Arial"/>
                      <w:szCs w:val="20"/>
                    </w:rPr>
                    <w:t xml:space="preserve">формирование средствами ГИИС "Электронный бюджет" в сроки, установленные </w:t>
                  </w:r>
                  <w:r w:rsidRPr="004559A2">
                    <w:rPr>
                      <w:rFonts w:cs="Arial"/>
                      <w:szCs w:val="20"/>
                      <w:shd w:val="clear" w:color="auto" w:fill="C0C0C0"/>
                    </w:rPr>
                    <w:t>приказом Федерального казначейства от 14 мая 2020 г.</w:t>
                  </w:r>
                  <w:r w:rsidRPr="00242581">
                    <w:rPr>
                      <w:rFonts w:cs="Arial"/>
                      <w:szCs w:val="20"/>
                    </w:rPr>
                    <w:t xml:space="preserve"> N 21н</w:t>
                  </w:r>
                </w:p>
              </w:tc>
              <w:tc>
                <w:tcPr>
                  <w:tcW w:w="1018"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242581">
                    <w:rPr>
                      <w:rFonts w:cs="Arial"/>
                      <w:szCs w:val="20"/>
                    </w:rPr>
                    <w:t xml:space="preserve">руководитель (уполномоченное лицо) субъекта централизованного учета, </w:t>
                  </w:r>
                  <w:r w:rsidRPr="004559A2">
                    <w:rPr>
                      <w:rFonts w:cs="Arial"/>
                      <w:szCs w:val="20"/>
                      <w:shd w:val="clear" w:color="auto" w:fill="C0C0C0"/>
                    </w:rPr>
                    <w:t>главный бухгалтер (уполномоченное лицо)</w:t>
                  </w:r>
                  <w:r w:rsidRPr="00242581">
                    <w:rPr>
                      <w:rFonts w:cs="Arial"/>
                      <w:szCs w:val="20"/>
                    </w:rPr>
                    <w:t xml:space="preserve">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242581">
                    <w:rPr>
                      <w:rFonts w:cs="Arial"/>
                      <w:szCs w:val="20"/>
                    </w:rPr>
                    <w:t>в течение 1 (одного) рабочего дня со дня формирования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242581">
                    <w:rPr>
                      <w:rFonts w:cs="Arial"/>
                      <w:szCs w:val="20"/>
                    </w:rPr>
                    <w:t>1) подписание распоряжения о совершения казначейских платежей;</w:t>
                  </w:r>
                </w:p>
                <w:p w:rsidR="00FB0319" w:rsidRPr="004559A2" w:rsidRDefault="00FB0319" w:rsidP="00FB0319">
                  <w:pPr>
                    <w:autoSpaceDE w:val="0"/>
                    <w:autoSpaceDN w:val="0"/>
                    <w:adjustRightInd w:val="0"/>
                    <w:spacing w:after="1" w:line="200" w:lineRule="atLeast"/>
                    <w:rPr>
                      <w:rFonts w:cs="Arial"/>
                      <w:szCs w:val="20"/>
                      <w:shd w:val="clear" w:color="auto" w:fill="C0C0C0"/>
                    </w:rPr>
                  </w:pPr>
                  <w:r w:rsidRPr="00242581">
                    <w:rPr>
                      <w:rFonts w:cs="Arial"/>
                      <w:szCs w:val="20"/>
                    </w:rPr>
                    <w:t xml:space="preserve">2) отражение в учете факта хозяйственной жизни </w:t>
                  </w:r>
                  <w:r w:rsidRPr="004559A2">
                    <w:rPr>
                      <w:rFonts w:cs="Arial"/>
                      <w:szCs w:val="20"/>
                      <w:shd w:val="clear" w:color="auto" w:fill="C0C0C0"/>
                    </w:rPr>
                    <w:t>на основании Выписки из лицевого счета получателя бюджетных средств (код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242581">
                    <w:rPr>
                      <w:rFonts w:cs="Arial"/>
                      <w:szCs w:val="20"/>
                    </w:rPr>
                    <w:t xml:space="preserve">для отражения в </w:t>
                  </w:r>
                  <w:r w:rsidRPr="004559A2">
                    <w:rPr>
                      <w:rFonts w:cs="Arial"/>
                      <w:szCs w:val="20"/>
                      <w:shd w:val="clear" w:color="auto" w:fill="C0C0C0"/>
                    </w:rPr>
                    <w:t>Журнале</w:t>
                  </w:r>
                  <w:r w:rsidRPr="00242581">
                    <w:rPr>
                      <w:rFonts w:cs="Arial"/>
                      <w:szCs w:val="20"/>
                    </w:rPr>
                    <w:t xml:space="preserve"> операций </w:t>
                  </w:r>
                  <w:r w:rsidRPr="004559A2">
                    <w:rPr>
                      <w:rFonts w:cs="Arial"/>
                      <w:szCs w:val="20"/>
                      <w:shd w:val="clear" w:color="auto" w:fill="C0C0C0"/>
                    </w:rPr>
                    <w:t>с безналичными денежными средствами</w:t>
                  </w:r>
                  <w:r w:rsidRPr="00242581">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93</w:t>
                  </w:r>
                  <w:r w:rsidRPr="00242581">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242581">
                    <w:rPr>
                      <w:rFonts w:cs="Arial"/>
                      <w:szCs w:val="20"/>
                    </w:rPr>
                    <w:t xml:space="preserve">Распоряжение о совершении казначейских платежей по форме согласно </w:t>
                  </w:r>
                  <w:r w:rsidRPr="00242581">
                    <w:rPr>
                      <w:rFonts w:cs="Arial"/>
                      <w:szCs w:val="20"/>
                      <w:shd w:val="clear" w:color="auto" w:fill="C0C0C0"/>
                    </w:rPr>
                    <w:t>приложению</w:t>
                  </w:r>
                  <w:r w:rsidRPr="00242581">
                    <w:rPr>
                      <w:rFonts w:cs="Arial"/>
                      <w:szCs w:val="20"/>
                    </w:rPr>
                    <w:t xml:space="preserve"> N 24 к </w:t>
                  </w:r>
                  <w:r w:rsidRPr="004559A2">
                    <w:rPr>
                      <w:rFonts w:cs="Arial"/>
                      <w:szCs w:val="20"/>
                      <w:shd w:val="clear" w:color="auto" w:fill="C0C0C0"/>
                    </w:rPr>
                    <w:t>приказу Федерального казначейства от 14 мая 2020 г.</w:t>
                  </w:r>
                  <w:r w:rsidRPr="00242581">
                    <w:rPr>
                      <w:rFonts w:cs="Arial"/>
                      <w:szCs w:val="20"/>
                    </w:rPr>
                    <w:t xml:space="preserve"> N 21н при инициировании уточнения уполномоченной организацией (в случае уточнения </w:t>
                  </w:r>
                  <w:r w:rsidRPr="00242581">
                    <w:rPr>
                      <w:rFonts w:cs="Arial"/>
                      <w:szCs w:val="20"/>
                    </w:rPr>
                    <w:lastRenderedPageBreak/>
                    <w:t>реквизитов в связи с выявленной ошибкой, допущенной уполномоченной организацией)</w:t>
                  </w:r>
                </w:p>
              </w:tc>
              <w:tc>
                <w:tcPr>
                  <w:tcW w:w="1134" w:type="dxa"/>
                  <w:tcBorders>
                    <w:top w:val="single" w:sz="4" w:space="0" w:color="auto"/>
                    <w:left w:val="single" w:sz="4" w:space="0" w:color="auto"/>
                    <w:bottom w:val="single" w:sz="4" w:space="0" w:color="auto"/>
                    <w:right w:val="single" w:sz="4" w:space="0" w:color="auto"/>
                  </w:tcBorders>
                </w:tcPr>
                <w:p w:rsidR="00FB0319" w:rsidRPr="00242581" w:rsidRDefault="00FB0319" w:rsidP="00FB0319">
                  <w:pPr>
                    <w:autoSpaceDE w:val="0"/>
                    <w:autoSpaceDN w:val="0"/>
                    <w:adjustRightInd w:val="0"/>
                    <w:spacing w:after="1" w:line="200" w:lineRule="atLeast"/>
                    <w:rPr>
                      <w:rFonts w:cs="Arial"/>
                      <w:szCs w:val="20"/>
                    </w:rPr>
                  </w:pPr>
                  <w:r w:rsidRPr="00242581">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242581" w:rsidRDefault="00FB0319" w:rsidP="00FB0319">
                  <w:pPr>
                    <w:autoSpaceDE w:val="0"/>
                    <w:autoSpaceDN w:val="0"/>
                    <w:adjustRightInd w:val="0"/>
                    <w:spacing w:after="1" w:line="200" w:lineRule="atLeast"/>
                    <w:rPr>
                      <w:rFonts w:cs="Arial"/>
                      <w:szCs w:val="20"/>
                    </w:rPr>
                  </w:pPr>
                  <w:r w:rsidRPr="00242581">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242581" w:rsidRDefault="00FB0319" w:rsidP="00FB0319">
                  <w:pPr>
                    <w:autoSpaceDE w:val="0"/>
                    <w:autoSpaceDN w:val="0"/>
                    <w:adjustRightInd w:val="0"/>
                    <w:spacing w:after="1" w:line="200" w:lineRule="atLeast"/>
                    <w:rPr>
                      <w:rFonts w:cs="Arial"/>
                      <w:szCs w:val="20"/>
                    </w:rPr>
                  </w:pPr>
                  <w:r w:rsidRPr="00242581">
                    <w:rPr>
                      <w:rFonts w:cs="Arial"/>
                      <w:szCs w:val="20"/>
                    </w:rPr>
                    <w:t>формирование средствами ГИИС "Электронный бюджет" не позднее 1 (одного) рабочего дня со дня принятия соответствующего решения</w:t>
                  </w:r>
                </w:p>
              </w:tc>
              <w:tc>
                <w:tcPr>
                  <w:tcW w:w="1018"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242581">
                    <w:rPr>
                      <w:rFonts w:cs="Arial"/>
                      <w:szCs w:val="20"/>
                    </w:rPr>
                    <w:t xml:space="preserve">руководитель (уполномоченное лицо) субъекта централизованного учета, </w:t>
                  </w:r>
                  <w:r w:rsidRPr="004559A2">
                    <w:rPr>
                      <w:rFonts w:cs="Arial"/>
                      <w:szCs w:val="20"/>
                      <w:shd w:val="clear" w:color="auto" w:fill="C0C0C0"/>
                    </w:rPr>
                    <w:t>главный бухгалтер (уполномоченное лицо)</w:t>
                  </w:r>
                  <w:r w:rsidRPr="00242581">
                    <w:rPr>
                      <w:rFonts w:cs="Arial"/>
                      <w:szCs w:val="20"/>
                    </w:rPr>
                    <w:t xml:space="preserve">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242581" w:rsidRDefault="00FB0319" w:rsidP="00FB0319">
                  <w:pPr>
                    <w:autoSpaceDE w:val="0"/>
                    <w:autoSpaceDN w:val="0"/>
                    <w:adjustRightInd w:val="0"/>
                    <w:spacing w:after="1" w:line="200" w:lineRule="atLeast"/>
                    <w:rPr>
                      <w:rFonts w:cs="Arial"/>
                      <w:szCs w:val="20"/>
                    </w:rPr>
                  </w:pPr>
                  <w:r w:rsidRPr="00242581">
                    <w:rPr>
                      <w:rFonts w:cs="Arial"/>
                      <w:szCs w:val="20"/>
                    </w:rPr>
                    <w:t>в день формирования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242581" w:rsidRDefault="00FB0319" w:rsidP="00FB0319">
                  <w:pPr>
                    <w:autoSpaceDE w:val="0"/>
                    <w:autoSpaceDN w:val="0"/>
                    <w:adjustRightInd w:val="0"/>
                    <w:spacing w:after="1" w:line="200" w:lineRule="atLeast"/>
                    <w:rPr>
                      <w:rFonts w:cs="Arial"/>
                      <w:szCs w:val="20"/>
                    </w:rPr>
                  </w:pPr>
                  <w:r w:rsidRPr="00242581">
                    <w:rPr>
                      <w:rFonts w:cs="Arial"/>
                      <w:szCs w:val="20"/>
                    </w:rPr>
                    <w:t>1) подписание распоряжения о совершении казначейских платежей;</w:t>
                  </w:r>
                </w:p>
                <w:p w:rsidR="00FB0319" w:rsidRPr="00242581" w:rsidRDefault="00FB0319" w:rsidP="00FB0319">
                  <w:pPr>
                    <w:autoSpaceDE w:val="0"/>
                    <w:autoSpaceDN w:val="0"/>
                    <w:adjustRightInd w:val="0"/>
                    <w:spacing w:after="1" w:line="200" w:lineRule="atLeast"/>
                    <w:rPr>
                      <w:rFonts w:cs="Arial"/>
                      <w:szCs w:val="20"/>
                    </w:rPr>
                  </w:pPr>
                  <w:r w:rsidRPr="00242581">
                    <w:rPr>
                      <w:rFonts w:cs="Arial"/>
                      <w:szCs w:val="20"/>
                    </w:rPr>
                    <w:t xml:space="preserve">2) отражение в учете факта хозяйственной жизни на основании Выписки из лицевого счета получателя </w:t>
                  </w:r>
                  <w:r w:rsidRPr="00242581">
                    <w:rPr>
                      <w:rFonts w:cs="Arial"/>
                      <w:szCs w:val="20"/>
                    </w:rPr>
                    <w:lastRenderedPageBreak/>
                    <w:t>бюджетных средств (код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242581">
                    <w:rPr>
                      <w:rFonts w:cs="Arial"/>
                      <w:szCs w:val="20"/>
                    </w:rPr>
                    <w:lastRenderedPageBreak/>
                    <w:t xml:space="preserve">для отражения в </w:t>
                  </w:r>
                  <w:r w:rsidRPr="004559A2">
                    <w:rPr>
                      <w:rFonts w:cs="Arial"/>
                      <w:szCs w:val="20"/>
                      <w:shd w:val="clear" w:color="auto" w:fill="C0C0C0"/>
                    </w:rPr>
                    <w:t>Журнале</w:t>
                  </w:r>
                  <w:r w:rsidRPr="00242581">
                    <w:rPr>
                      <w:rFonts w:cs="Arial"/>
                      <w:szCs w:val="20"/>
                    </w:rPr>
                    <w:t xml:space="preserve"> операций </w:t>
                  </w:r>
                  <w:r w:rsidRPr="004559A2">
                    <w:rPr>
                      <w:rFonts w:cs="Arial"/>
                      <w:szCs w:val="20"/>
                      <w:shd w:val="clear" w:color="auto" w:fill="C0C0C0"/>
                    </w:rPr>
                    <w:t>с безналичными денежными средствами</w:t>
                  </w:r>
                  <w:r w:rsidRPr="00242581">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93.3</w:t>
                  </w:r>
                </w:p>
              </w:tc>
              <w:tc>
                <w:tcPr>
                  <w:tcW w:w="1560"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Распоряжение о совершении казначейских платежей по форме согласно приложению N 24 к приказу Федерального казначейства от 14 мая 2020 г. N 21н при инициировании уточнения субъектом централизованного учета (в случае уточнения реквизитов в связи с внесением изменений в бюджетные и денежные обязательства)</w:t>
                  </w:r>
                </w:p>
              </w:tc>
              <w:tc>
                <w:tcPr>
                  <w:tcW w:w="1134"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формирование средствами ГИИС "Электронный бюджет" не позднее 1 (одного) рабочего дня со дня поступления документа, инициирующего уточнение Распоряжения о совершении казначейских платежей по формам согласно приложениям N 15, 16 к приказу Федерального казначейства от 14 мая 2020 г. N 21н</w:t>
                  </w:r>
                </w:p>
              </w:tc>
              <w:tc>
                <w:tcPr>
                  <w:tcW w:w="1018"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в день формирования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1) подписание распоряжения о совершении казначейских платежей;</w:t>
                  </w:r>
                </w:p>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 xml:space="preserve">2) отражение в учете факта хозяйственной жизни на основании Выписки из лицевого счета получателя бюджетных средств </w:t>
                  </w:r>
                  <w:r w:rsidR="009C3883">
                    <w:rPr>
                      <w:rFonts w:cs="Arial"/>
                      <w:szCs w:val="20"/>
                      <w:shd w:val="clear" w:color="auto" w:fill="C0C0C0"/>
                    </w:rPr>
                    <w:t>(</w:t>
                  </w:r>
                  <w:r w:rsidRPr="004559A2">
                    <w:rPr>
                      <w:rFonts w:cs="Arial"/>
                      <w:szCs w:val="20"/>
                      <w:shd w:val="clear" w:color="auto" w:fill="C0C0C0"/>
                    </w:rPr>
                    <w:t>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для отражения в Журнале операций с безналичными денежными средствами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93.4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bookmarkStart w:id="58" w:name="П39"/>
                  <w:bookmarkEnd w:id="58"/>
                  <w:r w:rsidRPr="00242581">
                    <w:rPr>
                      <w:rFonts w:cs="Arial"/>
                      <w:szCs w:val="20"/>
                    </w:rPr>
                    <w:t xml:space="preserve">Распоряжение о совершении казначейских платежей по форме согласно </w:t>
                  </w:r>
                  <w:r w:rsidRPr="00242581">
                    <w:rPr>
                      <w:rFonts w:cs="Arial"/>
                      <w:szCs w:val="20"/>
                      <w:shd w:val="clear" w:color="auto" w:fill="C0C0C0"/>
                    </w:rPr>
                    <w:t>приложению</w:t>
                  </w:r>
                  <w:r w:rsidRPr="00242581">
                    <w:rPr>
                      <w:rFonts w:cs="Arial"/>
                      <w:szCs w:val="20"/>
                    </w:rPr>
                    <w:t xml:space="preserve"> N 24 к </w:t>
                  </w:r>
                  <w:r w:rsidRPr="004559A2">
                    <w:rPr>
                      <w:rFonts w:cs="Arial"/>
                      <w:szCs w:val="20"/>
                      <w:shd w:val="clear" w:color="auto" w:fill="C0C0C0"/>
                    </w:rPr>
                    <w:t>приказу Федерального казначейства от 14 мая 2020 г.</w:t>
                  </w:r>
                  <w:r w:rsidRPr="00242581">
                    <w:rPr>
                      <w:rFonts w:cs="Arial"/>
                      <w:szCs w:val="20"/>
                    </w:rPr>
                    <w:t xml:space="preserve"> N 21н в части уточнения невыясненных поступлений во временном распоряжении</w:t>
                  </w:r>
                </w:p>
                <w:p w:rsidR="00242581" w:rsidRPr="004559A2" w:rsidRDefault="005055CD" w:rsidP="00FB0319">
                  <w:pPr>
                    <w:autoSpaceDE w:val="0"/>
                    <w:autoSpaceDN w:val="0"/>
                    <w:adjustRightInd w:val="0"/>
                    <w:spacing w:after="1" w:line="200" w:lineRule="atLeast"/>
                    <w:rPr>
                      <w:rFonts w:cs="Arial"/>
                      <w:szCs w:val="20"/>
                      <w:shd w:val="clear" w:color="auto" w:fill="C0C0C0"/>
                    </w:rPr>
                  </w:pPr>
                  <w:hyperlink w:anchor="П40" w:history="1">
                    <w:r w:rsidR="00242581" w:rsidRPr="00242581">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Pr="00242581" w:rsidRDefault="00FB0319" w:rsidP="00FB0319">
                  <w:pPr>
                    <w:autoSpaceDE w:val="0"/>
                    <w:autoSpaceDN w:val="0"/>
                    <w:adjustRightInd w:val="0"/>
                    <w:spacing w:after="1" w:line="200" w:lineRule="atLeast"/>
                    <w:rPr>
                      <w:rFonts w:cs="Arial"/>
                      <w:szCs w:val="20"/>
                    </w:rPr>
                  </w:pPr>
                  <w:r w:rsidRPr="00242581">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242581" w:rsidRDefault="00FB0319" w:rsidP="00FB0319">
                  <w:pPr>
                    <w:autoSpaceDE w:val="0"/>
                    <w:autoSpaceDN w:val="0"/>
                    <w:adjustRightInd w:val="0"/>
                    <w:spacing w:after="1" w:line="200" w:lineRule="atLeast"/>
                    <w:rPr>
                      <w:rFonts w:cs="Arial"/>
                      <w:szCs w:val="20"/>
                    </w:rPr>
                  </w:pPr>
                  <w:r w:rsidRPr="00242581">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242581" w:rsidRDefault="00FB0319" w:rsidP="00FB0319">
                  <w:pPr>
                    <w:autoSpaceDE w:val="0"/>
                    <w:autoSpaceDN w:val="0"/>
                    <w:adjustRightInd w:val="0"/>
                    <w:spacing w:after="1" w:line="200" w:lineRule="atLeast"/>
                    <w:rPr>
                      <w:rFonts w:cs="Arial"/>
                      <w:szCs w:val="20"/>
                    </w:rPr>
                  </w:pPr>
                  <w:r w:rsidRPr="00242581">
                    <w:rPr>
                      <w:rFonts w:cs="Arial"/>
                      <w:szCs w:val="20"/>
                    </w:rPr>
                    <w:t xml:space="preserve">формирование средствами ГИИС "Электронный бюджет" в сроки, установленные </w:t>
                  </w:r>
                  <w:r w:rsidRPr="00242581">
                    <w:rPr>
                      <w:rFonts w:cs="Arial"/>
                      <w:szCs w:val="20"/>
                      <w:shd w:val="clear" w:color="auto" w:fill="C0C0C0"/>
                    </w:rPr>
                    <w:t>приказом Федерального казначейства от 14 мая 2020 г.</w:t>
                  </w:r>
                  <w:r w:rsidRPr="00242581">
                    <w:rPr>
                      <w:rFonts w:cs="Arial"/>
                      <w:szCs w:val="20"/>
                    </w:rPr>
                    <w:t xml:space="preserve"> N 21н</w:t>
                  </w:r>
                </w:p>
              </w:tc>
              <w:tc>
                <w:tcPr>
                  <w:tcW w:w="1018" w:type="dxa"/>
                  <w:tcBorders>
                    <w:top w:val="single" w:sz="4" w:space="0" w:color="auto"/>
                    <w:left w:val="single" w:sz="4" w:space="0" w:color="auto"/>
                    <w:bottom w:val="single" w:sz="4" w:space="0" w:color="auto"/>
                    <w:right w:val="single" w:sz="4" w:space="0" w:color="auto"/>
                  </w:tcBorders>
                </w:tcPr>
                <w:p w:rsidR="00FB0319" w:rsidRPr="00242581" w:rsidRDefault="00FB0319" w:rsidP="00FB0319">
                  <w:pPr>
                    <w:autoSpaceDE w:val="0"/>
                    <w:autoSpaceDN w:val="0"/>
                    <w:adjustRightInd w:val="0"/>
                    <w:spacing w:after="1" w:line="200" w:lineRule="atLeast"/>
                    <w:rPr>
                      <w:rFonts w:cs="Arial"/>
                      <w:szCs w:val="20"/>
                    </w:rPr>
                  </w:pPr>
                  <w:r w:rsidRPr="00242581">
                    <w:rPr>
                      <w:rFonts w:cs="Arial"/>
                      <w:szCs w:val="20"/>
                    </w:rPr>
                    <w:t>руководитель (уполномоченное лицо) субъекта централизованного учета, ответственный исполнитель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42581" w:rsidRDefault="00FB0319" w:rsidP="00FB0319">
                  <w:pPr>
                    <w:autoSpaceDE w:val="0"/>
                    <w:autoSpaceDN w:val="0"/>
                    <w:adjustRightInd w:val="0"/>
                    <w:spacing w:after="1" w:line="200" w:lineRule="atLeast"/>
                    <w:rPr>
                      <w:rFonts w:cs="Arial"/>
                      <w:szCs w:val="20"/>
                    </w:rPr>
                  </w:pPr>
                  <w:r w:rsidRPr="00242581">
                    <w:rPr>
                      <w:rFonts w:cs="Arial"/>
                      <w:szCs w:val="20"/>
                    </w:rPr>
                    <w:t>в течение 1 (одного) рабочего дня со дня формирования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242581">
                    <w:rPr>
                      <w:rFonts w:cs="Arial"/>
                      <w:szCs w:val="20"/>
                    </w:rPr>
                    <w:t xml:space="preserve">отражение в учете факта хозяйственной жизни на основании Выписки из лицевого счета </w:t>
                  </w:r>
                  <w:r w:rsidRPr="004559A2">
                    <w:rPr>
                      <w:rFonts w:cs="Arial"/>
                      <w:szCs w:val="20"/>
                      <w:shd w:val="clear" w:color="auto" w:fill="C0C0C0"/>
                    </w:rPr>
                    <w:t>для учета операций со средствами, поступающими во временное распоряжение</w:t>
                  </w:r>
                  <w:r w:rsidRPr="00242581">
                    <w:rPr>
                      <w:rFonts w:cs="Arial"/>
                      <w:szCs w:val="20"/>
                    </w:rPr>
                    <w:t xml:space="preserve"> получателя бюджетных средств (код формы </w:t>
                  </w:r>
                  <w:r w:rsidRPr="00242581">
                    <w:rPr>
                      <w:rFonts w:cs="Arial"/>
                      <w:szCs w:val="20"/>
                    </w:rPr>
                    <w:lastRenderedPageBreak/>
                    <w:t xml:space="preserve">по КФД </w:t>
                  </w:r>
                  <w:r w:rsidRPr="00242581">
                    <w:rPr>
                      <w:rFonts w:cs="Arial"/>
                      <w:szCs w:val="20"/>
                      <w:shd w:val="clear" w:color="auto" w:fill="C0C0C0"/>
                    </w:rPr>
                    <w:t>0531762</w:t>
                  </w:r>
                  <w:r w:rsidRPr="00242581">
                    <w:rPr>
                      <w:rFonts w:cs="Arial"/>
                      <w:szCs w:val="20"/>
                    </w:rPr>
                    <w:t xml:space="preserve">) </w:t>
                  </w:r>
                  <w:r w:rsidRPr="004559A2">
                    <w:rPr>
                      <w:rFonts w:cs="Arial"/>
                      <w:szCs w:val="20"/>
                      <w:shd w:val="clear" w:color="auto" w:fill="C0C0C0"/>
                    </w:rPr>
                    <w:t>&lt;9&gt;</w:t>
                  </w:r>
                </w:p>
              </w:tc>
              <w:tc>
                <w:tcPr>
                  <w:tcW w:w="1559"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242581">
                    <w:rPr>
                      <w:rFonts w:cs="Arial"/>
                      <w:szCs w:val="20"/>
                    </w:rPr>
                    <w:lastRenderedPageBreak/>
                    <w:t xml:space="preserve">для отражения в </w:t>
                  </w:r>
                  <w:r w:rsidRPr="004559A2">
                    <w:rPr>
                      <w:rFonts w:cs="Arial"/>
                      <w:szCs w:val="20"/>
                      <w:shd w:val="clear" w:color="auto" w:fill="C0C0C0"/>
                    </w:rPr>
                    <w:t>Журнале</w:t>
                  </w:r>
                  <w:r w:rsidRPr="00242581">
                    <w:rPr>
                      <w:rFonts w:cs="Arial"/>
                      <w:szCs w:val="20"/>
                    </w:rPr>
                    <w:t xml:space="preserve"> операций </w:t>
                  </w:r>
                  <w:r w:rsidRPr="004559A2">
                    <w:rPr>
                      <w:rFonts w:cs="Arial"/>
                      <w:szCs w:val="20"/>
                      <w:shd w:val="clear" w:color="auto" w:fill="C0C0C0"/>
                    </w:rPr>
                    <w:t>с безналичными денежными средствами</w:t>
                  </w:r>
                  <w:r w:rsidRPr="00242581">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94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shd w:val="clear" w:color="auto" w:fill="C0C0C0"/>
                    </w:rPr>
                  </w:pPr>
                  <w:bookmarkStart w:id="59" w:name="П31"/>
                  <w:bookmarkEnd w:id="59"/>
                  <w:r w:rsidRPr="00242C61">
                    <w:rPr>
                      <w:rFonts w:cs="Arial"/>
                      <w:szCs w:val="20"/>
                    </w:rPr>
                    <w:t xml:space="preserve">Отчет о состоянии лицевого счета получателя бюджетных средств (код формы по КФД 0531786) </w:t>
                  </w:r>
                  <w:r w:rsidRPr="004559A2">
                    <w:rPr>
                      <w:rFonts w:cs="Arial"/>
                      <w:szCs w:val="20"/>
                      <w:shd w:val="clear" w:color="auto" w:fill="C0C0C0"/>
                    </w:rPr>
                    <w:t>&lt;9&gt;</w:t>
                  </w:r>
                </w:p>
                <w:p w:rsidR="00242C61" w:rsidRPr="004559A2" w:rsidRDefault="005055CD" w:rsidP="00FB0319">
                  <w:pPr>
                    <w:autoSpaceDE w:val="0"/>
                    <w:autoSpaceDN w:val="0"/>
                    <w:adjustRightInd w:val="0"/>
                    <w:spacing w:after="1" w:line="200" w:lineRule="atLeast"/>
                    <w:rPr>
                      <w:rFonts w:cs="Arial"/>
                      <w:szCs w:val="20"/>
                      <w:shd w:val="clear" w:color="auto" w:fill="C0C0C0"/>
                    </w:rPr>
                  </w:pPr>
                  <w:hyperlink w:anchor="П32" w:history="1">
                    <w:r w:rsidR="00242C61" w:rsidRPr="003824C3">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3824C3">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не позднее 3 (третьего) рабочего дня, следующего за отчетным месяцем</w:t>
                  </w:r>
                </w:p>
              </w:tc>
              <w:tc>
                <w:tcPr>
                  <w:tcW w:w="1018"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3824C3" w:rsidRDefault="00FB0319" w:rsidP="00FB0319">
                  <w:pPr>
                    <w:autoSpaceDE w:val="0"/>
                    <w:autoSpaceDN w:val="0"/>
                    <w:adjustRightInd w:val="0"/>
                    <w:spacing w:after="1" w:line="200" w:lineRule="atLeast"/>
                    <w:rPr>
                      <w:rFonts w:cs="Arial"/>
                      <w:szCs w:val="20"/>
                    </w:rPr>
                  </w:pPr>
                  <w:r w:rsidRPr="003824C3">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3824C3" w:rsidRDefault="00FB0319" w:rsidP="00FB0319">
                  <w:pPr>
                    <w:autoSpaceDE w:val="0"/>
                    <w:autoSpaceDN w:val="0"/>
                    <w:adjustRightInd w:val="0"/>
                    <w:spacing w:after="1" w:line="200" w:lineRule="atLeast"/>
                    <w:rPr>
                      <w:rFonts w:cs="Arial"/>
                      <w:szCs w:val="20"/>
                    </w:rPr>
                  </w:pPr>
                  <w:r w:rsidRPr="003824C3">
                    <w:rPr>
                      <w:rFonts w:cs="Arial"/>
                      <w:szCs w:val="20"/>
                    </w:rPr>
                    <w:t>сверка данных</w:t>
                  </w:r>
                </w:p>
              </w:tc>
              <w:tc>
                <w:tcPr>
                  <w:tcW w:w="1559"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3824C3">
                    <w:rPr>
                      <w:rFonts w:cs="Arial"/>
                      <w:szCs w:val="20"/>
                    </w:rPr>
                    <w:t xml:space="preserve">для </w:t>
                  </w:r>
                  <w:r w:rsidRPr="004559A2">
                    <w:rPr>
                      <w:rFonts w:cs="Arial"/>
                      <w:szCs w:val="20"/>
                      <w:shd w:val="clear" w:color="auto" w:fill="C0C0C0"/>
                    </w:rPr>
                    <w:t>сверки операций, отраженных в Журнале операций с безналичными денежными средствами (код формы по ОКУД 0504071)</w:t>
                  </w:r>
                </w:p>
              </w:tc>
            </w:tr>
            <w:tr w:rsidR="00FB0319" w:rsidTr="003824C3">
              <w:tc>
                <w:tcPr>
                  <w:tcW w:w="562"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95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B0319" w:rsidRDefault="00FB0319" w:rsidP="00FB0319">
                  <w:pPr>
                    <w:autoSpaceDE w:val="0"/>
                    <w:autoSpaceDN w:val="0"/>
                    <w:adjustRightInd w:val="0"/>
                    <w:spacing w:after="1" w:line="200" w:lineRule="atLeast"/>
                    <w:rPr>
                      <w:rFonts w:cs="Arial"/>
                      <w:szCs w:val="20"/>
                    </w:rPr>
                  </w:pPr>
                  <w:bookmarkStart w:id="60" w:name="П33"/>
                  <w:bookmarkEnd w:id="60"/>
                  <w:r w:rsidRPr="003824C3">
                    <w:rPr>
                      <w:rFonts w:cs="Arial"/>
                      <w:szCs w:val="20"/>
                    </w:rPr>
                    <w:t>Выписка из лицевого счета для учета операций со средствами, поступающими во временное распоряжение получателя бюджетных средств (код формы по КФД 0531762), с расчетными (платежными) документами</w:t>
                  </w:r>
                </w:p>
                <w:p w:rsidR="003824C3" w:rsidRPr="004559A2" w:rsidRDefault="005055CD" w:rsidP="00FB0319">
                  <w:pPr>
                    <w:autoSpaceDE w:val="0"/>
                    <w:autoSpaceDN w:val="0"/>
                    <w:adjustRightInd w:val="0"/>
                    <w:spacing w:after="1" w:line="200" w:lineRule="atLeast"/>
                    <w:rPr>
                      <w:rFonts w:cs="Arial"/>
                      <w:szCs w:val="20"/>
                      <w:shd w:val="clear" w:color="auto" w:fill="C0C0C0"/>
                    </w:rPr>
                  </w:pPr>
                  <w:hyperlink w:anchor="П34" w:history="1">
                    <w:r w:rsidR="003824C3" w:rsidRPr="003824C3">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3824C3">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018"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3824C3" w:rsidRDefault="00FB0319" w:rsidP="00FB0319">
                  <w:pPr>
                    <w:autoSpaceDE w:val="0"/>
                    <w:autoSpaceDN w:val="0"/>
                    <w:adjustRightInd w:val="0"/>
                    <w:spacing w:after="1" w:line="200" w:lineRule="atLeast"/>
                    <w:rPr>
                      <w:rFonts w:cs="Arial"/>
                      <w:szCs w:val="20"/>
                    </w:rPr>
                  </w:pPr>
                  <w:r w:rsidRPr="003824C3">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3824C3" w:rsidRDefault="00FB0319" w:rsidP="00FB0319">
                  <w:pPr>
                    <w:autoSpaceDE w:val="0"/>
                    <w:autoSpaceDN w:val="0"/>
                    <w:adjustRightInd w:val="0"/>
                    <w:spacing w:after="1" w:line="200" w:lineRule="atLeast"/>
                    <w:rPr>
                      <w:rFonts w:cs="Arial"/>
                      <w:szCs w:val="20"/>
                    </w:rPr>
                  </w:pPr>
                  <w:r w:rsidRPr="003824C3">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3824C3">
                    <w:rPr>
                      <w:rFonts w:cs="Arial"/>
                      <w:szCs w:val="20"/>
                    </w:rPr>
                    <w:t xml:space="preserve">для отражения в </w:t>
                  </w:r>
                  <w:r w:rsidRPr="004559A2">
                    <w:rPr>
                      <w:rFonts w:cs="Arial"/>
                      <w:szCs w:val="20"/>
                      <w:shd w:val="clear" w:color="auto" w:fill="C0C0C0"/>
                    </w:rPr>
                    <w:t>Журнале</w:t>
                  </w:r>
                  <w:r w:rsidRPr="003824C3">
                    <w:rPr>
                      <w:rFonts w:cs="Arial"/>
                      <w:szCs w:val="20"/>
                    </w:rPr>
                    <w:t xml:space="preserve"> операций </w:t>
                  </w:r>
                  <w:r w:rsidRPr="004559A2">
                    <w:rPr>
                      <w:rFonts w:cs="Arial"/>
                      <w:szCs w:val="20"/>
                      <w:shd w:val="clear" w:color="auto" w:fill="C0C0C0"/>
                    </w:rPr>
                    <w:t>с безналичными денежными средствами</w:t>
                  </w:r>
                  <w:r w:rsidRPr="003824C3">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96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shd w:val="clear" w:color="auto" w:fill="C0C0C0"/>
                    </w:rPr>
                  </w:pPr>
                  <w:bookmarkStart w:id="61" w:name="П35"/>
                  <w:bookmarkEnd w:id="61"/>
                  <w:r w:rsidRPr="003824C3">
                    <w:rPr>
                      <w:rFonts w:cs="Arial"/>
                      <w:szCs w:val="20"/>
                    </w:rPr>
                    <w:t xml:space="preserve">Отчет о состоянии лицевого счета для учета операций со средствами, поступающими во временное распоряжение получателя бюджетных средств (код формы по КФД 0531788) </w:t>
                  </w:r>
                  <w:r w:rsidRPr="004559A2">
                    <w:rPr>
                      <w:rFonts w:cs="Arial"/>
                      <w:szCs w:val="20"/>
                      <w:shd w:val="clear" w:color="auto" w:fill="C0C0C0"/>
                    </w:rPr>
                    <w:t>&lt;9&gt;</w:t>
                  </w:r>
                </w:p>
                <w:p w:rsidR="003824C3" w:rsidRPr="004559A2" w:rsidRDefault="005055CD" w:rsidP="00FB0319">
                  <w:pPr>
                    <w:autoSpaceDE w:val="0"/>
                    <w:autoSpaceDN w:val="0"/>
                    <w:adjustRightInd w:val="0"/>
                    <w:spacing w:after="1" w:line="200" w:lineRule="atLeast"/>
                    <w:rPr>
                      <w:rFonts w:cs="Arial"/>
                      <w:szCs w:val="20"/>
                      <w:shd w:val="clear" w:color="auto" w:fill="C0C0C0"/>
                    </w:rPr>
                  </w:pPr>
                  <w:hyperlink w:anchor="П36" w:history="1">
                    <w:r w:rsidR="003824C3" w:rsidRPr="003824C3">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3824C3">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не позднее 3 (третьего) рабочего дня, следующего за отчетным месяцем</w:t>
                  </w:r>
                </w:p>
              </w:tc>
              <w:tc>
                <w:tcPr>
                  <w:tcW w:w="1018"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4559A2">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3824C3">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3824C3">
                    <w:rPr>
                      <w:rFonts w:cs="Arial"/>
                      <w:szCs w:val="20"/>
                    </w:rPr>
                    <w:t xml:space="preserve">сверка </w:t>
                  </w:r>
                  <w:r w:rsidRPr="004559A2">
                    <w:rPr>
                      <w:rFonts w:cs="Arial"/>
                      <w:szCs w:val="20"/>
                      <w:shd w:val="clear" w:color="auto" w:fill="C0C0C0"/>
                    </w:rPr>
                    <w:t>операций, проведенных на лицевом счете для учета операций со средствами, поступающими во временное распоряжение получателя бюджетных средств</w:t>
                  </w:r>
                </w:p>
              </w:tc>
              <w:tc>
                <w:tcPr>
                  <w:tcW w:w="1559" w:type="dxa"/>
                  <w:tcBorders>
                    <w:top w:val="single" w:sz="4" w:space="0" w:color="auto"/>
                    <w:left w:val="single" w:sz="4" w:space="0" w:color="auto"/>
                    <w:bottom w:val="single" w:sz="4" w:space="0" w:color="auto"/>
                    <w:right w:val="single" w:sz="4" w:space="0" w:color="auto"/>
                  </w:tcBorders>
                </w:tcPr>
                <w:p w:rsidR="00FB0319" w:rsidRPr="004559A2" w:rsidRDefault="00FB0319" w:rsidP="00FB0319">
                  <w:pPr>
                    <w:autoSpaceDE w:val="0"/>
                    <w:autoSpaceDN w:val="0"/>
                    <w:adjustRightInd w:val="0"/>
                    <w:spacing w:after="1" w:line="200" w:lineRule="atLeast"/>
                    <w:rPr>
                      <w:rFonts w:cs="Arial"/>
                      <w:szCs w:val="20"/>
                      <w:shd w:val="clear" w:color="auto" w:fill="C0C0C0"/>
                    </w:rPr>
                  </w:pPr>
                  <w:r w:rsidRPr="003824C3">
                    <w:rPr>
                      <w:rFonts w:cs="Arial"/>
                      <w:szCs w:val="20"/>
                    </w:rPr>
                    <w:t xml:space="preserve">для </w:t>
                  </w:r>
                  <w:r w:rsidRPr="004559A2">
                    <w:rPr>
                      <w:rFonts w:cs="Arial"/>
                      <w:szCs w:val="20"/>
                      <w:shd w:val="clear" w:color="auto" w:fill="C0C0C0"/>
                    </w:rPr>
                    <w:t>сверки операций, отраженных в Журнале операций с безналичными денежными средствами (код формы по ОКУД 0504071)</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62" w:name="Р2_7"/>
                  <w:bookmarkEnd w:id="62"/>
                  <w:r>
                    <w:rPr>
                      <w:rFonts w:cs="Arial"/>
                      <w:szCs w:val="20"/>
                    </w:rPr>
                    <w:t>5. Оплата труда</w:t>
                  </w:r>
                </w:p>
                <w:p w:rsidR="00BB1992" w:rsidRDefault="00BB1992" w:rsidP="00FB0319">
                  <w:pPr>
                    <w:autoSpaceDE w:val="0"/>
                    <w:autoSpaceDN w:val="0"/>
                    <w:adjustRightInd w:val="0"/>
                    <w:spacing w:after="1" w:line="200" w:lineRule="atLeast"/>
                    <w:jc w:val="center"/>
                    <w:outlineLvl w:val="0"/>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559A2">
                    <w:rPr>
                      <w:rFonts w:cs="Arial"/>
                      <w:szCs w:val="20"/>
                      <w:shd w:val="clear" w:color="auto" w:fill="C0C0C0"/>
                    </w:rPr>
                    <w:lastRenderedPageBreak/>
                    <w:t>97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Правовые акты, устанавливающие сроки выплаты заработной платы, порядок выплаты премий, материальной помощи, надбавок, </w:t>
                  </w:r>
                  <w:r w:rsidRPr="004559A2">
                    <w:rPr>
                      <w:rFonts w:cs="Arial"/>
                      <w:szCs w:val="20"/>
                      <w:shd w:val="clear" w:color="auto" w:fill="C0C0C0"/>
                    </w:rPr>
                    <w:t>оплату труда</w:t>
                  </w:r>
                  <w:r>
                    <w:rPr>
                      <w:rFonts w:cs="Arial"/>
                      <w:szCs w:val="20"/>
                    </w:rPr>
                    <w:t xml:space="preserve"> за работу в </w:t>
                  </w:r>
                  <w:r w:rsidRPr="004559A2">
                    <w:rPr>
                      <w:rFonts w:cs="Arial"/>
                      <w:szCs w:val="20"/>
                      <w:shd w:val="clear" w:color="auto" w:fill="C0C0C0"/>
                    </w:rPr>
                    <w:t>выходные и нерабочие праздничные дни</w:t>
                  </w:r>
                  <w:r>
                    <w:rPr>
                      <w:rFonts w:cs="Arial"/>
                      <w:szCs w:val="20"/>
                    </w:rPr>
                    <w:t xml:space="preserve"> и иных выплат, </w:t>
                  </w:r>
                  <w:r w:rsidRPr="004559A2">
                    <w:rPr>
                      <w:rFonts w:cs="Arial"/>
                      <w:szCs w:val="20"/>
                      <w:shd w:val="clear" w:color="auto" w:fill="C0C0C0"/>
                    </w:rPr>
                    <w:t>удержания</w:t>
                  </w:r>
                  <w:r>
                    <w:rPr>
                      <w:rFonts w:cs="Arial"/>
                      <w:szCs w:val="20"/>
                    </w:rPr>
                    <w:t xml:space="preserve"> из заработной платы (профсоюзные взносы и </w:t>
                  </w:r>
                  <w:r w:rsidRPr="004559A2">
                    <w:rPr>
                      <w:rFonts w:cs="Arial"/>
                      <w:szCs w:val="20"/>
                      <w:shd w:val="clear" w:color="auto" w:fill="C0C0C0"/>
                    </w:rPr>
                    <w:t>другое</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559A2">
                    <w:rPr>
                      <w:rFonts w:cs="Arial"/>
                      <w:szCs w:val="20"/>
                      <w:shd w:val="clear" w:color="auto" w:fill="C0C0C0"/>
                    </w:rPr>
                    <w:t>субъект</w:t>
                  </w:r>
                  <w:r w:rsidRPr="004559A2">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издания (поступления) правового акта/внесения изменений в правовые акты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принятие в работу в качестве информации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4559A2">
                    <w:rPr>
                      <w:rFonts w:cs="Arial"/>
                      <w:szCs w:val="20"/>
                      <w:shd w:val="clear" w:color="auto" w:fill="C0C0C0"/>
                    </w:rPr>
                    <w:t>осуществления расчета по оплате труда в порядке, установленном правовыми актами субъекта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559A2">
                    <w:rPr>
                      <w:rFonts w:cs="Arial"/>
                      <w:szCs w:val="20"/>
                      <w:shd w:val="clear" w:color="auto" w:fill="C0C0C0"/>
                    </w:rPr>
                    <w:t>98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Штатное расписание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559A2">
                    <w:rPr>
                      <w:rFonts w:cs="Arial"/>
                      <w:szCs w:val="20"/>
                      <w:shd w:val="clear" w:color="auto" w:fill="C0C0C0"/>
                    </w:rPr>
                    <w:t>98</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Штатное расписание (для федеральных органов </w:t>
                  </w:r>
                  <w:r w:rsidRPr="004559A2">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559A2">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издания приказа об утверждении штатного расписания/</w:t>
                  </w:r>
                  <w:r w:rsidRPr="004559A2">
                    <w:rPr>
                      <w:rFonts w:cs="Arial"/>
                      <w:szCs w:val="20"/>
                      <w:shd w:val="clear" w:color="auto" w:fill="C0C0C0"/>
                    </w:rPr>
                    <w:t>о внесении</w:t>
                  </w:r>
                  <w:r>
                    <w:rPr>
                      <w:rFonts w:cs="Arial"/>
                      <w:szCs w:val="20"/>
                    </w:rPr>
                    <w:t xml:space="preserve"> изменений в штатное расписание</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принято к учету штатное расписание (штатная расстановка)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4559A2">
                    <w:rPr>
                      <w:rFonts w:cs="Arial"/>
                      <w:szCs w:val="20"/>
                      <w:shd w:val="clear" w:color="auto" w:fill="C0C0C0"/>
                    </w:rPr>
                    <w:t>осуществления расчета по оплате труда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559A2">
                    <w:rPr>
                      <w:rFonts w:cs="Arial"/>
                      <w:szCs w:val="20"/>
                      <w:shd w:val="clear" w:color="auto" w:fill="C0C0C0"/>
                    </w:rPr>
                    <w:t>98</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Штатное расписание (для федеральных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559A2">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559A2">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 об утверждении штатного расписания/внесения изменений в штатное расписание</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принято к учету штатное расписание (штатная расстановка)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4559A2">
                    <w:rPr>
                      <w:rFonts w:cs="Arial"/>
                      <w:szCs w:val="20"/>
                      <w:shd w:val="clear" w:color="auto" w:fill="C0C0C0"/>
                    </w:rPr>
                    <w:t>осуществления расчета по оплате труда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559A2">
                    <w:rPr>
                      <w:rFonts w:cs="Arial"/>
                      <w:szCs w:val="20"/>
                      <w:shd w:val="clear" w:color="auto" w:fill="C0C0C0"/>
                    </w:rPr>
                    <w:lastRenderedPageBreak/>
                    <w:t>99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Расчет годового фонда оплаты труда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издания приказа (иного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559A2">
                    <w:rPr>
                      <w:rFonts w:cs="Arial"/>
                      <w:szCs w:val="20"/>
                      <w:shd w:val="clear" w:color="auto" w:fill="C0C0C0"/>
                    </w:rPr>
                    <w:t>Журнале регистрации обязательств</w:t>
                  </w:r>
                  <w:r>
                    <w:rPr>
                      <w:rFonts w:cs="Arial"/>
                      <w:szCs w:val="20"/>
                    </w:rPr>
                    <w:t xml:space="preserve"> (код формы по ОКУД </w:t>
                  </w:r>
                  <w:r w:rsidRPr="004559A2">
                    <w:rPr>
                      <w:rFonts w:cs="Arial"/>
                      <w:szCs w:val="20"/>
                      <w:shd w:val="clear" w:color="auto" w:fill="C0C0C0"/>
                    </w:rPr>
                    <w:t>0504064</w:t>
                  </w:r>
                  <w:r>
                    <w:rPr>
                      <w:rFonts w:cs="Arial"/>
                      <w:szCs w:val="20"/>
                    </w:rPr>
                    <w:t xml:space="preserve">), </w:t>
                  </w:r>
                  <w:r w:rsidRPr="004559A2">
                    <w:rPr>
                      <w:rFonts w:cs="Arial"/>
                      <w:szCs w:val="20"/>
                      <w:shd w:val="clear" w:color="auto" w:fill="C0C0C0"/>
                    </w:rPr>
                    <w:t>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559A2">
                    <w:rPr>
                      <w:rFonts w:cs="Arial"/>
                      <w:szCs w:val="20"/>
                      <w:shd w:val="clear" w:color="auto" w:fill="C0C0C0"/>
                    </w:rPr>
                    <w:t>100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Сведения о бюджетном обязательстве на основании расчета годового фонда оплаты труда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2 (двух) рабочих дней со дня доведения лимитов бюджетных обязательств получателя бюджетных средств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872C99" w:rsidRDefault="00FB0319" w:rsidP="00FB0319">
                  <w:pPr>
                    <w:autoSpaceDE w:val="0"/>
                    <w:autoSpaceDN w:val="0"/>
                    <w:adjustRightInd w:val="0"/>
                    <w:spacing w:after="1" w:line="200" w:lineRule="atLeast"/>
                    <w:rPr>
                      <w:rFonts w:cs="Arial"/>
                      <w:szCs w:val="20"/>
                      <w:shd w:val="clear" w:color="auto" w:fill="C0C0C0"/>
                    </w:rPr>
                  </w:pPr>
                  <w:r w:rsidRPr="00872C99">
                    <w:rPr>
                      <w:rFonts w:cs="Arial"/>
                      <w:szCs w:val="20"/>
                      <w:shd w:val="clear" w:color="auto" w:fill="C0C0C0"/>
                    </w:rPr>
                    <w:t>не позднее рабочего дня, следующего за днем получения выписки из лицевого счета получателя бюджетных средств (код формы по КФД 0531761)</w:t>
                  </w:r>
                </w:p>
              </w:tc>
              <w:tc>
                <w:tcPr>
                  <w:tcW w:w="1276" w:type="dxa"/>
                  <w:tcBorders>
                    <w:top w:val="single" w:sz="4" w:space="0" w:color="auto"/>
                    <w:left w:val="single" w:sz="4" w:space="0" w:color="auto"/>
                    <w:bottom w:val="single" w:sz="4" w:space="0" w:color="auto"/>
                    <w:right w:val="single" w:sz="4" w:space="0" w:color="auto"/>
                  </w:tcBorders>
                </w:tcPr>
                <w:p w:rsidR="00FB0319" w:rsidRPr="00872C99" w:rsidRDefault="00FB0319" w:rsidP="00FB0319">
                  <w:pPr>
                    <w:autoSpaceDE w:val="0"/>
                    <w:autoSpaceDN w:val="0"/>
                    <w:adjustRightInd w:val="0"/>
                    <w:spacing w:after="1" w:line="200" w:lineRule="atLeast"/>
                    <w:rPr>
                      <w:rFonts w:cs="Arial"/>
                      <w:szCs w:val="20"/>
                      <w:shd w:val="clear" w:color="auto" w:fill="C0C0C0"/>
                    </w:rPr>
                  </w:pPr>
                  <w:r w:rsidRPr="00872C99">
                    <w:rPr>
                      <w:rFonts w:cs="Arial"/>
                      <w:szCs w:val="20"/>
                      <w:shd w:val="clear" w:color="auto" w:fill="C0C0C0"/>
                    </w:rPr>
                    <w:t>отражение в Выписке из лицевого счета получателя бюджетных средств (код формы по КФД 0531761) и отражение в учете учетного номера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872C99">
                    <w:rPr>
                      <w:rFonts w:cs="Arial"/>
                      <w:szCs w:val="20"/>
                      <w:shd w:val="clear" w:color="auto" w:fill="C0C0C0"/>
                    </w:rPr>
                    <w:t>использования информации (</w:t>
                  </w:r>
                  <w:r>
                    <w:rPr>
                      <w:rFonts w:cs="Arial"/>
                      <w:szCs w:val="20"/>
                    </w:rPr>
                    <w:t>учетного номера бюджетного обязательства</w:t>
                  </w:r>
                  <w:r w:rsidRPr="00872C99">
                    <w:rPr>
                      <w:rFonts w:cs="Arial"/>
                      <w:szCs w:val="20"/>
                      <w:shd w:val="clear" w:color="auto" w:fill="C0C0C0"/>
                    </w:rPr>
                    <w:t>)</w:t>
                  </w:r>
                  <w:r>
                    <w:rPr>
                      <w:rFonts w:cs="Arial"/>
                      <w:szCs w:val="20"/>
                    </w:rPr>
                    <w:t xml:space="preserve"> при формировании распоряжения о совершении казначейских платежей</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72C99">
                    <w:rPr>
                      <w:rFonts w:cs="Arial"/>
                      <w:szCs w:val="20"/>
                      <w:shd w:val="clear" w:color="auto" w:fill="C0C0C0"/>
                    </w:rPr>
                    <w:t>101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приеме работника на работу</w:t>
                  </w:r>
                </w:p>
                <w:p w:rsidR="004559A2" w:rsidRDefault="004559A2"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0CD2">
                    <w:rPr>
                      <w:rFonts w:cs="Arial"/>
                      <w:szCs w:val="20"/>
                      <w:shd w:val="clear" w:color="auto" w:fill="C0C0C0"/>
                    </w:rPr>
                    <w:t>101</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приеме работника на работу (для федеральных органов </w:t>
                  </w:r>
                  <w:r w:rsidRPr="00872C99">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72C99">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72C99">
                    <w:rPr>
                      <w:rFonts w:cs="Arial"/>
                      <w:szCs w:val="20"/>
                      <w:shd w:val="clear" w:color="auto" w:fill="C0C0C0"/>
                    </w:rPr>
                    <w:t xml:space="preserve">направление из федеральной государственной информационной системы "Единая информационная система управления кадровым составом государственной гражданской </w:t>
                  </w:r>
                  <w:r w:rsidRPr="00872C99">
                    <w:rPr>
                      <w:rFonts w:cs="Arial"/>
                      <w:szCs w:val="20"/>
                      <w:shd w:val="clear" w:color="auto" w:fill="C0C0C0"/>
                    </w:rPr>
                    <w:lastRenderedPageBreak/>
                    <w:t>службы Российской Федерации" (далее - ФГИС ЕИСУ КС)</w:t>
                  </w:r>
                  <w:r>
                    <w:rPr>
                      <w:rFonts w:cs="Arial"/>
                      <w:szCs w:val="20"/>
                    </w:rPr>
                    <w:t xml:space="preserve"> не позднее следующего рабочего дня со дня приема работника на работу</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сведений</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принят к учету приказ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осуществления расчета по оплате труда;</w:t>
                  </w:r>
                </w:p>
                <w:p w:rsidR="00FB0319" w:rsidRDefault="00FB0319" w:rsidP="00FB0319">
                  <w:pPr>
                    <w:autoSpaceDE w:val="0"/>
                    <w:autoSpaceDN w:val="0"/>
                    <w:adjustRightInd w:val="0"/>
                    <w:spacing w:after="1" w:line="200" w:lineRule="atLeast"/>
                    <w:rPr>
                      <w:rFonts w:cs="Arial"/>
                      <w:szCs w:val="20"/>
                    </w:rPr>
                  </w:pPr>
                  <w:r>
                    <w:rPr>
                      <w:rFonts w:cs="Arial"/>
                      <w:szCs w:val="20"/>
                    </w:rPr>
                    <w:t>2) для внесения информации в Карточку-справку (код формы по ОКУД 0504417)</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72C99">
                    <w:rPr>
                      <w:rFonts w:cs="Arial"/>
                      <w:szCs w:val="20"/>
                      <w:shd w:val="clear" w:color="auto" w:fill="C0C0C0"/>
                    </w:rPr>
                    <w:t>101</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приеме работника на работу (для федеральных казенных учреждений</w:t>
                  </w:r>
                  <w:r w:rsidRPr="00872C99">
                    <w:rPr>
                      <w:rFonts w:cs="Arial"/>
                      <w:szCs w:val="20"/>
                      <w:shd w:val="clear" w:color="auto" w:fill="C0C0C0"/>
                    </w:rPr>
                    <w:t>, для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 Федеральной таможенной службы и их территориальных органов (далее - работники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72C99">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8294A">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приема работника на работу</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0CD2">
                    <w:rPr>
                      <w:rFonts w:cs="Arial"/>
                      <w:szCs w:val="20"/>
                      <w:shd w:val="clear" w:color="auto" w:fill="C0C0C0"/>
                    </w:rPr>
                    <w:t>руководитель (уполномоченное лицо)</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принят к учету приказ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осуществления расчета по оплате труда;</w:t>
                  </w:r>
                </w:p>
                <w:p w:rsidR="00FB0319" w:rsidRDefault="00FB0319" w:rsidP="00FB0319">
                  <w:pPr>
                    <w:autoSpaceDE w:val="0"/>
                    <w:autoSpaceDN w:val="0"/>
                    <w:adjustRightInd w:val="0"/>
                    <w:spacing w:after="1" w:line="200" w:lineRule="atLeast"/>
                    <w:rPr>
                      <w:rFonts w:cs="Arial"/>
                      <w:szCs w:val="20"/>
                    </w:rPr>
                  </w:pPr>
                  <w:r>
                    <w:rPr>
                      <w:rFonts w:cs="Arial"/>
                      <w:szCs w:val="20"/>
                    </w:rPr>
                    <w:t>2) для внесения информации в Карточку-справку (код формы по ОКУД 0504417)</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0CD2">
                    <w:rPr>
                      <w:rFonts w:cs="Arial"/>
                      <w:szCs w:val="20"/>
                      <w:shd w:val="clear" w:color="auto" w:fill="C0C0C0"/>
                    </w:rPr>
                    <w:t>102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об установлении (изменении) надбавок работнику</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0CD2">
                    <w:rPr>
                      <w:rFonts w:cs="Arial"/>
                      <w:szCs w:val="20"/>
                      <w:shd w:val="clear" w:color="auto" w:fill="C0C0C0"/>
                    </w:rPr>
                    <w:t>102</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об установлении (изменении) надбавок работнику (для федеральных </w:t>
                  </w:r>
                  <w:r>
                    <w:rPr>
                      <w:rFonts w:cs="Arial"/>
                      <w:szCs w:val="20"/>
                    </w:rPr>
                    <w:lastRenderedPageBreak/>
                    <w:t xml:space="preserve">органов </w:t>
                  </w:r>
                  <w:r w:rsidRPr="00D80CD2">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0CD2">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0CD2">
                    <w:rPr>
                      <w:rFonts w:cs="Arial"/>
                      <w:szCs w:val="20"/>
                      <w:shd w:val="clear" w:color="auto" w:fill="C0C0C0"/>
                    </w:rPr>
                    <w:t>направление из ФГИС ЕИСУ КС</w:t>
                  </w:r>
                  <w:r>
                    <w:rPr>
                      <w:rFonts w:cs="Arial"/>
                      <w:szCs w:val="20"/>
                    </w:rPr>
                    <w:t xml:space="preserve">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со дня получения </w:t>
                  </w:r>
                  <w:r w:rsidRPr="00D80CD2">
                    <w:rPr>
                      <w:rFonts w:cs="Arial"/>
                      <w:szCs w:val="20"/>
                      <w:shd w:val="clear" w:color="auto" w:fill="C0C0C0"/>
                    </w:rPr>
                    <w:t>сведений</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lastRenderedPageBreak/>
                    <w:t>2) для внесения информации в Карточку-справку (код формы по ОКУД 0504417)</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0CD2">
                    <w:rPr>
                      <w:rFonts w:cs="Arial"/>
                      <w:szCs w:val="20"/>
                      <w:shd w:val="clear" w:color="auto" w:fill="C0C0C0"/>
                    </w:rPr>
                    <w:lastRenderedPageBreak/>
                    <w:t>102</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об установлении (изменении) надбавок работнику (для федеральных казенных учреждений</w:t>
                  </w:r>
                  <w:r w:rsidRPr="00D80CD2">
                    <w:rPr>
                      <w:rFonts w:cs="Arial"/>
                      <w:szCs w:val="20"/>
                      <w:shd w:val="clear" w:color="auto" w:fill="C0C0C0"/>
                    </w:rPr>
                    <w:t>, работнику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0CD2">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0CD2">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0CD2">
                    <w:rPr>
                      <w:rFonts w:cs="Arial"/>
                      <w:szCs w:val="20"/>
                      <w:shd w:val="clear" w:color="auto" w:fill="C0C0C0"/>
                    </w:rPr>
                    <w:t>руководитель (уполномоченное лицо)</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со дня получения </w:t>
                  </w:r>
                  <w:r w:rsidRPr="00D80CD2">
                    <w:rPr>
                      <w:rFonts w:cs="Arial"/>
                      <w:szCs w:val="20"/>
                      <w:shd w:val="clear" w:color="auto" w:fill="C0C0C0"/>
                    </w:rPr>
                    <w:t>сведений</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внесения информации в Карточку-справку (код формы по ОКУД 0504417)</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0CD2">
                    <w:rPr>
                      <w:rFonts w:cs="Arial"/>
                      <w:szCs w:val="20"/>
                      <w:shd w:val="clear" w:color="auto" w:fill="C0C0C0"/>
                    </w:rPr>
                    <w:t>103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Персональные данные принимаемого на работу работника (паспортные данные, </w:t>
                  </w:r>
                  <w:r w:rsidRPr="00867F0C">
                    <w:rPr>
                      <w:rFonts w:cs="Arial"/>
                      <w:szCs w:val="20"/>
                      <w:shd w:val="clear" w:color="auto" w:fill="C0C0C0"/>
                    </w:rPr>
                    <w:t>идентификационный номер налогоплательщика (далее -</w:t>
                  </w:r>
                  <w:r>
                    <w:rPr>
                      <w:rFonts w:cs="Arial"/>
                      <w:szCs w:val="20"/>
                    </w:rPr>
                    <w:t xml:space="preserve"> ИНН</w:t>
                  </w:r>
                  <w:r w:rsidRPr="00867F0C">
                    <w:rPr>
                      <w:rFonts w:cs="Arial"/>
                      <w:szCs w:val="20"/>
                      <w:shd w:val="clear" w:color="auto" w:fill="C0C0C0"/>
                    </w:rPr>
                    <w:t>)</w:t>
                  </w:r>
                  <w:r>
                    <w:rPr>
                      <w:rFonts w:cs="Arial"/>
                      <w:szCs w:val="20"/>
                    </w:rPr>
                    <w:t xml:space="preserve">, </w:t>
                  </w:r>
                  <w:r w:rsidRPr="00867F0C">
                    <w:rPr>
                      <w:rFonts w:cs="Arial"/>
                      <w:szCs w:val="20"/>
                      <w:shd w:val="clear" w:color="auto" w:fill="C0C0C0"/>
                    </w:rPr>
                    <w:t>страховой номер индивидуального страхового счета (далее -</w:t>
                  </w:r>
                  <w:r>
                    <w:rPr>
                      <w:rFonts w:cs="Arial"/>
                      <w:szCs w:val="20"/>
                    </w:rPr>
                    <w:t xml:space="preserve"> СНИЛС</w:t>
                  </w:r>
                  <w:r w:rsidRPr="00867F0C">
                    <w:rPr>
                      <w:rFonts w:cs="Arial"/>
                      <w:szCs w:val="20"/>
                      <w:shd w:val="clear" w:color="auto" w:fill="C0C0C0"/>
                    </w:rPr>
                    <w:t>), наличие инвалидности, информация о детях (степень родства, дата рождения</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0CD2">
                    <w:rPr>
                      <w:rFonts w:cs="Arial"/>
                      <w:szCs w:val="20"/>
                      <w:shd w:val="clear" w:color="auto" w:fill="C0C0C0"/>
                    </w:rPr>
                    <w:t>103</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Персональные данные принимаемого на работу работника (паспортные данные, ИНН, СНИЛС</w:t>
                  </w:r>
                  <w:r w:rsidRPr="00867F0C">
                    <w:rPr>
                      <w:rFonts w:cs="Arial"/>
                      <w:szCs w:val="20"/>
                      <w:shd w:val="clear" w:color="auto" w:fill="C0C0C0"/>
                    </w:rPr>
                    <w:t xml:space="preserve">, наличие инвалидности, </w:t>
                  </w:r>
                  <w:r w:rsidRPr="00867F0C">
                    <w:rPr>
                      <w:rFonts w:cs="Arial"/>
                      <w:szCs w:val="20"/>
                      <w:shd w:val="clear" w:color="auto" w:fill="C0C0C0"/>
                    </w:rPr>
                    <w:lastRenderedPageBreak/>
                    <w:t>информация о детях (степень родства, дата рождения</w:t>
                  </w:r>
                  <w:r>
                    <w:rPr>
                      <w:rFonts w:cs="Arial"/>
                      <w:szCs w:val="20"/>
                    </w:rPr>
                    <w:t xml:space="preserve">) (для федеральных органов </w:t>
                  </w:r>
                  <w:r w:rsidRPr="00867F0C">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67F0C">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67F0C">
                    <w:rPr>
                      <w:rFonts w:cs="Arial"/>
                      <w:szCs w:val="20"/>
                      <w:shd w:val="clear" w:color="auto" w:fill="C0C0C0"/>
                    </w:rPr>
                    <w:t>направление из ФГИС ЕИСУ КС</w:t>
                  </w:r>
                  <w:r>
                    <w:rPr>
                      <w:rFonts w:cs="Arial"/>
                      <w:szCs w:val="20"/>
                    </w:rPr>
                    <w:t xml:space="preserve"> не позднее следующего рабочего дня со дня приема работника на работу</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со дня получения </w:t>
                  </w:r>
                  <w:r w:rsidRPr="00867F0C">
                    <w:rPr>
                      <w:rFonts w:cs="Arial"/>
                      <w:szCs w:val="20"/>
                      <w:shd w:val="clear" w:color="auto" w:fill="C0C0C0"/>
                    </w:rPr>
                    <w:t>сведений</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формировании налоговой отчетности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формирования налоговой отчетности;</w:t>
                  </w:r>
                </w:p>
                <w:p w:rsidR="00FB0319" w:rsidRDefault="00FB0319" w:rsidP="00FB0319">
                  <w:pPr>
                    <w:autoSpaceDE w:val="0"/>
                    <w:autoSpaceDN w:val="0"/>
                    <w:adjustRightInd w:val="0"/>
                    <w:spacing w:after="1" w:line="200" w:lineRule="atLeast"/>
                    <w:rPr>
                      <w:rFonts w:cs="Arial"/>
                      <w:szCs w:val="20"/>
                    </w:rPr>
                  </w:pPr>
                  <w:r>
                    <w:rPr>
                      <w:rFonts w:cs="Arial"/>
                      <w:szCs w:val="20"/>
                    </w:rPr>
                    <w:t>2) для контроля правильности предоставления вычетов, компенсацион</w:t>
                  </w:r>
                  <w:r>
                    <w:rPr>
                      <w:rFonts w:cs="Arial"/>
                      <w:szCs w:val="20"/>
                    </w:rPr>
                    <w:lastRenderedPageBreak/>
                    <w:t>ных выплат, расчетов пособий</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67F0C">
                    <w:rPr>
                      <w:rFonts w:cs="Arial"/>
                      <w:szCs w:val="20"/>
                      <w:shd w:val="clear" w:color="auto" w:fill="C0C0C0"/>
                    </w:rPr>
                    <w:lastRenderedPageBreak/>
                    <w:t>103</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Персональные данные принимаемого на работу работника (паспортные данные, ИНН, СНИЛС</w:t>
                  </w:r>
                  <w:r w:rsidRPr="00867F0C">
                    <w:rPr>
                      <w:rFonts w:cs="Arial"/>
                      <w:szCs w:val="20"/>
                      <w:shd w:val="clear" w:color="auto" w:fill="C0C0C0"/>
                    </w:rPr>
                    <w:t>, наличие инвалидности, информация о детях (степень родства, дата рождения</w:t>
                  </w:r>
                  <w:r>
                    <w:rPr>
                      <w:rFonts w:cs="Arial"/>
                      <w:szCs w:val="20"/>
                    </w:rPr>
                    <w:t xml:space="preserve">) (для федеральных казенных учреждений, </w:t>
                  </w:r>
                  <w:r w:rsidRPr="00867F0C">
                    <w:rPr>
                      <w:rFonts w:cs="Arial"/>
                      <w:szCs w:val="20"/>
                      <w:shd w:val="clear" w:color="auto" w:fill="C0C0C0"/>
                    </w:rPr>
                    <w:t>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67F0C">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67F0C">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приема работника на работу</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формировании налоговой отчетности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формирования налоговой отчетности;</w:t>
                  </w:r>
                </w:p>
                <w:p w:rsidR="00FB0319" w:rsidRDefault="00FB0319" w:rsidP="00FB0319">
                  <w:pPr>
                    <w:autoSpaceDE w:val="0"/>
                    <w:autoSpaceDN w:val="0"/>
                    <w:adjustRightInd w:val="0"/>
                    <w:spacing w:after="1" w:line="200" w:lineRule="atLeast"/>
                    <w:rPr>
                      <w:rFonts w:cs="Arial"/>
                      <w:szCs w:val="20"/>
                    </w:rPr>
                  </w:pPr>
                  <w:r>
                    <w:rPr>
                      <w:rFonts w:cs="Arial"/>
                      <w:szCs w:val="20"/>
                    </w:rPr>
                    <w:t>2) для контроля правильности предоставления вычетов, компенсационных выплат, расчетов пособий</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67F0C">
                    <w:rPr>
                      <w:rFonts w:cs="Arial"/>
                      <w:szCs w:val="20"/>
                      <w:shd w:val="clear" w:color="auto" w:fill="C0C0C0"/>
                    </w:rPr>
                    <w:t>104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Заявление работника, физического лица - исполнителя по договору гражданско-правового характера на предоставление налоговых вычетов с приложением документов, подтверждающих право на </w:t>
                  </w:r>
                  <w:r w:rsidRPr="00867F0C">
                    <w:rPr>
                      <w:rFonts w:cs="Arial"/>
                      <w:szCs w:val="20"/>
                      <w:shd w:val="clear" w:color="auto" w:fill="C0C0C0"/>
                    </w:rPr>
                    <w:t>налоговый</w:t>
                  </w:r>
                  <w:r>
                    <w:rPr>
                      <w:rFonts w:cs="Arial"/>
                      <w:szCs w:val="20"/>
                    </w:rPr>
                    <w:t xml:space="preserve"> вычет</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67F0C">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заявления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обеспечения предоставления налоговых вычетов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67F0C">
                    <w:rPr>
                      <w:rFonts w:cs="Arial"/>
                      <w:szCs w:val="20"/>
                      <w:shd w:val="clear" w:color="auto" w:fill="C0C0C0"/>
                    </w:rPr>
                    <w:t>105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Заявление работника на удержание из заработной платы профсоюзных взносов и прочих удержаний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67F0C">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заявления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 1 (первого) числа месяца, следующего за месяцем получения заявления</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информации в Расчетной ведомости (код формы по ОКУД 0504402) и перечисления взносов и прочих </w:t>
                  </w:r>
                  <w:r>
                    <w:rPr>
                      <w:rFonts w:cs="Arial"/>
                      <w:szCs w:val="20"/>
                    </w:rPr>
                    <w:lastRenderedPageBreak/>
                    <w:t>удержаний получателям</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67F0C">
                    <w:rPr>
                      <w:rFonts w:cs="Arial"/>
                      <w:szCs w:val="20"/>
                      <w:shd w:val="clear" w:color="auto" w:fill="C0C0C0"/>
                    </w:rPr>
                    <w:lastRenderedPageBreak/>
                    <w:t>106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Заявление работника о прекращении удержания из заработной платы профсоюзных взносов и прочих удержаний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67F0C">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заявления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 1 (первого) числа месяца, следующего за месяцем получения заявления</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информации в Расчетной ведомости (код формы по ОКУД 0504402) и перечисления взносов и прочих удержаний получателям</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67F0C">
                    <w:rPr>
                      <w:rFonts w:cs="Arial"/>
                      <w:szCs w:val="20"/>
                      <w:shd w:val="clear" w:color="auto" w:fill="C0C0C0"/>
                    </w:rPr>
                    <w:t>107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Заявление работника, предусмотренное статьей 136 Трудового кодекса Российской Федерации, на перечисление заработной платы на банковскую карту, являющуюся национальным платежным инструментом, с указанием платежных реквизитов</w:t>
                  </w: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p w:rsidR="00867F0C" w:rsidRDefault="00867F0C"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заявления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ввод информации для формирования реестра на перечисление оплаты труда на банковскую карту работника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перечисления оплаты труда, иных выплат (включая </w:t>
                  </w:r>
                  <w:r w:rsidRPr="001174F0">
                    <w:rPr>
                      <w:rFonts w:cs="Arial"/>
                      <w:szCs w:val="20"/>
                      <w:shd w:val="clear" w:color="auto" w:fill="C0C0C0"/>
                    </w:rPr>
                    <w:t>пособие по временной нетрудоспособности</w:t>
                  </w:r>
                  <w:r>
                    <w:rPr>
                      <w:rFonts w:cs="Arial"/>
                      <w:szCs w:val="20"/>
                    </w:rPr>
                    <w:t xml:space="preserve"> на банковские карты по указанным реквизитам;</w:t>
                  </w:r>
                </w:p>
                <w:p w:rsidR="00FB0319" w:rsidRDefault="00FB0319" w:rsidP="00FB0319">
                  <w:pPr>
                    <w:autoSpaceDE w:val="0"/>
                    <w:autoSpaceDN w:val="0"/>
                    <w:adjustRightInd w:val="0"/>
                    <w:spacing w:after="1" w:line="200" w:lineRule="atLeast"/>
                    <w:rPr>
                      <w:rFonts w:cs="Arial"/>
                      <w:szCs w:val="20"/>
                    </w:rPr>
                  </w:pPr>
                  <w:r>
                    <w:rPr>
                      <w:rFonts w:cs="Arial"/>
                      <w:szCs w:val="20"/>
                    </w:rPr>
                    <w:t>2) для направления реестра в кредитную организацию</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108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переводе работника на другую работу</w:t>
                  </w:r>
                </w:p>
                <w:p w:rsidR="00867F0C" w:rsidRDefault="00867F0C"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108</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переводе работника на другую работу </w:t>
                  </w:r>
                  <w:r>
                    <w:rPr>
                      <w:rFonts w:cs="Arial"/>
                      <w:szCs w:val="20"/>
                    </w:rPr>
                    <w:lastRenderedPageBreak/>
                    <w:t xml:space="preserve">(для федеральных органов </w:t>
                  </w:r>
                  <w:r w:rsidRPr="001174F0">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направление из ФГИС ЕИСУ КС</w:t>
                  </w:r>
                  <w:r>
                    <w:rPr>
                      <w:rFonts w:cs="Arial"/>
                      <w:szCs w:val="20"/>
                    </w:rPr>
                    <w:t xml:space="preserve"> не позднее следующего рабочего дня </w:t>
                  </w:r>
                  <w:r>
                    <w:rPr>
                      <w:rFonts w:cs="Arial"/>
                      <w:szCs w:val="20"/>
                    </w:rPr>
                    <w:lastRenderedPageBreak/>
                    <w:t>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субъекта централи</w:t>
                  </w:r>
                  <w:r>
                    <w:rPr>
                      <w:rFonts w:cs="Arial"/>
                      <w:szCs w:val="20"/>
                    </w:rPr>
                    <w:lastRenderedPageBreak/>
                    <w:t>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1 (одного) рабочего дня со дня </w:t>
                  </w:r>
                  <w:r>
                    <w:rPr>
                      <w:rFonts w:cs="Arial"/>
                      <w:szCs w:val="20"/>
                    </w:rPr>
                    <w:lastRenderedPageBreak/>
                    <w:t>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отражение информации при расчете </w:t>
                  </w:r>
                  <w:r>
                    <w:rPr>
                      <w:rFonts w:cs="Arial"/>
                      <w:szCs w:val="20"/>
                    </w:rPr>
                    <w:lastRenderedPageBreak/>
                    <w:t>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информации в Расчетной ведомости (код формы по </w:t>
                  </w:r>
                  <w:r>
                    <w:rPr>
                      <w:rFonts w:cs="Arial"/>
                      <w:szCs w:val="20"/>
                    </w:rPr>
                    <w:lastRenderedPageBreak/>
                    <w:t>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lastRenderedPageBreak/>
                    <w:t>108</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переводе работника на другую работу (для федеральных казенных учреждений</w:t>
                  </w:r>
                  <w:r w:rsidRPr="001174F0">
                    <w:rPr>
                      <w:rFonts w:cs="Arial"/>
                      <w:szCs w:val="20"/>
                      <w:shd w:val="clear" w:color="auto" w:fill="C0C0C0"/>
                    </w:rPr>
                    <w:t>, работников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руководитель (уполномоченное лицо)</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информации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109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поощрении (награждении) работника</w:t>
                  </w:r>
                </w:p>
                <w:p w:rsidR="001174F0" w:rsidRDefault="001174F0"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110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поощрении (награждении) работника (для федеральных органов </w:t>
                  </w:r>
                  <w:r w:rsidRPr="001174F0">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направление из ФГИС ЕИСУ КС</w:t>
                  </w:r>
                  <w:r>
                    <w:rPr>
                      <w:rFonts w:cs="Arial"/>
                      <w:szCs w:val="20"/>
                    </w:rPr>
                    <w:t xml:space="preserve">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110</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поощрении (награждении) работника (для федеральных казенных учреждений</w:t>
                  </w:r>
                  <w:r w:rsidRPr="001174F0">
                    <w:rPr>
                      <w:rFonts w:cs="Arial"/>
                      <w:szCs w:val="20"/>
                      <w:shd w:val="clear" w:color="auto" w:fill="C0C0C0"/>
                    </w:rPr>
                    <w:t>, работника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руководитель (уполномоченное лицо)</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3 (трех)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выплаты (перечисления) в сроки, установленные для выплаты заработной </w:t>
                  </w:r>
                  <w:r>
                    <w:rPr>
                      <w:rFonts w:cs="Arial"/>
                      <w:szCs w:val="20"/>
                    </w:rPr>
                    <w:lastRenderedPageBreak/>
                    <w:t>платы,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lastRenderedPageBreak/>
                    <w:t>111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премировании работников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174F0">
                    <w:rPr>
                      <w:rFonts w:cs="Arial"/>
                      <w:szCs w:val="20"/>
                      <w:shd w:val="clear" w:color="auto" w:fill="C0C0C0"/>
                    </w:rPr>
                    <w:t>111</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премировании работников (для федеральных органов </w:t>
                  </w:r>
                  <w:r w:rsidRPr="001174F0">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2060B7">
                    <w:rPr>
                      <w:rFonts w:cs="Arial"/>
                      <w:szCs w:val="20"/>
                      <w:shd w:val="clear" w:color="auto" w:fill="C0C0C0"/>
                    </w:rPr>
                    <w:t>из ФГИС ЕИСУ КС</w:t>
                  </w:r>
                  <w:r>
                    <w:rPr>
                      <w:rFonts w:cs="Arial"/>
                      <w:szCs w:val="20"/>
                    </w:rPr>
                    <w:t xml:space="preserve">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3 (трех)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выплаты (перечисления) в сроки, установленные для выплаты заработной платы, субъектом централизованного учета </w:t>
                  </w:r>
                  <w:r w:rsidRPr="002060B7">
                    <w:rPr>
                      <w:rFonts w:cs="Arial"/>
                      <w:szCs w:val="20"/>
                      <w:shd w:val="clear" w:color="auto" w:fill="C0C0C0"/>
                    </w:rPr>
                    <w:t>(при направлении не позднее 3 (трех) рабочих дней до даты выплаты заработной платы)</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t>111</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премировании работников (для федеральных казенных учреждений</w:t>
                  </w:r>
                  <w:r w:rsidRPr="002060B7">
                    <w:rPr>
                      <w:rFonts w:cs="Arial"/>
                      <w:szCs w:val="20"/>
                      <w:shd w:val="clear" w:color="auto" w:fill="C0C0C0"/>
                    </w:rPr>
                    <w:t>, работников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t>руководитель (уполномоченное лицо)</w:t>
                  </w:r>
                  <w:r w:rsidRPr="002060B7">
                    <w:rPr>
                      <w:rFonts w:cs="Arial"/>
                      <w:szCs w:val="20"/>
                    </w:rPr>
                    <w:t xml:space="preserve"> субъекта</w:t>
                  </w:r>
                  <w:r>
                    <w:rPr>
                      <w:rFonts w:cs="Arial"/>
                      <w:szCs w:val="20"/>
                    </w:rPr>
                    <w:t xml:space="preserve">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3 (трех)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выплаты (перечисления) в сроки, установленные для выплаты заработной платы, субъектом централизованного учета </w:t>
                  </w:r>
                  <w:r w:rsidRPr="002060B7">
                    <w:rPr>
                      <w:rFonts w:cs="Arial"/>
                      <w:szCs w:val="20"/>
                      <w:shd w:val="clear" w:color="auto" w:fill="C0C0C0"/>
                    </w:rPr>
                    <w:t xml:space="preserve">(при направлении не позднее 3 (трех) рабочих дней до даты </w:t>
                  </w:r>
                  <w:r w:rsidRPr="002060B7">
                    <w:rPr>
                      <w:rFonts w:cs="Arial"/>
                      <w:szCs w:val="20"/>
                      <w:shd w:val="clear" w:color="auto" w:fill="C0C0C0"/>
                    </w:rPr>
                    <w:lastRenderedPageBreak/>
                    <w:t>выплаты заработной платы)</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lastRenderedPageBreak/>
                    <w:t>112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w:t>
                  </w:r>
                  <w:r w:rsidRPr="002060B7">
                    <w:rPr>
                      <w:rFonts w:cs="Arial"/>
                      <w:szCs w:val="20"/>
                      <w:shd w:val="clear" w:color="auto" w:fill="C0C0C0"/>
                    </w:rPr>
                    <w:t>предоставлении</w:t>
                  </w:r>
                  <w:r>
                    <w:rPr>
                      <w:rFonts w:cs="Arial"/>
                      <w:szCs w:val="20"/>
                    </w:rPr>
                    <w:t xml:space="preserve"> работнику единовременной выплаты к отпуску, материальной помощи и иных выплат</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t>112</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w:t>
                  </w:r>
                  <w:r w:rsidRPr="002060B7">
                    <w:rPr>
                      <w:rFonts w:cs="Arial"/>
                      <w:szCs w:val="20"/>
                      <w:shd w:val="clear" w:color="auto" w:fill="C0C0C0"/>
                    </w:rPr>
                    <w:t>предоставлении</w:t>
                  </w:r>
                  <w:r>
                    <w:rPr>
                      <w:rFonts w:cs="Arial"/>
                      <w:szCs w:val="20"/>
                    </w:rPr>
                    <w:t xml:space="preserve"> единовременной выплаты к отпуску (для федеральных органов </w:t>
                  </w:r>
                  <w:r w:rsidRPr="002060B7">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t>направление из ФГИС ЕИСУ КС для выплаты</w:t>
                  </w:r>
                  <w:r>
                    <w:rPr>
                      <w:rFonts w:cs="Arial"/>
                      <w:szCs w:val="20"/>
                    </w:rPr>
                    <w:t xml:space="preserve"> не ранее 2 (двух) месяцев и </w:t>
                  </w:r>
                  <w:r w:rsidRPr="002060B7">
                    <w:rPr>
                      <w:rFonts w:cs="Arial"/>
                      <w:szCs w:val="20"/>
                      <w:shd w:val="clear" w:color="auto" w:fill="C0C0C0"/>
                    </w:rPr>
                    <w:t>не</w:t>
                  </w:r>
                  <w:r>
                    <w:rPr>
                      <w:rFonts w:cs="Arial"/>
                      <w:szCs w:val="20"/>
                    </w:rPr>
                    <w:t xml:space="preserve"> позднее 16 (шестнадцати) рабочих дней до даты начала отпуска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12 (двенадцати) календарных дней до даты начала отпуска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выплаты (перечисления) одновременно с выплатой отпускных</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t>112</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выплате материальной помощи и иных выплат работнику (для федеральных органов </w:t>
                  </w:r>
                  <w:r w:rsidRPr="002D4D02">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2060B7">
                    <w:rPr>
                      <w:rFonts w:cs="Arial"/>
                      <w:szCs w:val="20"/>
                      <w:shd w:val="clear" w:color="auto" w:fill="C0C0C0"/>
                    </w:rPr>
                    <w:t>из ФГИС ЕИСУ КС</w:t>
                  </w:r>
                  <w:r>
                    <w:rPr>
                      <w:rFonts w:cs="Arial"/>
                      <w:szCs w:val="20"/>
                    </w:rPr>
                    <w:t xml:space="preserve"> не позднее следующего рабочего дня со дня издания приказа, контроль за </w:t>
                  </w:r>
                  <w:proofErr w:type="spellStart"/>
                  <w:r w:rsidRPr="000E65A2">
                    <w:rPr>
                      <w:rFonts w:cs="Arial"/>
                      <w:szCs w:val="20"/>
                    </w:rPr>
                    <w:t>непревышением</w:t>
                  </w:r>
                  <w:proofErr w:type="spellEnd"/>
                  <w:r w:rsidRPr="000E65A2">
                    <w:rPr>
                      <w:rFonts w:cs="Arial"/>
                      <w:szCs w:val="20"/>
                    </w:rPr>
                    <w:t xml:space="preserve"> </w:t>
                  </w:r>
                  <w:r>
                    <w:rPr>
                      <w:rFonts w:cs="Arial"/>
                      <w:szCs w:val="20"/>
                    </w:rPr>
                    <w:t>выплат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3 (трех)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t>112</w:t>
                  </w:r>
                  <w:r>
                    <w:rPr>
                      <w:rFonts w:cs="Arial"/>
                      <w:szCs w:val="20"/>
                    </w:rPr>
                    <w:t>.3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выплате материальной помощи и иных выплат работнику (для федеральных казенных учреждений</w:t>
                  </w:r>
                  <w:r w:rsidRPr="002060B7">
                    <w:rPr>
                      <w:rFonts w:cs="Arial"/>
                      <w:szCs w:val="20"/>
                      <w:shd w:val="clear" w:color="auto" w:fill="C0C0C0"/>
                    </w:rPr>
                    <w:t xml:space="preserve">, </w:t>
                  </w:r>
                  <w:r w:rsidRPr="002060B7">
                    <w:rPr>
                      <w:rFonts w:cs="Arial"/>
                      <w:szCs w:val="20"/>
                      <w:shd w:val="clear" w:color="auto" w:fill="C0C0C0"/>
                    </w:rPr>
                    <w:lastRenderedPageBreak/>
                    <w:t>работников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следующего рабочего дня со дня издания приказа, </w:t>
                  </w:r>
                  <w:r w:rsidRPr="000E65A2">
                    <w:rPr>
                      <w:rFonts w:cs="Arial"/>
                      <w:szCs w:val="20"/>
                    </w:rPr>
                    <w:lastRenderedPageBreak/>
                    <w:t xml:space="preserve">контроль за </w:t>
                  </w:r>
                  <w:proofErr w:type="spellStart"/>
                  <w:r w:rsidRPr="000E65A2">
                    <w:rPr>
                      <w:rFonts w:cs="Arial"/>
                      <w:szCs w:val="20"/>
                    </w:rPr>
                    <w:t>непревышением</w:t>
                  </w:r>
                  <w:proofErr w:type="spellEnd"/>
                  <w:r w:rsidRPr="000E65A2">
                    <w:rPr>
                      <w:rFonts w:cs="Arial"/>
                      <w:szCs w:val="20"/>
                    </w:rPr>
                    <w:t xml:space="preserve"> выплат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lastRenderedPageBreak/>
                    <w:t>руководитель (уполномоченное лицо)</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3 (трех)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информации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выплаты </w:t>
                  </w:r>
                  <w:r>
                    <w:rPr>
                      <w:rFonts w:cs="Arial"/>
                      <w:szCs w:val="20"/>
                    </w:rPr>
                    <w:lastRenderedPageBreak/>
                    <w:t>(перечисления) в сроки, установленные для выплаты заработной платы,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060B7">
                    <w:rPr>
                      <w:rFonts w:cs="Arial"/>
                      <w:szCs w:val="20"/>
                      <w:shd w:val="clear" w:color="auto" w:fill="C0C0C0"/>
                    </w:rPr>
                    <w:lastRenderedPageBreak/>
                    <w:t>113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прекращении (расторжении) трудового договора (служебного контракта) с работником</w:t>
                  </w:r>
                </w:p>
                <w:p w:rsidR="002060B7" w:rsidRDefault="002060B7"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1AF1">
                    <w:rPr>
                      <w:rFonts w:cs="Arial"/>
                      <w:szCs w:val="20"/>
                      <w:shd w:val="clear" w:color="auto" w:fill="C0C0C0"/>
                    </w:rPr>
                    <w:t>113</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прекращении (расторжении) трудового договора (служебного контракта) с работником с указанием дней неотработанного отпуска (для федеральных органов </w:t>
                  </w:r>
                  <w:r w:rsidRPr="00C31AF1">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1AF1">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1AF1">
                    <w:rPr>
                      <w:rFonts w:cs="Arial"/>
                      <w:szCs w:val="20"/>
                      <w:shd w:val="clear" w:color="auto" w:fill="C0C0C0"/>
                    </w:rPr>
                    <w:t>направление из ФГИС ЕИСУ КС для выплаты</w:t>
                  </w:r>
                  <w:r>
                    <w:rPr>
                      <w:rFonts w:cs="Arial"/>
                      <w:szCs w:val="20"/>
                    </w:rPr>
                    <w:t xml:space="preserve"> не позднее 4 (четырех) рабочих дней до даты прекращения (расторжения) трудового договора (служебного контракта) с работником, в исключительных случаях в соответствии со статьей 80 Трудового кодекса Российской Федерации срок может быть сокращен до 1 (одного) дня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даты увольнения</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информации при расчете оплаты труда;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справок о заработной плате (справки о </w:t>
                  </w:r>
                  <w:r w:rsidRPr="00C31AF1">
                    <w:rPr>
                      <w:rFonts w:cs="Arial"/>
                      <w:szCs w:val="20"/>
                    </w:rPr>
                    <w:t>доходах и</w:t>
                  </w:r>
                  <w:r>
                    <w:rPr>
                      <w:rFonts w:cs="Arial"/>
                      <w:szCs w:val="20"/>
                    </w:rPr>
                    <w:t xml:space="preserve"> суммах налога физического лица и иных справок по требованию субъекта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выплаты (перечисления) заработной платы в сроки, установленные законодательством </w:t>
                  </w:r>
                  <w:r w:rsidRPr="00C31AF1">
                    <w:rPr>
                      <w:rFonts w:cs="Arial"/>
                      <w:szCs w:val="20"/>
                      <w:shd w:val="clear" w:color="auto" w:fill="C0C0C0"/>
                    </w:rPr>
                    <w:t>Российской Федерации</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3) для направления документов (сведений) в субъект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1AF1">
                    <w:rPr>
                      <w:rFonts w:cs="Arial"/>
                      <w:szCs w:val="20"/>
                      <w:shd w:val="clear" w:color="auto" w:fill="C0C0C0"/>
                    </w:rPr>
                    <w:t>113</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прекращении (расторжении) трудового договора (служебного контракта) с работником с указанием </w:t>
                  </w:r>
                  <w:r>
                    <w:rPr>
                      <w:rFonts w:cs="Arial"/>
                      <w:szCs w:val="20"/>
                    </w:rPr>
                    <w:lastRenderedPageBreak/>
                    <w:t>дней неотработанного отпуска (для федеральных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1AF1">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1AF1">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C31AF1"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4 (четырех) рабочих дней до даты прекращения (расторжения) </w:t>
                  </w:r>
                  <w:r>
                    <w:rPr>
                      <w:rFonts w:cs="Arial"/>
                      <w:szCs w:val="20"/>
                    </w:rPr>
                    <w:lastRenderedPageBreak/>
                    <w:t>трудового договора (служебного контракта) с работником, в исключительных случаях в соответствии со статьей 80 Трудового кодекса Российской Федерации срок может быть сокращен до 1 (одного) дня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1AF1">
                    <w:rPr>
                      <w:rFonts w:cs="Arial"/>
                      <w:szCs w:val="20"/>
                      <w:shd w:val="clear" w:color="auto" w:fill="C0C0C0"/>
                    </w:rPr>
                    <w:lastRenderedPageBreak/>
                    <w:t>руководитель (уполномоченное лицо)</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2 (двух) рабочих дней до даты увольнения работника, в исключительных случаях срок может быть сокращен до </w:t>
                  </w:r>
                  <w:r>
                    <w:rPr>
                      <w:rFonts w:cs="Arial"/>
                      <w:szCs w:val="20"/>
                    </w:rPr>
                    <w:lastRenderedPageBreak/>
                    <w:t xml:space="preserve">1 </w:t>
                  </w:r>
                  <w:r w:rsidRPr="00C31AF1">
                    <w:rPr>
                      <w:rFonts w:cs="Arial"/>
                      <w:szCs w:val="20"/>
                      <w:shd w:val="clear" w:color="auto" w:fill="C0C0C0"/>
                    </w:rPr>
                    <w:t>(одного)</w:t>
                  </w:r>
                  <w:r>
                    <w:rPr>
                      <w:rFonts w:cs="Arial"/>
                      <w:szCs w:val="20"/>
                    </w:rPr>
                    <w:t xml:space="preserve"> дня</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1) отражение информации при расчете оплаты труда;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справок о </w:t>
                  </w:r>
                  <w:r>
                    <w:rPr>
                      <w:rFonts w:cs="Arial"/>
                      <w:szCs w:val="20"/>
                    </w:rPr>
                    <w:lastRenderedPageBreak/>
                    <w:t>заработной плате (справки о доходах и суммах налога физического лица и иных справок по требованию субъекта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1) для отражения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выплаты (перечисления) заработной </w:t>
                  </w:r>
                  <w:r>
                    <w:rPr>
                      <w:rFonts w:cs="Arial"/>
                      <w:szCs w:val="20"/>
                    </w:rPr>
                    <w:lastRenderedPageBreak/>
                    <w:t xml:space="preserve">платы в сроки, установленные законодательством </w:t>
                  </w:r>
                  <w:r w:rsidRPr="00C31AF1">
                    <w:rPr>
                      <w:rFonts w:cs="Arial"/>
                      <w:szCs w:val="20"/>
                      <w:shd w:val="clear" w:color="auto" w:fill="C0C0C0"/>
                    </w:rPr>
                    <w:t>Российской Федерации</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3) для направления документов (сведений) в субъект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C31AF1" w:rsidRDefault="00FB0319" w:rsidP="00FB0319">
                  <w:pPr>
                    <w:autoSpaceDE w:val="0"/>
                    <w:autoSpaceDN w:val="0"/>
                    <w:adjustRightInd w:val="0"/>
                    <w:spacing w:after="1" w:line="200" w:lineRule="atLeast"/>
                    <w:rPr>
                      <w:rFonts w:cs="Arial"/>
                      <w:szCs w:val="20"/>
                      <w:shd w:val="clear" w:color="auto" w:fill="C0C0C0"/>
                    </w:rPr>
                  </w:pPr>
                  <w:r w:rsidRPr="00C31AF1">
                    <w:rPr>
                      <w:rFonts w:cs="Arial"/>
                      <w:szCs w:val="20"/>
                      <w:shd w:val="clear" w:color="auto" w:fill="C0C0C0"/>
                    </w:rPr>
                    <w:lastRenderedPageBreak/>
                    <w:t>113.3</w:t>
                  </w:r>
                </w:p>
              </w:tc>
              <w:tc>
                <w:tcPr>
                  <w:tcW w:w="1560" w:type="dxa"/>
                  <w:tcBorders>
                    <w:top w:val="single" w:sz="4" w:space="0" w:color="auto"/>
                    <w:left w:val="single" w:sz="4" w:space="0" w:color="auto"/>
                    <w:bottom w:val="single" w:sz="4" w:space="0" w:color="auto"/>
                    <w:right w:val="single" w:sz="4" w:space="0" w:color="auto"/>
                  </w:tcBorders>
                </w:tcPr>
                <w:p w:rsidR="00FB0319" w:rsidRPr="00C31AF1" w:rsidRDefault="00FB0319" w:rsidP="00FB0319">
                  <w:pPr>
                    <w:autoSpaceDE w:val="0"/>
                    <w:autoSpaceDN w:val="0"/>
                    <w:adjustRightInd w:val="0"/>
                    <w:spacing w:after="1" w:line="200" w:lineRule="atLeast"/>
                    <w:rPr>
                      <w:rFonts w:cs="Arial"/>
                      <w:szCs w:val="20"/>
                      <w:shd w:val="clear" w:color="auto" w:fill="C0C0C0"/>
                    </w:rPr>
                  </w:pPr>
                  <w:r w:rsidRPr="00C31AF1">
                    <w:rPr>
                      <w:rFonts w:cs="Arial"/>
                      <w:szCs w:val="20"/>
                      <w:shd w:val="clear" w:color="auto" w:fill="C0C0C0"/>
                    </w:rPr>
                    <w:t>Приказ (распоряжение) о прекращении (расторжении) трудового договора (служебного контракта) с работником с указанием дней неотработанного отпуска (для работников ФТС России)</w:t>
                  </w:r>
                </w:p>
              </w:tc>
              <w:tc>
                <w:tcPr>
                  <w:tcW w:w="1134" w:type="dxa"/>
                  <w:tcBorders>
                    <w:top w:val="single" w:sz="4" w:space="0" w:color="auto"/>
                    <w:left w:val="single" w:sz="4" w:space="0" w:color="auto"/>
                    <w:bottom w:val="single" w:sz="4" w:space="0" w:color="auto"/>
                    <w:right w:val="single" w:sz="4" w:space="0" w:color="auto"/>
                  </w:tcBorders>
                </w:tcPr>
                <w:p w:rsidR="00FB0319" w:rsidRPr="00C31AF1" w:rsidRDefault="00FB0319" w:rsidP="00FB0319">
                  <w:pPr>
                    <w:autoSpaceDE w:val="0"/>
                    <w:autoSpaceDN w:val="0"/>
                    <w:adjustRightInd w:val="0"/>
                    <w:spacing w:after="1" w:line="200" w:lineRule="atLeast"/>
                    <w:rPr>
                      <w:rFonts w:cs="Arial"/>
                      <w:szCs w:val="20"/>
                      <w:shd w:val="clear" w:color="auto" w:fill="C0C0C0"/>
                    </w:rPr>
                  </w:pPr>
                  <w:r w:rsidRPr="00C31AF1">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C31AF1" w:rsidRDefault="00FB0319" w:rsidP="00FB0319">
                  <w:pPr>
                    <w:autoSpaceDE w:val="0"/>
                    <w:autoSpaceDN w:val="0"/>
                    <w:adjustRightInd w:val="0"/>
                    <w:spacing w:after="1" w:line="200" w:lineRule="atLeast"/>
                    <w:rPr>
                      <w:rFonts w:cs="Arial"/>
                      <w:szCs w:val="20"/>
                      <w:shd w:val="clear" w:color="auto" w:fill="C0C0C0"/>
                    </w:rPr>
                  </w:pPr>
                  <w:r w:rsidRPr="00C31AF1">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Pr="00C31AF1" w:rsidRDefault="00FB0319" w:rsidP="00FB0319">
                  <w:pPr>
                    <w:autoSpaceDE w:val="0"/>
                    <w:autoSpaceDN w:val="0"/>
                    <w:adjustRightInd w:val="0"/>
                    <w:spacing w:after="1" w:line="200" w:lineRule="atLeast"/>
                    <w:rPr>
                      <w:rFonts w:cs="Arial"/>
                      <w:szCs w:val="20"/>
                      <w:shd w:val="clear" w:color="auto" w:fill="C0C0C0"/>
                    </w:rPr>
                  </w:pPr>
                  <w:r w:rsidRPr="00C31AF1">
                    <w:rPr>
                      <w:rFonts w:cs="Arial"/>
                      <w:szCs w:val="20"/>
                      <w:shd w:val="clear" w:color="auto" w:fill="C0C0C0"/>
                    </w:rPr>
                    <w:t>не позднее 4 (четырех) рабочих дней до даты прекращения (расторжения) трудового договора (служебного контракта) с работником, в исключительных случаях в соответствии со статьей 80 Трудового кодекса Российской Федерации срок может быть сокращен до 1 (одного) дня</w:t>
                  </w:r>
                </w:p>
              </w:tc>
              <w:tc>
                <w:tcPr>
                  <w:tcW w:w="1018" w:type="dxa"/>
                  <w:tcBorders>
                    <w:top w:val="single" w:sz="4" w:space="0" w:color="auto"/>
                    <w:left w:val="single" w:sz="4" w:space="0" w:color="auto"/>
                    <w:bottom w:val="single" w:sz="4" w:space="0" w:color="auto"/>
                    <w:right w:val="single" w:sz="4" w:space="0" w:color="auto"/>
                  </w:tcBorders>
                </w:tcPr>
                <w:p w:rsidR="00FB0319" w:rsidRPr="00C31AF1" w:rsidRDefault="00FB0319" w:rsidP="00FB0319">
                  <w:pPr>
                    <w:autoSpaceDE w:val="0"/>
                    <w:autoSpaceDN w:val="0"/>
                    <w:adjustRightInd w:val="0"/>
                    <w:spacing w:after="1" w:line="200" w:lineRule="atLeast"/>
                    <w:rPr>
                      <w:rFonts w:cs="Arial"/>
                      <w:szCs w:val="20"/>
                      <w:shd w:val="clear" w:color="auto" w:fill="C0C0C0"/>
                    </w:rPr>
                  </w:pPr>
                  <w:r w:rsidRPr="00C31AF1">
                    <w:rPr>
                      <w:rFonts w:cs="Arial"/>
                      <w:szCs w:val="20"/>
                      <w:shd w:val="clear" w:color="auto" w:fill="C0C0C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C31AF1" w:rsidRDefault="00FB0319" w:rsidP="00FB0319">
                  <w:pPr>
                    <w:autoSpaceDE w:val="0"/>
                    <w:autoSpaceDN w:val="0"/>
                    <w:adjustRightInd w:val="0"/>
                    <w:spacing w:after="1" w:line="200" w:lineRule="atLeast"/>
                    <w:rPr>
                      <w:rFonts w:cs="Arial"/>
                      <w:szCs w:val="20"/>
                      <w:shd w:val="clear" w:color="auto" w:fill="C0C0C0"/>
                    </w:rPr>
                  </w:pPr>
                  <w:r w:rsidRPr="00C31AF1">
                    <w:rPr>
                      <w:rFonts w:cs="Arial"/>
                      <w:szCs w:val="20"/>
                      <w:shd w:val="clear" w:color="auto" w:fill="C0C0C0"/>
                    </w:rPr>
                    <w:t>не позднее 2 (двух) рабочих дней до даты увольнения работника, в исключительных случаях срок может быть сокращен до 1 дня</w:t>
                  </w:r>
                </w:p>
              </w:tc>
              <w:tc>
                <w:tcPr>
                  <w:tcW w:w="1276" w:type="dxa"/>
                  <w:tcBorders>
                    <w:top w:val="single" w:sz="4" w:space="0" w:color="auto"/>
                    <w:left w:val="single" w:sz="4" w:space="0" w:color="auto"/>
                    <w:bottom w:val="single" w:sz="4" w:space="0" w:color="auto"/>
                    <w:right w:val="single" w:sz="4" w:space="0" w:color="auto"/>
                  </w:tcBorders>
                </w:tcPr>
                <w:p w:rsidR="00FB0319" w:rsidRPr="00C31AF1" w:rsidRDefault="00FB0319" w:rsidP="00FB0319">
                  <w:pPr>
                    <w:autoSpaceDE w:val="0"/>
                    <w:autoSpaceDN w:val="0"/>
                    <w:adjustRightInd w:val="0"/>
                    <w:spacing w:after="1" w:line="200" w:lineRule="atLeast"/>
                    <w:rPr>
                      <w:rFonts w:cs="Arial"/>
                      <w:szCs w:val="20"/>
                      <w:shd w:val="clear" w:color="auto" w:fill="C0C0C0"/>
                    </w:rPr>
                  </w:pPr>
                  <w:r w:rsidRPr="00C31AF1">
                    <w:rPr>
                      <w:rFonts w:cs="Arial"/>
                      <w:szCs w:val="20"/>
                      <w:shd w:val="clear" w:color="auto" w:fill="C0C0C0"/>
                    </w:rPr>
                    <w:t>1) отражение информации при расчете оплаты труда;</w:t>
                  </w:r>
                </w:p>
                <w:p w:rsidR="00FB0319" w:rsidRPr="00C31AF1" w:rsidRDefault="00FB0319" w:rsidP="00FB0319">
                  <w:pPr>
                    <w:autoSpaceDE w:val="0"/>
                    <w:autoSpaceDN w:val="0"/>
                    <w:adjustRightInd w:val="0"/>
                    <w:spacing w:after="1" w:line="200" w:lineRule="atLeast"/>
                    <w:rPr>
                      <w:rFonts w:cs="Arial"/>
                      <w:szCs w:val="20"/>
                      <w:shd w:val="clear" w:color="auto" w:fill="C0C0C0"/>
                    </w:rPr>
                  </w:pPr>
                  <w:r w:rsidRPr="00C31AF1">
                    <w:rPr>
                      <w:rFonts w:cs="Arial"/>
                      <w:szCs w:val="20"/>
                      <w:shd w:val="clear" w:color="auto" w:fill="C0C0C0"/>
                    </w:rPr>
                    <w:t>2) формирование справок о заработной плате (справки о доходах и суммах налога физического лица и иных справок по требованию субъекта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FB0319" w:rsidRPr="00C31AF1" w:rsidRDefault="00FB0319" w:rsidP="00FB0319">
                  <w:pPr>
                    <w:autoSpaceDE w:val="0"/>
                    <w:autoSpaceDN w:val="0"/>
                    <w:adjustRightInd w:val="0"/>
                    <w:spacing w:after="1" w:line="200" w:lineRule="atLeast"/>
                    <w:rPr>
                      <w:rFonts w:cs="Arial"/>
                      <w:szCs w:val="20"/>
                      <w:shd w:val="clear" w:color="auto" w:fill="C0C0C0"/>
                    </w:rPr>
                  </w:pPr>
                  <w:r w:rsidRPr="00C31AF1">
                    <w:rPr>
                      <w:rFonts w:cs="Arial"/>
                      <w:szCs w:val="20"/>
                      <w:shd w:val="clear" w:color="auto" w:fill="C0C0C0"/>
                    </w:rPr>
                    <w:t>1) для отражения в Расчетной ведомости (код формы по ОКУД 0504402);</w:t>
                  </w:r>
                </w:p>
                <w:p w:rsidR="00FB0319" w:rsidRPr="00C31AF1" w:rsidRDefault="00FB0319" w:rsidP="00FB0319">
                  <w:pPr>
                    <w:autoSpaceDE w:val="0"/>
                    <w:autoSpaceDN w:val="0"/>
                    <w:adjustRightInd w:val="0"/>
                    <w:spacing w:after="1" w:line="200" w:lineRule="atLeast"/>
                    <w:rPr>
                      <w:rFonts w:cs="Arial"/>
                      <w:szCs w:val="20"/>
                      <w:shd w:val="clear" w:color="auto" w:fill="C0C0C0"/>
                    </w:rPr>
                  </w:pPr>
                  <w:r w:rsidRPr="00C31AF1">
                    <w:rPr>
                      <w:rFonts w:cs="Arial"/>
                      <w:szCs w:val="20"/>
                      <w:shd w:val="clear" w:color="auto" w:fill="C0C0C0"/>
                    </w:rPr>
                    <w:t>2) для выплаты (перечисления) заработной платы в сроки, установленные законодательством Российской Федерации;</w:t>
                  </w:r>
                </w:p>
                <w:p w:rsidR="00FB0319" w:rsidRPr="00C31AF1" w:rsidRDefault="00FB0319" w:rsidP="00FB0319">
                  <w:pPr>
                    <w:autoSpaceDE w:val="0"/>
                    <w:autoSpaceDN w:val="0"/>
                    <w:adjustRightInd w:val="0"/>
                    <w:spacing w:after="1" w:line="200" w:lineRule="atLeast"/>
                    <w:rPr>
                      <w:rFonts w:cs="Arial"/>
                      <w:szCs w:val="20"/>
                      <w:shd w:val="clear" w:color="auto" w:fill="C0C0C0"/>
                    </w:rPr>
                  </w:pPr>
                  <w:r w:rsidRPr="00C31AF1">
                    <w:rPr>
                      <w:rFonts w:cs="Arial"/>
                      <w:szCs w:val="20"/>
                      <w:shd w:val="clear" w:color="auto" w:fill="C0C0C0"/>
                    </w:rPr>
                    <w:t>3) для направления документов (сведений) в субъект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1AF1">
                    <w:rPr>
                      <w:rFonts w:cs="Arial"/>
                      <w:szCs w:val="20"/>
                      <w:shd w:val="clear" w:color="auto" w:fill="C0C0C0"/>
                    </w:rPr>
                    <w:t>114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привлечении работника к работе в </w:t>
                  </w:r>
                  <w:r w:rsidRPr="00C31AF1">
                    <w:rPr>
                      <w:rFonts w:cs="Arial"/>
                      <w:szCs w:val="20"/>
                      <w:shd w:val="clear" w:color="auto" w:fill="C0C0C0"/>
                    </w:rPr>
                    <w:t>выходные и нерабочие праздничные дни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1AF1">
                    <w:rPr>
                      <w:rFonts w:cs="Arial"/>
                      <w:szCs w:val="20"/>
                      <w:shd w:val="clear" w:color="auto" w:fill="C0C0C0"/>
                    </w:rPr>
                    <w:t>114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привлечении работника к </w:t>
                  </w:r>
                  <w:r>
                    <w:rPr>
                      <w:rFonts w:cs="Arial"/>
                      <w:szCs w:val="20"/>
                    </w:rPr>
                    <w:lastRenderedPageBreak/>
                    <w:t xml:space="preserve">работе в </w:t>
                  </w:r>
                  <w:r w:rsidRPr="00C31AF1">
                    <w:rPr>
                      <w:rFonts w:cs="Arial"/>
                      <w:szCs w:val="20"/>
                      <w:shd w:val="clear" w:color="auto" w:fill="C0C0C0"/>
                    </w:rPr>
                    <w:t>выходные и нерабочие праздничные дни</w:t>
                  </w:r>
                  <w:r>
                    <w:rPr>
                      <w:rFonts w:cs="Arial"/>
                      <w:szCs w:val="20"/>
                    </w:rPr>
                    <w:t xml:space="preserve"> (для федеральных органов </w:t>
                  </w:r>
                  <w:r w:rsidRPr="007420CB">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20CB">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20CB">
                    <w:rPr>
                      <w:rFonts w:cs="Arial"/>
                      <w:szCs w:val="20"/>
                      <w:shd w:val="clear" w:color="auto" w:fill="C0C0C0"/>
                    </w:rPr>
                    <w:t>направление из ФГИС ЕИСУ КС</w:t>
                  </w:r>
                  <w:r>
                    <w:rPr>
                      <w:rFonts w:cs="Arial"/>
                      <w:szCs w:val="20"/>
                    </w:rPr>
                    <w:t xml:space="preserve"> не позднее следующего рабочего дня </w:t>
                  </w:r>
                  <w:r>
                    <w:rPr>
                      <w:rFonts w:cs="Arial"/>
                      <w:szCs w:val="20"/>
                    </w:rPr>
                    <w:lastRenderedPageBreak/>
                    <w:t>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субъекта централи</w:t>
                  </w:r>
                  <w:r>
                    <w:rPr>
                      <w:rFonts w:cs="Arial"/>
                      <w:szCs w:val="20"/>
                    </w:rPr>
                    <w:lastRenderedPageBreak/>
                    <w:t>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отражение информации при расчете </w:t>
                  </w:r>
                  <w:r>
                    <w:rPr>
                      <w:rFonts w:cs="Arial"/>
                      <w:szCs w:val="20"/>
                    </w:rPr>
                    <w:lastRenderedPageBreak/>
                    <w:t>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Расчетной ведомости (код формы по </w:t>
                  </w:r>
                  <w:r>
                    <w:rPr>
                      <w:rFonts w:cs="Arial"/>
                      <w:szCs w:val="20"/>
                    </w:rPr>
                    <w:lastRenderedPageBreak/>
                    <w:t>ОКУД 0504402);</w:t>
                  </w:r>
                </w:p>
                <w:p w:rsidR="00C31AF1" w:rsidRDefault="00FB0319"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1AF1">
                    <w:rPr>
                      <w:rFonts w:cs="Arial"/>
                      <w:szCs w:val="20"/>
                      <w:shd w:val="clear" w:color="auto" w:fill="C0C0C0"/>
                    </w:rPr>
                    <w:lastRenderedPageBreak/>
                    <w:t>114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привлечении работника к работе в </w:t>
                  </w:r>
                  <w:r w:rsidRPr="007420CB">
                    <w:rPr>
                      <w:rFonts w:cs="Arial"/>
                      <w:szCs w:val="20"/>
                      <w:shd w:val="clear" w:color="auto" w:fill="C0C0C0"/>
                    </w:rPr>
                    <w:t>выходные и нерабочие праздничные дни</w:t>
                  </w:r>
                  <w:r>
                    <w:rPr>
                      <w:rFonts w:cs="Arial"/>
                      <w:szCs w:val="20"/>
                    </w:rPr>
                    <w:t xml:space="preserve"> (для федеральных казенных учреждений</w:t>
                  </w:r>
                  <w:r w:rsidRPr="007420CB">
                    <w:rPr>
                      <w:rFonts w:cs="Arial"/>
                      <w:szCs w:val="20"/>
                      <w:shd w:val="clear" w:color="auto" w:fill="C0C0C0"/>
                    </w:rPr>
                    <w:t>, работников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20CB">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20CB">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20CB">
                    <w:rPr>
                      <w:rFonts w:cs="Arial"/>
                      <w:szCs w:val="20"/>
                      <w:shd w:val="clear" w:color="auto" w:fill="C0C0C0"/>
                    </w:rPr>
                    <w:t>руководитель (уполномоченное лицо)</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20CB">
                    <w:rPr>
                      <w:rFonts w:cs="Arial"/>
                      <w:szCs w:val="20"/>
                      <w:shd w:val="clear" w:color="auto" w:fill="C0C0C0"/>
                    </w:rPr>
                    <w:t>115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о возложении обязанностей</w:t>
                  </w:r>
                </w:p>
                <w:p w:rsidR="007420CB" w:rsidRDefault="007420CB"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20CB">
                    <w:rPr>
                      <w:rFonts w:cs="Arial"/>
                      <w:szCs w:val="20"/>
                      <w:shd w:val="clear" w:color="auto" w:fill="C0C0C0"/>
                    </w:rPr>
                    <w:t>115</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об исполнении обязанностей временно отсутствующего работника с указанием размера доплаты (для федеральных органов </w:t>
                  </w:r>
                  <w:r w:rsidRPr="007420CB">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20CB">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20CB">
                    <w:rPr>
                      <w:rFonts w:cs="Arial"/>
                      <w:szCs w:val="20"/>
                      <w:shd w:val="clear" w:color="auto" w:fill="C0C0C0"/>
                    </w:rPr>
                    <w:t>направление из ФГИС ЕИСУ КС</w:t>
                  </w:r>
                  <w:r>
                    <w:rPr>
                      <w:rFonts w:cs="Arial"/>
                      <w:szCs w:val="20"/>
                    </w:rPr>
                    <w:t xml:space="preserve">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20CB">
                    <w:rPr>
                      <w:rFonts w:cs="Arial"/>
                      <w:szCs w:val="20"/>
                      <w:shd w:val="clear" w:color="auto" w:fill="C0C0C0"/>
                    </w:rPr>
                    <w:t>115</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об исполнении обязанностей временно отсутствующег</w:t>
                  </w:r>
                  <w:r>
                    <w:rPr>
                      <w:rFonts w:cs="Arial"/>
                      <w:szCs w:val="20"/>
                    </w:rPr>
                    <w:lastRenderedPageBreak/>
                    <w:t>о работника с указанием размера доплаты (для федеральных казенных учреждений</w:t>
                  </w:r>
                  <w:r w:rsidRPr="00CA34F5">
                    <w:rPr>
                      <w:rFonts w:cs="Arial"/>
                      <w:szCs w:val="20"/>
                      <w:shd w:val="clear" w:color="auto" w:fill="C0C0C0"/>
                    </w:rPr>
                    <w:t>, работников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w:t>
                  </w:r>
                  <w:r>
                    <w:rPr>
                      <w:rFonts w:cs="Arial"/>
                      <w:szCs w:val="20"/>
                    </w:rPr>
                    <w:lastRenderedPageBreak/>
                    <w:t>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lastRenderedPageBreak/>
                    <w:t>руководитель (уполномоченное лицо)</w:t>
                  </w:r>
                  <w:r>
                    <w:rPr>
                      <w:rFonts w:cs="Arial"/>
                      <w:szCs w:val="20"/>
                    </w:rPr>
                    <w:t xml:space="preserve"> </w:t>
                  </w:r>
                  <w:r>
                    <w:rPr>
                      <w:rFonts w:cs="Arial"/>
                      <w:szCs w:val="20"/>
                    </w:rPr>
                    <w:lastRenderedPageBreak/>
                    <w:t>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отражение информации при расчете </w:t>
                  </w:r>
                  <w:r>
                    <w:rPr>
                      <w:rFonts w:cs="Arial"/>
                      <w:szCs w:val="20"/>
                    </w:rPr>
                    <w:lastRenderedPageBreak/>
                    <w:t>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Расчетной ведомости (код формы по </w:t>
                  </w:r>
                  <w:r>
                    <w:rPr>
                      <w:rFonts w:cs="Arial"/>
                      <w:szCs w:val="20"/>
                    </w:rPr>
                    <w:lastRenderedPageBreak/>
                    <w:t>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lastRenderedPageBreak/>
                    <w:t>116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предоставлении отпуска работнику</w:t>
                  </w:r>
                </w:p>
                <w:p w:rsidR="007420CB" w:rsidRDefault="007420CB"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t>116</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отпуска работнику (для федеральных органов </w:t>
                  </w:r>
                  <w:r w:rsidRPr="00CA34F5">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t>направление из ФГИС ЕИСУ КС для выплаты</w:t>
                  </w:r>
                  <w:r>
                    <w:rPr>
                      <w:rFonts w:cs="Arial"/>
                      <w:szCs w:val="20"/>
                    </w:rPr>
                    <w:t xml:space="preserve"> не позднее </w:t>
                  </w:r>
                  <w:r w:rsidRPr="00CA34F5">
                    <w:rPr>
                      <w:rFonts w:cs="Arial"/>
                      <w:szCs w:val="20"/>
                      <w:shd w:val="clear" w:color="auto" w:fill="C0C0C0"/>
                    </w:rPr>
                    <w:t>12</w:t>
                  </w:r>
                  <w:r>
                    <w:rPr>
                      <w:rFonts w:cs="Arial"/>
                      <w:szCs w:val="20"/>
                    </w:rPr>
                    <w:t xml:space="preserve"> (</w:t>
                  </w:r>
                  <w:r w:rsidRPr="00CA34F5">
                    <w:rPr>
                      <w:rFonts w:cs="Arial"/>
                      <w:szCs w:val="20"/>
                      <w:shd w:val="clear" w:color="auto" w:fill="C0C0C0"/>
                    </w:rPr>
                    <w:t>двенадцати</w:t>
                  </w:r>
                  <w:r>
                    <w:rPr>
                      <w:rFonts w:cs="Arial"/>
                      <w:szCs w:val="20"/>
                    </w:rPr>
                    <w:t xml:space="preserve">) рабочих дней до даты начала отпуска в части </w:t>
                  </w:r>
                  <w:r w:rsidRPr="00CA34F5">
                    <w:rPr>
                      <w:rFonts w:cs="Arial"/>
                      <w:szCs w:val="20"/>
                      <w:shd w:val="clear" w:color="auto" w:fill="C0C0C0"/>
                    </w:rPr>
                    <w:t>федеральных</w:t>
                  </w:r>
                  <w:r>
                    <w:rPr>
                      <w:rFonts w:cs="Arial"/>
                      <w:szCs w:val="20"/>
                    </w:rPr>
                    <w:t xml:space="preserve"> государственных </w:t>
                  </w:r>
                  <w:r w:rsidRPr="00CA34F5">
                    <w:rPr>
                      <w:rFonts w:cs="Arial"/>
                      <w:szCs w:val="20"/>
                      <w:shd w:val="clear" w:color="auto" w:fill="C0C0C0"/>
                    </w:rPr>
                    <w:t>гражданских</w:t>
                  </w:r>
                  <w:r>
                    <w:rPr>
                      <w:rFonts w:cs="Arial"/>
                      <w:szCs w:val="20"/>
                    </w:rPr>
                    <w:t xml:space="preserve"> служащих, не позднее </w:t>
                  </w:r>
                  <w:r w:rsidRPr="00CA34F5">
                    <w:rPr>
                      <w:rFonts w:cs="Arial"/>
                      <w:szCs w:val="20"/>
                      <w:shd w:val="clear" w:color="auto" w:fill="C0C0C0"/>
                    </w:rPr>
                    <w:t>4</w:t>
                  </w:r>
                  <w:r>
                    <w:rPr>
                      <w:rFonts w:cs="Arial"/>
                      <w:szCs w:val="20"/>
                    </w:rPr>
                    <w:t xml:space="preserve"> (</w:t>
                  </w:r>
                  <w:r w:rsidRPr="00CA34F5">
                    <w:rPr>
                      <w:rFonts w:cs="Arial"/>
                      <w:szCs w:val="20"/>
                      <w:shd w:val="clear" w:color="auto" w:fill="C0C0C0"/>
                    </w:rPr>
                    <w:t>четырех</w:t>
                  </w:r>
                  <w:r>
                    <w:rPr>
                      <w:rFonts w:cs="Arial"/>
                      <w:szCs w:val="20"/>
                    </w:rPr>
                    <w:t>) рабочих дней до даты начала отпуска в части иных работников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w:t>
                  </w:r>
                  <w:r w:rsidRPr="00CA34F5">
                    <w:rPr>
                      <w:rFonts w:cs="Arial"/>
                      <w:szCs w:val="20"/>
                      <w:shd w:val="clear" w:color="auto" w:fill="C0C0C0"/>
                    </w:rPr>
                    <w:t>11</w:t>
                  </w:r>
                  <w:r>
                    <w:rPr>
                      <w:rFonts w:cs="Arial"/>
                      <w:szCs w:val="20"/>
                    </w:rPr>
                    <w:t xml:space="preserve"> (</w:t>
                  </w:r>
                  <w:r w:rsidRPr="00CA34F5">
                    <w:rPr>
                      <w:rFonts w:cs="Arial"/>
                      <w:szCs w:val="20"/>
                      <w:shd w:val="clear" w:color="auto" w:fill="C0C0C0"/>
                    </w:rPr>
                    <w:t>одиннадцати</w:t>
                  </w:r>
                  <w:r>
                    <w:rPr>
                      <w:rFonts w:cs="Arial"/>
                      <w:szCs w:val="20"/>
                    </w:rPr>
                    <w:t xml:space="preserve">) календарных дней до даты начала отпуска в части </w:t>
                  </w:r>
                  <w:r w:rsidRPr="00CA34F5">
                    <w:rPr>
                      <w:rFonts w:cs="Arial"/>
                      <w:szCs w:val="20"/>
                      <w:shd w:val="clear" w:color="auto" w:fill="C0C0C0"/>
                    </w:rPr>
                    <w:t>федеральных</w:t>
                  </w:r>
                  <w:r>
                    <w:rPr>
                      <w:rFonts w:cs="Arial"/>
                      <w:szCs w:val="20"/>
                    </w:rPr>
                    <w:t xml:space="preserve"> государственных </w:t>
                  </w:r>
                  <w:r w:rsidRPr="00CA34F5">
                    <w:rPr>
                      <w:rFonts w:cs="Arial"/>
                      <w:szCs w:val="20"/>
                      <w:shd w:val="clear" w:color="auto" w:fill="C0C0C0"/>
                    </w:rPr>
                    <w:t>гражданских</w:t>
                  </w:r>
                  <w:r>
                    <w:rPr>
                      <w:rFonts w:cs="Arial"/>
                      <w:szCs w:val="20"/>
                    </w:rPr>
                    <w:t xml:space="preserve"> служащих;</w:t>
                  </w:r>
                </w:p>
                <w:p w:rsidR="00FB0319" w:rsidRDefault="00FB0319" w:rsidP="00FB0319">
                  <w:pPr>
                    <w:autoSpaceDE w:val="0"/>
                    <w:autoSpaceDN w:val="0"/>
                    <w:adjustRightInd w:val="0"/>
                    <w:spacing w:after="1" w:line="200" w:lineRule="atLeast"/>
                    <w:rPr>
                      <w:rFonts w:cs="Arial"/>
                      <w:szCs w:val="20"/>
                    </w:rPr>
                  </w:pPr>
                  <w:r>
                    <w:rPr>
                      <w:rFonts w:cs="Arial"/>
                      <w:szCs w:val="20"/>
                    </w:rPr>
                    <w:t>не позднее чем за 4 (четыре) календарных дня до начала отпуска в части иных работников</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начисление сумм оплаты ежегодного отпуска сотруднику (работнику)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Записке-расчете об исчислении среднего заработка при предоставлении отпуска, увольнении и других случаях (код формы по ОКУД 0504425) &lt;</w:t>
                  </w:r>
                  <w:r w:rsidRPr="00CA34F5">
                    <w:rPr>
                      <w:rFonts w:cs="Arial"/>
                      <w:szCs w:val="20"/>
                      <w:shd w:val="clear" w:color="auto" w:fill="C0C0C0"/>
                    </w:rPr>
                    <w:t>4</w:t>
                  </w:r>
                  <w:r>
                    <w:rPr>
                      <w:rFonts w:cs="Arial"/>
                      <w:szCs w:val="20"/>
                    </w:rPr>
                    <w:t>&gt; в регистрах бухгалтерского учета;</w:t>
                  </w:r>
                </w:p>
                <w:p w:rsidR="00FB0319" w:rsidRDefault="00FB0319"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t>116</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предоставлении отпуска работнику (для федеральных казенных учреждений</w:t>
                  </w:r>
                  <w:r w:rsidRPr="00CA34F5">
                    <w:rPr>
                      <w:rFonts w:cs="Arial"/>
                      <w:szCs w:val="20"/>
                      <w:shd w:val="clear" w:color="auto" w:fill="C0C0C0"/>
                    </w:rPr>
                    <w:t>, работников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w:t>
                  </w:r>
                  <w:r w:rsidRPr="00CA34F5">
                    <w:rPr>
                      <w:rFonts w:cs="Arial"/>
                      <w:szCs w:val="20"/>
                      <w:shd w:val="clear" w:color="auto" w:fill="C0C0C0"/>
                    </w:rPr>
                    <w:t>не позднее 12 (двенадцати) рабочих дней до даты начала отпуска в части ФГГС ФТС России,</w:t>
                  </w:r>
                  <w:r>
                    <w:rPr>
                      <w:rFonts w:cs="Arial"/>
                      <w:szCs w:val="20"/>
                    </w:rPr>
                    <w:t xml:space="preserve"> </w:t>
                  </w:r>
                  <w:r>
                    <w:rPr>
                      <w:rFonts w:cs="Arial"/>
                      <w:szCs w:val="20"/>
                    </w:rPr>
                    <w:lastRenderedPageBreak/>
                    <w:t xml:space="preserve">не позднее </w:t>
                  </w:r>
                  <w:r w:rsidRPr="00CA34F5">
                    <w:rPr>
                      <w:rFonts w:cs="Arial"/>
                      <w:szCs w:val="20"/>
                      <w:shd w:val="clear" w:color="auto" w:fill="C0C0C0"/>
                    </w:rPr>
                    <w:t>4</w:t>
                  </w:r>
                  <w:r>
                    <w:rPr>
                      <w:rFonts w:cs="Arial"/>
                      <w:szCs w:val="20"/>
                    </w:rPr>
                    <w:t xml:space="preserve"> (</w:t>
                  </w:r>
                  <w:r w:rsidRPr="00CA34F5">
                    <w:rPr>
                      <w:rFonts w:cs="Arial"/>
                      <w:szCs w:val="20"/>
                      <w:shd w:val="clear" w:color="auto" w:fill="C0C0C0"/>
                    </w:rPr>
                    <w:t>четырех</w:t>
                  </w:r>
                  <w:r>
                    <w:rPr>
                      <w:rFonts w:cs="Arial"/>
                      <w:szCs w:val="20"/>
                    </w:rPr>
                    <w:t xml:space="preserve">) рабочих дней до даты начала отпуска </w:t>
                  </w:r>
                  <w:r w:rsidRPr="00CA34F5">
                    <w:rPr>
                      <w:rFonts w:cs="Arial"/>
                      <w:szCs w:val="20"/>
                      <w:shd w:val="clear" w:color="auto" w:fill="C0C0C0"/>
                    </w:rPr>
                    <w:t>в части иных работников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lastRenderedPageBreak/>
                    <w:t>руководитель (уполномоченное лицо)</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t>не позднее чем за 11 (одиннадцать) календарных дней до даты начала отпуска в части ФГГС России,</w:t>
                  </w:r>
                  <w:r>
                    <w:rPr>
                      <w:rFonts w:cs="Arial"/>
                      <w:szCs w:val="20"/>
                    </w:rPr>
                    <w:t xml:space="preserve"> не позднее чем за 4 (четыре) </w:t>
                  </w:r>
                  <w:r>
                    <w:rPr>
                      <w:rFonts w:cs="Arial"/>
                      <w:szCs w:val="20"/>
                    </w:rPr>
                    <w:lastRenderedPageBreak/>
                    <w:t>календарных дня до начала отпуска в части иных работников</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начисление сумм оплаты ежегодного отпуска работнику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Записке-расчете об исчислении среднего заработка при предоставлении отпуска, увольнении и других случаях (код формы по </w:t>
                  </w:r>
                  <w:r>
                    <w:rPr>
                      <w:rFonts w:cs="Arial"/>
                      <w:szCs w:val="20"/>
                    </w:rPr>
                    <w:lastRenderedPageBreak/>
                    <w:t>ОКУД 0504425), в регистрах бухгалтерского учета;</w:t>
                  </w:r>
                </w:p>
                <w:p w:rsidR="00FB0319" w:rsidRDefault="00FB0319"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lastRenderedPageBreak/>
                    <w:t>117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об отзыве из отпуска работника</w:t>
                  </w:r>
                </w:p>
                <w:p w:rsidR="00CA34F5" w:rsidRDefault="00CA34F5"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t>117</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об отзыве из отпуска работника (для федеральных органов </w:t>
                  </w:r>
                  <w:r w:rsidRPr="006E2951">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2951">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2951">
                    <w:rPr>
                      <w:rFonts w:cs="Arial"/>
                      <w:szCs w:val="20"/>
                      <w:shd w:val="clear" w:color="auto" w:fill="C0C0C0"/>
                    </w:rPr>
                    <w:t>направление из ФГИС ЕИСУ КС</w:t>
                  </w:r>
                  <w:r>
                    <w:rPr>
                      <w:rFonts w:cs="Arial"/>
                      <w:szCs w:val="20"/>
                    </w:rPr>
                    <w:t xml:space="preserve">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t>117</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об отзыве из отпуска работника (для федеральных казенных учреждений</w:t>
                  </w:r>
                  <w:r w:rsidRPr="006E2951">
                    <w:rPr>
                      <w:rFonts w:cs="Arial"/>
                      <w:szCs w:val="20"/>
                      <w:shd w:val="clear" w:color="auto" w:fill="C0C0C0"/>
                    </w:rPr>
                    <w:t>, работников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2951">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2951">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2951">
                    <w:rPr>
                      <w:rFonts w:cs="Arial"/>
                      <w:szCs w:val="20"/>
                      <w:shd w:val="clear" w:color="auto" w:fill="C0C0C0"/>
                    </w:rPr>
                    <w:t>руководитель (уполномоченное</w:t>
                  </w:r>
                  <w:r w:rsidRPr="000F507D">
                    <w:rPr>
                      <w:rFonts w:cs="Arial"/>
                      <w:szCs w:val="20"/>
                    </w:rPr>
                    <w:t xml:space="preserve"> лицо</w:t>
                  </w:r>
                  <w:r w:rsidRPr="006E2951">
                    <w:rPr>
                      <w:rFonts w:cs="Arial"/>
                      <w:szCs w:val="20"/>
                      <w:shd w:val="clear" w:color="auto" w:fill="C0C0C0"/>
                    </w:rPr>
                    <w:t>)</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t>118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переносе части ежегодного оплачиваемого отпуска в случае временной нетрудоспособности работника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t>118</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переносе части </w:t>
                  </w:r>
                  <w:r>
                    <w:rPr>
                      <w:rFonts w:cs="Arial"/>
                      <w:szCs w:val="20"/>
                    </w:rPr>
                    <w:lastRenderedPageBreak/>
                    <w:t xml:space="preserve">ежегодного оплачиваемого отпуска в случае временной нетрудоспособности работника (для федеральных органов </w:t>
                  </w:r>
                  <w:r w:rsidRPr="006E2951">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2951">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электронные </w:t>
                  </w:r>
                  <w:r>
                    <w:rPr>
                      <w:rFonts w:cs="Arial"/>
                      <w:szCs w:val="20"/>
                    </w:rPr>
                    <w:lastRenderedPageBreak/>
                    <w:t>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2951">
                    <w:rPr>
                      <w:rFonts w:cs="Arial"/>
                      <w:szCs w:val="20"/>
                      <w:shd w:val="clear" w:color="auto" w:fill="C0C0C0"/>
                    </w:rPr>
                    <w:lastRenderedPageBreak/>
                    <w:t>направление из ФГИС ЕИСУ КС</w:t>
                  </w:r>
                  <w:r>
                    <w:rPr>
                      <w:rFonts w:cs="Arial"/>
                      <w:szCs w:val="20"/>
                    </w:rPr>
                    <w:t xml:space="preserve"> не позднее следующего </w:t>
                  </w:r>
                  <w:r>
                    <w:rPr>
                      <w:rFonts w:cs="Arial"/>
                      <w:szCs w:val="20"/>
                    </w:rPr>
                    <w:lastRenderedPageBreak/>
                    <w:t>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субъекта </w:t>
                  </w:r>
                  <w:r>
                    <w:rPr>
                      <w:rFonts w:cs="Arial"/>
                      <w:szCs w:val="20"/>
                    </w:rPr>
                    <w:lastRenderedPageBreak/>
                    <w:t>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отражение информации при расчете </w:t>
                  </w:r>
                  <w:r>
                    <w:rPr>
                      <w:rFonts w:cs="Arial"/>
                      <w:szCs w:val="20"/>
                    </w:rPr>
                    <w:lastRenderedPageBreak/>
                    <w:t>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Расчетной ведомости (код формы по </w:t>
                  </w:r>
                  <w:r>
                    <w:rPr>
                      <w:rFonts w:cs="Arial"/>
                      <w:szCs w:val="20"/>
                    </w:rPr>
                    <w:lastRenderedPageBreak/>
                    <w:t>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lastRenderedPageBreak/>
                    <w:t>118</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переносе части ежегодного оплачиваемого отпуска в случае временной нетрудоспособности работника (для федеральных казенных учреждений</w:t>
                  </w:r>
                  <w:r w:rsidRPr="006E2951">
                    <w:rPr>
                      <w:rFonts w:cs="Arial"/>
                      <w:szCs w:val="20"/>
                      <w:shd w:val="clear" w:color="auto" w:fill="C0C0C0"/>
                    </w:rPr>
                    <w:t>, работников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2951">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2951">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2951">
                    <w:rPr>
                      <w:rFonts w:cs="Arial"/>
                      <w:szCs w:val="20"/>
                      <w:shd w:val="clear" w:color="auto" w:fill="C0C0C0"/>
                    </w:rPr>
                    <w:t>руководитель (уполномоченное</w:t>
                  </w:r>
                  <w:r w:rsidRPr="005055CD">
                    <w:rPr>
                      <w:rFonts w:cs="Arial"/>
                      <w:szCs w:val="20"/>
                    </w:rPr>
                    <w:t xml:space="preserve"> лицо</w:t>
                  </w:r>
                  <w:r w:rsidRPr="006E2951">
                    <w:rPr>
                      <w:rFonts w:cs="Arial"/>
                      <w:szCs w:val="20"/>
                      <w:shd w:val="clear" w:color="auto" w:fill="C0C0C0"/>
                    </w:rPr>
                    <w:t>)</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A34F5">
                    <w:rPr>
                      <w:rFonts w:cs="Arial"/>
                      <w:szCs w:val="20"/>
                      <w:shd w:val="clear" w:color="auto" w:fill="C0C0C0"/>
                    </w:rPr>
                    <w:t>119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работнику отпуска по уходу за ребенком до </w:t>
                  </w:r>
                  <w:r w:rsidRPr="006E2951">
                    <w:rPr>
                      <w:rFonts w:cs="Arial"/>
                      <w:szCs w:val="20"/>
                      <w:shd w:val="clear" w:color="auto" w:fill="C0C0C0"/>
                    </w:rPr>
                    <w:t>достижения им возраста</w:t>
                  </w:r>
                  <w:r>
                    <w:rPr>
                      <w:rFonts w:cs="Arial"/>
                      <w:szCs w:val="20"/>
                    </w:rPr>
                    <w:t xml:space="preserve"> 3-х лет</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t>119</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работнику отпуска по уходу за ребенком до </w:t>
                  </w:r>
                  <w:r w:rsidRPr="006E2951">
                    <w:rPr>
                      <w:rFonts w:cs="Arial"/>
                      <w:szCs w:val="20"/>
                      <w:shd w:val="clear" w:color="auto" w:fill="C0C0C0"/>
                    </w:rPr>
                    <w:t>достижения им возраста</w:t>
                  </w:r>
                  <w:r>
                    <w:rPr>
                      <w:rFonts w:cs="Arial"/>
                      <w:szCs w:val="20"/>
                    </w:rPr>
                    <w:t xml:space="preserve"> 3-х лет (для федеральных органов </w:t>
                  </w:r>
                  <w:r w:rsidRPr="006E2951">
                    <w:rPr>
                      <w:rFonts w:cs="Arial"/>
                      <w:szCs w:val="20"/>
                      <w:shd w:val="clear" w:color="auto" w:fill="C0C0C0"/>
                    </w:rPr>
                    <w:t>исполнительной</w:t>
                  </w:r>
                  <w:r>
                    <w:rPr>
                      <w:rFonts w:cs="Arial"/>
                      <w:szCs w:val="20"/>
                    </w:rPr>
                    <w:t xml:space="preserve"> власти и их </w:t>
                  </w:r>
                  <w:r>
                    <w:rPr>
                      <w:rFonts w:cs="Arial"/>
                      <w:szCs w:val="20"/>
                    </w:rPr>
                    <w:lastRenderedPageBreak/>
                    <w:t>территориальных органов)</w:t>
                  </w:r>
                </w:p>
                <w:p w:rsidR="006E2951" w:rsidRDefault="006E2951" w:rsidP="00FB0319">
                  <w:pPr>
                    <w:autoSpaceDE w:val="0"/>
                    <w:autoSpaceDN w:val="0"/>
                    <w:adjustRightInd w:val="0"/>
                    <w:spacing w:after="1" w:line="200" w:lineRule="atLeast"/>
                    <w:rPr>
                      <w:rFonts w:cs="Arial"/>
                      <w:szCs w:val="20"/>
                    </w:rPr>
                  </w:pPr>
                </w:p>
                <w:p w:rsidR="006E2951" w:rsidRDefault="006E2951" w:rsidP="00FB0319">
                  <w:pPr>
                    <w:autoSpaceDE w:val="0"/>
                    <w:autoSpaceDN w:val="0"/>
                    <w:adjustRightInd w:val="0"/>
                    <w:spacing w:after="1" w:line="200" w:lineRule="atLeast"/>
                    <w:rPr>
                      <w:rFonts w:cs="Arial"/>
                      <w:szCs w:val="20"/>
                    </w:rPr>
                  </w:pPr>
                </w:p>
                <w:p w:rsidR="006E2951" w:rsidRDefault="006E2951" w:rsidP="00FB0319">
                  <w:pPr>
                    <w:autoSpaceDE w:val="0"/>
                    <w:autoSpaceDN w:val="0"/>
                    <w:adjustRightInd w:val="0"/>
                    <w:spacing w:after="1" w:line="200" w:lineRule="atLeast"/>
                    <w:rPr>
                      <w:rFonts w:cs="Arial"/>
                      <w:szCs w:val="20"/>
                    </w:rPr>
                  </w:pPr>
                </w:p>
                <w:p w:rsidR="006E2951" w:rsidRDefault="006E2951" w:rsidP="00FB0319">
                  <w:pPr>
                    <w:autoSpaceDE w:val="0"/>
                    <w:autoSpaceDN w:val="0"/>
                    <w:adjustRightInd w:val="0"/>
                    <w:spacing w:after="1" w:line="200" w:lineRule="atLeast"/>
                    <w:rPr>
                      <w:rFonts w:cs="Arial"/>
                      <w:szCs w:val="20"/>
                    </w:rPr>
                  </w:pPr>
                </w:p>
                <w:p w:rsidR="006E2951" w:rsidRDefault="006E2951" w:rsidP="00FB0319">
                  <w:pPr>
                    <w:autoSpaceDE w:val="0"/>
                    <w:autoSpaceDN w:val="0"/>
                    <w:adjustRightInd w:val="0"/>
                    <w:spacing w:after="1" w:line="200" w:lineRule="atLeast"/>
                    <w:rPr>
                      <w:rFonts w:cs="Arial"/>
                      <w:szCs w:val="20"/>
                    </w:rPr>
                  </w:pPr>
                </w:p>
                <w:p w:rsidR="006E2951" w:rsidRDefault="006E2951" w:rsidP="00FB0319">
                  <w:pPr>
                    <w:autoSpaceDE w:val="0"/>
                    <w:autoSpaceDN w:val="0"/>
                    <w:adjustRightInd w:val="0"/>
                    <w:spacing w:after="1" w:line="200" w:lineRule="atLeast"/>
                    <w:rPr>
                      <w:rFonts w:cs="Arial"/>
                      <w:szCs w:val="20"/>
                    </w:rPr>
                  </w:pPr>
                </w:p>
                <w:p w:rsidR="006E2951" w:rsidRDefault="006E2951" w:rsidP="00FB0319">
                  <w:pPr>
                    <w:autoSpaceDE w:val="0"/>
                    <w:autoSpaceDN w:val="0"/>
                    <w:adjustRightInd w:val="0"/>
                    <w:spacing w:after="1" w:line="200" w:lineRule="atLeast"/>
                    <w:rPr>
                      <w:rFonts w:cs="Arial"/>
                      <w:szCs w:val="20"/>
                    </w:rPr>
                  </w:pPr>
                </w:p>
                <w:p w:rsidR="006E2951" w:rsidRDefault="006E2951" w:rsidP="00FB0319">
                  <w:pPr>
                    <w:autoSpaceDE w:val="0"/>
                    <w:autoSpaceDN w:val="0"/>
                    <w:adjustRightInd w:val="0"/>
                    <w:spacing w:after="1" w:line="200" w:lineRule="atLeast"/>
                    <w:rPr>
                      <w:rFonts w:cs="Arial"/>
                      <w:szCs w:val="20"/>
                    </w:rPr>
                  </w:pPr>
                </w:p>
                <w:p w:rsidR="006E2951" w:rsidRDefault="006E2951"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2951">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2951">
                    <w:rPr>
                      <w:rFonts w:cs="Arial"/>
                      <w:szCs w:val="20"/>
                      <w:shd w:val="clear" w:color="auto" w:fill="C0C0C0"/>
                    </w:rPr>
                    <w:t>направление из ФГИС ЕИСУ КС</w:t>
                  </w:r>
                  <w:r>
                    <w:rPr>
                      <w:rFonts w:cs="Arial"/>
                      <w:szCs w:val="20"/>
                    </w:rPr>
                    <w:t xml:space="preserve">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8B46F1">
                    <w:rPr>
                      <w:rFonts w:cs="Arial"/>
                      <w:szCs w:val="20"/>
                      <w:shd w:val="clear" w:color="auto" w:fill="C0C0C0"/>
                    </w:rPr>
                    <w:t>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t>119</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работнику отпуска по уходу за ребенком до </w:t>
                  </w:r>
                  <w:r w:rsidRPr="008B46F1">
                    <w:rPr>
                      <w:rFonts w:cs="Arial"/>
                      <w:szCs w:val="20"/>
                      <w:shd w:val="clear" w:color="auto" w:fill="C0C0C0"/>
                    </w:rPr>
                    <w:t>достижения им возраста</w:t>
                  </w:r>
                  <w:r>
                    <w:rPr>
                      <w:rFonts w:cs="Arial"/>
                      <w:szCs w:val="20"/>
                    </w:rPr>
                    <w:t xml:space="preserve"> 3-х лет (для федеральных казенных учреждений</w:t>
                  </w:r>
                  <w:r w:rsidRPr="008B46F1">
                    <w:rPr>
                      <w:rFonts w:cs="Arial"/>
                      <w:szCs w:val="20"/>
                      <w:shd w:val="clear" w:color="auto" w:fill="C0C0C0"/>
                    </w:rPr>
                    <w:t>, работников ФТС России</w:t>
                  </w:r>
                  <w:r>
                    <w:rPr>
                      <w:rFonts w:cs="Arial"/>
                      <w:szCs w:val="20"/>
                    </w:rPr>
                    <w:t>)</w:t>
                  </w: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8B46F1" w:rsidRDefault="008B46F1" w:rsidP="00FB0319">
                  <w:pPr>
                    <w:autoSpaceDE w:val="0"/>
                    <w:autoSpaceDN w:val="0"/>
                    <w:adjustRightInd w:val="0"/>
                    <w:spacing w:after="1" w:line="200" w:lineRule="atLeast"/>
                    <w:rPr>
                      <w:rFonts w:cs="Arial"/>
                      <w:szCs w:val="20"/>
                    </w:rPr>
                  </w:pPr>
                </w:p>
                <w:p w:rsidR="00BB1992" w:rsidRDefault="00BB1992"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t>руководитель (уполномоченное лицо)</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следующего рабочего дня со дня получения </w:t>
                  </w:r>
                  <w:r w:rsidRPr="000F507D">
                    <w:rPr>
                      <w:rFonts w:cs="Arial"/>
                      <w:szCs w:val="20"/>
                      <w:shd w:val="clear" w:color="auto" w:fill="C0C0C0"/>
                    </w:rPr>
                    <w:t>сведений</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8B46F1">
                    <w:rPr>
                      <w:rFonts w:cs="Arial"/>
                      <w:szCs w:val="20"/>
                      <w:shd w:val="clear" w:color="auto" w:fill="C0C0C0"/>
                    </w:rPr>
                    <w:t>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t>120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о премировании работника в связи с награждением ведомственными, государственными наградами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получения/издания распорядительного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8B46F1"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 и выплаты (перечисления) в сроки, установленные для выплаты заработной платы,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t>121</w:t>
                  </w:r>
                </w:p>
              </w:tc>
              <w:tc>
                <w:tcPr>
                  <w:tcW w:w="1560" w:type="dxa"/>
                  <w:tcBorders>
                    <w:top w:val="single" w:sz="4" w:space="0" w:color="auto"/>
                    <w:left w:val="single" w:sz="4" w:space="0" w:color="auto"/>
                    <w:bottom w:val="single" w:sz="4" w:space="0" w:color="auto"/>
                    <w:right w:val="single" w:sz="4" w:space="0" w:color="auto"/>
                  </w:tcBorders>
                </w:tcPr>
                <w:p w:rsidR="00FB0319" w:rsidRPr="008B46F1" w:rsidRDefault="00FB0319" w:rsidP="00FB0319">
                  <w:pPr>
                    <w:autoSpaceDE w:val="0"/>
                    <w:autoSpaceDN w:val="0"/>
                    <w:adjustRightInd w:val="0"/>
                    <w:spacing w:after="1" w:line="200" w:lineRule="atLeast"/>
                    <w:rPr>
                      <w:rFonts w:cs="Arial"/>
                      <w:szCs w:val="20"/>
                      <w:shd w:val="clear" w:color="auto" w:fill="C0C0C0"/>
                    </w:rPr>
                  </w:pPr>
                  <w:r w:rsidRPr="008B46F1">
                    <w:rPr>
                      <w:rFonts w:cs="Arial"/>
                      <w:szCs w:val="20"/>
                      <w:shd w:val="clear" w:color="auto" w:fill="C0C0C0"/>
                    </w:rPr>
                    <w:t>Приказы об обеспечении денежным довольствием и о предоставлении социальных гарантий работникам таможенных органов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Pr="008B46F1" w:rsidRDefault="00FB0319" w:rsidP="00FB0319">
                  <w:pPr>
                    <w:autoSpaceDE w:val="0"/>
                    <w:autoSpaceDN w:val="0"/>
                    <w:adjustRightInd w:val="0"/>
                    <w:spacing w:after="1" w:line="200" w:lineRule="atLeast"/>
                    <w:rPr>
                      <w:rFonts w:cs="Arial"/>
                      <w:szCs w:val="20"/>
                      <w:shd w:val="clear" w:color="auto" w:fill="C0C0C0"/>
                    </w:rPr>
                  </w:pPr>
                  <w:r w:rsidRPr="008B46F1">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8B46F1" w:rsidRDefault="00FB0319" w:rsidP="00FB0319">
                  <w:pPr>
                    <w:autoSpaceDE w:val="0"/>
                    <w:autoSpaceDN w:val="0"/>
                    <w:adjustRightInd w:val="0"/>
                    <w:spacing w:after="1" w:line="200" w:lineRule="atLeast"/>
                    <w:rPr>
                      <w:rFonts w:cs="Arial"/>
                      <w:szCs w:val="20"/>
                      <w:shd w:val="clear" w:color="auto" w:fill="C0C0C0"/>
                    </w:rPr>
                  </w:pPr>
                  <w:r w:rsidRPr="008B46F1">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8B46F1" w:rsidRDefault="00FB0319" w:rsidP="00FB0319">
                  <w:pPr>
                    <w:autoSpaceDE w:val="0"/>
                    <w:autoSpaceDN w:val="0"/>
                    <w:adjustRightInd w:val="0"/>
                    <w:spacing w:after="1" w:line="200" w:lineRule="atLeast"/>
                    <w:rPr>
                      <w:rFonts w:cs="Arial"/>
                      <w:szCs w:val="20"/>
                      <w:shd w:val="clear" w:color="auto" w:fill="C0C0C0"/>
                    </w:rPr>
                  </w:pPr>
                  <w:r w:rsidRPr="008B46F1">
                    <w:rPr>
                      <w:rFonts w:cs="Arial"/>
                      <w:szCs w:val="20"/>
                      <w:shd w:val="clear" w:color="auto" w:fill="C0C0C0"/>
                    </w:rPr>
                    <w:t>формирование средствами ГИИС "Электронный бюджет"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Pr="008B46F1" w:rsidRDefault="00FB0319" w:rsidP="00FB0319">
                  <w:pPr>
                    <w:autoSpaceDE w:val="0"/>
                    <w:autoSpaceDN w:val="0"/>
                    <w:adjustRightInd w:val="0"/>
                    <w:spacing w:after="1" w:line="200" w:lineRule="atLeast"/>
                    <w:rPr>
                      <w:rFonts w:cs="Arial"/>
                      <w:szCs w:val="20"/>
                      <w:shd w:val="clear" w:color="auto" w:fill="C0C0C0"/>
                    </w:rPr>
                  </w:pPr>
                  <w:r w:rsidRPr="008B46F1">
                    <w:rPr>
                      <w:rFonts w:cs="Arial"/>
                      <w:szCs w:val="20"/>
                      <w:shd w:val="clear" w:color="auto" w:fill="C0C0C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8B46F1" w:rsidRDefault="00FB0319" w:rsidP="00FB0319">
                  <w:pPr>
                    <w:autoSpaceDE w:val="0"/>
                    <w:autoSpaceDN w:val="0"/>
                    <w:adjustRightInd w:val="0"/>
                    <w:spacing w:after="1" w:line="200" w:lineRule="atLeast"/>
                    <w:rPr>
                      <w:rFonts w:cs="Arial"/>
                      <w:szCs w:val="20"/>
                      <w:shd w:val="clear" w:color="auto" w:fill="C0C0C0"/>
                    </w:rPr>
                  </w:pPr>
                  <w:r w:rsidRPr="008B46F1">
                    <w:rPr>
                      <w:rFonts w:cs="Arial"/>
                      <w:szCs w:val="20"/>
                      <w:shd w:val="clear" w:color="auto" w:fill="C0C0C0"/>
                    </w:rPr>
                    <w:t>не позднее следующего рабочего дня со дня получения сведений</w:t>
                  </w:r>
                </w:p>
              </w:tc>
              <w:tc>
                <w:tcPr>
                  <w:tcW w:w="1276" w:type="dxa"/>
                  <w:tcBorders>
                    <w:top w:val="single" w:sz="4" w:space="0" w:color="auto"/>
                    <w:left w:val="single" w:sz="4" w:space="0" w:color="auto"/>
                    <w:bottom w:val="single" w:sz="4" w:space="0" w:color="auto"/>
                    <w:right w:val="single" w:sz="4" w:space="0" w:color="auto"/>
                  </w:tcBorders>
                </w:tcPr>
                <w:p w:rsidR="00FB0319" w:rsidRPr="008B46F1" w:rsidRDefault="00FB0319" w:rsidP="00FB0319">
                  <w:pPr>
                    <w:autoSpaceDE w:val="0"/>
                    <w:autoSpaceDN w:val="0"/>
                    <w:adjustRightInd w:val="0"/>
                    <w:spacing w:after="1" w:line="200" w:lineRule="atLeast"/>
                    <w:rPr>
                      <w:rFonts w:cs="Arial"/>
                      <w:szCs w:val="20"/>
                      <w:shd w:val="clear" w:color="auto" w:fill="C0C0C0"/>
                    </w:rPr>
                  </w:pPr>
                  <w:r w:rsidRPr="008B46F1">
                    <w:rPr>
                      <w:rFonts w:cs="Arial"/>
                      <w:szCs w:val="20"/>
                      <w:shd w:val="clear" w:color="auto" w:fill="C0C0C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Pr="008B46F1" w:rsidRDefault="00FB0319" w:rsidP="00FB0319">
                  <w:pPr>
                    <w:autoSpaceDE w:val="0"/>
                    <w:autoSpaceDN w:val="0"/>
                    <w:adjustRightInd w:val="0"/>
                    <w:spacing w:after="1" w:line="200" w:lineRule="atLeast"/>
                    <w:rPr>
                      <w:rFonts w:cs="Arial"/>
                      <w:szCs w:val="20"/>
                      <w:shd w:val="clear" w:color="auto" w:fill="C0C0C0"/>
                    </w:rPr>
                  </w:pPr>
                  <w:r w:rsidRPr="008B46F1">
                    <w:rPr>
                      <w:rFonts w:cs="Arial"/>
                      <w:szCs w:val="20"/>
                      <w:shd w:val="clear" w:color="auto" w:fill="C0C0C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t>122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t>Документы, содержащие информацию</w:t>
                  </w:r>
                  <w:r>
                    <w:rPr>
                      <w:rFonts w:cs="Arial"/>
                      <w:szCs w:val="20"/>
                    </w:rPr>
                    <w:t xml:space="preserve"> о необходимости выплаты денежной компенсации за задержку выплаты заработной платы или другой выплаты работнику</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издания распорядительного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 и выплаты (перечисления) в сроки, установленные для выплаты заработной платы,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t>123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Листок нетрудоспособности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t>123</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Листок нетрудоспособности (для федеральных органов </w:t>
                  </w:r>
                  <w:r w:rsidRPr="008B46F1">
                    <w:rPr>
                      <w:rFonts w:cs="Arial"/>
                      <w:szCs w:val="20"/>
                      <w:shd w:val="clear" w:color="auto" w:fill="C0C0C0"/>
                    </w:rPr>
                    <w:t>исполнительной</w:t>
                  </w:r>
                  <w:r>
                    <w:rPr>
                      <w:rFonts w:cs="Arial"/>
                      <w:szCs w:val="20"/>
                    </w:rPr>
                    <w:t xml:space="preserve"> власти и их </w:t>
                  </w:r>
                  <w:r>
                    <w:rPr>
                      <w:rFonts w:cs="Arial"/>
                      <w:szCs w:val="20"/>
                    </w:rPr>
                    <w:lastRenderedPageBreak/>
                    <w:t>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9F5397">
                    <w:rPr>
                      <w:rFonts w:cs="Arial"/>
                      <w:szCs w:val="20"/>
                      <w:shd w:val="clear" w:color="auto" w:fill="C0C0C0"/>
                    </w:rPr>
                    <w:t>из ФГИС ЕИСУ КС</w:t>
                  </w:r>
                  <w:r>
                    <w:rPr>
                      <w:rFonts w:cs="Arial"/>
                      <w:szCs w:val="20"/>
                    </w:rPr>
                    <w:t xml:space="preserve"> в уполномоченную организацию не позднее </w:t>
                  </w:r>
                  <w:r>
                    <w:rPr>
                      <w:rFonts w:cs="Arial"/>
                      <w:szCs w:val="20"/>
                    </w:rPr>
                    <w:lastRenderedPageBreak/>
                    <w:t>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субъекта централизованного учета, </w:t>
                  </w:r>
                  <w:r>
                    <w:rPr>
                      <w:rFonts w:cs="Arial"/>
                      <w:szCs w:val="20"/>
                    </w:rPr>
                    <w:lastRenderedPageBreak/>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в части расчета пособия по временной нетрудоспособности за первые 3 </w:t>
                  </w:r>
                  <w:r>
                    <w:rPr>
                      <w:rFonts w:cs="Arial"/>
                      <w:szCs w:val="20"/>
                    </w:rPr>
                    <w:lastRenderedPageBreak/>
                    <w:t>(три) календарных дня - не позднее следующего рабочего дня со дня отражения информации в ГИИС "Электронный бюджет";</w:t>
                  </w:r>
                </w:p>
                <w:p w:rsidR="00FB0319" w:rsidRDefault="00FB0319" w:rsidP="00FB0319">
                  <w:pPr>
                    <w:autoSpaceDE w:val="0"/>
                    <w:autoSpaceDN w:val="0"/>
                    <w:adjustRightInd w:val="0"/>
                    <w:spacing w:after="1" w:line="200" w:lineRule="atLeast"/>
                    <w:rPr>
                      <w:rFonts w:cs="Arial"/>
                      <w:szCs w:val="20"/>
                    </w:rPr>
                  </w:pPr>
                  <w:r>
                    <w:rPr>
                      <w:rFonts w:cs="Arial"/>
                      <w:szCs w:val="20"/>
                    </w:rPr>
                    <w:t xml:space="preserve">в части выплаты (перечисления) пособия по временной нетрудоспособности за первые 3 (три) календарных дня - в ближайший день, установленный для выплаты заработной платы в субъекте централизованного учета </w:t>
                  </w:r>
                  <w:r w:rsidRPr="009F5397">
                    <w:rPr>
                      <w:rFonts w:cs="Arial"/>
                      <w:szCs w:val="20"/>
                      <w:shd w:val="clear" w:color="auto" w:fill="C0C0C0"/>
                    </w:rPr>
                    <w:t>при условии поступления документа не позднее 4 (четырех) рабочих дней до даты выплаты заработной платы, в день, установленный для следующей выплаты заработной платы при условии поступления документа позже 4 (четырех) рабочих дней до даты выплаты заработной платы</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расчет пособия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B46F1">
                    <w:rPr>
                      <w:rFonts w:cs="Arial"/>
                      <w:szCs w:val="20"/>
                      <w:shd w:val="clear" w:color="auto" w:fill="C0C0C0"/>
                    </w:rPr>
                    <w:lastRenderedPageBreak/>
                    <w:t>123</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Листок нетрудоспособности (для федеральных казенных учреждений</w:t>
                  </w:r>
                  <w:r w:rsidRPr="009F5397">
                    <w:rPr>
                      <w:rFonts w:cs="Arial"/>
                      <w:szCs w:val="20"/>
                      <w:shd w:val="clear" w:color="auto" w:fill="C0C0C0"/>
                    </w:rPr>
                    <w:t>, работников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F5397">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F5397">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получения листка нетрудоспособности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F5397">
                    <w:rPr>
                      <w:rFonts w:cs="Arial"/>
                      <w:szCs w:val="20"/>
                      <w:shd w:val="clear" w:color="auto" w:fill="C0C0C0"/>
                    </w:rPr>
                    <w:t>руководитель (уполномоченное лицо) субъекта централизованного учета,</w:t>
                  </w:r>
                  <w:r>
                    <w:rPr>
                      <w:rFonts w:cs="Arial"/>
                      <w:szCs w:val="20"/>
                    </w:rPr>
                    <w:t xml:space="preserve"> ответственное лицо </w:t>
                  </w:r>
                  <w:r w:rsidRPr="009F5397">
                    <w:rPr>
                      <w:rFonts w:cs="Arial"/>
                      <w:szCs w:val="20"/>
                    </w:rPr>
                    <w:t>субъекта</w:t>
                  </w:r>
                  <w:r>
                    <w:rPr>
                      <w:rFonts w:cs="Arial"/>
                      <w:szCs w:val="20"/>
                    </w:rPr>
                    <w:t xml:space="preserve"> централизованного учета, 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части расчета пособия по временной нетрудоспособности за первые 3 (три) календарных дня - не позднее следующего рабочего дня со дня отражения информации в ГИИС "Электронный бюджет";</w:t>
                  </w:r>
                </w:p>
                <w:p w:rsidR="00FB0319" w:rsidRDefault="00FB0319" w:rsidP="00FB0319">
                  <w:pPr>
                    <w:autoSpaceDE w:val="0"/>
                    <w:autoSpaceDN w:val="0"/>
                    <w:adjustRightInd w:val="0"/>
                    <w:spacing w:after="1" w:line="200" w:lineRule="atLeast"/>
                    <w:rPr>
                      <w:rFonts w:cs="Arial"/>
                      <w:szCs w:val="20"/>
                    </w:rPr>
                  </w:pPr>
                  <w:r>
                    <w:rPr>
                      <w:rFonts w:cs="Arial"/>
                      <w:szCs w:val="20"/>
                    </w:rPr>
                    <w:t xml:space="preserve">в части выплаты (перечисления) пособия по временной нетрудоспособности за первые 3 (три) календарных дня - в ближайший день, установленный для выплаты заработной платы в субъекте централизованного учета </w:t>
                  </w:r>
                  <w:r w:rsidRPr="009F5397">
                    <w:rPr>
                      <w:rFonts w:cs="Arial"/>
                      <w:szCs w:val="20"/>
                      <w:shd w:val="clear" w:color="auto" w:fill="C0C0C0"/>
                    </w:rPr>
                    <w:t xml:space="preserve">при условии поступления документа не позднее 4 (четырех) рабочих дней до даты выплаты заработной платы, в день, установленный для следующей выплаты заработной платы при условии поступления документа позже 4 </w:t>
                  </w:r>
                  <w:r w:rsidRPr="009F5397">
                    <w:rPr>
                      <w:rFonts w:cs="Arial"/>
                      <w:szCs w:val="20"/>
                      <w:shd w:val="clear" w:color="auto" w:fill="C0C0C0"/>
                    </w:rPr>
                    <w:lastRenderedPageBreak/>
                    <w:t>(четырех) рабочих дней до даты выплаты заработной платы</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расчет пособия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F5397">
                    <w:rPr>
                      <w:rFonts w:cs="Arial"/>
                      <w:szCs w:val="20"/>
                      <w:shd w:val="clear" w:color="auto" w:fill="C0C0C0"/>
                    </w:rPr>
                    <w:t>124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Сведения о застрахованном лице по форме, утвержденной </w:t>
                  </w:r>
                  <w:r w:rsidRPr="009F5397">
                    <w:rPr>
                      <w:rFonts w:cs="Arial"/>
                      <w:szCs w:val="20"/>
                      <w:shd w:val="clear" w:color="auto" w:fill="C0C0C0"/>
                    </w:rPr>
                    <w:t>СФР &lt;14&gt;</w:t>
                  </w:r>
                  <w:r>
                    <w:rPr>
                      <w:rFonts w:cs="Arial"/>
                      <w:szCs w:val="20"/>
                    </w:rPr>
                    <w:t xml:space="preserve"> (изменения в сведения)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F5397">
                    <w:rPr>
                      <w:rFonts w:cs="Arial"/>
                      <w:szCs w:val="20"/>
                      <w:shd w:val="clear" w:color="auto" w:fill="C0C0C0"/>
                    </w:rPr>
                    <w:t>124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Сведения о застрахованном лице по форме, утвержденной </w:t>
                  </w:r>
                  <w:r w:rsidRPr="009F5397">
                    <w:rPr>
                      <w:rFonts w:cs="Arial"/>
                      <w:szCs w:val="20"/>
                      <w:shd w:val="clear" w:color="auto" w:fill="C0C0C0"/>
                    </w:rPr>
                    <w:t>СФР</w:t>
                  </w:r>
                  <w:r>
                    <w:rPr>
                      <w:rFonts w:cs="Arial"/>
                      <w:szCs w:val="20"/>
                    </w:rPr>
                    <w:t xml:space="preserve"> (изменения в сведения)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F5397">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9F5397">
                    <w:rPr>
                      <w:rFonts w:cs="Arial"/>
                      <w:szCs w:val="20"/>
                      <w:shd w:val="clear" w:color="auto" w:fill="C0C0C0"/>
                    </w:rPr>
                    <w:t>из ФГИС ЕИСУ КС для передачи</w:t>
                  </w:r>
                  <w:r>
                    <w:rPr>
                      <w:rFonts w:cs="Arial"/>
                      <w:szCs w:val="20"/>
                    </w:rPr>
                    <w:t xml:space="preserve"> в территориальный орган </w:t>
                  </w:r>
                  <w:r w:rsidRPr="009F5397">
                    <w:rPr>
                      <w:rFonts w:cs="Arial"/>
                      <w:szCs w:val="20"/>
                      <w:shd w:val="clear" w:color="auto" w:fill="C0C0C0"/>
                    </w:rPr>
                    <w:t>СФР</w:t>
                  </w:r>
                  <w:r>
                    <w:rPr>
                      <w:rFonts w:cs="Arial"/>
                      <w:szCs w:val="20"/>
                    </w:rPr>
                    <w:t xml:space="preserve"> по месту регистрации позднее трех рабочих дней со дня их получения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F5397">
                    <w:rPr>
                      <w:rFonts w:cs="Arial"/>
                      <w:szCs w:val="20"/>
                      <w:shd w:val="clear" w:color="auto" w:fill="C0C0C0"/>
                    </w:rPr>
                    <w:t>не позднее 1 (одного) рабочего дня со дня получения сведений о работнике</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F5397">
                    <w:rPr>
                      <w:rFonts w:cs="Arial"/>
                      <w:szCs w:val="20"/>
                      <w:shd w:val="clear" w:color="auto" w:fill="C0C0C0"/>
                    </w:rPr>
                    <w:t>обеспечение взаимодействия с территориальным органом СФР по месту регистрации при расчете пособия по временной нетрудоспособности, по беременности и родам, единовременного пособия при рождении ребенка, ежемесячного пособия по уходу за ребенком (далее - пособие)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9F5397">
                    <w:rPr>
                      <w:rFonts w:cs="Arial"/>
                      <w:szCs w:val="20"/>
                      <w:shd w:val="clear" w:color="auto" w:fill="C0C0C0"/>
                    </w:rPr>
                    <w:t>передачи субъектом централизованного учета в территориальный орган СФР по месту регистрации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F5397">
                    <w:rPr>
                      <w:rFonts w:cs="Arial"/>
                      <w:szCs w:val="20"/>
                      <w:shd w:val="clear" w:color="auto" w:fill="C0C0C0"/>
                    </w:rPr>
                    <w:t>124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Сведения о застрахованном лице по форме, утвержденной </w:t>
                  </w:r>
                  <w:r w:rsidRPr="009F5397">
                    <w:rPr>
                      <w:rFonts w:cs="Arial"/>
                      <w:szCs w:val="20"/>
                      <w:shd w:val="clear" w:color="auto" w:fill="C0C0C0"/>
                    </w:rPr>
                    <w:t>СФР</w:t>
                  </w:r>
                  <w:r>
                    <w:rPr>
                      <w:rFonts w:cs="Arial"/>
                      <w:szCs w:val="20"/>
                    </w:rPr>
                    <w:t xml:space="preserve"> (изменения в сведения)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F5397">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в территориальный орган </w:t>
                  </w:r>
                  <w:r w:rsidRPr="009F5397">
                    <w:rPr>
                      <w:rFonts w:cs="Arial"/>
                      <w:szCs w:val="20"/>
                      <w:shd w:val="clear" w:color="auto" w:fill="C0C0C0"/>
                    </w:rPr>
                    <w:t>СФР</w:t>
                  </w:r>
                  <w:r>
                    <w:rPr>
                      <w:rFonts w:cs="Arial"/>
                      <w:szCs w:val="20"/>
                    </w:rPr>
                    <w:t xml:space="preserve"> по месту регистрации позднее трех рабочих дней со дня их получения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не позднее 1 (одного) рабочего дня со дня получения сведений о работнике</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обеспечение взаимодействия с территориальным органом СФР по месту регистрации при расчете пособия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24443A">
                    <w:rPr>
                      <w:rFonts w:cs="Arial"/>
                      <w:szCs w:val="20"/>
                      <w:shd w:val="clear" w:color="auto" w:fill="C0C0C0"/>
                    </w:rPr>
                    <w:t>передачи субъектом централизованного учета в территориальный орган СФР по месту регистрации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F5397">
                    <w:rPr>
                      <w:rFonts w:cs="Arial"/>
                      <w:szCs w:val="20"/>
                      <w:shd w:val="clear" w:color="auto" w:fill="C0C0C0"/>
                    </w:rPr>
                    <w:lastRenderedPageBreak/>
                    <w:t>125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Документы, содержащие информацию</w:t>
                  </w:r>
                  <w:r>
                    <w:rPr>
                      <w:rFonts w:cs="Arial"/>
                      <w:szCs w:val="20"/>
                    </w:rPr>
                    <w:t xml:space="preserve"> об ошибке в электронном листке нетрудоспособности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F5397">
                    <w:rPr>
                      <w:rFonts w:cs="Arial"/>
                      <w:szCs w:val="20"/>
                      <w:shd w:val="clear" w:color="auto" w:fill="C0C0C0"/>
                    </w:rPr>
                    <w:t>125</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Документы, содержащие информацию</w:t>
                  </w:r>
                  <w:r>
                    <w:rPr>
                      <w:rFonts w:cs="Arial"/>
                      <w:szCs w:val="20"/>
                    </w:rPr>
                    <w:t xml:space="preserve"> об ошибке в электронном листке нетрудоспособности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направление из ФГИС ЕИСУ КС для формирования</w:t>
                  </w:r>
                  <w:r>
                    <w:rPr>
                      <w:rFonts w:cs="Arial"/>
                      <w:szCs w:val="20"/>
                    </w:rPr>
                    <w:t xml:space="preserve"> в случае обнаружения ошибки в сведениях об открытии электронного листка нетрудоспособности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4443A" w:rsidRDefault="00FB0319" w:rsidP="00FB0319">
                  <w:pPr>
                    <w:autoSpaceDE w:val="0"/>
                    <w:autoSpaceDN w:val="0"/>
                    <w:adjustRightInd w:val="0"/>
                    <w:spacing w:after="1" w:line="200" w:lineRule="atLeast"/>
                    <w:rPr>
                      <w:rFonts w:cs="Arial"/>
                      <w:szCs w:val="20"/>
                      <w:shd w:val="clear" w:color="auto" w:fill="C0C0C0"/>
                    </w:rPr>
                  </w:pPr>
                  <w:r w:rsidRPr="0024443A">
                    <w:rPr>
                      <w:rFonts w:cs="Arial"/>
                      <w:szCs w:val="20"/>
                      <w:shd w:val="clear" w:color="auto" w:fill="C0C0C0"/>
                    </w:rPr>
                    <w:t>не позднее 1 (одного) рабочего дня со дня получения сведений о работнике</w:t>
                  </w:r>
                </w:p>
              </w:tc>
              <w:tc>
                <w:tcPr>
                  <w:tcW w:w="1276" w:type="dxa"/>
                  <w:tcBorders>
                    <w:top w:val="single" w:sz="4" w:space="0" w:color="auto"/>
                    <w:left w:val="single" w:sz="4" w:space="0" w:color="auto"/>
                    <w:bottom w:val="single" w:sz="4" w:space="0" w:color="auto"/>
                    <w:right w:val="single" w:sz="4" w:space="0" w:color="auto"/>
                  </w:tcBorders>
                </w:tcPr>
                <w:p w:rsidR="00FB0319" w:rsidRPr="0024443A" w:rsidRDefault="00FB0319" w:rsidP="00FB0319">
                  <w:pPr>
                    <w:autoSpaceDE w:val="0"/>
                    <w:autoSpaceDN w:val="0"/>
                    <w:adjustRightInd w:val="0"/>
                    <w:spacing w:after="1" w:line="200" w:lineRule="atLeast"/>
                    <w:rPr>
                      <w:rFonts w:cs="Arial"/>
                      <w:szCs w:val="20"/>
                      <w:shd w:val="clear" w:color="auto" w:fill="C0C0C0"/>
                    </w:rPr>
                  </w:pPr>
                  <w:r w:rsidRPr="0024443A">
                    <w:rPr>
                      <w:rFonts w:cs="Arial"/>
                      <w:szCs w:val="20"/>
                      <w:shd w:val="clear" w:color="auto" w:fill="C0C0C0"/>
                    </w:rPr>
                    <w:t>обеспечение взаимодействия с территориальным органом СФР по месту регистрации при расчете пособия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24443A">
                    <w:rPr>
                      <w:rFonts w:cs="Arial"/>
                      <w:szCs w:val="20"/>
                      <w:shd w:val="clear" w:color="auto" w:fill="C0C0C0"/>
                    </w:rPr>
                    <w:t>передачи субъектом централизованного учета</w:t>
                  </w:r>
                  <w:r>
                    <w:rPr>
                      <w:rFonts w:cs="Arial"/>
                      <w:szCs w:val="20"/>
                    </w:rPr>
                    <w:t xml:space="preserve"> в территориальный орган </w:t>
                  </w:r>
                  <w:r w:rsidRPr="0024443A">
                    <w:rPr>
                      <w:rFonts w:cs="Arial"/>
                      <w:szCs w:val="20"/>
                      <w:shd w:val="clear" w:color="auto" w:fill="C0C0C0"/>
                    </w:rPr>
                    <w:t>СФР</w:t>
                  </w:r>
                  <w:r>
                    <w:rPr>
                      <w:rFonts w:cs="Arial"/>
                      <w:szCs w:val="20"/>
                    </w:rPr>
                    <w:t xml:space="preserve"> по месту регистрации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125</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Документы, содержащие информацию</w:t>
                  </w:r>
                  <w:r>
                    <w:rPr>
                      <w:rFonts w:cs="Arial"/>
                      <w:szCs w:val="20"/>
                    </w:rPr>
                    <w:t xml:space="preserve"> об ошибке в электронном листке нетрудоспособности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электронные </w:t>
                  </w:r>
                  <w:r w:rsidRPr="0024443A">
                    <w:rPr>
                      <w:rFonts w:cs="Arial"/>
                      <w:szCs w:val="20"/>
                      <w:shd w:val="clear" w:color="auto" w:fill="C0C0C0"/>
                    </w:rPr>
                    <w:t>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в случае обнаружения ошибки в сведениях об открытии электронного листка нетрудоспособности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787A2D" w:rsidRDefault="00FB0319" w:rsidP="00FB0319">
                  <w:pPr>
                    <w:autoSpaceDE w:val="0"/>
                    <w:autoSpaceDN w:val="0"/>
                    <w:adjustRightInd w:val="0"/>
                    <w:spacing w:after="1" w:line="200" w:lineRule="atLeast"/>
                    <w:rPr>
                      <w:rFonts w:cs="Arial"/>
                      <w:szCs w:val="20"/>
                      <w:shd w:val="clear" w:color="auto" w:fill="C0C0C0"/>
                    </w:rPr>
                  </w:pPr>
                  <w:r w:rsidRPr="00787A2D">
                    <w:rPr>
                      <w:rFonts w:cs="Arial"/>
                      <w:szCs w:val="20"/>
                      <w:shd w:val="clear" w:color="auto" w:fill="C0C0C0"/>
                    </w:rPr>
                    <w:t>не позднее 1 (одного) рабочего дня со дня получения сведений о работнике</w:t>
                  </w:r>
                </w:p>
              </w:tc>
              <w:tc>
                <w:tcPr>
                  <w:tcW w:w="1276" w:type="dxa"/>
                  <w:tcBorders>
                    <w:top w:val="single" w:sz="4" w:space="0" w:color="auto"/>
                    <w:left w:val="single" w:sz="4" w:space="0" w:color="auto"/>
                    <w:bottom w:val="single" w:sz="4" w:space="0" w:color="auto"/>
                    <w:right w:val="single" w:sz="4" w:space="0" w:color="auto"/>
                  </w:tcBorders>
                </w:tcPr>
                <w:p w:rsidR="00FB0319" w:rsidRPr="00787A2D" w:rsidRDefault="00FB0319" w:rsidP="00FB0319">
                  <w:pPr>
                    <w:autoSpaceDE w:val="0"/>
                    <w:autoSpaceDN w:val="0"/>
                    <w:adjustRightInd w:val="0"/>
                    <w:spacing w:after="1" w:line="200" w:lineRule="atLeast"/>
                    <w:rPr>
                      <w:rFonts w:cs="Arial"/>
                      <w:szCs w:val="20"/>
                      <w:shd w:val="clear" w:color="auto" w:fill="C0C0C0"/>
                    </w:rPr>
                  </w:pPr>
                  <w:r w:rsidRPr="00787A2D">
                    <w:rPr>
                      <w:rFonts w:cs="Arial"/>
                      <w:szCs w:val="20"/>
                      <w:shd w:val="clear" w:color="auto" w:fill="C0C0C0"/>
                    </w:rPr>
                    <w:t>обеспечение взаимодействия с территориальным органом СФР по месту регистрации при расчете пособия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24443A">
                    <w:rPr>
                      <w:rFonts w:cs="Arial"/>
                      <w:szCs w:val="20"/>
                      <w:shd w:val="clear" w:color="auto" w:fill="C0C0C0"/>
                    </w:rPr>
                    <w:t>передачи субъектом централизованного учета</w:t>
                  </w:r>
                  <w:r>
                    <w:rPr>
                      <w:rFonts w:cs="Arial"/>
                      <w:szCs w:val="20"/>
                    </w:rPr>
                    <w:t xml:space="preserve"> в территориальный орган </w:t>
                  </w:r>
                  <w:r w:rsidRPr="0024443A">
                    <w:rPr>
                      <w:rFonts w:cs="Arial"/>
                      <w:szCs w:val="20"/>
                      <w:shd w:val="clear" w:color="auto" w:fill="C0C0C0"/>
                    </w:rPr>
                    <w:t>СФР</w:t>
                  </w:r>
                  <w:r>
                    <w:rPr>
                      <w:rFonts w:cs="Arial"/>
                      <w:szCs w:val="20"/>
                    </w:rPr>
                    <w:t xml:space="preserve"> по месту регистрации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126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Документы, содержащие информацию</w:t>
                  </w:r>
                  <w:r>
                    <w:rPr>
                      <w:rFonts w:cs="Arial"/>
                      <w:szCs w:val="20"/>
                    </w:rPr>
                    <w:t xml:space="preserve"> о периоде, за который электронный листок нетрудоспособности не подлежит оплате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126</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Документы, содержащие информацию</w:t>
                  </w:r>
                  <w:r>
                    <w:rPr>
                      <w:rFonts w:cs="Arial"/>
                      <w:szCs w:val="20"/>
                    </w:rPr>
                    <w:t xml:space="preserve"> о периоде, за который электронный листок нетрудоспособности не подлежит оплате (при наличии функциональн</w:t>
                  </w:r>
                  <w:r>
                    <w:rPr>
                      <w:rFonts w:cs="Arial"/>
                      <w:szCs w:val="20"/>
                    </w:rPr>
                    <w:lastRenderedPageBreak/>
                    <w:t>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24443A">
                    <w:rPr>
                      <w:rFonts w:cs="Arial"/>
                      <w:szCs w:val="20"/>
                      <w:shd w:val="clear" w:color="auto" w:fill="C0C0C0"/>
                    </w:rPr>
                    <w:t>из ФГИС ЕИСУ КС для</w:t>
                  </w:r>
                  <w:r>
                    <w:rPr>
                      <w:rFonts w:cs="Arial"/>
                      <w:szCs w:val="20"/>
                    </w:rPr>
                    <w:t xml:space="preserve"> подтверждения о необходимости осуществления выплат при получении информации о закрытии электронного </w:t>
                  </w:r>
                  <w:r>
                    <w:rPr>
                      <w:rFonts w:cs="Arial"/>
                      <w:szCs w:val="20"/>
                    </w:rPr>
                    <w:lastRenderedPageBreak/>
                    <w:t>листка нетрудоспособности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4443A" w:rsidRDefault="00FB0319" w:rsidP="00FB0319">
                  <w:pPr>
                    <w:autoSpaceDE w:val="0"/>
                    <w:autoSpaceDN w:val="0"/>
                    <w:adjustRightInd w:val="0"/>
                    <w:spacing w:after="1" w:line="200" w:lineRule="atLeast"/>
                    <w:rPr>
                      <w:rFonts w:cs="Arial"/>
                      <w:szCs w:val="20"/>
                      <w:shd w:val="clear" w:color="auto" w:fill="C0C0C0"/>
                    </w:rPr>
                  </w:pPr>
                  <w:r w:rsidRPr="0024443A">
                    <w:rPr>
                      <w:rFonts w:cs="Arial"/>
                      <w:szCs w:val="20"/>
                      <w:shd w:val="clear" w:color="auto" w:fill="C0C0C0"/>
                    </w:rPr>
                    <w:t>не позднее 1 (одного) рабочего дня со дня получения сведений о работнике</w:t>
                  </w:r>
                </w:p>
              </w:tc>
              <w:tc>
                <w:tcPr>
                  <w:tcW w:w="1276" w:type="dxa"/>
                  <w:tcBorders>
                    <w:top w:val="single" w:sz="4" w:space="0" w:color="auto"/>
                    <w:left w:val="single" w:sz="4" w:space="0" w:color="auto"/>
                    <w:bottom w:val="single" w:sz="4" w:space="0" w:color="auto"/>
                    <w:right w:val="single" w:sz="4" w:space="0" w:color="auto"/>
                  </w:tcBorders>
                </w:tcPr>
                <w:p w:rsidR="00FB0319" w:rsidRPr="0024443A" w:rsidRDefault="00FB0319" w:rsidP="00FB0319">
                  <w:pPr>
                    <w:autoSpaceDE w:val="0"/>
                    <w:autoSpaceDN w:val="0"/>
                    <w:adjustRightInd w:val="0"/>
                    <w:spacing w:after="1" w:line="200" w:lineRule="atLeast"/>
                    <w:rPr>
                      <w:rFonts w:cs="Arial"/>
                      <w:szCs w:val="20"/>
                      <w:shd w:val="clear" w:color="auto" w:fill="C0C0C0"/>
                    </w:rPr>
                  </w:pPr>
                  <w:r w:rsidRPr="0024443A">
                    <w:rPr>
                      <w:rFonts w:cs="Arial"/>
                      <w:szCs w:val="20"/>
                      <w:shd w:val="clear" w:color="auto" w:fill="C0C0C0"/>
                    </w:rPr>
                    <w:t>обеспечение взаимодействия с территориальным органом СФР по месту регистрации при расчете пособия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24443A">
                    <w:rPr>
                      <w:rFonts w:cs="Arial"/>
                      <w:szCs w:val="20"/>
                      <w:shd w:val="clear" w:color="auto" w:fill="C0C0C0"/>
                    </w:rPr>
                    <w:t>передачи субъектом централизованного учета</w:t>
                  </w:r>
                  <w:r>
                    <w:rPr>
                      <w:rFonts w:cs="Arial"/>
                      <w:szCs w:val="20"/>
                    </w:rPr>
                    <w:t xml:space="preserve"> в территориальный орган </w:t>
                  </w:r>
                  <w:r w:rsidRPr="0024443A">
                    <w:rPr>
                      <w:rFonts w:cs="Arial"/>
                      <w:szCs w:val="20"/>
                      <w:shd w:val="clear" w:color="auto" w:fill="C0C0C0"/>
                    </w:rPr>
                    <w:t>СФР</w:t>
                  </w:r>
                  <w:r>
                    <w:rPr>
                      <w:rFonts w:cs="Arial"/>
                      <w:szCs w:val="20"/>
                    </w:rPr>
                    <w:t xml:space="preserve"> по месту регистрации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4443A">
                    <w:rPr>
                      <w:rFonts w:cs="Arial"/>
                      <w:szCs w:val="20"/>
                      <w:shd w:val="clear" w:color="auto" w:fill="C0C0C0"/>
                    </w:rPr>
                    <w:t>126</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t>Документы, содержащие информацию</w:t>
                  </w:r>
                  <w:r>
                    <w:rPr>
                      <w:rFonts w:cs="Arial"/>
                      <w:szCs w:val="20"/>
                    </w:rPr>
                    <w:t xml:space="preserve"> о периоде, за который электронный листок нетрудоспособности не подлежит оплате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24443A" w:rsidRDefault="00FB0319" w:rsidP="00FB0319">
                  <w:pPr>
                    <w:autoSpaceDE w:val="0"/>
                    <w:autoSpaceDN w:val="0"/>
                    <w:adjustRightInd w:val="0"/>
                    <w:spacing w:after="1" w:line="200" w:lineRule="atLeast"/>
                    <w:rPr>
                      <w:rFonts w:cs="Arial"/>
                      <w:szCs w:val="20"/>
                    </w:rPr>
                  </w:pPr>
                  <w:r>
                    <w:rPr>
                      <w:rFonts w:cs="Arial"/>
                      <w:szCs w:val="20"/>
                    </w:rPr>
                    <w:t>направление подтверждения о необходимости осуществления выплат при получении информации о закрытии электронного листка нетрудоспособности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D14766" w:rsidRDefault="00FB0319" w:rsidP="00FB0319">
                  <w:pPr>
                    <w:autoSpaceDE w:val="0"/>
                    <w:autoSpaceDN w:val="0"/>
                    <w:adjustRightInd w:val="0"/>
                    <w:spacing w:after="1" w:line="200" w:lineRule="atLeast"/>
                    <w:rPr>
                      <w:rFonts w:cs="Arial"/>
                      <w:szCs w:val="20"/>
                      <w:shd w:val="clear" w:color="auto" w:fill="C0C0C0"/>
                    </w:rPr>
                  </w:pPr>
                  <w:r w:rsidRPr="00D14766">
                    <w:rPr>
                      <w:rFonts w:cs="Arial"/>
                      <w:szCs w:val="20"/>
                      <w:shd w:val="clear" w:color="auto" w:fill="C0C0C0"/>
                    </w:rPr>
                    <w:t>не позднее 1 (одного) рабочего дня со дня получения сведений о работнике</w:t>
                  </w:r>
                </w:p>
              </w:tc>
              <w:tc>
                <w:tcPr>
                  <w:tcW w:w="1276" w:type="dxa"/>
                  <w:tcBorders>
                    <w:top w:val="single" w:sz="4" w:space="0" w:color="auto"/>
                    <w:left w:val="single" w:sz="4" w:space="0" w:color="auto"/>
                    <w:bottom w:val="single" w:sz="4" w:space="0" w:color="auto"/>
                    <w:right w:val="single" w:sz="4" w:space="0" w:color="auto"/>
                  </w:tcBorders>
                </w:tcPr>
                <w:p w:rsidR="00FB0319" w:rsidRPr="00D14766" w:rsidRDefault="00FB0319" w:rsidP="00FB0319">
                  <w:pPr>
                    <w:autoSpaceDE w:val="0"/>
                    <w:autoSpaceDN w:val="0"/>
                    <w:adjustRightInd w:val="0"/>
                    <w:spacing w:after="1" w:line="200" w:lineRule="atLeast"/>
                    <w:rPr>
                      <w:rFonts w:cs="Arial"/>
                      <w:szCs w:val="20"/>
                      <w:shd w:val="clear" w:color="auto" w:fill="C0C0C0"/>
                    </w:rPr>
                  </w:pPr>
                  <w:r w:rsidRPr="00D14766">
                    <w:rPr>
                      <w:rFonts w:cs="Arial"/>
                      <w:szCs w:val="20"/>
                      <w:shd w:val="clear" w:color="auto" w:fill="C0C0C0"/>
                    </w:rPr>
                    <w:t>обеспечение взаимодействия с территориальным органом СФР по месту регистрации при расчете пособия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D14766">
                    <w:rPr>
                      <w:rFonts w:cs="Arial"/>
                      <w:szCs w:val="20"/>
                      <w:shd w:val="clear" w:color="auto" w:fill="C0C0C0"/>
                    </w:rPr>
                    <w:t>передачи субъектом централизованного учета</w:t>
                  </w:r>
                  <w:r>
                    <w:rPr>
                      <w:rFonts w:cs="Arial"/>
                      <w:szCs w:val="20"/>
                    </w:rPr>
                    <w:t xml:space="preserve"> в территориальный орган </w:t>
                  </w:r>
                  <w:r w:rsidRPr="00D14766">
                    <w:rPr>
                      <w:rFonts w:cs="Arial"/>
                      <w:szCs w:val="20"/>
                      <w:shd w:val="clear" w:color="auto" w:fill="C0C0C0"/>
                    </w:rPr>
                    <w:t>СФР</w:t>
                  </w:r>
                  <w:r>
                    <w:rPr>
                      <w:rFonts w:cs="Arial"/>
                      <w:szCs w:val="20"/>
                    </w:rPr>
                    <w:t xml:space="preserve"> по месту регистрации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t>127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Сведения для расчета пособия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1 (одного) рабочего дня после получения </w:t>
                  </w:r>
                  <w:r w:rsidRPr="00D14766">
                    <w:rPr>
                      <w:rFonts w:cs="Arial"/>
                      <w:szCs w:val="20"/>
                      <w:shd w:val="clear" w:color="auto" w:fill="C0C0C0"/>
                    </w:rPr>
                    <w:t>сведений о закрытии электронного листка нетрудоспособности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D14766" w:rsidRDefault="00FB0319" w:rsidP="00FB0319">
                  <w:pPr>
                    <w:autoSpaceDE w:val="0"/>
                    <w:autoSpaceDN w:val="0"/>
                    <w:adjustRightInd w:val="0"/>
                    <w:spacing w:after="1" w:line="200" w:lineRule="atLeast"/>
                    <w:rPr>
                      <w:rFonts w:cs="Arial"/>
                      <w:szCs w:val="20"/>
                      <w:shd w:val="clear" w:color="auto" w:fill="C0C0C0"/>
                    </w:rPr>
                  </w:pPr>
                  <w:r w:rsidRPr="00D14766">
                    <w:rPr>
                      <w:rFonts w:cs="Arial"/>
                      <w:szCs w:val="20"/>
                      <w:shd w:val="clear" w:color="auto" w:fill="C0C0C0"/>
                    </w:rPr>
                    <w:t>не позднее 1 (одного) рабочего дня со дня получения сведений о работнике</w:t>
                  </w:r>
                </w:p>
              </w:tc>
              <w:tc>
                <w:tcPr>
                  <w:tcW w:w="1276" w:type="dxa"/>
                  <w:tcBorders>
                    <w:top w:val="single" w:sz="4" w:space="0" w:color="auto"/>
                    <w:left w:val="single" w:sz="4" w:space="0" w:color="auto"/>
                    <w:bottom w:val="single" w:sz="4" w:space="0" w:color="auto"/>
                    <w:right w:val="single" w:sz="4" w:space="0" w:color="auto"/>
                  </w:tcBorders>
                </w:tcPr>
                <w:p w:rsidR="00FB0319" w:rsidRPr="00D14766" w:rsidRDefault="00FB0319" w:rsidP="00FB0319">
                  <w:pPr>
                    <w:autoSpaceDE w:val="0"/>
                    <w:autoSpaceDN w:val="0"/>
                    <w:adjustRightInd w:val="0"/>
                    <w:spacing w:after="1" w:line="200" w:lineRule="atLeast"/>
                    <w:rPr>
                      <w:rFonts w:cs="Arial"/>
                      <w:szCs w:val="20"/>
                      <w:shd w:val="clear" w:color="auto" w:fill="C0C0C0"/>
                    </w:rPr>
                  </w:pPr>
                  <w:r w:rsidRPr="00D14766">
                    <w:rPr>
                      <w:rFonts w:cs="Arial"/>
                      <w:szCs w:val="20"/>
                      <w:shd w:val="clear" w:color="auto" w:fill="C0C0C0"/>
                    </w:rPr>
                    <w:t>обеспечение взаимодействия с территориальным органом СФР по месту регистрации при расчете пособия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D14766">
                    <w:rPr>
                      <w:rFonts w:cs="Arial"/>
                      <w:szCs w:val="20"/>
                      <w:shd w:val="clear" w:color="auto" w:fill="C0C0C0"/>
                    </w:rPr>
                    <w:t>передачи</w:t>
                  </w:r>
                  <w:r>
                    <w:rPr>
                      <w:rFonts w:cs="Arial"/>
                      <w:szCs w:val="20"/>
                    </w:rPr>
                    <w:t xml:space="preserve"> субъектом централизованного учета </w:t>
                  </w:r>
                  <w:r w:rsidRPr="00D14766">
                    <w:rPr>
                      <w:rFonts w:cs="Arial"/>
                      <w:szCs w:val="20"/>
                      <w:shd w:val="clear" w:color="auto" w:fill="C0C0C0"/>
                    </w:rPr>
                    <w:t>в территориальный орган СФР по месту регистрации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t>128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Сведения, необходимые для назначения и выплаты пособия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t>128</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Сведения, необходимые для назначения и выплаты пособия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t>направление из ФГИС ЕИСУ КС для формирования</w:t>
                  </w:r>
                  <w:r>
                    <w:rPr>
                      <w:rFonts w:cs="Arial"/>
                      <w:szCs w:val="20"/>
                    </w:rPr>
                    <w:t xml:space="preserve"> не позднее 3 (трех) рабочих дней после получения сведений о закрытии электронного листка нетрудоспособности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D14766" w:rsidRDefault="00FB0319" w:rsidP="00FB0319">
                  <w:pPr>
                    <w:autoSpaceDE w:val="0"/>
                    <w:autoSpaceDN w:val="0"/>
                    <w:adjustRightInd w:val="0"/>
                    <w:spacing w:after="1" w:line="200" w:lineRule="atLeast"/>
                    <w:rPr>
                      <w:rFonts w:cs="Arial"/>
                      <w:szCs w:val="20"/>
                      <w:shd w:val="clear" w:color="auto" w:fill="C0C0C0"/>
                    </w:rPr>
                  </w:pPr>
                  <w:r w:rsidRPr="00D14766">
                    <w:rPr>
                      <w:rFonts w:cs="Arial"/>
                      <w:szCs w:val="20"/>
                      <w:shd w:val="clear" w:color="auto" w:fill="C0C0C0"/>
                    </w:rPr>
                    <w:t>не позднее 1 (одного) рабочего дня со дня получения сведений о работнике</w:t>
                  </w:r>
                </w:p>
              </w:tc>
              <w:tc>
                <w:tcPr>
                  <w:tcW w:w="1276" w:type="dxa"/>
                  <w:tcBorders>
                    <w:top w:val="single" w:sz="4" w:space="0" w:color="auto"/>
                    <w:left w:val="single" w:sz="4" w:space="0" w:color="auto"/>
                    <w:bottom w:val="single" w:sz="4" w:space="0" w:color="auto"/>
                    <w:right w:val="single" w:sz="4" w:space="0" w:color="auto"/>
                  </w:tcBorders>
                </w:tcPr>
                <w:p w:rsidR="00FB0319" w:rsidRPr="00D14766" w:rsidRDefault="00FB0319" w:rsidP="00FB0319">
                  <w:pPr>
                    <w:autoSpaceDE w:val="0"/>
                    <w:autoSpaceDN w:val="0"/>
                    <w:adjustRightInd w:val="0"/>
                    <w:spacing w:after="1" w:line="200" w:lineRule="atLeast"/>
                    <w:rPr>
                      <w:rFonts w:cs="Arial"/>
                      <w:szCs w:val="20"/>
                      <w:shd w:val="clear" w:color="auto" w:fill="C0C0C0"/>
                    </w:rPr>
                  </w:pPr>
                  <w:r w:rsidRPr="00D14766">
                    <w:rPr>
                      <w:rFonts w:cs="Arial"/>
                      <w:szCs w:val="20"/>
                      <w:shd w:val="clear" w:color="auto" w:fill="C0C0C0"/>
                    </w:rPr>
                    <w:t>обеспечение взаимодействия с территориальным органом СФР по месту регистрации при расчете пособия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D14766">
                    <w:rPr>
                      <w:rFonts w:cs="Arial"/>
                      <w:szCs w:val="20"/>
                      <w:shd w:val="clear" w:color="auto" w:fill="C0C0C0"/>
                    </w:rPr>
                    <w:t>передачи субъектом централизованного учета</w:t>
                  </w:r>
                  <w:r>
                    <w:rPr>
                      <w:rFonts w:cs="Arial"/>
                      <w:szCs w:val="20"/>
                    </w:rPr>
                    <w:t xml:space="preserve"> в территориальный орган </w:t>
                  </w:r>
                  <w:r w:rsidRPr="00D14766">
                    <w:rPr>
                      <w:rFonts w:cs="Arial"/>
                      <w:szCs w:val="20"/>
                      <w:shd w:val="clear" w:color="auto" w:fill="C0C0C0"/>
                    </w:rPr>
                    <w:t>СФР</w:t>
                  </w:r>
                  <w:r>
                    <w:rPr>
                      <w:rFonts w:cs="Arial"/>
                      <w:szCs w:val="20"/>
                    </w:rPr>
                    <w:t xml:space="preserve"> по месту регистрации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t>128</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Сведения, необходимые для назначения и </w:t>
                  </w:r>
                  <w:r>
                    <w:rPr>
                      <w:rFonts w:cs="Arial"/>
                      <w:szCs w:val="20"/>
                    </w:rPr>
                    <w:lastRenderedPageBreak/>
                    <w:t>выплаты пособия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не позднее 3 (трех) рабочих дней после </w:t>
                  </w:r>
                  <w:r>
                    <w:rPr>
                      <w:rFonts w:cs="Arial"/>
                      <w:szCs w:val="20"/>
                    </w:rPr>
                    <w:lastRenderedPageBreak/>
                    <w:t>получения сведений о закрытии электронного листка нетрудоспособности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субъекта </w:t>
                  </w:r>
                  <w:r>
                    <w:rPr>
                      <w:rFonts w:cs="Arial"/>
                      <w:szCs w:val="20"/>
                    </w:rPr>
                    <w:lastRenderedPageBreak/>
                    <w:t>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D14766" w:rsidRDefault="00FB0319" w:rsidP="00FB0319">
                  <w:pPr>
                    <w:autoSpaceDE w:val="0"/>
                    <w:autoSpaceDN w:val="0"/>
                    <w:adjustRightInd w:val="0"/>
                    <w:spacing w:after="1" w:line="200" w:lineRule="atLeast"/>
                    <w:rPr>
                      <w:rFonts w:cs="Arial"/>
                      <w:szCs w:val="20"/>
                      <w:shd w:val="clear" w:color="auto" w:fill="C0C0C0"/>
                    </w:rPr>
                  </w:pPr>
                  <w:r w:rsidRPr="00D14766">
                    <w:rPr>
                      <w:rFonts w:cs="Arial"/>
                      <w:szCs w:val="20"/>
                      <w:shd w:val="clear" w:color="auto" w:fill="C0C0C0"/>
                    </w:rPr>
                    <w:lastRenderedPageBreak/>
                    <w:t xml:space="preserve">не позднее 1 (одного) рабочего дня со дня </w:t>
                  </w:r>
                  <w:r w:rsidRPr="00D14766">
                    <w:rPr>
                      <w:rFonts w:cs="Arial"/>
                      <w:szCs w:val="20"/>
                      <w:shd w:val="clear" w:color="auto" w:fill="C0C0C0"/>
                    </w:rPr>
                    <w:lastRenderedPageBreak/>
                    <w:t>получения сведений о работнике</w:t>
                  </w:r>
                </w:p>
              </w:tc>
              <w:tc>
                <w:tcPr>
                  <w:tcW w:w="1276" w:type="dxa"/>
                  <w:tcBorders>
                    <w:top w:val="single" w:sz="4" w:space="0" w:color="auto"/>
                    <w:left w:val="single" w:sz="4" w:space="0" w:color="auto"/>
                    <w:bottom w:val="single" w:sz="4" w:space="0" w:color="auto"/>
                    <w:right w:val="single" w:sz="4" w:space="0" w:color="auto"/>
                  </w:tcBorders>
                </w:tcPr>
                <w:p w:rsidR="00FB0319" w:rsidRPr="00D14766" w:rsidRDefault="00FB0319" w:rsidP="00FB0319">
                  <w:pPr>
                    <w:autoSpaceDE w:val="0"/>
                    <w:autoSpaceDN w:val="0"/>
                    <w:adjustRightInd w:val="0"/>
                    <w:spacing w:after="1" w:line="200" w:lineRule="atLeast"/>
                    <w:rPr>
                      <w:rFonts w:cs="Arial"/>
                      <w:szCs w:val="20"/>
                      <w:shd w:val="clear" w:color="auto" w:fill="C0C0C0"/>
                    </w:rPr>
                  </w:pPr>
                  <w:r w:rsidRPr="00D14766">
                    <w:rPr>
                      <w:rFonts w:cs="Arial"/>
                      <w:szCs w:val="20"/>
                      <w:shd w:val="clear" w:color="auto" w:fill="C0C0C0"/>
                    </w:rPr>
                    <w:lastRenderedPageBreak/>
                    <w:t xml:space="preserve">обеспечение взаимодействия с </w:t>
                  </w:r>
                  <w:r w:rsidRPr="00D14766">
                    <w:rPr>
                      <w:rFonts w:cs="Arial"/>
                      <w:szCs w:val="20"/>
                      <w:shd w:val="clear" w:color="auto" w:fill="C0C0C0"/>
                    </w:rPr>
                    <w:lastRenderedPageBreak/>
                    <w:t>территориальным органом СФР по месту регистрации при расчете пособия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w:t>
                  </w:r>
                  <w:r w:rsidRPr="00D14766">
                    <w:rPr>
                      <w:rFonts w:cs="Arial"/>
                      <w:szCs w:val="20"/>
                      <w:shd w:val="clear" w:color="auto" w:fill="C0C0C0"/>
                    </w:rPr>
                    <w:t>передачи субъектом централизованного учета</w:t>
                  </w:r>
                  <w:r>
                    <w:rPr>
                      <w:rFonts w:cs="Arial"/>
                      <w:szCs w:val="20"/>
                    </w:rPr>
                    <w:t xml:space="preserve"> в </w:t>
                  </w:r>
                  <w:r>
                    <w:rPr>
                      <w:rFonts w:cs="Arial"/>
                      <w:szCs w:val="20"/>
                    </w:rPr>
                    <w:lastRenderedPageBreak/>
                    <w:t xml:space="preserve">территориальный орган </w:t>
                  </w:r>
                  <w:r w:rsidRPr="00D14766">
                    <w:rPr>
                      <w:rFonts w:cs="Arial"/>
                      <w:szCs w:val="20"/>
                      <w:shd w:val="clear" w:color="auto" w:fill="C0C0C0"/>
                    </w:rPr>
                    <w:t>СФР</w:t>
                  </w:r>
                  <w:r>
                    <w:rPr>
                      <w:rFonts w:cs="Arial"/>
                      <w:szCs w:val="20"/>
                    </w:rPr>
                    <w:t xml:space="preserve"> по месту регистрации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lastRenderedPageBreak/>
                    <w:t>129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t>Документы, содержащие информацию</w:t>
                  </w:r>
                  <w:r>
                    <w:rPr>
                      <w:rFonts w:cs="Arial"/>
                      <w:szCs w:val="20"/>
                    </w:rPr>
                    <w:t xml:space="preserve"> для расчета пособия отдельным категориям застрахованных лиц</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не позднее 1 (одного) рабочего дня после получения информации по листку нетрудоспособности отдельной категории застрахованных лиц</w:t>
                  </w:r>
                </w:p>
                <w:p w:rsidR="00D14766" w:rsidRDefault="00D14766" w:rsidP="00FB0319">
                  <w:pPr>
                    <w:autoSpaceDE w:val="0"/>
                    <w:autoSpaceDN w:val="0"/>
                    <w:adjustRightInd w:val="0"/>
                    <w:spacing w:after="1" w:line="200" w:lineRule="atLeast"/>
                    <w:rPr>
                      <w:rFonts w:cs="Arial"/>
                      <w:szCs w:val="20"/>
                    </w:rPr>
                  </w:pPr>
                </w:p>
                <w:p w:rsidR="00D14766" w:rsidRDefault="00D14766" w:rsidP="00FB0319">
                  <w:pPr>
                    <w:autoSpaceDE w:val="0"/>
                    <w:autoSpaceDN w:val="0"/>
                    <w:adjustRightInd w:val="0"/>
                    <w:spacing w:after="1" w:line="200" w:lineRule="atLeast"/>
                    <w:rPr>
                      <w:rFonts w:cs="Arial"/>
                      <w:szCs w:val="20"/>
                    </w:rPr>
                  </w:pPr>
                </w:p>
                <w:p w:rsidR="00D14766" w:rsidRDefault="00D14766" w:rsidP="00FB0319">
                  <w:pPr>
                    <w:autoSpaceDE w:val="0"/>
                    <w:autoSpaceDN w:val="0"/>
                    <w:adjustRightInd w:val="0"/>
                    <w:spacing w:after="1" w:line="200" w:lineRule="atLeast"/>
                    <w:rPr>
                      <w:rFonts w:cs="Arial"/>
                      <w:szCs w:val="20"/>
                    </w:rPr>
                  </w:pPr>
                </w:p>
                <w:p w:rsidR="00D14766" w:rsidRDefault="00D14766"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D14766" w:rsidRDefault="00FB0319" w:rsidP="00FB0319">
                  <w:pPr>
                    <w:autoSpaceDE w:val="0"/>
                    <w:autoSpaceDN w:val="0"/>
                    <w:adjustRightInd w:val="0"/>
                    <w:spacing w:after="1" w:line="200" w:lineRule="atLeast"/>
                    <w:rPr>
                      <w:rFonts w:cs="Arial"/>
                      <w:szCs w:val="20"/>
                      <w:shd w:val="clear" w:color="auto" w:fill="C0C0C0"/>
                    </w:rPr>
                  </w:pPr>
                  <w:r w:rsidRPr="00D14766">
                    <w:rPr>
                      <w:rFonts w:cs="Arial"/>
                      <w:szCs w:val="20"/>
                      <w:shd w:val="clear" w:color="auto" w:fill="C0C0C0"/>
                    </w:rPr>
                    <w:t>не позднее 1 (одного) рабочего дня после получения информации по листку нетрудоспособности отдельной категории застрахованных лиц</w:t>
                  </w:r>
                </w:p>
              </w:tc>
              <w:tc>
                <w:tcPr>
                  <w:tcW w:w="1276" w:type="dxa"/>
                  <w:tcBorders>
                    <w:top w:val="single" w:sz="4" w:space="0" w:color="auto"/>
                    <w:left w:val="single" w:sz="4" w:space="0" w:color="auto"/>
                    <w:bottom w:val="single" w:sz="4" w:space="0" w:color="auto"/>
                    <w:right w:val="single" w:sz="4" w:space="0" w:color="auto"/>
                  </w:tcBorders>
                </w:tcPr>
                <w:p w:rsidR="00FB0319" w:rsidRPr="00D14766" w:rsidRDefault="00FB0319" w:rsidP="00FB0319">
                  <w:pPr>
                    <w:autoSpaceDE w:val="0"/>
                    <w:autoSpaceDN w:val="0"/>
                    <w:adjustRightInd w:val="0"/>
                    <w:spacing w:after="1" w:line="200" w:lineRule="atLeast"/>
                    <w:rPr>
                      <w:rFonts w:cs="Arial"/>
                      <w:szCs w:val="20"/>
                      <w:shd w:val="clear" w:color="auto" w:fill="C0C0C0"/>
                    </w:rPr>
                  </w:pPr>
                  <w:r w:rsidRPr="00D14766">
                    <w:rPr>
                      <w:rFonts w:cs="Arial"/>
                      <w:szCs w:val="20"/>
                      <w:shd w:val="clear" w:color="auto" w:fill="C0C0C0"/>
                    </w:rPr>
                    <w:t>направлены документы, содержащие информацию для расчета пособия отдельным категориям застрахованных лиц</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формирования и направления субъектом централизованного учета Реестра обезличенных сводных данных </w:t>
                  </w:r>
                  <w:r w:rsidRPr="00D14766">
                    <w:rPr>
                      <w:rFonts w:cs="Arial"/>
                      <w:szCs w:val="20"/>
                      <w:shd w:val="clear" w:color="auto" w:fill="C0C0C0"/>
                    </w:rPr>
                    <w:t>&lt;15&gt;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t>130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 о несчастном случае на производстве</w:t>
                  </w:r>
                  <w:r w:rsidRPr="00E17EA8">
                    <w:rPr>
                      <w:rFonts w:cs="Arial"/>
                      <w:szCs w:val="20"/>
                      <w:shd w:val="clear" w:color="auto" w:fill="C0C0C0"/>
                    </w:rPr>
                    <w:t>, либо</w:t>
                  </w:r>
                  <w:r>
                    <w:rPr>
                      <w:rFonts w:cs="Arial"/>
                      <w:szCs w:val="20"/>
                    </w:rPr>
                    <w:t xml:space="preserve"> акт о случае профессионального заболевания</w:t>
                  </w:r>
                  <w:r w:rsidRPr="00E17EA8">
                    <w:rPr>
                      <w:rFonts w:cs="Arial"/>
                      <w:szCs w:val="20"/>
                      <w:shd w:val="clear" w:color="auto" w:fill="C0C0C0"/>
                    </w:rPr>
                    <w:t>,</w:t>
                  </w:r>
                  <w:r>
                    <w:rPr>
                      <w:rFonts w:cs="Arial"/>
                      <w:szCs w:val="20"/>
                    </w:rPr>
                    <w:t xml:space="preserve"> либо судебное решение об установлении юридического факта несчастного случая на производстве или профессионального заболевания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17EA8">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информации при расчете оплаты труда;</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субъекту централизованного учета Сведений для расчета пособий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направления субъектом централизованного учета Сведений о суммах выплат и иных вознаграждений в пользу застрахованного лица, на которые были начислены страховые взносы на общеобязательное государственное социальное страхование от несчастного случая на производстве и </w:t>
                  </w:r>
                  <w:r>
                    <w:rPr>
                      <w:rFonts w:cs="Arial"/>
                      <w:szCs w:val="20"/>
                    </w:rPr>
                    <w:lastRenderedPageBreak/>
                    <w:t>профессионального заболевания, повлекших утрату трудоспособности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4766">
                    <w:rPr>
                      <w:rFonts w:cs="Arial"/>
                      <w:szCs w:val="20"/>
                      <w:shd w:val="clear" w:color="auto" w:fill="C0C0C0"/>
                    </w:rPr>
                    <w:lastRenderedPageBreak/>
                    <w:t>131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Заявление о замене календарных лет (календарного года) при расчете пособия по временной нетрудоспособности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17EA8">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заявления от застрахованного лица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документов (сведений), необходимых для расчета пособия</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информации при расчете социальных пособий;</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Сведений для расчета пособий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формирования и направления субъектом централизованного учета Заявления о пересчете ранее назначенного пособия</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E17EA8" w:rsidRDefault="00FB0319" w:rsidP="00FB0319">
                  <w:pPr>
                    <w:autoSpaceDE w:val="0"/>
                    <w:autoSpaceDN w:val="0"/>
                    <w:adjustRightInd w:val="0"/>
                    <w:spacing w:after="1" w:line="200" w:lineRule="atLeast"/>
                    <w:rPr>
                      <w:rFonts w:cs="Arial"/>
                      <w:szCs w:val="20"/>
                      <w:shd w:val="clear" w:color="auto" w:fill="C0C0C0"/>
                    </w:rPr>
                  </w:pPr>
                  <w:r w:rsidRPr="00E17EA8">
                    <w:rPr>
                      <w:rFonts w:cs="Arial"/>
                      <w:szCs w:val="20"/>
                      <w:shd w:val="clear" w:color="auto" w:fill="C0C0C0"/>
                    </w:rPr>
                    <w:t>132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Заявление о перерасчете ранее назначенного страхового обеспечения по обязательному социальному страхованию на случай временной нетрудоспособности и в связи с материнством с приложением подтверждающих документов по форме, утвержденной </w:t>
                  </w:r>
                  <w:r w:rsidRPr="00E17EA8">
                    <w:rPr>
                      <w:rFonts w:cs="Arial"/>
                      <w:szCs w:val="20"/>
                      <w:shd w:val="clear" w:color="auto" w:fill="C0C0C0"/>
                    </w:rPr>
                    <w:t>СФР</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17EA8">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направление скан-</w:t>
                  </w:r>
                  <w:r w:rsidRPr="00E17EA8">
                    <w:rPr>
                      <w:rFonts w:cs="Arial"/>
                      <w:szCs w:val="20"/>
                      <w:shd w:val="clear" w:color="auto" w:fill="C0C0C0"/>
                    </w:rPr>
                    <w:t>копии</w:t>
                  </w:r>
                  <w:r>
                    <w:rPr>
                      <w:rFonts w:cs="Arial"/>
                      <w:szCs w:val="20"/>
                    </w:rPr>
                    <w:t xml:space="preserve"> документов не позднее следующего рабочего дня со дня получения их от застрахованного лица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документов (сведений), необходимых для расчета пособия</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информации при расчете социальных пособий;</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Сведений для расчета пособий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формирования и направления субъектом централизованного учета Заявления о пересчете ранее назначенного пособия</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E17EA8" w:rsidRDefault="00FB0319" w:rsidP="00FB0319">
                  <w:pPr>
                    <w:autoSpaceDE w:val="0"/>
                    <w:autoSpaceDN w:val="0"/>
                    <w:adjustRightInd w:val="0"/>
                    <w:spacing w:after="1" w:line="200" w:lineRule="atLeast"/>
                    <w:rPr>
                      <w:rFonts w:cs="Arial"/>
                      <w:szCs w:val="20"/>
                      <w:shd w:val="clear" w:color="auto" w:fill="C0C0C0"/>
                    </w:rPr>
                  </w:pPr>
                  <w:r w:rsidRPr="00E17EA8">
                    <w:rPr>
                      <w:rFonts w:cs="Arial"/>
                      <w:szCs w:val="20"/>
                      <w:shd w:val="clear" w:color="auto" w:fill="C0C0C0"/>
                    </w:rPr>
                    <w:t>133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Табель учета использования рабочего времени (код формы по ОКУД 0504421) &lt;</w:t>
                  </w:r>
                  <w:r w:rsidRPr="00E17EA8">
                    <w:rPr>
                      <w:rFonts w:cs="Arial"/>
                      <w:szCs w:val="20"/>
                      <w:shd w:val="clear" w:color="auto" w:fill="C0C0C0"/>
                    </w:rPr>
                    <w:t>4</w:t>
                  </w:r>
                  <w:r>
                    <w:rPr>
                      <w:rFonts w:cs="Arial"/>
                      <w:szCs w:val="20"/>
                    </w:rPr>
                    <w:t xml:space="preserve">&gt; </w:t>
                  </w:r>
                  <w:r w:rsidRPr="00E17EA8">
                    <w:rPr>
                      <w:rFonts w:cs="Arial"/>
                      <w:szCs w:val="20"/>
                      <w:shd w:val="clear" w:color="auto" w:fill="C0C0C0"/>
                    </w:rPr>
                    <w:t>(в том числе корректирующий)</w:t>
                  </w:r>
                </w:p>
                <w:p w:rsidR="00E17EA8" w:rsidRDefault="00E17EA8" w:rsidP="00FB0319">
                  <w:pPr>
                    <w:autoSpaceDE w:val="0"/>
                    <w:autoSpaceDN w:val="0"/>
                    <w:adjustRightInd w:val="0"/>
                    <w:spacing w:after="1" w:line="200" w:lineRule="atLeast"/>
                    <w:rPr>
                      <w:rFonts w:cs="Arial"/>
                      <w:szCs w:val="20"/>
                    </w:rPr>
                  </w:pPr>
                </w:p>
                <w:p w:rsidR="00E17EA8" w:rsidRDefault="00E17EA8" w:rsidP="00FB0319">
                  <w:pPr>
                    <w:autoSpaceDE w:val="0"/>
                    <w:autoSpaceDN w:val="0"/>
                    <w:adjustRightInd w:val="0"/>
                    <w:spacing w:after="1" w:line="200" w:lineRule="atLeast"/>
                    <w:rPr>
                      <w:rFonts w:cs="Arial"/>
                      <w:szCs w:val="20"/>
                    </w:rPr>
                  </w:pPr>
                </w:p>
                <w:p w:rsidR="00BB1992" w:rsidRDefault="00BB1992"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17EA8">
                    <w:rPr>
                      <w:rFonts w:cs="Arial"/>
                      <w:szCs w:val="20"/>
                      <w:shd w:val="clear" w:color="auto" w:fill="C0C0C0"/>
                    </w:rPr>
                    <w:t>133</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Табель учета использования рабочего времени (код формы по ОКУД 0504421) </w:t>
                  </w:r>
                  <w:r w:rsidRPr="002B3181">
                    <w:rPr>
                      <w:rFonts w:cs="Arial"/>
                      <w:szCs w:val="20"/>
                      <w:shd w:val="clear" w:color="auto" w:fill="C0C0C0"/>
                    </w:rPr>
                    <w:t>(в том числе корректирующий)</w:t>
                  </w:r>
                  <w:r>
                    <w:rPr>
                      <w:rFonts w:cs="Arial"/>
                      <w:szCs w:val="20"/>
                    </w:rPr>
                    <w:t xml:space="preserve"> (для федеральных органов </w:t>
                  </w:r>
                  <w:r w:rsidRPr="002B3181">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3181">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3181">
                    <w:rPr>
                      <w:rFonts w:cs="Arial"/>
                      <w:szCs w:val="20"/>
                      <w:shd w:val="clear" w:color="auto" w:fill="C0C0C0"/>
                    </w:rPr>
                    <w:t>направление из ФГИС ЕИСУ КС</w:t>
                  </w:r>
                  <w:r>
                    <w:rPr>
                      <w:rFonts w:cs="Arial"/>
                      <w:szCs w:val="20"/>
                    </w:rPr>
                    <w:t xml:space="preserve"> не позднее 4 (четырех) рабочих дней до установленного срока выплаты заработной платы за 1 половину месяца;</w:t>
                  </w:r>
                </w:p>
                <w:p w:rsidR="00FB0319" w:rsidRDefault="00FB0319" w:rsidP="00FB0319">
                  <w:pPr>
                    <w:autoSpaceDE w:val="0"/>
                    <w:autoSpaceDN w:val="0"/>
                    <w:adjustRightInd w:val="0"/>
                    <w:spacing w:after="1" w:line="200" w:lineRule="atLeast"/>
                    <w:rPr>
                      <w:rFonts w:cs="Arial"/>
                      <w:szCs w:val="20"/>
                    </w:rPr>
                  </w:pPr>
                  <w:r>
                    <w:rPr>
                      <w:rFonts w:cs="Arial"/>
                      <w:szCs w:val="20"/>
                    </w:rPr>
                    <w:t>не позднее 5 (пяти) рабочих дней до установленного срока выплаты заработной платы за вторую половину месяца;</w:t>
                  </w:r>
                </w:p>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 момента подписания корректирующего табеля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3181">
                    <w:rPr>
                      <w:rFonts w:cs="Arial"/>
                      <w:szCs w:val="20"/>
                      <w:shd w:val="clear" w:color="auto" w:fill="C0C0C0"/>
                    </w:rPr>
                    <w:t>133</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Табель учета использования рабочего времени (код формы по ОКУД 0504421) </w:t>
                  </w:r>
                  <w:r w:rsidRPr="002B3181">
                    <w:rPr>
                      <w:rFonts w:cs="Arial"/>
                      <w:szCs w:val="20"/>
                      <w:shd w:val="clear" w:color="auto" w:fill="C0C0C0"/>
                    </w:rPr>
                    <w:t>(в том числе корректирующий)</w:t>
                  </w:r>
                  <w:r>
                    <w:rPr>
                      <w:rFonts w:cs="Arial"/>
                      <w:szCs w:val="20"/>
                    </w:rPr>
                    <w:t xml:space="preserve"> (для федеральных казенных учреждений</w:t>
                  </w:r>
                  <w:r w:rsidRPr="002B3181">
                    <w:rPr>
                      <w:rFonts w:cs="Arial"/>
                      <w:szCs w:val="20"/>
                      <w:shd w:val="clear" w:color="auto" w:fill="C0C0C0"/>
                    </w:rPr>
                    <w:t>, работникам ФТС России и ее территориальных органов</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3181">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3181">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4 (четырех) рабочих дней до установленного срока выплаты заработной платы за 1 половину месяца;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5 (пяти) рабочих дней до установленного срока выплаты заработной платы за вторую </w:t>
                  </w:r>
                  <w:r>
                    <w:rPr>
                      <w:rFonts w:cs="Arial"/>
                      <w:szCs w:val="20"/>
                    </w:rPr>
                    <w:lastRenderedPageBreak/>
                    <w:t>половину месяца;</w:t>
                  </w:r>
                </w:p>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 момента подписания корректирующего табеля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3181">
                    <w:rPr>
                      <w:rFonts w:cs="Arial"/>
                      <w:szCs w:val="20"/>
                      <w:shd w:val="clear" w:color="auto" w:fill="C0C0C0"/>
                    </w:rPr>
                    <w:lastRenderedPageBreak/>
                    <w:t>руководитель (уполномоченное лицо)</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3181">
                    <w:rPr>
                      <w:rFonts w:cs="Arial"/>
                      <w:szCs w:val="20"/>
                      <w:shd w:val="clear" w:color="auto" w:fill="C0C0C0"/>
                    </w:rPr>
                    <w:t>134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3181">
                    <w:rPr>
                      <w:rFonts w:cs="Arial"/>
                      <w:szCs w:val="20"/>
                      <w:shd w:val="clear" w:color="auto" w:fill="C0C0C0"/>
                    </w:rPr>
                    <w:t>Приказы</w:t>
                  </w:r>
                  <w:r>
                    <w:rPr>
                      <w:rFonts w:cs="Arial"/>
                      <w:szCs w:val="20"/>
                    </w:rPr>
                    <w:t xml:space="preserve"> по начислению </w:t>
                  </w:r>
                  <w:r w:rsidRPr="002B3181">
                    <w:rPr>
                      <w:rFonts w:cs="Arial"/>
                      <w:szCs w:val="20"/>
                      <w:shd w:val="clear" w:color="auto" w:fill="C0C0C0"/>
                    </w:rPr>
                    <w:t>выплат по оплате</w:t>
                  </w:r>
                  <w:r>
                    <w:rPr>
                      <w:rFonts w:cs="Arial"/>
                      <w:szCs w:val="20"/>
                    </w:rPr>
                    <w:t xml:space="preserve"> труда и по удержанию из оплаты труда (дни сдачи крови </w:t>
                  </w:r>
                  <w:r w:rsidRPr="002B3181">
                    <w:rPr>
                      <w:rFonts w:cs="Arial"/>
                      <w:szCs w:val="20"/>
                      <w:shd w:val="clear" w:color="auto" w:fill="C0C0C0"/>
                    </w:rPr>
                    <w:t>и ее компонентов</w:t>
                  </w:r>
                  <w:r>
                    <w:rPr>
                      <w:rFonts w:cs="Arial"/>
                      <w:szCs w:val="20"/>
                    </w:rPr>
                    <w:t>, военные сборы, учебные отпуска, отпуск без сохранения заработной платы и иные)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3181">
                    <w:rPr>
                      <w:rFonts w:cs="Arial"/>
                      <w:szCs w:val="20"/>
                      <w:shd w:val="clear" w:color="auto" w:fill="C0C0C0"/>
                    </w:rPr>
                    <w:t>134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t>Приказы</w:t>
                  </w:r>
                  <w:r>
                    <w:rPr>
                      <w:rFonts w:cs="Arial"/>
                      <w:szCs w:val="20"/>
                    </w:rPr>
                    <w:t xml:space="preserve"> по начислению </w:t>
                  </w:r>
                  <w:r w:rsidRPr="00A8238D">
                    <w:rPr>
                      <w:rFonts w:cs="Arial"/>
                      <w:szCs w:val="20"/>
                      <w:shd w:val="clear" w:color="auto" w:fill="C0C0C0"/>
                    </w:rPr>
                    <w:t>выплат по оплате</w:t>
                  </w:r>
                  <w:r>
                    <w:rPr>
                      <w:rFonts w:cs="Arial"/>
                      <w:szCs w:val="20"/>
                    </w:rPr>
                    <w:t xml:space="preserve"> труда и по удержанию из оплаты труда (дни сдачи крови </w:t>
                  </w:r>
                  <w:r w:rsidRPr="00A8238D">
                    <w:rPr>
                      <w:rFonts w:cs="Arial"/>
                      <w:szCs w:val="20"/>
                      <w:shd w:val="clear" w:color="auto" w:fill="C0C0C0"/>
                    </w:rPr>
                    <w:t>и ее компонентов</w:t>
                  </w:r>
                  <w:r>
                    <w:rPr>
                      <w:rFonts w:cs="Arial"/>
                      <w:szCs w:val="20"/>
                    </w:rPr>
                    <w:t xml:space="preserve">, военные сборы, учебные отпуска, отпуск без сохранения заработной платы и иные) (для федеральных органов </w:t>
                  </w:r>
                  <w:r w:rsidRPr="00A8238D">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t>направление из ФГИС ЕИСУ КС</w:t>
                  </w:r>
                  <w:r>
                    <w:rPr>
                      <w:rFonts w:cs="Arial"/>
                      <w:szCs w:val="20"/>
                    </w:rPr>
                    <w:t xml:space="preserve">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B3181">
                    <w:rPr>
                      <w:rFonts w:cs="Arial"/>
                      <w:szCs w:val="20"/>
                      <w:shd w:val="clear" w:color="auto" w:fill="C0C0C0"/>
                    </w:rPr>
                    <w:t>134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t>Приказы</w:t>
                  </w:r>
                  <w:r>
                    <w:rPr>
                      <w:rFonts w:cs="Arial"/>
                      <w:szCs w:val="20"/>
                    </w:rPr>
                    <w:t xml:space="preserve"> по начислению </w:t>
                  </w:r>
                  <w:r w:rsidRPr="00A8238D">
                    <w:rPr>
                      <w:rFonts w:cs="Arial"/>
                      <w:szCs w:val="20"/>
                      <w:shd w:val="clear" w:color="auto" w:fill="C0C0C0"/>
                    </w:rPr>
                    <w:t>выплат по оплате</w:t>
                  </w:r>
                  <w:r>
                    <w:rPr>
                      <w:rFonts w:cs="Arial"/>
                      <w:szCs w:val="20"/>
                    </w:rPr>
                    <w:t xml:space="preserve"> труда и по удержанию из оплаты </w:t>
                  </w:r>
                  <w:r>
                    <w:rPr>
                      <w:rFonts w:cs="Arial"/>
                      <w:szCs w:val="20"/>
                    </w:rPr>
                    <w:lastRenderedPageBreak/>
                    <w:t xml:space="preserve">труда (дни сдачи крови </w:t>
                  </w:r>
                  <w:r w:rsidRPr="00A8238D">
                    <w:rPr>
                      <w:rFonts w:cs="Arial"/>
                      <w:szCs w:val="20"/>
                      <w:shd w:val="clear" w:color="auto" w:fill="C0C0C0"/>
                    </w:rPr>
                    <w:t>и ее компонентов</w:t>
                  </w:r>
                  <w:r>
                    <w:rPr>
                      <w:rFonts w:cs="Arial"/>
                      <w:szCs w:val="20"/>
                    </w:rPr>
                    <w:t>, военные сборы, учебные отпуска, отпуск без сохранения заработной платы и иные) (для федеральных казенных учреждений</w:t>
                  </w:r>
                  <w:r w:rsidRPr="00A8238D">
                    <w:rPr>
                      <w:rFonts w:cs="Arial"/>
                      <w:szCs w:val="20"/>
                      <w:shd w:val="clear" w:color="auto" w:fill="C0C0C0"/>
                    </w:rPr>
                    <w:t>, работников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w:t>
                  </w:r>
                  <w:r>
                    <w:rPr>
                      <w:rFonts w:cs="Arial"/>
                      <w:szCs w:val="20"/>
                    </w:rPr>
                    <w:lastRenderedPageBreak/>
                    <w:t>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lastRenderedPageBreak/>
                    <w:t>руководитель (уполномоченное лицо)</w:t>
                  </w:r>
                  <w:r>
                    <w:rPr>
                      <w:rFonts w:cs="Arial"/>
                      <w:szCs w:val="20"/>
                    </w:rPr>
                    <w:t xml:space="preserve"> субъекта </w:t>
                  </w:r>
                  <w:r>
                    <w:rPr>
                      <w:rFonts w:cs="Arial"/>
                      <w:szCs w:val="20"/>
                    </w:rPr>
                    <w:lastRenderedPageBreak/>
                    <w:t>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информации при расчете оплаты труда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Расчетной ведомости (код формы по </w:t>
                  </w:r>
                  <w:r>
                    <w:rPr>
                      <w:rFonts w:cs="Arial"/>
                      <w:szCs w:val="20"/>
                    </w:rPr>
                    <w:lastRenderedPageBreak/>
                    <w:t>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выплаты (перечисления) в сроки, установленные для выплаты заработной платы,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lastRenderedPageBreak/>
                    <w:t>135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Исполнительные листы, судебные приказы (возврат исполнительных листов), постановление об обращении взыскания на заработную плату и иные доходы должника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при поступлении документов на уволенного </w:t>
                  </w:r>
                  <w:r w:rsidRPr="005055CD">
                    <w:rPr>
                      <w:rFonts w:cs="Arial"/>
                      <w:szCs w:val="20"/>
                    </w:rPr>
                    <w:t>работника</w:t>
                  </w:r>
                  <w:r w:rsidRPr="00A8238D">
                    <w:rPr>
                      <w:rFonts w:cs="Arial"/>
                      <w:szCs w:val="20"/>
                      <w:shd w:val="clear" w:color="auto" w:fill="C0C0C0"/>
                    </w:rPr>
                    <w:t>-должника</w:t>
                  </w:r>
                  <w:r w:rsidRPr="005055CD">
                    <w:rPr>
                      <w:rFonts w:cs="Arial"/>
                      <w:szCs w:val="20"/>
                    </w:rPr>
                    <w:t xml:space="preserve"> возвращает судебному приставу-исполнителю/взыскателю не позднее дня, следующего за днем поступления документов;</w:t>
                  </w:r>
                </w:p>
                <w:p w:rsidR="00FB0319" w:rsidRDefault="00FB0319" w:rsidP="00FB0319">
                  <w:pPr>
                    <w:autoSpaceDE w:val="0"/>
                    <w:autoSpaceDN w:val="0"/>
                    <w:adjustRightInd w:val="0"/>
                    <w:spacing w:after="1" w:line="200" w:lineRule="atLeast"/>
                    <w:rPr>
                      <w:rFonts w:cs="Arial"/>
                      <w:szCs w:val="20"/>
                    </w:rPr>
                  </w:pPr>
                  <w:r w:rsidRPr="005055CD">
                    <w:rPr>
                      <w:rFonts w:cs="Arial"/>
                      <w:szCs w:val="20"/>
                    </w:rPr>
                    <w:t>2) на работающих работников</w:t>
                  </w:r>
                  <w:r w:rsidRPr="00A8238D">
                    <w:rPr>
                      <w:rFonts w:cs="Arial"/>
                      <w:szCs w:val="20"/>
                      <w:shd w:val="clear" w:color="auto" w:fill="C0C0C0"/>
                    </w:rPr>
                    <w:t>-должников</w:t>
                  </w:r>
                  <w:r w:rsidRPr="005055CD">
                    <w:rPr>
                      <w:rFonts w:cs="Arial"/>
                      <w:szCs w:val="20"/>
                    </w:rPr>
                    <w:t xml:space="preserve"> направление в уполномоченную организацию не позднее следующего рабочего дня со дня получения </w:t>
                  </w:r>
                  <w:r w:rsidRPr="00A8238D">
                    <w:rPr>
                      <w:rFonts w:cs="Arial"/>
                      <w:szCs w:val="20"/>
                      <w:shd w:val="clear" w:color="auto" w:fill="C0C0C0"/>
                    </w:rPr>
                    <w:t>с приложением</w:t>
                  </w:r>
                  <w:r w:rsidRPr="005055CD">
                    <w:rPr>
                      <w:rFonts w:cs="Arial"/>
                      <w:szCs w:val="20"/>
                    </w:rPr>
                    <w:t xml:space="preserve"> документов</w:t>
                  </w:r>
                  <w:r w:rsidRPr="00A8238D">
                    <w:rPr>
                      <w:rFonts w:cs="Arial"/>
                      <w:szCs w:val="20"/>
                      <w:shd w:val="clear" w:color="auto" w:fill="C0C0C0"/>
                    </w:rPr>
                    <w:t>, подтверждающих наличие лиц, находящихся на иждивении работника-должника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удержание в день ближайшей выплаты заработной платы</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удержания по исполнительному листу (судебному приказу);</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распоряжения о совершении казначейских платежей на перечисление удержания получателю;</w:t>
                  </w:r>
                </w:p>
                <w:p w:rsidR="00FB0319" w:rsidRDefault="00FB0319" w:rsidP="00FB0319">
                  <w:pPr>
                    <w:autoSpaceDE w:val="0"/>
                    <w:autoSpaceDN w:val="0"/>
                    <w:adjustRightInd w:val="0"/>
                    <w:spacing w:after="1" w:line="200" w:lineRule="atLeast"/>
                    <w:rPr>
                      <w:rFonts w:cs="Arial"/>
                      <w:szCs w:val="20"/>
                    </w:rPr>
                  </w:pPr>
                  <w:r>
                    <w:rPr>
                      <w:rFonts w:cs="Arial"/>
                      <w:szCs w:val="20"/>
                    </w:rPr>
                    <w:t>3) подготовка информации о полном (частичном) исполнении по исполнительному листу;</w:t>
                  </w:r>
                </w:p>
                <w:p w:rsidR="00FB0319" w:rsidRDefault="00FB0319" w:rsidP="00FB0319">
                  <w:pPr>
                    <w:autoSpaceDE w:val="0"/>
                    <w:autoSpaceDN w:val="0"/>
                    <w:adjustRightInd w:val="0"/>
                    <w:spacing w:after="1" w:line="200" w:lineRule="atLeast"/>
                    <w:rPr>
                      <w:rFonts w:cs="Arial"/>
                      <w:szCs w:val="20"/>
                    </w:rPr>
                  </w:pPr>
                  <w:r>
                    <w:rPr>
                      <w:rFonts w:cs="Arial"/>
                      <w:szCs w:val="20"/>
                    </w:rPr>
                    <w:t>4) в случае увольнения - подготовка информации о взысканной сумме по исполнительному листу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перечисления средств третьим лицам не позднее 3 (трех) дней со дня выплаты заработной платы;</w:t>
                  </w:r>
                </w:p>
                <w:p w:rsidR="00FB0319" w:rsidRDefault="00FB0319" w:rsidP="00FB0319">
                  <w:pPr>
                    <w:autoSpaceDE w:val="0"/>
                    <w:autoSpaceDN w:val="0"/>
                    <w:adjustRightInd w:val="0"/>
                    <w:spacing w:after="1" w:line="200" w:lineRule="atLeast"/>
                    <w:rPr>
                      <w:rFonts w:cs="Arial"/>
                      <w:szCs w:val="20"/>
                    </w:rPr>
                  </w:pPr>
                  <w:r>
                    <w:rPr>
                      <w:rFonts w:cs="Arial"/>
                      <w:szCs w:val="20"/>
                    </w:rPr>
                    <w:t>2) для направления в субъект централизованного учета информации о взысканной сумме по исполнительному листу не позднее дня увольнения работника-должника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lastRenderedPageBreak/>
                    <w:t>136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t>Заявление</w:t>
                  </w:r>
                  <w:r>
                    <w:rPr>
                      <w:rFonts w:cs="Arial"/>
                      <w:szCs w:val="20"/>
                    </w:rPr>
                    <w:t xml:space="preserve"> работника, в том числе о предоставлении справок по </w:t>
                  </w:r>
                  <w:r w:rsidRPr="00A8238D">
                    <w:rPr>
                      <w:rFonts w:cs="Arial"/>
                      <w:szCs w:val="20"/>
                      <w:shd w:val="clear" w:color="auto" w:fill="C0C0C0"/>
                    </w:rPr>
                    <w:t>оплате труда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2 (двух)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информации для справок на основании заявления работника</w:t>
                  </w:r>
                </w:p>
                <w:p w:rsidR="00A8238D" w:rsidRDefault="00A8238D"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направления запрашиваемой информации в субъект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t>137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дополнительных выходных дней </w:t>
                  </w:r>
                  <w:r w:rsidRPr="00A8238D">
                    <w:rPr>
                      <w:rFonts w:cs="Arial"/>
                      <w:szCs w:val="20"/>
                      <w:shd w:val="clear" w:color="auto" w:fill="C0C0C0"/>
                    </w:rPr>
                    <w:t>работникам, осуществляющим уход</w:t>
                  </w:r>
                  <w:r>
                    <w:rPr>
                      <w:rFonts w:cs="Arial"/>
                      <w:szCs w:val="20"/>
                    </w:rPr>
                    <w:t xml:space="preserve"> за детьми-инвалидами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t>137</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дополнительных выходных дней </w:t>
                  </w:r>
                  <w:r w:rsidRPr="00A8238D">
                    <w:rPr>
                      <w:rFonts w:cs="Arial"/>
                      <w:szCs w:val="20"/>
                      <w:shd w:val="clear" w:color="auto" w:fill="C0C0C0"/>
                    </w:rPr>
                    <w:t>работникам, осуществляющим уход</w:t>
                  </w:r>
                  <w:r>
                    <w:rPr>
                      <w:rFonts w:cs="Arial"/>
                      <w:szCs w:val="20"/>
                    </w:rPr>
                    <w:t xml:space="preserve"> за детьми-инвалидами (для федеральных органов </w:t>
                  </w:r>
                  <w:r w:rsidRPr="00A8238D">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электронные сведения, </w:t>
                  </w:r>
                  <w:r w:rsidRPr="00A8238D">
                    <w:rPr>
                      <w:rFonts w:cs="Arial"/>
                      <w:szCs w:val="20"/>
                      <w:shd w:val="clear" w:color="auto" w:fill="C0C0C0"/>
                    </w:rPr>
                    <w:t>скан-</w:t>
                  </w:r>
                  <w:r>
                    <w:rPr>
                      <w:rFonts w:cs="Arial"/>
                      <w:szCs w:val="20"/>
                    </w:rPr>
                    <w:t>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w:t>
                  </w:r>
                  <w:r w:rsidRPr="00A8238D">
                    <w:rPr>
                      <w:rFonts w:cs="Arial"/>
                      <w:szCs w:val="20"/>
                      <w:shd w:val="clear" w:color="auto" w:fill="C0C0C0"/>
                    </w:rPr>
                    <w:t>направление из ФГИС ЕИСУ КС для обеспечения контроля</w:t>
                  </w:r>
                  <w:r>
                    <w:rPr>
                      <w:rFonts w:cs="Arial"/>
                      <w:szCs w:val="20"/>
                    </w:rPr>
                    <w:t xml:space="preserve"> правомерности предоставления выходных дней сотруднику (работнику) на основании представленных документов;</w:t>
                  </w:r>
                </w:p>
                <w:p w:rsidR="00FB0319" w:rsidRDefault="00FB0319" w:rsidP="00FB0319">
                  <w:pPr>
                    <w:autoSpaceDE w:val="0"/>
                    <w:autoSpaceDN w:val="0"/>
                    <w:adjustRightInd w:val="0"/>
                    <w:spacing w:after="1" w:line="200" w:lineRule="atLeast"/>
                    <w:rPr>
                      <w:rFonts w:cs="Arial"/>
                      <w:szCs w:val="20"/>
                    </w:rPr>
                  </w:pPr>
                  <w:r>
                    <w:rPr>
                      <w:rFonts w:cs="Arial"/>
                      <w:szCs w:val="20"/>
                    </w:rPr>
                    <w:t>2) не позднее следующего рабочего дня со дня издания приказа (распоряжения) направление заверенную копию на бумажном носителе в уполномоченную организацию</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расчет среднего дневного заработка для оплаты дополнительных выходных дней по уходу за ребенком-инвалидом</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формирования Записки-расчета об исчислении среднего заработка при предоставлении отпуска, увольнении и других случаях (код формы по ОКУД 0504425);</w:t>
                  </w:r>
                </w:p>
                <w:p w:rsidR="00FB0319" w:rsidRDefault="00FB0319" w:rsidP="00FB0319">
                  <w:pPr>
                    <w:autoSpaceDE w:val="0"/>
                    <w:autoSpaceDN w:val="0"/>
                    <w:adjustRightInd w:val="0"/>
                    <w:spacing w:after="1" w:line="200" w:lineRule="atLeast"/>
                    <w:rPr>
                      <w:rFonts w:cs="Arial"/>
                      <w:szCs w:val="20"/>
                    </w:rPr>
                  </w:pPr>
                  <w:r>
                    <w:rPr>
                      <w:rFonts w:cs="Arial"/>
                      <w:szCs w:val="20"/>
                    </w:rPr>
                    <w:t>3) для выплаты (перечисления) в установленные законодательством Российской Федерации сроки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8238D">
                    <w:rPr>
                      <w:rFonts w:cs="Arial"/>
                      <w:szCs w:val="20"/>
                      <w:shd w:val="clear" w:color="auto" w:fill="C0C0C0"/>
                    </w:rPr>
                    <w:t>137</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(распоряжение) о предоставлении </w:t>
                  </w:r>
                  <w:r>
                    <w:rPr>
                      <w:rFonts w:cs="Arial"/>
                      <w:szCs w:val="20"/>
                    </w:rPr>
                    <w:lastRenderedPageBreak/>
                    <w:t xml:space="preserve">дополнительных выходных дней </w:t>
                  </w:r>
                  <w:r w:rsidRPr="006A3739">
                    <w:rPr>
                      <w:rFonts w:cs="Arial"/>
                      <w:szCs w:val="20"/>
                      <w:shd w:val="clear" w:color="auto" w:fill="C0C0C0"/>
                    </w:rPr>
                    <w:t>работникам, осуществляющим уход</w:t>
                  </w:r>
                  <w:r>
                    <w:rPr>
                      <w:rFonts w:cs="Arial"/>
                      <w:szCs w:val="20"/>
                    </w:rPr>
                    <w:t xml:space="preserve"> за детьми-инвалидами (для федеральных казенных учреждений</w:t>
                  </w:r>
                  <w:r w:rsidRPr="006A3739">
                    <w:rPr>
                      <w:rFonts w:cs="Arial"/>
                      <w:szCs w:val="20"/>
                      <w:shd w:val="clear" w:color="auto" w:fill="C0C0C0"/>
                    </w:rPr>
                    <w:t>, работников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3739">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3739">
                    <w:rPr>
                      <w:rFonts w:cs="Arial"/>
                      <w:szCs w:val="20"/>
                      <w:shd w:val="clear" w:color="auto" w:fill="C0C0C0"/>
                    </w:rPr>
                    <w:t>электронные сведения</w:t>
                  </w:r>
                  <w:r>
                    <w:rPr>
                      <w:rFonts w:cs="Arial"/>
                      <w:szCs w:val="20"/>
                    </w:rPr>
                    <w:t xml:space="preserve">, </w:t>
                  </w:r>
                  <w:r w:rsidRPr="006A3739">
                    <w:rPr>
                      <w:rFonts w:cs="Arial"/>
                      <w:szCs w:val="20"/>
                      <w:shd w:val="clear" w:color="auto" w:fill="C0C0C0"/>
                    </w:rPr>
                    <w:lastRenderedPageBreak/>
                    <w:t>скан-</w:t>
                  </w:r>
                  <w:r>
                    <w:rPr>
                      <w:rFonts w:cs="Arial"/>
                      <w:szCs w:val="20"/>
                    </w:rPr>
                    <w:t>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1) контроль правомерности предоставления дополнительн</w:t>
                  </w:r>
                  <w:r>
                    <w:rPr>
                      <w:rFonts w:cs="Arial"/>
                      <w:szCs w:val="20"/>
                    </w:rPr>
                    <w:lastRenderedPageBreak/>
                    <w:t>ых выходных дней работнику на основании представленных документов;</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средствами ГИИС "Электронный бюджет" и направление заверенную копию на бумажном носителе в уполномоченную организацию не позднее следующего рабочего дня со дня издания приказа (распоряжения)</w:t>
                  </w:r>
                </w:p>
                <w:p w:rsidR="006A3739" w:rsidRDefault="006A373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3739">
                    <w:rPr>
                      <w:rFonts w:cs="Arial"/>
                      <w:szCs w:val="20"/>
                      <w:shd w:val="clear" w:color="auto" w:fill="C0C0C0"/>
                    </w:rPr>
                    <w:lastRenderedPageBreak/>
                    <w:t>руководитель (уполномоченное лицо)</w:t>
                  </w:r>
                  <w:r>
                    <w:rPr>
                      <w:rFonts w:cs="Arial"/>
                      <w:szCs w:val="20"/>
                    </w:rPr>
                    <w:t xml:space="preserve"> </w:t>
                  </w:r>
                  <w:r>
                    <w:rPr>
                      <w:rFonts w:cs="Arial"/>
                      <w:szCs w:val="20"/>
                    </w:rPr>
                    <w:lastRenderedPageBreak/>
                    <w:t>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расчет среднего дневного заработка для оплаты </w:t>
                  </w:r>
                  <w:r>
                    <w:rPr>
                      <w:rFonts w:cs="Arial"/>
                      <w:szCs w:val="20"/>
                    </w:rPr>
                    <w:lastRenderedPageBreak/>
                    <w:t>дополнительных выходных дней по уходу за ребенком-инвалидом</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Расчетной ведомости (код формы по </w:t>
                  </w:r>
                  <w:r>
                    <w:rPr>
                      <w:rFonts w:cs="Arial"/>
                      <w:szCs w:val="20"/>
                    </w:rPr>
                    <w:lastRenderedPageBreak/>
                    <w:t>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формирования Записки-расчета (код формы по ОКУД 0504425);</w:t>
                  </w:r>
                </w:p>
                <w:p w:rsidR="00FB0319" w:rsidRDefault="00FB0319" w:rsidP="00FB0319">
                  <w:pPr>
                    <w:autoSpaceDE w:val="0"/>
                    <w:autoSpaceDN w:val="0"/>
                    <w:adjustRightInd w:val="0"/>
                    <w:spacing w:after="1" w:line="200" w:lineRule="atLeast"/>
                    <w:rPr>
                      <w:rFonts w:cs="Arial"/>
                      <w:szCs w:val="20"/>
                    </w:rPr>
                  </w:pPr>
                  <w:r>
                    <w:rPr>
                      <w:rFonts w:cs="Arial"/>
                      <w:szCs w:val="20"/>
                    </w:rPr>
                    <w:t>3) для выплаты (перечисления) в установленные законодательством Российской Федерации сроки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B76EE">
                    <w:rPr>
                      <w:rFonts w:cs="Arial"/>
                      <w:szCs w:val="20"/>
                      <w:shd w:val="clear" w:color="auto" w:fill="C0C0C0"/>
                    </w:rPr>
                    <w:lastRenderedPageBreak/>
                    <w:t>138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Заявление на получение социального пособия на погребение с приложением справки о смерти (оригинал), выданной органами </w:t>
                  </w:r>
                  <w:r w:rsidRPr="00BB76EE">
                    <w:rPr>
                      <w:rFonts w:cs="Arial"/>
                      <w:szCs w:val="20"/>
                      <w:shd w:val="clear" w:color="auto" w:fill="C0C0C0"/>
                    </w:rPr>
                    <w:t>записи актов гражданского состояния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B76EE">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контроль правомерности назначения и выплаты пособия;</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незамедлительно направление </w:t>
                  </w:r>
                  <w:r w:rsidRPr="00BB76EE">
                    <w:rPr>
                      <w:rFonts w:cs="Arial"/>
                      <w:szCs w:val="20"/>
                      <w:shd w:val="clear" w:color="auto" w:fill="C0C0C0"/>
                    </w:rPr>
                    <w:t>электронного образа</w:t>
                  </w:r>
                  <w:r>
                    <w:rPr>
                      <w:rFonts w:cs="Arial"/>
                      <w:szCs w:val="20"/>
                    </w:rPr>
                    <w:t xml:space="preserve"> (скан-</w:t>
                  </w:r>
                  <w:r w:rsidRPr="00BB76EE">
                    <w:rPr>
                      <w:rFonts w:cs="Arial"/>
                      <w:szCs w:val="20"/>
                      <w:shd w:val="clear" w:color="auto" w:fill="C0C0C0"/>
                    </w:rPr>
                    <w:t>копии</w:t>
                  </w:r>
                  <w:r>
                    <w:rPr>
                      <w:rFonts w:cs="Arial"/>
                      <w:szCs w:val="20"/>
                    </w:rPr>
                    <w:t xml:space="preserve">) в уполномоченную организацию в день получения документов (сведений), </w:t>
                  </w:r>
                  <w:r w:rsidRPr="00BB76EE">
                    <w:rPr>
                      <w:rFonts w:cs="Arial"/>
                      <w:szCs w:val="20"/>
                      <w:shd w:val="clear" w:color="auto" w:fill="C0C0C0"/>
                    </w:rPr>
                    <w:t>не позднее следующего рабочего дня со дня получения оригинала</w:t>
                  </w:r>
                  <w:r>
                    <w:rPr>
                      <w:rFonts w:cs="Arial"/>
                      <w:szCs w:val="20"/>
                    </w:rPr>
                    <w:t xml:space="preserve"> документов на бумажном носителе направление </w:t>
                  </w:r>
                  <w:r w:rsidRPr="00BB76EE">
                    <w:rPr>
                      <w:rFonts w:cs="Arial"/>
                      <w:szCs w:val="20"/>
                      <w:shd w:val="clear" w:color="auto" w:fill="C0C0C0"/>
                    </w:rPr>
                    <w:t>их</w:t>
                  </w:r>
                  <w:r>
                    <w:rPr>
                      <w:rFonts w:cs="Arial"/>
                      <w:szCs w:val="20"/>
                    </w:rPr>
                    <w:t xml:space="preserve"> в уполномоченн</w:t>
                  </w:r>
                  <w:r>
                    <w:rPr>
                      <w:rFonts w:cs="Arial"/>
                      <w:szCs w:val="20"/>
                    </w:rPr>
                    <w:lastRenderedPageBreak/>
                    <w:t>ую организацию</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день получения электронного образа (скан-копии) документов (сведений)</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начисление и выплата (перечисление) социального пособия на погребение получателю</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B76EE">
                    <w:rPr>
                      <w:rFonts w:cs="Arial"/>
                      <w:szCs w:val="20"/>
                      <w:shd w:val="clear" w:color="auto" w:fill="C0C0C0"/>
                    </w:rPr>
                    <w:t>139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Документы (сведения), </w:t>
                  </w:r>
                  <w:r w:rsidRPr="00CC293B">
                    <w:rPr>
                      <w:rFonts w:cs="Arial"/>
                      <w:szCs w:val="20"/>
                      <w:shd w:val="clear" w:color="auto" w:fill="C0C0C0"/>
                    </w:rPr>
                    <w:t>необходимые для представления</w:t>
                  </w:r>
                  <w:r>
                    <w:rPr>
                      <w:rFonts w:cs="Arial"/>
                      <w:szCs w:val="20"/>
                    </w:rPr>
                    <w:t xml:space="preserve"> в </w:t>
                  </w:r>
                  <w:r w:rsidRPr="00CC293B">
                    <w:rPr>
                      <w:rFonts w:cs="Arial"/>
                      <w:szCs w:val="20"/>
                      <w:shd w:val="clear" w:color="auto" w:fill="C0C0C0"/>
                    </w:rPr>
                    <w:t>СФР</w:t>
                  </w:r>
                  <w:r>
                    <w:rPr>
                      <w:rFonts w:cs="Arial"/>
                      <w:szCs w:val="20"/>
                    </w:rPr>
                    <w:t xml:space="preserve"> для возмещения расходов страхователя (заявления и иные документы по формам, утвержденным </w:t>
                  </w:r>
                  <w:r w:rsidRPr="00CC293B">
                    <w:rPr>
                      <w:rFonts w:cs="Arial"/>
                      <w:szCs w:val="20"/>
                      <w:shd w:val="clear" w:color="auto" w:fill="C0C0C0"/>
                    </w:rPr>
                    <w:t>СФР</w:t>
                  </w:r>
                  <w:r>
                    <w:rPr>
                      <w:rFonts w:cs="Arial"/>
                      <w:szCs w:val="20"/>
                    </w:rPr>
                    <w:t xml:space="preserve">, с приложением документов, перечень которых установлен законодательством Российской Федерации (возмещение расходов на выплату социального пособия на погребение, на оплату 4 </w:t>
                  </w:r>
                  <w:r w:rsidRPr="00CC293B">
                    <w:rPr>
                      <w:rFonts w:cs="Arial"/>
                      <w:szCs w:val="20"/>
                      <w:shd w:val="clear" w:color="auto" w:fill="C0C0C0"/>
                    </w:rPr>
                    <w:t>(четырех)</w:t>
                  </w:r>
                  <w:r>
                    <w:rPr>
                      <w:rFonts w:cs="Arial"/>
                      <w:szCs w:val="20"/>
                    </w:rPr>
                    <w:t xml:space="preserve"> дополнительных выходных дней одному из родителей (опекуну, попечителю) для ухода за детьми-инвалидами и </w:t>
                  </w:r>
                  <w:r w:rsidRPr="00CC293B">
                    <w:rPr>
                      <w:rFonts w:cs="Arial"/>
                      <w:szCs w:val="20"/>
                      <w:shd w:val="clear" w:color="auto" w:fill="C0C0C0"/>
                    </w:rPr>
                    <w:t>возмещение</w:t>
                  </w:r>
                  <w:r>
                    <w:rPr>
                      <w:rFonts w:cs="Arial"/>
                      <w:szCs w:val="20"/>
                    </w:rPr>
                    <w:t xml:space="preserve"> специализированной службе по вопросам похоронного дела стоимости услуг, возмещение расходов на предупредительные меры по сокращению производственного травматизма и профессионал</w:t>
                  </w:r>
                  <w:r>
                    <w:rPr>
                      <w:rFonts w:cs="Arial"/>
                      <w:szCs w:val="20"/>
                    </w:rPr>
                    <w:lastRenderedPageBreak/>
                    <w:t>ьных заболеваний работников и санаторно-курортное лечение работников, занятых на работах с вредными и (или) опасными производственными факторами)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 необходимости возмещения (после получения от субъекта централизованного учета документов (сведений), необходимых для возмещения расходов) формирование Заявление по форме, утвержденной </w:t>
                  </w:r>
                  <w:r w:rsidRPr="00CC293B">
                    <w:rPr>
                      <w:rFonts w:cs="Arial"/>
                      <w:szCs w:val="20"/>
                      <w:shd w:val="clear" w:color="auto" w:fill="C0C0C0"/>
                    </w:rPr>
                    <w:t>СФР</w:t>
                  </w:r>
                  <w:r>
                    <w:rPr>
                      <w:rFonts w:cs="Arial"/>
                      <w:szCs w:val="20"/>
                    </w:rPr>
                    <w:t xml:space="preserve"> для конкретного вида возмещения и в установленные законодательством Российской Федерации сроки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ежеквартально, не позднее 20 </w:t>
                  </w:r>
                  <w:r w:rsidRPr="00CC293B">
                    <w:rPr>
                      <w:rFonts w:cs="Arial"/>
                      <w:szCs w:val="20"/>
                      <w:shd w:val="clear" w:color="auto" w:fill="C0C0C0"/>
                    </w:rPr>
                    <w:t>(двадцати)</w:t>
                  </w:r>
                  <w:r>
                    <w:rPr>
                      <w:rFonts w:cs="Arial"/>
                      <w:szCs w:val="20"/>
                    </w:rPr>
                    <w:t xml:space="preserve"> календарных дней после отчетного квартала, до 15 декабря текущего года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сформированное Заявление для соответствующего вида возмещения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направления в </w:t>
                  </w:r>
                  <w:r w:rsidRPr="00CC293B">
                    <w:rPr>
                      <w:rFonts w:cs="Arial"/>
                      <w:szCs w:val="20"/>
                      <w:shd w:val="clear" w:color="auto" w:fill="C0C0C0"/>
                    </w:rPr>
                    <w:t>СФР</w:t>
                  </w:r>
                  <w:r>
                    <w:rPr>
                      <w:rFonts w:cs="Arial"/>
                      <w:szCs w:val="20"/>
                    </w:rPr>
                    <w:t xml:space="preserve"> с целью возмещения расходов субъекта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C293B">
                    <w:rPr>
                      <w:rFonts w:cs="Arial"/>
                      <w:szCs w:val="20"/>
                      <w:shd w:val="clear" w:color="auto" w:fill="C0C0C0"/>
                    </w:rPr>
                    <w:t>140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о предоставлении отпуска для санаторно-курортного лечения (сверх ежегодного оплачиваемого отпуска, установленного законодательством Российской Федерации), который субъект централизованного учета обязан предоставлять работнику, нуждающемуся в санаторно-курортном лечении по причинам, связанным с наступлением страхового случая, на весь период санаторно-курортного лечения и проезда к месту санаторно-курортного лечения и обратно с приложением </w:t>
                  </w:r>
                  <w:r w:rsidRPr="00015328">
                    <w:rPr>
                      <w:rFonts w:cs="Arial"/>
                      <w:szCs w:val="20"/>
                      <w:shd w:val="clear" w:color="auto" w:fill="C0C0C0"/>
                    </w:rPr>
                    <w:t>скан-копии</w:t>
                  </w:r>
                  <w:r>
                    <w:rPr>
                      <w:rFonts w:cs="Arial"/>
                      <w:szCs w:val="20"/>
                    </w:rPr>
                    <w:t xml:space="preserve"> сведений, необходимых </w:t>
                  </w:r>
                  <w:r>
                    <w:rPr>
                      <w:rFonts w:cs="Arial"/>
                      <w:szCs w:val="20"/>
                    </w:rPr>
                    <w:lastRenderedPageBreak/>
                    <w:t>для оплаты отпуска, предусмотренных законодательством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15328">
                    <w:rPr>
                      <w:rFonts w:cs="Arial"/>
                      <w:szCs w:val="20"/>
                      <w:shd w:val="clear" w:color="auto" w:fill="C0C0C0"/>
                    </w:rPr>
                    <w:t>140</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о предоставлении отпуска для санаторно-курортного лечения (сверх ежегодного оплачиваемого отпуска, установленного законодательством Российской Федерации), который субъект централизованного учета обязан предоставлять работнику, нуждающемуся в санаторно-курортном лечении по причинам, связанным с наступлением страхового случая, на весь период санаторно-курортного лечения и проезда к месту санаторно-курортного лечения и обратно с приложением </w:t>
                  </w:r>
                  <w:r w:rsidRPr="00285F08">
                    <w:rPr>
                      <w:rFonts w:cs="Arial"/>
                      <w:szCs w:val="20"/>
                      <w:shd w:val="clear" w:color="auto" w:fill="C0C0C0"/>
                    </w:rPr>
                    <w:t>скан-копии</w:t>
                  </w:r>
                  <w:r>
                    <w:rPr>
                      <w:rFonts w:cs="Arial"/>
                      <w:szCs w:val="20"/>
                    </w:rPr>
                    <w:t xml:space="preserve"> сведений, необходимых для оплаты отпуска, предусмотренных законодательством Российской </w:t>
                  </w:r>
                  <w:r>
                    <w:rPr>
                      <w:rFonts w:cs="Arial"/>
                      <w:szCs w:val="20"/>
                    </w:rPr>
                    <w:lastRenderedPageBreak/>
                    <w:t xml:space="preserve">Федерации (для федеральных органов </w:t>
                  </w:r>
                  <w:r w:rsidRPr="00285F08">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85F08">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w:t>
                  </w:r>
                  <w:r w:rsidRPr="00285F08">
                    <w:rPr>
                      <w:rFonts w:cs="Arial"/>
                      <w:szCs w:val="20"/>
                      <w:shd w:val="clear" w:color="auto" w:fill="C0C0C0"/>
                    </w:rPr>
                    <w:t>направление из ФГИС ЕИСУ КС для осуществления контроля</w:t>
                  </w:r>
                  <w:r>
                    <w:rPr>
                      <w:rFonts w:cs="Arial"/>
                      <w:szCs w:val="20"/>
                    </w:rPr>
                    <w:t xml:space="preserve"> правомерности предоставления отпуска для санаторно-курортного лечения;</w:t>
                  </w:r>
                </w:p>
                <w:p w:rsidR="00FB0319" w:rsidRDefault="00FB0319" w:rsidP="00FB0319">
                  <w:pPr>
                    <w:autoSpaceDE w:val="0"/>
                    <w:autoSpaceDN w:val="0"/>
                    <w:adjustRightInd w:val="0"/>
                    <w:spacing w:after="1" w:line="200" w:lineRule="atLeast"/>
                    <w:rPr>
                      <w:rFonts w:cs="Arial"/>
                      <w:szCs w:val="20"/>
                    </w:rPr>
                  </w:pPr>
                  <w:r>
                    <w:rPr>
                      <w:rFonts w:cs="Arial"/>
                      <w:szCs w:val="20"/>
                    </w:rPr>
                    <w:t>2) не позднее 18 (восемнадцати) дней до даты начала отпуска направление в уполномоченную организацию</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15 (пятнадцати) дней до даты начала отпуска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w:t>
                  </w:r>
                  <w:r w:rsidRPr="00285F08">
                    <w:rPr>
                      <w:rFonts w:cs="Arial"/>
                      <w:szCs w:val="20"/>
                      <w:shd w:val="clear" w:color="auto" w:fill="C0C0C0"/>
                    </w:rPr>
                    <w:t>справки</w:t>
                  </w:r>
                  <w:r>
                    <w:rPr>
                      <w:rFonts w:cs="Arial"/>
                      <w:szCs w:val="20"/>
                    </w:rPr>
                    <w:t>-</w:t>
                  </w:r>
                  <w:r w:rsidRPr="00285F08">
                    <w:rPr>
                      <w:rFonts w:cs="Arial"/>
                      <w:szCs w:val="20"/>
                      <w:shd w:val="clear" w:color="auto" w:fill="C0C0C0"/>
                    </w:rPr>
                    <w:t>расчета</w:t>
                  </w:r>
                  <w:r>
                    <w:rPr>
                      <w:rFonts w:cs="Arial"/>
                      <w:szCs w:val="20"/>
                    </w:rPr>
                    <w:t xml:space="preserve"> о размере оплаты отпуска по форме, утвержденной </w:t>
                  </w:r>
                  <w:r w:rsidRPr="00285F08">
                    <w:rPr>
                      <w:rFonts w:cs="Arial"/>
                      <w:szCs w:val="20"/>
                      <w:shd w:val="clear" w:color="auto" w:fill="C0C0C0"/>
                    </w:rPr>
                    <w:t>СФР</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14 (четырнадцати) дней до начала отпуска уполномоченная организация </w:t>
                  </w:r>
                  <w:r w:rsidRPr="00285F08">
                    <w:rPr>
                      <w:rFonts w:cs="Arial"/>
                      <w:szCs w:val="20"/>
                      <w:shd w:val="clear" w:color="auto" w:fill="C0C0C0"/>
                    </w:rPr>
                    <w:t>направляет</w:t>
                  </w:r>
                  <w:r>
                    <w:rPr>
                      <w:rFonts w:cs="Arial"/>
                      <w:szCs w:val="20"/>
                    </w:rPr>
                    <w:t xml:space="preserve"> документы (сведения), предусмотренные законодательством Российской Федерации, для оплаты отпуска в </w:t>
                  </w:r>
                  <w:r w:rsidRPr="00285F08">
                    <w:rPr>
                      <w:rFonts w:cs="Arial"/>
                      <w:szCs w:val="20"/>
                      <w:shd w:val="clear" w:color="auto" w:fill="C0C0C0"/>
                    </w:rPr>
                    <w:t>СФР</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15328">
                    <w:rPr>
                      <w:rFonts w:cs="Arial"/>
                      <w:szCs w:val="20"/>
                      <w:shd w:val="clear" w:color="auto" w:fill="C0C0C0"/>
                    </w:rPr>
                    <w:t>140</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о предоставлении отпуска для санаторно-курортного лечения (сверх ежегодного оплачиваемого отпуска, установленного законодательством Российской Федерации), который субъект централизованного учета обязан предоставлять работнику, нуждающемуся в санаторно-курортном лечении по причинам, связанным с наступлением страхового случая, на весь период санаторно-курортного лечения и проезда к месту санаторно-курортного лечения и обратно с приложением </w:t>
                  </w:r>
                  <w:r w:rsidRPr="00285F08">
                    <w:rPr>
                      <w:rFonts w:cs="Arial"/>
                      <w:szCs w:val="20"/>
                      <w:shd w:val="clear" w:color="auto" w:fill="C0C0C0"/>
                    </w:rPr>
                    <w:t>скан-копии</w:t>
                  </w:r>
                  <w:r>
                    <w:rPr>
                      <w:rFonts w:cs="Arial"/>
                      <w:szCs w:val="20"/>
                    </w:rPr>
                    <w:t xml:space="preserve"> сведений, необходимых для оплаты отпуска, предусмотренных законодательством Российской </w:t>
                  </w:r>
                  <w:r>
                    <w:rPr>
                      <w:rFonts w:cs="Arial"/>
                      <w:szCs w:val="20"/>
                    </w:rPr>
                    <w:lastRenderedPageBreak/>
                    <w:t>Федерации (для федеральных казенных учреждений</w:t>
                  </w:r>
                  <w:r w:rsidRPr="00285F08">
                    <w:rPr>
                      <w:rFonts w:cs="Arial"/>
                      <w:szCs w:val="20"/>
                      <w:shd w:val="clear" w:color="auto" w:fill="C0C0C0"/>
                    </w:rPr>
                    <w:t>, работников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85F08">
                    <w:rPr>
                      <w:rFonts w:cs="Arial"/>
                      <w:szCs w:val="20"/>
                      <w:shd w:val="clear" w:color="auto" w:fill="C0C0C0"/>
                    </w:rPr>
                    <w:lastRenderedPageBreak/>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85F08">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контроль правомерности предоставления отпуска для санаторно-курортного лечения;</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средствами ГИИС "Электронный бюджет" не позднее 18 (восемнадцати) дней до даты начала отпуска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85F08">
                    <w:rPr>
                      <w:rFonts w:cs="Arial"/>
                      <w:szCs w:val="20"/>
                      <w:shd w:val="clear" w:color="auto" w:fill="C0C0C0"/>
                    </w:rPr>
                    <w:t>руководитель (уполномоченное</w:t>
                  </w:r>
                  <w:r>
                    <w:rPr>
                      <w:rFonts w:cs="Arial"/>
                      <w:szCs w:val="20"/>
                    </w:rPr>
                    <w:t xml:space="preserve"> лицо</w:t>
                  </w:r>
                  <w:r w:rsidRPr="00285F08">
                    <w:rPr>
                      <w:rFonts w:cs="Arial"/>
                      <w:szCs w:val="20"/>
                      <w:shd w:val="clear" w:color="auto" w:fill="C0C0C0"/>
                    </w:rPr>
                    <w:t>)</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15 (пятнадцати) дней до даты начала отпуска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w:t>
                  </w:r>
                  <w:r w:rsidRPr="00285F08">
                    <w:rPr>
                      <w:rFonts w:cs="Arial"/>
                      <w:szCs w:val="20"/>
                      <w:shd w:val="clear" w:color="auto" w:fill="C0C0C0"/>
                    </w:rPr>
                    <w:t>с правки</w:t>
                  </w:r>
                  <w:r>
                    <w:rPr>
                      <w:rFonts w:cs="Arial"/>
                      <w:szCs w:val="20"/>
                    </w:rPr>
                    <w:t>-</w:t>
                  </w:r>
                  <w:r w:rsidRPr="00285F08">
                    <w:rPr>
                      <w:rFonts w:cs="Arial"/>
                      <w:szCs w:val="20"/>
                      <w:shd w:val="clear" w:color="auto" w:fill="C0C0C0"/>
                    </w:rPr>
                    <w:t>расчета</w:t>
                  </w:r>
                  <w:r>
                    <w:rPr>
                      <w:rFonts w:cs="Arial"/>
                      <w:szCs w:val="20"/>
                    </w:rPr>
                    <w:t xml:space="preserve"> о размере оплаты отпуска по форме, утвержденной </w:t>
                  </w:r>
                  <w:r w:rsidRPr="00285F08">
                    <w:rPr>
                      <w:rFonts w:cs="Arial"/>
                      <w:szCs w:val="20"/>
                      <w:shd w:val="clear" w:color="auto" w:fill="C0C0C0"/>
                    </w:rPr>
                    <w:t>СФР</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14 (четырнадцати) дней до начала отпуска уполномоченная организация </w:t>
                  </w:r>
                  <w:r w:rsidRPr="00285F08">
                    <w:rPr>
                      <w:rFonts w:cs="Arial"/>
                      <w:szCs w:val="20"/>
                      <w:shd w:val="clear" w:color="auto" w:fill="C0C0C0"/>
                    </w:rPr>
                    <w:t>направляет</w:t>
                  </w:r>
                  <w:r>
                    <w:rPr>
                      <w:rFonts w:cs="Arial"/>
                      <w:szCs w:val="20"/>
                    </w:rPr>
                    <w:t xml:space="preserve"> документы (сведения), предусмотренные законодательством Российской Федерации, для оплаты отпуска в </w:t>
                  </w:r>
                  <w:r w:rsidRPr="00285F08">
                    <w:rPr>
                      <w:rFonts w:cs="Arial"/>
                      <w:szCs w:val="20"/>
                      <w:shd w:val="clear" w:color="auto" w:fill="C0C0C0"/>
                    </w:rPr>
                    <w:t>СФР</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85F08">
                    <w:rPr>
                      <w:rFonts w:cs="Arial"/>
                      <w:szCs w:val="20"/>
                      <w:shd w:val="clear" w:color="auto" w:fill="C0C0C0"/>
                    </w:rPr>
                    <w:t>141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(форма ДСВ-1)</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85F08">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 1 (первого) числа месяца, следующего за месяцем получения </w:t>
                  </w:r>
                  <w:r w:rsidRPr="00285F08">
                    <w:rPr>
                      <w:rFonts w:cs="Arial"/>
                      <w:szCs w:val="20"/>
                      <w:shd w:val="clear" w:color="auto" w:fill="C0C0C0"/>
                    </w:rPr>
                    <w:t>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начисление, удержание и перечисление </w:t>
                  </w:r>
                  <w:r w:rsidRPr="00285F08">
                    <w:rPr>
                      <w:rFonts w:cs="Arial"/>
                      <w:szCs w:val="20"/>
                      <w:shd w:val="clear" w:color="auto" w:fill="C0C0C0"/>
                    </w:rPr>
                    <w:t>дополнительных страховых взносов</w:t>
                  </w:r>
                  <w:r>
                    <w:rPr>
                      <w:rFonts w:cs="Arial"/>
                      <w:szCs w:val="20"/>
                    </w:rPr>
                    <w:t xml:space="preserve"> на накопительную пенсию</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направления в территориальный орган </w:t>
                  </w:r>
                  <w:r w:rsidRPr="00285F08">
                    <w:rPr>
                      <w:rFonts w:cs="Arial"/>
                      <w:szCs w:val="20"/>
                      <w:shd w:val="clear" w:color="auto" w:fill="C0C0C0"/>
                    </w:rPr>
                    <w:t>СФР</w:t>
                  </w:r>
                  <w:r>
                    <w:rPr>
                      <w:rFonts w:cs="Arial"/>
                      <w:szCs w:val="20"/>
                    </w:rPr>
                    <w:t xml:space="preserve"> по месту нахождения субъекта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55156">
                    <w:rPr>
                      <w:rFonts w:cs="Arial"/>
                      <w:szCs w:val="20"/>
                      <w:shd w:val="clear" w:color="auto" w:fill="C0C0C0"/>
                    </w:rPr>
                    <w:t>142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Справки по </w:t>
                  </w:r>
                  <w:r w:rsidRPr="00D55156">
                    <w:rPr>
                      <w:rFonts w:cs="Arial"/>
                      <w:szCs w:val="20"/>
                      <w:shd w:val="clear" w:color="auto" w:fill="C0C0C0"/>
                    </w:rPr>
                    <w:t>оплате труда</w:t>
                  </w:r>
                </w:p>
                <w:p w:rsidR="00285F08" w:rsidRDefault="00285F08"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55156">
                    <w:rPr>
                      <w:rFonts w:cs="Arial"/>
                      <w:szCs w:val="20"/>
                      <w:shd w:val="clear" w:color="auto" w:fill="C0C0C0"/>
                    </w:rPr>
                    <w:t>142</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Справка о среднем заработке для определения размера пособия по безработице, о среднем заработке за последние три месяца работы для пособия по безработице, о размере среднемесячного заработка</w:t>
                  </w:r>
                  <w:r w:rsidRPr="00D55156">
                    <w:rPr>
                      <w:rFonts w:cs="Arial"/>
                      <w:szCs w:val="20"/>
                      <w:shd w:val="clear" w:color="auto" w:fill="C0C0C0"/>
                    </w:rPr>
                    <w:t>,</w:t>
                  </w:r>
                  <w:r>
                    <w:rPr>
                      <w:rFonts w:cs="Arial"/>
                      <w:szCs w:val="20"/>
                    </w:rPr>
                    <w:t xml:space="preserve"> иные справки по заработной плате</w:t>
                  </w: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p w:rsidR="00D55156" w:rsidRDefault="00D55156"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3 (трех) рабочих дней с даты поступления заявления работника субъекта централизованного учета о предоставлении справки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D55156" w:rsidRDefault="00FB0319" w:rsidP="00FB0319">
                  <w:pPr>
                    <w:autoSpaceDE w:val="0"/>
                    <w:autoSpaceDN w:val="0"/>
                    <w:adjustRightInd w:val="0"/>
                    <w:spacing w:after="1" w:line="200" w:lineRule="atLeast"/>
                    <w:rPr>
                      <w:rFonts w:cs="Arial"/>
                      <w:szCs w:val="20"/>
                      <w:shd w:val="clear" w:color="auto" w:fill="C0C0C0"/>
                    </w:rPr>
                  </w:pPr>
                  <w:r w:rsidRPr="00D55156">
                    <w:rPr>
                      <w:rFonts w:cs="Arial"/>
                      <w:szCs w:val="20"/>
                      <w:shd w:val="clear" w:color="auto" w:fill="C0C0C0"/>
                    </w:rPr>
                    <w:t>по мере необходимости</w:t>
                  </w:r>
                </w:p>
              </w:tc>
              <w:tc>
                <w:tcPr>
                  <w:tcW w:w="1276" w:type="dxa"/>
                  <w:tcBorders>
                    <w:top w:val="single" w:sz="4" w:space="0" w:color="auto"/>
                    <w:left w:val="single" w:sz="4" w:space="0" w:color="auto"/>
                    <w:bottom w:val="single" w:sz="4" w:space="0" w:color="auto"/>
                    <w:right w:val="single" w:sz="4" w:space="0" w:color="auto"/>
                  </w:tcBorders>
                </w:tcPr>
                <w:p w:rsidR="00FB0319" w:rsidRPr="00D55156" w:rsidRDefault="00FB0319" w:rsidP="00FB0319">
                  <w:pPr>
                    <w:autoSpaceDE w:val="0"/>
                    <w:autoSpaceDN w:val="0"/>
                    <w:adjustRightInd w:val="0"/>
                    <w:spacing w:after="1" w:line="200" w:lineRule="atLeast"/>
                    <w:rPr>
                      <w:rFonts w:cs="Arial"/>
                      <w:szCs w:val="20"/>
                      <w:shd w:val="clear" w:color="auto" w:fill="C0C0C0"/>
                    </w:rPr>
                  </w:pPr>
                  <w:r w:rsidRPr="00D55156">
                    <w:rPr>
                      <w:rFonts w:cs="Arial"/>
                      <w:szCs w:val="20"/>
                      <w:shd w:val="clear" w:color="auto" w:fill="C0C0C0"/>
                    </w:rPr>
                    <w:t>формирование на основании данных, отраженных в Расчетной ведомости (код формы по ОКУД 0504402)</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оформления, подписания субъектом централизованного учета на бумажном носителе и выдачи работнику (сотруднику) субъекта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55156">
                    <w:rPr>
                      <w:rFonts w:cs="Arial"/>
                      <w:szCs w:val="20"/>
                      <w:shd w:val="clear" w:color="auto" w:fill="C0C0C0"/>
                    </w:rPr>
                    <w:lastRenderedPageBreak/>
                    <w:t>142</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Справка о доходах и суммах налога физического лица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средствами ГИИС "Электронный бюджет" на подписание в субъект централизованного учета в случае увольнения - в день увольнения, если на основании заявления - в течение 3 (трех) рабочих дней с даты получения заявления о предоставлении справки</w:t>
                  </w:r>
                  <w:r w:rsidRPr="00D55156">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D55156">
                    <w:rPr>
                      <w:rFonts w:cs="Arial"/>
                      <w:szCs w:val="20"/>
                      <w:shd w:val="clear" w:color="auto" w:fill="C0C0C0"/>
                    </w:rPr>
                    <w:t>по итогам очередного года по сотрудникам субъекта централизованного учета в срок не позднее 1 марта года,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D55156" w:rsidRDefault="00FB0319" w:rsidP="00FB0319">
                  <w:pPr>
                    <w:autoSpaceDE w:val="0"/>
                    <w:autoSpaceDN w:val="0"/>
                    <w:adjustRightInd w:val="0"/>
                    <w:spacing w:after="1" w:line="200" w:lineRule="atLeast"/>
                    <w:rPr>
                      <w:rFonts w:cs="Arial"/>
                      <w:szCs w:val="20"/>
                      <w:shd w:val="clear" w:color="auto" w:fill="C0C0C0"/>
                    </w:rPr>
                  </w:pPr>
                  <w:r w:rsidRPr="00D55156">
                    <w:rPr>
                      <w:rFonts w:cs="Arial"/>
                      <w:szCs w:val="20"/>
                      <w:shd w:val="clear" w:color="auto" w:fill="C0C0C0"/>
                    </w:rPr>
                    <w:t>по мере необходимости</w:t>
                  </w:r>
                </w:p>
              </w:tc>
              <w:tc>
                <w:tcPr>
                  <w:tcW w:w="1276" w:type="dxa"/>
                  <w:tcBorders>
                    <w:top w:val="single" w:sz="4" w:space="0" w:color="auto"/>
                    <w:left w:val="single" w:sz="4" w:space="0" w:color="auto"/>
                    <w:bottom w:val="single" w:sz="4" w:space="0" w:color="auto"/>
                    <w:right w:val="single" w:sz="4" w:space="0" w:color="auto"/>
                  </w:tcBorders>
                </w:tcPr>
                <w:p w:rsidR="00FB0319" w:rsidRPr="00D55156" w:rsidRDefault="00FB0319" w:rsidP="00FB0319">
                  <w:pPr>
                    <w:autoSpaceDE w:val="0"/>
                    <w:autoSpaceDN w:val="0"/>
                    <w:adjustRightInd w:val="0"/>
                    <w:spacing w:after="1" w:line="200" w:lineRule="atLeast"/>
                    <w:rPr>
                      <w:rFonts w:cs="Arial"/>
                      <w:szCs w:val="20"/>
                      <w:shd w:val="clear" w:color="auto" w:fill="C0C0C0"/>
                    </w:rPr>
                  </w:pPr>
                  <w:r w:rsidRPr="00D55156">
                    <w:rPr>
                      <w:rFonts w:cs="Arial"/>
                      <w:szCs w:val="20"/>
                      <w:shd w:val="clear" w:color="auto" w:fill="C0C0C0"/>
                    </w:rPr>
                    <w:t>формирование на основании данных, отраженных в Расчетной ведомости (код формы по ОКУД 0504402)</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оформления, подписания субъектом централизованного учета на бумажном носителе и выдачи работнику (сотруднику) субъекта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55156">
                    <w:rPr>
                      <w:rFonts w:cs="Arial"/>
                      <w:szCs w:val="20"/>
                      <w:shd w:val="clear" w:color="auto" w:fill="C0C0C0"/>
                    </w:rPr>
                    <w:t>143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Справка об инвалидности </w:t>
                  </w:r>
                  <w:r w:rsidRPr="00D55156">
                    <w:rPr>
                      <w:rFonts w:cs="Arial"/>
                      <w:szCs w:val="20"/>
                      <w:shd w:val="clear" w:color="auto" w:fill="C0C0C0"/>
                    </w:rPr>
                    <w:t>врачебно-трудовой экспертной комиссии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55156">
                    <w:rPr>
                      <w:rFonts w:cs="Arial"/>
                      <w:szCs w:val="20"/>
                      <w:shd w:val="clear" w:color="auto" w:fill="C0C0C0"/>
                    </w:rPr>
                    <w:t>субъект</w:t>
                  </w:r>
                  <w:r>
                    <w:rPr>
                      <w:rFonts w:cs="Arial"/>
                      <w:szCs w:val="20"/>
                    </w:rPr>
                    <w:t xml:space="preserve">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учет при расчете размера страховых взносов </w:t>
                  </w:r>
                  <w:r w:rsidRPr="00D55156">
                    <w:rPr>
                      <w:rFonts w:cs="Arial"/>
                      <w:szCs w:val="20"/>
                      <w:shd w:val="clear" w:color="auto" w:fill="C0C0C0"/>
                    </w:rPr>
                    <w:t>на обязательное социальное страхование</w:t>
                  </w:r>
                  <w:r>
                    <w:rPr>
                      <w:rFonts w:cs="Arial"/>
                      <w:szCs w:val="20"/>
                    </w:rPr>
                    <w:t xml:space="preserve"> от несчастных случаев на производстве и профессиональных заболеваний, стандартных вычетов по налогу на доходы </w:t>
                  </w:r>
                  <w:r>
                    <w:rPr>
                      <w:rFonts w:cs="Arial"/>
                      <w:szCs w:val="20"/>
                    </w:rPr>
                    <w:lastRenderedPageBreak/>
                    <w:t>физических лиц</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w:t>
                  </w:r>
                  <w:r w:rsidRPr="00D55156">
                    <w:rPr>
                      <w:rFonts w:cs="Arial"/>
                      <w:szCs w:val="20"/>
                      <w:shd w:val="clear" w:color="auto" w:fill="C0C0C0"/>
                    </w:rPr>
                    <w:t>контроля правильности предоставления вычетов, компенсационных выплат, расчетов пособий</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55156">
                    <w:rPr>
                      <w:rFonts w:cs="Arial"/>
                      <w:szCs w:val="20"/>
                      <w:shd w:val="clear" w:color="auto" w:fill="C0C0C0"/>
                    </w:rPr>
                    <w:t>144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Расчетный листок о начислении и удержании заработной платы</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установленные сроки выплаты заработной платы за текущий месяц</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D55156" w:rsidRDefault="00FB0319" w:rsidP="00FB0319">
                  <w:pPr>
                    <w:autoSpaceDE w:val="0"/>
                    <w:autoSpaceDN w:val="0"/>
                    <w:adjustRightInd w:val="0"/>
                    <w:spacing w:after="1" w:line="200" w:lineRule="atLeast"/>
                    <w:rPr>
                      <w:rFonts w:cs="Arial"/>
                      <w:szCs w:val="20"/>
                      <w:shd w:val="clear" w:color="auto" w:fill="C0C0C0"/>
                    </w:rPr>
                  </w:pPr>
                  <w:r w:rsidRPr="00D55156">
                    <w:rPr>
                      <w:rFonts w:cs="Arial"/>
                      <w:szCs w:val="20"/>
                      <w:shd w:val="clear" w:color="auto" w:fill="C0C0C0"/>
                    </w:rPr>
                    <w:t>на постоянной основе</w:t>
                  </w:r>
                </w:p>
              </w:tc>
              <w:tc>
                <w:tcPr>
                  <w:tcW w:w="1276" w:type="dxa"/>
                  <w:tcBorders>
                    <w:top w:val="single" w:sz="4" w:space="0" w:color="auto"/>
                    <w:left w:val="single" w:sz="4" w:space="0" w:color="auto"/>
                    <w:bottom w:val="single" w:sz="4" w:space="0" w:color="auto"/>
                    <w:right w:val="single" w:sz="4" w:space="0" w:color="auto"/>
                  </w:tcBorders>
                </w:tcPr>
                <w:p w:rsidR="00FB0319" w:rsidRPr="00D55156" w:rsidRDefault="00FB0319" w:rsidP="00FB0319">
                  <w:pPr>
                    <w:autoSpaceDE w:val="0"/>
                    <w:autoSpaceDN w:val="0"/>
                    <w:adjustRightInd w:val="0"/>
                    <w:spacing w:after="1" w:line="200" w:lineRule="atLeast"/>
                    <w:rPr>
                      <w:rFonts w:cs="Arial"/>
                      <w:szCs w:val="20"/>
                      <w:shd w:val="clear" w:color="auto" w:fill="C0C0C0"/>
                    </w:rPr>
                  </w:pPr>
                  <w:r w:rsidRPr="00D55156">
                    <w:rPr>
                      <w:rFonts w:cs="Arial"/>
                      <w:szCs w:val="20"/>
                      <w:shd w:val="clear" w:color="auto" w:fill="C0C0C0"/>
                    </w:rPr>
                    <w:t>организация информирования о составных частях заработной платы работника субъектом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выдачи Расчетного листка </w:t>
                  </w:r>
                  <w:r w:rsidRPr="00D55156">
                    <w:rPr>
                      <w:rFonts w:cs="Arial"/>
                      <w:szCs w:val="20"/>
                      <w:shd w:val="clear" w:color="auto" w:fill="C0C0C0"/>
                    </w:rPr>
                    <w:t>о начислении и удержании заработной платы</w:t>
                  </w:r>
                  <w:r>
                    <w:rPr>
                      <w:rFonts w:cs="Arial"/>
                      <w:szCs w:val="20"/>
                    </w:rPr>
                    <w:t xml:space="preserve"> работнику субъекта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55156">
                    <w:rPr>
                      <w:rFonts w:cs="Arial"/>
                      <w:szCs w:val="20"/>
                      <w:shd w:val="clear" w:color="auto" w:fill="C0C0C0"/>
                    </w:rPr>
                    <w:t>145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Записка-расчет об исчислении среднего заработка при предоставлении отпуска, увольнении и других случаях (код формы по ОКУД 0504425)</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с исчислением среднего заработка при предоставлении отпуска, увольнении и других случаях в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2 (двух) рабочих дней со дня получения приказа, являющегося основанием для исчисления среднего заработка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сформированный расчет среднего заработка в случаях, установленных законодательством Российской Федерации (предоставление отпуска, увольнение и иных случаях)</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Расчетной ведомости (код формы по ОКУД 0504402)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55156">
                    <w:rPr>
                      <w:rFonts w:cs="Arial"/>
                      <w:szCs w:val="20"/>
                      <w:shd w:val="clear" w:color="auto" w:fill="C0C0C0"/>
                    </w:rPr>
                    <w:t>146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Расчетная ведомость (код формы по ОКУД 0504402)</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средствами ГИИС "Электронный бюджет" не позднее 3 (трех) рабочих дней до даты выплаты заработной платы;</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направление не позднее дня формирования документа в субъект централизованного учета для подписания не позднее 1 (одного) рабочего дня </w:t>
                  </w:r>
                  <w:r>
                    <w:rPr>
                      <w:rFonts w:cs="Arial"/>
                      <w:szCs w:val="20"/>
                    </w:rPr>
                    <w:lastRenderedPageBreak/>
                    <w:t>со дня его поступления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 руководитель (уполномоченное лицо) субъекта централизованного учета, главный бухгалтер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дня подписания документа субъектом централизованного учета и не позднее 2 (двух) рабочих дней до даты выплаты заработной платы</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перечисление страховых взносов, перечисление налога на доходы физических лиц;</w:t>
                  </w:r>
                </w:p>
                <w:p w:rsidR="00FB0319" w:rsidRDefault="00FB0319" w:rsidP="00FB0319">
                  <w:pPr>
                    <w:autoSpaceDE w:val="0"/>
                    <w:autoSpaceDN w:val="0"/>
                    <w:adjustRightInd w:val="0"/>
                    <w:spacing w:after="1" w:line="200" w:lineRule="atLeast"/>
                    <w:rPr>
                      <w:rFonts w:cs="Arial"/>
                      <w:szCs w:val="20"/>
                    </w:rPr>
                  </w:pPr>
                  <w:r>
                    <w:rPr>
                      <w:rFonts w:cs="Arial"/>
                      <w:szCs w:val="20"/>
                    </w:rPr>
                    <w:t xml:space="preserve">3) формирование платежных документов в зависимости от выбранного </w:t>
                  </w:r>
                  <w:r>
                    <w:rPr>
                      <w:rFonts w:cs="Arial"/>
                      <w:szCs w:val="20"/>
                    </w:rPr>
                    <w:lastRenderedPageBreak/>
                    <w:t>способа выдачи денежных средств;</w:t>
                  </w:r>
                </w:p>
                <w:p w:rsidR="00FB0319" w:rsidRDefault="00FB0319" w:rsidP="00FB0319">
                  <w:pPr>
                    <w:autoSpaceDE w:val="0"/>
                    <w:autoSpaceDN w:val="0"/>
                    <w:adjustRightInd w:val="0"/>
                    <w:spacing w:after="1" w:line="200" w:lineRule="atLeast"/>
                    <w:rPr>
                      <w:rFonts w:cs="Arial"/>
                      <w:szCs w:val="20"/>
                    </w:rPr>
                  </w:pPr>
                  <w:r>
                    <w:rPr>
                      <w:rFonts w:cs="Arial"/>
                      <w:szCs w:val="20"/>
                    </w:rPr>
                    <w:t>4) формирование Реестра на перечисление денежных средств на лицевые счета сотрудников в кредитные организации (при безналичном перечислении)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1A252E">
                    <w:rPr>
                      <w:rFonts w:cs="Arial"/>
                      <w:szCs w:val="20"/>
                      <w:shd w:val="clear" w:color="auto" w:fill="C0C0C0"/>
                    </w:rPr>
                    <w:t>Журнале</w:t>
                  </w:r>
                  <w:r>
                    <w:rPr>
                      <w:rFonts w:cs="Arial"/>
                      <w:szCs w:val="20"/>
                    </w:rPr>
                    <w:t xml:space="preserve"> операций </w:t>
                  </w:r>
                  <w:r w:rsidRPr="001A252E">
                    <w:rPr>
                      <w:rFonts w:cs="Arial"/>
                      <w:szCs w:val="20"/>
                      <w:shd w:val="clear" w:color="auto" w:fill="C0C0C0"/>
                    </w:rPr>
                    <w:t>расчетов по оплате труда, денежному довольствию и стипендиям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1A252E">
                    <w:rPr>
                      <w:rFonts w:cs="Arial"/>
                      <w:szCs w:val="20"/>
                      <w:shd w:val="clear" w:color="auto" w:fill="C0C0C0"/>
                    </w:rPr>
                    <w:t>Журнале по прочим операциям (код формы по ОКУД 0504071)</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Ведомости доходов физических лиц, облагаемых НДФЛ, страховыми взносами (код </w:t>
                  </w:r>
                  <w:r>
                    <w:rPr>
                      <w:rFonts w:cs="Arial"/>
                      <w:szCs w:val="20"/>
                    </w:rPr>
                    <w:lastRenderedPageBreak/>
                    <w:t>формы по ОКУД 0509095),</w:t>
                  </w:r>
                </w:p>
                <w:p w:rsidR="00FB0319" w:rsidRDefault="00FB0319" w:rsidP="00FB0319">
                  <w:pPr>
                    <w:autoSpaceDE w:val="0"/>
                    <w:autoSpaceDN w:val="0"/>
                    <w:adjustRightInd w:val="0"/>
                    <w:spacing w:after="1" w:line="200" w:lineRule="atLeast"/>
                    <w:rPr>
                      <w:rFonts w:cs="Arial"/>
                      <w:szCs w:val="20"/>
                    </w:rPr>
                  </w:pPr>
                  <w:r>
                    <w:rPr>
                      <w:rFonts w:cs="Arial"/>
                      <w:szCs w:val="20"/>
                    </w:rPr>
                    <w:t>Карточке индивидуального учета сумм начисленных выплат и иных вознаграждений и сумм начисленных страховых взносов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A252E">
                    <w:rPr>
                      <w:rFonts w:cs="Arial"/>
                      <w:szCs w:val="20"/>
                      <w:shd w:val="clear" w:color="auto" w:fill="C0C0C0"/>
                    </w:rPr>
                    <w:lastRenderedPageBreak/>
                    <w:t>147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Платежная ведомость (код формы по ОКУД 0504403) </w:t>
                  </w:r>
                  <w:r w:rsidRPr="001A252E">
                    <w:rPr>
                      <w:rFonts w:cs="Arial"/>
                      <w:szCs w:val="20"/>
                      <w:shd w:val="clear" w:color="auto" w:fill="C0C0C0"/>
                    </w:rPr>
                    <w:t>&lt;4&gt;</w:t>
                  </w:r>
                  <w:r>
                    <w:rPr>
                      <w:rFonts w:cs="Arial"/>
                      <w:szCs w:val="20"/>
                    </w:rPr>
                    <w:t xml:space="preserve"> (при выдаче заработной платы наличными денежными средствами)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на бумажном носителе в субъект централизованного учета не позднее 2 (двух) рабочих дней до установленной даты выплаты заработной платы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 ответственные лица субъекта централизованного учета, руководитель (уполномоченное лицо) субъекта централизованного учета, главный бухгалтер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подписанного документа от субъекта централизованного учета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Расходного кассового ордера (код формы по ОКУД 0310002);</w:t>
                  </w:r>
                </w:p>
                <w:p w:rsidR="00FB0319" w:rsidRDefault="00FB0319" w:rsidP="00FB0319">
                  <w:pPr>
                    <w:autoSpaceDE w:val="0"/>
                    <w:autoSpaceDN w:val="0"/>
                    <w:adjustRightInd w:val="0"/>
                    <w:spacing w:after="1" w:line="200" w:lineRule="atLeast"/>
                    <w:rPr>
                      <w:rFonts w:cs="Arial"/>
                      <w:szCs w:val="20"/>
                    </w:rPr>
                  </w:pPr>
                  <w:r>
                    <w:rPr>
                      <w:rFonts w:cs="Arial"/>
                      <w:szCs w:val="20"/>
                    </w:rPr>
                    <w:t>3) при необходимости формирование Реестра депонированных сумм (код формы по ОКУД 0504047) &lt;</w:t>
                  </w:r>
                  <w:r w:rsidRPr="001A252E">
                    <w:rPr>
                      <w:rFonts w:cs="Arial"/>
                      <w:szCs w:val="20"/>
                      <w:shd w:val="clear" w:color="auto" w:fill="C0C0C0"/>
                    </w:rPr>
                    <w:t>2</w:t>
                  </w:r>
                  <w:r>
                    <w:rPr>
                      <w:rFonts w:cs="Arial"/>
                      <w:szCs w:val="20"/>
                    </w:rPr>
                    <w:t xml:space="preserve">&gt; и Книги аналитического учета депонированной заработной платы, денежного довольствия и стипендий </w:t>
                  </w:r>
                  <w:r>
                    <w:rPr>
                      <w:rFonts w:cs="Arial"/>
                      <w:szCs w:val="20"/>
                    </w:rPr>
                    <w:lastRenderedPageBreak/>
                    <w:t>(код формы по ОКУД 0504048) &lt;</w:t>
                  </w:r>
                  <w:r w:rsidRPr="001A252E">
                    <w:rPr>
                      <w:rFonts w:cs="Arial"/>
                      <w:szCs w:val="20"/>
                      <w:shd w:val="clear" w:color="auto" w:fill="C0C0C0"/>
                    </w:rPr>
                    <w:t>2</w:t>
                  </w:r>
                  <w:r>
                    <w:rPr>
                      <w:rFonts w:cs="Arial"/>
                      <w:szCs w:val="20"/>
                    </w:rPr>
                    <w:t>&gt;</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1A252E">
                    <w:rPr>
                      <w:rFonts w:cs="Arial"/>
                      <w:szCs w:val="20"/>
                      <w:shd w:val="clear" w:color="auto" w:fill="C0C0C0"/>
                    </w:rPr>
                    <w:t>Журнале</w:t>
                  </w:r>
                  <w:r>
                    <w:rPr>
                      <w:rFonts w:cs="Arial"/>
                      <w:szCs w:val="20"/>
                    </w:rPr>
                    <w:t xml:space="preserve"> операций </w:t>
                  </w:r>
                  <w:r w:rsidRPr="001A252E">
                    <w:rPr>
                      <w:rFonts w:cs="Arial"/>
                      <w:szCs w:val="20"/>
                      <w:shd w:val="clear" w:color="auto" w:fill="C0C0C0"/>
                    </w:rPr>
                    <w:t>расчетов по оплате труда, денежному довольствию и стипендиям</w:t>
                  </w:r>
                  <w:r>
                    <w:rPr>
                      <w:rFonts w:cs="Arial"/>
                      <w:szCs w:val="20"/>
                    </w:rPr>
                    <w:t xml:space="preserve"> (код формы по ОКУД 0504071)</w:t>
                  </w:r>
                  <w:r w:rsidRPr="001A252E">
                    <w:rPr>
                      <w:rFonts w:cs="Arial"/>
                      <w:szCs w:val="20"/>
                    </w:rPr>
                    <w:t>,</w:t>
                  </w:r>
                </w:p>
                <w:p w:rsidR="00FB0319" w:rsidRDefault="00FB0319" w:rsidP="00FB0319">
                  <w:pPr>
                    <w:autoSpaceDE w:val="0"/>
                    <w:autoSpaceDN w:val="0"/>
                    <w:adjustRightInd w:val="0"/>
                    <w:spacing w:after="1" w:line="200" w:lineRule="atLeast"/>
                    <w:rPr>
                      <w:rFonts w:cs="Arial"/>
                      <w:szCs w:val="20"/>
                    </w:rPr>
                  </w:pPr>
                  <w:r w:rsidRPr="001A252E">
                    <w:rPr>
                      <w:rFonts w:cs="Arial"/>
                      <w:szCs w:val="20"/>
                      <w:shd w:val="clear" w:color="auto" w:fill="C0C0C0"/>
                    </w:rPr>
                    <w:t>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A252E">
                    <w:rPr>
                      <w:rFonts w:cs="Arial"/>
                      <w:szCs w:val="20"/>
                      <w:shd w:val="clear" w:color="auto" w:fill="C0C0C0"/>
                    </w:rPr>
                    <w:t>148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 на перечисление денежных средств на лицевые счета </w:t>
                  </w:r>
                  <w:r w:rsidRPr="001A252E">
                    <w:rPr>
                      <w:rFonts w:cs="Arial"/>
                      <w:szCs w:val="20"/>
                      <w:shd w:val="clear" w:color="auto" w:fill="C0C0C0"/>
                    </w:rPr>
                    <w:t>работников</w:t>
                  </w:r>
                  <w:r>
                    <w:rPr>
                      <w:rFonts w:cs="Arial"/>
                      <w:szCs w:val="20"/>
                    </w:rPr>
                    <w:t xml:space="preserve"> в кредитные организации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электронном формате в кредитную организацию не позднее срока, установленного для выплаты заработной платы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до даты перечисления заработной платы</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A252E">
                    <w:rPr>
                      <w:rFonts w:cs="Arial"/>
                      <w:szCs w:val="20"/>
                      <w:shd w:val="clear" w:color="auto" w:fill="C0C0C0"/>
                    </w:rPr>
                    <w:t>формирование Реестра</w:t>
                  </w:r>
                  <w:r>
                    <w:rPr>
                      <w:rFonts w:cs="Arial"/>
                      <w:szCs w:val="20"/>
                    </w:rPr>
                    <w:t xml:space="preserve"> на перечисление денежных средств на лицевые счета сотрудников в кредитные организации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направления в субъект централизованного учета на подписание (при необходимости);</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направления уполномоченной организацией </w:t>
                  </w:r>
                  <w:r w:rsidRPr="001A252E">
                    <w:rPr>
                      <w:rFonts w:cs="Arial"/>
                      <w:szCs w:val="20"/>
                      <w:shd w:val="clear" w:color="auto" w:fill="C0C0C0"/>
                    </w:rPr>
                    <w:t>Реестра на перечисление денежных средств на лицевые счета сотрудников в кредитные организации</w:t>
                  </w:r>
                  <w:r>
                    <w:rPr>
                      <w:rFonts w:cs="Arial"/>
                      <w:szCs w:val="20"/>
                    </w:rPr>
                    <w:t xml:space="preserve"> в кредитную организацию</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A252E">
                    <w:rPr>
                      <w:rFonts w:cs="Arial"/>
                      <w:szCs w:val="20"/>
                      <w:shd w:val="clear" w:color="auto" w:fill="C0C0C0"/>
                    </w:rPr>
                    <w:t>149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Карточка-справка (код формы по ОКУД 0504417)</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shd w:val="clear" w:color="auto" w:fill="C0C0C0"/>
                    </w:rPr>
                  </w:pPr>
                  <w:r>
                    <w:rPr>
                      <w:rFonts w:cs="Arial"/>
                      <w:szCs w:val="20"/>
                    </w:rPr>
                    <w:t>по мере начисления заработной платы</w:t>
                  </w:r>
                  <w:r w:rsidRPr="00C14C00">
                    <w:rPr>
                      <w:rFonts w:cs="Arial"/>
                      <w:szCs w:val="20"/>
                      <w:shd w:val="clear" w:color="auto" w:fill="C0C0C0"/>
                    </w:rPr>
                    <w:t xml:space="preserve">; направление в субъект централизованного учета не позднее 1 февраля года, следующего за отчетным, для </w:t>
                  </w:r>
                  <w:proofErr w:type="spellStart"/>
                  <w:r w:rsidRPr="00C14C00">
                    <w:rPr>
                      <w:rFonts w:cs="Arial"/>
                      <w:szCs w:val="20"/>
                      <w:shd w:val="clear" w:color="auto" w:fill="C0C0C0"/>
                    </w:rPr>
                    <w:t>дозаполнения</w:t>
                  </w:r>
                  <w:proofErr w:type="spellEnd"/>
                  <w:r w:rsidRPr="00C14C00">
                    <w:rPr>
                      <w:rFonts w:cs="Arial"/>
                      <w:szCs w:val="20"/>
                      <w:shd w:val="clear" w:color="auto" w:fill="C0C0C0"/>
                    </w:rPr>
                    <w:t xml:space="preserve"> кадровыми данными</w:t>
                  </w: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shd w:val="clear" w:color="auto" w:fill="C0C0C0"/>
                    </w:rPr>
                  </w:pPr>
                </w:p>
                <w:p w:rsidR="00BB1992" w:rsidRDefault="00BB1992" w:rsidP="00FB0319">
                  <w:pPr>
                    <w:autoSpaceDE w:val="0"/>
                    <w:autoSpaceDN w:val="0"/>
                    <w:adjustRightInd w:val="0"/>
                    <w:spacing w:after="1" w:line="200" w:lineRule="atLeast"/>
                    <w:rPr>
                      <w:rFonts w:cs="Arial"/>
                      <w:szCs w:val="20"/>
                      <w:shd w:val="clear" w:color="auto" w:fill="C0C0C0"/>
                    </w:rPr>
                  </w:pPr>
                </w:p>
                <w:p w:rsidR="00C14C00" w:rsidRDefault="00C14C00"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14C00">
                    <w:rPr>
                      <w:rFonts w:cs="Arial"/>
                      <w:szCs w:val="20"/>
                      <w:shd w:val="clear" w:color="auto" w:fill="C0C0C0"/>
                    </w:rPr>
                    <w:t>ежемесячно отражаются данные о начисленной заработной плате автоматически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14C00">
                    <w:rPr>
                      <w:rFonts w:cs="Arial"/>
                      <w:szCs w:val="20"/>
                      <w:shd w:val="clear" w:color="auto" w:fill="C0C0C0"/>
                    </w:rPr>
                    <w:t>заполнение Карточки</w:t>
                  </w:r>
                  <w:r>
                    <w:rPr>
                      <w:rFonts w:cs="Arial"/>
                      <w:szCs w:val="20"/>
                    </w:rPr>
                    <w:t>-</w:t>
                  </w:r>
                  <w:r w:rsidRPr="00C14C00">
                    <w:rPr>
                      <w:rFonts w:cs="Arial"/>
                      <w:szCs w:val="20"/>
                      <w:shd w:val="clear" w:color="auto" w:fill="C0C0C0"/>
                    </w:rPr>
                    <w:t>справки</w:t>
                  </w:r>
                  <w:r>
                    <w:rPr>
                      <w:rFonts w:cs="Arial"/>
                      <w:szCs w:val="20"/>
                    </w:rPr>
                    <w:t xml:space="preserve"> (код формы по ОКУД 0504417) </w:t>
                  </w:r>
                  <w:r w:rsidRPr="00C14C00">
                    <w:rPr>
                      <w:rFonts w:cs="Arial"/>
                      <w:szCs w:val="20"/>
                      <w:shd w:val="clear" w:color="auto" w:fill="C0C0C0"/>
                    </w:rPr>
                    <w:t>в части данных по оплате труда работников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A252E">
                    <w:rPr>
                      <w:rFonts w:cs="Arial"/>
                      <w:szCs w:val="20"/>
                      <w:shd w:val="clear" w:color="auto" w:fill="C0C0C0"/>
                    </w:rPr>
                    <w:t>150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Справка о прохождении военного сбора по форме согласно </w:t>
                  </w:r>
                  <w:r w:rsidRPr="00C14C00">
                    <w:rPr>
                      <w:rFonts w:cs="Arial"/>
                      <w:szCs w:val="20"/>
                      <w:shd w:val="clear" w:color="auto" w:fill="C0C0C0"/>
                    </w:rPr>
                    <w:t>приложению</w:t>
                  </w:r>
                  <w:r>
                    <w:rPr>
                      <w:rFonts w:cs="Arial"/>
                      <w:szCs w:val="20"/>
                    </w:rPr>
                    <w:t xml:space="preserve"> N 2 к Положению о проведении военных сборов </w:t>
                  </w:r>
                  <w:r w:rsidRPr="00C14C00">
                    <w:rPr>
                      <w:rFonts w:cs="Arial"/>
                      <w:szCs w:val="20"/>
                      <w:shd w:val="clear" w:color="auto" w:fill="C0C0C0"/>
                    </w:rPr>
                    <w:t>&lt;16&gt;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расчет среднего заработка за период прохождения военных сборов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отражения в Расчетной ведомости (код формы по ОКУД 0504402);</w:t>
                  </w:r>
                </w:p>
                <w:p w:rsidR="00FB0319" w:rsidRDefault="00FB0319" w:rsidP="00FB0319">
                  <w:pPr>
                    <w:autoSpaceDE w:val="0"/>
                    <w:autoSpaceDN w:val="0"/>
                    <w:adjustRightInd w:val="0"/>
                    <w:spacing w:after="1" w:line="200" w:lineRule="atLeast"/>
                    <w:rPr>
                      <w:rFonts w:cs="Arial"/>
                      <w:szCs w:val="20"/>
                    </w:rPr>
                  </w:pPr>
                  <w:r>
                    <w:rPr>
                      <w:rFonts w:cs="Arial"/>
                      <w:szCs w:val="20"/>
                    </w:rPr>
                    <w:t>2) для формирования Записки-расчета (код формы по ОКУД 0504425);</w:t>
                  </w:r>
                </w:p>
                <w:p w:rsidR="001A252E" w:rsidRDefault="00FB0319" w:rsidP="00C14C00">
                  <w:pPr>
                    <w:autoSpaceDE w:val="0"/>
                    <w:autoSpaceDN w:val="0"/>
                    <w:adjustRightInd w:val="0"/>
                    <w:spacing w:after="1" w:line="200" w:lineRule="atLeast"/>
                    <w:rPr>
                      <w:rFonts w:cs="Arial"/>
                      <w:szCs w:val="20"/>
                    </w:rPr>
                  </w:pPr>
                  <w:r>
                    <w:rPr>
                      <w:rFonts w:cs="Arial"/>
                      <w:szCs w:val="20"/>
                    </w:rPr>
                    <w:t>3) для выплаты (перечисления) в установленные законодательством Российской Федерации сроки</w:t>
                  </w: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267C67" w:rsidRDefault="00267C67" w:rsidP="00267C67">
                  <w:pPr>
                    <w:autoSpaceDE w:val="0"/>
                    <w:autoSpaceDN w:val="0"/>
                    <w:adjustRightInd w:val="0"/>
                    <w:spacing w:after="1" w:line="200" w:lineRule="atLeast"/>
                    <w:rPr>
                      <w:rFonts w:cs="Arial"/>
                      <w:szCs w:val="20"/>
                    </w:rPr>
                  </w:pPr>
                </w:p>
                <w:p w:rsidR="00267C67" w:rsidRDefault="00267C67" w:rsidP="00267C67">
                  <w:pPr>
                    <w:autoSpaceDE w:val="0"/>
                    <w:autoSpaceDN w:val="0"/>
                    <w:adjustRightInd w:val="0"/>
                    <w:spacing w:after="1" w:line="200" w:lineRule="atLeast"/>
                    <w:rPr>
                      <w:rFonts w:cs="Arial"/>
                      <w:szCs w:val="20"/>
                    </w:rPr>
                  </w:pPr>
                </w:p>
                <w:p w:rsidR="00267C67" w:rsidRDefault="00267C67" w:rsidP="00267C67">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267C67" w:rsidRDefault="00267C67"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A252E">
                    <w:rPr>
                      <w:rFonts w:cs="Arial"/>
                      <w:szCs w:val="20"/>
                      <w:shd w:val="clear" w:color="auto" w:fill="C0C0C0"/>
                    </w:rPr>
                    <w:t>151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Документы (сведения) о размере фактических расходов на выплату </w:t>
                  </w:r>
                  <w:r>
                    <w:rPr>
                      <w:rFonts w:cs="Arial"/>
                      <w:szCs w:val="20"/>
                    </w:rPr>
                    <w:lastRenderedPageBreak/>
                    <w:t>среднего заработка на время прохождения военных сборов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в субъект централизованного учета не позднее 3 (трех) рабочих </w:t>
                  </w:r>
                  <w:r>
                    <w:rPr>
                      <w:rFonts w:cs="Arial"/>
                      <w:szCs w:val="20"/>
                    </w:rPr>
                    <w:lastRenderedPageBreak/>
                    <w:t>дней со дня выплаты среднего заработка работнику на время прохождения военных сборов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уполномоченной </w:t>
                  </w:r>
                  <w:r>
                    <w:rPr>
                      <w:rFonts w:cs="Arial"/>
                      <w:szCs w:val="20"/>
                    </w:rPr>
                    <w:lastRenderedPageBreak/>
                    <w:t>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C14C00" w:rsidRDefault="00FB0319" w:rsidP="00FB0319">
                  <w:pPr>
                    <w:autoSpaceDE w:val="0"/>
                    <w:autoSpaceDN w:val="0"/>
                    <w:adjustRightInd w:val="0"/>
                    <w:spacing w:after="1" w:line="200" w:lineRule="atLeast"/>
                    <w:rPr>
                      <w:rFonts w:cs="Arial"/>
                      <w:szCs w:val="20"/>
                      <w:shd w:val="clear" w:color="auto" w:fill="C0C0C0"/>
                    </w:rPr>
                  </w:pPr>
                  <w:r w:rsidRPr="00C14C00">
                    <w:rPr>
                      <w:rFonts w:cs="Arial"/>
                      <w:szCs w:val="20"/>
                      <w:shd w:val="clear" w:color="auto" w:fill="C0C0C0"/>
                    </w:rPr>
                    <w:lastRenderedPageBreak/>
                    <w:t xml:space="preserve">не позднее 3 (трех) рабочих дней со дня выплаты среднего </w:t>
                  </w:r>
                  <w:r w:rsidRPr="00C14C00">
                    <w:rPr>
                      <w:rFonts w:cs="Arial"/>
                      <w:szCs w:val="20"/>
                      <w:shd w:val="clear" w:color="auto" w:fill="C0C0C0"/>
                    </w:rPr>
                    <w:lastRenderedPageBreak/>
                    <w:t>заработка работнику на время прохождения военных сборов</w:t>
                  </w:r>
                </w:p>
              </w:tc>
              <w:tc>
                <w:tcPr>
                  <w:tcW w:w="1276" w:type="dxa"/>
                  <w:tcBorders>
                    <w:top w:val="single" w:sz="4" w:space="0" w:color="auto"/>
                    <w:left w:val="single" w:sz="4" w:space="0" w:color="auto"/>
                    <w:bottom w:val="single" w:sz="4" w:space="0" w:color="auto"/>
                    <w:right w:val="single" w:sz="4" w:space="0" w:color="auto"/>
                  </w:tcBorders>
                </w:tcPr>
                <w:p w:rsidR="00FB0319" w:rsidRPr="00C14C00" w:rsidRDefault="00FB0319" w:rsidP="00FB0319">
                  <w:pPr>
                    <w:autoSpaceDE w:val="0"/>
                    <w:autoSpaceDN w:val="0"/>
                    <w:adjustRightInd w:val="0"/>
                    <w:spacing w:after="1" w:line="200" w:lineRule="atLeast"/>
                    <w:rPr>
                      <w:rFonts w:cs="Arial"/>
                      <w:szCs w:val="20"/>
                      <w:shd w:val="clear" w:color="auto" w:fill="C0C0C0"/>
                    </w:rPr>
                  </w:pPr>
                  <w:r w:rsidRPr="00C14C00">
                    <w:rPr>
                      <w:rFonts w:cs="Arial"/>
                      <w:szCs w:val="20"/>
                      <w:shd w:val="clear" w:color="auto" w:fill="C0C0C0"/>
                    </w:rPr>
                    <w:lastRenderedPageBreak/>
                    <w:t>формирование сведений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направления субъектом централизованного учета в военный </w:t>
                  </w:r>
                  <w:r>
                    <w:rPr>
                      <w:rFonts w:cs="Arial"/>
                      <w:szCs w:val="20"/>
                    </w:rPr>
                    <w:lastRenderedPageBreak/>
                    <w:t>комиссариат с целью возмещения расходов на выплату среднего заработка на время прохождения военных сборов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14C00">
                    <w:rPr>
                      <w:rFonts w:cs="Arial"/>
                      <w:szCs w:val="20"/>
                      <w:shd w:val="clear" w:color="auto" w:fill="C0C0C0"/>
                    </w:rPr>
                    <w:lastRenderedPageBreak/>
                    <w:t>152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14C00">
                    <w:rPr>
                      <w:rFonts w:cs="Arial"/>
                      <w:szCs w:val="20"/>
                      <w:shd w:val="clear" w:color="auto" w:fill="C0C0C0"/>
                    </w:rPr>
                    <w:t>Документы, содержащие информацию</w:t>
                  </w:r>
                  <w:r>
                    <w:rPr>
                      <w:rFonts w:cs="Arial"/>
                      <w:szCs w:val="20"/>
                    </w:rPr>
                    <w:t xml:space="preserve"> о работниках и стоимости (суммы платежей) по договорам на оказание медицинских услуг работникам, заключаемым на срок менее одного года с медицинскими организациями, имеющими соответствующие лицензии на осуществление медицинской деятельности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14C00">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направляют информацию не позднее 1 (одного) рабочего дня с момента подписания Акта выполненных работ, оказанных услуг</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последнего дня календарного месяца получения информации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исчисление страховых взносов;</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C14C00">
                    <w:rPr>
                      <w:rFonts w:cs="Arial"/>
                      <w:szCs w:val="20"/>
                      <w:shd w:val="clear" w:color="auto" w:fill="C0C0C0"/>
                    </w:rPr>
                    <w:t>Журнале</w:t>
                  </w:r>
                  <w:r>
                    <w:rPr>
                      <w:rFonts w:cs="Arial"/>
                      <w:szCs w:val="20"/>
                    </w:rPr>
                    <w:t xml:space="preserve"> операций </w:t>
                  </w:r>
                  <w:r w:rsidRPr="00C14C00">
                    <w:rPr>
                      <w:rFonts w:cs="Arial"/>
                      <w:szCs w:val="20"/>
                      <w:shd w:val="clear" w:color="auto" w:fill="C0C0C0"/>
                    </w:rPr>
                    <w:t>расчетов с поставщиками и подрядчиками</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C14C00">
                    <w:rPr>
                      <w:rFonts w:cs="Arial"/>
                      <w:szCs w:val="20"/>
                      <w:shd w:val="clear" w:color="auto" w:fill="C0C0C0"/>
                    </w:rPr>
                    <w:t>Журнале по прочим операциям (код формы по ОКУД 0504071)</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Карточке индивидуального учета сумм начисленных выплат и иных вознаграждений и сумм начисленных страховых взносов;</w:t>
                  </w:r>
                </w:p>
                <w:p w:rsidR="00FB0319" w:rsidRDefault="00FB0319" w:rsidP="00FB0319">
                  <w:pPr>
                    <w:autoSpaceDE w:val="0"/>
                    <w:autoSpaceDN w:val="0"/>
                    <w:adjustRightInd w:val="0"/>
                    <w:spacing w:after="1" w:line="200" w:lineRule="atLeast"/>
                    <w:rPr>
                      <w:rFonts w:cs="Arial"/>
                      <w:szCs w:val="20"/>
                    </w:rPr>
                  </w:pPr>
                  <w:r>
                    <w:rPr>
                      <w:rFonts w:cs="Arial"/>
                      <w:szCs w:val="20"/>
                    </w:rPr>
                    <w:t>2) для перечисления в установленные законодательством Российской Федерации сроки</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63" w:name="Р2_8"/>
                  <w:bookmarkEnd w:id="63"/>
                  <w:r>
                    <w:rPr>
                      <w:rFonts w:cs="Arial"/>
                      <w:szCs w:val="20"/>
                    </w:rPr>
                    <w:t>6. Администрирование доходов и источников финансирования дефицита федерального бюджета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14C00">
                    <w:rPr>
                      <w:rFonts w:cs="Arial"/>
                      <w:szCs w:val="20"/>
                      <w:shd w:val="clear" w:color="auto" w:fill="C0C0C0"/>
                    </w:rPr>
                    <w:t>153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Первичные документы, применяемые для учета операций по начислению доходов, в том числе сводные первичные учетные </w:t>
                  </w:r>
                  <w:r>
                    <w:rPr>
                      <w:rFonts w:cs="Arial"/>
                      <w:szCs w:val="20"/>
                    </w:rPr>
                    <w:lastRenderedPageBreak/>
                    <w:t>документы, сформированные из документов - оснований начисления доходов</w:t>
                  </w: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BA35CA" w:rsidRDefault="00BA35CA" w:rsidP="00C14C00">
                  <w:pPr>
                    <w:autoSpaceDE w:val="0"/>
                    <w:autoSpaceDN w:val="0"/>
                    <w:adjustRightInd w:val="0"/>
                    <w:spacing w:after="1" w:line="200" w:lineRule="atLeast"/>
                    <w:rPr>
                      <w:rFonts w:cs="Arial"/>
                      <w:szCs w:val="20"/>
                    </w:rPr>
                  </w:pPr>
                </w:p>
                <w:p w:rsidR="00BA35CA" w:rsidRDefault="00BA35CA"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C14C00">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p w:rsidR="00C14C00" w:rsidRDefault="00C14C00"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14C00">
                    <w:rPr>
                      <w:rFonts w:cs="Arial"/>
                      <w:szCs w:val="20"/>
                      <w:shd w:val="clear" w:color="auto" w:fill="C0C0C0"/>
                    </w:rPr>
                    <w:lastRenderedPageBreak/>
                    <w:t>153</w:t>
                  </w:r>
                  <w:r>
                    <w:rPr>
                      <w:rFonts w:cs="Arial"/>
                      <w:szCs w:val="20"/>
                    </w:rPr>
                    <w:t>.</w:t>
                  </w:r>
                  <w:r w:rsidRPr="00C14C00">
                    <w:rPr>
                      <w:rFonts w:cs="Arial"/>
                      <w:szCs w:val="20"/>
                      <w:shd w:val="clear" w:color="auto" w:fill="C0C0C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Ведомость начисления доходов бюджета (код формы по ОКУД 0510837) &lt;</w:t>
                  </w:r>
                  <w:r w:rsidRPr="00C14C00">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w:t>
                  </w:r>
                  <w:r w:rsidRPr="00765B61">
                    <w:rPr>
                      <w:rFonts w:cs="Arial"/>
                      <w:szCs w:val="20"/>
                      <w:shd w:val="clear" w:color="auto" w:fill="C0C0C0"/>
                    </w:rPr>
                    <w:t>со дня</w:t>
                  </w:r>
                  <w:r>
                    <w:rPr>
                      <w:rFonts w:cs="Arial"/>
                      <w:szCs w:val="20"/>
                    </w:rPr>
                    <w:t xml:space="preserve"> поступления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17908">
                    <w:rPr>
                      <w:rFonts w:cs="Arial"/>
                      <w:szCs w:val="20"/>
                      <w:shd w:val="clear" w:color="auto" w:fill="C0C0C0"/>
                    </w:rPr>
                    <w:t>Журнале</w:t>
                  </w:r>
                  <w:r>
                    <w:rPr>
                      <w:rFonts w:cs="Arial"/>
                      <w:szCs w:val="20"/>
                    </w:rPr>
                    <w:t xml:space="preserve"> операций </w:t>
                  </w:r>
                  <w:r w:rsidRPr="00617908">
                    <w:rPr>
                      <w:rFonts w:cs="Arial"/>
                      <w:szCs w:val="20"/>
                      <w:shd w:val="clear" w:color="auto" w:fill="C0C0C0"/>
                    </w:rPr>
                    <w:t>расчетов с дебиторами по доходам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617908">
                    <w:rPr>
                      <w:rFonts w:cs="Arial"/>
                      <w:szCs w:val="20"/>
                      <w:shd w:val="clear" w:color="auto" w:fill="C0C0C0"/>
                    </w:rPr>
                    <w:t>Журнале операций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17908">
                    <w:rPr>
                      <w:rFonts w:cs="Arial"/>
                      <w:szCs w:val="20"/>
                      <w:shd w:val="clear" w:color="auto" w:fill="C0C0C0"/>
                    </w:rPr>
                    <w:t>153</w:t>
                  </w:r>
                  <w:r>
                    <w:rPr>
                      <w:rFonts w:cs="Arial"/>
                      <w:szCs w:val="20"/>
                    </w:rPr>
                    <w:t>.</w:t>
                  </w:r>
                  <w:r w:rsidRPr="00617908">
                    <w:rPr>
                      <w:rFonts w:cs="Arial"/>
                      <w:szCs w:val="20"/>
                      <w:shd w:val="clear" w:color="auto" w:fill="C0C0C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Ведомость группового начисления доходов (код формы по ОКУД 0510431) &lt;</w:t>
                  </w:r>
                  <w:r w:rsidRPr="00765B61">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 в случае ведения группового учета доходов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w:t>
                  </w:r>
                  <w:r w:rsidRPr="00765B61">
                    <w:rPr>
                      <w:rFonts w:cs="Arial"/>
                      <w:szCs w:val="20"/>
                      <w:shd w:val="clear" w:color="auto" w:fill="C0C0C0"/>
                    </w:rPr>
                    <w:t>со дня</w:t>
                  </w:r>
                  <w:r>
                    <w:rPr>
                      <w:rFonts w:cs="Arial"/>
                      <w:szCs w:val="20"/>
                    </w:rPr>
                    <w:t xml:space="preserve"> поступления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765B61">
                    <w:rPr>
                      <w:rFonts w:cs="Arial"/>
                      <w:szCs w:val="20"/>
                      <w:shd w:val="clear" w:color="auto" w:fill="C0C0C0"/>
                    </w:rPr>
                    <w:t>Журнале</w:t>
                  </w:r>
                  <w:r>
                    <w:rPr>
                      <w:rFonts w:cs="Arial"/>
                      <w:szCs w:val="20"/>
                    </w:rPr>
                    <w:t xml:space="preserve"> операций </w:t>
                  </w:r>
                  <w:r w:rsidRPr="00765B61">
                    <w:rPr>
                      <w:rFonts w:cs="Arial"/>
                      <w:szCs w:val="20"/>
                      <w:shd w:val="clear" w:color="auto" w:fill="C0C0C0"/>
                    </w:rPr>
                    <w:t>расчетов с дебиторами по доходам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765B61">
                    <w:rPr>
                      <w:rFonts w:cs="Arial"/>
                      <w:szCs w:val="20"/>
                      <w:shd w:val="clear" w:color="auto" w:fill="C0C0C0"/>
                    </w:rPr>
                    <w:t>Журнале операций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17908">
                    <w:rPr>
                      <w:rFonts w:cs="Arial"/>
                      <w:szCs w:val="20"/>
                      <w:shd w:val="clear" w:color="auto" w:fill="C0C0C0"/>
                    </w:rPr>
                    <w:t>153</w:t>
                  </w:r>
                  <w:r>
                    <w:rPr>
                      <w:rFonts w:cs="Arial"/>
                      <w:szCs w:val="20"/>
                    </w:rPr>
                    <w:t>.</w:t>
                  </w:r>
                  <w:r w:rsidRPr="00617908">
                    <w:rPr>
                      <w:rFonts w:cs="Arial"/>
                      <w:szCs w:val="20"/>
                      <w:shd w:val="clear" w:color="auto" w:fill="C0C0C0"/>
                    </w:rPr>
                    <w:t>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Извещение о начислении дохода (уточнении начисления) (код формы по ОКУД 0510432) &lt;</w:t>
                  </w:r>
                  <w:r w:rsidRPr="00765B61">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w:t>
                  </w:r>
                  <w:r w:rsidRPr="00765B61">
                    <w:rPr>
                      <w:rFonts w:cs="Arial"/>
                      <w:szCs w:val="20"/>
                      <w:shd w:val="clear" w:color="auto" w:fill="C0C0C0"/>
                    </w:rPr>
                    <w:t>со дня</w:t>
                  </w:r>
                  <w:r>
                    <w:rPr>
                      <w:rFonts w:cs="Arial"/>
                      <w:szCs w:val="20"/>
                    </w:rPr>
                    <w:t xml:space="preserve"> поступления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765B61">
                    <w:rPr>
                      <w:rFonts w:cs="Arial"/>
                      <w:szCs w:val="20"/>
                      <w:shd w:val="clear" w:color="auto" w:fill="C0C0C0"/>
                    </w:rPr>
                    <w:t>Журнале</w:t>
                  </w:r>
                  <w:r>
                    <w:rPr>
                      <w:rFonts w:cs="Arial"/>
                      <w:szCs w:val="20"/>
                    </w:rPr>
                    <w:t xml:space="preserve"> операций </w:t>
                  </w:r>
                  <w:r w:rsidRPr="00765B61">
                    <w:rPr>
                      <w:rFonts w:cs="Arial"/>
                      <w:szCs w:val="20"/>
                      <w:shd w:val="clear" w:color="auto" w:fill="C0C0C0"/>
                    </w:rPr>
                    <w:t>расчетов с дебиторами по доходам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765B61">
                    <w:rPr>
                      <w:rFonts w:cs="Arial"/>
                      <w:szCs w:val="20"/>
                      <w:shd w:val="clear" w:color="auto" w:fill="C0C0C0"/>
                    </w:rPr>
                    <w:t>Журнале операций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17908">
                    <w:rPr>
                      <w:rFonts w:cs="Arial"/>
                      <w:szCs w:val="20"/>
                      <w:shd w:val="clear" w:color="auto" w:fill="C0C0C0"/>
                    </w:rPr>
                    <w:t>153</w:t>
                  </w:r>
                  <w:r>
                    <w:rPr>
                      <w:rFonts w:cs="Arial"/>
                      <w:szCs w:val="20"/>
                    </w:rPr>
                    <w:t>.</w:t>
                  </w:r>
                  <w:r w:rsidRPr="00617908">
                    <w:rPr>
                      <w:rFonts w:cs="Arial"/>
                      <w:szCs w:val="20"/>
                      <w:shd w:val="clear" w:color="auto" w:fill="C0C0C0"/>
                    </w:rPr>
                    <w:t>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Ведомость выпадающих доходов (код формы по </w:t>
                  </w:r>
                  <w:r>
                    <w:rPr>
                      <w:rFonts w:cs="Arial"/>
                      <w:szCs w:val="20"/>
                    </w:rPr>
                    <w:lastRenderedPageBreak/>
                    <w:t>ОКУД 0510838) &lt;</w:t>
                  </w:r>
                  <w:r w:rsidRPr="00765B61">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не позднее 1 (одного) рабочего дня </w:t>
                  </w:r>
                  <w:r>
                    <w:rPr>
                      <w:rFonts w:cs="Arial"/>
                      <w:szCs w:val="20"/>
                    </w:rPr>
                    <w:lastRenderedPageBreak/>
                    <w:t>со дня формирования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w:t>
                  </w:r>
                  <w:r>
                    <w:rPr>
                      <w:rFonts w:cs="Arial"/>
                      <w:szCs w:val="20"/>
                    </w:rPr>
                    <w:lastRenderedPageBreak/>
                    <w:t>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1 (одного) рабочего дня </w:t>
                  </w:r>
                  <w:r w:rsidRPr="00765B61">
                    <w:rPr>
                      <w:rFonts w:cs="Arial"/>
                      <w:szCs w:val="20"/>
                      <w:shd w:val="clear" w:color="auto" w:fill="C0C0C0"/>
                    </w:rPr>
                    <w:t>со дня</w:t>
                  </w:r>
                  <w:r>
                    <w:rPr>
                      <w:rFonts w:cs="Arial"/>
                      <w:szCs w:val="20"/>
                    </w:rPr>
                    <w:t xml:space="preserve"> </w:t>
                  </w:r>
                  <w:r>
                    <w:rPr>
                      <w:rFonts w:cs="Arial"/>
                      <w:szCs w:val="20"/>
                    </w:rPr>
                    <w:lastRenderedPageBreak/>
                    <w:t>поступления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765B61">
                    <w:rPr>
                      <w:rFonts w:cs="Arial"/>
                      <w:szCs w:val="20"/>
                      <w:shd w:val="clear" w:color="auto" w:fill="C0C0C0"/>
                    </w:rPr>
                    <w:t>Журнале</w:t>
                  </w:r>
                  <w:r>
                    <w:rPr>
                      <w:rFonts w:cs="Arial"/>
                      <w:szCs w:val="20"/>
                    </w:rPr>
                    <w:t xml:space="preserve"> операций </w:t>
                  </w:r>
                  <w:r w:rsidRPr="00765B61">
                    <w:rPr>
                      <w:rFonts w:cs="Arial"/>
                      <w:szCs w:val="20"/>
                      <w:shd w:val="clear" w:color="auto" w:fill="C0C0C0"/>
                    </w:rPr>
                    <w:t xml:space="preserve">расчетов с дебиторами по </w:t>
                  </w:r>
                  <w:r w:rsidRPr="00765B61">
                    <w:rPr>
                      <w:rFonts w:cs="Arial"/>
                      <w:szCs w:val="20"/>
                      <w:shd w:val="clear" w:color="auto" w:fill="C0C0C0"/>
                    </w:rPr>
                    <w:lastRenderedPageBreak/>
                    <w:t>доходам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765B61">
                    <w:rPr>
                      <w:rFonts w:cs="Arial"/>
                      <w:szCs w:val="20"/>
                      <w:shd w:val="clear" w:color="auto" w:fill="C0C0C0"/>
                    </w:rPr>
                    <w:t>Журнале операций по прочим операциям (код формы по ОКУД 0504071)</w:t>
                  </w:r>
                </w:p>
                <w:p w:rsidR="00617908" w:rsidRDefault="00617908"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p w:rsidR="00BB1992" w:rsidRDefault="00BB1992" w:rsidP="00FB0319">
                  <w:pPr>
                    <w:autoSpaceDE w:val="0"/>
                    <w:autoSpaceDN w:val="0"/>
                    <w:adjustRightInd w:val="0"/>
                    <w:spacing w:after="1" w:line="200" w:lineRule="atLeast"/>
                    <w:rPr>
                      <w:rFonts w:cs="Arial"/>
                      <w:szCs w:val="20"/>
                    </w:rPr>
                  </w:pPr>
                </w:p>
                <w:p w:rsidR="00617908" w:rsidRDefault="00617908"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17908">
                    <w:rPr>
                      <w:rFonts w:cs="Arial"/>
                      <w:szCs w:val="20"/>
                      <w:shd w:val="clear" w:color="auto" w:fill="C0C0C0"/>
                    </w:rPr>
                    <w:lastRenderedPageBreak/>
                    <w:t>154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65B61">
                    <w:rPr>
                      <w:rFonts w:cs="Arial"/>
                      <w:szCs w:val="20"/>
                      <w:shd w:val="clear" w:color="auto" w:fill="C0C0C0"/>
                    </w:rPr>
                    <w:t>Документ, содержащий информацию</w:t>
                  </w:r>
                  <w:r>
                    <w:rPr>
                      <w:rFonts w:cs="Arial"/>
                      <w:szCs w:val="20"/>
                    </w:rPr>
                    <w:t xml:space="preserve"> о сумме дебиторской и кредиторской задолженности по администрируемым доходам для сверки данных</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65B61">
                    <w:rPr>
                      <w:rFonts w:cs="Arial"/>
                      <w:szCs w:val="20"/>
                      <w:shd w:val="clear" w:color="auto" w:fill="C0C0C0"/>
                    </w:rPr>
                    <w:t>154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65B61">
                    <w:rPr>
                      <w:rFonts w:cs="Arial"/>
                      <w:szCs w:val="20"/>
                      <w:shd w:val="clear" w:color="auto" w:fill="C0C0C0"/>
                    </w:rPr>
                    <w:t>Документ, содержащий информацию</w:t>
                  </w:r>
                  <w:r>
                    <w:rPr>
                      <w:rFonts w:cs="Arial"/>
                      <w:szCs w:val="20"/>
                    </w:rPr>
                    <w:t xml:space="preserve"> о сумме дебиторской и кредиторской задолженности по администрируемым доходам для сверки данных</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в субъект централизованного учета информацию не позднее </w:t>
                  </w:r>
                  <w:r w:rsidRPr="00765B61">
                    <w:rPr>
                      <w:rFonts w:cs="Arial"/>
                      <w:szCs w:val="20"/>
                      <w:shd w:val="clear" w:color="auto" w:fill="C0C0C0"/>
                    </w:rPr>
                    <w:t>5</w:t>
                  </w:r>
                  <w:r w:rsidRPr="00D86282">
                    <w:rPr>
                      <w:rFonts w:cs="Arial"/>
                      <w:szCs w:val="20"/>
                      <w:shd w:val="clear" w:color="auto" w:fill="C0C0C0"/>
                    </w:rPr>
                    <w:t xml:space="preserve"> (</w:t>
                  </w:r>
                  <w:r w:rsidRPr="00765B61">
                    <w:rPr>
                      <w:rFonts w:cs="Arial"/>
                      <w:szCs w:val="20"/>
                      <w:shd w:val="clear" w:color="auto" w:fill="C0C0C0"/>
                    </w:rPr>
                    <w:t>пятого</w:t>
                  </w:r>
                  <w:r w:rsidRPr="00D86282">
                    <w:rPr>
                      <w:rFonts w:cs="Arial"/>
                      <w:szCs w:val="20"/>
                      <w:shd w:val="clear" w:color="auto" w:fill="C0C0C0"/>
                    </w:rPr>
                    <w:t>)</w:t>
                  </w:r>
                  <w:r>
                    <w:rPr>
                      <w:rFonts w:cs="Arial"/>
                      <w:szCs w:val="20"/>
                    </w:rPr>
                    <w:t xml:space="preserve"> рабочего дня месяца, следующего за отчетным кварталом</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65B61">
                    <w:rPr>
                      <w:rFonts w:cs="Arial"/>
                      <w:szCs w:val="20"/>
                      <w:shd w:val="clear" w:color="auto" w:fill="C0C0C0"/>
                    </w:rPr>
                    <w:t>не позднее 4 (четырех) рабочих дней месяца, следующего за отчетным кварталом</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6282">
                    <w:rPr>
                      <w:rFonts w:cs="Arial"/>
                      <w:szCs w:val="20"/>
                      <w:shd w:val="clear" w:color="auto" w:fill="C0C0C0"/>
                    </w:rPr>
                    <w:t>сформирован документ, содержащий информацию</w:t>
                  </w:r>
                  <w:r>
                    <w:rPr>
                      <w:rFonts w:cs="Arial"/>
                      <w:szCs w:val="20"/>
                    </w:rPr>
                    <w:t xml:space="preserve"> о сумме дебиторской и кредиторской задолженности по администрируемым доходам</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сверки данных бухгалтерского учета с данными администратора доходов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65B61">
                    <w:rPr>
                      <w:rFonts w:cs="Arial"/>
                      <w:szCs w:val="20"/>
                      <w:shd w:val="clear" w:color="auto" w:fill="C0C0C0"/>
                    </w:rPr>
                    <w:t>154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 сверки дебиторской и кредиторской задолженности по администрируемым доходам (при наличии функциональн</w:t>
                  </w:r>
                  <w:r>
                    <w:rPr>
                      <w:rFonts w:cs="Arial"/>
                      <w:szCs w:val="20"/>
                    </w:rPr>
                    <w:lastRenderedPageBreak/>
                    <w:t>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w:t>
                  </w:r>
                  <w:r w:rsidRPr="00D86282">
                    <w:rPr>
                      <w:rFonts w:cs="Arial"/>
                      <w:szCs w:val="20"/>
                      <w:shd w:val="clear" w:color="auto" w:fill="C0C0C0"/>
                    </w:rPr>
                    <w:t>5 (пятого)</w:t>
                  </w:r>
                  <w:r>
                    <w:rPr>
                      <w:rFonts w:cs="Arial"/>
                      <w:szCs w:val="20"/>
                    </w:rPr>
                    <w:t xml:space="preserve"> рабочего дня месяца, </w:t>
                  </w:r>
                  <w:r>
                    <w:rPr>
                      <w:rFonts w:cs="Arial"/>
                      <w:szCs w:val="20"/>
                    </w:rPr>
                    <w:lastRenderedPageBreak/>
                    <w:t>следующего за отчетным кварталом</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6282">
                    <w:rPr>
                      <w:rFonts w:cs="Arial"/>
                      <w:szCs w:val="20"/>
                      <w:shd w:val="clear" w:color="auto" w:fill="C0C0C0"/>
                    </w:rPr>
                    <w:t>не позднее 4 (четырех) рабочих дней месяца, следующего за отчетным кварталом</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6282">
                    <w:rPr>
                      <w:rFonts w:cs="Arial"/>
                      <w:szCs w:val="20"/>
                      <w:shd w:val="clear" w:color="auto" w:fill="C0C0C0"/>
                    </w:rPr>
                    <w:t>сформирован</w:t>
                  </w:r>
                  <w:r>
                    <w:rPr>
                      <w:rFonts w:cs="Arial"/>
                      <w:szCs w:val="20"/>
                    </w:rPr>
                    <w:t xml:space="preserve"> Акт сверки </w:t>
                  </w:r>
                  <w:r w:rsidRPr="00D86282">
                    <w:rPr>
                      <w:rFonts w:cs="Arial"/>
                      <w:szCs w:val="20"/>
                      <w:shd w:val="clear" w:color="auto" w:fill="C0C0C0"/>
                    </w:rPr>
                    <w:t>дебиторской и кредиторской</w:t>
                  </w:r>
                  <w:r>
                    <w:rPr>
                      <w:rFonts w:cs="Arial"/>
                      <w:szCs w:val="20"/>
                    </w:rPr>
                    <w:t xml:space="preserve"> задолженности по </w:t>
                  </w:r>
                  <w:r>
                    <w:rPr>
                      <w:rFonts w:cs="Arial"/>
                      <w:szCs w:val="20"/>
                    </w:rPr>
                    <w:lastRenderedPageBreak/>
                    <w:t>администрируемым доходам</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для сверки данных бухгалтерского учета с данными администратора доходов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65B61">
                    <w:rPr>
                      <w:rFonts w:cs="Arial"/>
                      <w:szCs w:val="20"/>
                      <w:shd w:val="clear" w:color="auto" w:fill="C0C0C0"/>
                    </w:rPr>
                    <w:t>155</w:t>
                  </w:r>
                </w:p>
              </w:tc>
              <w:tc>
                <w:tcPr>
                  <w:tcW w:w="1560"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Акт о результатах инвентаризации (код формы по ОКУД 0510463)</w:t>
                  </w:r>
                </w:p>
              </w:tc>
              <w:tc>
                <w:tcPr>
                  <w:tcW w:w="1134"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формирование средствами ГИИС "Электронный бюджет" на основании инвентаризационных описей расчетов по администрируемым доходам</w:t>
                  </w:r>
                </w:p>
              </w:tc>
              <w:tc>
                <w:tcPr>
                  <w:tcW w:w="1018"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инвентаризационная комиссия,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для отражения в Журнале операций расчетов с дебиторами по доходам (код формы по ОКУД 0504071),</w:t>
                  </w:r>
                </w:p>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156</w:t>
                  </w:r>
                </w:p>
              </w:tc>
              <w:tc>
                <w:tcPr>
                  <w:tcW w:w="1560"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Извещение (код формы по ОКУД 0504805) при расчетах между администратором доходов бюджета, осуществляющим отдельные полномочия по администрированию кассовых поступлений, и администратором доходов бюджета (получателем бюджетных средств), осуществляющим отдельные полномочия по начислению и учету платежей в бюджет</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156.1</w:t>
                  </w:r>
                </w:p>
              </w:tc>
              <w:tc>
                <w:tcPr>
                  <w:tcW w:w="1560"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Извещение (код формы по ОКУД 0504805)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 xml:space="preserve">1) формирование и направление на подписание субъекту централизованного учета средствами ГИИС "Электронный бюджет" не позднее 5 </w:t>
                  </w:r>
                  <w:r w:rsidRPr="00765B61">
                    <w:rPr>
                      <w:rFonts w:cs="Arial"/>
                      <w:szCs w:val="20"/>
                      <w:shd w:val="clear" w:color="auto" w:fill="C0C0C0"/>
                    </w:rPr>
                    <w:lastRenderedPageBreak/>
                    <w:t>(пяти) рабочих дней после отражения в учете операций по начислению (поступлению) доходов;</w:t>
                  </w:r>
                </w:p>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2) подписание субъектом централизованного учета и направление принимающей стороне средствами ГИИС "Электронный бюджет" не позднее 1 (одного) рабочего дня после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lastRenderedPageBreak/>
                    <w:t xml:space="preserve">руководитель (уполномоченное лицо) субъекта централизованного учета, главный бухгалтер </w:t>
                  </w:r>
                  <w:r w:rsidRPr="00765B61">
                    <w:rPr>
                      <w:rFonts w:cs="Arial"/>
                      <w:szCs w:val="20"/>
                      <w:shd w:val="clear" w:color="auto" w:fill="C0C0C0"/>
                    </w:rPr>
                    <w:lastRenderedPageBreak/>
                    <w:t>уполномоченной организации, ответственное лицо уполномоченной организации, руководитель (уполномоченное лицо) принимающей стороны, главный бухгалтер принимающей стороны (уполномоченное лицо), ответственное лицо принимающей стороны</w:t>
                  </w:r>
                </w:p>
              </w:tc>
              <w:tc>
                <w:tcPr>
                  <w:tcW w:w="1417"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lastRenderedPageBreak/>
                    <w:t>не позднее следующего рабочего дня после получения документа, подписанного принимающей стороной</w:t>
                  </w:r>
                </w:p>
              </w:tc>
              <w:tc>
                <w:tcPr>
                  <w:tcW w:w="1276"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для отражения в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156.2</w:t>
                  </w:r>
                </w:p>
              </w:tc>
              <w:tc>
                <w:tcPr>
                  <w:tcW w:w="1560"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Извещение (код формы по ОКУД 0504805)</w:t>
                  </w:r>
                </w:p>
              </w:tc>
              <w:tc>
                <w:tcPr>
                  <w:tcW w:w="1134"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бумажный</w:t>
                  </w:r>
                </w:p>
              </w:tc>
              <w:tc>
                <w:tcPr>
                  <w:tcW w:w="1559"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направление в уполномоченную организацию в двух экземплярах с информацией об ожидаемом поступлении доходов бюджета не позднее 2 (двух) рабочих дней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не позднее рабочего дня, следующего за днем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1) заполнение Извещения (код формы по ОКУД 0504805);</w:t>
                  </w:r>
                </w:p>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2) подписание ответственным лицом уполномоченной организации, главным бухгалтером уполномоченной организации</w:t>
                  </w:r>
                </w:p>
              </w:tc>
              <w:tc>
                <w:tcPr>
                  <w:tcW w:w="1559"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для подписания субъектом централизованного учета и направления на бумажном носителе после отражения в учете операций по кассовым поступлениям доходов (подпункт 156.3 пункта 156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156.3</w:t>
                  </w:r>
                </w:p>
              </w:tc>
              <w:tc>
                <w:tcPr>
                  <w:tcW w:w="1560"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 xml:space="preserve">Извещение (код формы по ОКУД 0504805) (продолжение подпункта </w:t>
                  </w:r>
                  <w:r w:rsidRPr="00765B61">
                    <w:rPr>
                      <w:rFonts w:cs="Arial"/>
                      <w:szCs w:val="20"/>
                      <w:shd w:val="clear" w:color="auto" w:fill="C0C0C0"/>
                    </w:rPr>
                    <w:lastRenderedPageBreak/>
                    <w:t>156.2 пункта 156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бумажный</w:t>
                  </w:r>
                </w:p>
              </w:tc>
              <w:tc>
                <w:tcPr>
                  <w:tcW w:w="1559"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 xml:space="preserve">1) подписание не позднее рабочего дня после </w:t>
                  </w:r>
                  <w:r w:rsidRPr="00765B61">
                    <w:rPr>
                      <w:rFonts w:cs="Arial"/>
                      <w:szCs w:val="20"/>
                      <w:shd w:val="clear" w:color="auto" w:fill="C0C0C0"/>
                    </w:rPr>
                    <w:lastRenderedPageBreak/>
                    <w:t>получения документа;</w:t>
                  </w:r>
                </w:p>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2) направление передающей стороне не позднее 2 (двух) рабочих дней со дня подписания документа;</w:t>
                  </w:r>
                </w:p>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3) направление скан-копии в уполномоченную организацию средствами ГИИС "Электронный бюджет" не позднее рабочего дня после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lastRenderedPageBreak/>
                    <w:t xml:space="preserve">руководитель (уполномоченное лицо) </w:t>
                  </w:r>
                  <w:r w:rsidRPr="00765B61">
                    <w:rPr>
                      <w:rFonts w:cs="Arial"/>
                      <w:szCs w:val="20"/>
                      <w:shd w:val="clear" w:color="auto" w:fill="C0C0C0"/>
                    </w:rPr>
                    <w:lastRenderedPageBreak/>
                    <w:t>субъекта централизованного учета, 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lastRenderedPageBreak/>
                    <w:t xml:space="preserve">не позднее рабочего дня, следующего за днем </w:t>
                  </w:r>
                  <w:r w:rsidRPr="00765B61">
                    <w:rPr>
                      <w:rFonts w:cs="Arial"/>
                      <w:szCs w:val="20"/>
                      <w:shd w:val="clear" w:color="auto" w:fill="C0C0C0"/>
                    </w:rPr>
                    <w:lastRenderedPageBreak/>
                    <w:t>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lastRenderedPageBreak/>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Pr="00765B61" w:rsidRDefault="00FB0319" w:rsidP="00FB0319">
                  <w:pPr>
                    <w:autoSpaceDE w:val="0"/>
                    <w:autoSpaceDN w:val="0"/>
                    <w:adjustRightInd w:val="0"/>
                    <w:spacing w:after="1" w:line="200" w:lineRule="atLeast"/>
                    <w:rPr>
                      <w:rFonts w:cs="Arial"/>
                      <w:szCs w:val="20"/>
                      <w:shd w:val="clear" w:color="auto" w:fill="C0C0C0"/>
                    </w:rPr>
                  </w:pPr>
                  <w:r w:rsidRPr="00765B61">
                    <w:rPr>
                      <w:rFonts w:cs="Arial"/>
                      <w:szCs w:val="20"/>
                      <w:shd w:val="clear" w:color="auto" w:fill="C0C0C0"/>
                    </w:rPr>
                    <w:t xml:space="preserve">для отражения в Журнале по прочим операциям (код формы по </w:t>
                  </w:r>
                  <w:r w:rsidRPr="00765B61">
                    <w:rPr>
                      <w:rFonts w:cs="Arial"/>
                      <w:szCs w:val="20"/>
                      <w:shd w:val="clear" w:color="auto" w:fill="C0C0C0"/>
                    </w:rPr>
                    <w:lastRenderedPageBreak/>
                    <w:t>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6282">
                    <w:rPr>
                      <w:rFonts w:cs="Arial"/>
                      <w:szCs w:val="20"/>
                      <w:shd w:val="clear" w:color="auto" w:fill="C0C0C0"/>
                    </w:rPr>
                    <w:lastRenderedPageBreak/>
                    <w:t>157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6282">
                    <w:rPr>
                      <w:rFonts w:cs="Arial"/>
                      <w:szCs w:val="20"/>
                      <w:shd w:val="clear" w:color="auto" w:fill="C0C0C0"/>
                    </w:rPr>
                    <w:t>Распоряжение</w:t>
                  </w:r>
                  <w:r>
                    <w:rPr>
                      <w:rFonts w:cs="Arial"/>
                      <w:szCs w:val="20"/>
                    </w:rPr>
                    <w:t xml:space="preserve"> о совершении казначейских платежей по форме согласно </w:t>
                  </w:r>
                  <w:r w:rsidRPr="00D86282">
                    <w:rPr>
                      <w:rFonts w:cs="Arial"/>
                      <w:szCs w:val="20"/>
                      <w:shd w:val="clear" w:color="auto" w:fill="C0C0C0"/>
                    </w:rPr>
                    <w:t>приложению</w:t>
                  </w:r>
                  <w:r>
                    <w:rPr>
                      <w:rFonts w:cs="Arial"/>
                      <w:szCs w:val="20"/>
                    </w:rPr>
                    <w:t xml:space="preserve"> N 24 к </w:t>
                  </w:r>
                  <w:r w:rsidRPr="00D86282">
                    <w:rPr>
                      <w:rFonts w:cs="Arial"/>
                      <w:szCs w:val="20"/>
                      <w:shd w:val="clear" w:color="auto" w:fill="C0C0C0"/>
                    </w:rPr>
                    <w:t>приказу Федерального казначейства от 14 мая 2020 г.</w:t>
                  </w:r>
                  <w:r>
                    <w:rPr>
                      <w:rFonts w:cs="Arial"/>
                      <w:szCs w:val="20"/>
                    </w:rPr>
                    <w:t xml:space="preserve"> N 21н</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6282">
                    <w:rPr>
                      <w:rFonts w:cs="Arial"/>
                      <w:szCs w:val="20"/>
                      <w:shd w:val="clear" w:color="auto" w:fill="C0C0C0"/>
                    </w:rPr>
                    <w:t>157</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6282">
                    <w:rPr>
                      <w:rFonts w:cs="Arial"/>
                      <w:szCs w:val="20"/>
                      <w:shd w:val="clear" w:color="auto" w:fill="C0C0C0"/>
                    </w:rPr>
                    <w:t>Распоряжение</w:t>
                  </w:r>
                  <w:r>
                    <w:rPr>
                      <w:rFonts w:cs="Arial"/>
                      <w:szCs w:val="20"/>
                    </w:rPr>
                    <w:t xml:space="preserve"> о совершении казначейских платежей по форме согласно </w:t>
                  </w:r>
                  <w:r w:rsidRPr="00D86282">
                    <w:rPr>
                      <w:rFonts w:cs="Arial"/>
                      <w:szCs w:val="20"/>
                      <w:shd w:val="clear" w:color="auto" w:fill="C0C0C0"/>
                    </w:rPr>
                    <w:t>приложению</w:t>
                  </w:r>
                  <w:r>
                    <w:rPr>
                      <w:rFonts w:cs="Arial"/>
                      <w:szCs w:val="20"/>
                    </w:rPr>
                    <w:t xml:space="preserve"> N 24 к </w:t>
                  </w:r>
                  <w:r w:rsidRPr="00D86282">
                    <w:rPr>
                      <w:rFonts w:cs="Arial"/>
                      <w:szCs w:val="20"/>
                      <w:shd w:val="clear" w:color="auto" w:fill="C0C0C0"/>
                    </w:rPr>
                    <w:t>приказу Федерального казначейства от 14 мая 2020 г.</w:t>
                  </w:r>
                  <w:r>
                    <w:rPr>
                      <w:rFonts w:cs="Arial"/>
                      <w:szCs w:val="20"/>
                    </w:rPr>
                    <w:t xml:space="preserve"> N 21н в случае принятия решения субъектом централизованного учета о зачете (уточнении) </w:t>
                  </w:r>
                  <w:r>
                    <w:rPr>
                      <w:rFonts w:cs="Arial"/>
                      <w:szCs w:val="20"/>
                    </w:rPr>
                    <w:lastRenderedPageBreak/>
                    <w:t>платежей в бюджет</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1 (одного) рабочего дня со дня принятия соответствующего решения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ответственный исполнитель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 на основании Выписки из лицевого счета администратора доходов бюджета (код формы по КФД 0531761)</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D86282">
                    <w:rPr>
                      <w:rFonts w:cs="Arial"/>
                      <w:szCs w:val="20"/>
                      <w:shd w:val="clear" w:color="auto" w:fill="C0C0C0"/>
                    </w:rPr>
                    <w:t>Журнале</w:t>
                  </w:r>
                  <w:r>
                    <w:rPr>
                      <w:rFonts w:cs="Arial"/>
                      <w:szCs w:val="20"/>
                    </w:rPr>
                    <w:t xml:space="preserve"> операций </w:t>
                  </w:r>
                  <w:r w:rsidRPr="00D86282">
                    <w:rPr>
                      <w:rFonts w:cs="Arial"/>
                      <w:szCs w:val="20"/>
                      <w:shd w:val="clear" w:color="auto" w:fill="C0C0C0"/>
                    </w:rPr>
                    <w:t>с безналичными денежными средствами</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D86282">
                    <w:rPr>
                      <w:rFonts w:cs="Arial"/>
                      <w:szCs w:val="20"/>
                      <w:shd w:val="clear" w:color="auto" w:fill="C0C0C0"/>
                    </w:rPr>
                    <w:t>Журнале операций расчетов с дебиторами по доходам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6282">
                    <w:rPr>
                      <w:rFonts w:cs="Arial"/>
                      <w:szCs w:val="20"/>
                      <w:shd w:val="clear" w:color="auto" w:fill="C0C0C0"/>
                    </w:rPr>
                    <w:t>157</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6282">
                    <w:rPr>
                      <w:rFonts w:cs="Arial"/>
                      <w:szCs w:val="20"/>
                      <w:shd w:val="clear" w:color="auto" w:fill="C0C0C0"/>
                    </w:rPr>
                    <w:t>Распоряжение</w:t>
                  </w:r>
                  <w:r>
                    <w:rPr>
                      <w:rFonts w:cs="Arial"/>
                      <w:szCs w:val="20"/>
                    </w:rPr>
                    <w:t xml:space="preserve"> о совершении казначейских платежей по форме согласно </w:t>
                  </w:r>
                  <w:r w:rsidRPr="00D86282">
                    <w:rPr>
                      <w:rFonts w:cs="Arial"/>
                      <w:szCs w:val="20"/>
                      <w:shd w:val="clear" w:color="auto" w:fill="C0C0C0"/>
                    </w:rPr>
                    <w:t>приложению</w:t>
                  </w:r>
                  <w:r>
                    <w:rPr>
                      <w:rFonts w:cs="Arial"/>
                      <w:szCs w:val="20"/>
                    </w:rPr>
                    <w:t xml:space="preserve"> N 24 </w:t>
                  </w:r>
                  <w:r w:rsidRPr="00D86282">
                    <w:rPr>
                      <w:rFonts w:cs="Arial"/>
                      <w:szCs w:val="20"/>
                      <w:shd w:val="clear" w:color="auto" w:fill="C0C0C0"/>
                    </w:rPr>
                    <w:t>к приказу Федерального казначейства от 14 мая 2020 г.</w:t>
                  </w:r>
                  <w:r>
                    <w:rPr>
                      <w:rFonts w:cs="Arial"/>
                      <w:szCs w:val="20"/>
                    </w:rPr>
                    <w:t xml:space="preserve"> N 21н на основании поступившего Запроса на выяснение принадлежности платежа (код формы по КФД 0531808) &lt;</w:t>
                  </w:r>
                  <w:r w:rsidRPr="00D86282">
                    <w:rPr>
                      <w:rFonts w:cs="Arial"/>
                      <w:szCs w:val="20"/>
                      <w:shd w:val="clear" w:color="auto" w:fill="C0C0C0"/>
                    </w:rPr>
                    <w:t>5</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срок, не превышающий двадцати рабочих дней (если законодательством Российской Федерации не установлен иной срок) со дня представления в его адрес Запроса по невыясненным поступлениям</w:t>
                  </w: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p w:rsidR="00D86282" w:rsidRDefault="00D86282"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 ответственный исполнитель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 на основании Выписки из лицевого счета администратора доходов бюджета (код формы по КФД 0531761)</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D86282">
                    <w:rPr>
                      <w:rFonts w:cs="Arial"/>
                      <w:szCs w:val="20"/>
                      <w:shd w:val="clear" w:color="auto" w:fill="C0C0C0"/>
                    </w:rPr>
                    <w:t>Журнале</w:t>
                  </w:r>
                  <w:r>
                    <w:rPr>
                      <w:rFonts w:cs="Arial"/>
                      <w:szCs w:val="20"/>
                    </w:rPr>
                    <w:t xml:space="preserve"> операций </w:t>
                  </w:r>
                  <w:r w:rsidRPr="00D86282">
                    <w:rPr>
                      <w:rFonts w:cs="Arial"/>
                      <w:szCs w:val="20"/>
                      <w:shd w:val="clear" w:color="auto" w:fill="C0C0C0"/>
                    </w:rPr>
                    <w:t>с безналичными денежными средствами</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D86282">
                    <w:rPr>
                      <w:rFonts w:cs="Arial"/>
                      <w:szCs w:val="20"/>
                      <w:shd w:val="clear" w:color="auto" w:fill="C0C0C0"/>
                    </w:rPr>
                    <w:t>Журнале операций расчетов с дебиторами по доходам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86282">
                    <w:rPr>
                      <w:rFonts w:cs="Arial"/>
                      <w:szCs w:val="20"/>
                      <w:shd w:val="clear" w:color="auto" w:fill="C0C0C0"/>
                    </w:rPr>
                    <w:t>158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 о признании безнадежной к взысканию задолженности по доходам (код формы по ОКУД 0510436) &lt;</w:t>
                  </w:r>
                  <w:r w:rsidRPr="00877ABA">
                    <w:rPr>
                      <w:rFonts w:cs="Arial"/>
                      <w:szCs w:val="20"/>
                      <w:shd w:val="clear" w:color="auto" w:fill="C0C0C0"/>
                    </w:rPr>
                    <w:t>3</w:t>
                  </w:r>
                  <w:r>
                    <w:rPr>
                      <w:rFonts w:cs="Arial"/>
                      <w:szCs w:val="20"/>
                    </w:rPr>
                    <w:t>&gt; с приложением скан-копии справки о принятых мерах по обеспечению документов, подтверждающих обстоятельства (случаи), указывающие на безнадежность взыскания указанной задолженности</w:t>
                  </w: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утверждения документа уполномоченными лицами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77ABA">
                    <w:rPr>
                      <w:rFonts w:cs="Arial"/>
                      <w:szCs w:val="20"/>
                      <w:shd w:val="clear" w:color="auto" w:fill="C0C0C0"/>
                    </w:rPr>
                    <w:t>Журнале</w:t>
                  </w:r>
                  <w:r>
                    <w:rPr>
                      <w:rFonts w:cs="Arial"/>
                      <w:szCs w:val="20"/>
                    </w:rPr>
                    <w:t xml:space="preserve"> операций </w:t>
                  </w:r>
                  <w:r w:rsidRPr="00877ABA">
                    <w:rPr>
                      <w:rFonts w:cs="Arial"/>
                      <w:szCs w:val="20"/>
                      <w:shd w:val="clear" w:color="auto" w:fill="C0C0C0"/>
                    </w:rPr>
                    <w:t>расчетов с дебиторами по доходам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877ABA">
                    <w:rPr>
                      <w:rFonts w:cs="Arial"/>
                      <w:szCs w:val="20"/>
                      <w:shd w:val="clear" w:color="auto" w:fill="C0C0C0"/>
                    </w:rPr>
                    <w:t>Журнале по прочим операциям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77ABA">
                    <w:rPr>
                      <w:rFonts w:cs="Arial"/>
                      <w:szCs w:val="20"/>
                      <w:shd w:val="clear" w:color="auto" w:fill="C0C0C0"/>
                    </w:rPr>
                    <w:t>159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Решение о списании задолженности, невостребован</w:t>
                  </w:r>
                  <w:r>
                    <w:rPr>
                      <w:rFonts w:cs="Arial"/>
                      <w:szCs w:val="20"/>
                    </w:rPr>
                    <w:lastRenderedPageBreak/>
                    <w:t>ной кредиторами, со счета (код формы по ОКУД 0510437) &lt;</w:t>
                  </w:r>
                  <w:r w:rsidRPr="00877ABA">
                    <w:rPr>
                      <w:rFonts w:cs="Arial"/>
                      <w:szCs w:val="20"/>
                      <w:shd w:val="clear" w:color="auto" w:fill="C0C0C0"/>
                    </w:rPr>
                    <w:t>3</w:t>
                  </w:r>
                  <w:r>
                    <w:rPr>
                      <w:rFonts w:cs="Arial"/>
                      <w:szCs w:val="20"/>
                    </w:rPr>
                    <w:t>&gt; в части переплат доходов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77ABA">
                    <w:rPr>
                      <w:rFonts w:cs="Arial"/>
                      <w:szCs w:val="20"/>
                      <w:shd w:val="clear" w:color="auto" w:fill="C0C0C0"/>
                    </w:rPr>
                    <w:t>159</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Решение о списании задолженности, невостребованной кредиторами, со счета (код формы по ОКУД 0510437) (при принятии решения о списании задолженности, невостребованной кредиторами</w:t>
                  </w:r>
                  <w:r w:rsidRPr="00877ABA">
                    <w:rPr>
                      <w:rFonts w:cs="Arial"/>
                      <w:szCs w:val="20"/>
                      <w:shd w:val="clear" w:color="auto" w:fill="C0C0C0"/>
                    </w:rPr>
                    <w:t>,</w:t>
                  </w:r>
                  <w:r>
                    <w:rPr>
                      <w:rFonts w:cs="Arial"/>
                      <w:szCs w:val="20"/>
                    </w:rPr>
                    <w:t xml:space="preserve"> инвентаризационной комиссией)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одновременно с формированием Акта о результатах инвентаризации (код формы по ОКУД 0504835)</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члены инвентаризационной комиссии субъекта централизованного учета, председатель инвентаризационной комиссии субъекта централизованного учета, ответственное лицо субъекта централизованного учета, руководитель субъекта централизованного учета</w:t>
                  </w: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p w:rsidR="00877ABA" w:rsidRDefault="00877ABA"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w:t>
                  </w:r>
                  <w:r w:rsidRPr="00877ABA">
                    <w:rPr>
                      <w:rFonts w:cs="Arial"/>
                      <w:szCs w:val="20"/>
                      <w:shd w:val="clear" w:color="auto" w:fill="C0C0C0"/>
                    </w:rPr>
                    <w:t>со дня</w:t>
                  </w:r>
                  <w:r>
                    <w:rPr>
                      <w:rFonts w:cs="Arial"/>
                      <w:szCs w:val="20"/>
                    </w:rPr>
                    <w:t xml:space="preserve"> поступления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77ABA">
                    <w:rPr>
                      <w:rFonts w:cs="Arial"/>
                      <w:szCs w:val="20"/>
                      <w:shd w:val="clear" w:color="auto" w:fill="C0C0C0"/>
                    </w:rPr>
                    <w:t>Журнале</w:t>
                  </w:r>
                  <w:r>
                    <w:rPr>
                      <w:rFonts w:cs="Arial"/>
                      <w:szCs w:val="20"/>
                    </w:rPr>
                    <w:t xml:space="preserve"> операций </w:t>
                  </w:r>
                  <w:r w:rsidRPr="00877ABA">
                    <w:rPr>
                      <w:rFonts w:cs="Arial"/>
                      <w:szCs w:val="20"/>
                      <w:shd w:val="clear" w:color="auto" w:fill="C0C0C0"/>
                    </w:rPr>
                    <w:t>расчетов с дебиторами по доходам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77ABA">
                    <w:rPr>
                      <w:rFonts w:cs="Arial"/>
                      <w:szCs w:val="20"/>
                      <w:shd w:val="clear" w:color="auto" w:fill="C0C0C0"/>
                    </w:rPr>
                    <w:t>159</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Решение о списании задолженности, невостребованной кредиторами, со счета (код формы по </w:t>
                  </w:r>
                  <w:r>
                    <w:rPr>
                      <w:rFonts w:cs="Arial"/>
                      <w:szCs w:val="20"/>
                    </w:rPr>
                    <w:lastRenderedPageBreak/>
                    <w:t>ОКУД 0510437) (при принятии решения о списании задолженности, невостребованной кредиторами комиссией по поступлению и выбытию активов)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1 (одного) рабочего дня</w:t>
                  </w:r>
                  <w:r w:rsidRPr="00877ABA">
                    <w:rPr>
                      <w:rFonts w:cs="Arial"/>
                      <w:szCs w:val="20"/>
                      <w:shd w:val="clear" w:color="auto" w:fill="C0C0C0"/>
                    </w:rPr>
                    <w:t xml:space="preserve">, следующего за </w:t>
                  </w:r>
                  <w:r w:rsidRPr="00877ABA">
                    <w:rPr>
                      <w:rFonts w:cs="Arial"/>
                      <w:szCs w:val="20"/>
                      <w:shd w:val="clear" w:color="auto" w:fill="C0C0C0"/>
                    </w:rPr>
                    <w:lastRenderedPageBreak/>
                    <w:t>днем</w:t>
                  </w:r>
                  <w:r>
                    <w:rPr>
                      <w:rFonts w:cs="Arial"/>
                      <w:szCs w:val="20"/>
                    </w:rPr>
                    <w:t xml:space="preserve"> утверждения Акта о результатах инвентаризации (код формы по ОКУД 0504835)</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члены комиссии по поступлению и выбытию активов субъекта централи</w:t>
                  </w:r>
                  <w:r>
                    <w:rPr>
                      <w:rFonts w:cs="Arial"/>
                      <w:szCs w:val="20"/>
                    </w:rPr>
                    <w:lastRenderedPageBreak/>
                    <w:t>зованного учета, председатель комиссии по поступлению и выбытию активов субъекта централизованного учета, ответственное лицо субъекта централизованного учета, руководитель субъекта централизованного учета</w:t>
                  </w: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p w:rsidR="007339DA" w:rsidRDefault="007339DA"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1 (одного) рабочего дня </w:t>
                  </w:r>
                  <w:r w:rsidRPr="00877ABA">
                    <w:rPr>
                      <w:rFonts w:cs="Arial"/>
                      <w:szCs w:val="20"/>
                      <w:shd w:val="clear" w:color="auto" w:fill="C0C0C0"/>
                    </w:rPr>
                    <w:t>со дня</w:t>
                  </w:r>
                  <w:r>
                    <w:rPr>
                      <w:rFonts w:cs="Arial"/>
                      <w:szCs w:val="20"/>
                    </w:rPr>
                    <w:t xml:space="preserve"> поступления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77ABA">
                    <w:rPr>
                      <w:rFonts w:cs="Arial"/>
                      <w:szCs w:val="20"/>
                      <w:shd w:val="clear" w:color="auto" w:fill="C0C0C0"/>
                    </w:rPr>
                    <w:t>Журнале</w:t>
                  </w:r>
                  <w:r>
                    <w:rPr>
                      <w:rFonts w:cs="Arial"/>
                      <w:szCs w:val="20"/>
                    </w:rPr>
                    <w:t xml:space="preserve"> операций </w:t>
                  </w:r>
                  <w:r w:rsidRPr="00877ABA">
                    <w:rPr>
                      <w:rFonts w:cs="Arial"/>
                      <w:szCs w:val="20"/>
                      <w:shd w:val="clear" w:color="auto" w:fill="C0C0C0"/>
                    </w:rPr>
                    <w:t>расчетов с дебиторами по доходам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lastRenderedPageBreak/>
                    <w:t>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339DA">
                    <w:rPr>
                      <w:rFonts w:cs="Arial"/>
                      <w:szCs w:val="20"/>
                      <w:shd w:val="clear" w:color="auto" w:fill="C0C0C0"/>
                    </w:rPr>
                    <w:lastRenderedPageBreak/>
                    <w:t>160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Справка о перечислении поступлений в бюджеты (код формы по КФД 0531468) &lt;</w:t>
                  </w:r>
                  <w:r w:rsidRPr="007339DA">
                    <w:rPr>
                      <w:rFonts w:cs="Arial"/>
                      <w:szCs w:val="20"/>
                      <w:shd w:val="clear" w:color="auto" w:fill="C0C0C0"/>
                    </w:rPr>
                    <w:t>17</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339DA">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7339DA" w:rsidRDefault="00FB0319" w:rsidP="00FB0319">
                  <w:pPr>
                    <w:autoSpaceDE w:val="0"/>
                    <w:autoSpaceDN w:val="0"/>
                    <w:adjustRightInd w:val="0"/>
                    <w:spacing w:after="1" w:line="200" w:lineRule="atLeast"/>
                    <w:rPr>
                      <w:rFonts w:cs="Arial"/>
                      <w:szCs w:val="20"/>
                      <w:shd w:val="clear" w:color="auto" w:fill="C0C0C0"/>
                    </w:rPr>
                  </w:pPr>
                  <w:r w:rsidRPr="007339DA">
                    <w:rPr>
                      <w:rFonts w:cs="Arial"/>
                      <w:szCs w:val="20"/>
                      <w:shd w:val="clear" w:color="auto" w:fill="C0C0C0"/>
                    </w:rPr>
                    <w:t>не позднее 3 (трех) рабочих дней месяца,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Pr="007339DA" w:rsidRDefault="00FB0319" w:rsidP="00FB0319">
                  <w:pPr>
                    <w:autoSpaceDE w:val="0"/>
                    <w:autoSpaceDN w:val="0"/>
                    <w:adjustRightInd w:val="0"/>
                    <w:spacing w:after="1" w:line="200" w:lineRule="atLeast"/>
                    <w:rPr>
                      <w:rFonts w:cs="Arial"/>
                      <w:szCs w:val="20"/>
                      <w:shd w:val="clear" w:color="auto" w:fill="C0C0C0"/>
                    </w:rPr>
                  </w:pPr>
                  <w:r w:rsidRPr="007339DA">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 течение 1 (одного) рабочего дня после </w:t>
                  </w:r>
                  <w:r w:rsidRPr="007339DA">
                    <w:rPr>
                      <w:rFonts w:cs="Arial"/>
                      <w:szCs w:val="20"/>
                      <w:shd w:val="clear" w:color="auto" w:fill="C0C0C0"/>
                    </w:rPr>
                    <w:t>дня</w:t>
                  </w:r>
                  <w:r>
                    <w:rPr>
                      <w:rFonts w:cs="Arial"/>
                      <w:szCs w:val="20"/>
                    </w:rPr>
                    <w:t xml:space="preserve">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7339DA">
                    <w:rPr>
                      <w:rFonts w:cs="Arial"/>
                      <w:szCs w:val="20"/>
                      <w:shd w:val="clear" w:color="auto" w:fill="C0C0C0"/>
                    </w:rPr>
                    <w:t>Журнале</w:t>
                  </w:r>
                  <w:r>
                    <w:rPr>
                      <w:rFonts w:cs="Arial"/>
                      <w:szCs w:val="20"/>
                    </w:rPr>
                    <w:t xml:space="preserve"> операций </w:t>
                  </w:r>
                  <w:r w:rsidRPr="007339DA">
                    <w:rPr>
                      <w:rFonts w:cs="Arial"/>
                      <w:szCs w:val="20"/>
                      <w:shd w:val="clear" w:color="auto" w:fill="C0C0C0"/>
                    </w:rPr>
                    <w:t>с безналичными денежными средствами</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7339DA">
                    <w:rPr>
                      <w:rFonts w:cs="Arial"/>
                      <w:szCs w:val="20"/>
                      <w:shd w:val="clear" w:color="auto" w:fill="C0C0C0"/>
                    </w:rPr>
                    <w:t>Журнале операций расчетов с дебиторами по доходам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339DA">
                    <w:rPr>
                      <w:rFonts w:cs="Arial"/>
                      <w:szCs w:val="20"/>
                      <w:shd w:val="clear" w:color="auto" w:fill="C0C0C0"/>
                    </w:rPr>
                    <w:t>161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Выписка из лицевого счета администратора доходов бюджета (код </w:t>
                  </w:r>
                  <w:r>
                    <w:rPr>
                      <w:rFonts w:cs="Arial"/>
                      <w:szCs w:val="20"/>
                    </w:rPr>
                    <w:lastRenderedPageBreak/>
                    <w:t>формы по КФД 0531761), приложение к Выписке из лицевого счета администратора доходов бюджета (код формы по КФД 0531779) &lt;</w:t>
                  </w:r>
                  <w:r w:rsidRPr="007339DA">
                    <w:rPr>
                      <w:rFonts w:cs="Arial"/>
                      <w:szCs w:val="20"/>
                      <w:shd w:val="clear" w:color="auto" w:fill="C0C0C0"/>
                    </w:rPr>
                    <w:t>9</w:t>
                  </w:r>
                  <w:r>
                    <w:rPr>
                      <w:rFonts w:cs="Arial"/>
                      <w:szCs w:val="20"/>
                    </w:rPr>
                    <w:t>&gt; с расчетными (платежными) документами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339DA">
                    <w:rPr>
                      <w:rFonts w:cs="Arial"/>
                      <w:szCs w:val="20"/>
                      <w:shd w:val="clear" w:color="auto" w:fill="C0C0C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7339DA" w:rsidRDefault="00FB0319" w:rsidP="00FB0319">
                  <w:pPr>
                    <w:autoSpaceDE w:val="0"/>
                    <w:autoSpaceDN w:val="0"/>
                    <w:adjustRightInd w:val="0"/>
                    <w:spacing w:after="1" w:line="200" w:lineRule="atLeast"/>
                    <w:rPr>
                      <w:rFonts w:cs="Arial"/>
                      <w:szCs w:val="20"/>
                      <w:shd w:val="clear" w:color="auto" w:fill="C0C0C0"/>
                    </w:rPr>
                  </w:pPr>
                  <w:r w:rsidRPr="007339DA">
                    <w:rPr>
                      <w:rFonts w:cs="Arial"/>
                      <w:szCs w:val="20"/>
                      <w:shd w:val="clear" w:color="auto" w:fill="C0C0C0"/>
                    </w:rPr>
                    <w:t xml:space="preserve">не позднее следующего операционного дня после совершения </w:t>
                  </w:r>
                  <w:r w:rsidRPr="007339DA">
                    <w:rPr>
                      <w:rFonts w:cs="Arial"/>
                      <w:szCs w:val="20"/>
                      <w:shd w:val="clear" w:color="auto" w:fill="C0C0C0"/>
                    </w:rPr>
                    <w:lastRenderedPageBreak/>
                    <w:t>казначейского платежа и подтверждения банком проведения банковской операции</w:t>
                  </w:r>
                </w:p>
              </w:tc>
              <w:tc>
                <w:tcPr>
                  <w:tcW w:w="1018" w:type="dxa"/>
                  <w:tcBorders>
                    <w:top w:val="single" w:sz="4" w:space="0" w:color="auto"/>
                    <w:left w:val="single" w:sz="4" w:space="0" w:color="auto"/>
                    <w:bottom w:val="single" w:sz="4" w:space="0" w:color="auto"/>
                    <w:right w:val="single" w:sz="4" w:space="0" w:color="auto"/>
                  </w:tcBorders>
                </w:tcPr>
                <w:p w:rsidR="00FB0319" w:rsidRPr="007339DA" w:rsidRDefault="00FB0319" w:rsidP="00FB0319">
                  <w:pPr>
                    <w:autoSpaceDE w:val="0"/>
                    <w:autoSpaceDN w:val="0"/>
                    <w:adjustRightInd w:val="0"/>
                    <w:spacing w:after="1" w:line="200" w:lineRule="atLeast"/>
                    <w:rPr>
                      <w:rFonts w:cs="Arial"/>
                      <w:szCs w:val="20"/>
                      <w:shd w:val="clear" w:color="auto" w:fill="C0C0C0"/>
                    </w:rPr>
                  </w:pPr>
                  <w:r w:rsidRPr="007339DA">
                    <w:rPr>
                      <w:rFonts w:cs="Arial"/>
                      <w:szCs w:val="20"/>
                      <w:shd w:val="clear" w:color="auto" w:fill="C0C0C0"/>
                    </w:rPr>
                    <w:lastRenderedPageBreak/>
                    <w:t xml:space="preserve">ответственное лицо уполномоченной </w:t>
                  </w:r>
                  <w:r w:rsidRPr="007339DA">
                    <w:rPr>
                      <w:rFonts w:cs="Arial"/>
                      <w:szCs w:val="20"/>
                      <w:shd w:val="clear" w:color="auto" w:fill="C0C0C0"/>
                    </w:rPr>
                    <w:lastRenderedPageBreak/>
                    <w:t>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в течение 1 (одного) рабочего дня </w:t>
                  </w:r>
                  <w:r w:rsidRPr="007339DA">
                    <w:rPr>
                      <w:rFonts w:cs="Arial"/>
                      <w:szCs w:val="20"/>
                      <w:shd w:val="clear" w:color="auto" w:fill="C0C0C0"/>
                    </w:rPr>
                    <w:t>со дня</w:t>
                  </w:r>
                  <w:r>
                    <w:rPr>
                      <w:rFonts w:cs="Arial"/>
                      <w:szCs w:val="20"/>
                    </w:rPr>
                    <w:t xml:space="preserve"> </w:t>
                  </w:r>
                  <w:r>
                    <w:rPr>
                      <w:rFonts w:cs="Arial"/>
                      <w:szCs w:val="20"/>
                    </w:rPr>
                    <w:lastRenderedPageBreak/>
                    <w:t>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339DA">
                    <w:rPr>
                      <w:rFonts w:cs="Arial"/>
                      <w:szCs w:val="20"/>
                      <w:shd w:val="clear" w:color="auto" w:fill="C0C0C0"/>
                    </w:rPr>
                    <w:lastRenderedPageBreak/>
                    <w:t>отражение</w:t>
                  </w:r>
                  <w:r>
                    <w:rPr>
                      <w:rFonts w:cs="Arial"/>
                      <w:szCs w:val="20"/>
                    </w:rPr>
                    <w:t xml:space="preserve"> факта хозяйственной жизни </w:t>
                  </w:r>
                  <w:r w:rsidRPr="007339DA">
                    <w:rPr>
                      <w:rFonts w:cs="Arial"/>
                      <w:szCs w:val="20"/>
                      <w:shd w:val="clear" w:color="auto" w:fill="C0C0C0"/>
                    </w:rPr>
                    <w:t xml:space="preserve">на </w:t>
                  </w:r>
                  <w:r w:rsidRPr="007339DA">
                    <w:rPr>
                      <w:rFonts w:cs="Arial"/>
                      <w:szCs w:val="20"/>
                      <w:shd w:val="clear" w:color="auto" w:fill="C0C0C0"/>
                    </w:rPr>
                    <w:lastRenderedPageBreak/>
                    <w:t>основании первичных документов, подтверждающих проведение операций на лицевом счете, направленных с Выпиской из лицевого счета администратора доходов бюджета (код формы по КФД 0531779)</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7339DA">
                    <w:rPr>
                      <w:rFonts w:cs="Arial"/>
                      <w:szCs w:val="20"/>
                      <w:shd w:val="clear" w:color="auto" w:fill="C0C0C0"/>
                    </w:rPr>
                    <w:t>Журнале</w:t>
                  </w:r>
                  <w:r>
                    <w:rPr>
                      <w:rFonts w:cs="Arial"/>
                      <w:szCs w:val="20"/>
                    </w:rPr>
                    <w:t xml:space="preserve"> операций </w:t>
                  </w:r>
                  <w:r w:rsidRPr="007339DA">
                    <w:rPr>
                      <w:rFonts w:cs="Arial"/>
                      <w:szCs w:val="20"/>
                      <w:shd w:val="clear" w:color="auto" w:fill="C0C0C0"/>
                    </w:rPr>
                    <w:t xml:space="preserve">с безналичными денежными </w:t>
                  </w:r>
                  <w:r w:rsidRPr="007339DA">
                    <w:rPr>
                      <w:rFonts w:cs="Arial"/>
                      <w:szCs w:val="20"/>
                      <w:shd w:val="clear" w:color="auto" w:fill="C0C0C0"/>
                    </w:rPr>
                    <w:lastRenderedPageBreak/>
                    <w:t>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43B28">
                    <w:rPr>
                      <w:rFonts w:cs="Arial"/>
                      <w:szCs w:val="20"/>
                      <w:shd w:val="clear" w:color="auto" w:fill="C0C0C0"/>
                    </w:rPr>
                    <w:lastRenderedPageBreak/>
                    <w:t>162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Отчет о состоянии лицевого счета администратора доходов бюджета (код формы по КФД 0531787) &lt;</w:t>
                  </w:r>
                  <w:r w:rsidRPr="00B43B28">
                    <w:rPr>
                      <w:rFonts w:cs="Arial"/>
                      <w:szCs w:val="20"/>
                      <w:shd w:val="clear" w:color="auto" w:fill="C0C0C0"/>
                    </w:rPr>
                    <w:t>9</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43B28">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B43B28" w:rsidRDefault="00FB0319" w:rsidP="00FB0319">
                  <w:pPr>
                    <w:autoSpaceDE w:val="0"/>
                    <w:autoSpaceDN w:val="0"/>
                    <w:adjustRightInd w:val="0"/>
                    <w:spacing w:after="1" w:line="200" w:lineRule="atLeast"/>
                    <w:rPr>
                      <w:rFonts w:cs="Arial"/>
                      <w:szCs w:val="20"/>
                      <w:shd w:val="clear" w:color="auto" w:fill="C0C0C0"/>
                    </w:rPr>
                  </w:pPr>
                  <w:r w:rsidRPr="00B43B28">
                    <w:rPr>
                      <w:rFonts w:cs="Arial"/>
                      <w:szCs w:val="20"/>
                      <w:shd w:val="clear" w:color="auto" w:fill="C0C0C0"/>
                    </w:rPr>
                    <w:t>не позднее 3 (третьего) рабочего дня, следующего за отчетным месяцем</w:t>
                  </w:r>
                </w:p>
              </w:tc>
              <w:tc>
                <w:tcPr>
                  <w:tcW w:w="1018" w:type="dxa"/>
                  <w:tcBorders>
                    <w:top w:val="single" w:sz="4" w:space="0" w:color="auto"/>
                    <w:left w:val="single" w:sz="4" w:space="0" w:color="auto"/>
                    <w:bottom w:val="single" w:sz="4" w:space="0" w:color="auto"/>
                    <w:right w:val="single" w:sz="4" w:space="0" w:color="auto"/>
                  </w:tcBorders>
                </w:tcPr>
                <w:p w:rsidR="00FB0319" w:rsidRPr="00B43B28" w:rsidRDefault="00FB0319" w:rsidP="00FB0319">
                  <w:pPr>
                    <w:autoSpaceDE w:val="0"/>
                    <w:autoSpaceDN w:val="0"/>
                    <w:adjustRightInd w:val="0"/>
                    <w:spacing w:after="1" w:line="200" w:lineRule="atLeast"/>
                    <w:rPr>
                      <w:rFonts w:cs="Arial"/>
                      <w:szCs w:val="20"/>
                      <w:shd w:val="clear" w:color="auto" w:fill="C0C0C0"/>
                    </w:rPr>
                  </w:pPr>
                  <w:r w:rsidRPr="00B43B28">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 течение 1 (одного) рабочего дня </w:t>
                  </w:r>
                  <w:r w:rsidRPr="00B43B28">
                    <w:rPr>
                      <w:rFonts w:cs="Arial"/>
                      <w:szCs w:val="20"/>
                      <w:shd w:val="clear" w:color="auto" w:fill="C0C0C0"/>
                    </w:rPr>
                    <w:t>со дня</w:t>
                  </w:r>
                  <w:r>
                    <w:rPr>
                      <w:rFonts w:cs="Arial"/>
                      <w:szCs w:val="20"/>
                    </w:rPr>
                    <w:t xml:space="preserve">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сверка </w:t>
                  </w:r>
                  <w:r w:rsidRPr="00B43B28">
                    <w:rPr>
                      <w:rFonts w:cs="Arial"/>
                      <w:szCs w:val="20"/>
                      <w:shd w:val="clear" w:color="auto" w:fill="C0C0C0"/>
                    </w:rPr>
                    <w:t>операций, проведенных на лицевом счете администратора доходов бюджета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B43B28">
                    <w:rPr>
                      <w:rFonts w:cs="Arial"/>
                      <w:szCs w:val="20"/>
                      <w:shd w:val="clear" w:color="auto" w:fill="C0C0C0"/>
                    </w:rPr>
                    <w:t>сверки операций, отраженных в Журнале операций с безналичными денежными средствами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43B28">
                    <w:rPr>
                      <w:rFonts w:cs="Arial"/>
                      <w:szCs w:val="20"/>
                      <w:shd w:val="clear" w:color="auto" w:fill="C0C0C0"/>
                    </w:rPr>
                    <w:t>163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Выписка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0531763) &lt;</w:t>
                  </w:r>
                  <w:r w:rsidRPr="00B43B28">
                    <w:rPr>
                      <w:rFonts w:cs="Arial"/>
                      <w:szCs w:val="20"/>
                      <w:shd w:val="clear" w:color="auto" w:fill="C0C0C0"/>
                    </w:rPr>
                    <w:t>9</w:t>
                  </w:r>
                  <w:r>
                    <w:rPr>
                      <w:rFonts w:cs="Arial"/>
                      <w:szCs w:val="20"/>
                    </w:rPr>
                    <w:t xml:space="preserve">&gt;, приложение к Выписке из лицевого счета главного администратора источников финансирования дефицита </w:t>
                  </w:r>
                  <w:r>
                    <w:rPr>
                      <w:rFonts w:cs="Arial"/>
                      <w:szCs w:val="20"/>
                    </w:rPr>
                    <w:lastRenderedPageBreak/>
                    <w:t>бюджета (администратора источников финансирования дефицита бюджета с полномочиями главного администратора) (код формы по КФД 0531781) &lt;</w:t>
                  </w:r>
                  <w:r w:rsidRPr="00B43B28">
                    <w:rPr>
                      <w:rFonts w:cs="Arial"/>
                      <w:szCs w:val="20"/>
                      <w:shd w:val="clear" w:color="auto" w:fill="C0C0C0"/>
                    </w:rPr>
                    <w:t>9</w:t>
                  </w:r>
                  <w:r>
                    <w:rPr>
                      <w:rFonts w:cs="Arial"/>
                      <w:szCs w:val="20"/>
                    </w:rPr>
                    <w:t>&gt; с расчетными (платежными) документами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43B28">
                    <w:rPr>
                      <w:rFonts w:cs="Arial"/>
                      <w:szCs w:val="20"/>
                      <w:shd w:val="clear" w:color="auto" w:fill="C0C0C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B43B28" w:rsidRDefault="00FB0319" w:rsidP="00FB0319">
                  <w:pPr>
                    <w:autoSpaceDE w:val="0"/>
                    <w:autoSpaceDN w:val="0"/>
                    <w:adjustRightInd w:val="0"/>
                    <w:spacing w:after="1" w:line="200" w:lineRule="atLeast"/>
                    <w:rPr>
                      <w:rFonts w:cs="Arial"/>
                      <w:szCs w:val="20"/>
                      <w:shd w:val="clear" w:color="auto" w:fill="C0C0C0"/>
                    </w:rPr>
                  </w:pPr>
                  <w:r w:rsidRPr="00B43B28">
                    <w:rPr>
                      <w:rFonts w:cs="Arial"/>
                      <w:szCs w:val="20"/>
                      <w:shd w:val="clear" w:color="auto" w:fill="C0C0C0"/>
                    </w:rPr>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018" w:type="dxa"/>
                  <w:tcBorders>
                    <w:top w:val="single" w:sz="4" w:space="0" w:color="auto"/>
                    <w:left w:val="single" w:sz="4" w:space="0" w:color="auto"/>
                    <w:bottom w:val="single" w:sz="4" w:space="0" w:color="auto"/>
                    <w:right w:val="single" w:sz="4" w:space="0" w:color="auto"/>
                  </w:tcBorders>
                </w:tcPr>
                <w:p w:rsidR="00FB0319" w:rsidRPr="00B43B28" w:rsidRDefault="00FB0319" w:rsidP="00FB0319">
                  <w:pPr>
                    <w:autoSpaceDE w:val="0"/>
                    <w:autoSpaceDN w:val="0"/>
                    <w:adjustRightInd w:val="0"/>
                    <w:spacing w:after="1" w:line="200" w:lineRule="atLeast"/>
                    <w:rPr>
                      <w:rFonts w:cs="Arial"/>
                      <w:szCs w:val="20"/>
                      <w:shd w:val="clear" w:color="auto" w:fill="C0C0C0"/>
                    </w:rPr>
                  </w:pPr>
                  <w:r w:rsidRPr="00B43B28">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 течение 1 (одного) рабочего дня </w:t>
                  </w:r>
                  <w:r w:rsidRPr="00B43B28">
                    <w:rPr>
                      <w:rFonts w:cs="Arial"/>
                      <w:szCs w:val="20"/>
                      <w:shd w:val="clear" w:color="auto" w:fill="C0C0C0"/>
                    </w:rPr>
                    <w:t>со дня</w:t>
                  </w:r>
                  <w:r>
                    <w:rPr>
                      <w:rFonts w:cs="Arial"/>
                      <w:szCs w:val="20"/>
                    </w:rPr>
                    <w:t xml:space="preserve">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43B28">
                    <w:rPr>
                      <w:rFonts w:cs="Arial"/>
                      <w:szCs w:val="20"/>
                      <w:shd w:val="clear" w:color="auto" w:fill="C0C0C0"/>
                    </w:rPr>
                    <w:t>отражение</w:t>
                  </w:r>
                  <w:r>
                    <w:rPr>
                      <w:rFonts w:cs="Arial"/>
                      <w:szCs w:val="20"/>
                    </w:rPr>
                    <w:t xml:space="preserve"> факта хозяйственной жизни </w:t>
                  </w:r>
                  <w:r w:rsidRPr="00B43B28">
                    <w:rPr>
                      <w:rFonts w:cs="Arial"/>
                      <w:szCs w:val="20"/>
                      <w:shd w:val="clear" w:color="auto" w:fill="C0C0C0"/>
                    </w:rPr>
                    <w:t xml:space="preserve">на основании первичных документов, подтверждающих проведение операций на лицевом счете, направленных с Выпиской из лицевого счета главного администратора источников финансирования дефицита бюджета </w:t>
                  </w:r>
                  <w:r w:rsidRPr="00B43B28">
                    <w:rPr>
                      <w:rFonts w:cs="Arial"/>
                      <w:szCs w:val="20"/>
                      <w:shd w:val="clear" w:color="auto" w:fill="C0C0C0"/>
                    </w:rPr>
                    <w:lastRenderedPageBreak/>
                    <w:t>(администратора источников финансирования дефицита бюджета с полномочиями главного администратора) (код формы по КФД 0531763)</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B43B28">
                    <w:rPr>
                      <w:rFonts w:cs="Arial"/>
                      <w:szCs w:val="20"/>
                      <w:shd w:val="clear" w:color="auto" w:fill="C0C0C0"/>
                    </w:rPr>
                    <w:t>Журнале</w:t>
                  </w:r>
                  <w:r>
                    <w:rPr>
                      <w:rFonts w:cs="Arial"/>
                      <w:szCs w:val="20"/>
                    </w:rPr>
                    <w:t xml:space="preserve"> операций </w:t>
                  </w:r>
                  <w:r w:rsidRPr="00B43B28">
                    <w:rPr>
                      <w:rFonts w:cs="Arial"/>
                      <w:szCs w:val="20"/>
                      <w:shd w:val="clear" w:color="auto" w:fill="C0C0C0"/>
                    </w:rPr>
                    <w:t>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43B28">
                    <w:rPr>
                      <w:rFonts w:cs="Arial"/>
                      <w:szCs w:val="20"/>
                      <w:shd w:val="clear" w:color="auto" w:fill="C0C0C0"/>
                    </w:rPr>
                    <w:t>164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Отчет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0531795) &lt;</w:t>
                  </w:r>
                  <w:r w:rsidRPr="00B43B28">
                    <w:rPr>
                      <w:rFonts w:cs="Arial"/>
                      <w:szCs w:val="20"/>
                      <w:shd w:val="clear" w:color="auto" w:fill="C0C0C0"/>
                    </w:rPr>
                    <w:t>9</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43B28">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B43B28" w:rsidRDefault="00FB0319" w:rsidP="00FB0319">
                  <w:pPr>
                    <w:autoSpaceDE w:val="0"/>
                    <w:autoSpaceDN w:val="0"/>
                    <w:adjustRightInd w:val="0"/>
                    <w:spacing w:after="1" w:line="200" w:lineRule="atLeast"/>
                    <w:rPr>
                      <w:rFonts w:cs="Arial"/>
                      <w:szCs w:val="20"/>
                      <w:shd w:val="clear" w:color="auto" w:fill="C0C0C0"/>
                    </w:rPr>
                  </w:pPr>
                  <w:r w:rsidRPr="00B43B28">
                    <w:rPr>
                      <w:rFonts w:cs="Arial"/>
                      <w:szCs w:val="20"/>
                      <w:shd w:val="clear" w:color="auto" w:fill="C0C0C0"/>
                    </w:rPr>
                    <w:t>не позднее 3 (третьего) рабочего дня, следующего за отчетным месяцем</w:t>
                  </w:r>
                </w:p>
              </w:tc>
              <w:tc>
                <w:tcPr>
                  <w:tcW w:w="1018" w:type="dxa"/>
                  <w:tcBorders>
                    <w:top w:val="single" w:sz="4" w:space="0" w:color="auto"/>
                    <w:left w:val="single" w:sz="4" w:space="0" w:color="auto"/>
                    <w:bottom w:val="single" w:sz="4" w:space="0" w:color="auto"/>
                    <w:right w:val="single" w:sz="4" w:space="0" w:color="auto"/>
                  </w:tcBorders>
                </w:tcPr>
                <w:p w:rsidR="00FB0319" w:rsidRPr="00B43B28" w:rsidRDefault="00FB0319" w:rsidP="00FB0319">
                  <w:pPr>
                    <w:autoSpaceDE w:val="0"/>
                    <w:autoSpaceDN w:val="0"/>
                    <w:adjustRightInd w:val="0"/>
                    <w:spacing w:after="1" w:line="200" w:lineRule="atLeast"/>
                    <w:rPr>
                      <w:rFonts w:cs="Arial"/>
                      <w:szCs w:val="20"/>
                      <w:shd w:val="clear" w:color="auto" w:fill="C0C0C0"/>
                    </w:rPr>
                  </w:pPr>
                  <w:r w:rsidRPr="00B43B28">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 течение 1 (одного) рабочего дня </w:t>
                  </w:r>
                  <w:r w:rsidRPr="00B43B28">
                    <w:rPr>
                      <w:rFonts w:cs="Arial"/>
                      <w:szCs w:val="20"/>
                      <w:shd w:val="clear" w:color="auto" w:fill="C0C0C0"/>
                    </w:rPr>
                    <w:t>со дня</w:t>
                  </w:r>
                  <w:r>
                    <w:rPr>
                      <w:rFonts w:cs="Arial"/>
                      <w:szCs w:val="20"/>
                    </w:rPr>
                    <w:t xml:space="preserve">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сверка </w:t>
                  </w:r>
                  <w:r w:rsidRPr="00B43B28">
                    <w:rPr>
                      <w:rFonts w:cs="Arial"/>
                      <w:szCs w:val="20"/>
                      <w:shd w:val="clear" w:color="auto" w:fill="C0C0C0"/>
                    </w:rPr>
                    <w:t>операций, проведенных на лицевом счете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B43B28">
                    <w:rPr>
                      <w:rFonts w:cs="Arial"/>
                      <w:szCs w:val="20"/>
                      <w:shd w:val="clear" w:color="auto" w:fill="C0C0C0"/>
                    </w:rPr>
                    <w:t>сверки операций, отраженных в Журнале операций с безналичными денежными средствами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43B28">
                    <w:rPr>
                      <w:rFonts w:cs="Arial"/>
                      <w:szCs w:val="20"/>
                      <w:shd w:val="clear" w:color="auto" w:fill="C0C0C0"/>
                    </w:rPr>
                    <w:t>165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Выписка из лицевого счета администратора источников финансирования дефицита бюджета (код формы по КФД 0531764), приложение к Выписке из лицевого счета главного администратора источников финансирования дефицита бюджета (код формы по КФД </w:t>
                  </w:r>
                  <w:r>
                    <w:rPr>
                      <w:rFonts w:cs="Arial"/>
                      <w:szCs w:val="20"/>
                    </w:rPr>
                    <w:lastRenderedPageBreak/>
                    <w:t>0531782) &lt;</w:t>
                  </w:r>
                  <w:r w:rsidRPr="00EC2F5B">
                    <w:rPr>
                      <w:rFonts w:cs="Arial"/>
                      <w:szCs w:val="20"/>
                      <w:shd w:val="clear" w:color="auto" w:fill="C0C0C0"/>
                    </w:rPr>
                    <w:t>9</w:t>
                  </w:r>
                  <w:r>
                    <w:rPr>
                      <w:rFonts w:cs="Arial"/>
                      <w:szCs w:val="20"/>
                    </w:rPr>
                    <w:t>&gt; с расчетными (платежными) документами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C2F5B">
                    <w:rPr>
                      <w:rFonts w:cs="Arial"/>
                      <w:szCs w:val="20"/>
                      <w:shd w:val="clear" w:color="auto" w:fill="C0C0C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EC2F5B" w:rsidRDefault="00FB0319" w:rsidP="00FB0319">
                  <w:pPr>
                    <w:autoSpaceDE w:val="0"/>
                    <w:autoSpaceDN w:val="0"/>
                    <w:adjustRightInd w:val="0"/>
                    <w:spacing w:after="1" w:line="200" w:lineRule="atLeast"/>
                    <w:rPr>
                      <w:rFonts w:cs="Arial"/>
                      <w:szCs w:val="20"/>
                      <w:shd w:val="clear" w:color="auto" w:fill="C0C0C0"/>
                    </w:rPr>
                  </w:pPr>
                  <w:r w:rsidRPr="00EC2F5B">
                    <w:rPr>
                      <w:rFonts w:cs="Arial"/>
                      <w:szCs w:val="20"/>
                      <w:shd w:val="clear" w:color="auto" w:fill="C0C0C0"/>
                    </w:rPr>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018" w:type="dxa"/>
                  <w:tcBorders>
                    <w:top w:val="single" w:sz="4" w:space="0" w:color="auto"/>
                    <w:left w:val="single" w:sz="4" w:space="0" w:color="auto"/>
                    <w:bottom w:val="single" w:sz="4" w:space="0" w:color="auto"/>
                    <w:right w:val="single" w:sz="4" w:space="0" w:color="auto"/>
                  </w:tcBorders>
                </w:tcPr>
                <w:p w:rsidR="00FB0319" w:rsidRPr="00EC2F5B" w:rsidRDefault="00FB0319" w:rsidP="00FB0319">
                  <w:pPr>
                    <w:autoSpaceDE w:val="0"/>
                    <w:autoSpaceDN w:val="0"/>
                    <w:adjustRightInd w:val="0"/>
                    <w:spacing w:after="1" w:line="200" w:lineRule="atLeast"/>
                    <w:rPr>
                      <w:rFonts w:cs="Arial"/>
                      <w:szCs w:val="20"/>
                      <w:shd w:val="clear" w:color="auto" w:fill="C0C0C0"/>
                    </w:rPr>
                  </w:pPr>
                  <w:r w:rsidRPr="00EC2F5B">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 течение 1 (одного) рабочего дня </w:t>
                  </w:r>
                  <w:r w:rsidRPr="00EC2F5B">
                    <w:rPr>
                      <w:rFonts w:cs="Arial"/>
                      <w:szCs w:val="20"/>
                      <w:shd w:val="clear" w:color="auto" w:fill="C0C0C0"/>
                    </w:rPr>
                    <w:t>со дня</w:t>
                  </w:r>
                  <w:r>
                    <w:rPr>
                      <w:rFonts w:cs="Arial"/>
                      <w:szCs w:val="20"/>
                    </w:rPr>
                    <w:t xml:space="preserve">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C2F5B">
                    <w:rPr>
                      <w:rFonts w:cs="Arial"/>
                      <w:szCs w:val="20"/>
                      <w:shd w:val="clear" w:color="auto" w:fill="C0C0C0"/>
                    </w:rPr>
                    <w:t>отражение</w:t>
                  </w:r>
                  <w:r>
                    <w:rPr>
                      <w:rFonts w:cs="Arial"/>
                      <w:szCs w:val="20"/>
                    </w:rPr>
                    <w:t xml:space="preserve"> факта хозяйственной жизни </w:t>
                  </w:r>
                  <w:r w:rsidRPr="00EC2F5B">
                    <w:rPr>
                      <w:rFonts w:cs="Arial"/>
                      <w:szCs w:val="20"/>
                      <w:shd w:val="clear" w:color="auto" w:fill="C0C0C0"/>
                    </w:rPr>
                    <w:t xml:space="preserve">на основании первичных документов, подтверждающих проведение операций на лицевом счете, направленных с Выпиской из лицевого счета </w:t>
                  </w:r>
                  <w:r w:rsidRPr="00EC2F5B">
                    <w:rPr>
                      <w:rFonts w:cs="Arial"/>
                      <w:szCs w:val="20"/>
                      <w:shd w:val="clear" w:color="auto" w:fill="C0C0C0"/>
                    </w:rPr>
                    <w:lastRenderedPageBreak/>
                    <w:t>администратора источников финансирования дефицита бюджета (код формы по КФД 0531764)</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EC2F5B">
                    <w:rPr>
                      <w:rFonts w:cs="Arial"/>
                      <w:szCs w:val="20"/>
                      <w:shd w:val="clear" w:color="auto" w:fill="C0C0C0"/>
                    </w:rPr>
                    <w:t>Журнале</w:t>
                  </w:r>
                  <w:r>
                    <w:rPr>
                      <w:rFonts w:cs="Arial"/>
                      <w:szCs w:val="20"/>
                    </w:rPr>
                    <w:t xml:space="preserve"> операций </w:t>
                  </w:r>
                  <w:r w:rsidRPr="00EC2F5B">
                    <w:rPr>
                      <w:rFonts w:cs="Arial"/>
                      <w:szCs w:val="20"/>
                      <w:shd w:val="clear" w:color="auto" w:fill="C0C0C0"/>
                    </w:rPr>
                    <w:t>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C2F5B">
                    <w:rPr>
                      <w:rFonts w:cs="Arial"/>
                      <w:szCs w:val="20"/>
                      <w:shd w:val="clear" w:color="auto" w:fill="C0C0C0"/>
                    </w:rPr>
                    <w:t>166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Отчет о состоянии лицевого счета администратора источников финансирования дефицита бюджета (код формы по КФД 0531791) &lt;</w:t>
                  </w:r>
                  <w:r w:rsidRPr="00EC2F5B">
                    <w:rPr>
                      <w:rFonts w:cs="Arial"/>
                      <w:szCs w:val="20"/>
                      <w:shd w:val="clear" w:color="auto" w:fill="C0C0C0"/>
                    </w:rPr>
                    <w:t>9</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C2F5B">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EC2F5B" w:rsidRDefault="00FB0319" w:rsidP="00FB0319">
                  <w:pPr>
                    <w:autoSpaceDE w:val="0"/>
                    <w:autoSpaceDN w:val="0"/>
                    <w:adjustRightInd w:val="0"/>
                    <w:spacing w:after="1" w:line="200" w:lineRule="atLeast"/>
                    <w:rPr>
                      <w:rFonts w:cs="Arial"/>
                      <w:szCs w:val="20"/>
                      <w:shd w:val="clear" w:color="auto" w:fill="C0C0C0"/>
                    </w:rPr>
                  </w:pPr>
                  <w:r w:rsidRPr="00EC2F5B">
                    <w:rPr>
                      <w:rFonts w:cs="Arial"/>
                      <w:szCs w:val="20"/>
                      <w:shd w:val="clear" w:color="auto" w:fill="C0C0C0"/>
                    </w:rPr>
                    <w:t>не позднее 3 (третьего) рабочего дня, следующего за отчетным месяцем</w:t>
                  </w:r>
                </w:p>
              </w:tc>
              <w:tc>
                <w:tcPr>
                  <w:tcW w:w="1018" w:type="dxa"/>
                  <w:tcBorders>
                    <w:top w:val="single" w:sz="4" w:space="0" w:color="auto"/>
                    <w:left w:val="single" w:sz="4" w:space="0" w:color="auto"/>
                    <w:bottom w:val="single" w:sz="4" w:space="0" w:color="auto"/>
                    <w:right w:val="single" w:sz="4" w:space="0" w:color="auto"/>
                  </w:tcBorders>
                </w:tcPr>
                <w:p w:rsidR="00FB0319" w:rsidRPr="00EC2F5B" w:rsidRDefault="00FB0319" w:rsidP="00FB0319">
                  <w:pPr>
                    <w:autoSpaceDE w:val="0"/>
                    <w:autoSpaceDN w:val="0"/>
                    <w:adjustRightInd w:val="0"/>
                    <w:spacing w:after="1" w:line="200" w:lineRule="atLeast"/>
                    <w:rPr>
                      <w:rFonts w:cs="Arial"/>
                      <w:szCs w:val="20"/>
                      <w:shd w:val="clear" w:color="auto" w:fill="C0C0C0"/>
                    </w:rPr>
                  </w:pPr>
                  <w:r w:rsidRPr="00EC2F5B">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 течение 1 (одного) рабочего дня </w:t>
                  </w:r>
                  <w:r w:rsidRPr="00EC2F5B">
                    <w:rPr>
                      <w:rFonts w:cs="Arial"/>
                      <w:szCs w:val="20"/>
                      <w:shd w:val="clear" w:color="auto" w:fill="C0C0C0"/>
                    </w:rPr>
                    <w:t>со дня</w:t>
                  </w:r>
                  <w:r>
                    <w:rPr>
                      <w:rFonts w:cs="Arial"/>
                      <w:szCs w:val="20"/>
                    </w:rPr>
                    <w:t xml:space="preserve">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сверка </w:t>
                  </w:r>
                  <w:r w:rsidRPr="00EC2F5B">
                    <w:rPr>
                      <w:rFonts w:cs="Arial"/>
                      <w:szCs w:val="20"/>
                      <w:shd w:val="clear" w:color="auto" w:fill="C0C0C0"/>
                    </w:rPr>
                    <w:t>операций, проведенных на лицевом счете администратора источников финансирования дефицита бюджета</w:t>
                  </w: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p w:rsidR="00BB1992" w:rsidRDefault="00BB1992" w:rsidP="00FB0319">
                  <w:pPr>
                    <w:autoSpaceDE w:val="0"/>
                    <w:autoSpaceDN w:val="0"/>
                    <w:adjustRightInd w:val="0"/>
                    <w:spacing w:after="1" w:line="200" w:lineRule="atLeast"/>
                    <w:rPr>
                      <w:rFonts w:cs="Arial"/>
                      <w:szCs w:val="20"/>
                    </w:rPr>
                  </w:pPr>
                </w:p>
                <w:p w:rsidR="00B43B28" w:rsidRDefault="00B43B28"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EC2F5B">
                    <w:rPr>
                      <w:rFonts w:cs="Arial"/>
                      <w:szCs w:val="20"/>
                      <w:shd w:val="clear" w:color="auto" w:fill="C0C0C0"/>
                    </w:rPr>
                    <w:t>сверки операций, отраженных в Журнале операций с безналичными денежными средствами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C2F5B">
                    <w:rPr>
                      <w:rFonts w:cs="Arial"/>
                      <w:szCs w:val="20"/>
                      <w:shd w:val="clear" w:color="auto" w:fill="C0C0C0"/>
                    </w:rPr>
                    <w:lastRenderedPageBreak/>
                    <w:t>167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C2F5B">
                    <w:rPr>
                      <w:rFonts w:cs="Arial"/>
                      <w:szCs w:val="20"/>
                      <w:shd w:val="clear" w:color="auto" w:fill="C0C0C0"/>
                    </w:rPr>
                    <w:t>Распоряжение</w:t>
                  </w:r>
                  <w:r>
                    <w:rPr>
                      <w:rFonts w:cs="Arial"/>
                      <w:szCs w:val="20"/>
                    </w:rPr>
                    <w:t xml:space="preserve"> о совершении казначейских платежей по форме согласно </w:t>
                  </w:r>
                  <w:r w:rsidRPr="00EC2F5B">
                    <w:rPr>
                      <w:rFonts w:cs="Arial"/>
                      <w:szCs w:val="20"/>
                      <w:shd w:val="clear" w:color="auto" w:fill="C0C0C0"/>
                    </w:rPr>
                    <w:t>приложению</w:t>
                  </w:r>
                  <w:r>
                    <w:rPr>
                      <w:rFonts w:cs="Arial"/>
                      <w:szCs w:val="20"/>
                    </w:rPr>
                    <w:t xml:space="preserve"> N 18 к </w:t>
                  </w:r>
                  <w:r w:rsidRPr="00EC2F5B">
                    <w:rPr>
                      <w:rFonts w:cs="Arial"/>
                      <w:szCs w:val="20"/>
                      <w:shd w:val="clear" w:color="auto" w:fill="C0C0C0"/>
                    </w:rPr>
                    <w:t>приказу Федерального казначейства от 14 мая 2020 г.</w:t>
                  </w:r>
                  <w:r>
                    <w:rPr>
                      <w:rFonts w:cs="Arial"/>
                      <w:szCs w:val="20"/>
                    </w:rPr>
                    <w:t xml:space="preserve"> N 21н по лицевому счету администратора доходов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B43B28" w:rsidRDefault="00FB0319" w:rsidP="00B43B28">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1 (одного) рабочего дня со дня поступления первичных документов - оснований для возврата денежных средств (копия документа, подтверждающего факт уплаты платежа), а также при необходимости документы, подтверждающие право плательщика на возврат)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 главный бухгалтер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C2F5B">
                    <w:rPr>
                      <w:rFonts w:cs="Arial"/>
                      <w:szCs w:val="20"/>
                      <w:shd w:val="clear" w:color="auto" w:fill="C0C0C0"/>
                    </w:rPr>
                    <w:t>Журнале</w:t>
                  </w:r>
                  <w:r>
                    <w:rPr>
                      <w:rFonts w:cs="Arial"/>
                      <w:szCs w:val="20"/>
                    </w:rPr>
                    <w:t xml:space="preserve"> операций </w:t>
                  </w:r>
                  <w:r w:rsidRPr="00EC2F5B">
                    <w:rPr>
                      <w:rFonts w:cs="Arial"/>
                      <w:szCs w:val="20"/>
                      <w:shd w:val="clear" w:color="auto" w:fill="C0C0C0"/>
                    </w:rPr>
                    <w:t>с безналичными денежными средствами</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EC2F5B">
                    <w:rPr>
                      <w:rFonts w:cs="Arial"/>
                      <w:szCs w:val="20"/>
                      <w:shd w:val="clear" w:color="auto" w:fill="C0C0C0"/>
                    </w:rPr>
                    <w:t>Журнале операций расчетов с дебиторами по доходам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C2F5B">
                    <w:rPr>
                      <w:rFonts w:cs="Arial"/>
                      <w:szCs w:val="20"/>
                      <w:shd w:val="clear" w:color="auto" w:fill="C0C0C0"/>
                    </w:rPr>
                    <w:t>168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Справка органа Федерального казначейства (код формы по КФД 0531453) &lt;</w:t>
                  </w:r>
                  <w:r w:rsidRPr="00EC2F5B">
                    <w:rPr>
                      <w:rFonts w:cs="Arial"/>
                      <w:szCs w:val="20"/>
                      <w:shd w:val="clear" w:color="auto" w:fill="C0C0C0"/>
                    </w:rPr>
                    <w:t>17</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автоматизированной системы Федерального казначейства не позднее 1 (одного) рабочего дня с момента принятия соответствующего решения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уполномоченные лица субъекта централизованного учета, ответственный исполнитель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обработка Выписки из лицевого счета администратора доходов федерального бюджета (код формы по КФД 0531761) для отражения факта хозяйственной жизни</w:t>
                  </w:r>
                </w:p>
                <w:p w:rsidR="00EC2F5B" w:rsidRDefault="00EC2F5B"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C2F5B">
                    <w:rPr>
                      <w:rFonts w:cs="Arial"/>
                      <w:szCs w:val="20"/>
                      <w:shd w:val="clear" w:color="auto" w:fill="C0C0C0"/>
                    </w:rPr>
                    <w:t>Журнале</w:t>
                  </w:r>
                  <w:r>
                    <w:rPr>
                      <w:rFonts w:cs="Arial"/>
                      <w:szCs w:val="20"/>
                    </w:rPr>
                    <w:t xml:space="preserve"> </w:t>
                  </w:r>
                  <w:r w:rsidRPr="00EC2F5B">
                    <w:rPr>
                      <w:rFonts w:cs="Arial"/>
                      <w:szCs w:val="20"/>
                    </w:rPr>
                    <w:t xml:space="preserve">операций </w:t>
                  </w:r>
                  <w:r w:rsidRPr="00EC2F5B">
                    <w:rPr>
                      <w:rFonts w:cs="Arial"/>
                      <w:szCs w:val="20"/>
                      <w:shd w:val="clear" w:color="auto" w:fill="C0C0C0"/>
                    </w:rPr>
                    <w:t>с безналичными денежными средствами</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EC2F5B">
                    <w:rPr>
                      <w:rFonts w:cs="Arial"/>
                      <w:szCs w:val="20"/>
                      <w:shd w:val="clear" w:color="auto" w:fill="C0C0C0"/>
                    </w:rPr>
                    <w:t>Журнале операций расчетов с дебиторами по доходам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C2F5B">
                    <w:rPr>
                      <w:rFonts w:cs="Arial"/>
                      <w:szCs w:val="20"/>
                      <w:shd w:val="clear" w:color="auto" w:fill="C0C0C0"/>
                    </w:rPr>
                    <w:t>169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 </w:t>
                  </w:r>
                  <w:r w:rsidRPr="00EC2F5B">
                    <w:rPr>
                      <w:rFonts w:cs="Arial"/>
                      <w:szCs w:val="20"/>
                      <w:shd w:val="clear" w:color="auto" w:fill="C0C0C0"/>
                    </w:rPr>
                    <w:t>передаваемых (принимаемых) платежей (код формы по КФД 0531477) &lt;17&gt; (в части</w:t>
                  </w:r>
                  <w:r>
                    <w:rPr>
                      <w:rFonts w:cs="Arial"/>
                      <w:szCs w:val="20"/>
                    </w:rPr>
                    <w:t xml:space="preserve"> платежей, ошибочно зачисленных на счет другого органа </w:t>
                  </w:r>
                  <w:r>
                    <w:rPr>
                      <w:rFonts w:cs="Arial"/>
                      <w:szCs w:val="20"/>
                    </w:rPr>
                    <w:lastRenderedPageBreak/>
                    <w:t>Федерального казначейства</w:t>
                  </w:r>
                  <w:r w:rsidRPr="00EC2F5B">
                    <w:rPr>
                      <w:rFonts w:cs="Arial"/>
                      <w:szCs w:val="20"/>
                      <w:shd w:val="clear" w:color="auto" w:fill="C0C0C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автоматизированной системы Федерального казначейства не позднее 1 (одного) рабочего дня с момента принятия </w:t>
                  </w:r>
                  <w:r>
                    <w:rPr>
                      <w:rFonts w:cs="Arial"/>
                      <w:szCs w:val="20"/>
                    </w:rPr>
                    <w:lastRenderedPageBreak/>
                    <w:t>соответствующего решения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уполномоченные лица субъекта централизованного учета, ответственный исполнитель субъекта </w:t>
                  </w:r>
                  <w:r>
                    <w:rPr>
                      <w:rFonts w:cs="Arial"/>
                      <w:szCs w:val="20"/>
                    </w:rPr>
                    <w:lastRenderedPageBreak/>
                    <w:t>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C2F5B">
                    <w:rPr>
                      <w:rFonts w:cs="Arial"/>
                      <w:szCs w:val="20"/>
                      <w:shd w:val="clear" w:color="auto" w:fill="C0C0C0"/>
                    </w:rPr>
                    <w:t>Журнале</w:t>
                  </w:r>
                  <w:r>
                    <w:rPr>
                      <w:rFonts w:cs="Arial"/>
                      <w:szCs w:val="20"/>
                    </w:rPr>
                    <w:t xml:space="preserve"> операций </w:t>
                  </w:r>
                  <w:r w:rsidRPr="00EC2F5B">
                    <w:rPr>
                      <w:rFonts w:cs="Arial"/>
                      <w:szCs w:val="20"/>
                      <w:shd w:val="clear" w:color="auto" w:fill="C0C0C0"/>
                    </w:rPr>
                    <w:t>с безналичными денежными средствами</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EC2F5B">
                    <w:rPr>
                      <w:rFonts w:cs="Arial"/>
                      <w:szCs w:val="20"/>
                      <w:shd w:val="clear" w:color="auto" w:fill="C0C0C0"/>
                    </w:rPr>
                    <w:t xml:space="preserve">Журнале операций расчетов с </w:t>
                  </w:r>
                  <w:r w:rsidRPr="00EC2F5B">
                    <w:rPr>
                      <w:rFonts w:cs="Arial"/>
                      <w:szCs w:val="20"/>
                      <w:shd w:val="clear" w:color="auto" w:fill="C0C0C0"/>
                    </w:rPr>
                    <w:lastRenderedPageBreak/>
                    <w:t>дебиторами по доходам (код формы по ОКУД 0504071)</w:t>
                  </w:r>
                </w:p>
                <w:p w:rsidR="00EC2F5B" w:rsidRDefault="00EC2F5B" w:rsidP="00FB0319">
                  <w:pPr>
                    <w:autoSpaceDE w:val="0"/>
                    <w:autoSpaceDN w:val="0"/>
                    <w:adjustRightInd w:val="0"/>
                    <w:spacing w:after="1" w:line="200" w:lineRule="atLeast"/>
                    <w:rPr>
                      <w:rFonts w:cs="Arial"/>
                      <w:szCs w:val="20"/>
                    </w:rPr>
                  </w:pPr>
                </w:p>
                <w:p w:rsidR="00EC2F5B" w:rsidRDefault="00EC2F5B"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C2F5B">
                    <w:rPr>
                      <w:rFonts w:cs="Arial"/>
                      <w:szCs w:val="20"/>
                      <w:shd w:val="clear" w:color="auto" w:fill="C0C0C0"/>
                    </w:rPr>
                    <w:lastRenderedPageBreak/>
                    <w:t>170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Решение о признании (восстановлении) сомнительной задолженности по доходам (код формы по ОКУД 0510445) &lt;</w:t>
                  </w:r>
                  <w:r w:rsidRPr="00F371B8">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члены Комиссий субъекта централизованного учета, председатель Комиссии субъекта централизованного учета, ответственное лицо субъекта централизованного учета, руководитель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утверждения документа уполномоченными лицами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F371B8">
                    <w:rPr>
                      <w:rFonts w:cs="Arial"/>
                      <w:szCs w:val="20"/>
                      <w:shd w:val="clear" w:color="auto" w:fill="C0C0C0"/>
                    </w:rPr>
                    <w:t>Журнале</w:t>
                  </w:r>
                  <w:r>
                    <w:rPr>
                      <w:rFonts w:cs="Arial"/>
                      <w:szCs w:val="20"/>
                    </w:rPr>
                    <w:t xml:space="preserve"> операций </w:t>
                  </w:r>
                  <w:r w:rsidRPr="00F371B8">
                    <w:rPr>
                      <w:rFonts w:cs="Arial"/>
                      <w:szCs w:val="20"/>
                      <w:shd w:val="clear" w:color="auto" w:fill="C0C0C0"/>
                    </w:rPr>
                    <w:t>расчетов с дебиторами по доходам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Журнале операций по забалансовому счету (код формы по ОКУД 0509213)</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1"/>
                    <w:rPr>
                      <w:rFonts w:cs="Arial"/>
                      <w:szCs w:val="20"/>
                    </w:rPr>
                  </w:pPr>
                  <w:bookmarkStart w:id="64" w:name="Р2_9"/>
                  <w:bookmarkEnd w:id="64"/>
                  <w:r w:rsidRPr="00F371B8">
                    <w:rPr>
                      <w:rFonts w:cs="Arial"/>
                      <w:szCs w:val="20"/>
                      <w:shd w:val="clear" w:color="auto" w:fill="C0C0C0"/>
                    </w:rPr>
                    <w:t>6.1. Администрирование доходов Федеральной налоговой службы</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171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bookmarkStart w:id="65" w:name="П20"/>
                  <w:bookmarkEnd w:id="65"/>
                  <w:r w:rsidRPr="00AF71D5">
                    <w:rPr>
                      <w:rFonts w:cs="Arial"/>
                      <w:szCs w:val="20"/>
                    </w:rPr>
                    <w:t>Реестр начисленных сумм налогов, сборов, пеней, процентов и налоговых санкций</w:t>
                  </w:r>
                </w:p>
                <w:p w:rsidR="00BA35CA" w:rsidRPr="00AF71D5" w:rsidRDefault="005055CD" w:rsidP="00FB0319">
                  <w:pPr>
                    <w:autoSpaceDE w:val="0"/>
                    <w:autoSpaceDN w:val="0"/>
                    <w:adjustRightInd w:val="0"/>
                    <w:spacing w:after="1" w:line="200" w:lineRule="atLeast"/>
                    <w:rPr>
                      <w:rFonts w:cs="Arial"/>
                      <w:szCs w:val="20"/>
                    </w:rPr>
                  </w:pPr>
                  <w:hyperlink w:anchor="П19" w:history="1">
                    <w:r w:rsidR="00BA35CA" w:rsidRPr="00BA35CA">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Pr="00AF71D5" w:rsidRDefault="00FB0319" w:rsidP="00FB0319">
                  <w:pPr>
                    <w:autoSpaceDE w:val="0"/>
                    <w:autoSpaceDN w:val="0"/>
                    <w:adjustRightInd w:val="0"/>
                    <w:spacing w:after="1" w:line="200" w:lineRule="atLeast"/>
                    <w:rPr>
                      <w:rFonts w:cs="Arial"/>
                      <w:szCs w:val="20"/>
                    </w:rPr>
                  </w:pPr>
                  <w:r w:rsidRPr="00AF71D5">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AF71D5" w:rsidRDefault="00FB0319" w:rsidP="00FB0319">
                  <w:pPr>
                    <w:autoSpaceDE w:val="0"/>
                    <w:autoSpaceDN w:val="0"/>
                    <w:adjustRightInd w:val="0"/>
                    <w:spacing w:after="1" w:line="200" w:lineRule="atLeast"/>
                    <w:rPr>
                      <w:rFonts w:cs="Arial"/>
                      <w:szCs w:val="20"/>
                    </w:rPr>
                  </w:pPr>
                  <w:r w:rsidRPr="00AF71D5">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BA35CA">
                    <w:rPr>
                      <w:rFonts w:cs="Arial"/>
                      <w:szCs w:val="20"/>
                    </w:rPr>
                    <w:t xml:space="preserve">направление </w:t>
                  </w:r>
                  <w:r w:rsidRPr="00F371B8">
                    <w:rPr>
                      <w:rFonts w:cs="Arial"/>
                      <w:szCs w:val="20"/>
                      <w:shd w:val="clear" w:color="auto" w:fill="C0C0C0"/>
                    </w:rPr>
                    <w:t>единым пакетом реестров субъектом централизованного учета, выполняющим обеспечивающую функцию,</w:t>
                  </w:r>
                  <w:r w:rsidRPr="00BA35CA">
                    <w:rPr>
                      <w:rFonts w:cs="Arial"/>
                      <w:szCs w:val="20"/>
                    </w:rPr>
                    <w:t xml:space="preserve"> не позднее </w:t>
                  </w:r>
                  <w:r w:rsidRPr="00F371B8">
                    <w:rPr>
                      <w:rFonts w:cs="Arial"/>
                      <w:szCs w:val="20"/>
                      <w:shd w:val="clear" w:color="auto" w:fill="C0C0C0"/>
                    </w:rPr>
                    <w:t>5</w:t>
                  </w:r>
                  <w:r w:rsidRPr="00BA35CA">
                    <w:rPr>
                      <w:rFonts w:cs="Arial"/>
                      <w:szCs w:val="20"/>
                    </w:rPr>
                    <w:t xml:space="preserve"> (</w:t>
                  </w:r>
                  <w:r w:rsidRPr="00F371B8">
                    <w:rPr>
                      <w:rFonts w:cs="Arial"/>
                      <w:szCs w:val="20"/>
                      <w:shd w:val="clear" w:color="auto" w:fill="C0C0C0"/>
                    </w:rPr>
                    <w:t>пяти</w:t>
                  </w:r>
                  <w:r w:rsidRPr="00BA35CA">
                    <w:rPr>
                      <w:rFonts w:cs="Arial"/>
                      <w:szCs w:val="20"/>
                    </w:rPr>
                    <w:t xml:space="preserve">) </w:t>
                  </w:r>
                  <w:r w:rsidRPr="00F371B8">
                    <w:rPr>
                      <w:rFonts w:cs="Arial"/>
                      <w:szCs w:val="20"/>
                      <w:shd w:val="clear" w:color="auto" w:fill="C0C0C0"/>
                    </w:rPr>
                    <w:t>рабочих дней</w:t>
                  </w:r>
                  <w:r w:rsidRPr="00BA35CA">
                    <w:rPr>
                      <w:rFonts w:cs="Arial"/>
                      <w:szCs w:val="20"/>
                    </w:rPr>
                    <w:t xml:space="preserve"> со дня формирования </w:t>
                  </w:r>
                  <w:r w:rsidRPr="00F371B8">
                    <w:rPr>
                      <w:rFonts w:cs="Arial"/>
                      <w:szCs w:val="20"/>
                      <w:shd w:val="clear" w:color="auto" w:fill="C0C0C0"/>
                    </w:rPr>
                    <w:t xml:space="preserve">первичных и сводных реестров субъектами централизованного учета, наделенными полномочиями </w:t>
                  </w:r>
                  <w:r w:rsidRPr="00F371B8">
                    <w:rPr>
                      <w:rFonts w:cs="Arial"/>
                      <w:szCs w:val="20"/>
                      <w:shd w:val="clear" w:color="auto" w:fill="C0C0C0"/>
                    </w:rPr>
                    <w:lastRenderedPageBreak/>
                    <w:t>администратора доходов бюджетов бюджетной системы Российской Федерации согласно правовым актам ФНС России</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BA35CA">
                    <w:rPr>
                      <w:rFonts w:cs="Arial"/>
                      <w:szCs w:val="20"/>
                    </w:rPr>
                    <w:lastRenderedPageBreak/>
                    <w:t>ответственное лицо субъекта централизованного учета</w:t>
                  </w:r>
                  <w:r w:rsidRPr="00F371B8">
                    <w:rPr>
                      <w:rFonts w:cs="Arial"/>
                      <w:szCs w:val="20"/>
                      <w:shd w:val="clear" w:color="auto" w:fill="C0C0C0"/>
                    </w:rPr>
                    <w:t>, выполняющего обеспечивающую функцию</w:t>
                  </w:r>
                </w:p>
              </w:tc>
              <w:tc>
                <w:tcPr>
                  <w:tcW w:w="1417" w:type="dxa"/>
                  <w:tcBorders>
                    <w:top w:val="single" w:sz="4" w:space="0" w:color="auto"/>
                    <w:left w:val="single" w:sz="4" w:space="0" w:color="auto"/>
                    <w:bottom w:val="single" w:sz="4" w:space="0" w:color="auto"/>
                    <w:right w:val="single" w:sz="4" w:space="0" w:color="auto"/>
                  </w:tcBorders>
                </w:tcPr>
                <w:p w:rsidR="00FB0319" w:rsidRPr="00BA35CA" w:rsidRDefault="00FB0319" w:rsidP="00FB0319">
                  <w:pPr>
                    <w:autoSpaceDE w:val="0"/>
                    <w:autoSpaceDN w:val="0"/>
                    <w:adjustRightInd w:val="0"/>
                    <w:spacing w:after="1" w:line="200" w:lineRule="atLeast"/>
                    <w:rPr>
                      <w:rFonts w:cs="Arial"/>
                      <w:szCs w:val="20"/>
                    </w:rPr>
                  </w:pPr>
                  <w:r w:rsidRPr="00BA35CA">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BA35CA" w:rsidRDefault="00FB0319" w:rsidP="00FB0319">
                  <w:pPr>
                    <w:autoSpaceDE w:val="0"/>
                    <w:autoSpaceDN w:val="0"/>
                    <w:adjustRightInd w:val="0"/>
                    <w:spacing w:after="1" w:line="200" w:lineRule="atLeast"/>
                    <w:rPr>
                      <w:rFonts w:cs="Arial"/>
                      <w:szCs w:val="20"/>
                    </w:rPr>
                  </w:pPr>
                  <w:r w:rsidRPr="00BA35CA">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BA35CA">
                    <w:rPr>
                      <w:rFonts w:cs="Arial"/>
                      <w:szCs w:val="20"/>
                    </w:rPr>
                    <w:t xml:space="preserve">для отражения в </w:t>
                  </w:r>
                  <w:r w:rsidRPr="00F371B8">
                    <w:rPr>
                      <w:rFonts w:cs="Arial"/>
                      <w:szCs w:val="20"/>
                      <w:shd w:val="clear" w:color="auto" w:fill="C0C0C0"/>
                    </w:rPr>
                    <w:t>Журнале</w:t>
                  </w:r>
                  <w:r w:rsidRPr="00BA35CA">
                    <w:rPr>
                      <w:rFonts w:cs="Arial"/>
                      <w:szCs w:val="20"/>
                    </w:rPr>
                    <w:t xml:space="preserve"> операций </w:t>
                  </w:r>
                  <w:r w:rsidRPr="00F371B8">
                    <w:rPr>
                      <w:rFonts w:cs="Arial"/>
                      <w:szCs w:val="20"/>
                      <w:shd w:val="clear" w:color="auto" w:fill="C0C0C0"/>
                    </w:rPr>
                    <w:t>расчетов с дебиторами по доходам</w:t>
                  </w:r>
                  <w:r w:rsidRPr="00BA35CA">
                    <w:rPr>
                      <w:rFonts w:cs="Arial"/>
                      <w:szCs w:val="20"/>
                    </w:rPr>
                    <w:t xml:space="preserve"> (код формы по ОКУД 0504071)</w:t>
                  </w:r>
                  <w:r w:rsidRPr="00F371B8">
                    <w:rPr>
                      <w:rFonts w:cs="Arial"/>
                      <w:szCs w:val="20"/>
                      <w:shd w:val="clear" w:color="auto" w:fill="C0C0C0"/>
                    </w:rPr>
                    <w:t>;</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172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bookmarkStart w:id="66" w:name="П22"/>
                  <w:bookmarkEnd w:id="66"/>
                  <w:r w:rsidRPr="00BA35CA">
                    <w:rPr>
                      <w:rFonts w:cs="Arial"/>
                      <w:szCs w:val="20"/>
                    </w:rPr>
                    <w:t>Реестр сумм платежей, по которым начисления по декларациям (расчетам, сведениям из регистрирующих органов) отсутствуют</w:t>
                  </w:r>
                </w:p>
                <w:p w:rsidR="00BA35CA" w:rsidRPr="00BA35CA" w:rsidRDefault="005055CD" w:rsidP="00FB0319">
                  <w:pPr>
                    <w:autoSpaceDE w:val="0"/>
                    <w:autoSpaceDN w:val="0"/>
                    <w:adjustRightInd w:val="0"/>
                    <w:spacing w:after="1" w:line="200" w:lineRule="atLeast"/>
                    <w:rPr>
                      <w:rFonts w:cs="Arial"/>
                      <w:szCs w:val="20"/>
                    </w:rPr>
                  </w:pPr>
                  <w:hyperlink w:anchor="П21" w:history="1">
                    <w:r w:rsidR="00BA35CA" w:rsidRPr="00BA35CA">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Pr="00BA35CA" w:rsidRDefault="00FB0319" w:rsidP="00FB0319">
                  <w:pPr>
                    <w:autoSpaceDE w:val="0"/>
                    <w:autoSpaceDN w:val="0"/>
                    <w:adjustRightInd w:val="0"/>
                    <w:spacing w:after="1" w:line="200" w:lineRule="atLeast"/>
                    <w:rPr>
                      <w:rFonts w:cs="Arial"/>
                      <w:szCs w:val="20"/>
                    </w:rPr>
                  </w:pPr>
                  <w:r w:rsidRPr="00BA35CA">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BA35CA" w:rsidRDefault="00FB0319" w:rsidP="00FB0319">
                  <w:pPr>
                    <w:autoSpaceDE w:val="0"/>
                    <w:autoSpaceDN w:val="0"/>
                    <w:adjustRightInd w:val="0"/>
                    <w:spacing w:after="1" w:line="200" w:lineRule="atLeast"/>
                    <w:rPr>
                      <w:rFonts w:cs="Arial"/>
                      <w:szCs w:val="20"/>
                    </w:rPr>
                  </w:pPr>
                  <w:r w:rsidRPr="00BA35CA">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BA35CA">
                    <w:rPr>
                      <w:rFonts w:cs="Arial"/>
                      <w:szCs w:val="20"/>
                    </w:rPr>
                    <w:t xml:space="preserve">направление </w:t>
                  </w:r>
                  <w:r w:rsidRPr="00F371B8">
                    <w:rPr>
                      <w:rFonts w:cs="Arial"/>
                      <w:szCs w:val="20"/>
                      <w:shd w:val="clear" w:color="auto" w:fill="C0C0C0"/>
                    </w:rPr>
                    <w:t>единым пакетом реестров субъектом централизованного учета, выполняющим обеспечивающую функцию,</w:t>
                  </w:r>
                  <w:r w:rsidRPr="00BA35CA">
                    <w:rPr>
                      <w:rFonts w:cs="Arial"/>
                      <w:szCs w:val="20"/>
                    </w:rPr>
                    <w:t xml:space="preserve"> не позднее </w:t>
                  </w:r>
                  <w:r w:rsidRPr="00F371B8">
                    <w:rPr>
                      <w:rFonts w:cs="Arial"/>
                      <w:szCs w:val="20"/>
                      <w:shd w:val="clear" w:color="auto" w:fill="C0C0C0"/>
                    </w:rPr>
                    <w:t>5</w:t>
                  </w:r>
                  <w:r w:rsidRPr="00BA35CA">
                    <w:rPr>
                      <w:rFonts w:cs="Arial"/>
                      <w:szCs w:val="20"/>
                    </w:rPr>
                    <w:t xml:space="preserve"> (</w:t>
                  </w:r>
                  <w:r w:rsidRPr="00F371B8">
                    <w:rPr>
                      <w:rFonts w:cs="Arial"/>
                      <w:szCs w:val="20"/>
                      <w:shd w:val="clear" w:color="auto" w:fill="C0C0C0"/>
                    </w:rPr>
                    <w:t>пяти</w:t>
                  </w:r>
                  <w:r w:rsidRPr="00BA35CA">
                    <w:rPr>
                      <w:rFonts w:cs="Arial"/>
                      <w:szCs w:val="20"/>
                    </w:rPr>
                    <w:t xml:space="preserve">) </w:t>
                  </w:r>
                  <w:r w:rsidRPr="00F371B8">
                    <w:rPr>
                      <w:rFonts w:cs="Arial"/>
                      <w:szCs w:val="20"/>
                      <w:shd w:val="clear" w:color="auto" w:fill="C0C0C0"/>
                    </w:rPr>
                    <w:t>рабочих дней</w:t>
                  </w:r>
                  <w:r w:rsidRPr="00BA35CA">
                    <w:rPr>
                      <w:rFonts w:cs="Arial"/>
                      <w:szCs w:val="20"/>
                    </w:rPr>
                    <w:t xml:space="preserve"> со дня формирования </w:t>
                  </w:r>
                  <w:r w:rsidRPr="00F371B8">
                    <w:rPr>
                      <w:rFonts w:cs="Arial"/>
                      <w:szCs w:val="20"/>
                      <w:shd w:val="clear" w:color="auto" w:fill="C0C0C0"/>
                    </w:rPr>
                    <w:t>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BA35CA">
                    <w:rPr>
                      <w:rFonts w:cs="Arial"/>
                      <w:szCs w:val="20"/>
                    </w:rPr>
                    <w:t>ответственное лицо субъекта централизованного учета</w:t>
                  </w:r>
                  <w:r w:rsidRPr="00F371B8">
                    <w:rPr>
                      <w:rFonts w:cs="Arial"/>
                      <w:szCs w:val="20"/>
                      <w:shd w:val="clear" w:color="auto" w:fill="C0C0C0"/>
                    </w:rPr>
                    <w:t>, выполняющего обеспечивающую функцию</w:t>
                  </w:r>
                </w:p>
              </w:tc>
              <w:tc>
                <w:tcPr>
                  <w:tcW w:w="1417" w:type="dxa"/>
                  <w:tcBorders>
                    <w:top w:val="single" w:sz="4" w:space="0" w:color="auto"/>
                    <w:left w:val="single" w:sz="4" w:space="0" w:color="auto"/>
                    <w:bottom w:val="single" w:sz="4" w:space="0" w:color="auto"/>
                    <w:right w:val="single" w:sz="4" w:space="0" w:color="auto"/>
                  </w:tcBorders>
                </w:tcPr>
                <w:p w:rsidR="00FB0319" w:rsidRPr="00BA35CA" w:rsidRDefault="00FB0319" w:rsidP="00FB0319">
                  <w:pPr>
                    <w:autoSpaceDE w:val="0"/>
                    <w:autoSpaceDN w:val="0"/>
                    <w:adjustRightInd w:val="0"/>
                    <w:spacing w:after="1" w:line="200" w:lineRule="atLeast"/>
                    <w:rPr>
                      <w:rFonts w:cs="Arial"/>
                      <w:szCs w:val="20"/>
                    </w:rPr>
                  </w:pPr>
                  <w:r w:rsidRPr="00BA35CA">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BA35CA" w:rsidRDefault="00FB0319" w:rsidP="00FB0319">
                  <w:pPr>
                    <w:autoSpaceDE w:val="0"/>
                    <w:autoSpaceDN w:val="0"/>
                    <w:adjustRightInd w:val="0"/>
                    <w:spacing w:after="1" w:line="200" w:lineRule="atLeast"/>
                    <w:rPr>
                      <w:rFonts w:cs="Arial"/>
                      <w:szCs w:val="20"/>
                    </w:rPr>
                  </w:pPr>
                  <w:r w:rsidRPr="00BA35CA">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BA35CA">
                    <w:rPr>
                      <w:rFonts w:cs="Arial"/>
                      <w:szCs w:val="20"/>
                    </w:rPr>
                    <w:t xml:space="preserve">для отражения в </w:t>
                  </w:r>
                  <w:r w:rsidRPr="00F371B8">
                    <w:rPr>
                      <w:rFonts w:cs="Arial"/>
                      <w:szCs w:val="20"/>
                      <w:shd w:val="clear" w:color="auto" w:fill="C0C0C0"/>
                    </w:rPr>
                    <w:t>Журнале</w:t>
                  </w:r>
                  <w:r w:rsidRPr="00BA35CA">
                    <w:rPr>
                      <w:rFonts w:cs="Arial"/>
                      <w:szCs w:val="20"/>
                    </w:rPr>
                    <w:t xml:space="preserve"> операций </w:t>
                  </w:r>
                  <w:r w:rsidRPr="00F371B8">
                    <w:rPr>
                      <w:rFonts w:cs="Arial"/>
                      <w:szCs w:val="20"/>
                      <w:shd w:val="clear" w:color="auto" w:fill="C0C0C0"/>
                    </w:rPr>
                    <w:t>расчетов с дебиторами по доходам</w:t>
                  </w:r>
                  <w:r w:rsidRPr="00BA35CA">
                    <w:rPr>
                      <w:rFonts w:cs="Arial"/>
                      <w:szCs w:val="20"/>
                    </w:rPr>
                    <w:t xml:space="preserve">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173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bookmarkStart w:id="67" w:name="П26"/>
                  <w:bookmarkEnd w:id="67"/>
                  <w:r w:rsidRPr="00DA5B2C">
                    <w:rPr>
                      <w:rFonts w:cs="Arial"/>
                      <w:szCs w:val="20"/>
                    </w:rPr>
                    <w:t>Реестр о поступлении в бюджеты</w:t>
                  </w:r>
                </w:p>
                <w:p w:rsidR="00DA5B2C" w:rsidRPr="00DA5B2C" w:rsidRDefault="005055CD" w:rsidP="00FB0319">
                  <w:pPr>
                    <w:autoSpaceDE w:val="0"/>
                    <w:autoSpaceDN w:val="0"/>
                    <w:adjustRightInd w:val="0"/>
                    <w:spacing w:after="1" w:line="200" w:lineRule="atLeast"/>
                    <w:rPr>
                      <w:rFonts w:cs="Arial"/>
                      <w:szCs w:val="20"/>
                    </w:rPr>
                  </w:pPr>
                  <w:hyperlink w:anchor="П25" w:history="1">
                    <w:r w:rsidR="00DA5B2C" w:rsidRPr="00DA5B2C">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Pr="00DA5B2C" w:rsidRDefault="00FB0319" w:rsidP="00FB0319">
                  <w:pPr>
                    <w:autoSpaceDE w:val="0"/>
                    <w:autoSpaceDN w:val="0"/>
                    <w:adjustRightInd w:val="0"/>
                    <w:spacing w:after="1" w:line="200" w:lineRule="atLeast"/>
                    <w:rPr>
                      <w:rFonts w:cs="Arial"/>
                      <w:szCs w:val="20"/>
                    </w:rPr>
                  </w:pPr>
                  <w:r w:rsidRPr="00DA5B2C">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DA5B2C" w:rsidRDefault="00FB0319" w:rsidP="00FB0319">
                  <w:pPr>
                    <w:autoSpaceDE w:val="0"/>
                    <w:autoSpaceDN w:val="0"/>
                    <w:adjustRightInd w:val="0"/>
                    <w:spacing w:after="1" w:line="200" w:lineRule="atLeast"/>
                    <w:rPr>
                      <w:rFonts w:cs="Arial"/>
                      <w:szCs w:val="20"/>
                    </w:rPr>
                  </w:pPr>
                  <w:r w:rsidRPr="00DA5B2C">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DA5B2C">
                    <w:rPr>
                      <w:rFonts w:cs="Arial"/>
                      <w:szCs w:val="20"/>
                    </w:rPr>
                    <w:t xml:space="preserve">направление </w:t>
                  </w:r>
                  <w:r w:rsidRPr="00F371B8">
                    <w:rPr>
                      <w:rFonts w:cs="Arial"/>
                      <w:szCs w:val="20"/>
                      <w:shd w:val="clear" w:color="auto" w:fill="C0C0C0"/>
                    </w:rPr>
                    <w:t>единым пакетом реестров субъектом централизованного учета, выполняющим обеспечивающую функцию,</w:t>
                  </w:r>
                  <w:r w:rsidRPr="00DA5B2C">
                    <w:rPr>
                      <w:rFonts w:cs="Arial"/>
                      <w:szCs w:val="20"/>
                    </w:rPr>
                    <w:t xml:space="preserve"> не позднее </w:t>
                  </w:r>
                  <w:r w:rsidRPr="00F371B8">
                    <w:rPr>
                      <w:rFonts w:cs="Arial"/>
                      <w:szCs w:val="20"/>
                      <w:shd w:val="clear" w:color="auto" w:fill="C0C0C0"/>
                    </w:rPr>
                    <w:t>5</w:t>
                  </w:r>
                  <w:r w:rsidRPr="00DA5B2C">
                    <w:rPr>
                      <w:rFonts w:cs="Arial"/>
                      <w:szCs w:val="20"/>
                    </w:rPr>
                    <w:t xml:space="preserve"> (</w:t>
                  </w:r>
                  <w:r w:rsidRPr="00F371B8">
                    <w:rPr>
                      <w:rFonts w:cs="Arial"/>
                      <w:szCs w:val="20"/>
                      <w:shd w:val="clear" w:color="auto" w:fill="C0C0C0"/>
                    </w:rPr>
                    <w:t>пяти</w:t>
                  </w:r>
                  <w:r w:rsidRPr="00DA5B2C">
                    <w:rPr>
                      <w:rFonts w:cs="Arial"/>
                      <w:szCs w:val="20"/>
                    </w:rPr>
                    <w:t xml:space="preserve">) </w:t>
                  </w:r>
                  <w:r w:rsidRPr="00F371B8">
                    <w:rPr>
                      <w:rFonts w:cs="Arial"/>
                      <w:szCs w:val="20"/>
                      <w:shd w:val="clear" w:color="auto" w:fill="C0C0C0"/>
                    </w:rPr>
                    <w:t>рабочих дней</w:t>
                  </w:r>
                  <w:r w:rsidRPr="00DA5B2C">
                    <w:rPr>
                      <w:rFonts w:cs="Arial"/>
                      <w:szCs w:val="20"/>
                    </w:rPr>
                    <w:t xml:space="preserve"> со дня формирования </w:t>
                  </w:r>
                  <w:r w:rsidRPr="00F371B8">
                    <w:rPr>
                      <w:rFonts w:cs="Arial"/>
                      <w:szCs w:val="20"/>
                      <w:shd w:val="clear" w:color="auto" w:fill="C0C0C0"/>
                    </w:rPr>
                    <w:t xml:space="preserve">первичных и </w:t>
                  </w:r>
                  <w:r w:rsidRPr="00F371B8">
                    <w:rPr>
                      <w:rFonts w:cs="Arial"/>
                      <w:szCs w:val="20"/>
                      <w:shd w:val="clear" w:color="auto" w:fill="C0C0C0"/>
                    </w:rPr>
                    <w:lastRenderedPageBreak/>
                    <w:t>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018" w:type="dxa"/>
                  <w:tcBorders>
                    <w:top w:val="single" w:sz="4" w:space="0" w:color="auto"/>
                    <w:left w:val="single" w:sz="4" w:space="0" w:color="auto"/>
                    <w:bottom w:val="single" w:sz="4" w:space="0" w:color="auto"/>
                    <w:right w:val="single" w:sz="4" w:space="0" w:color="auto"/>
                  </w:tcBorders>
                </w:tcPr>
                <w:p w:rsidR="00FB0319" w:rsidRPr="00DA5B2C" w:rsidRDefault="00FB0319" w:rsidP="00FB0319">
                  <w:pPr>
                    <w:autoSpaceDE w:val="0"/>
                    <w:autoSpaceDN w:val="0"/>
                    <w:adjustRightInd w:val="0"/>
                    <w:spacing w:after="1" w:line="200" w:lineRule="atLeast"/>
                    <w:rPr>
                      <w:rFonts w:cs="Arial"/>
                      <w:szCs w:val="20"/>
                    </w:rPr>
                  </w:pPr>
                  <w:r w:rsidRPr="00DA5B2C">
                    <w:rPr>
                      <w:rFonts w:cs="Arial"/>
                      <w:szCs w:val="20"/>
                    </w:rPr>
                    <w:lastRenderedPageBreak/>
                    <w:t>ответственное лицо субъекта централизованного учета</w:t>
                  </w:r>
                  <w:r w:rsidRPr="00DA5B2C">
                    <w:rPr>
                      <w:rFonts w:cs="Arial"/>
                      <w:szCs w:val="20"/>
                      <w:shd w:val="clear" w:color="auto" w:fill="C0C0C0"/>
                    </w:rPr>
                    <w:t>, выполняющего обеспечивающую функцию</w:t>
                  </w:r>
                </w:p>
              </w:tc>
              <w:tc>
                <w:tcPr>
                  <w:tcW w:w="1417" w:type="dxa"/>
                  <w:tcBorders>
                    <w:top w:val="single" w:sz="4" w:space="0" w:color="auto"/>
                    <w:left w:val="single" w:sz="4" w:space="0" w:color="auto"/>
                    <w:bottom w:val="single" w:sz="4" w:space="0" w:color="auto"/>
                    <w:right w:val="single" w:sz="4" w:space="0" w:color="auto"/>
                  </w:tcBorders>
                </w:tcPr>
                <w:p w:rsidR="00FB0319" w:rsidRPr="00DA5B2C" w:rsidRDefault="00FB0319" w:rsidP="00FB0319">
                  <w:pPr>
                    <w:autoSpaceDE w:val="0"/>
                    <w:autoSpaceDN w:val="0"/>
                    <w:adjustRightInd w:val="0"/>
                    <w:spacing w:after="1" w:line="200" w:lineRule="atLeast"/>
                    <w:rPr>
                      <w:rFonts w:cs="Arial"/>
                      <w:szCs w:val="20"/>
                    </w:rPr>
                  </w:pPr>
                  <w:r w:rsidRPr="00DA5B2C">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сверка операций, проведенных на лицевом счете администратора доходов бюджетов</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DA5B2C">
                    <w:rPr>
                      <w:rFonts w:cs="Arial"/>
                      <w:szCs w:val="20"/>
                    </w:rPr>
                    <w:t xml:space="preserve">для </w:t>
                  </w:r>
                  <w:r w:rsidRPr="00F371B8">
                    <w:rPr>
                      <w:rFonts w:cs="Arial"/>
                      <w:szCs w:val="20"/>
                      <w:shd w:val="clear" w:color="auto" w:fill="C0C0C0"/>
                    </w:rPr>
                    <w:t>сверки операций, отраженных</w:t>
                  </w:r>
                  <w:r w:rsidRPr="00DA5B2C">
                    <w:rPr>
                      <w:rFonts w:cs="Arial"/>
                      <w:szCs w:val="20"/>
                    </w:rPr>
                    <w:t xml:space="preserve"> в </w:t>
                  </w:r>
                  <w:r w:rsidRPr="00F371B8">
                    <w:rPr>
                      <w:rFonts w:cs="Arial"/>
                      <w:szCs w:val="20"/>
                      <w:shd w:val="clear" w:color="auto" w:fill="C0C0C0"/>
                    </w:rPr>
                    <w:t>Журнале</w:t>
                  </w:r>
                  <w:r w:rsidRPr="00DA5B2C">
                    <w:rPr>
                      <w:rFonts w:cs="Arial"/>
                      <w:szCs w:val="20"/>
                    </w:rPr>
                    <w:t xml:space="preserve"> операций </w:t>
                  </w:r>
                  <w:r w:rsidRPr="00F371B8">
                    <w:rPr>
                      <w:rFonts w:cs="Arial"/>
                      <w:szCs w:val="20"/>
                      <w:shd w:val="clear" w:color="auto" w:fill="C0C0C0"/>
                    </w:rPr>
                    <w:t>с безналичными денежными средствами</w:t>
                  </w:r>
                  <w:r w:rsidRPr="00DA5B2C">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174</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Реестр о поступлении в бюджеты по Общероссийскому классификатору территорий муниципальных образований г. Байконур</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направление не позднее 1 (одного) рабочего дня со дня формирования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для отражения в Журнале операций с безналичными денежными средствами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расчетов с дебиторами по доходам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175</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Реестр движения сомнительной задолженности должников, находящихся в процедурах, применяемых в деле о банкротстве, по доходам бюджетов, администрируемым ФНС России</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 xml:space="preserve">направление единым пакетом реестров субъектом централизованного учета, выполняющим обеспечивающую функцию, не позднее 5 (пяти) рабочих дней со дня формирования первичных и сводных реестров </w:t>
                  </w:r>
                  <w:r w:rsidRPr="00F371B8">
                    <w:rPr>
                      <w:rFonts w:cs="Arial"/>
                      <w:szCs w:val="20"/>
                      <w:shd w:val="clear" w:color="auto" w:fill="C0C0C0"/>
                    </w:rPr>
                    <w:lastRenderedPageBreak/>
                    <w:t>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lastRenderedPageBreak/>
                    <w:t>ответственное лицо субъекта централизованного учета, выполняющего обеспечивающую функцию</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для отражения в Журнале операций расчетов с дебиторами по доходам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по прочим операциям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lastRenderedPageBreak/>
                    <w:t>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lastRenderedPageBreak/>
                    <w:t>176</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Реестр движения сомнительной задолженности по неналоговым обязательствам, администрируемой ФНС России</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направление единым пакетом реестров субъектом централизованного учета, выполняющим обеспечивающую функцию, не позднее 5 (пяти) рабочих дней со дня формирования 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ответственное лицо субъекта централизованного учета, выполняющего обеспечивающую функцию</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для отражения в Журнале операций расчетов с дебиторами по доходам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по прочим операциям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177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bookmarkStart w:id="68" w:name="П30"/>
                  <w:bookmarkEnd w:id="68"/>
                  <w:r w:rsidRPr="000934CD">
                    <w:rPr>
                      <w:rFonts w:cs="Arial"/>
                      <w:szCs w:val="20"/>
                    </w:rPr>
                    <w:t>Реестр сумм списанной задолженности, нереальной к взысканию</w:t>
                  </w:r>
                </w:p>
                <w:p w:rsidR="000934CD" w:rsidRPr="000934CD" w:rsidRDefault="005055CD" w:rsidP="00FB0319">
                  <w:pPr>
                    <w:autoSpaceDE w:val="0"/>
                    <w:autoSpaceDN w:val="0"/>
                    <w:adjustRightInd w:val="0"/>
                    <w:spacing w:after="1" w:line="200" w:lineRule="atLeast"/>
                    <w:rPr>
                      <w:rFonts w:cs="Arial"/>
                      <w:szCs w:val="20"/>
                    </w:rPr>
                  </w:pPr>
                  <w:hyperlink w:anchor="П29" w:history="1">
                    <w:r w:rsidR="000934CD" w:rsidRPr="000934CD">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Pr="000934CD" w:rsidRDefault="00FB0319" w:rsidP="00FB0319">
                  <w:pPr>
                    <w:autoSpaceDE w:val="0"/>
                    <w:autoSpaceDN w:val="0"/>
                    <w:adjustRightInd w:val="0"/>
                    <w:spacing w:after="1" w:line="200" w:lineRule="atLeast"/>
                    <w:rPr>
                      <w:rFonts w:cs="Arial"/>
                      <w:szCs w:val="20"/>
                    </w:rPr>
                  </w:pPr>
                  <w:r w:rsidRPr="000934CD">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0934CD" w:rsidRDefault="00FB0319" w:rsidP="00FB0319">
                  <w:pPr>
                    <w:autoSpaceDE w:val="0"/>
                    <w:autoSpaceDN w:val="0"/>
                    <w:adjustRightInd w:val="0"/>
                    <w:spacing w:after="1" w:line="200" w:lineRule="atLeast"/>
                    <w:rPr>
                      <w:rFonts w:cs="Arial"/>
                      <w:szCs w:val="20"/>
                    </w:rPr>
                  </w:pPr>
                  <w:r w:rsidRPr="000934CD">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0934CD">
                    <w:rPr>
                      <w:rFonts w:cs="Arial"/>
                      <w:szCs w:val="20"/>
                    </w:rPr>
                    <w:t xml:space="preserve">направление </w:t>
                  </w:r>
                  <w:r w:rsidRPr="00F371B8">
                    <w:rPr>
                      <w:rFonts w:cs="Arial"/>
                      <w:szCs w:val="20"/>
                      <w:shd w:val="clear" w:color="auto" w:fill="C0C0C0"/>
                    </w:rPr>
                    <w:t>единым пакетом реестров субъектом централизованного учета, выполняющим обеспечивающую функцию,</w:t>
                  </w:r>
                  <w:r w:rsidRPr="000934CD">
                    <w:rPr>
                      <w:rFonts w:cs="Arial"/>
                      <w:szCs w:val="20"/>
                    </w:rPr>
                    <w:t xml:space="preserve"> </w:t>
                  </w:r>
                  <w:r w:rsidRPr="000934CD">
                    <w:rPr>
                      <w:rFonts w:cs="Arial"/>
                      <w:szCs w:val="20"/>
                    </w:rPr>
                    <w:lastRenderedPageBreak/>
                    <w:t xml:space="preserve">не позднее </w:t>
                  </w:r>
                  <w:r w:rsidRPr="00F371B8">
                    <w:rPr>
                      <w:rFonts w:cs="Arial"/>
                      <w:szCs w:val="20"/>
                      <w:shd w:val="clear" w:color="auto" w:fill="C0C0C0"/>
                    </w:rPr>
                    <w:t>5</w:t>
                  </w:r>
                  <w:r w:rsidRPr="000934CD">
                    <w:rPr>
                      <w:rFonts w:cs="Arial"/>
                      <w:szCs w:val="20"/>
                    </w:rPr>
                    <w:t xml:space="preserve"> (</w:t>
                  </w:r>
                  <w:r w:rsidRPr="00F371B8">
                    <w:rPr>
                      <w:rFonts w:cs="Arial"/>
                      <w:szCs w:val="20"/>
                      <w:shd w:val="clear" w:color="auto" w:fill="C0C0C0"/>
                    </w:rPr>
                    <w:t>пяти</w:t>
                  </w:r>
                  <w:r w:rsidRPr="000934CD">
                    <w:rPr>
                      <w:rFonts w:cs="Arial"/>
                      <w:szCs w:val="20"/>
                    </w:rPr>
                    <w:t xml:space="preserve">) </w:t>
                  </w:r>
                  <w:r w:rsidRPr="00F371B8">
                    <w:rPr>
                      <w:rFonts w:cs="Arial"/>
                      <w:szCs w:val="20"/>
                      <w:shd w:val="clear" w:color="auto" w:fill="C0C0C0"/>
                    </w:rPr>
                    <w:t>рабочих дней</w:t>
                  </w:r>
                  <w:r w:rsidRPr="000934CD">
                    <w:rPr>
                      <w:rFonts w:cs="Arial"/>
                      <w:szCs w:val="20"/>
                    </w:rPr>
                    <w:t xml:space="preserve"> со дня формирования </w:t>
                  </w:r>
                  <w:r w:rsidRPr="00F371B8">
                    <w:rPr>
                      <w:rFonts w:cs="Arial"/>
                      <w:szCs w:val="20"/>
                      <w:shd w:val="clear" w:color="auto" w:fill="C0C0C0"/>
                    </w:rPr>
                    <w:t>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0934CD">
                    <w:rPr>
                      <w:rFonts w:cs="Arial"/>
                      <w:szCs w:val="20"/>
                    </w:rPr>
                    <w:lastRenderedPageBreak/>
                    <w:t>ответственное лицо субъекта централизованного учета</w:t>
                  </w:r>
                  <w:r w:rsidRPr="00F371B8">
                    <w:rPr>
                      <w:rFonts w:cs="Arial"/>
                      <w:szCs w:val="20"/>
                      <w:shd w:val="clear" w:color="auto" w:fill="C0C0C0"/>
                    </w:rPr>
                    <w:t>, выполняющего обеспечи</w:t>
                  </w:r>
                  <w:r w:rsidRPr="00F371B8">
                    <w:rPr>
                      <w:rFonts w:cs="Arial"/>
                      <w:szCs w:val="20"/>
                      <w:shd w:val="clear" w:color="auto" w:fill="C0C0C0"/>
                    </w:rPr>
                    <w:lastRenderedPageBreak/>
                    <w:t>вающую функцию</w:t>
                  </w:r>
                </w:p>
              </w:tc>
              <w:tc>
                <w:tcPr>
                  <w:tcW w:w="1417" w:type="dxa"/>
                  <w:tcBorders>
                    <w:top w:val="single" w:sz="4" w:space="0" w:color="auto"/>
                    <w:left w:val="single" w:sz="4" w:space="0" w:color="auto"/>
                    <w:bottom w:val="single" w:sz="4" w:space="0" w:color="auto"/>
                    <w:right w:val="single" w:sz="4" w:space="0" w:color="auto"/>
                  </w:tcBorders>
                </w:tcPr>
                <w:p w:rsidR="00FB0319" w:rsidRPr="000934CD" w:rsidRDefault="00FB0319" w:rsidP="00FB0319">
                  <w:pPr>
                    <w:autoSpaceDE w:val="0"/>
                    <w:autoSpaceDN w:val="0"/>
                    <w:adjustRightInd w:val="0"/>
                    <w:spacing w:after="1" w:line="200" w:lineRule="atLeast"/>
                    <w:rPr>
                      <w:rFonts w:cs="Arial"/>
                      <w:szCs w:val="20"/>
                    </w:rPr>
                  </w:pPr>
                  <w:r w:rsidRPr="000934CD">
                    <w:rPr>
                      <w:rFonts w:cs="Arial"/>
                      <w:szCs w:val="20"/>
                    </w:rPr>
                    <w:lastRenderedPageBreak/>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0934CD" w:rsidRDefault="00FB0319" w:rsidP="00FB0319">
                  <w:pPr>
                    <w:autoSpaceDE w:val="0"/>
                    <w:autoSpaceDN w:val="0"/>
                    <w:adjustRightInd w:val="0"/>
                    <w:spacing w:after="1" w:line="200" w:lineRule="atLeast"/>
                    <w:rPr>
                      <w:rFonts w:cs="Arial"/>
                      <w:szCs w:val="20"/>
                    </w:rPr>
                  </w:pPr>
                  <w:r w:rsidRPr="000934CD">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0934CD">
                    <w:rPr>
                      <w:rFonts w:cs="Arial"/>
                      <w:szCs w:val="20"/>
                    </w:rPr>
                    <w:t xml:space="preserve">для отражения в </w:t>
                  </w:r>
                  <w:r w:rsidRPr="00F371B8">
                    <w:rPr>
                      <w:rFonts w:cs="Arial"/>
                      <w:szCs w:val="20"/>
                      <w:shd w:val="clear" w:color="auto" w:fill="C0C0C0"/>
                    </w:rPr>
                    <w:t>Журнале</w:t>
                  </w:r>
                  <w:r w:rsidRPr="000934CD">
                    <w:rPr>
                      <w:rFonts w:cs="Arial"/>
                      <w:szCs w:val="20"/>
                    </w:rPr>
                    <w:t xml:space="preserve"> операций </w:t>
                  </w:r>
                  <w:r w:rsidRPr="00F371B8">
                    <w:rPr>
                      <w:rFonts w:cs="Arial"/>
                      <w:szCs w:val="20"/>
                      <w:shd w:val="clear" w:color="auto" w:fill="C0C0C0"/>
                    </w:rPr>
                    <w:t>расчетов с дебиторами по доходам</w:t>
                  </w:r>
                  <w:r w:rsidRPr="000934CD">
                    <w:rPr>
                      <w:rFonts w:cs="Arial"/>
                      <w:szCs w:val="20"/>
                    </w:rPr>
                    <w:t xml:space="preserve">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lastRenderedPageBreak/>
                    <w:t>Журнале операций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lastRenderedPageBreak/>
                    <w:t>178</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Справка о перечислении поступлений в бюджеты (код формы по КФД 0531468)</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3 (трех) рабочих дней месяца,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в течение 1 (одного) рабочего дня после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 xml:space="preserve">отражение факта хозяйственной жизни в учете, в том числе по поступлению, возврату, зачету, распределению доходов в бюджеты бюджетной системы Российской Федерации, а также поступлению единого налогового платежа, поступивших в последний день отчетного периода и на отчетную дату оставшихся на счете органа Федерального казначейства для их </w:t>
                  </w:r>
                  <w:r w:rsidRPr="00F371B8">
                    <w:rPr>
                      <w:rFonts w:cs="Arial"/>
                      <w:szCs w:val="20"/>
                      <w:shd w:val="clear" w:color="auto" w:fill="C0C0C0"/>
                    </w:rPr>
                    <w:lastRenderedPageBreak/>
                    <w:t>распределения и последующего перечисления на счета соответствующих бюджетов бюджетной системы Российской Федерации в следующем отчетном периоде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lastRenderedPageBreak/>
                    <w:t>для отражения в Журнале операций с безналичными денежными средствами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расчетов с дебиторами по доходам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179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shd w:val="clear" w:color="auto" w:fill="C0C0C0"/>
                    </w:rPr>
                  </w:pPr>
                  <w:bookmarkStart w:id="69" w:name="П28"/>
                  <w:bookmarkEnd w:id="69"/>
                  <w:r w:rsidRPr="00375238">
                    <w:rPr>
                      <w:rFonts w:cs="Arial"/>
                      <w:szCs w:val="20"/>
                    </w:rPr>
                    <w:t>Сводный реестр дебиторской, кредиторской задолженности по доходам бюджетов</w:t>
                  </w:r>
                  <w:r w:rsidRPr="00F371B8">
                    <w:rPr>
                      <w:rFonts w:cs="Arial"/>
                      <w:szCs w:val="20"/>
                      <w:shd w:val="clear" w:color="auto" w:fill="C0C0C0"/>
                    </w:rPr>
                    <w:t>, администрируемым ФНС России</w:t>
                  </w:r>
                </w:p>
                <w:p w:rsidR="00375238" w:rsidRPr="00F371B8" w:rsidRDefault="005055CD" w:rsidP="00FB0319">
                  <w:pPr>
                    <w:autoSpaceDE w:val="0"/>
                    <w:autoSpaceDN w:val="0"/>
                    <w:adjustRightInd w:val="0"/>
                    <w:spacing w:after="1" w:line="200" w:lineRule="atLeast"/>
                    <w:rPr>
                      <w:rFonts w:cs="Arial"/>
                      <w:szCs w:val="20"/>
                      <w:shd w:val="clear" w:color="auto" w:fill="C0C0C0"/>
                    </w:rPr>
                  </w:pPr>
                  <w:hyperlink w:anchor="П27" w:history="1">
                    <w:r w:rsidR="00375238" w:rsidRPr="00375238">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Pr="00375238" w:rsidRDefault="00FB0319" w:rsidP="00FB0319">
                  <w:pPr>
                    <w:autoSpaceDE w:val="0"/>
                    <w:autoSpaceDN w:val="0"/>
                    <w:adjustRightInd w:val="0"/>
                    <w:spacing w:after="1" w:line="200" w:lineRule="atLeast"/>
                    <w:rPr>
                      <w:rFonts w:cs="Arial"/>
                      <w:szCs w:val="20"/>
                    </w:rPr>
                  </w:pPr>
                  <w:r w:rsidRPr="00375238">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375238" w:rsidRDefault="00FB0319" w:rsidP="00FB0319">
                  <w:pPr>
                    <w:autoSpaceDE w:val="0"/>
                    <w:autoSpaceDN w:val="0"/>
                    <w:adjustRightInd w:val="0"/>
                    <w:spacing w:after="1" w:line="200" w:lineRule="atLeast"/>
                    <w:rPr>
                      <w:rFonts w:cs="Arial"/>
                      <w:szCs w:val="20"/>
                    </w:rPr>
                  </w:pPr>
                  <w:r w:rsidRPr="00375238">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375238">
                    <w:rPr>
                      <w:rFonts w:cs="Arial"/>
                      <w:szCs w:val="20"/>
                    </w:rPr>
                    <w:t xml:space="preserve">направление </w:t>
                  </w:r>
                  <w:r w:rsidRPr="00F371B8">
                    <w:rPr>
                      <w:rFonts w:cs="Arial"/>
                      <w:szCs w:val="20"/>
                      <w:shd w:val="clear" w:color="auto" w:fill="C0C0C0"/>
                    </w:rPr>
                    <w:t>единым пакетом реестров субъектом централизованного учета, выполняющим обеспечивающую функцию,</w:t>
                  </w:r>
                  <w:r w:rsidRPr="00375238">
                    <w:rPr>
                      <w:rFonts w:cs="Arial"/>
                      <w:szCs w:val="20"/>
                    </w:rPr>
                    <w:t xml:space="preserve"> не позднее </w:t>
                  </w:r>
                  <w:r w:rsidRPr="00F371B8">
                    <w:rPr>
                      <w:rFonts w:cs="Arial"/>
                      <w:szCs w:val="20"/>
                      <w:shd w:val="clear" w:color="auto" w:fill="C0C0C0"/>
                    </w:rPr>
                    <w:t>5</w:t>
                  </w:r>
                  <w:r w:rsidRPr="00375238">
                    <w:rPr>
                      <w:rFonts w:cs="Arial"/>
                      <w:szCs w:val="20"/>
                    </w:rPr>
                    <w:t xml:space="preserve"> (</w:t>
                  </w:r>
                  <w:r w:rsidRPr="00F371B8">
                    <w:rPr>
                      <w:rFonts w:cs="Arial"/>
                      <w:szCs w:val="20"/>
                      <w:shd w:val="clear" w:color="auto" w:fill="C0C0C0"/>
                    </w:rPr>
                    <w:t>пяти</w:t>
                  </w:r>
                  <w:r w:rsidRPr="00375238">
                    <w:rPr>
                      <w:rFonts w:cs="Arial"/>
                      <w:szCs w:val="20"/>
                    </w:rPr>
                    <w:t xml:space="preserve">) </w:t>
                  </w:r>
                  <w:r w:rsidRPr="00F371B8">
                    <w:rPr>
                      <w:rFonts w:cs="Arial"/>
                      <w:szCs w:val="20"/>
                      <w:shd w:val="clear" w:color="auto" w:fill="C0C0C0"/>
                    </w:rPr>
                    <w:t>рабочих дней</w:t>
                  </w:r>
                  <w:r w:rsidRPr="00375238">
                    <w:rPr>
                      <w:rFonts w:cs="Arial"/>
                      <w:szCs w:val="20"/>
                    </w:rPr>
                    <w:t xml:space="preserve"> со дня формирования </w:t>
                  </w:r>
                  <w:r w:rsidRPr="00F371B8">
                    <w:rPr>
                      <w:rFonts w:cs="Arial"/>
                      <w:szCs w:val="20"/>
                      <w:shd w:val="clear" w:color="auto" w:fill="C0C0C0"/>
                    </w:rPr>
                    <w:t>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375238">
                    <w:rPr>
                      <w:rFonts w:cs="Arial"/>
                      <w:szCs w:val="20"/>
                    </w:rPr>
                    <w:t>ответственное лицо субъекта централизованного учета</w:t>
                  </w:r>
                  <w:r w:rsidRPr="00F371B8">
                    <w:rPr>
                      <w:rFonts w:cs="Arial"/>
                      <w:szCs w:val="20"/>
                      <w:shd w:val="clear" w:color="auto" w:fill="C0C0C0"/>
                    </w:rPr>
                    <w:t>, выполняющего обеспечивающую функцию</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375238">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формирование инвентаризационной описи расчетов по администрируемым доходам</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375238">
                    <w:rPr>
                      <w:rFonts w:cs="Arial"/>
                      <w:szCs w:val="20"/>
                    </w:rPr>
                    <w:t xml:space="preserve">для </w:t>
                  </w:r>
                  <w:r w:rsidRPr="00F371B8">
                    <w:rPr>
                      <w:rFonts w:cs="Arial"/>
                      <w:szCs w:val="20"/>
                      <w:shd w:val="clear" w:color="auto" w:fill="C0C0C0"/>
                    </w:rPr>
                    <w:t>сверки данных бухгалтерского учета с данными администратора доходов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180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bookmarkStart w:id="70" w:name="П24"/>
                  <w:bookmarkEnd w:id="70"/>
                  <w:r w:rsidRPr="00BA35CA">
                    <w:rPr>
                      <w:rFonts w:cs="Arial"/>
                      <w:szCs w:val="20"/>
                    </w:rPr>
                    <w:t>Реестр платежей, отнесенных налоговыми органами к невыясненным поступлениям</w:t>
                  </w:r>
                </w:p>
                <w:p w:rsidR="00BA35CA" w:rsidRPr="00F371B8" w:rsidRDefault="005055CD" w:rsidP="00FB0319">
                  <w:pPr>
                    <w:autoSpaceDE w:val="0"/>
                    <w:autoSpaceDN w:val="0"/>
                    <w:adjustRightInd w:val="0"/>
                    <w:spacing w:after="1" w:line="200" w:lineRule="atLeast"/>
                    <w:rPr>
                      <w:rFonts w:cs="Arial"/>
                      <w:szCs w:val="20"/>
                      <w:shd w:val="clear" w:color="auto" w:fill="C0C0C0"/>
                    </w:rPr>
                  </w:pPr>
                  <w:hyperlink w:anchor="П23" w:history="1">
                    <w:r w:rsidR="00BA35CA" w:rsidRPr="00BA35CA">
                      <w:rPr>
                        <w:rStyle w:val="a3"/>
                        <w:rFonts w:cs="Arial"/>
                        <w:szCs w:val="20"/>
                      </w:rPr>
                      <w:t xml:space="preserve">См. схожий фрагмент в </w:t>
                    </w:r>
                    <w:r w:rsidR="00BA35CA" w:rsidRPr="00BA35CA">
                      <w:rPr>
                        <w:rStyle w:val="a3"/>
                        <w:rFonts w:cs="Arial"/>
                        <w:szCs w:val="20"/>
                      </w:rPr>
                      <w:lastRenderedPageBreak/>
                      <w:t>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Pr="00BA35CA" w:rsidRDefault="00FB0319" w:rsidP="00FB0319">
                  <w:pPr>
                    <w:autoSpaceDE w:val="0"/>
                    <w:autoSpaceDN w:val="0"/>
                    <w:adjustRightInd w:val="0"/>
                    <w:spacing w:after="1" w:line="200" w:lineRule="atLeast"/>
                    <w:rPr>
                      <w:rFonts w:cs="Arial"/>
                      <w:szCs w:val="20"/>
                    </w:rPr>
                  </w:pPr>
                  <w:r w:rsidRPr="00BA35CA">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BA35CA" w:rsidRDefault="00FB0319" w:rsidP="00FB0319">
                  <w:pPr>
                    <w:autoSpaceDE w:val="0"/>
                    <w:autoSpaceDN w:val="0"/>
                    <w:adjustRightInd w:val="0"/>
                    <w:spacing w:after="1" w:line="200" w:lineRule="atLeast"/>
                    <w:rPr>
                      <w:rFonts w:cs="Arial"/>
                      <w:szCs w:val="20"/>
                    </w:rPr>
                  </w:pPr>
                  <w:r w:rsidRPr="00BA35CA">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BA35CA">
                    <w:rPr>
                      <w:rFonts w:cs="Arial"/>
                      <w:szCs w:val="20"/>
                    </w:rPr>
                    <w:t xml:space="preserve">направление </w:t>
                  </w:r>
                  <w:r w:rsidRPr="00F371B8">
                    <w:rPr>
                      <w:rFonts w:cs="Arial"/>
                      <w:szCs w:val="20"/>
                      <w:shd w:val="clear" w:color="auto" w:fill="C0C0C0"/>
                    </w:rPr>
                    <w:t>единым пакетом реестров субъектом централизованного учета, выполняющим обеспечивающ</w:t>
                  </w:r>
                  <w:r w:rsidRPr="00F371B8">
                    <w:rPr>
                      <w:rFonts w:cs="Arial"/>
                      <w:szCs w:val="20"/>
                      <w:shd w:val="clear" w:color="auto" w:fill="C0C0C0"/>
                    </w:rPr>
                    <w:lastRenderedPageBreak/>
                    <w:t>ую функцию,</w:t>
                  </w:r>
                  <w:r w:rsidRPr="00BA35CA">
                    <w:rPr>
                      <w:rFonts w:cs="Arial"/>
                      <w:szCs w:val="20"/>
                    </w:rPr>
                    <w:t xml:space="preserve"> не позднее </w:t>
                  </w:r>
                  <w:r w:rsidRPr="00F371B8">
                    <w:rPr>
                      <w:rFonts w:cs="Arial"/>
                      <w:szCs w:val="20"/>
                      <w:shd w:val="clear" w:color="auto" w:fill="C0C0C0"/>
                    </w:rPr>
                    <w:t>5</w:t>
                  </w:r>
                  <w:r w:rsidRPr="00BA35CA">
                    <w:rPr>
                      <w:rFonts w:cs="Arial"/>
                      <w:szCs w:val="20"/>
                    </w:rPr>
                    <w:t xml:space="preserve"> (</w:t>
                  </w:r>
                  <w:r w:rsidRPr="00F371B8">
                    <w:rPr>
                      <w:rFonts w:cs="Arial"/>
                      <w:szCs w:val="20"/>
                      <w:shd w:val="clear" w:color="auto" w:fill="C0C0C0"/>
                    </w:rPr>
                    <w:t>пяти</w:t>
                  </w:r>
                  <w:r w:rsidRPr="00BA35CA">
                    <w:rPr>
                      <w:rFonts w:cs="Arial"/>
                      <w:szCs w:val="20"/>
                    </w:rPr>
                    <w:t xml:space="preserve">) </w:t>
                  </w:r>
                  <w:r w:rsidRPr="00F371B8">
                    <w:rPr>
                      <w:rFonts w:cs="Arial"/>
                      <w:szCs w:val="20"/>
                      <w:shd w:val="clear" w:color="auto" w:fill="C0C0C0"/>
                    </w:rPr>
                    <w:t>рабочих дней</w:t>
                  </w:r>
                  <w:r w:rsidRPr="00BA35CA">
                    <w:rPr>
                      <w:rFonts w:cs="Arial"/>
                      <w:szCs w:val="20"/>
                    </w:rPr>
                    <w:t xml:space="preserve"> со дня формирования </w:t>
                  </w:r>
                  <w:r w:rsidRPr="00F371B8">
                    <w:rPr>
                      <w:rFonts w:cs="Arial"/>
                      <w:szCs w:val="20"/>
                      <w:shd w:val="clear" w:color="auto" w:fill="C0C0C0"/>
                    </w:rPr>
                    <w:t>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BA35CA">
                    <w:rPr>
                      <w:rFonts w:cs="Arial"/>
                      <w:szCs w:val="20"/>
                    </w:rPr>
                    <w:lastRenderedPageBreak/>
                    <w:t>ответственное лицо субъекта централизованного учета</w:t>
                  </w:r>
                  <w:r w:rsidRPr="00F371B8">
                    <w:rPr>
                      <w:rFonts w:cs="Arial"/>
                      <w:szCs w:val="20"/>
                      <w:shd w:val="clear" w:color="auto" w:fill="C0C0C0"/>
                    </w:rPr>
                    <w:t xml:space="preserve">, выполняющего </w:t>
                  </w:r>
                  <w:r w:rsidRPr="00F371B8">
                    <w:rPr>
                      <w:rFonts w:cs="Arial"/>
                      <w:szCs w:val="20"/>
                      <w:shd w:val="clear" w:color="auto" w:fill="C0C0C0"/>
                    </w:rPr>
                    <w:lastRenderedPageBreak/>
                    <w:t>обеспечивающую функцию</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BA35CA">
                    <w:rPr>
                      <w:rFonts w:cs="Arial"/>
                      <w:szCs w:val="20"/>
                    </w:rPr>
                    <w:lastRenderedPageBreak/>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формирование инвентаризационной описи расчетов по администрируемым доходам</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BA35CA">
                    <w:rPr>
                      <w:rFonts w:cs="Arial"/>
                      <w:szCs w:val="20"/>
                    </w:rPr>
                    <w:t xml:space="preserve">для </w:t>
                  </w:r>
                  <w:r w:rsidRPr="00F371B8">
                    <w:rPr>
                      <w:rFonts w:cs="Arial"/>
                      <w:szCs w:val="20"/>
                      <w:shd w:val="clear" w:color="auto" w:fill="C0C0C0"/>
                    </w:rPr>
                    <w:t>сверки данных бухгалтерского учета с данными администратора доходов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181</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Информация о верификации данных сводных первичных документов (Реестров)</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направление единым пакетом реестров субъектом централизованного учета, выполняющим обеспечивающую функцию, не позднее 5 (пяти) рабочих дней со дня формирования 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ответственное лицо субъекта централизованного учета, выполняющего обеспечивающую функцию</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 отражение факта хозяйственной жизни в учете на основании Бухгалтерской справки (код формы по ОКУД 0504833) &lt;2&gt;</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2) формирование инвентаризационной описи расчетов по администрируемым доходам</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 для отражения в Журнале операций расчетов с дебиторами по доходам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по прочим операциям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2) для сверки данных бухгалтерского учета с данными администратора доходов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lastRenderedPageBreak/>
                    <w:t>182</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Детализация реестра движения сомнительной задолженности должников, находящихся в процедурах, применяемых в деле о банкротстве по доходам бюджетов, администрируемым ФНС России</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направление единым пакетом реестров субъектом централизованного учета, выполняющим обеспечивающую функцию, не позднее 5 (пяти) рабочих дней со дня формирования 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ответственное лицо субъекта централизованного учета, выполняющего обеспечивающую функцию</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формирование инвентаризационной описи расчетов по администрируемым доходам</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для сверки данных бухгалтерского учета с данными администратора доходов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183</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Детализация реестра движения сомнительной задолженности по неналоговым обязательствам, администрируемым ФНС России</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 xml:space="preserve">направление единым пакетом реестров субъектом централизованного учета, выполняющим обеспечивающую функцию, не позднее 5 (пяти) рабочих дней со дня формирования первичных и сводных реестров субъектами централизованного учета, наделенными полномочиями администратора доходов бюджетов бюджетной системы </w:t>
                  </w:r>
                  <w:r w:rsidRPr="00F371B8">
                    <w:rPr>
                      <w:rFonts w:cs="Arial"/>
                      <w:szCs w:val="20"/>
                      <w:shd w:val="clear" w:color="auto" w:fill="C0C0C0"/>
                    </w:rPr>
                    <w:lastRenderedPageBreak/>
                    <w:t>Российской Федерации согласно правовым актам ФНС России</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lastRenderedPageBreak/>
                    <w:t>ответственное лицо субъекта централизованного учета, выполняющего обеспечивающую функцию</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формирование инвентаризационной описи расчетов по администрируемым доходам</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для сверки данных бухгалтерского учета с данными администратора доходов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184</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Инвентаризационная опись расчетов по администрируемым доходам</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формирование средствами ГИИС "Электронный бюджет" на основании Сводного реестра дебиторской, кредиторской задолженности по доходам бюджетов, администрируемым ФНС России; Реестра платежей, отнесенных налоговыми органами к невыясненным поступлениям; Информации о верификации данных сводных первичных документов (Реестров);</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Детализации реестра движения сомнительной задолженности должников, находящихся в процедурах, применяемых в деле о банкротстве по доходам бюджетов, администрируемым ФНС России; детализации реестра движения сомнительной задолженности по неналоговым обязательства</w:t>
                  </w:r>
                  <w:r w:rsidRPr="00F371B8">
                    <w:rPr>
                      <w:rFonts w:cs="Arial"/>
                      <w:szCs w:val="20"/>
                      <w:shd w:val="clear" w:color="auto" w:fill="C0C0C0"/>
                    </w:rPr>
                    <w:lastRenderedPageBreak/>
                    <w:t>м, администрируемым ФНС России</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lastRenderedPageBreak/>
                    <w:t>ответственные лица субъекта централизованного учета, инвентаризационная комиссия</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 подтверждение показателей бюджетного учета;</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2) направление требования о представлении первичных учетных документов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для формирования субъектом централизованного учета Акта о результатах инвентаризации (код формы по ОКУД 0510463) (пункт 185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185</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Акт о результатах инвентаризации (код формы по ОКУД 0510463) (при наличии технической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формирование средствами ГИИС "Электронный бюджет" на основании инвентаризационных описей расчетов по администрируемым доходам</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инвентаризационная комиссия,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для отражения в Журнале операций расчетов с дебиторами по доходам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по прочим операциям (код формы по ОКУД 0504071)</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1"/>
                    <w:rPr>
                      <w:rFonts w:cs="Arial"/>
                      <w:szCs w:val="20"/>
                    </w:rPr>
                  </w:pPr>
                  <w:bookmarkStart w:id="71" w:name="Р2_10"/>
                  <w:bookmarkEnd w:id="71"/>
                  <w:r w:rsidRPr="00F371B8">
                    <w:rPr>
                      <w:rFonts w:cs="Arial"/>
                      <w:szCs w:val="20"/>
                      <w:shd w:val="clear" w:color="auto" w:fill="C0C0C0"/>
                    </w:rPr>
                    <w:t>6.2. Администрирование доходов ФТС России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186</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Ведомость учета расчетов по таможенным и иным платежам, взимание которых возложено на таможенные органы</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ежемесячно, не позднее 13 числа месяца,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для отражения в Журнале операций расчетов с дебиторами по доходам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по прочим операциям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187</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Реестр поступлений денежных средств плательщиков таможенных и иных платежей</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ежемесячно, не позднее 5 (пятого) рабочего дня месяца,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для отражения в Журнале операций с безналичными денежными средствами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 xml:space="preserve">Журнале операций по прочим операциям (код формы по </w:t>
                  </w:r>
                  <w:r w:rsidRPr="00F371B8">
                    <w:rPr>
                      <w:rFonts w:cs="Arial"/>
                      <w:szCs w:val="20"/>
                      <w:shd w:val="clear" w:color="auto" w:fill="C0C0C0"/>
                    </w:rPr>
                    <w:lastRenderedPageBreak/>
                    <w:t>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lastRenderedPageBreak/>
                    <w:t>188</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Реестр поступлений денежных средств от обращения в федеральную собственность иностранной валюты</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ежемесячно, не позднее 5 (пятого) рабочего дня месяца,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для отражения в Журнале операций с безналичными денежными средствами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189</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Реестр уведомлений об уточнении вида и принадлежности платежа</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ежемесячно, не позднее 5 (пятого) рабочего дня месяца,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для отражения в Журнале операций с безналичными денежными средствами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190</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Реестр возвратов денежных средств плательщиков таможенных и иных платежей</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ежемесячно, не позднее 5 (пятого) рабочего дня месяца,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для отражения в Журнале операций с безналичными денежными средствами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191</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Справка о перечислении поступлений в бюджеты (код формы по КФД 0531468)</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3 (трех) рабочих дней месяца,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в течение 1 (одного) рабочего дня после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 xml:space="preserve">отражение факта хозяйственной жизни в учете авансовых платежей и денежных </w:t>
                  </w:r>
                  <w:r w:rsidRPr="00F371B8">
                    <w:rPr>
                      <w:rFonts w:cs="Arial"/>
                      <w:szCs w:val="20"/>
                      <w:shd w:val="clear" w:color="auto" w:fill="C0C0C0"/>
                    </w:rPr>
                    <w:lastRenderedPageBreak/>
                    <w:t>залогов, предусмотренных правом Евразийского экономического союза и законодательством Российской Федерации (единый таможенный платеж), поступивших в последний день отчетного периода и на отчетную дату оставшихся на счете органа Федерального казначейства для их распределения и последующего перечисления на счета соответствующих бюджетов бюджетной системы Российской Федерации в следующем отчетном периоде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lastRenderedPageBreak/>
                    <w:t xml:space="preserve">для отражения в Журнале операций с безналичными денежными средствами (код формы по </w:t>
                  </w:r>
                  <w:r w:rsidRPr="00F371B8">
                    <w:rPr>
                      <w:rFonts w:cs="Arial"/>
                      <w:szCs w:val="20"/>
                      <w:shd w:val="clear" w:color="auto" w:fill="C0C0C0"/>
                    </w:rPr>
                    <w:lastRenderedPageBreak/>
                    <w:t>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операций расчетов с дебиторами по доходам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lastRenderedPageBreak/>
                    <w:t>192</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Реестр просроченной дебиторской задолженности по таможенным и иным платежам</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ежеквартально, не позднее 13 числа месяца, следующего за отчетным кварталом</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 xml:space="preserve">формирование средствами ГИИС "Электронный бюджет" бюджетной отчетности и направление на подписание </w:t>
                  </w:r>
                  <w:r w:rsidRPr="00F371B8">
                    <w:rPr>
                      <w:rFonts w:cs="Arial"/>
                      <w:szCs w:val="20"/>
                      <w:shd w:val="clear" w:color="auto" w:fill="C0C0C0"/>
                    </w:rPr>
                    <w:lastRenderedPageBreak/>
                    <w:t>руководителю (уполномоченному лицу) субъекта централизованного учета не позднее 2 (двух) рабочих дней до даты представления отчетности,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lastRenderedPageBreak/>
                    <w:t>для формирования Пояснительной записки к бюджетной отчетности (код формы по ОКУД 0503160) &lt;18&gt;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193</w:t>
                  </w:r>
                </w:p>
              </w:tc>
              <w:tc>
                <w:tcPr>
                  <w:tcW w:w="1560"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Акт о результатах инвентаризации (код формы по ОКУД 0510463)</w:t>
                  </w:r>
                </w:p>
              </w:tc>
              <w:tc>
                <w:tcPr>
                  <w:tcW w:w="1134"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формирование средствами ГИИС "Электронный бюджет" на основании инвентаризационных описей расчетов по администрируемым доходам</w:t>
                  </w:r>
                </w:p>
              </w:tc>
              <w:tc>
                <w:tcPr>
                  <w:tcW w:w="1018"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инвентаризационная комиссия,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для отражения в Журнале операций расчетов с дебиторами по доходам (код формы по ОКУД 0504071),</w:t>
                  </w:r>
                </w:p>
                <w:p w:rsidR="00FB0319" w:rsidRPr="00F371B8" w:rsidRDefault="00FB0319" w:rsidP="00FB0319">
                  <w:pPr>
                    <w:autoSpaceDE w:val="0"/>
                    <w:autoSpaceDN w:val="0"/>
                    <w:adjustRightInd w:val="0"/>
                    <w:spacing w:after="1" w:line="200" w:lineRule="atLeast"/>
                    <w:rPr>
                      <w:rFonts w:cs="Arial"/>
                      <w:szCs w:val="20"/>
                      <w:shd w:val="clear" w:color="auto" w:fill="C0C0C0"/>
                    </w:rPr>
                  </w:pPr>
                  <w:r w:rsidRPr="00F371B8">
                    <w:rPr>
                      <w:rFonts w:cs="Arial"/>
                      <w:szCs w:val="20"/>
                      <w:shd w:val="clear" w:color="auto" w:fill="C0C0C0"/>
                    </w:rPr>
                    <w:t>Журнале по прочим операциям (код формы по ОКУД 0504071)</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72" w:name="Р2_11"/>
                  <w:bookmarkEnd w:id="72"/>
                  <w:r>
                    <w:rPr>
                      <w:rFonts w:cs="Arial"/>
                      <w:szCs w:val="20"/>
                    </w:rPr>
                    <w:t>7. Учет субсидий бюджетным, автономным учреждениям, юридическим лицам и межбюджетных трансфертов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371B8">
                    <w:rPr>
                      <w:rFonts w:cs="Arial"/>
                      <w:szCs w:val="20"/>
                      <w:shd w:val="clear" w:color="auto" w:fill="C0C0C0"/>
                    </w:rPr>
                    <w:t>194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Правовые акты субъекта централизованного учета, регламентирующие вопросы предоставления субсидий</w:t>
                  </w:r>
                </w:p>
                <w:p w:rsidR="00F371B8" w:rsidRDefault="00F371B8"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5 (пяти) рабочих дней со дня утверждения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FB26ED" w:rsidRDefault="00FB0319" w:rsidP="00FB0319">
                  <w:pPr>
                    <w:autoSpaceDE w:val="0"/>
                    <w:autoSpaceDN w:val="0"/>
                    <w:adjustRightInd w:val="0"/>
                    <w:spacing w:after="1" w:line="200" w:lineRule="atLeast"/>
                    <w:rPr>
                      <w:rFonts w:cs="Arial"/>
                      <w:szCs w:val="20"/>
                      <w:shd w:val="clear" w:color="auto" w:fill="C0C0C0"/>
                    </w:rPr>
                  </w:pPr>
                  <w:r w:rsidRPr="00FB26ED">
                    <w:rPr>
                      <w:rFonts w:cs="Arial"/>
                      <w:szCs w:val="20"/>
                      <w:shd w:val="clear" w:color="auto" w:fill="C0C0C0"/>
                    </w:rPr>
                    <w:t>по мере поступления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B26ED" w:rsidRDefault="00FB0319" w:rsidP="00FB0319">
                  <w:pPr>
                    <w:autoSpaceDE w:val="0"/>
                    <w:autoSpaceDN w:val="0"/>
                    <w:adjustRightInd w:val="0"/>
                    <w:spacing w:after="1" w:line="200" w:lineRule="atLeast"/>
                    <w:rPr>
                      <w:rFonts w:cs="Arial"/>
                      <w:szCs w:val="20"/>
                      <w:shd w:val="clear" w:color="auto" w:fill="C0C0C0"/>
                    </w:rPr>
                  </w:pPr>
                  <w:r w:rsidRPr="00FB26ED">
                    <w:rPr>
                      <w:rFonts w:cs="Arial"/>
                      <w:szCs w:val="20"/>
                      <w:shd w:val="clear" w:color="auto" w:fill="C0C0C0"/>
                    </w:rPr>
                    <w:t>применение при организации работ по учету субсидий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FB26ED">
                    <w:rPr>
                      <w:rFonts w:cs="Arial"/>
                      <w:szCs w:val="20"/>
                      <w:shd w:val="clear" w:color="auto" w:fill="C0C0C0"/>
                    </w:rPr>
                    <w:t>учета при организации работ по учету субсидий</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371B8">
                    <w:rPr>
                      <w:rFonts w:cs="Arial"/>
                      <w:szCs w:val="20"/>
                      <w:shd w:val="clear" w:color="auto" w:fill="C0C0C0"/>
                    </w:rPr>
                    <w:t>195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Соглашение о предоставлении субсидии бюджетным и автономным учреждениям на финансовое обеспечение выполнения </w:t>
                  </w:r>
                  <w:r>
                    <w:rPr>
                      <w:rFonts w:cs="Arial"/>
                      <w:szCs w:val="20"/>
                    </w:rPr>
                    <w:lastRenderedPageBreak/>
                    <w:t>государственного (муниципального) задания; субсидии на иные цели, субсидии на цели осуществления капитальных вложений с приложением графика перечисления субсидии, предусмотренного соглашением (договором)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B26ED">
                    <w:rPr>
                      <w:rFonts w:cs="Arial"/>
                      <w:szCs w:val="20"/>
                      <w:shd w:val="clear" w:color="auto" w:fill="C0C0C0"/>
                    </w:rPr>
                    <w:t>направление из подсистемы "Бюджетное планирование" ГИИС "Электронный бюджет"</w:t>
                  </w:r>
                  <w:r>
                    <w:rPr>
                      <w:rFonts w:cs="Arial"/>
                      <w:szCs w:val="20"/>
                    </w:rPr>
                    <w:t xml:space="preserve"> в день </w:t>
                  </w:r>
                  <w:r>
                    <w:rPr>
                      <w:rFonts w:cs="Arial"/>
                      <w:szCs w:val="20"/>
                    </w:rPr>
                    <w:lastRenderedPageBreak/>
                    <w:t>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в учете, принятие к учету бюджетного </w:t>
                  </w:r>
                  <w:r>
                    <w:rPr>
                      <w:rFonts w:cs="Arial"/>
                      <w:szCs w:val="20"/>
                    </w:rPr>
                    <w:lastRenderedPageBreak/>
                    <w:t>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FB26ED">
                    <w:rPr>
                      <w:rFonts w:cs="Arial"/>
                      <w:szCs w:val="20"/>
                      <w:shd w:val="clear" w:color="auto" w:fill="C0C0C0"/>
                    </w:rPr>
                    <w:t>Журнале регистрации обязательств (код формы по ОКУД 0504064),</w:t>
                  </w:r>
                </w:p>
                <w:p w:rsidR="00FB0319" w:rsidRDefault="00FB0319" w:rsidP="00FB0319">
                  <w:pPr>
                    <w:autoSpaceDE w:val="0"/>
                    <w:autoSpaceDN w:val="0"/>
                    <w:adjustRightInd w:val="0"/>
                    <w:spacing w:after="1" w:line="200" w:lineRule="atLeast"/>
                    <w:rPr>
                      <w:rFonts w:cs="Arial"/>
                      <w:szCs w:val="20"/>
                    </w:rPr>
                  </w:pPr>
                  <w:r w:rsidRPr="00FB26ED">
                    <w:rPr>
                      <w:rFonts w:cs="Arial"/>
                      <w:szCs w:val="20"/>
                      <w:shd w:val="clear" w:color="auto" w:fill="C0C0C0"/>
                    </w:rPr>
                    <w:t xml:space="preserve">Журнале по прочим </w:t>
                  </w:r>
                  <w:r w:rsidRPr="00FB26ED">
                    <w:rPr>
                      <w:rFonts w:cs="Arial"/>
                      <w:szCs w:val="20"/>
                      <w:shd w:val="clear" w:color="auto" w:fill="C0C0C0"/>
                    </w:rPr>
                    <w:lastRenderedPageBreak/>
                    <w:t>операциям</w:t>
                  </w:r>
                  <w:r w:rsidRPr="00FB26ED">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371B8">
                    <w:rPr>
                      <w:rFonts w:cs="Arial"/>
                      <w:szCs w:val="20"/>
                      <w:shd w:val="clear" w:color="auto" w:fill="C0C0C0"/>
                    </w:rPr>
                    <w:lastRenderedPageBreak/>
                    <w:t>196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Соглашение (договор) о предоставлении гранта в форме субсидии с приложением плана-графика перечисления гранта, предусмотренного соглашением (договором)</w:t>
                  </w:r>
                </w:p>
                <w:p w:rsidR="00FB26ED" w:rsidRDefault="00FB26ED" w:rsidP="00FB0319">
                  <w:pPr>
                    <w:autoSpaceDE w:val="0"/>
                    <w:autoSpaceDN w:val="0"/>
                    <w:adjustRightInd w:val="0"/>
                    <w:spacing w:after="1" w:line="200" w:lineRule="atLeast"/>
                    <w:rPr>
                      <w:rFonts w:cs="Arial"/>
                      <w:szCs w:val="20"/>
                    </w:rPr>
                  </w:pPr>
                </w:p>
                <w:p w:rsidR="00FB26ED" w:rsidRDefault="00FB26ED" w:rsidP="00FB0319">
                  <w:pPr>
                    <w:autoSpaceDE w:val="0"/>
                    <w:autoSpaceDN w:val="0"/>
                    <w:adjustRightInd w:val="0"/>
                    <w:spacing w:after="1" w:line="200" w:lineRule="atLeast"/>
                    <w:rPr>
                      <w:rFonts w:cs="Arial"/>
                      <w:szCs w:val="20"/>
                    </w:rPr>
                  </w:pPr>
                </w:p>
                <w:p w:rsidR="00FB26ED" w:rsidRDefault="00FB26ED"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B26ED">
                    <w:rPr>
                      <w:rFonts w:cs="Arial"/>
                      <w:szCs w:val="20"/>
                      <w:shd w:val="clear" w:color="auto" w:fill="C0C0C0"/>
                    </w:rPr>
                    <w:t>направление из подсистемы "Бюджетное планирование" ГИИС "Электронный бюджет"</w:t>
                  </w:r>
                  <w:r>
                    <w:rPr>
                      <w:rFonts w:cs="Arial"/>
                      <w:szCs w:val="20"/>
                    </w:rPr>
                    <w:t xml:space="preserve"> в день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принятие к учету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FB26ED">
                    <w:rPr>
                      <w:rFonts w:cs="Arial"/>
                      <w:szCs w:val="20"/>
                      <w:shd w:val="clear" w:color="auto" w:fill="C0C0C0"/>
                    </w:rPr>
                    <w:t>Журнале регистрации обязательств (код формы по ОКУД 0504064),</w:t>
                  </w:r>
                </w:p>
                <w:p w:rsidR="00FB0319" w:rsidRDefault="00FB0319" w:rsidP="00FB0319">
                  <w:pPr>
                    <w:autoSpaceDE w:val="0"/>
                    <w:autoSpaceDN w:val="0"/>
                    <w:adjustRightInd w:val="0"/>
                    <w:spacing w:after="1" w:line="200" w:lineRule="atLeast"/>
                    <w:rPr>
                      <w:rFonts w:cs="Arial"/>
                      <w:szCs w:val="20"/>
                    </w:rPr>
                  </w:pPr>
                  <w:r w:rsidRPr="00FB26ED">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B26ED">
                    <w:rPr>
                      <w:rFonts w:cs="Arial"/>
                      <w:szCs w:val="20"/>
                      <w:shd w:val="clear" w:color="auto" w:fill="C0C0C0"/>
                    </w:rPr>
                    <w:t>197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Соглашение (договор), нормативный правовой акт о предоставлении субсидии юридическому лицу, иному юридическому лицу (за исключением субсидии федеральному бюджетному или автономному учреждению) или индивидуальному предпринимателю или физическому </w:t>
                  </w:r>
                  <w:r>
                    <w:rPr>
                      <w:rFonts w:cs="Arial"/>
                      <w:szCs w:val="20"/>
                    </w:rPr>
                    <w:lastRenderedPageBreak/>
                    <w:t>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сведения о котором подлежат либо не подлежат включению в реестр соглашений с приложением плана-графика перечисления субсидии, предусмотренного соглашением (договором)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в уполномоченную организацию не позднее 1 (одного) рабочего дня со дня подписания (получения) соглашения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 момента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принятие к учету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FB26ED">
                    <w:rPr>
                      <w:rFonts w:cs="Arial"/>
                      <w:szCs w:val="20"/>
                      <w:shd w:val="clear" w:color="auto" w:fill="C0C0C0"/>
                    </w:rPr>
                    <w:t>Журнале регистрации обязательств (код формы по ОКУД 0504064),</w:t>
                  </w:r>
                </w:p>
                <w:p w:rsidR="00FB0319" w:rsidRDefault="00FB0319" w:rsidP="00FB0319">
                  <w:pPr>
                    <w:autoSpaceDE w:val="0"/>
                    <w:autoSpaceDN w:val="0"/>
                    <w:adjustRightInd w:val="0"/>
                    <w:spacing w:after="1" w:line="200" w:lineRule="atLeast"/>
                    <w:rPr>
                      <w:rFonts w:cs="Arial"/>
                      <w:szCs w:val="20"/>
                    </w:rPr>
                  </w:pPr>
                  <w:r w:rsidRPr="00FB26ED">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B26ED">
                    <w:rPr>
                      <w:rFonts w:cs="Arial"/>
                      <w:szCs w:val="20"/>
                      <w:shd w:val="clear" w:color="auto" w:fill="C0C0C0"/>
                    </w:rPr>
                    <w:t>198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Соглашение о предоставлении из федерального бюджета межбюджетных трансфертов бюджету субъекта Российской Федерации с приложением графика перечисления, предусмотренного соглашением (договором)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30285">
                    <w:rPr>
                      <w:rFonts w:cs="Arial"/>
                      <w:szCs w:val="20"/>
                      <w:shd w:val="clear" w:color="auto" w:fill="C0C0C0"/>
                    </w:rPr>
                    <w:t>направление из подсистемы "Бюджетное планирование" ГИИС "Электронный бюджет"</w:t>
                  </w:r>
                  <w:r>
                    <w:rPr>
                      <w:rFonts w:cs="Arial"/>
                      <w:szCs w:val="20"/>
                    </w:rPr>
                    <w:t xml:space="preserve"> в день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принятие к учету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D30285">
                    <w:rPr>
                      <w:rFonts w:cs="Arial"/>
                      <w:szCs w:val="20"/>
                      <w:shd w:val="clear" w:color="auto" w:fill="C0C0C0"/>
                    </w:rPr>
                    <w:t>Журнале регистрации обязательств (код формы по ОКУД 0504064),</w:t>
                  </w:r>
                </w:p>
                <w:p w:rsidR="00FB0319" w:rsidRDefault="00FB0319" w:rsidP="00FB0319">
                  <w:pPr>
                    <w:autoSpaceDE w:val="0"/>
                    <w:autoSpaceDN w:val="0"/>
                    <w:adjustRightInd w:val="0"/>
                    <w:spacing w:after="1" w:line="200" w:lineRule="atLeast"/>
                    <w:rPr>
                      <w:rFonts w:cs="Arial"/>
                      <w:szCs w:val="20"/>
                    </w:rPr>
                  </w:pPr>
                  <w:r w:rsidRPr="00D30285">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B26ED">
                    <w:rPr>
                      <w:rFonts w:cs="Arial"/>
                      <w:szCs w:val="20"/>
                      <w:shd w:val="clear" w:color="auto" w:fill="C0C0C0"/>
                    </w:rPr>
                    <w:t>199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Нормативный правовой акт, предусматривающий предоставление из федерального бюджета </w:t>
                  </w:r>
                  <w:r>
                    <w:rPr>
                      <w:rFonts w:cs="Arial"/>
                      <w:szCs w:val="20"/>
                    </w:rPr>
                    <w:lastRenderedPageBreak/>
                    <w:t>межбюджетных трансфертов бюджету субъекта Российской Федерации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в уполномоченную организацию не позднее 1 (одного) рабочего дня со дня </w:t>
                  </w:r>
                  <w:r>
                    <w:rPr>
                      <w:rFonts w:cs="Arial"/>
                      <w:szCs w:val="20"/>
                    </w:rPr>
                    <w:lastRenderedPageBreak/>
                    <w:t>подписания (получения) соглашения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 момента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в учете, принятие к учету бюджетного </w:t>
                  </w:r>
                  <w:r>
                    <w:rPr>
                      <w:rFonts w:cs="Arial"/>
                      <w:szCs w:val="20"/>
                    </w:rPr>
                    <w:lastRenderedPageBreak/>
                    <w:t>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D30285">
                    <w:rPr>
                      <w:rFonts w:cs="Arial"/>
                      <w:szCs w:val="20"/>
                      <w:shd w:val="clear" w:color="auto" w:fill="C0C0C0"/>
                    </w:rPr>
                    <w:t>Журнале регистрации обязательств (код формы по ОКУД 0504064),</w:t>
                  </w:r>
                </w:p>
                <w:p w:rsidR="00FB0319" w:rsidRDefault="00FB0319" w:rsidP="00FB0319">
                  <w:pPr>
                    <w:autoSpaceDE w:val="0"/>
                    <w:autoSpaceDN w:val="0"/>
                    <w:adjustRightInd w:val="0"/>
                    <w:spacing w:after="1" w:line="200" w:lineRule="atLeast"/>
                    <w:rPr>
                      <w:rFonts w:cs="Arial"/>
                      <w:szCs w:val="20"/>
                    </w:rPr>
                  </w:pPr>
                  <w:r w:rsidRPr="00D30285">
                    <w:rPr>
                      <w:rFonts w:cs="Arial"/>
                      <w:szCs w:val="20"/>
                      <w:shd w:val="clear" w:color="auto" w:fill="C0C0C0"/>
                    </w:rPr>
                    <w:lastRenderedPageBreak/>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B26ED">
                    <w:rPr>
                      <w:rFonts w:cs="Arial"/>
                      <w:szCs w:val="20"/>
                      <w:shd w:val="clear" w:color="auto" w:fill="C0C0C0"/>
                    </w:rPr>
                    <w:lastRenderedPageBreak/>
                    <w:t>200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Бухгалтерская справка (код формы по ОКУД 0504833) по переносу показателей санкционирования первого года, следующего за текущим (очередного финансового года), на счета санкционирования текущего финансового года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первый рабочий день текущего финансового года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день формирования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принятие к учету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D30285">
                    <w:rPr>
                      <w:rFonts w:cs="Arial"/>
                      <w:szCs w:val="20"/>
                      <w:shd w:val="clear" w:color="auto" w:fill="C0C0C0"/>
                    </w:rPr>
                    <w:t>Журнале регистрации обязательств (код формы по ОКУД 0504064), 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30285">
                    <w:rPr>
                      <w:rFonts w:cs="Arial"/>
                      <w:szCs w:val="20"/>
                      <w:shd w:val="clear" w:color="auto" w:fill="C0C0C0"/>
                    </w:rPr>
                    <w:t>201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Сведения о бюджетном обязательстве, принятом на основании нормативного правового акта, предусматривающего </w:t>
                  </w:r>
                  <w:r w:rsidRPr="00D30285">
                    <w:rPr>
                      <w:rFonts w:cs="Arial"/>
                      <w:szCs w:val="20"/>
                      <w:shd w:val="clear" w:color="auto" w:fill="C0C0C0"/>
                    </w:rPr>
                    <w:t>предоставление</w:t>
                  </w:r>
                  <w:r>
                    <w:rPr>
                      <w:rFonts w:cs="Arial"/>
                      <w:szCs w:val="20"/>
                    </w:rPr>
                    <w:t xml:space="preserve"> субсидии или межбюджетного трансферта (в случае если </w:t>
                  </w:r>
                  <w:r>
                    <w:rPr>
                      <w:rFonts w:cs="Arial"/>
                      <w:szCs w:val="20"/>
                    </w:rPr>
                    <w:lastRenderedPageBreak/>
                    <w:t>заключение соглашения не предусмотрено)</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одномоментно с формированием информации в реестре соглашений</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D30285" w:rsidRDefault="00FB0319" w:rsidP="00FB0319">
                  <w:pPr>
                    <w:autoSpaceDE w:val="0"/>
                    <w:autoSpaceDN w:val="0"/>
                    <w:adjustRightInd w:val="0"/>
                    <w:spacing w:after="1" w:line="200" w:lineRule="atLeast"/>
                    <w:rPr>
                      <w:rFonts w:cs="Arial"/>
                      <w:szCs w:val="20"/>
                      <w:shd w:val="clear" w:color="auto" w:fill="C0C0C0"/>
                    </w:rPr>
                  </w:pPr>
                  <w:r w:rsidRPr="00D30285">
                    <w:rPr>
                      <w:rFonts w:cs="Arial"/>
                      <w:szCs w:val="20"/>
                      <w:shd w:val="clear" w:color="auto" w:fill="C0C0C0"/>
                    </w:rPr>
                    <w:t>не позднее рабочего дня, следующего за днем получения сведений</w:t>
                  </w:r>
                </w:p>
              </w:tc>
              <w:tc>
                <w:tcPr>
                  <w:tcW w:w="1276" w:type="dxa"/>
                  <w:tcBorders>
                    <w:top w:val="single" w:sz="4" w:space="0" w:color="auto"/>
                    <w:left w:val="single" w:sz="4" w:space="0" w:color="auto"/>
                    <w:bottom w:val="single" w:sz="4" w:space="0" w:color="auto"/>
                    <w:right w:val="single" w:sz="4" w:space="0" w:color="auto"/>
                  </w:tcBorders>
                </w:tcPr>
                <w:p w:rsidR="00FB0319" w:rsidRPr="00D30285" w:rsidRDefault="00FB0319" w:rsidP="00FB0319">
                  <w:pPr>
                    <w:autoSpaceDE w:val="0"/>
                    <w:autoSpaceDN w:val="0"/>
                    <w:adjustRightInd w:val="0"/>
                    <w:spacing w:after="1" w:line="200" w:lineRule="atLeast"/>
                    <w:rPr>
                      <w:rFonts w:cs="Arial"/>
                      <w:szCs w:val="20"/>
                      <w:shd w:val="clear" w:color="auto" w:fill="C0C0C0"/>
                    </w:rPr>
                  </w:pPr>
                  <w:r w:rsidRPr="00D30285">
                    <w:rPr>
                      <w:rFonts w:cs="Arial"/>
                      <w:szCs w:val="20"/>
                      <w:shd w:val="clear" w:color="auto" w:fill="C0C0C0"/>
                    </w:rPr>
                    <w:t>отражение в учете учетного номера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учетного номера принятого бюджетного обязательства при формировании распоряжения о совершении казначейских платежей</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30285">
                    <w:rPr>
                      <w:rFonts w:cs="Arial"/>
                      <w:szCs w:val="20"/>
                      <w:shd w:val="clear" w:color="auto" w:fill="C0C0C0"/>
                    </w:rPr>
                    <w:t>202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Реестр для перечисления субсидий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4705">
                    <w:rPr>
                      <w:rFonts w:cs="Arial"/>
                      <w:szCs w:val="20"/>
                      <w:shd w:val="clear" w:color="auto" w:fill="C0C0C0"/>
                    </w:rPr>
                    <w:t>представление</w:t>
                  </w:r>
                  <w:r>
                    <w:rPr>
                      <w:rFonts w:cs="Arial"/>
                      <w:szCs w:val="20"/>
                    </w:rPr>
                    <w:t xml:space="preserve"> в уполномоченную организацию средствами ГИИС "Электронный бюджет" в течение 2 (двух) рабочих дней со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Распоряжения о совершении казначейских платежей по форме согласно </w:t>
                  </w:r>
                  <w:r w:rsidRPr="00D30285">
                    <w:rPr>
                      <w:rFonts w:cs="Arial"/>
                      <w:szCs w:val="20"/>
                      <w:shd w:val="clear" w:color="auto" w:fill="C0C0C0"/>
                    </w:rPr>
                    <w:t>приложению</w:t>
                  </w:r>
                  <w:r>
                    <w:rPr>
                      <w:rFonts w:cs="Arial"/>
                      <w:szCs w:val="20"/>
                    </w:rPr>
                    <w:t xml:space="preserve"> N 15 к </w:t>
                  </w:r>
                  <w:r w:rsidRPr="00D30285">
                    <w:rPr>
                      <w:rFonts w:cs="Arial"/>
                      <w:szCs w:val="20"/>
                      <w:shd w:val="clear" w:color="auto" w:fill="C0C0C0"/>
                    </w:rPr>
                    <w:t>приказу Федерального казначейства от 14 мая 2020 г.</w:t>
                  </w:r>
                  <w:r>
                    <w:rPr>
                      <w:rFonts w:cs="Arial"/>
                      <w:szCs w:val="20"/>
                    </w:rPr>
                    <w:t xml:space="preserve"> N 21н</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30285">
                    <w:rPr>
                      <w:rFonts w:cs="Arial"/>
                      <w:szCs w:val="20"/>
                      <w:shd w:val="clear" w:color="auto" w:fill="C0C0C0"/>
                    </w:rPr>
                    <w:t>направление Распоряжения о совершении казначейских платежей по форме согласно приложению N 15 к приказу Федерального казначейства от 14 мая 2020 г. N 21н в орган Федерального казначейства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30285">
                    <w:rPr>
                      <w:rFonts w:cs="Arial"/>
                      <w:szCs w:val="20"/>
                      <w:shd w:val="clear" w:color="auto" w:fill="C0C0C0"/>
                    </w:rPr>
                    <w:t>203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Реестр на перечисление грантов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30285">
                    <w:rPr>
                      <w:rFonts w:cs="Arial"/>
                      <w:szCs w:val="20"/>
                      <w:shd w:val="clear" w:color="auto" w:fill="C0C0C0"/>
                    </w:rPr>
                    <w:t>представление в уполномоченную организацию</w:t>
                  </w:r>
                  <w:r>
                    <w:rPr>
                      <w:rFonts w:cs="Arial"/>
                      <w:szCs w:val="20"/>
                    </w:rPr>
                    <w:t xml:space="preserve"> средствами ГИИС "Электронный бюджет" не позднее следующего рабочего дня со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2 (двух)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Распоряжения о совершении казначейских платежей по форме согласно </w:t>
                  </w:r>
                  <w:r w:rsidRPr="00E24705">
                    <w:rPr>
                      <w:rFonts w:cs="Arial"/>
                      <w:szCs w:val="20"/>
                      <w:shd w:val="clear" w:color="auto" w:fill="C0C0C0"/>
                    </w:rPr>
                    <w:t>приложению</w:t>
                  </w:r>
                  <w:r>
                    <w:rPr>
                      <w:rFonts w:cs="Arial"/>
                      <w:szCs w:val="20"/>
                    </w:rPr>
                    <w:t xml:space="preserve"> N 15 к </w:t>
                  </w:r>
                  <w:r w:rsidRPr="00E24705">
                    <w:rPr>
                      <w:rFonts w:cs="Arial"/>
                      <w:szCs w:val="20"/>
                      <w:shd w:val="clear" w:color="auto" w:fill="C0C0C0"/>
                    </w:rPr>
                    <w:t>приказу Федерального казначейства от 14 мая 2020 г.</w:t>
                  </w:r>
                  <w:r>
                    <w:rPr>
                      <w:rFonts w:cs="Arial"/>
                      <w:szCs w:val="20"/>
                    </w:rPr>
                    <w:t xml:space="preserve"> N 21н</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4705">
                    <w:rPr>
                      <w:rFonts w:cs="Arial"/>
                      <w:szCs w:val="20"/>
                      <w:shd w:val="clear" w:color="auto" w:fill="C0C0C0"/>
                    </w:rPr>
                    <w:t>направление Распоряжения о совершении казначейских платежей по форме согласно приложению N 15 к приказу Федерального казначейства от 14 мая 2020 г. N 21н в орган Федерального казначейства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30285">
                    <w:rPr>
                      <w:rFonts w:cs="Arial"/>
                      <w:szCs w:val="20"/>
                      <w:shd w:val="clear" w:color="auto" w:fill="C0C0C0"/>
                    </w:rPr>
                    <w:t>204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 на формирование </w:t>
                  </w:r>
                  <w:proofErr w:type="spellStart"/>
                  <w:r>
                    <w:rPr>
                      <w:rFonts w:cs="Arial"/>
                      <w:szCs w:val="20"/>
                    </w:rPr>
                    <w:t>внебанковских</w:t>
                  </w:r>
                  <w:proofErr w:type="spellEnd"/>
                  <w:r>
                    <w:rPr>
                      <w:rFonts w:cs="Arial"/>
                      <w:szCs w:val="20"/>
                    </w:rPr>
                    <w:t xml:space="preserve"> заявок на </w:t>
                  </w:r>
                  <w:r>
                    <w:rPr>
                      <w:rFonts w:cs="Arial"/>
                      <w:szCs w:val="20"/>
                    </w:rPr>
                    <w:lastRenderedPageBreak/>
                    <w:t>кассовый расход</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представляет </w:t>
                  </w:r>
                  <w:r w:rsidRPr="00E24705">
                    <w:rPr>
                      <w:rFonts w:cs="Arial"/>
                      <w:szCs w:val="20"/>
                      <w:shd w:val="clear" w:color="auto" w:fill="C0C0C0"/>
                    </w:rPr>
                    <w:t xml:space="preserve">в уполномоченную </w:t>
                  </w:r>
                  <w:r w:rsidRPr="00E24705">
                    <w:rPr>
                      <w:rFonts w:cs="Arial"/>
                      <w:szCs w:val="20"/>
                      <w:shd w:val="clear" w:color="auto" w:fill="C0C0C0"/>
                    </w:rPr>
                    <w:lastRenderedPageBreak/>
                    <w:t>организацию</w:t>
                  </w:r>
                  <w:r>
                    <w:rPr>
                      <w:rFonts w:cs="Arial"/>
                      <w:szCs w:val="20"/>
                    </w:rPr>
                    <w:t xml:space="preserve"> средствами ГИИС "Электронный бюджет" не позднее следующего рабочего дня со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субъекта </w:t>
                  </w:r>
                  <w:r>
                    <w:rPr>
                      <w:rFonts w:cs="Arial"/>
                      <w:szCs w:val="20"/>
                    </w:rPr>
                    <w:lastRenderedPageBreak/>
                    <w:t>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в течение 2 (двух) рабочих дней со дня </w:t>
                  </w:r>
                  <w:r>
                    <w:rPr>
                      <w:rFonts w:cs="Arial"/>
                      <w:szCs w:val="20"/>
                    </w:rPr>
                    <w:lastRenderedPageBreak/>
                    <w:t>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1) отражение факта хозяйствен</w:t>
                  </w:r>
                  <w:r>
                    <w:rPr>
                      <w:rFonts w:cs="Arial"/>
                      <w:szCs w:val="20"/>
                    </w:rPr>
                    <w:lastRenderedPageBreak/>
                    <w:t>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Распоряжения о совершении казначейских платежей по форме согласно </w:t>
                  </w:r>
                  <w:r w:rsidRPr="00E24705">
                    <w:rPr>
                      <w:rFonts w:cs="Arial"/>
                      <w:szCs w:val="20"/>
                      <w:shd w:val="clear" w:color="auto" w:fill="C0C0C0"/>
                    </w:rPr>
                    <w:t>приложению</w:t>
                  </w:r>
                  <w:r>
                    <w:rPr>
                      <w:rFonts w:cs="Arial"/>
                      <w:szCs w:val="20"/>
                    </w:rPr>
                    <w:t xml:space="preserve"> N 15 к </w:t>
                  </w:r>
                  <w:r w:rsidRPr="00E24705">
                    <w:rPr>
                      <w:rFonts w:cs="Arial"/>
                      <w:szCs w:val="20"/>
                      <w:shd w:val="clear" w:color="auto" w:fill="C0C0C0"/>
                    </w:rPr>
                    <w:t>приказу Федерального казначейства от 14 мая 2020 г.</w:t>
                  </w:r>
                  <w:r>
                    <w:rPr>
                      <w:rFonts w:cs="Arial"/>
                      <w:szCs w:val="20"/>
                    </w:rPr>
                    <w:t xml:space="preserve"> N 21н</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4705">
                    <w:rPr>
                      <w:rFonts w:cs="Arial"/>
                      <w:szCs w:val="20"/>
                      <w:shd w:val="clear" w:color="auto" w:fill="C0C0C0"/>
                    </w:rPr>
                    <w:lastRenderedPageBreak/>
                    <w:t xml:space="preserve">направление Распоряжения о совершении казначейских </w:t>
                  </w:r>
                  <w:r w:rsidRPr="00E24705">
                    <w:rPr>
                      <w:rFonts w:cs="Arial"/>
                      <w:szCs w:val="20"/>
                      <w:shd w:val="clear" w:color="auto" w:fill="C0C0C0"/>
                    </w:rPr>
                    <w:lastRenderedPageBreak/>
                    <w:t>платежей по форме согласно приложению N 15 к приказу Федерального казначейства от 14 мая 2020 г. N 21н в орган Федерального казначейства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4705">
                    <w:rPr>
                      <w:rFonts w:cs="Arial"/>
                      <w:szCs w:val="20"/>
                      <w:shd w:val="clear" w:color="auto" w:fill="C0C0C0"/>
                    </w:rPr>
                    <w:lastRenderedPageBreak/>
                    <w:t>205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Реестр на перечисление межбюджетных трансфертов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4705">
                    <w:rPr>
                      <w:rFonts w:cs="Arial"/>
                      <w:szCs w:val="20"/>
                      <w:shd w:val="clear" w:color="auto" w:fill="C0C0C0"/>
                    </w:rPr>
                    <w:t>представление в уполномоченную организацию</w:t>
                  </w:r>
                  <w:r>
                    <w:rPr>
                      <w:rFonts w:cs="Arial"/>
                      <w:szCs w:val="20"/>
                    </w:rPr>
                    <w:t xml:space="preserve"> средствами ГИИС "Электронный бюджет" не позднее следующего рабочего дня со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Распоряжения о совершении казначейских платежей по форме согласно </w:t>
                  </w:r>
                  <w:r w:rsidRPr="00E24705">
                    <w:rPr>
                      <w:rFonts w:cs="Arial"/>
                      <w:szCs w:val="20"/>
                      <w:shd w:val="clear" w:color="auto" w:fill="C0C0C0"/>
                    </w:rPr>
                    <w:t>приложению</w:t>
                  </w:r>
                  <w:r>
                    <w:rPr>
                      <w:rFonts w:cs="Arial"/>
                      <w:szCs w:val="20"/>
                    </w:rPr>
                    <w:t xml:space="preserve"> N 15 к </w:t>
                  </w:r>
                  <w:r w:rsidRPr="00E24705">
                    <w:rPr>
                      <w:rFonts w:cs="Arial"/>
                      <w:szCs w:val="20"/>
                      <w:shd w:val="clear" w:color="auto" w:fill="C0C0C0"/>
                    </w:rPr>
                    <w:t>приказу Федерального казначейства от 14 мая 2020 г.</w:t>
                  </w:r>
                  <w:r>
                    <w:rPr>
                      <w:rFonts w:cs="Arial"/>
                      <w:szCs w:val="20"/>
                    </w:rPr>
                    <w:t xml:space="preserve"> N 21н</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4705">
                    <w:rPr>
                      <w:rFonts w:cs="Arial"/>
                      <w:szCs w:val="20"/>
                      <w:shd w:val="clear" w:color="auto" w:fill="C0C0C0"/>
                    </w:rPr>
                    <w:t>направление Распоряжения о совершении казначейских платежей по форме согласно приложению N 15 к приказу Федерального казначейства от 14 мая 2020 г. N 21н в орган Федерального казначейства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4705">
                    <w:rPr>
                      <w:rFonts w:cs="Arial"/>
                      <w:szCs w:val="20"/>
                      <w:shd w:val="clear" w:color="auto" w:fill="C0C0C0"/>
                    </w:rPr>
                    <w:t>206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Выписка из лицевого счета получателя бюджетных средств (код формы по КФД 0531759), с расчетными (платежными) документами при перечислении субсидии, </w:t>
                  </w:r>
                  <w:r>
                    <w:rPr>
                      <w:rFonts w:cs="Arial"/>
                      <w:szCs w:val="20"/>
                    </w:rPr>
                    <w:lastRenderedPageBreak/>
                    <w:t>межбюджетного трансферта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4705">
                    <w:rPr>
                      <w:rFonts w:cs="Arial"/>
                      <w:szCs w:val="20"/>
                      <w:shd w:val="clear" w:color="auto" w:fill="C0C0C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E24705" w:rsidRDefault="00FB0319" w:rsidP="00FB0319">
                  <w:pPr>
                    <w:autoSpaceDE w:val="0"/>
                    <w:autoSpaceDN w:val="0"/>
                    <w:adjustRightInd w:val="0"/>
                    <w:spacing w:after="1" w:line="200" w:lineRule="atLeast"/>
                    <w:rPr>
                      <w:rFonts w:cs="Arial"/>
                      <w:szCs w:val="20"/>
                      <w:shd w:val="clear" w:color="auto" w:fill="C0C0C0"/>
                    </w:rPr>
                  </w:pPr>
                  <w:r w:rsidRPr="00E24705">
                    <w:rPr>
                      <w:rFonts w:cs="Arial"/>
                      <w:szCs w:val="20"/>
                      <w:shd w:val="clear" w:color="auto" w:fill="C0C0C0"/>
                    </w:rPr>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018" w:type="dxa"/>
                  <w:tcBorders>
                    <w:top w:val="single" w:sz="4" w:space="0" w:color="auto"/>
                    <w:left w:val="single" w:sz="4" w:space="0" w:color="auto"/>
                    <w:bottom w:val="single" w:sz="4" w:space="0" w:color="auto"/>
                    <w:right w:val="single" w:sz="4" w:space="0" w:color="auto"/>
                  </w:tcBorders>
                </w:tcPr>
                <w:p w:rsidR="00FB0319" w:rsidRPr="00E24705" w:rsidRDefault="00FB0319" w:rsidP="00FB0319">
                  <w:pPr>
                    <w:autoSpaceDE w:val="0"/>
                    <w:autoSpaceDN w:val="0"/>
                    <w:adjustRightInd w:val="0"/>
                    <w:spacing w:after="1" w:line="200" w:lineRule="atLeast"/>
                    <w:rPr>
                      <w:rFonts w:cs="Arial"/>
                      <w:szCs w:val="20"/>
                      <w:shd w:val="clear" w:color="auto" w:fill="C0C0C0"/>
                    </w:rPr>
                  </w:pPr>
                  <w:r w:rsidRPr="00E24705">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w:t>
                  </w:r>
                  <w:r w:rsidRPr="00E24705">
                    <w:rPr>
                      <w:rFonts w:cs="Arial"/>
                      <w:szCs w:val="20"/>
                      <w:shd w:val="clear" w:color="auto" w:fill="C0C0C0"/>
                    </w:rPr>
                    <w:t xml:space="preserve">на основании первичных документов, подтверждающих проведение операций на лицевом </w:t>
                  </w:r>
                  <w:r w:rsidRPr="00E24705">
                    <w:rPr>
                      <w:rFonts w:cs="Arial"/>
                      <w:szCs w:val="20"/>
                      <w:shd w:val="clear" w:color="auto" w:fill="C0C0C0"/>
                    </w:rPr>
                    <w:lastRenderedPageBreak/>
                    <w:t>счете, направленных с Выпиской из лицевого счета получателя бюджетных средств (код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E24705">
                    <w:rPr>
                      <w:rFonts w:cs="Arial"/>
                      <w:szCs w:val="20"/>
                      <w:shd w:val="clear" w:color="auto" w:fill="C0C0C0"/>
                    </w:rPr>
                    <w:t>Журнале операций с безналичными денежными средствами</w:t>
                  </w:r>
                  <w:r>
                    <w:rPr>
                      <w:rFonts w:cs="Arial"/>
                      <w:szCs w:val="20"/>
                    </w:rPr>
                    <w:t xml:space="preserve"> (код формы по ОКУД 0504071), </w:t>
                  </w:r>
                  <w:r w:rsidRPr="00E24705">
                    <w:rPr>
                      <w:rFonts w:cs="Arial"/>
                      <w:szCs w:val="20"/>
                      <w:shd w:val="clear" w:color="auto" w:fill="C0C0C0"/>
                    </w:rPr>
                    <w:t xml:space="preserve">Журнале операций расчетов с поставщиками </w:t>
                  </w:r>
                  <w:r w:rsidRPr="00E24705">
                    <w:rPr>
                      <w:rFonts w:cs="Arial"/>
                      <w:szCs w:val="20"/>
                      <w:shd w:val="clear" w:color="auto" w:fill="C0C0C0"/>
                    </w:rPr>
                    <w:lastRenderedPageBreak/>
                    <w:t>и подрядчиками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4705">
                    <w:rPr>
                      <w:rFonts w:cs="Arial"/>
                      <w:szCs w:val="20"/>
                      <w:shd w:val="clear" w:color="auto" w:fill="C0C0C0"/>
                    </w:rPr>
                    <w:lastRenderedPageBreak/>
                    <w:t>207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Дополнительное соглашение к Соглашению в результате изменения объема выделенных средств (объема межбюджетного трансферта) в текущем финансовом году</w:t>
                  </w: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p w:rsidR="00E24705" w:rsidRDefault="00E24705"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4705">
                    <w:rPr>
                      <w:rFonts w:cs="Arial"/>
                      <w:szCs w:val="20"/>
                      <w:shd w:val="clear" w:color="auto" w:fill="C0C0C0"/>
                    </w:rPr>
                    <w:t>направление из подсистемы "Бюджетное планирование" ГИИС "Электронный бюджет"</w:t>
                  </w:r>
                  <w:r>
                    <w:rPr>
                      <w:rFonts w:cs="Arial"/>
                      <w:szCs w:val="20"/>
                    </w:rPr>
                    <w:t xml:space="preserve"> в день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внесение изменений в ранее принятое к учету бюджетное обязательство</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4705">
                    <w:rPr>
                      <w:rFonts w:cs="Arial"/>
                      <w:szCs w:val="20"/>
                      <w:shd w:val="clear" w:color="auto" w:fill="C0C0C0"/>
                    </w:rPr>
                    <w:t>Журнале регистрации обязательств (код формы по ОКУД 0504064), 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4705">
                    <w:rPr>
                      <w:rFonts w:cs="Arial"/>
                      <w:szCs w:val="20"/>
                      <w:shd w:val="clear" w:color="auto" w:fill="C0C0C0"/>
                    </w:rPr>
                    <w:t>208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w:t>
                  </w:r>
                  <w:r w:rsidRPr="000E0929">
                    <w:rPr>
                      <w:rFonts w:cs="Arial"/>
                      <w:szCs w:val="20"/>
                      <w:shd w:val="clear" w:color="auto" w:fill="C0C0C0"/>
                    </w:rPr>
                    <w:t>о трансферте, передаваемом с условием</w:t>
                  </w:r>
                  <w:r>
                    <w:rPr>
                      <w:rFonts w:cs="Arial"/>
                      <w:szCs w:val="20"/>
                    </w:rPr>
                    <w:t xml:space="preserve"> (код формы по ОКУД </w:t>
                  </w:r>
                  <w:r w:rsidRPr="000E0929">
                    <w:rPr>
                      <w:rFonts w:cs="Arial"/>
                      <w:szCs w:val="20"/>
                      <w:shd w:val="clear" w:color="auto" w:fill="C0C0C0"/>
                    </w:rPr>
                    <w:t>0510453</w:t>
                  </w:r>
                  <w:r>
                    <w:rPr>
                      <w:rFonts w:cs="Arial"/>
                      <w:szCs w:val="20"/>
                    </w:rPr>
                    <w:t xml:space="preserve">) </w:t>
                  </w:r>
                  <w:r w:rsidRPr="000E0929">
                    <w:rPr>
                      <w:rFonts w:cs="Arial"/>
                      <w:szCs w:val="20"/>
                      <w:shd w:val="clear" w:color="auto" w:fill="C0C0C0"/>
                    </w:rPr>
                    <w:t>&lt;1&gt;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E0929">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0E0929">
                    <w:rPr>
                      <w:rFonts w:cs="Arial"/>
                      <w:szCs w:val="20"/>
                      <w:shd w:val="clear" w:color="auto" w:fill="C0C0C0"/>
                    </w:rPr>
                    <w:t>субъекта централизованного учета, главный бухгалтер</w:t>
                  </w:r>
                  <w:r>
                    <w:rPr>
                      <w:rFonts w:cs="Arial"/>
                      <w:szCs w:val="20"/>
                    </w:rPr>
                    <w:t xml:space="preserve"> уполномоченной организации</w:t>
                  </w:r>
                  <w:r w:rsidRPr="000E0929">
                    <w:rPr>
                      <w:rFonts w:cs="Arial"/>
                      <w:szCs w:val="20"/>
                      <w:shd w:val="clear" w:color="auto" w:fill="C0C0C0"/>
                    </w:rPr>
                    <w:t>,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рабочего дня после формирования Извещения </w:t>
                  </w:r>
                  <w:r w:rsidRPr="000E0929">
                    <w:rPr>
                      <w:rFonts w:cs="Arial"/>
                      <w:szCs w:val="20"/>
                      <w:shd w:val="clear" w:color="auto" w:fill="C0C0C0"/>
                    </w:rPr>
                    <w:t>о трансферте, передаваемом с условием</w:t>
                  </w:r>
                  <w:r>
                    <w:rPr>
                      <w:rFonts w:cs="Arial"/>
                      <w:szCs w:val="20"/>
                    </w:rPr>
                    <w:t xml:space="preserve"> (код формы по ОКУД </w:t>
                  </w:r>
                  <w:r w:rsidRPr="000E0929">
                    <w:rPr>
                      <w:rFonts w:cs="Arial"/>
                      <w:szCs w:val="20"/>
                      <w:shd w:val="clear" w:color="auto" w:fill="C0C0C0"/>
                    </w:rPr>
                    <w:t>0510453</w:t>
                  </w:r>
                  <w:r>
                    <w:rPr>
                      <w:rFonts w:cs="Arial"/>
                      <w:szCs w:val="20"/>
                    </w:rPr>
                    <w:t>)</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средствами ГИИС "Электронный бюджет" получателю межбюджетных трансфертов, субсидий (грантов)</w:t>
                  </w:r>
                  <w:r w:rsidRPr="000E0929">
                    <w:rPr>
                      <w:rFonts w:cs="Arial"/>
                      <w:szCs w:val="20"/>
                      <w:shd w:val="clear" w:color="auto" w:fill="C0C0C0"/>
                    </w:rPr>
                    <w:t>, отражение факта хозяйственной жизни в учете, осуществление сверки расчетов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0E0929">
                    <w:rPr>
                      <w:rFonts w:cs="Arial"/>
                      <w:szCs w:val="20"/>
                      <w:shd w:val="clear" w:color="auto" w:fill="C0C0C0"/>
                    </w:rPr>
                    <w:t>отражения в Журнале</w:t>
                  </w:r>
                  <w:r>
                    <w:rPr>
                      <w:rFonts w:cs="Arial"/>
                      <w:szCs w:val="20"/>
                    </w:rPr>
                    <w:t xml:space="preserve"> операций </w:t>
                  </w:r>
                  <w:r w:rsidRPr="000E0929">
                    <w:rPr>
                      <w:rFonts w:cs="Arial"/>
                      <w:szCs w:val="20"/>
                      <w:shd w:val="clear" w:color="auto" w:fill="C0C0C0"/>
                    </w:rPr>
                    <w:t>расчетов с поставщиками и подрядчиками (код формы по ОКУД 0504071), Журнале операций расчетов с дебиторами по доходам (код формы по ОКУД 0504071),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0E0929" w:rsidRDefault="00FB0319" w:rsidP="00FB0319">
                  <w:pPr>
                    <w:autoSpaceDE w:val="0"/>
                    <w:autoSpaceDN w:val="0"/>
                    <w:adjustRightInd w:val="0"/>
                    <w:spacing w:after="1" w:line="200" w:lineRule="atLeast"/>
                    <w:rPr>
                      <w:rFonts w:cs="Arial"/>
                      <w:szCs w:val="20"/>
                      <w:shd w:val="clear" w:color="auto" w:fill="C0C0C0"/>
                    </w:rPr>
                  </w:pPr>
                  <w:r w:rsidRPr="000E0929">
                    <w:rPr>
                      <w:rFonts w:cs="Arial"/>
                      <w:szCs w:val="20"/>
                      <w:shd w:val="clear" w:color="auto" w:fill="C0C0C0"/>
                    </w:rPr>
                    <w:t>209</w:t>
                  </w:r>
                </w:p>
              </w:tc>
              <w:tc>
                <w:tcPr>
                  <w:tcW w:w="1560" w:type="dxa"/>
                  <w:tcBorders>
                    <w:top w:val="single" w:sz="4" w:space="0" w:color="auto"/>
                    <w:left w:val="single" w:sz="4" w:space="0" w:color="auto"/>
                    <w:bottom w:val="single" w:sz="4" w:space="0" w:color="auto"/>
                    <w:right w:val="single" w:sz="4" w:space="0" w:color="auto"/>
                  </w:tcBorders>
                </w:tcPr>
                <w:p w:rsidR="00FB0319" w:rsidRPr="000E0929" w:rsidRDefault="00FB0319" w:rsidP="00FB0319">
                  <w:pPr>
                    <w:autoSpaceDE w:val="0"/>
                    <w:autoSpaceDN w:val="0"/>
                    <w:adjustRightInd w:val="0"/>
                    <w:spacing w:after="1" w:line="200" w:lineRule="atLeast"/>
                    <w:rPr>
                      <w:rFonts w:cs="Arial"/>
                      <w:szCs w:val="20"/>
                      <w:shd w:val="clear" w:color="auto" w:fill="C0C0C0"/>
                    </w:rPr>
                  </w:pPr>
                  <w:r w:rsidRPr="000E0929">
                    <w:rPr>
                      <w:rFonts w:cs="Arial"/>
                      <w:szCs w:val="20"/>
                      <w:shd w:val="clear" w:color="auto" w:fill="C0C0C0"/>
                    </w:rPr>
                    <w:t xml:space="preserve">Отчет о расходах, источником финансового обеспечения </w:t>
                  </w:r>
                  <w:r w:rsidRPr="000E0929">
                    <w:rPr>
                      <w:rFonts w:cs="Arial"/>
                      <w:szCs w:val="20"/>
                      <w:shd w:val="clear" w:color="auto" w:fill="C0C0C0"/>
                    </w:rPr>
                    <w:lastRenderedPageBreak/>
                    <w:t>которых является субсидия, грант, отчет об использовании межбюджетного трансферта</w:t>
                  </w:r>
                </w:p>
              </w:tc>
              <w:tc>
                <w:tcPr>
                  <w:tcW w:w="1134" w:type="dxa"/>
                  <w:tcBorders>
                    <w:top w:val="single" w:sz="4" w:space="0" w:color="auto"/>
                    <w:left w:val="single" w:sz="4" w:space="0" w:color="auto"/>
                    <w:bottom w:val="single" w:sz="4" w:space="0" w:color="auto"/>
                    <w:right w:val="single" w:sz="4" w:space="0" w:color="auto"/>
                  </w:tcBorders>
                </w:tcPr>
                <w:p w:rsidR="00FB0319" w:rsidRPr="000E0929" w:rsidRDefault="00FB0319" w:rsidP="00FB0319">
                  <w:pPr>
                    <w:autoSpaceDE w:val="0"/>
                    <w:autoSpaceDN w:val="0"/>
                    <w:adjustRightInd w:val="0"/>
                    <w:spacing w:after="1" w:line="200" w:lineRule="atLeast"/>
                    <w:rPr>
                      <w:rFonts w:cs="Arial"/>
                      <w:szCs w:val="20"/>
                      <w:shd w:val="clear" w:color="auto" w:fill="C0C0C0"/>
                    </w:rPr>
                  </w:pPr>
                  <w:r w:rsidRPr="000E0929">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0E0929" w:rsidRDefault="00FB0319" w:rsidP="00FB0319">
                  <w:pPr>
                    <w:autoSpaceDE w:val="0"/>
                    <w:autoSpaceDN w:val="0"/>
                    <w:adjustRightInd w:val="0"/>
                    <w:spacing w:after="1" w:line="200" w:lineRule="atLeast"/>
                    <w:rPr>
                      <w:rFonts w:cs="Arial"/>
                      <w:szCs w:val="20"/>
                      <w:shd w:val="clear" w:color="auto" w:fill="C0C0C0"/>
                    </w:rPr>
                  </w:pPr>
                  <w:r w:rsidRPr="000E0929">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0E0929" w:rsidRDefault="00FB0319" w:rsidP="00FB0319">
                  <w:pPr>
                    <w:autoSpaceDE w:val="0"/>
                    <w:autoSpaceDN w:val="0"/>
                    <w:adjustRightInd w:val="0"/>
                    <w:spacing w:after="1" w:line="200" w:lineRule="atLeast"/>
                    <w:rPr>
                      <w:rFonts w:cs="Arial"/>
                      <w:szCs w:val="20"/>
                      <w:shd w:val="clear" w:color="auto" w:fill="C0C0C0"/>
                    </w:rPr>
                  </w:pPr>
                  <w:r w:rsidRPr="000E0929">
                    <w:rPr>
                      <w:rFonts w:cs="Arial"/>
                      <w:szCs w:val="20"/>
                      <w:shd w:val="clear" w:color="auto" w:fill="C0C0C0"/>
                    </w:rPr>
                    <w:t xml:space="preserve">не позднее 2 (двух) рабочих дней после даты </w:t>
                  </w:r>
                  <w:r w:rsidRPr="000E0929">
                    <w:rPr>
                      <w:rFonts w:cs="Arial"/>
                      <w:szCs w:val="20"/>
                      <w:shd w:val="clear" w:color="auto" w:fill="C0C0C0"/>
                    </w:rPr>
                    <w:lastRenderedPageBreak/>
                    <w:t>утверждения отчета</w:t>
                  </w:r>
                </w:p>
              </w:tc>
              <w:tc>
                <w:tcPr>
                  <w:tcW w:w="1018" w:type="dxa"/>
                  <w:tcBorders>
                    <w:top w:val="single" w:sz="4" w:space="0" w:color="auto"/>
                    <w:left w:val="single" w:sz="4" w:space="0" w:color="auto"/>
                    <w:bottom w:val="single" w:sz="4" w:space="0" w:color="auto"/>
                    <w:right w:val="single" w:sz="4" w:space="0" w:color="auto"/>
                  </w:tcBorders>
                </w:tcPr>
                <w:p w:rsidR="00FB0319" w:rsidRPr="000E0929" w:rsidRDefault="00FB0319" w:rsidP="00FB0319">
                  <w:pPr>
                    <w:autoSpaceDE w:val="0"/>
                    <w:autoSpaceDN w:val="0"/>
                    <w:adjustRightInd w:val="0"/>
                    <w:spacing w:after="1" w:line="200" w:lineRule="atLeast"/>
                    <w:rPr>
                      <w:rFonts w:cs="Arial"/>
                      <w:szCs w:val="20"/>
                      <w:shd w:val="clear" w:color="auto" w:fill="C0C0C0"/>
                    </w:rPr>
                  </w:pPr>
                  <w:r w:rsidRPr="000E0929">
                    <w:rPr>
                      <w:rFonts w:cs="Arial"/>
                      <w:szCs w:val="20"/>
                      <w:shd w:val="clear" w:color="auto" w:fill="C0C0C0"/>
                    </w:rPr>
                    <w:lastRenderedPageBreak/>
                    <w:t>ответственное лицо субъекта централи</w:t>
                  </w:r>
                  <w:r w:rsidRPr="000E0929">
                    <w:rPr>
                      <w:rFonts w:cs="Arial"/>
                      <w:szCs w:val="20"/>
                      <w:shd w:val="clear" w:color="auto" w:fill="C0C0C0"/>
                    </w:rPr>
                    <w:lastRenderedPageBreak/>
                    <w:t>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0E0929" w:rsidRDefault="00FB0319" w:rsidP="00FB0319">
                  <w:pPr>
                    <w:autoSpaceDE w:val="0"/>
                    <w:autoSpaceDN w:val="0"/>
                    <w:adjustRightInd w:val="0"/>
                    <w:spacing w:after="1" w:line="200" w:lineRule="atLeast"/>
                    <w:rPr>
                      <w:rFonts w:cs="Arial"/>
                      <w:szCs w:val="20"/>
                      <w:shd w:val="clear" w:color="auto" w:fill="C0C0C0"/>
                    </w:rPr>
                  </w:pPr>
                  <w:r w:rsidRPr="000E0929">
                    <w:rPr>
                      <w:rFonts w:cs="Arial"/>
                      <w:szCs w:val="20"/>
                      <w:shd w:val="clear" w:color="auto" w:fill="C0C0C0"/>
                    </w:rPr>
                    <w:lastRenderedPageBreak/>
                    <w:t>не позднее следующего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0E0929" w:rsidRDefault="00FB0319" w:rsidP="00FB0319">
                  <w:pPr>
                    <w:autoSpaceDE w:val="0"/>
                    <w:autoSpaceDN w:val="0"/>
                    <w:adjustRightInd w:val="0"/>
                    <w:spacing w:after="1" w:line="200" w:lineRule="atLeast"/>
                    <w:rPr>
                      <w:rFonts w:cs="Arial"/>
                      <w:szCs w:val="20"/>
                      <w:shd w:val="clear" w:color="auto" w:fill="C0C0C0"/>
                    </w:rPr>
                  </w:pPr>
                  <w:r w:rsidRPr="000E0929">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0E0929" w:rsidRDefault="00FB0319" w:rsidP="00FB0319">
                  <w:pPr>
                    <w:autoSpaceDE w:val="0"/>
                    <w:autoSpaceDN w:val="0"/>
                    <w:adjustRightInd w:val="0"/>
                    <w:spacing w:after="1" w:line="200" w:lineRule="atLeast"/>
                    <w:rPr>
                      <w:rFonts w:cs="Arial"/>
                      <w:szCs w:val="20"/>
                      <w:shd w:val="clear" w:color="auto" w:fill="C0C0C0"/>
                    </w:rPr>
                  </w:pPr>
                  <w:r w:rsidRPr="000E0929">
                    <w:rPr>
                      <w:rFonts w:cs="Arial"/>
                      <w:szCs w:val="20"/>
                      <w:shd w:val="clear" w:color="auto" w:fill="C0C0C0"/>
                    </w:rPr>
                    <w:t xml:space="preserve">для отражения в Журнале операций расчетов с поставщиками </w:t>
                  </w:r>
                  <w:r w:rsidRPr="000E0929">
                    <w:rPr>
                      <w:rFonts w:cs="Arial"/>
                      <w:szCs w:val="20"/>
                      <w:shd w:val="clear" w:color="auto" w:fill="C0C0C0"/>
                    </w:rPr>
                    <w:lastRenderedPageBreak/>
                    <w:t>и подрядчиками (код формы по ОКУД 0504071), Журнале операций расчетов с дебиторами по доходам (код формы по ОКУД 0504071), Журнале по прочим операциям (код формы по ОКУД 0504071)</w:t>
                  </w: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Default="000E0929" w:rsidP="00FB0319">
                  <w:pPr>
                    <w:autoSpaceDE w:val="0"/>
                    <w:autoSpaceDN w:val="0"/>
                    <w:adjustRightInd w:val="0"/>
                    <w:spacing w:after="1" w:line="200" w:lineRule="atLeast"/>
                    <w:rPr>
                      <w:rFonts w:cs="Arial"/>
                      <w:szCs w:val="20"/>
                      <w:shd w:val="clear" w:color="auto" w:fill="C0C0C0"/>
                    </w:rPr>
                  </w:pPr>
                </w:p>
                <w:p w:rsidR="00623BC9" w:rsidRPr="000E0929" w:rsidRDefault="00623BC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p w:rsidR="000E0929" w:rsidRPr="000E0929" w:rsidRDefault="000E0929" w:rsidP="00FB0319">
                  <w:pPr>
                    <w:autoSpaceDE w:val="0"/>
                    <w:autoSpaceDN w:val="0"/>
                    <w:adjustRightInd w:val="0"/>
                    <w:spacing w:after="1" w:line="200" w:lineRule="atLeast"/>
                    <w:rPr>
                      <w:rFonts w:cs="Arial"/>
                      <w:szCs w:val="20"/>
                      <w:shd w:val="clear" w:color="auto" w:fill="C0C0C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E0929">
                    <w:rPr>
                      <w:rFonts w:cs="Arial"/>
                      <w:szCs w:val="20"/>
                      <w:shd w:val="clear" w:color="auto" w:fill="C0C0C0"/>
                    </w:rPr>
                    <w:lastRenderedPageBreak/>
                    <w:t>210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E0929">
                    <w:rPr>
                      <w:rFonts w:cs="Arial"/>
                      <w:szCs w:val="20"/>
                      <w:shd w:val="clear" w:color="auto" w:fill="C0C0C0"/>
                    </w:rPr>
                    <w:t>Документ, содержащий сводную информацию</w:t>
                  </w:r>
                  <w:r>
                    <w:rPr>
                      <w:rFonts w:cs="Arial"/>
                      <w:szCs w:val="20"/>
                    </w:rPr>
                    <w:t xml:space="preserve"> о произведенных расходах, финансовым источником которых являются субсидии из федерального бюджета в виде реестра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средствами ГИИС "Электронный бюджет" в уполномоченную организацию после согласования Отчетов о расходах, источником финансового обеспечения которых является субсидия из федерального бюджета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уполномоченной организации, ответственные лица передающей стороны</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10 (десяти)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0E0929">
                    <w:rPr>
                      <w:rFonts w:cs="Arial"/>
                      <w:szCs w:val="20"/>
                      <w:shd w:val="clear" w:color="auto" w:fill="C0C0C0"/>
                    </w:rPr>
                    <w:t>Журнале</w:t>
                  </w:r>
                  <w:r>
                    <w:rPr>
                      <w:rFonts w:cs="Arial"/>
                      <w:szCs w:val="20"/>
                    </w:rPr>
                    <w:t xml:space="preserve"> операций </w:t>
                  </w:r>
                  <w:r w:rsidRPr="000E0929">
                    <w:rPr>
                      <w:rFonts w:cs="Arial"/>
                      <w:szCs w:val="20"/>
                      <w:shd w:val="clear" w:color="auto" w:fill="C0C0C0"/>
                    </w:rPr>
                    <w:t>расчетов с поставщиками и подрядчиками</w:t>
                  </w:r>
                  <w:r>
                    <w:rPr>
                      <w:rFonts w:cs="Arial"/>
                      <w:szCs w:val="20"/>
                    </w:rPr>
                    <w:t xml:space="preserve"> (код формы по ОКУД 0504071), </w:t>
                  </w:r>
                  <w:r w:rsidRPr="000E0929">
                    <w:rPr>
                      <w:rFonts w:cs="Arial"/>
                      <w:szCs w:val="20"/>
                      <w:shd w:val="clear" w:color="auto" w:fill="C0C0C0"/>
                    </w:rPr>
                    <w:t>Журнале операций расчетов с дебиторами по доходам (код формы по ОКУД 0504071),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E0929">
                    <w:rPr>
                      <w:rFonts w:cs="Arial"/>
                      <w:szCs w:val="20"/>
                      <w:shd w:val="clear" w:color="auto" w:fill="C0C0C0"/>
                    </w:rPr>
                    <w:t>211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Выписка из лицевого счета получателя бюджетных средств (код формы по КФД 0531759), с расчетными (платежными) документами при возврате субсидии в случае, если субсидия на момент внесения </w:t>
                  </w:r>
                  <w:r>
                    <w:rPr>
                      <w:rFonts w:cs="Arial"/>
                      <w:szCs w:val="20"/>
                    </w:rPr>
                    <w:lastRenderedPageBreak/>
                    <w:t>изменений в соглашение перечислена в сумме</w:t>
                  </w:r>
                  <w:r w:rsidRPr="00B8526A">
                    <w:rPr>
                      <w:rFonts w:cs="Arial"/>
                      <w:szCs w:val="20"/>
                      <w:shd w:val="clear" w:color="auto" w:fill="C0C0C0"/>
                    </w:rPr>
                    <w:t>,</w:t>
                  </w:r>
                  <w:r>
                    <w:rPr>
                      <w:rFonts w:cs="Arial"/>
                      <w:szCs w:val="20"/>
                    </w:rPr>
                    <w:t xml:space="preserve"> превышающей объем субсидии, установленной в дополнительном соглашении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E22958" w:rsidRDefault="00FB0319" w:rsidP="00FB0319">
                  <w:pPr>
                    <w:autoSpaceDE w:val="0"/>
                    <w:autoSpaceDN w:val="0"/>
                    <w:adjustRightInd w:val="0"/>
                    <w:spacing w:after="1" w:line="200" w:lineRule="atLeast"/>
                    <w:rPr>
                      <w:rFonts w:cs="Arial"/>
                      <w:szCs w:val="20"/>
                      <w:shd w:val="clear" w:color="auto" w:fill="C0C0C0"/>
                    </w:rPr>
                  </w:pPr>
                  <w:r w:rsidRPr="00E22958">
                    <w:rPr>
                      <w:rFonts w:cs="Arial"/>
                      <w:szCs w:val="20"/>
                      <w:shd w:val="clear" w:color="auto" w:fill="C0C0C0"/>
                    </w:rPr>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018" w:type="dxa"/>
                  <w:tcBorders>
                    <w:top w:val="single" w:sz="4" w:space="0" w:color="auto"/>
                    <w:left w:val="single" w:sz="4" w:space="0" w:color="auto"/>
                    <w:bottom w:val="single" w:sz="4" w:space="0" w:color="auto"/>
                    <w:right w:val="single" w:sz="4" w:space="0" w:color="auto"/>
                  </w:tcBorders>
                </w:tcPr>
                <w:p w:rsidR="00FB0319" w:rsidRPr="00E22958" w:rsidRDefault="00FB0319" w:rsidP="00FB0319">
                  <w:pPr>
                    <w:autoSpaceDE w:val="0"/>
                    <w:autoSpaceDN w:val="0"/>
                    <w:adjustRightInd w:val="0"/>
                    <w:spacing w:after="1" w:line="200" w:lineRule="atLeast"/>
                    <w:rPr>
                      <w:rFonts w:cs="Arial"/>
                      <w:szCs w:val="20"/>
                      <w:shd w:val="clear" w:color="auto" w:fill="C0C0C0"/>
                    </w:rPr>
                  </w:pPr>
                  <w:r w:rsidRPr="00E22958">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w:t>
                  </w:r>
                  <w:r w:rsidRPr="00E22958">
                    <w:rPr>
                      <w:rFonts w:cs="Arial"/>
                      <w:szCs w:val="20"/>
                      <w:shd w:val="clear" w:color="auto" w:fill="C0C0C0"/>
                    </w:rPr>
                    <w:t xml:space="preserve">на основании первичных документов, подтверждающих проведение операций на лицевом счете, направленных с </w:t>
                  </w:r>
                  <w:r w:rsidRPr="00E22958">
                    <w:rPr>
                      <w:rFonts w:cs="Arial"/>
                      <w:szCs w:val="20"/>
                      <w:shd w:val="clear" w:color="auto" w:fill="C0C0C0"/>
                    </w:rPr>
                    <w:lastRenderedPageBreak/>
                    <w:t>Выпиской из лицевого счета получателя бюджетных средств (код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E22958">
                    <w:rPr>
                      <w:rFonts w:cs="Arial"/>
                      <w:szCs w:val="20"/>
                      <w:shd w:val="clear" w:color="auto" w:fill="C0C0C0"/>
                    </w:rPr>
                    <w:t>Журнале</w:t>
                  </w:r>
                  <w:r>
                    <w:rPr>
                      <w:rFonts w:cs="Arial"/>
                      <w:szCs w:val="20"/>
                    </w:rPr>
                    <w:t xml:space="preserve"> операций </w:t>
                  </w:r>
                  <w:r w:rsidRPr="00E22958">
                    <w:rPr>
                      <w:rFonts w:cs="Arial"/>
                      <w:szCs w:val="20"/>
                      <w:shd w:val="clear" w:color="auto" w:fill="C0C0C0"/>
                    </w:rPr>
                    <w:t>с безналичными денежными средствами</w:t>
                  </w:r>
                  <w:r>
                    <w:rPr>
                      <w:rFonts w:cs="Arial"/>
                      <w:szCs w:val="20"/>
                    </w:rPr>
                    <w:t xml:space="preserve"> (код формы по ОКУД 0504071), </w:t>
                  </w:r>
                  <w:r w:rsidRPr="00E22958">
                    <w:rPr>
                      <w:rFonts w:cs="Arial"/>
                      <w:szCs w:val="20"/>
                      <w:shd w:val="clear" w:color="auto" w:fill="C0C0C0"/>
                    </w:rPr>
                    <w:t xml:space="preserve">Журнале операций расчетов с поставщиками и подрядчиками (код формы по </w:t>
                  </w:r>
                  <w:r w:rsidRPr="00E22958">
                    <w:rPr>
                      <w:rFonts w:cs="Arial"/>
                      <w:szCs w:val="20"/>
                      <w:shd w:val="clear" w:color="auto" w:fill="C0C0C0"/>
                    </w:rPr>
                    <w:lastRenderedPageBreak/>
                    <w:t>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lastRenderedPageBreak/>
                    <w:t>212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Выписка из лицевого счета администратора доходов бюджета (код формы по КФД 0531761), приложение к Выписке из лицевого счета администратора доходов бюджета (код формы по КФД 0531779) с расчетными (платежными) документами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E22958" w:rsidRDefault="00FB0319" w:rsidP="00FB0319">
                  <w:pPr>
                    <w:autoSpaceDE w:val="0"/>
                    <w:autoSpaceDN w:val="0"/>
                    <w:adjustRightInd w:val="0"/>
                    <w:spacing w:after="1" w:line="200" w:lineRule="atLeast"/>
                    <w:rPr>
                      <w:rFonts w:cs="Arial"/>
                      <w:szCs w:val="20"/>
                      <w:shd w:val="clear" w:color="auto" w:fill="C0C0C0"/>
                    </w:rPr>
                  </w:pPr>
                  <w:r w:rsidRPr="00E22958">
                    <w:rPr>
                      <w:rFonts w:cs="Arial"/>
                      <w:szCs w:val="20"/>
                      <w:shd w:val="clear" w:color="auto" w:fill="C0C0C0"/>
                    </w:rPr>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018" w:type="dxa"/>
                  <w:tcBorders>
                    <w:top w:val="single" w:sz="4" w:space="0" w:color="auto"/>
                    <w:left w:val="single" w:sz="4" w:space="0" w:color="auto"/>
                    <w:bottom w:val="single" w:sz="4" w:space="0" w:color="auto"/>
                    <w:right w:val="single" w:sz="4" w:space="0" w:color="auto"/>
                  </w:tcBorders>
                </w:tcPr>
                <w:p w:rsidR="00FB0319" w:rsidRPr="00E22958" w:rsidRDefault="00FB0319" w:rsidP="00FB0319">
                  <w:pPr>
                    <w:autoSpaceDE w:val="0"/>
                    <w:autoSpaceDN w:val="0"/>
                    <w:adjustRightInd w:val="0"/>
                    <w:spacing w:after="1" w:line="200" w:lineRule="atLeast"/>
                    <w:rPr>
                      <w:rFonts w:cs="Arial"/>
                      <w:szCs w:val="20"/>
                      <w:shd w:val="clear" w:color="auto" w:fill="C0C0C0"/>
                    </w:rPr>
                  </w:pPr>
                  <w:r w:rsidRPr="00E22958">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доходов бюджета (код формы по КФД 0531761)</w:t>
                  </w:r>
                  <w:r>
                    <w:rPr>
                      <w:rFonts w:cs="Arial"/>
                      <w:szCs w:val="20"/>
                    </w:rPr>
                    <w:t xml:space="preserve"> для отражения поступлений средств субсидии, неиспользованных остатков межбюджетных трансфертов в доход бюджета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2958">
                    <w:rPr>
                      <w:rFonts w:cs="Arial"/>
                      <w:szCs w:val="20"/>
                      <w:shd w:val="clear" w:color="auto" w:fill="C0C0C0"/>
                    </w:rPr>
                    <w:t>Журнале</w:t>
                  </w:r>
                  <w:r>
                    <w:rPr>
                      <w:rFonts w:cs="Arial"/>
                      <w:szCs w:val="20"/>
                    </w:rPr>
                    <w:t xml:space="preserve"> операций </w:t>
                  </w:r>
                  <w:r w:rsidRPr="00E22958">
                    <w:rPr>
                      <w:rFonts w:cs="Arial"/>
                      <w:szCs w:val="20"/>
                      <w:shd w:val="clear" w:color="auto" w:fill="C0C0C0"/>
                    </w:rPr>
                    <w:t>с безналичными денежными средствами</w:t>
                  </w:r>
                  <w:r>
                    <w:rPr>
                      <w:rFonts w:cs="Arial"/>
                      <w:szCs w:val="20"/>
                    </w:rPr>
                    <w:t xml:space="preserve"> (код формы по ОКУД 0504071), </w:t>
                  </w:r>
                  <w:r w:rsidRPr="00E22958">
                    <w:rPr>
                      <w:rFonts w:cs="Arial"/>
                      <w:szCs w:val="20"/>
                      <w:shd w:val="clear" w:color="auto" w:fill="C0C0C0"/>
                    </w:rPr>
                    <w:t>Журнале операций расчетов с дебиторами по доходам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t>213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Решение учредителя о возможности направления неиспользованных остатков субсидий на те же цели в текущем </w:t>
                  </w:r>
                  <w:r>
                    <w:rPr>
                      <w:rFonts w:cs="Arial"/>
                      <w:szCs w:val="20"/>
                    </w:rPr>
                    <w:lastRenderedPageBreak/>
                    <w:t>финансовом году</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после принятия решения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2958">
                    <w:rPr>
                      <w:rFonts w:cs="Arial"/>
                      <w:szCs w:val="20"/>
                      <w:shd w:val="clear" w:color="auto" w:fill="C0C0C0"/>
                    </w:rPr>
                    <w:t>Журнале</w:t>
                  </w:r>
                  <w:r>
                    <w:rPr>
                      <w:rFonts w:cs="Arial"/>
                      <w:szCs w:val="20"/>
                    </w:rPr>
                    <w:t xml:space="preserve"> операций </w:t>
                  </w:r>
                  <w:r w:rsidRPr="00E22958">
                    <w:rPr>
                      <w:rFonts w:cs="Arial"/>
                      <w:szCs w:val="20"/>
                      <w:shd w:val="clear" w:color="auto" w:fill="C0C0C0"/>
                    </w:rPr>
                    <w:t>расчетов с поставщиками и подрядчиками</w:t>
                  </w:r>
                  <w:r>
                    <w:rPr>
                      <w:rFonts w:cs="Arial"/>
                      <w:szCs w:val="20"/>
                    </w:rPr>
                    <w:t xml:space="preserve"> (код формы по ОКУД </w:t>
                  </w:r>
                  <w:r>
                    <w:rPr>
                      <w:rFonts w:cs="Arial"/>
                      <w:szCs w:val="20"/>
                    </w:rPr>
                    <w:lastRenderedPageBreak/>
                    <w:t xml:space="preserve">0504071), </w:t>
                  </w:r>
                  <w:r w:rsidRPr="00E22958">
                    <w:rPr>
                      <w:rFonts w:cs="Arial"/>
                      <w:szCs w:val="20"/>
                      <w:shd w:val="clear" w:color="auto" w:fill="C0C0C0"/>
                    </w:rPr>
                    <w:t>Журнале операций расчетов с дебиторами по доходам (код формы по ОКУД 0504071)</w:t>
                  </w: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B8526A" w:rsidRDefault="00B8526A"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lastRenderedPageBreak/>
                    <w:t>214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Уведомление по расчетам между бюджетами (код формы по ОКУД 0504817) &lt;</w:t>
                  </w:r>
                  <w:r w:rsidRPr="00E22958">
                    <w:rPr>
                      <w:rFonts w:cs="Arial"/>
                      <w:szCs w:val="20"/>
                      <w:shd w:val="clear" w:color="auto" w:fill="C0C0C0"/>
                    </w:rPr>
                    <w:t>4</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первых 15 (пятнадцати) рабочих дней текущего финансового года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2958">
                    <w:rPr>
                      <w:rFonts w:cs="Arial"/>
                      <w:szCs w:val="20"/>
                      <w:shd w:val="clear" w:color="auto" w:fill="C0C0C0"/>
                    </w:rPr>
                    <w:t>Журнале</w:t>
                  </w:r>
                  <w:r>
                    <w:rPr>
                      <w:rFonts w:cs="Arial"/>
                      <w:szCs w:val="20"/>
                    </w:rPr>
                    <w:t xml:space="preserve"> операций </w:t>
                  </w:r>
                  <w:r w:rsidRPr="00E22958">
                    <w:rPr>
                      <w:rFonts w:cs="Arial"/>
                      <w:szCs w:val="20"/>
                      <w:shd w:val="clear" w:color="auto" w:fill="C0C0C0"/>
                    </w:rPr>
                    <w:t>расчетов с поставщиками и подрядчиками</w:t>
                  </w:r>
                  <w:r>
                    <w:rPr>
                      <w:rFonts w:cs="Arial"/>
                      <w:szCs w:val="20"/>
                    </w:rPr>
                    <w:t xml:space="preserve"> (код формы по ОКУД 0504071), </w:t>
                  </w:r>
                  <w:r w:rsidRPr="00E22958">
                    <w:rPr>
                      <w:rFonts w:cs="Arial"/>
                      <w:szCs w:val="20"/>
                      <w:shd w:val="clear" w:color="auto" w:fill="C0C0C0"/>
                    </w:rPr>
                    <w:t>Журнале операций расчетов с дебиторами по доходам (код формы по ОКУД 0504071)</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73" w:name="Р2_12"/>
                  <w:bookmarkEnd w:id="73"/>
                  <w:r>
                    <w:rPr>
                      <w:rFonts w:cs="Arial"/>
                      <w:szCs w:val="20"/>
                    </w:rPr>
                    <w:t>8. Доведение бюджетных данных главным распорядителям бюджетных средств, главным администраторам доходов бюджета, главным администраторам источников финансирования доходов бюджета</w:t>
                  </w:r>
                </w:p>
                <w:p w:rsidR="00E22958" w:rsidRDefault="00E22958" w:rsidP="00FB0319">
                  <w:pPr>
                    <w:autoSpaceDE w:val="0"/>
                    <w:autoSpaceDN w:val="0"/>
                    <w:adjustRightInd w:val="0"/>
                    <w:spacing w:after="1" w:line="200" w:lineRule="atLeast"/>
                    <w:jc w:val="center"/>
                    <w:outlineLvl w:val="0"/>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t>215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Прогнозные данные администратора доходов бюджета, администратора источников финансирования дефицита бюджета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t>215</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Прогнозные данные администратора доходов бюджета, </w:t>
                  </w:r>
                  <w:r>
                    <w:rPr>
                      <w:rFonts w:cs="Arial"/>
                      <w:szCs w:val="20"/>
                    </w:rPr>
                    <w:lastRenderedPageBreak/>
                    <w:t>администратора источников финансирования дефицита бюджета</w:t>
                  </w: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не позднее следующего рабочего дня со дня </w:t>
                  </w:r>
                  <w:r>
                    <w:rPr>
                      <w:rFonts w:cs="Arial"/>
                      <w:szCs w:val="20"/>
                    </w:rPr>
                    <w:lastRenderedPageBreak/>
                    <w:t>утверждения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w:t>
                  </w:r>
                  <w:r>
                    <w:rPr>
                      <w:rFonts w:cs="Arial"/>
                      <w:szCs w:val="20"/>
                    </w:rPr>
                    <w:lastRenderedPageBreak/>
                    <w:t>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926FB">
                    <w:rPr>
                      <w:rFonts w:cs="Arial"/>
                      <w:szCs w:val="20"/>
                      <w:shd w:val="clear" w:color="auto" w:fill="C0C0C0"/>
                    </w:rPr>
                    <w:t>Журнале по прочим операциям</w:t>
                  </w:r>
                  <w:r>
                    <w:rPr>
                      <w:rFonts w:cs="Arial"/>
                      <w:szCs w:val="20"/>
                    </w:rPr>
                    <w:t xml:space="preserve"> (код формы по </w:t>
                  </w:r>
                  <w:r>
                    <w:rPr>
                      <w:rFonts w:cs="Arial"/>
                      <w:szCs w:val="20"/>
                    </w:rPr>
                    <w:lastRenderedPageBreak/>
                    <w:t>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lastRenderedPageBreak/>
                    <w:t>215</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Прогнозные данные администратора доходов бюджета, администратора источников финансирования дефицита бюджета (при наличии функциональной возможности)</w:t>
                  </w: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p w:rsidR="00E22958" w:rsidRDefault="00E22958"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926FB">
                    <w:rPr>
                      <w:rFonts w:cs="Arial"/>
                      <w:szCs w:val="20"/>
                      <w:shd w:val="clear" w:color="auto" w:fill="C0C0C0"/>
                    </w:rPr>
                    <w:t>направление из подсистемы "Бюджетное планирование" ГИИС "Электронный бюджет"</w:t>
                  </w:r>
                  <w:r>
                    <w:rPr>
                      <w:rFonts w:cs="Arial"/>
                      <w:szCs w:val="20"/>
                    </w:rPr>
                    <w:t xml:space="preserve"> в день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926FB">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t>216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926FB">
                    <w:rPr>
                      <w:rFonts w:cs="Arial"/>
                      <w:szCs w:val="20"/>
                      <w:shd w:val="clear" w:color="auto" w:fill="C0C0C0"/>
                    </w:rPr>
                    <w:t>Документ, содержащий информацию об утвержденных</w:t>
                  </w:r>
                  <w:r>
                    <w:rPr>
                      <w:rFonts w:cs="Arial"/>
                      <w:szCs w:val="20"/>
                    </w:rPr>
                    <w:t xml:space="preserve"> (</w:t>
                  </w:r>
                  <w:r w:rsidRPr="003926FB">
                    <w:rPr>
                      <w:rFonts w:cs="Arial"/>
                      <w:szCs w:val="20"/>
                      <w:shd w:val="clear" w:color="auto" w:fill="C0C0C0"/>
                    </w:rPr>
                    <w:t>измененных</w:t>
                  </w:r>
                  <w:r>
                    <w:rPr>
                      <w:rFonts w:cs="Arial"/>
                      <w:szCs w:val="20"/>
                    </w:rPr>
                    <w:t xml:space="preserve">) </w:t>
                  </w:r>
                  <w:r w:rsidRPr="003926FB">
                    <w:rPr>
                      <w:rFonts w:cs="Arial"/>
                      <w:szCs w:val="20"/>
                      <w:shd w:val="clear" w:color="auto" w:fill="C0C0C0"/>
                    </w:rPr>
                    <w:t>показателях бюджетной сметы с детализацией по кодам</w:t>
                  </w:r>
                  <w:r>
                    <w:rPr>
                      <w:rFonts w:cs="Arial"/>
                      <w:szCs w:val="20"/>
                    </w:rPr>
                    <w:t xml:space="preserve"> классификации операций сектора государственного управления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утверждения бюджетной сметы (изменений в бюджетную смету)</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926FB">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t>217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Казначейское уведомление (код формы по КФД 0531721) &lt;</w:t>
                  </w:r>
                  <w:r w:rsidRPr="003926FB">
                    <w:rPr>
                      <w:rFonts w:cs="Arial"/>
                      <w:szCs w:val="20"/>
                      <w:shd w:val="clear" w:color="auto" w:fill="C0C0C0"/>
                    </w:rPr>
                    <w:t>19</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926FB">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3926FB" w:rsidRDefault="00FB0319" w:rsidP="00FB0319">
                  <w:pPr>
                    <w:autoSpaceDE w:val="0"/>
                    <w:autoSpaceDN w:val="0"/>
                    <w:adjustRightInd w:val="0"/>
                    <w:spacing w:after="1" w:line="200" w:lineRule="atLeast"/>
                    <w:rPr>
                      <w:rFonts w:cs="Arial"/>
                      <w:szCs w:val="20"/>
                      <w:shd w:val="clear" w:color="auto" w:fill="C0C0C0"/>
                    </w:rPr>
                  </w:pPr>
                  <w:r w:rsidRPr="003926FB">
                    <w:rPr>
                      <w:rFonts w:cs="Arial"/>
                      <w:szCs w:val="20"/>
                      <w:shd w:val="clear" w:color="auto" w:fill="C0C0C0"/>
                    </w:rPr>
                    <w:t>не позднее следующего рабочего дня со дня подписания руководителем (уполномоченным лицом) органа Федерального казначейства</w:t>
                  </w:r>
                </w:p>
              </w:tc>
              <w:tc>
                <w:tcPr>
                  <w:tcW w:w="1018" w:type="dxa"/>
                  <w:tcBorders>
                    <w:top w:val="single" w:sz="4" w:space="0" w:color="auto"/>
                    <w:left w:val="single" w:sz="4" w:space="0" w:color="auto"/>
                    <w:bottom w:val="single" w:sz="4" w:space="0" w:color="auto"/>
                    <w:right w:val="single" w:sz="4" w:space="0" w:color="auto"/>
                  </w:tcBorders>
                </w:tcPr>
                <w:p w:rsidR="00FB0319" w:rsidRPr="003926FB" w:rsidRDefault="00FB0319" w:rsidP="00FB0319">
                  <w:pPr>
                    <w:autoSpaceDE w:val="0"/>
                    <w:autoSpaceDN w:val="0"/>
                    <w:adjustRightInd w:val="0"/>
                    <w:spacing w:after="1" w:line="200" w:lineRule="atLeast"/>
                    <w:rPr>
                      <w:rFonts w:cs="Arial"/>
                      <w:szCs w:val="20"/>
                      <w:shd w:val="clear" w:color="auto" w:fill="C0C0C0"/>
                    </w:rPr>
                  </w:pPr>
                  <w:r w:rsidRPr="003926FB">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обработка Выписки из лицевого счета главного распорядителя (распорядителя) бюджетных средств (код формы по КФД 0531758) </w:t>
                  </w:r>
                  <w:r>
                    <w:rPr>
                      <w:rFonts w:cs="Arial"/>
                      <w:szCs w:val="20"/>
                    </w:rPr>
                    <w:lastRenderedPageBreak/>
                    <w:t>&lt;</w:t>
                  </w:r>
                  <w:r w:rsidRPr="003926FB">
                    <w:rPr>
                      <w:rFonts w:cs="Arial"/>
                      <w:szCs w:val="20"/>
                      <w:shd w:val="clear" w:color="auto" w:fill="C0C0C0"/>
                    </w:rPr>
                    <w:t>9</w:t>
                  </w:r>
                  <w:r>
                    <w:rPr>
                      <w:rFonts w:cs="Arial"/>
                      <w:szCs w:val="20"/>
                    </w:rPr>
                    <w:t>&gt; для отражения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3926FB">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t>218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Выписка из лицевого счета главного распорядителя (распорядителя) бюджетных средств (код формы по КФД 0531758) с приложением Расходного расписания (код формы по КФД 0531722) &lt;</w:t>
                  </w:r>
                  <w:r w:rsidRPr="003926FB">
                    <w:rPr>
                      <w:rFonts w:cs="Arial"/>
                      <w:szCs w:val="20"/>
                      <w:shd w:val="clear" w:color="auto" w:fill="C0C0C0"/>
                    </w:rPr>
                    <w:t>19</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926FB">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3926FB" w:rsidRDefault="00FB0319" w:rsidP="00FB0319">
                  <w:pPr>
                    <w:autoSpaceDE w:val="0"/>
                    <w:autoSpaceDN w:val="0"/>
                    <w:adjustRightInd w:val="0"/>
                    <w:spacing w:after="1" w:line="200" w:lineRule="atLeast"/>
                    <w:rPr>
                      <w:rFonts w:cs="Arial"/>
                      <w:szCs w:val="20"/>
                      <w:shd w:val="clear" w:color="auto" w:fill="C0C0C0"/>
                    </w:rPr>
                  </w:pPr>
                  <w:r w:rsidRPr="003926FB">
                    <w:rPr>
                      <w:rFonts w:cs="Arial"/>
                      <w:szCs w:val="20"/>
                      <w:shd w:val="clear" w:color="auto" w:fill="C0C0C0"/>
                    </w:rPr>
                    <w:t>не позднее следующего операционного дня после совершения казначейского платежа</w:t>
                  </w:r>
                </w:p>
              </w:tc>
              <w:tc>
                <w:tcPr>
                  <w:tcW w:w="1018" w:type="dxa"/>
                  <w:tcBorders>
                    <w:top w:val="single" w:sz="4" w:space="0" w:color="auto"/>
                    <w:left w:val="single" w:sz="4" w:space="0" w:color="auto"/>
                    <w:bottom w:val="single" w:sz="4" w:space="0" w:color="auto"/>
                    <w:right w:val="single" w:sz="4" w:space="0" w:color="auto"/>
                  </w:tcBorders>
                </w:tcPr>
                <w:p w:rsidR="00FB0319" w:rsidRPr="003926FB" w:rsidRDefault="00FB0319" w:rsidP="00FB0319">
                  <w:pPr>
                    <w:autoSpaceDE w:val="0"/>
                    <w:autoSpaceDN w:val="0"/>
                    <w:adjustRightInd w:val="0"/>
                    <w:spacing w:after="1" w:line="200" w:lineRule="atLeast"/>
                    <w:rPr>
                      <w:rFonts w:cs="Arial"/>
                      <w:szCs w:val="20"/>
                      <w:shd w:val="clear" w:color="auto" w:fill="C0C0C0"/>
                    </w:rPr>
                  </w:pPr>
                  <w:r w:rsidRPr="003926FB">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926FB">
                    <w:rPr>
                      <w:rFonts w:cs="Arial"/>
                      <w:szCs w:val="20"/>
                      <w:shd w:val="clear" w:color="auto" w:fill="C0C0C0"/>
                    </w:rPr>
                    <w:t>отражение</w:t>
                  </w:r>
                  <w:r>
                    <w:rPr>
                      <w:rFonts w:cs="Arial"/>
                      <w:szCs w:val="20"/>
                    </w:rPr>
                    <w:t xml:space="preserve"> факта хозяйственной жизни </w:t>
                  </w:r>
                  <w:r w:rsidRPr="003926FB">
                    <w:rPr>
                      <w:rFonts w:cs="Arial"/>
                      <w:szCs w:val="20"/>
                      <w:shd w:val="clear" w:color="auto" w:fill="C0C0C0"/>
                    </w:rPr>
                    <w:t>на основании первичных документов, подтверждающих проведение операций на лицевом счете, направленных с Выпиской из лицевого счета главного распорядителя (распорядителя) бюджетных средств (код формы по КФД 0531758)</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926FB">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t>219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Выписка из лицевого счета получателя бюджетных средств (код формы по КФД 0531759) с приложением Расходного расписания (код формы по КФД 0531722)</w:t>
                  </w:r>
                </w:p>
              </w:tc>
              <w:tc>
                <w:tcPr>
                  <w:tcW w:w="1134" w:type="dxa"/>
                  <w:tcBorders>
                    <w:top w:val="single" w:sz="4" w:space="0" w:color="auto"/>
                    <w:left w:val="single" w:sz="4" w:space="0" w:color="auto"/>
                    <w:bottom w:val="single" w:sz="4" w:space="0" w:color="auto"/>
                    <w:right w:val="single" w:sz="4" w:space="0" w:color="auto"/>
                  </w:tcBorders>
                </w:tcPr>
                <w:p w:rsidR="00FB0319" w:rsidRPr="007A1173" w:rsidRDefault="00FB0319" w:rsidP="00FB0319">
                  <w:pPr>
                    <w:autoSpaceDE w:val="0"/>
                    <w:autoSpaceDN w:val="0"/>
                    <w:adjustRightInd w:val="0"/>
                    <w:spacing w:after="1" w:line="200" w:lineRule="atLeast"/>
                    <w:rPr>
                      <w:rFonts w:cs="Arial"/>
                      <w:szCs w:val="20"/>
                      <w:shd w:val="clear" w:color="auto" w:fill="C0C0C0"/>
                    </w:rPr>
                  </w:pPr>
                  <w:r w:rsidRPr="007A1173">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3926FB" w:rsidRDefault="00FB0319" w:rsidP="00FB0319">
                  <w:pPr>
                    <w:autoSpaceDE w:val="0"/>
                    <w:autoSpaceDN w:val="0"/>
                    <w:adjustRightInd w:val="0"/>
                    <w:spacing w:after="1" w:line="200" w:lineRule="atLeast"/>
                    <w:rPr>
                      <w:rFonts w:cs="Arial"/>
                      <w:szCs w:val="20"/>
                      <w:shd w:val="clear" w:color="auto" w:fill="C0C0C0"/>
                    </w:rPr>
                  </w:pPr>
                  <w:r w:rsidRPr="003926FB">
                    <w:rPr>
                      <w:rFonts w:cs="Arial"/>
                      <w:szCs w:val="20"/>
                      <w:shd w:val="clear" w:color="auto" w:fill="C0C0C0"/>
                    </w:rPr>
                    <w:t>не позднее следующего операционного дня после совершения казначейского платежа</w:t>
                  </w:r>
                </w:p>
              </w:tc>
              <w:tc>
                <w:tcPr>
                  <w:tcW w:w="1018" w:type="dxa"/>
                  <w:tcBorders>
                    <w:top w:val="single" w:sz="4" w:space="0" w:color="auto"/>
                    <w:left w:val="single" w:sz="4" w:space="0" w:color="auto"/>
                    <w:bottom w:val="single" w:sz="4" w:space="0" w:color="auto"/>
                    <w:right w:val="single" w:sz="4" w:space="0" w:color="auto"/>
                  </w:tcBorders>
                </w:tcPr>
                <w:p w:rsidR="00FB0319" w:rsidRPr="003926FB" w:rsidRDefault="00FB0319" w:rsidP="00FB0319">
                  <w:pPr>
                    <w:autoSpaceDE w:val="0"/>
                    <w:autoSpaceDN w:val="0"/>
                    <w:adjustRightInd w:val="0"/>
                    <w:spacing w:after="1" w:line="200" w:lineRule="atLeast"/>
                    <w:rPr>
                      <w:rFonts w:cs="Arial"/>
                      <w:szCs w:val="20"/>
                      <w:shd w:val="clear" w:color="auto" w:fill="C0C0C0"/>
                    </w:rPr>
                  </w:pPr>
                  <w:r w:rsidRPr="003926FB">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A1173">
                    <w:rPr>
                      <w:rFonts w:cs="Arial"/>
                      <w:szCs w:val="20"/>
                      <w:shd w:val="clear" w:color="auto" w:fill="C0C0C0"/>
                    </w:rPr>
                    <w:t>отражение</w:t>
                  </w:r>
                  <w:r>
                    <w:rPr>
                      <w:rFonts w:cs="Arial"/>
                      <w:szCs w:val="20"/>
                    </w:rPr>
                    <w:t xml:space="preserve"> факта хозяйственной жизни </w:t>
                  </w:r>
                  <w:r w:rsidRPr="007A1173">
                    <w:rPr>
                      <w:rFonts w:cs="Arial"/>
                      <w:szCs w:val="20"/>
                      <w:shd w:val="clear" w:color="auto" w:fill="C0C0C0"/>
                    </w:rPr>
                    <w:t xml:space="preserve">на основании первичных документов, подтверждающих проведение операций на лицевом счете, направленных с Выпиской из лицевого счета получателя бюджетных средств (код формы </w:t>
                  </w:r>
                  <w:r w:rsidRPr="007A1173">
                    <w:rPr>
                      <w:rFonts w:cs="Arial"/>
                      <w:szCs w:val="20"/>
                      <w:shd w:val="clear" w:color="auto" w:fill="C0C0C0"/>
                    </w:rPr>
                    <w:lastRenderedPageBreak/>
                    <w:t>по КФД 0531759)</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7A1173">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2958">
                    <w:rPr>
                      <w:rFonts w:cs="Arial"/>
                      <w:szCs w:val="20"/>
                      <w:shd w:val="clear" w:color="auto" w:fill="C0C0C0"/>
                    </w:rPr>
                    <w:t>220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Отчет о состоянии лицевого счета главного распорядителя (распорядителя) бюджетных средств (код формы по КФД 0531785) &lt;</w:t>
                  </w:r>
                  <w:r w:rsidRPr="007A1173">
                    <w:rPr>
                      <w:rFonts w:cs="Arial"/>
                      <w:szCs w:val="20"/>
                      <w:shd w:val="clear" w:color="auto" w:fill="C0C0C0"/>
                    </w:rPr>
                    <w:t>9</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Pr="007A1173" w:rsidRDefault="00FB0319" w:rsidP="00FB0319">
                  <w:pPr>
                    <w:autoSpaceDE w:val="0"/>
                    <w:autoSpaceDN w:val="0"/>
                    <w:adjustRightInd w:val="0"/>
                    <w:spacing w:after="1" w:line="200" w:lineRule="atLeast"/>
                    <w:rPr>
                      <w:rFonts w:cs="Arial"/>
                      <w:szCs w:val="20"/>
                      <w:shd w:val="clear" w:color="auto" w:fill="C0C0C0"/>
                    </w:rPr>
                  </w:pPr>
                  <w:r w:rsidRPr="007A1173">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3926FB" w:rsidRDefault="00FB0319" w:rsidP="00FB0319">
                  <w:pPr>
                    <w:autoSpaceDE w:val="0"/>
                    <w:autoSpaceDN w:val="0"/>
                    <w:adjustRightInd w:val="0"/>
                    <w:spacing w:after="1" w:line="200" w:lineRule="atLeast"/>
                    <w:rPr>
                      <w:rFonts w:cs="Arial"/>
                      <w:szCs w:val="20"/>
                      <w:shd w:val="clear" w:color="auto" w:fill="C0C0C0"/>
                    </w:rPr>
                  </w:pPr>
                  <w:r w:rsidRPr="003926FB">
                    <w:rPr>
                      <w:rFonts w:cs="Arial"/>
                      <w:szCs w:val="20"/>
                      <w:shd w:val="clear" w:color="auto" w:fill="C0C0C0"/>
                    </w:rPr>
                    <w:t>не позднее 3 (третьего) рабочего дня, следующего за отчетным месяцем</w:t>
                  </w:r>
                </w:p>
              </w:tc>
              <w:tc>
                <w:tcPr>
                  <w:tcW w:w="1018" w:type="dxa"/>
                  <w:tcBorders>
                    <w:top w:val="single" w:sz="4" w:space="0" w:color="auto"/>
                    <w:left w:val="single" w:sz="4" w:space="0" w:color="auto"/>
                    <w:bottom w:val="single" w:sz="4" w:space="0" w:color="auto"/>
                    <w:right w:val="single" w:sz="4" w:space="0" w:color="auto"/>
                  </w:tcBorders>
                </w:tcPr>
                <w:p w:rsidR="00FB0319" w:rsidRPr="003926FB" w:rsidRDefault="00FB0319" w:rsidP="00FB0319">
                  <w:pPr>
                    <w:autoSpaceDE w:val="0"/>
                    <w:autoSpaceDN w:val="0"/>
                    <w:adjustRightInd w:val="0"/>
                    <w:spacing w:after="1" w:line="200" w:lineRule="atLeast"/>
                    <w:rPr>
                      <w:rFonts w:cs="Arial"/>
                      <w:szCs w:val="20"/>
                      <w:shd w:val="clear" w:color="auto" w:fill="C0C0C0"/>
                    </w:rPr>
                  </w:pPr>
                  <w:r w:rsidRPr="003926FB">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сверка </w:t>
                  </w:r>
                  <w:r w:rsidRPr="007A1173">
                    <w:rPr>
                      <w:rFonts w:cs="Arial"/>
                      <w:szCs w:val="20"/>
                      <w:shd w:val="clear" w:color="auto" w:fill="C0C0C0"/>
                    </w:rPr>
                    <w:t>операций, проведенных на лицевом счете главного распорядителя (распорядителя) бюджетных средств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7A1173">
                    <w:rPr>
                      <w:rFonts w:cs="Arial"/>
                      <w:szCs w:val="20"/>
                      <w:shd w:val="clear" w:color="auto" w:fill="C0C0C0"/>
                    </w:rPr>
                    <w:t>сверки операций, отраженных в Журнале по прочим операциям (код формы по ОКУД 0504071)</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4B75F2" w:rsidRDefault="00FB0319" w:rsidP="00623BC9">
                  <w:pPr>
                    <w:autoSpaceDE w:val="0"/>
                    <w:autoSpaceDN w:val="0"/>
                    <w:adjustRightInd w:val="0"/>
                    <w:spacing w:after="1" w:line="200" w:lineRule="atLeast"/>
                    <w:jc w:val="center"/>
                    <w:outlineLvl w:val="0"/>
                    <w:rPr>
                      <w:rFonts w:cs="Arial"/>
                      <w:szCs w:val="20"/>
                    </w:rPr>
                  </w:pPr>
                  <w:bookmarkStart w:id="74" w:name="Р2_13"/>
                  <w:bookmarkEnd w:id="74"/>
                  <w:r>
                    <w:rPr>
                      <w:rFonts w:cs="Arial"/>
                      <w:szCs w:val="20"/>
                    </w:rPr>
                    <w:t>9. Учет расходов будущих периодов и резервов предстоящих расходов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A1173">
                    <w:rPr>
                      <w:rFonts w:cs="Arial"/>
                      <w:szCs w:val="20"/>
                      <w:shd w:val="clear" w:color="auto" w:fill="C0C0C0"/>
                    </w:rPr>
                    <w:t>221</w:t>
                  </w:r>
                </w:p>
              </w:tc>
              <w:tc>
                <w:tcPr>
                  <w:tcW w:w="1560" w:type="dxa"/>
                  <w:tcBorders>
                    <w:top w:val="single" w:sz="4" w:space="0" w:color="auto"/>
                    <w:left w:val="single" w:sz="4" w:space="0" w:color="auto"/>
                    <w:bottom w:val="single" w:sz="4" w:space="0" w:color="auto"/>
                    <w:right w:val="single" w:sz="4" w:space="0" w:color="auto"/>
                  </w:tcBorders>
                </w:tcPr>
                <w:p w:rsidR="00E22958" w:rsidRDefault="00FB0319" w:rsidP="00FB0319">
                  <w:pPr>
                    <w:autoSpaceDE w:val="0"/>
                    <w:autoSpaceDN w:val="0"/>
                    <w:adjustRightInd w:val="0"/>
                    <w:spacing w:after="1" w:line="200" w:lineRule="atLeast"/>
                    <w:rPr>
                      <w:rFonts w:cs="Arial"/>
                      <w:szCs w:val="20"/>
                    </w:rPr>
                  </w:pPr>
                  <w:r>
                    <w:rPr>
                      <w:rFonts w:cs="Arial"/>
                      <w:szCs w:val="20"/>
                    </w:rPr>
                    <w:t>Документы для формирования расходов будущих периодов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3102">
                    <w:rPr>
                      <w:rFonts w:cs="Arial"/>
                      <w:szCs w:val="20"/>
                      <w:shd w:val="clear" w:color="auto" w:fill="C0C0C0"/>
                    </w:rPr>
                    <w:t>221</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3102">
                    <w:rPr>
                      <w:rFonts w:cs="Arial"/>
                      <w:szCs w:val="20"/>
                      <w:shd w:val="clear" w:color="auto" w:fill="C0C0C0"/>
                    </w:rPr>
                    <w:t>Документ, содержащий информацию</w:t>
                  </w:r>
                  <w:r>
                    <w:rPr>
                      <w:rFonts w:cs="Arial"/>
                      <w:szCs w:val="20"/>
                    </w:rPr>
                    <w:t xml:space="preserve"> о количестве дней фактически не отработанного периода, за который начислены отпускные</w:t>
                  </w:r>
                </w:p>
                <w:p w:rsidR="007A1173" w:rsidRDefault="007A1173"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3 (третьего) рабочего дня квартала,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A3102">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3102">
                    <w:rPr>
                      <w:rFonts w:cs="Arial"/>
                      <w:szCs w:val="20"/>
                      <w:shd w:val="clear" w:color="auto" w:fill="C0C0C0"/>
                    </w:rPr>
                    <w:t>221</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3102">
                    <w:rPr>
                      <w:rFonts w:cs="Arial"/>
                      <w:szCs w:val="20"/>
                      <w:shd w:val="clear" w:color="auto" w:fill="C0C0C0"/>
                    </w:rPr>
                    <w:t>Документ, содержащий информацию</w:t>
                  </w:r>
                  <w:r>
                    <w:rPr>
                      <w:rFonts w:cs="Arial"/>
                      <w:szCs w:val="20"/>
                    </w:rPr>
                    <w:t xml:space="preserve"> о расходах, связанных со страхованием имущества, гражданской ответственности и иными расходами, начисленными в отчетном периоде, но относящиеся к будущим отчетным периодам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A3102">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3102">
                    <w:rPr>
                      <w:rFonts w:cs="Arial"/>
                      <w:szCs w:val="20"/>
                      <w:shd w:val="clear" w:color="auto" w:fill="C0C0C0"/>
                    </w:rPr>
                    <w:t>222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Бухгалтерская справка (код формы по ОКУД 0504833) по списанию </w:t>
                  </w:r>
                  <w:r>
                    <w:rPr>
                      <w:rFonts w:cs="Arial"/>
                      <w:szCs w:val="20"/>
                    </w:rPr>
                    <w:lastRenderedPageBreak/>
                    <w:t>на текущий финансовый результат расходов будущих периодов</w:t>
                  </w:r>
                </w:p>
                <w:p w:rsidR="008A3102" w:rsidRDefault="008A3102"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w:t>
                  </w:r>
                  <w:r>
                    <w:rPr>
                      <w:rFonts w:cs="Arial"/>
                      <w:szCs w:val="20"/>
                    </w:rPr>
                    <w:lastRenderedPageBreak/>
                    <w:t>ежемесячно последним рабочим днем месяца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уполномоченной </w:t>
                  </w:r>
                  <w:r>
                    <w:rPr>
                      <w:rFonts w:cs="Arial"/>
                      <w:szCs w:val="20"/>
                    </w:rPr>
                    <w:lastRenderedPageBreak/>
                    <w:t>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со дня </w:t>
                  </w:r>
                  <w:r>
                    <w:rPr>
                      <w:rFonts w:cs="Arial"/>
                      <w:szCs w:val="20"/>
                    </w:rPr>
                    <w:lastRenderedPageBreak/>
                    <w:t>формирования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A3102">
                    <w:rPr>
                      <w:rFonts w:cs="Arial"/>
                      <w:szCs w:val="20"/>
                      <w:shd w:val="clear" w:color="auto" w:fill="C0C0C0"/>
                    </w:rPr>
                    <w:t>Журнале по прочим операциям</w:t>
                  </w:r>
                  <w:r>
                    <w:rPr>
                      <w:rFonts w:cs="Arial"/>
                      <w:szCs w:val="20"/>
                    </w:rPr>
                    <w:t xml:space="preserve"> (код формы по </w:t>
                  </w:r>
                  <w:r>
                    <w:rPr>
                      <w:rFonts w:cs="Arial"/>
                      <w:szCs w:val="20"/>
                    </w:rPr>
                    <w:lastRenderedPageBreak/>
                    <w:t>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3102">
                    <w:rPr>
                      <w:rFonts w:cs="Arial"/>
                      <w:szCs w:val="20"/>
                      <w:shd w:val="clear" w:color="auto" w:fill="C0C0C0"/>
                    </w:rPr>
                    <w:lastRenderedPageBreak/>
                    <w:t>223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Документы для формирования резервов предстоящих расходов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3102">
                    <w:rPr>
                      <w:rFonts w:cs="Arial"/>
                      <w:szCs w:val="20"/>
                      <w:shd w:val="clear" w:color="auto" w:fill="C0C0C0"/>
                    </w:rPr>
                    <w:t>223</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3102">
                    <w:rPr>
                      <w:rFonts w:cs="Arial"/>
                      <w:szCs w:val="20"/>
                      <w:shd w:val="clear" w:color="auto" w:fill="C0C0C0"/>
                    </w:rPr>
                    <w:t>Документ, содержащий информацию</w:t>
                  </w:r>
                  <w:r>
                    <w:rPr>
                      <w:rFonts w:cs="Arial"/>
                      <w:szCs w:val="20"/>
                    </w:rPr>
                    <w:t xml:space="preserve"> об общем количестве, </w:t>
                  </w:r>
                  <w:r w:rsidRPr="008A3102">
                    <w:rPr>
                      <w:rFonts w:cs="Arial"/>
                      <w:szCs w:val="20"/>
                      <w:shd w:val="clear" w:color="auto" w:fill="C0C0C0"/>
                    </w:rPr>
                    <w:t>не использованных</w:t>
                  </w:r>
                  <w:r>
                    <w:rPr>
                      <w:rFonts w:cs="Arial"/>
                      <w:szCs w:val="20"/>
                    </w:rPr>
                    <w:t xml:space="preserve"> всеми работниками (служащими) субъекта централизованного учета дней отпуска за период с начала работы на дату расчета (конец года) для формирования резервов предстоящей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2 (двух) рабочих дней до окончания календарного года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расчет суммы резерва;</w:t>
                  </w:r>
                </w:p>
                <w:p w:rsidR="00FB0319" w:rsidRDefault="00FB0319" w:rsidP="00FB0319">
                  <w:pPr>
                    <w:autoSpaceDE w:val="0"/>
                    <w:autoSpaceDN w:val="0"/>
                    <w:adjustRightInd w:val="0"/>
                    <w:spacing w:after="1" w:line="200" w:lineRule="atLeast"/>
                    <w:rPr>
                      <w:rFonts w:cs="Arial"/>
                      <w:szCs w:val="20"/>
                    </w:rPr>
                  </w:pPr>
                  <w:r>
                    <w:rPr>
                      <w:rFonts w:cs="Arial"/>
                      <w:szCs w:val="20"/>
                    </w:rPr>
                    <w:t>2) отражение факта хозяйственной жизни в учете путем формирования Бухгалтерской справки (код формы по ОКУД 0504833)</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Карточке учета средств и расчетов (код формы по ОКУД 0504051), </w:t>
                  </w:r>
                  <w:r w:rsidRPr="008A3102">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shd w:val="clear" w:color="auto" w:fill="C0C0C0"/>
                    </w:rPr>
                  </w:pPr>
                  <w:r w:rsidRPr="008A3102">
                    <w:rPr>
                      <w:rFonts w:cs="Arial"/>
                      <w:szCs w:val="20"/>
                      <w:shd w:val="clear" w:color="auto" w:fill="C0C0C0"/>
                    </w:rPr>
                    <w:t>223</w:t>
                  </w:r>
                  <w:r w:rsidRPr="00276266">
                    <w:rPr>
                      <w:rFonts w:cs="Arial"/>
                      <w:szCs w:val="20"/>
                      <w:shd w:val="clear" w:color="auto" w:fill="C0C0C0"/>
                    </w:rPr>
                    <w:t>.2</w:t>
                  </w:r>
                </w:p>
              </w:tc>
              <w:tc>
                <w:tcPr>
                  <w:tcW w:w="1560"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shd w:val="clear" w:color="auto" w:fill="C0C0C0"/>
                    </w:rPr>
                  </w:pPr>
                  <w:r w:rsidRPr="00276266">
                    <w:rPr>
                      <w:rFonts w:cs="Arial"/>
                      <w:szCs w:val="20"/>
                      <w:shd w:val="clear" w:color="auto" w:fill="C0C0C0"/>
                    </w:rPr>
                    <w:t xml:space="preserve">Документ, содержащий информацию об общем количестве, не использованных всеми работниками (служащими) </w:t>
                  </w:r>
                  <w:r w:rsidRPr="00276266">
                    <w:rPr>
                      <w:rFonts w:cs="Arial"/>
                      <w:szCs w:val="20"/>
                      <w:shd w:val="clear" w:color="auto" w:fill="C0C0C0"/>
                    </w:rPr>
                    <w:lastRenderedPageBreak/>
                    <w:t>субъекта централизованного учета дней отпуска за период с начала работы на дату расчета (конец года) для формирования резервов предстоящей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(при наличии технической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shd w:val="clear" w:color="auto" w:fill="C0C0C0"/>
                    </w:rPr>
                  </w:pPr>
                  <w:r w:rsidRPr="00276266">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shd w:val="clear" w:color="auto" w:fill="C0C0C0"/>
                    </w:rPr>
                  </w:pPr>
                  <w:r w:rsidRPr="00276266">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shd w:val="clear" w:color="auto" w:fill="C0C0C0"/>
                    </w:rPr>
                  </w:pPr>
                  <w:r w:rsidRPr="00276266">
                    <w:rPr>
                      <w:rFonts w:cs="Arial"/>
                      <w:szCs w:val="20"/>
                      <w:shd w:val="clear" w:color="auto" w:fill="C0C0C0"/>
                    </w:rPr>
                    <w:t xml:space="preserve">направление из ФГИС ЕИСУ КС не позднее 7 (семи) рабочих дней после завершения отчетного </w:t>
                  </w:r>
                  <w:r w:rsidRPr="00276266">
                    <w:rPr>
                      <w:rFonts w:cs="Arial"/>
                      <w:szCs w:val="20"/>
                      <w:shd w:val="clear" w:color="auto" w:fill="C0C0C0"/>
                    </w:rPr>
                    <w:lastRenderedPageBreak/>
                    <w:t>финансового года</w:t>
                  </w:r>
                </w:p>
              </w:tc>
              <w:tc>
                <w:tcPr>
                  <w:tcW w:w="1018"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shd w:val="clear" w:color="auto" w:fill="C0C0C0"/>
                    </w:rPr>
                  </w:pPr>
                  <w:r w:rsidRPr="00276266">
                    <w:rPr>
                      <w:rFonts w:cs="Arial"/>
                      <w:szCs w:val="20"/>
                      <w:shd w:val="clear" w:color="auto" w:fill="C0C0C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shd w:val="clear" w:color="auto" w:fill="C0C0C0"/>
                    </w:rPr>
                  </w:pPr>
                  <w:r w:rsidRPr="00276266">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shd w:val="clear" w:color="auto" w:fill="C0C0C0"/>
                    </w:rPr>
                  </w:pPr>
                  <w:r w:rsidRPr="00276266">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shd w:val="clear" w:color="auto" w:fill="C0C0C0"/>
                    </w:rPr>
                  </w:pPr>
                  <w:r w:rsidRPr="00276266">
                    <w:rPr>
                      <w:rFonts w:cs="Arial"/>
                      <w:szCs w:val="20"/>
                      <w:shd w:val="clear" w:color="auto" w:fill="C0C0C0"/>
                    </w:rPr>
                    <w:t>для отражения в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rPr>
                  </w:pPr>
                  <w:r w:rsidRPr="00276266">
                    <w:rPr>
                      <w:rFonts w:cs="Arial"/>
                      <w:szCs w:val="20"/>
                      <w:shd w:val="clear" w:color="auto" w:fill="C0C0C0"/>
                    </w:rPr>
                    <w:t>223</w:t>
                  </w:r>
                  <w:r w:rsidRPr="00276266">
                    <w:rPr>
                      <w:rFonts w:cs="Arial"/>
                      <w:szCs w:val="20"/>
                    </w:rPr>
                    <w:t>.</w:t>
                  </w:r>
                  <w:r w:rsidRPr="00276266">
                    <w:rPr>
                      <w:rFonts w:cs="Arial"/>
                      <w:szCs w:val="20"/>
                      <w:shd w:val="clear" w:color="auto" w:fill="C0C0C0"/>
                    </w:rPr>
                    <w:t>3</w:t>
                  </w:r>
                </w:p>
              </w:tc>
              <w:tc>
                <w:tcPr>
                  <w:tcW w:w="1560"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rPr>
                  </w:pPr>
                  <w:r w:rsidRPr="00276266">
                    <w:rPr>
                      <w:rFonts w:cs="Arial"/>
                      <w:szCs w:val="20"/>
                      <w:shd w:val="clear" w:color="auto" w:fill="C0C0C0"/>
                    </w:rPr>
                    <w:t>Документ, содержащий информацию</w:t>
                  </w:r>
                  <w:r w:rsidRPr="00276266">
                    <w:rPr>
                      <w:rFonts w:cs="Arial"/>
                      <w:szCs w:val="20"/>
                    </w:rPr>
                    <w:t xml:space="preserve"> для формирования резервов предстоящих расходов на оплату претензионных требований и исков по результатам фактов хозяйственной жизни</w:t>
                  </w:r>
                </w:p>
              </w:tc>
              <w:tc>
                <w:tcPr>
                  <w:tcW w:w="1134"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rPr>
                  </w:pPr>
                  <w:r w:rsidRPr="00276266">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rPr>
                  </w:pPr>
                  <w:r w:rsidRPr="00276266">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rPr>
                  </w:pPr>
                  <w:r w:rsidRPr="00276266">
                    <w:rPr>
                      <w:rFonts w:cs="Arial"/>
                      <w:szCs w:val="20"/>
                    </w:rPr>
                    <w:t>направление не позднее 3 (трех) рабочих дней до окончания квартала</w:t>
                  </w:r>
                </w:p>
              </w:tc>
              <w:tc>
                <w:tcPr>
                  <w:tcW w:w="1018"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rPr>
                  </w:pPr>
                  <w:r w:rsidRPr="00276266">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rPr>
                  </w:pPr>
                  <w:r w:rsidRPr="00276266">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rPr>
                  </w:pPr>
                  <w:r w:rsidRPr="00276266">
                    <w:rPr>
                      <w:rFonts w:cs="Arial"/>
                      <w:szCs w:val="20"/>
                    </w:rPr>
                    <w:t>1) расчет суммы резерва;</w:t>
                  </w:r>
                </w:p>
                <w:p w:rsidR="00FB0319" w:rsidRPr="00276266" w:rsidRDefault="00FB0319" w:rsidP="00FB0319">
                  <w:pPr>
                    <w:autoSpaceDE w:val="0"/>
                    <w:autoSpaceDN w:val="0"/>
                    <w:adjustRightInd w:val="0"/>
                    <w:spacing w:after="1" w:line="200" w:lineRule="atLeast"/>
                    <w:rPr>
                      <w:rFonts w:cs="Arial"/>
                      <w:szCs w:val="20"/>
                    </w:rPr>
                  </w:pPr>
                  <w:r w:rsidRPr="00276266">
                    <w:rPr>
                      <w:rFonts w:cs="Arial"/>
                      <w:szCs w:val="20"/>
                    </w:rPr>
                    <w:t>2) отражение факта хозяйственной жизни в учете путем формирования Бухгалтерской справки (код формы по ОКУД 0504833)</w:t>
                  </w:r>
                </w:p>
              </w:tc>
              <w:tc>
                <w:tcPr>
                  <w:tcW w:w="1559" w:type="dxa"/>
                  <w:tcBorders>
                    <w:top w:val="single" w:sz="4" w:space="0" w:color="auto"/>
                    <w:left w:val="single" w:sz="4" w:space="0" w:color="auto"/>
                    <w:bottom w:val="single" w:sz="4" w:space="0" w:color="auto"/>
                    <w:right w:val="single" w:sz="4" w:space="0" w:color="auto"/>
                  </w:tcBorders>
                </w:tcPr>
                <w:p w:rsidR="00FB0319" w:rsidRPr="00276266" w:rsidRDefault="00FB0319" w:rsidP="00FB0319">
                  <w:pPr>
                    <w:autoSpaceDE w:val="0"/>
                    <w:autoSpaceDN w:val="0"/>
                    <w:adjustRightInd w:val="0"/>
                    <w:spacing w:after="1" w:line="200" w:lineRule="atLeast"/>
                    <w:rPr>
                      <w:rFonts w:cs="Arial"/>
                      <w:szCs w:val="20"/>
                    </w:rPr>
                  </w:pPr>
                  <w:r w:rsidRPr="00276266">
                    <w:rPr>
                      <w:rFonts w:cs="Arial"/>
                      <w:szCs w:val="20"/>
                    </w:rPr>
                    <w:t xml:space="preserve">для отражения в Карточке учета средств и расчетов (код формы по ОКУД 0504051), </w:t>
                  </w:r>
                  <w:r w:rsidRPr="00276266">
                    <w:rPr>
                      <w:rFonts w:cs="Arial"/>
                      <w:szCs w:val="20"/>
                      <w:shd w:val="clear" w:color="auto" w:fill="C0C0C0"/>
                    </w:rPr>
                    <w:t>Журнале по прочим операциям</w:t>
                  </w:r>
                  <w:r w:rsidRPr="00276266">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8A3102" w:rsidRDefault="00FB0319" w:rsidP="00FB0319">
                  <w:pPr>
                    <w:autoSpaceDE w:val="0"/>
                    <w:autoSpaceDN w:val="0"/>
                    <w:adjustRightInd w:val="0"/>
                    <w:spacing w:after="1" w:line="200" w:lineRule="atLeast"/>
                    <w:rPr>
                      <w:rFonts w:cs="Arial"/>
                      <w:szCs w:val="20"/>
                      <w:shd w:val="clear" w:color="auto" w:fill="C0C0C0"/>
                    </w:rPr>
                  </w:pPr>
                  <w:r w:rsidRPr="008A3102">
                    <w:rPr>
                      <w:rFonts w:cs="Arial"/>
                      <w:szCs w:val="20"/>
                      <w:shd w:val="clear" w:color="auto" w:fill="C0C0C0"/>
                    </w:rPr>
                    <w:t>223.4</w:t>
                  </w:r>
                </w:p>
              </w:tc>
              <w:tc>
                <w:tcPr>
                  <w:tcW w:w="1560" w:type="dxa"/>
                  <w:tcBorders>
                    <w:top w:val="single" w:sz="4" w:space="0" w:color="auto"/>
                    <w:left w:val="single" w:sz="4" w:space="0" w:color="auto"/>
                    <w:bottom w:val="single" w:sz="4" w:space="0" w:color="auto"/>
                    <w:right w:val="single" w:sz="4" w:space="0" w:color="auto"/>
                  </w:tcBorders>
                </w:tcPr>
                <w:p w:rsidR="00FB0319" w:rsidRPr="008A3102" w:rsidRDefault="00FB0319" w:rsidP="00FB0319">
                  <w:pPr>
                    <w:autoSpaceDE w:val="0"/>
                    <w:autoSpaceDN w:val="0"/>
                    <w:adjustRightInd w:val="0"/>
                    <w:spacing w:after="1" w:line="200" w:lineRule="atLeast"/>
                    <w:rPr>
                      <w:rFonts w:cs="Arial"/>
                      <w:szCs w:val="20"/>
                      <w:shd w:val="clear" w:color="auto" w:fill="C0C0C0"/>
                    </w:rPr>
                  </w:pPr>
                  <w:r w:rsidRPr="008A3102">
                    <w:rPr>
                      <w:rFonts w:cs="Arial"/>
                      <w:szCs w:val="20"/>
                      <w:shd w:val="clear" w:color="auto" w:fill="C0C0C0"/>
                    </w:rPr>
                    <w:t>Документ, содержащий информацию для формирования резервов предстоящих расходов в объеме потребленных услуг (в расчетно-</w:t>
                  </w:r>
                  <w:r w:rsidRPr="008A3102">
                    <w:rPr>
                      <w:rFonts w:cs="Arial"/>
                      <w:szCs w:val="20"/>
                      <w:shd w:val="clear" w:color="auto" w:fill="C0C0C0"/>
                    </w:rPr>
                    <w:lastRenderedPageBreak/>
                    <w:t>документальной обоснованной оценке)</w:t>
                  </w:r>
                </w:p>
              </w:tc>
              <w:tc>
                <w:tcPr>
                  <w:tcW w:w="1134" w:type="dxa"/>
                  <w:tcBorders>
                    <w:top w:val="single" w:sz="4" w:space="0" w:color="auto"/>
                    <w:left w:val="single" w:sz="4" w:space="0" w:color="auto"/>
                    <w:bottom w:val="single" w:sz="4" w:space="0" w:color="auto"/>
                    <w:right w:val="single" w:sz="4" w:space="0" w:color="auto"/>
                  </w:tcBorders>
                </w:tcPr>
                <w:p w:rsidR="00FB0319" w:rsidRPr="008A3102" w:rsidRDefault="00FB0319" w:rsidP="00FB0319">
                  <w:pPr>
                    <w:autoSpaceDE w:val="0"/>
                    <w:autoSpaceDN w:val="0"/>
                    <w:adjustRightInd w:val="0"/>
                    <w:spacing w:after="1" w:line="200" w:lineRule="atLeast"/>
                    <w:rPr>
                      <w:rFonts w:cs="Arial"/>
                      <w:szCs w:val="20"/>
                      <w:shd w:val="clear" w:color="auto" w:fill="C0C0C0"/>
                    </w:rPr>
                  </w:pPr>
                  <w:r w:rsidRPr="008A3102">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8A3102" w:rsidRDefault="00FB0319" w:rsidP="00FB0319">
                  <w:pPr>
                    <w:autoSpaceDE w:val="0"/>
                    <w:autoSpaceDN w:val="0"/>
                    <w:adjustRightInd w:val="0"/>
                    <w:spacing w:after="1" w:line="200" w:lineRule="atLeast"/>
                    <w:rPr>
                      <w:rFonts w:cs="Arial"/>
                      <w:szCs w:val="20"/>
                      <w:shd w:val="clear" w:color="auto" w:fill="C0C0C0"/>
                    </w:rPr>
                  </w:pPr>
                  <w:r w:rsidRPr="008A3102">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8A3102" w:rsidRDefault="00FB0319" w:rsidP="00FB0319">
                  <w:pPr>
                    <w:autoSpaceDE w:val="0"/>
                    <w:autoSpaceDN w:val="0"/>
                    <w:adjustRightInd w:val="0"/>
                    <w:spacing w:after="1" w:line="200" w:lineRule="atLeast"/>
                    <w:rPr>
                      <w:rFonts w:cs="Arial"/>
                      <w:szCs w:val="20"/>
                      <w:shd w:val="clear" w:color="auto" w:fill="C0C0C0"/>
                    </w:rPr>
                  </w:pPr>
                  <w:r w:rsidRPr="008A3102">
                    <w:rPr>
                      <w:rFonts w:cs="Arial"/>
                      <w:szCs w:val="20"/>
                      <w:shd w:val="clear" w:color="auto" w:fill="C0C0C0"/>
                    </w:rPr>
                    <w:t>направление не позднее 3 (трех) рабочих дней до окончания квартала</w:t>
                  </w:r>
                </w:p>
              </w:tc>
              <w:tc>
                <w:tcPr>
                  <w:tcW w:w="1018" w:type="dxa"/>
                  <w:tcBorders>
                    <w:top w:val="single" w:sz="4" w:space="0" w:color="auto"/>
                    <w:left w:val="single" w:sz="4" w:space="0" w:color="auto"/>
                    <w:bottom w:val="single" w:sz="4" w:space="0" w:color="auto"/>
                    <w:right w:val="single" w:sz="4" w:space="0" w:color="auto"/>
                  </w:tcBorders>
                </w:tcPr>
                <w:p w:rsidR="00FB0319" w:rsidRPr="008A3102" w:rsidRDefault="00FB0319" w:rsidP="00FB0319">
                  <w:pPr>
                    <w:autoSpaceDE w:val="0"/>
                    <w:autoSpaceDN w:val="0"/>
                    <w:adjustRightInd w:val="0"/>
                    <w:spacing w:after="1" w:line="200" w:lineRule="atLeast"/>
                    <w:rPr>
                      <w:rFonts w:cs="Arial"/>
                      <w:szCs w:val="20"/>
                      <w:shd w:val="clear" w:color="auto" w:fill="C0C0C0"/>
                    </w:rPr>
                  </w:pPr>
                  <w:r w:rsidRPr="008A3102">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8A3102" w:rsidRDefault="00FB0319" w:rsidP="00FB0319">
                  <w:pPr>
                    <w:autoSpaceDE w:val="0"/>
                    <w:autoSpaceDN w:val="0"/>
                    <w:adjustRightInd w:val="0"/>
                    <w:spacing w:after="1" w:line="200" w:lineRule="atLeast"/>
                    <w:rPr>
                      <w:rFonts w:cs="Arial"/>
                      <w:szCs w:val="20"/>
                      <w:shd w:val="clear" w:color="auto" w:fill="C0C0C0"/>
                    </w:rPr>
                  </w:pPr>
                  <w:r w:rsidRPr="008A3102">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8A3102" w:rsidRDefault="00FB0319" w:rsidP="00FB0319">
                  <w:pPr>
                    <w:autoSpaceDE w:val="0"/>
                    <w:autoSpaceDN w:val="0"/>
                    <w:adjustRightInd w:val="0"/>
                    <w:spacing w:after="1" w:line="200" w:lineRule="atLeast"/>
                    <w:rPr>
                      <w:rFonts w:cs="Arial"/>
                      <w:szCs w:val="20"/>
                      <w:shd w:val="clear" w:color="auto" w:fill="C0C0C0"/>
                    </w:rPr>
                  </w:pPr>
                  <w:r w:rsidRPr="008A3102">
                    <w:rPr>
                      <w:rFonts w:cs="Arial"/>
                      <w:szCs w:val="20"/>
                      <w:shd w:val="clear" w:color="auto" w:fill="C0C0C0"/>
                    </w:rPr>
                    <w:t>1) расчет суммы резерва;</w:t>
                  </w:r>
                </w:p>
                <w:p w:rsidR="00FB0319" w:rsidRPr="008A3102" w:rsidRDefault="00FB0319" w:rsidP="00FB0319">
                  <w:pPr>
                    <w:autoSpaceDE w:val="0"/>
                    <w:autoSpaceDN w:val="0"/>
                    <w:adjustRightInd w:val="0"/>
                    <w:spacing w:after="1" w:line="200" w:lineRule="atLeast"/>
                    <w:rPr>
                      <w:rFonts w:cs="Arial"/>
                      <w:szCs w:val="20"/>
                      <w:shd w:val="clear" w:color="auto" w:fill="C0C0C0"/>
                    </w:rPr>
                  </w:pPr>
                  <w:r w:rsidRPr="008A3102">
                    <w:rPr>
                      <w:rFonts w:cs="Arial"/>
                      <w:szCs w:val="20"/>
                      <w:shd w:val="clear" w:color="auto" w:fill="C0C0C0"/>
                    </w:rPr>
                    <w:t>2) отражение факта хозяйственной жизни в учете путем формирования Бухгалтерск</w:t>
                  </w:r>
                  <w:r w:rsidRPr="008A3102">
                    <w:rPr>
                      <w:rFonts w:cs="Arial"/>
                      <w:szCs w:val="20"/>
                      <w:shd w:val="clear" w:color="auto" w:fill="C0C0C0"/>
                    </w:rPr>
                    <w:lastRenderedPageBreak/>
                    <w:t>ой справки (код формы по ОКУД 0504833)</w:t>
                  </w:r>
                </w:p>
              </w:tc>
              <w:tc>
                <w:tcPr>
                  <w:tcW w:w="1559" w:type="dxa"/>
                  <w:tcBorders>
                    <w:top w:val="single" w:sz="4" w:space="0" w:color="auto"/>
                    <w:left w:val="single" w:sz="4" w:space="0" w:color="auto"/>
                    <w:bottom w:val="single" w:sz="4" w:space="0" w:color="auto"/>
                    <w:right w:val="single" w:sz="4" w:space="0" w:color="auto"/>
                  </w:tcBorders>
                </w:tcPr>
                <w:p w:rsidR="00FB0319" w:rsidRPr="008A3102" w:rsidRDefault="00FB0319" w:rsidP="00FB0319">
                  <w:pPr>
                    <w:autoSpaceDE w:val="0"/>
                    <w:autoSpaceDN w:val="0"/>
                    <w:adjustRightInd w:val="0"/>
                    <w:spacing w:after="1" w:line="200" w:lineRule="atLeast"/>
                    <w:rPr>
                      <w:rFonts w:cs="Arial"/>
                      <w:szCs w:val="20"/>
                      <w:shd w:val="clear" w:color="auto" w:fill="C0C0C0"/>
                    </w:rPr>
                  </w:pPr>
                  <w:r w:rsidRPr="008A3102">
                    <w:rPr>
                      <w:rFonts w:cs="Arial"/>
                      <w:szCs w:val="20"/>
                      <w:shd w:val="clear" w:color="auto" w:fill="C0C0C0"/>
                    </w:rPr>
                    <w:lastRenderedPageBreak/>
                    <w:t xml:space="preserve">для отражения в Карточке учета средств и расчетов (код формы по ОКУД 0504051), Журнале по прочим операциям (код формы по </w:t>
                  </w:r>
                  <w:r w:rsidRPr="008A3102">
                    <w:rPr>
                      <w:rFonts w:cs="Arial"/>
                      <w:szCs w:val="20"/>
                      <w:shd w:val="clear" w:color="auto" w:fill="C0C0C0"/>
                    </w:rPr>
                    <w:lastRenderedPageBreak/>
                    <w:t>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3102">
                    <w:rPr>
                      <w:rFonts w:cs="Arial"/>
                      <w:szCs w:val="20"/>
                      <w:shd w:val="clear" w:color="auto" w:fill="C0C0C0"/>
                    </w:rPr>
                    <w:lastRenderedPageBreak/>
                    <w:t>224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Расчетные документы по обязательствам, на которые ранее был образован резерв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3102">
                    <w:rPr>
                      <w:rFonts w:cs="Arial"/>
                      <w:szCs w:val="20"/>
                      <w:shd w:val="clear" w:color="auto" w:fill="C0C0C0"/>
                    </w:rPr>
                    <w:t>224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Расчетные документы по обязательствам, на которые ранее был образован резерв на оплату отпусков за фактически отработанное время и страховых взносов (приказ на отпуск и иные документы) (для федеральных органов </w:t>
                  </w:r>
                  <w:r w:rsidRPr="00276266">
                    <w:rPr>
                      <w:rFonts w:cs="Arial"/>
                      <w:szCs w:val="20"/>
                      <w:shd w:val="clear" w:color="auto" w:fill="C0C0C0"/>
                    </w:rPr>
                    <w:t>исполнительной</w:t>
                  </w:r>
                  <w:r>
                    <w:rPr>
                      <w:rFonts w:cs="Arial"/>
                      <w:szCs w:val="20"/>
                    </w:rPr>
                    <w:t xml:space="preserve"> власти и их территориальных органов)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6266">
                    <w:rPr>
                      <w:rFonts w:cs="Arial"/>
                      <w:szCs w:val="20"/>
                      <w:shd w:val="clear" w:color="auto" w:fill="C0C0C0"/>
                    </w:rPr>
                    <w:t>направление из ФГИС ЕИСУ КС</w:t>
                  </w:r>
                  <w:r>
                    <w:rPr>
                      <w:rFonts w:cs="Arial"/>
                      <w:szCs w:val="20"/>
                    </w:rPr>
                    <w:t xml:space="preserve"> не позднее следующего рабочего дня со дня издания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Карточке учета средств и расчетов (код формы по ОКУД 0504051), </w:t>
                  </w:r>
                  <w:r w:rsidRPr="00276266">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3102">
                    <w:rPr>
                      <w:rFonts w:cs="Arial"/>
                      <w:szCs w:val="20"/>
                      <w:shd w:val="clear" w:color="auto" w:fill="C0C0C0"/>
                    </w:rPr>
                    <w:t>224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Расчетные документы по обязательствам, на которые ранее был образован резерв на оплату отпусков за фактически отработанное время и страховых взносов (приказ на отпуск и иные документы) (для федеральных казенных учреждений </w:t>
                  </w:r>
                  <w:r w:rsidRPr="00276266">
                    <w:rPr>
                      <w:rFonts w:cs="Arial"/>
                      <w:szCs w:val="20"/>
                      <w:shd w:val="clear" w:color="auto" w:fill="C0C0C0"/>
                    </w:rPr>
                    <w:t xml:space="preserve">и таможенных </w:t>
                  </w:r>
                  <w:r w:rsidRPr="00276266">
                    <w:rPr>
                      <w:rFonts w:cs="Arial"/>
                      <w:szCs w:val="20"/>
                      <w:shd w:val="clear" w:color="auto" w:fill="C0C0C0"/>
                    </w:rPr>
                    <w:lastRenderedPageBreak/>
                    <w:t>органов ФТС России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приема работника на работу</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Карточке учета средств и расчетов (код формы по ОКУД 0504051), </w:t>
                  </w:r>
                  <w:r w:rsidRPr="00276266">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3102">
                    <w:rPr>
                      <w:rFonts w:cs="Arial"/>
                      <w:szCs w:val="20"/>
                      <w:shd w:val="clear" w:color="auto" w:fill="C0C0C0"/>
                    </w:rPr>
                    <w:t>224</w:t>
                  </w:r>
                  <w:r>
                    <w:rPr>
                      <w:rFonts w:cs="Arial"/>
                      <w:szCs w:val="20"/>
                    </w:rPr>
                    <w:t>.3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Расчетные документы по обязательствам, на которые ранее был образован резерв на оплату претензионных требований и исков по результатам фактов хозяйственной жизни</w:t>
                  </w: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E55A37" w:rsidRDefault="00E55A37"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средствами ГИИС "Электронный бюджет"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Карточке учета средств и расчетов (код формы по ОКУД 0504051), </w:t>
                  </w:r>
                  <w:r w:rsidRPr="00276266">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75" w:name="Р2_14"/>
                  <w:bookmarkEnd w:id="75"/>
                  <w:r>
                    <w:rPr>
                      <w:rFonts w:cs="Arial"/>
                      <w:szCs w:val="20"/>
                    </w:rPr>
                    <w:t>10. Учет финансовых вложений</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225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Решение</w:t>
                  </w:r>
                  <w:r>
                    <w:rPr>
                      <w:rFonts w:cs="Arial"/>
                      <w:szCs w:val="20"/>
                    </w:rPr>
                    <w:t xml:space="preserve"> о внесении изменений в устав (при увеличении или уменьшении уставного фонда федерального государственного унитарного предприятия) </w:t>
                  </w:r>
                  <w:r w:rsidRPr="00A4698D">
                    <w:rPr>
                      <w:rFonts w:cs="Arial"/>
                      <w:szCs w:val="20"/>
                      <w:shd w:val="clear" w:color="auto" w:fill="C0C0C0"/>
                    </w:rPr>
                    <w:t>с приложением выписки из Единого государственного реестра юридических лиц (далее - ЕГРЮЛ)</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государственной регистрации изменений в налоговом органе</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дня со дня получения документов</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4698D">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226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w:t>
                  </w:r>
                  <w:r w:rsidRPr="00A4698D">
                    <w:rPr>
                      <w:rFonts w:cs="Arial"/>
                      <w:szCs w:val="20"/>
                      <w:shd w:val="clear" w:color="auto" w:fill="C0C0C0"/>
                    </w:rPr>
                    <w:t>(код формы по ОКУД 0504805)</w:t>
                  </w:r>
                  <w:r>
                    <w:rPr>
                      <w:rFonts w:cs="Arial"/>
                      <w:szCs w:val="20"/>
                    </w:rPr>
                    <w:t xml:space="preserve"> об изменении стоимости особо ценного имущества у учреждения, в отношении которого субъект централизованного учета выполняет функции и </w:t>
                  </w:r>
                  <w:r>
                    <w:rPr>
                      <w:rFonts w:cs="Arial"/>
                      <w:szCs w:val="20"/>
                    </w:rPr>
                    <w:lastRenderedPageBreak/>
                    <w:t>полномочия учредителя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ежегодно, в порядке, установленном субъектом централизованного учета, выполняющим функции и полномочия учредителя (но не реже чем перед составлением </w:t>
                  </w:r>
                  <w:r>
                    <w:rPr>
                      <w:rFonts w:cs="Arial"/>
                      <w:szCs w:val="20"/>
                    </w:rPr>
                    <w:lastRenderedPageBreak/>
                    <w:t>годовой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4698D">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227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Документ, содержащий информацию</w:t>
                  </w:r>
                  <w:r>
                    <w:rPr>
                      <w:rFonts w:cs="Arial"/>
                      <w:szCs w:val="20"/>
                    </w:rPr>
                    <w:t xml:space="preserve"> о создании, ликвидации, исключении из ЕГРЮЛ, реорганизации юридического лица с приложением подтверждающих документов (устав, выписка из ЕГРЮЛ) в отношении которых субъект централизованного учета выполняет функции и полномочия учредителя/собственника имущества</w:t>
                  </w:r>
                </w:p>
                <w:p w:rsidR="00E55A37" w:rsidRDefault="00E55A37"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5 (пяти) рабочих дней после внесения изменений в ЕГРЮЛ по юридическим лицам, в отношении которых субъект централизованного учета выполняет функции и полномочия учредителя/собственника имущества предприятий</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по мере поступления документов</w:t>
                  </w:r>
                </w:p>
              </w:tc>
              <w:tc>
                <w:tcPr>
                  <w:tcW w:w="1276"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сверка данных вложений на счетах учета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A4698D">
                    <w:rPr>
                      <w:rFonts w:cs="Arial"/>
                      <w:szCs w:val="20"/>
                      <w:shd w:val="clear" w:color="auto" w:fill="C0C0C0"/>
                    </w:rPr>
                    <w:t>отражения в аналитическом учете</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228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Договор купли-продажи </w:t>
                  </w:r>
                  <w:r w:rsidRPr="00A4698D">
                    <w:rPr>
                      <w:rFonts w:cs="Arial"/>
                      <w:szCs w:val="20"/>
                      <w:shd w:val="clear" w:color="auto" w:fill="C0C0C0"/>
                    </w:rPr>
                    <w:t>ценных бумаг</w:t>
                  </w:r>
                  <w:r>
                    <w:rPr>
                      <w:rFonts w:cs="Arial"/>
                      <w:szCs w:val="20"/>
                    </w:rPr>
                    <w:t>, выписка из реестра акционеров эмитента, выписка со счета ДЕПО</w:t>
                  </w: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4698D">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229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 приема-передачи ценных бумаг, акций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037C45">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230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37C45">
                    <w:rPr>
                      <w:rFonts w:cs="Arial"/>
                      <w:szCs w:val="20"/>
                      <w:shd w:val="clear" w:color="auto" w:fill="C0C0C0"/>
                    </w:rPr>
                    <w:t>Документ, содержащий информацию</w:t>
                  </w:r>
                  <w:r>
                    <w:rPr>
                      <w:rFonts w:cs="Arial"/>
                      <w:szCs w:val="20"/>
                    </w:rPr>
                    <w:t xml:space="preserve"> о </w:t>
                  </w:r>
                  <w:r>
                    <w:rPr>
                      <w:rFonts w:cs="Arial"/>
                      <w:szCs w:val="20"/>
                    </w:rPr>
                    <w:lastRenderedPageBreak/>
                    <w:t>замене уполномоченной организации - владельца акций от имени Российской Федерации (уведомление о проведении операции в реестре владельцев ценных бумаг)</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w:t>
                  </w:r>
                  <w:r>
                    <w:rPr>
                      <w:rFonts w:cs="Arial"/>
                      <w:szCs w:val="20"/>
                    </w:rPr>
                    <w:lastRenderedPageBreak/>
                    <w:t>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не позднее следующего </w:t>
                  </w:r>
                  <w:r>
                    <w:rPr>
                      <w:rFonts w:cs="Arial"/>
                      <w:szCs w:val="20"/>
                    </w:rPr>
                    <w:lastRenderedPageBreak/>
                    <w:t>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w:t>
                  </w:r>
                  <w:r>
                    <w:rPr>
                      <w:rFonts w:cs="Arial"/>
                      <w:szCs w:val="20"/>
                    </w:rPr>
                    <w:lastRenderedPageBreak/>
                    <w:t>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w:t>
                  </w:r>
                  <w:r>
                    <w:rPr>
                      <w:rFonts w:cs="Arial"/>
                      <w:szCs w:val="20"/>
                    </w:rPr>
                    <w:lastRenderedPageBreak/>
                    <w:t>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1) отражение факта </w:t>
                  </w:r>
                  <w:r>
                    <w:rPr>
                      <w:rFonts w:cs="Arial"/>
                      <w:szCs w:val="20"/>
                    </w:rPr>
                    <w:lastRenderedPageBreak/>
                    <w:t>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и подписание Извещения (код формы по ОКУД 0504805)</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w:t>
                  </w:r>
                  <w:r w:rsidRPr="00037C45">
                    <w:rPr>
                      <w:rFonts w:cs="Arial"/>
                      <w:szCs w:val="20"/>
                      <w:shd w:val="clear" w:color="auto" w:fill="C0C0C0"/>
                    </w:rPr>
                    <w:t xml:space="preserve">Журнале по </w:t>
                  </w:r>
                  <w:r w:rsidRPr="00037C45">
                    <w:rPr>
                      <w:rFonts w:cs="Arial"/>
                      <w:szCs w:val="20"/>
                      <w:shd w:val="clear" w:color="auto" w:fill="C0C0C0"/>
                    </w:rPr>
                    <w:lastRenderedPageBreak/>
                    <w:t>прочим операциям</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2) для направления в субъект централизованного учета на подписание и последующую передачу новому владельцу акций</w:t>
                  </w: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lastRenderedPageBreak/>
                    <w:t>231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документы-основания для выбытия из учета вложений в акции (приказ, договор, передаточное распоряжение и иные документы)</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2) формирование и подписание Извещения (код формы по ОКУД 0504805)</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E7E04">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232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Первичные документы - основания при выбытии акций (приказ, договор, выписка со счета </w:t>
                  </w:r>
                  <w:r w:rsidRPr="008E7E04">
                    <w:rPr>
                      <w:rFonts w:cs="Arial"/>
                      <w:szCs w:val="20"/>
                      <w:shd w:val="clear" w:color="auto" w:fill="C0C0C0"/>
                    </w:rPr>
                    <w:t>депо</w:t>
                  </w:r>
                  <w:r>
                    <w:rPr>
                      <w:rFonts w:cs="Arial"/>
                      <w:szCs w:val="20"/>
                    </w:rPr>
                    <w:t xml:space="preserve"> и иные документы)</w:t>
                  </w:r>
                </w:p>
                <w:p w:rsidR="00276266" w:rsidRDefault="00276266" w:rsidP="00FB0319">
                  <w:pPr>
                    <w:autoSpaceDE w:val="0"/>
                    <w:autoSpaceDN w:val="0"/>
                    <w:adjustRightInd w:val="0"/>
                    <w:spacing w:after="1" w:line="200" w:lineRule="atLeast"/>
                    <w:rPr>
                      <w:rFonts w:cs="Arial"/>
                      <w:szCs w:val="20"/>
                    </w:rPr>
                  </w:pPr>
                </w:p>
                <w:p w:rsidR="00276266" w:rsidRDefault="00276266"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E7E04">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233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Договор (соглашение) о предоставлении бюджетных инвестиций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приняты к учету бюджетное и денежное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E7E04">
                    <w:rPr>
                      <w:rFonts w:cs="Arial"/>
                      <w:szCs w:val="20"/>
                      <w:shd w:val="clear" w:color="auto" w:fill="C0C0C0"/>
                    </w:rPr>
                    <w:t xml:space="preserve">Журнале регистрации обязательств (код формы по ОКУД 0504064), Журнале по прочим операциям (код формы по </w:t>
                  </w:r>
                  <w:r w:rsidRPr="008E7E04">
                    <w:rPr>
                      <w:rFonts w:cs="Arial"/>
                      <w:szCs w:val="20"/>
                      <w:shd w:val="clear" w:color="auto" w:fill="C0C0C0"/>
                    </w:rPr>
                    <w:lastRenderedPageBreak/>
                    <w:t>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lastRenderedPageBreak/>
                    <w:t>234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документы-основания, подтверждающие поступление акций и финансовых вложений в акции в рамках предоставления из федерального бюджета бюджетных инвестиций на осуществление взноса в уставный капитал акционерного общества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234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документы-основания (с указанием реквизитов договора/распоряжения/указа), подтверждающие поступление акций и финансовых вложений в акции в рамках предоставления из федерального бюджета бюджетных инвестиций на осуществление взноса в уставный капитал акционерного общества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дня со дня получения документов</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(по передаче/приему финансовых вложений в акции)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E7E04">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234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Первичные документы-основания (Извещение (код формы по ОКУД 0504805) с указанием </w:t>
                  </w:r>
                  <w:r>
                    <w:rPr>
                      <w:rFonts w:cs="Arial"/>
                      <w:szCs w:val="20"/>
                    </w:rPr>
                    <w:lastRenderedPageBreak/>
                    <w:t>реквизитов договора/распоряжения/указа), подтверждающие передачу от одного субъекта централизованного учета другому субъекту централизованного учета акций и финансовых вложений в акции в рамках предоставления из федерального бюджета бюджетных инвестиций на осуществление взноса в уставный капитал акционерного общества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дня со дня получения документов</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в учете (по передаче/приему </w:t>
                  </w:r>
                  <w:r>
                    <w:rPr>
                      <w:rFonts w:cs="Arial"/>
                      <w:szCs w:val="20"/>
                    </w:rPr>
                    <w:lastRenderedPageBreak/>
                    <w:t>финансовых вложений в акции)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8E7E04">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234</w:t>
                  </w:r>
                  <w:r>
                    <w:rPr>
                      <w:rFonts w:cs="Arial"/>
                      <w:szCs w:val="20"/>
                    </w:rPr>
                    <w:t>.3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Уведомление о выполнении операции в реестре акционерного общества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дня со дня получения документов</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 (учет акций, зачет авансовых платежей)</w:t>
                  </w: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E7E04">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234</w:t>
                  </w:r>
                  <w:r>
                    <w:rPr>
                      <w:rFonts w:cs="Arial"/>
                      <w:szCs w:val="20"/>
                    </w:rPr>
                    <w:t>.4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E7E04">
                    <w:rPr>
                      <w:rFonts w:cs="Arial"/>
                      <w:szCs w:val="20"/>
                      <w:shd w:val="clear" w:color="auto" w:fill="C0C0C0"/>
                    </w:rPr>
                    <w:t>Документ, содержащий информацию</w:t>
                  </w:r>
                  <w:r>
                    <w:rPr>
                      <w:rFonts w:cs="Arial"/>
                      <w:szCs w:val="20"/>
                    </w:rPr>
                    <w:t xml:space="preserve"> о продаже акций (договор купли-продажи, передаточное распоряжение/акт)</w:t>
                  </w:r>
                </w:p>
                <w:p w:rsidR="00A4698D" w:rsidRDefault="00A4698D" w:rsidP="00FB0319">
                  <w:pPr>
                    <w:autoSpaceDE w:val="0"/>
                    <w:autoSpaceDN w:val="0"/>
                    <w:adjustRightInd w:val="0"/>
                    <w:spacing w:after="1" w:line="200" w:lineRule="atLeast"/>
                    <w:rPr>
                      <w:rFonts w:cs="Arial"/>
                      <w:szCs w:val="20"/>
                    </w:rPr>
                  </w:pPr>
                </w:p>
                <w:p w:rsidR="00A4698D" w:rsidRDefault="00A4698D"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E7E04">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698D">
                    <w:rPr>
                      <w:rFonts w:cs="Arial"/>
                      <w:szCs w:val="20"/>
                      <w:shd w:val="clear" w:color="auto" w:fill="C0C0C0"/>
                    </w:rPr>
                    <w:t>234</w:t>
                  </w:r>
                  <w:r>
                    <w:rPr>
                      <w:rFonts w:cs="Arial"/>
                      <w:szCs w:val="20"/>
                    </w:rPr>
                    <w:t>.5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Первичные документы-основания (распоряжение </w:t>
                  </w:r>
                  <w:r>
                    <w:rPr>
                      <w:rFonts w:cs="Arial"/>
                      <w:szCs w:val="20"/>
                    </w:rPr>
                    <w:lastRenderedPageBreak/>
                    <w:t>с указанием реквизитов распоряжения, уведомление), подтверждающие передачу акций федеральному органу исполнительной власти (вложений в акции)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не позднее следующего рабочего дня </w:t>
                  </w:r>
                  <w:r>
                    <w:rPr>
                      <w:rFonts w:cs="Arial"/>
                      <w:szCs w:val="20"/>
                    </w:rPr>
                    <w:lastRenderedPageBreak/>
                    <w:t>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уполномоченное лицо субъекта </w:t>
                  </w:r>
                  <w:r>
                    <w:rPr>
                      <w:rFonts w:cs="Arial"/>
                      <w:szCs w:val="20"/>
                    </w:rPr>
                    <w:lastRenderedPageBreak/>
                    <w:t>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дня со дня </w:t>
                  </w:r>
                  <w:r>
                    <w:rPr>
                      <w:rFonts w:cs="Arial"/>
                      <w:szCs w:val="20"/>
                    </w:rPr>
                    <w:lastRenderedPageBreak/>
                    <w:t>получения документов</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w:t>
                  </w:r>
                  <w:r>
                    <w:rPr>
                      <w:rFonts w:cs="Arial"/>
                      <w:szCs w:val="20"/>
                    </w:rPr>
                    <w:lastRenderedPageBreak/>
                    <w:t>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32359A">
                    <w:rPr>
                      <w:rFonts w:cs="Arial"/>
                      <w:szCs w:val="20"/>
                      <w:shd w:val="clear" w:color="auto" w:fill="C0C0C0"/>
                    </w:rPr>
                    <w:t>Журнале по прочим операциям</w:t>
                  </w:r>
                  <w:r>
                    <w:rPr>
                      <w:rFonts w:cs="Arial"/>
                      <w:szCs w:val="20"/>
                    </w:rPr>
                    <w:t xml:space="preserve"> </w:t>
                  </w:r>
                  <w:r>
                    <w:rPr>
                      <w:rFonts w:cs="Arial"/>
                      <w:szCs w:val="20"/>
                    </w:rPr>
                    <w:lastRenderedPageBreak/>
                    <w:t>(код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lastRenderedPageBreak/>
                    <w:t>234.6</w:t>
                  </w:r>
                </w:p>
              </w:tc>
              <w:tc>
                <w:tcPr>
                  <w:tcW w:w="1560"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Извещение (код формы по ОКУД 0504805) при передаче финансовых вложений в акции в рамках внутриведомственных, межведомственных расчетов, сформированных за счет вложения (передачи) имущества с приложением решения (распоряжения) уполномоченного органа/распоряжения главного распорядителя бюджетных средств (при наличии) (Правительства Российской Федерации) (при наличии), выписки из ЕГРН для объектов недвижимого имущества и (или) иных документов, подтверждающих передачу объектов</w:t>
                  </w:r>
                </w:p>
              </w:tc>
              <w:tc>
                <w:tcPr>
                  <w:tcW w:w="1134"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подписание электронными подписями не позднее рабочего дня, следующего за днем поступления заполненного и подписанного документа от уполномоченной организации 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документ подготовлен для направления принимающей стороне</w:t>
                  </w:r>
                </w:p>
              </w:tc>
              <w:tc>
                <w:tcPr>
                  <w:tcW w:w="1559"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для направления принимающей стороне средствами ГИИС "Электронный бюджет для подписания (подпункт 233.6.1 пункта 233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234.6.1</w:t>
                  </w:r>
                </w:p>
              </w:tc>
              <w:tc>
                <w:tcPr>
                  <w:tcW w:w="1560"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 xml:space="preserve">Извещение (код формы по ОКУД 0504805) </w:t>
                  </w:r>
                  <w:r w:rsidRPr="00A4698D">
                    <w:rPr>
                      <w:rFonts w:cs="Arial"/>
                      <w:szCs w:val="20"/>
                      <w:shd w:val="clear" w:color="auto" w:fill="C0C0C0"/>
                    </w:rPr>
                    <w:lastRenderedPageBreak/>
                    <w:t>при передаче финансовых вложений в акции в рамках внутриведомственных, межведомственных расчетов, сформированных за счет вложения (передачи) имущества с приложением решения (распоряжения) уполномоченного органа/распоряжения главного распорядителя бюджетных средств (при наличии) (Правительства Российской Федерации) (при наличии), выписки из ЕГРН для объектов недвижимого имущества и (или) иных документов, подтверждающих передачу объектов (продолжение подпункта 233.6 пункта 233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lastRenderedPageBreak/>
                    <w:t xml:space="preserve">уполномоченная </w:t>
                  </w:r>
                  <w:r w:rsidRPr="00A4698D">
                    <w:rPr>
                      <w:rFonts w:cs="Arial"/>
                      <w:szCs w:val="20"/>
                      <w:shd w:val="clear" w:color="auto" w:fill="C0C0C0"/>
                    </w:rPr>
                    <w:lastRenderedPageBreak/>
                    <w:t>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lastRenderedPageBreak/>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 xml:space="preserve">принятие документа в работу не </w:t>
                  </w:r>
                  <w:r w:rsidRPr="00A4698D">
                    <w:rPr>
                      <w:rFonts w:cs="Arial"/>
                      <w:szCs w:val="20"/>
                      <w:shd w:val="clear" w:color="auto" w:fill="C0C0C0"/>
                    </w:rPr>
                    <w:lastRenderedPageBreak/>
                    <w:t>позднее рабочего дня, следующего за днем получения подписанного документа от 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lastRenderedPageBreak/>
                    <w:t xml:space="preserve">ответственное лицо </w:t>
                  </w:r>
                  <w:r w:rsidRPr="00A4698D">
                    <w:rPr>
                      <w:rFonts w:cs="Arial"/>
                      <w:szCs w:val="20"/>
                      <w:shd w:val="clear" w:color="auto" w:fill="C0C0C0"/>
                    </w:rPr>
                    <w:lastRenderedPageBreak/>
                    <w:t>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lastRenderedPageBreak/>
                    <w:t xml:space="preserve">не позднее рабочего дня, </w:t>
                  </w:r>
                  <w:r w:rsidRPr="00A4698D">
                    <w:rPr>
                      <w:rFonts w:cs="Arial"/>
                      <w:szCs w:val="20"/>
                      <w:shd w:val="clear" w:color="auto" w:fill="C0C0C0"/>
                    </w:rPr>
                    <w:lastRenderedPageBreak/>
                    <w:t>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lastRenderedPageBreak/>
                    <w:t xml:space="preserve">1) отражение факта </w:t>
                  </w:r>
                  <w:r w:rsidRPr="00A4698D">
                    <w:rPr>
                      <w:rFonts w:cs="Arial"/>
                      <w:szCs w:val="20"/>
                      <w:shd w:val="clear" w:color="auto" w:fill="C0C0C0"/>
                    </w:rPr>
                    <w:lastRenderedPageBreak/>
                    <w:t>хозяйственной жизни в учете;</w:t>
                  </w:r>
                </w:p>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2) направление требования о представлении первичных учетных документов (пункт 455 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lastRenderedPageBreak/>
                    <w:t xml:space="preserve">для отражения в Журнале по прочим </w:t>
                  </w:r>
                  <w:r w:rsidRPr="00A4698D">
                    <w:rPr>
                      <w:rFonts w:cs="Arial"/>
                      <w:szCs w:val="20"/>
                      <w:shd w:val="clear" w:color="auto" w:fill="C0C0C0"/>
                    </w:rPr>
                    <w:lastRenderedPageBreak/>
                    <w:t>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lastRenderedPageBreak/>
                    <w:t>234.7</w:t>
                  </w:r>
                </w:p>
              </w:tc>
              <w:tc>
                <w:tcPr>
                  <w:tcW w:w="1560"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 xml:space="preserve">Извещение (код формы по ОКУД 0504805) при получении финансовых вложений в акции в рамках внутриведомственных, межведомственных расчетов, сформированных за счет вложения </w:t>
                  </w:r>
                  <w:r w:rsidRPr="00A4698D">
                    <w:rPr>
                      <w:rFonts w:cs="Arial"/>
                      <w:szCs w:val="20"/>
                      <w:shd w:val="clear" w:color="auto" w:fill="C0C0C0"/>
                    </w:rPr>
                    <w:lastRenderedPageBreak/>
                    <w:t>(передачи) имущества</w:t>
                  </w:r>
                </w:p>
              </w:tc>
              <w:tc>
                <w:tcPr>
                  <w:tcW w:w="1134"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 xml:space="preserve">заполнение, подписание электронными подписями и направление субъекту централизованного учета средствами ГИИС "Электронный бюджет" не позднее рабочего дня, </w:t>
                  </w:r>
                  <w:r w:rsidRPr="00A4698D">
                    <w:rPr>
                      <w:rFonts w:cs="Arial"/>
                      <w:szCs w:val="20"/>
                      <w:shd w:val="clear" w:color="auto" w:fill="C0C0C0"/>
                    </w:rPr>
                    <w:lastRenderedPageBreak/>
                    <w:t>следующего за днем получения документа от передающей стороны (сформированного и подписанного электронными подписями уполномоченными лицами передающей стороны 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lastRenderedPageBreak/>
                    <w:t>ответственное лицо уполномоченной организации, главный бухгалтер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заполнение Извещения (код формы по ОКУД 0504805)</w:t>
                  </w:r>
                </w:p>
              </w:tc>
              <w:tc>
                <w:tcPr>
                  <w:tcW w:w="1559"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для направления субъекту централизованного учета для подписания (пункт 233.7.1 пункта 233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234.7.1</w:t>
                  </w:r>
                </w:p>
              </w:tc>
              <w:tc>
                <w:tcPr>
                  <w:tcW w:w="1560"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Извещение (код формы по ОКУД 0504805) при получении финансовых вложений в акции в рамках внутриведомственных, межведомственных расчетов, сформированных за счет вложения (передачи) имущества</w:t>
                  </w:r>
                </w:p>
              </w:tc>
              <w:tc>
                <w:tcPr>
                  <w:tcW w:w="1134"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получения подписанного документа от уполномоченной организации</w:t>
                  </w:r>
                </w:p>
              </w:tc>
              <w:tc>
                <w:tcPr>
                  <w:tcW w:w="1018"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1) отражение факта хозяйственной жизни в учете;</w:t>
                  </w:r>
                </w:p>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2) направление требования о представлении первичных учетных документов (пункт 455 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1) для отражения в Журнале по прочим операциям (код формы по ОКУД 0504071);</w:t>
                  </w:r>
                </w:p>
                <w:p w:rsidR="00FB0319" w:rsidRPr="00A4698D" w:rsidRDefault="00FB0319" w:rsidP="00FB0319">
                  <w:pPr>
                    <w:autoSpaceDE w:val="0"/>
                    <w:autoSpaceDN w:val="0"/>
                    <w:adjustRightInd w:val="0"/>
                    <w:spacing w:after="1" w:line="200" w:lineRule="atLeast"/>
                    <w:rPr>
                      <w:rFonts w:cs="Arial"/>
                      <w:szCs w:val="20"/>
                      <w:shd w:val="clear" w:color="auto" w:fill="C0C0C0"/>
                    </w:rPr>
                  </w:pPr>
                  <w:r w:rsidRPr="00A4698D">
                    <w:rPr>
                      <w:rFonts w:cs="Arial"/>
                      <w:szCs w:val="20"/>
                      <w:shd w:val="clear" w:color="auto" w:fill="C0C0C0"/>
                    </w:rPr>
                    <w:t>2) для направления передающей стороне средствами ГИИС "Электронный бюджет" ответного извещения (уведомления о принятии документа) не позднее рабочего дня, следующего за днем подписания документа</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76" w:name="Р2_15"/>
                  <w:bookmarkEnd w:id="76"/>
                  <w:r>
                    <w:rPr>
                      <w:rFonts w:cs="Arial"/>
                      <w:szCs w:val="20"/>
                    </w:rPr>
                    <w:t xml:space="preserve">11. Учет операций по управлению остатками средств федерального бюджета при покупке (продаже) ценных бумаг по договорам </w:t>
                  </w:r>
                  <w:proofErr w:type="spellStart"/>
                  <w:r>
                    <w:rPr>
                      <w:rFonts w:cs="Arial"/>
                      <w:szCs w:val="20"/>
                    </w:rPr>
                    <w:t>репо</w:t>
                  </w:r>
                  <w:proofErr w:type="spellEnd"/>
                  <w:r>
                    <w:rPr>
                      <w:rFonts w:cs="Arial"/>
                      <w:szCs w:val="20"/>
                    </w:rPr>
                    <w:t>, покупке (продаже) иностранной валюты по сделкам валютный своп, размещении средств федерального бюджета на банковских счетах, по договорам банковского вклада (депозита) с центральным контрагентом, размещение средств на банковские депозиты</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235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Реестры исполненных первых частей договоров </w:t>
                  </w:r>
                  <w:proofErr w:type="spellStart"/>
                  <w:r>
                    <w:rPr>
                      <w:rFonts w:cs="Arial"/>
                      <w:szCs w:val="20"/>
                    </w:rPr>
                    <w:t>репо</w:t>
                  </w:r>
                  <w:proofErr w:type="spellEnd"/>
                  <w:r>
                    <w:rPr>
                      <w:rFonts w:cs="Arial"/>
                      <w:szCs w:val="20"/>
                    </w:rPr>
                    <w:t>, заключенных Федеральным казначейством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lastRenderedPageBreak/>
                    <w:t>235</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Реестры исполненных первых частей договоров </w:t>
                  </w:r>
                  <w:proofErr w:type="spellStart"/>
                  <w:r>
                    <w:rPr>
                      <w:rFonts w:cs="Arial"/>
                      <w:szCs w:val="20"/>
                    </w:rPr>
                    <w:t>репо</w:t>
                  </w:r>
                  <w:proofErr w:type="spellEnd"/>
                  <w:r>
                    <w:rPr>
                      <w:rFonts w:cs="Arial"/>
                      <w:szCs w:val="20"/>
                    </w:rPr>
                    <w:t>, заключенных Федеральным казначейством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первых частей договоров </w:t>
                  </w:r>
                  <w:proofErr w:type="spellStart"/>
                  <w:r>
                    <w:rPr>
                      <w:rFonts w:cs="Arial"/>
                      <w:szCs w:val="20"/>
                    </w:rPr>
                    <w:t>репо</w:t>
                  </w:r>
                  <w:proofErr w:type="spellEnd"/>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0D9D">
                    <w:rPr>
                      <w:rFonts w:cs="Arial"/>
                      <w:szCs w:val="20"/>
                      <w:shd w:val="clear" w:color="auto" w:fill="C0C0C0"/>
                    </w:rPr>
                    <w:t>Журнале</w:t>
                  </w:r>
                  <w:r w:rsidRPr="00E20D9D">
                    <w:rPr>
                      <w:rFonts w:cs="Arial"/>
                      <w:szCs w:val="20"/>
                    </w:rPr>
                    <w:t xml:space="preserve"> операций </w:t>
                  </w:r>
                  <w:r w:rsidRPr="00E20D9D">
                    <w:rPr>
                      <w:rFonts w:cs="Arial"/>
                      <w:szCs w:val="20"/>
                      <w:shd w:val="clear" w:color="auto" w:fill="C0C0C0"/>
                    </w:rPr>
                    <w:t>с безналичными денежными средствами</w:t>
                  </w:r>
                  <w:r>
                    <w:rPr>
                      <w:rFonts w:cs="Arial"/>
                      <w:szCs w:val="20"/>
                    </w:rPr>
                    <w:t xml:space="preserve"> (код формы по ОКУД 0504071), </w:t>
                  </w:r>
                  <w:r w:rsidRPr="00E20D9D">
                    <w:rPr>
                      <w:rFonts w:cs="Arial"/>
                      <w:szCs w:val="20"/>
                      <w:shd w:val="clear" w:color="auto" w:fill="C0C0C0"/>
                    </w:rPr>
                    <w:t>Журнале по прочим операциям (код формы по ОКУД 0504071)</w:t>
                  </w:r>
                  <w:r>
                    <w:rPr>
                      <w:rFonts w:cs="Arial"/>
                      <w:szCs w:val="20"/>
                    </w:rPr>
                    <w:t>, Реестре учета ценных бумаг (код формы по ОКУД 0504056) &lt;</w:t>
                  </w:r>
                  <w:r w:rsidRPr="00E20D9D">
                    <w:rPr>
                      <w:rFonts w:cs="Arial"/>
                      <w:szCs w:val="20"/>
                      <w:shd w:val="clear" w:color="auto" w:fill="C0C0C0"/>
                    </w:rPr>
                    <w:t>4</w:t>
                  </w:r>
                  <w:r>
                    <w:rPr>
                      <w:rFonts w:cs="Arial"/>
                      <w:szCs w:val="20"/>
                    </w:rPr>
                    <w:t>&gt;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235</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Реестры исполненных первых частей договоров </w:t>
                  </w:r>
                  <w:proofErr w:type="spellStart"/>
                  <w:r>
                    <w:rPr>
                      <w:rFonts w:cs="Arial"/>
                      <w:szCs w:val="20"/>
                    </w:rPr>
                    <w:t>репо</w:t>
                  </w:r>
                  <w:proofErr w:type="spellEnd"/>
                  <w:r>
                    <w:rPr>
                      <w:rFonts w:cs="Arial"/>
                      <w:szCs w:val="20"/>
                    </w:rPr>
                    <w:t>, заключенных Федеральным казначейством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первых частей договоров </w:t>
                  </w:r>
                  <w:proofErr w:type="spellStart"/>
                  <w:r>
                    <w:rPr>
                      <w:rFonts w:cs="Arial"/>
                      <w:szCs w:val="20"/>
                    </w:rPr>
                    <w:t>репо</w:t>
                  </w:r>
                  <w:proofErr w:type="spellEnd"/>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0D9D">
                    <w:rPr>
                      <w:rFonts w:cs="Arial"/>
                      <w:szCs w:val="20"/>
                      <w:shd w:val="clear" w:color="auto" w:fill="C0C0C0"/>
                    </w:rPr>
                    <w:t>Журнале</w:t>
                  </w:r>
                  <w:r w:rsidRPr="00E20D9D">
                    <w:rPr>
                      <w:rFonts w:cs="Arial"/>
                      <w:szCs w:val="20"/>
                    </w:rPr>
                    <w:t xml:space="preserve"> операций </w:t>
                  </w:r>
                  <w:r w:rsidRPr="00E20D9D">
                    <w:rPr>
                      <w:rFonts w:cs="Arial"/>
                      <w:szCs w:val="20"/>
                      <w:shd w:val="clear" w:color="auto" w:fill="C0C0C0"/>
                    </w:rPr>
                    <w:t>с безналичными денежными средствами</w:t>
                  </w:r>
                  <w:r>
                    <w:rPr>
                      <w:rFonts w:cs="Arial"/>
                      <w:szCs w:val="20"/>
                    </w:rPr>
                    <w:t xml:space="preserve"> (код формы по ОКУД 0504071), </w:t>
                  </w:r>
                  <w:r w:rsidRPr="00E20D9D">
                    <w:rPr>
                      <w:rFonts w:cs="Arial"/>
                      <w:szCs w:val="20"/>
                      <w:shd w:val="clear" w:color="auto" w:fill="C0C0C0"/>
                    </w:rPr>
                    <w:t>Журнале по прочим операциям (код формы по ОКУД 0504071)</w:t>
                  </w:r>
                  <w:r>
                    <w:rPr>
                      <w:rFonts w:cs="Arial"/>
                      <w:szCs w:val="20"/>
                    </w:rPr>
                    <w:t>, Реестре учета ценных бумаг (код формы по ОКУД 0504056)</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236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Реестры исполненных вторых частей договоров </w:t>
                  </w:r>
                  <w:proofErr w:type="spellStart"/>
                  <w:r>
                    <w:rPr>
                      <w:rFonts w:cs="Arial"/>
                      <w:szCs w:val="20"/>
                    </w:rPr>
                    <w:t>репо</w:t>
                  </w:r>
                  <w:proofErr w:type="spellEnd"/>
                  <w:r>
                    <w:rPr>
                      <w:rFonts w:cs="Arial"/>
                      <w:szCs w:val="20"/>
                    </w:rPr>
                    <w:t>, заключенных Федеральным казначейством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236</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Реестры исполненных вторых частей договоров </w:t>
                  </w:r>
                  <w:proofErr w:type="spellStart"/>
                  <w:r>
                    <w:rPr>
                      <w:rFonts w:cs="Arial"/>
                      <w:szCs w:val="20"/>
                    </w:rPr>
                    <w:t>репо</w:t>
                  </w:r>
                  <w:proofErr w:type="spellEnd"/>
                  <w:r>
                    <w:rPr>
                      <w:rFonts w:cs="Arial"/>
                      <w:szCs w:val="20"/>
                    </w:rPr>
                    <w:t>, заключенных Федеральным казначейством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вторых частей договоров </w:t>
                  </w:r>
                  <w:proofErr w:type="spellStart"/>
                  <w:r>
                    <w:rPr>
                      <w:rFonts w:cs="Arial"/>
                      <w:szCs w:val="20"/>
                    </w:rPr>
                    <w:t>репо</w:t>
                  </w:r>
                  <w:proofErr w:type="spellEnd"/>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0D9D">
                    <w:rPr>
                      <w:rFonts w:cs="Arial"/>
                      <w:szCs w:val="20"/>
                      <w:shd w:val="clear" w:color="auto" w:fill="C0C0C0"/>
                    </w:rPr>
                    <w:t>Журнале</w:t>
                  </w:r>
                  <w:r w:rsidRPr="00E20D9D">
                    <w:rPr>
                      <w:rFonts w:cs="Arial"/>
                      <w:szCs w:val="20"/>
                    </w:rPr>
                    <w:t xml:space="preserve"> операций </w:t>
                  </w:r>
                  <w:r w:rsidRPr="00E20D9D">
                    <w:rPr>
                      <w:rFonts w:cs="Arial"/>
                      <w:szCs w:val="20"/>
                      <w:shd w:val="clear" w:color="auto" w:fill="C0C0C0"/>
                    </w:rPr>
                    <w:t>расчетов с дебиторами по доходам</w:t>
                  </w:r>
                  <w:r>
                    <w:rPr>
                      <w:rFonts w:cs="Arial"/>
                      <w:szCs w:val="20"/>
                    </w:rPr>
                    <w:t xml:space="preserve"> (код формы по ОКУД 0504071), Реестре учета </w:t>
                  </w:r>
                  <w:r>
                    <w:rPr>
                      <w:rFonts w:cs="Arial"/>
                      <w:szCs w:val="20"/>
                    </w:rPr>
                    <w:lastRenderedPageBreak/>
                    <w:t>ценных бумаг (код формы по ОКУД 0504056)</w:t>
                  </w: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lastRenderedPageBreak/>
                    <w:t>236</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Реестры исполненных вторых частей договоров </w:t>
                  </w:r>
                  <w:proofErr w:type="spellStart"/>
                  <w:r>
                    <w:rPr>
                      <w:rFonts w:cs="Arial"/>
                      <w:szCs w:val="20"/>
                    </w:rPr>
                    <w:t>репо</w:t>
                  </w:r>
                  <w:proofErr w:type="spellEnd"/>
                  <w:r>
                    <w:rPr>
                      <w:rFonts w:cs="Arial"/>
                      <w:szCs w:val="20"/>
                    </w:rPr>
                    <w:t>, заключенных Федеральным казначейством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вторых частей договоров </w:t>
                  </w:r>
                  <w:proofErr w:type="spellStart"/>
                  <w:r>
                    <w:rPr>
                      <w:rFonts w:cs="Arial"/>
                      <w:szCs w:val="20"/>
                    </w:rPr>
                    <w:t>репо</w:t>
                  </w:r>
                  <w:proofErr w:type="spellEnd"/>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E20D9D"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0D9D">
                    <w:rPr>
                      <w:rFonts w:cs="Arial"/>
                      <w:szCs w:val="20"/>
                      <w:shd w:val="clear" w:color="auto" w:fill="C0C0C0"/>
                    </w:rPr>
                    <w:t>Журнале</w:t>
                  </w:r>
                  <w:r w:rsidRPr="00E20D9D">
                    <w:rPr>
                      <w:rFonts w:cs="Arial"/>
                      <w:szCs w:val="20"/>
                    </w:rPr>
                    <w:t xml:space="preserve"> операций </w:t>
                  </w:r>
                  <w:r w:rsidRPr="00E20D9D">
                    <w:rPr>
                      <w:rFonts w:cs="Arial"/>
                      <w:szCs w:val="20"/>
                      <w:shd w:val="clear" w:color="auto" w:fill="C0C0C0"/>
                    </w:rPr>
                    <w:t>расчетов с дебиторами по доходам</w:t>
                  </w:r>
                  <w:r>
                    <w:rPr>
                      <w:rFonts w:cs="Arial"/>
                      <w:szCs w:val="20"/>
                    </w:rPr>
                    <w:t xml:space="preserve"> (код формы по ОКУД 0504071), Реестре учета ценных бумаг (код формы по ОКУД 0504056)</w:t>
                  </w: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lastRenderedPageBreak/>
                    <w:t>237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Выписка из лицевого счета Федерального казначейства, из отдельного счета Федерального казначейства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получения выписки от небанковской кредитной организации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0D9D">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0D9D">
                    <w:rPr>
                      <w:rFonts w:cs="Arial"/>
                      <w:szCs w:val="20"/>
                      <w:shd w:val="clear" w:color="auto" w:fill="C0C0C0"/>
                    </w:rPr>
                    <w:t>Журнал</w:t>
                  </w:r>
                  <w:r>
                    <w:rPr>
                      <w:rFonts w:cs="Arial"/>
                      <w:szCs w:val="20"/>
                    </w:rPr>
                    <w:t xml:space="preserve"> операций </w:t>
                  </w:r>
                  <w:r w:rsidRPr="008F4CE6">
                    <w:rPr>
                      <w:rFonts w:cs="Arial"/>
                      <w:szCs w:val="20"/>
                      <w:shd w:val="clear" w:color="auto" w:fill="C0C0C0"/>
                    </w:rPr>
                    <w:t>с безналичными денежными средствами</w:t>
                  </w:r>
                  <w:r>
                    <w:rPr>
                      <w:rFonts w:cs="Arial"/>
                      <w:szCs w:val="20"/>
                    </w:rPr>
                    <w:t xml:space="preserve"> (код формы по ОКУД 0504071)</w:t>
                  </w: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p w:rsidR="00E20D9D" w:rsidRDefault="00E20D9D"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238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Расчет неустойки (штрафа, пени) в случае нарушения кредитной организацией исполнения первой части договора </w:t>
                  </w:r>
                  <w:proofErr w:type="spellStart"/>
                  <w:r>
                    <w:rPr>
                      <w:rFonts w:cs="Arial"/>
                      <w:szCs w:val="20"/>
                    </w:rPr>
                    <w:t>репо</w:t>
                  </w:r>
                  <w:proofErr w:type="spellEnd"/>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первых частей договора </w:t>
                  </w:r>
                  <w:proofErr w:type="spellStart"/>
                  <w:r>
                    <w:rPr>
                      <w:rFonts w:cs="Arial"/>
                      <w:szCs w:val="20"/>
                    </w:rPr>
                    <w:t>репо</w:t>
                  </w:r>
                  <w:proofErr w:type="spellEnd"/>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F4CE6">
                    <w:rPr>
                      <w:rFonts w:cs="Arial"/>
                      <w:szCs w:val="20"/>
                      <w:shd w:val="clear" w:color="auto" w:fill="C0C0C0"/>
                    </w:rPr>
                    <w:t>Журнале</w:t>
                  </w:r>
                  <w:r>
                    <w:rPr>
                      <w:rFonts w:cs="Arial"/>
                      <w:szCs w:val="20"/>
                    </w:rPr>
                    <w:t xml:space="preserve"> операций </w:t>
                  </w:r>
                  <w:r w:rsidRPr="008F4CE6">
                    <w:rPr>
                      <w:rFonts w:cs="Arial"/>
                      <w:szCs w:val="20"/>
                      <w:shd w:val="clear" w:color="auto" w:fill="C0C0C0"/>
                    </w:rPr>
                    <w:t>расчетов с дебиторами по доходам</w:t>
                  </w:r>
                  <w:r>
                    <w:rPr>
                      <w:rFonts w:cs="Arial"/>
                      <w:szCs w:val="20"/>
                    </w:rPr>
                    <w:t xml:space="preserve"> (код формы по ОКУД 0504071), </w:t>
                  </w:r>
                  <w:r w:rsidRPr="008F4CE6">
                    <w:rPr>
                      <w:rFonts w:cs="Arial"/>
                      <w:szCs w:val="20"/>
                      <w:shd w:val="clear" w:color="auto" w:fill="C0C0C0"/>
                    </w:rPr>
                    <w:t>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239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Расчет неустойки (штрафа, пени) в случае нарушения кредитной организацией исполнения второй части договора </w:t>
                  </w:r>
                  <w:proofErr w:type="spellStart"/>
                  <w:r>
                    <w:rPr>
                      <w:rFonts w:cs="Arial"/>
                      <w:szCs w:val="20"/>
                    </w:rPr>
                    <w:t>репо</w:t>
                  </w:r>
                  <w:proofErr w:type="spellEnd"/>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вторых частей договора </w:t>
                  </w:r>
                  <w:proofErr w:type="spellStart"/>
                  <w:r>
                    <w:rPr>
                      <w:rFonts w:cs="Arial"/>
                      <w:szCs w:val="20"/>
                    </w:rPr>
                    <w:t>репо</w:t>
                  </w:r>
                  <w:proofErr w:type="spellEnd"/>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F4CE6">
                    <w:rPr>
                      <w:rFonts w:cs="Arial"/>
                      <w:szCs w:val="20"/>
                      <w:shd w:val="clear" w:color="auto" w:fill="C0C0C0"/>
                    </w:rPr>
                    <w:t>Журнале</w:t>
                  </w:r>
                  <w:r>
                    <w:rPr>
                      <w:rFonts w:cs="Arial"/>
                      <w:szCs w:val="20"/>
                    </w:rPr>
                    <w:t xml:space="preserve"> операций </w:t>
                  </w:r>
                  <w:r w:rsidRPr="008F4CE6">
                    <w:rPr>
                      <w:rFonts w:cs="Arial"/>
                      <w:szCs w:val="20"/>
                      <w:shd w:val="clear" w:color="auto" w:fill="C0C0C0"/>
                    </w:rPr>
                    <w:t>расчетов с дебиторами по доходам</w:t>
                  </w:r>
                  <w:r>
                    <w:rPr>
                      <w:rFonts w:cs="Arial"/>
                      <w:szCs w:val="20"/>
                    </w:rPr>
                    <w:t xml:space="preserve"> (код формы по ОКУД 0504071), </w:t>
                  </w:r>
                  <w:r w:rsidRPr="008F4CE6">
                    <w:rPr>
                      <w:rFonts w:cs="Arial"/>
                      <w:szCs w:val="20"/>
                      <w:shd w:val="clear" w:color="auto" w:fill="C0C0C0"/>
                    </w:rPr>
                    <w:t xml:space="preserve">Журнале по прочим операциям (код формы по </w:t>
                  </w:r>
                  <w:r w:rsidRPr="008F4CE6">
                    <w:rPr>
                      <w:rFonts w:cs="Arial"/>
                      <w:szCs w:val="20"/>
                      <w:shd w:val="clear" w:color="auto" w:fill="C0C0C0"/>
                    </w:rPr>
                    <w:lastRenderedPageBreak/>
                    <w:t>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lastRenderedPageBreak/>
                    <w:t>240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Расчет нетто-требований (обязательств) по договорам </w:t>
                  </w:r>
                  <w:proofErr w:type="spellStart"/>
                  <w:r>
                    <w:rPr>
                      <w:rFonts w:cs="Arial"/>
                      <w:szCs w:val="20"/>
                    </w:rPr>
                    <w:t>репо</w:t>
                  </w:r>
                  <w:proofErr w:type="spellEnd"/>
                  <w:r>
                    <w:rPr>
                      <w:rFonts w:cs="Arial"/>
                      <w:szCs w:val="20"/>
                    </w:rPr>
                    <w:t xml:space="preserve"> в связи с отзывом лицензий на осуществление банковских операций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3 (трех) рабочих дней, следующих за датой отзыва у кредитной организации лицензии Банка России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проведения сверки взаимных обязательств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 договоров </w:t>
                  </w:r>
                  <w:proofErr w:type="spellStart"/>
                  <w:r>
                    <w:rPr>
                      <w:rFonts w:cs="Arial"/>
                      <w:szCs w:val="20"/>
                    </w:rPr>
                    <w:t>репо</w:t>
                  </w:r>
                  <w:proofErr w:type="spellEnd"/>
                  <w:r>
                    <w:rPr>
                      <w:rFonts w:cs="Arial"/>
                      <w:szCs w:val="20"/>
                    </w:rPr>
                    <w:t>, заключенных Федеральным казначейством, с измененным составом ценных бумаг</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241</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 договоров </w:t>
                  </w:r>
                  <w:proofErr w:type="spellStart"/>
                  <w:r>
                    <w:rPr>
                      <w:rFonts w:cs="Arial"/>
                      <w:szCs w:val="20"/>
                    </w:rPr>
                    <w:t>репо</w:t>
                  </w:r>
                  <w:proofErr w:type="spellEnd"/>
                  <w:r>
                    <w:rPr>
                      <w:rFonts w:cs="Arial"/>
                      <w:szCs w:val="20"/>
                    </w:rPr>
                    <w:t>, заключенных Федеральным казначейством, с измененным составом ценных бумаг</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w:t>
                  </w:r>
                  <w:r w:rsidRPr="008F4CE6">
                    <w:rPr>
                      <w:rFonts w:cs="Arial"/>
                      <w:szCs w:val="20"/>
                      <w:shd w:val="clear" w:color="auto" w:fill="C0C0C0"/>
                    </w:rPr>
                    <w:t>2 (двух) рабочих дней</w:t>
                  </w:r>
                  <w:r>
                    <w:rPr>
                      <w:rFonts w:cs="Arial"/>
                      <w:szCs w:val="20"/>
                    </w:rPr>
                    <w:t xml:space="preserve">, </w:t>
                  </w:r>
                  <w:r w:rsidRPr="008F4CE6">
                    <w:rPr>
                      <w:rFonts w:cs="Arial"/>
                      <w:szCs w:val="20"/>
                      <w:shd w:val="clear" w:color="auto" w:fill="C0C0C0"/>
                    </w:rPr>
                    <w:t>следующих</w:t>
                  </w:r>
                  <w:r>
                    <w:rPr>
                      <w:rFonts w:cs="Arial"/>
                      <w:szCs w:val="20"/>
                    </w:rPr>
                    <w:t xml:space="preserve"> за днем исполнения (неисполнения) первых и вторых частей договоров </w:t>
                  </w:r>
                  <w:proofErr w:type="spellStart"/>
                  <w:r>
                    <w:rPr>
                      <w:rFonts w:cs="Arial"/>
                      <w:szCs w:val="20"/>
                    </w:rPr>
                    <w:t>репо</w:t>
                  </w:r>
                  <w:proofErr w:type="spellEnd"/>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 Реестре учета ценных бумаг (код формы по ОКУД 0504056)</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241</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 договоров </w:t>
                  </w:r>
                  <w:proofErr w:type="spellStart"/>
                  <w:r>
                    <w:rPr>
                      <w:rFonts w:cs="Arial"/>
                      <w:szCs w:val="20"/>
                    </w:rPr>
                    <w:t>репо</w:t>
                  </w:r>
                  <w:proofErr w:type="spellEnd"/>
                  <w:r>
                    <w:rPr>
                      <w:rFonts w:cs="Arial"/>
                      <w:szCs w:val="20"/>
                    </w:rPr>
                    <w:t>, заключенных Федеральным казначейством, с измененным составом ценных бумаг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(неисполнения) первых и вторых частей договоров </w:t>
                  </w:r>
                  <w:proofErr w:type="spellStart"/>
                  <w:r>
                    <w:rPr>
                      <w:rFonts w:cs="Arial"/>
                      <w:szCs w:val="20"/>
                    </w:rPr>
                    <w:t>репо</w:t>
                  </w:r>
                  <w:proofErr w:type="spellEnd"/>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 Реестре учета ценных бумаг (код формы по ОКУД 0504056)</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Расчет выплат (купонного дохода) по ценным бумагам, переданным Федеральному казначейству </w:t>
                  </w:r>
                  <w:r>
                    <w:rPr>
                      <w:rFonts w:cs="Arial"/>
                      <w:szCs w:val="20"/>
                    </w:rPr>
                    <w:lastRenderedPageBreak/>
                    <w:t xml:space="preserve">по договорам </w:t>
                  </w:r>
                  <w:proofErr w:type="spellStart"/>
                  <w:r>
                    <w:rPr>
                      <w:rFonts w:cs="Arial"/>
                      <w:szCs w:val="20"/>
                    </w:rPr>
                    <w:t>репо</w:t>
                  </w:r>
                  <w:proofErr w:type="spellEnd"/>
                  <w:r>
                    <w:rPr>
                      <w:rFonts w:cs="Arial"/>
                      <w:szCs w:val="20"/>
                    </w:rPr>
                    <w:t xml:space="preserve"> (частичного досрочного погашения основного долга)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242</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Расчет выплат (купонного дохода) по ценным бумагам, переданным Федеральному казначейству по договорам </w:t>
                  </w:r>
                  <w:proofErr w:type="spellStart"/>
                  <w:r>
                    <w:rPr>
                      <w:rFonts w:cs="Arial"/>
                      <w:szCs w:val="20"/>
                    </w:rPr>
                    <w:t>репо</w:t>
                  </w:r>
                  <w:proofErr w:type="spellEnd"/>
                  <w:r>
                    <w:rPr>
                      <w:rFonts w:cs="Arial"/>
                      <w:szCs w:val="20"/>
                    </w:rPr>
                    <w:t xml:space="preserve"> (частичного досрочного погашения основного долга)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выплаты купонного дохода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F4CE6">
                    <w:rPr>
                      <w:rFonts w:cs="Arial"/>
                      <w:szCs w:val="20"/>
                      <w:shd w:val="clear" w:color="auto" w:fill="C0C0C0"/>
                    </w:rPr>
                    <w:t>Журнале</w:t>
                  </w:r>
                  <w:r>
                    <w:rPr>
                      <w:rFonts w:cs="Arial"/>
                      <w:szCs w:val="20"/>
                    </w:rPr>
                    <w:t xml:space="preserve"> операций </w:t>
                  </w:r>
                  <w:r w:rsidRPr="008F4CE6">
                    <w:rPr>
                      <w:rFonts w:cs="Arial"/>
                      <w:szCs w:val="20"/>
                      <w:shd w:val="clear" w:color="auto" w:fill="C0C0C0"/>
                    </w:rPr>
                    <w:t>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242</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Расчет выплат (купонного дохода) по ценным бумагам, переданным Федеральному казначейству по договорам </w:t>
                  </w:r>
                  <w:proofErr w:type="spellStart"/>
                  <w:r>
                    <w:rPr>
                      <w:rFonts w:cs="Arial"/>
                      <w:szCs w:val="20"/>
                    </w:rPr>
                    <w:t>репо</w:t>
                  </w:r>
                  <w:proofErr w:type="spellEnd"/>
                  <w:r>
                    <w:rPr>
                      <w:rFonts w:cs="Arial"/>
                      <w:szCs w:val="20"/>
                    </w:rPr>
                    <w:t xml:space="preserve"> (частичного досрочного погашения основного долга)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выплаты купонного дохода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zCs w:val="20"/>
                      <w:shd w:val="clear" w:color="auto" w:fill="C0C0C0"/>
                    </w:rPr>
                    <w:t>Журнале</w:t>
                  </w:r>
                  <w:r>
                    <w:rPr>
                      <w:rFonts w:cs="Arial"/>
                      <w:szCs w:val="20"/>
                    </w:rPr>
                    <w:t xml:space="preserve"> операций </w:t>
                  </w:r>
                  <w:r w:rsidRPr="0063079E">
                    <w:rPr>
                      <w:rFonts w:cs="Arial"/>
                      <w:szCs w:val="20"/>
                      <w:shd w:val="clear" w:color="auto" w:fill="C0C0C0"/>
                    </w:rPr>
                    <w:t>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Договор продажи ценных бумаг</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подписания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zCs w:val="20"/>
                      <w:shd w:val="clear" w:color="auto" w:fill="C0C0C0"/>
                    </w:rPr>
                    <w:t>Журнале</w:t>
                  </w:r>
                  <w:r>
                    <w:rPr>
                      <w:rFonts w:cs="Arial"/>
                      <w:szCs w:val="20"/>
                    </w:rPr>
                    <w:t xml:space="preserve"> операций </w:t>
                  </w:r>
                  <w:r w:rsidRPr="0063079E">
                    <w:rPr>
                      <w:rFonts w:cs="Arial"/>
                      <w:szCs w:val="20"/>
                      <w:shd w:val="clear" w:color="auto" w:fill="C0C0C0"/>
                    </w:rPr>
                    <w:t>расчетов с дебиторами по доходам</w:t>
                  </w:r>
                  <w:r>
                    <w:rPr>
                      <w:rFonts w:cs="Arial"/>
                      <w:szCs w:val="20"/>
                    </w:rPr>
                    <w:t xml:space="preserve"> (код формы по ОКУД 0504071), </w:t>
                  </w:r>
                  <w:r w:rsidRPr="0063079E">
                    <w:rPr>
                      <w:rFonts w:cs="Arial"/>
                      <w:szCs w:val="20"/>
                      <w:shd w:val="clear" w:color="auto" w:fill="C0C0C0"/>
                    </w:rPr>
                    <w:t>Журнале по прочим операциям (код формы по ОКУД 0504071)</w:t>
                  </w:r>
                  <w:r>
                    <w:rPr>
                      <w:rFonts w:cs="Arial"/>
                      <w:szCs w:val="20"/>
                    </w:rPr>
                    <w:t xml:space="preserve">, Реестре учета ценных бумаг </w:t>
                  </w:r>
                  <w:r>
                    <w:rPr>
                      <w:rFonts w:cs="Arial"/>
                      <w:szCs w:val="20"/>
                    </w:rPr>
                    <w:lastRenderedPageBreak/>
                    <w:t>(код формы по ОКУД 0504056)</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lastRenderedPageBreak/>
                    <w:t>244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Перечень ценных бумаг, находящихся на счете депо</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рабочего дня, следующего за днем исполнения (неисполнения) первых и вторых частей договоров </w:t>
                  </w:r>
                  <w:proofErr w:type="spellStart"/>
                  <w:r>
                    <w:rPr>
                      <w:rFonts w:cs="Arial"/>
                      <w:szCs w:val="20"/>
                    </w:rPr>
                    <w:t>репо</w:t>
                  </w:r>
                  <w:proofErr w:type="spellEnd"/>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zCs w:val="20"/>
                      <w:shd w:val="clear" w:color="auto" w:fill="C0C0C0"/>
                    </w:rPr>
                    <w:t>Журнале</w:t>
                  </w:r>
                  <w:r>
                    <w:rPr>
                      <w:rFonts w:cs="Arial"/>
                      <w:szCs w:val="20"/>
                    </w:rPr>
                    <w:t xml:space="preserve"> операций </w:t>
                  </w:r>
                  <w:r w:rsidRPr="0063079E">
                    <w:rPr>
                      <w:rFonts w:cs="Arial"/>
                      <w:szCs w:val="20"/>
                      <w:shd w:val="clear" w:color="auto" w:fill="C0C0C0"/>
                    </w:rPr>
                    <w:t>расчетов с дебиторами по доходам</w:t>
                  </w:r>
                  <w:r>
                    <w:rPr>
                      <w:rFonts w:cs="Arial"/>
                      <w:szCs w:val="20"/>
                    </w:rPr>
                    <w:t xml:space="preserve"> (код формы по ОКУД 0504071), </w:t>
                  </w:r>
                  <w:r w:rsidRPr="0063079E">
                    <w:rPr>
                      <w:rFonts w:cs="Arial"/>
                      <w:szCs w:val="20"/>
                      <w:shd w:val="clear" w:color="auto" w:fill="C0C0C0"/>
                    </w:rPr>
                    <w:t>Журнале по прочим операциям (код формы по ОКУД 0504071)</w:t>
                  </w:r>
                  <w:r>
                    <w:rPr>
                      <w:rFonts w:cs="Arial"/>
                      <w:szCs w:val="20"/>
                    </w:rPr>
                    <w:t>, Реестре учета ценных бумаг (код формы по ОКУД 0504056)</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Заявление на проведение операций с иностранной валютой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 мере необходимости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zCs w:val="20"/>
                      <w:shd w:val="clear" w:color="auto" w:fill="C0C0C0"/>
                    </w:rPr>
                    <w:t>Журнале</w:t>
                  </w:r>
                  <w:r>
                    <w:rPr>
                      <w:rFonts w:cs="Arial"/>
                      <w:szCs w:val="20"/>
                    </w:rPr>
                    <w:t xml:space="preserve"> операций </w:t>
                  </w:r>
                  <w:r w:rsidRPr="0063079E">
                    <w:rPr>
                      <w:rFonts w:cs="Arial"/>
                      <w:szCs w:val="20"/>
                      <w:shd w:val="clear" w:color="auto" w:fill="C0C0C0"/>
                    </w:rPr>
                    <w:t>с безналичными денежными средствами</w:t>
                  </w:r>
                  <w:r>
                    <w:rPr>
                      <w:rFonts w:cs="Arial"/>
                      <w:szCs w:val="20"/>
                    </w:rPr>
                    <w:t xml:space="preserve"> (код формы по ОКУД 0504071), </w:t>
                  </w:r>
                  <w:r w:rsidRPr="0063079E">
                    <w:rPr>
                      <w:rFonts w:cs="Arial"/>
                      <w:szCs w:val="20"/>
                      <w:shd w:val="clear" w:color="auto" w:fill="C0C0C0"/>
                    </w:rPr>
                    <w:t>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Извещение о поступлении иностранной валюты</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3079E">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63079E" w:rsidRDefault="00FB0319" w:rsidP="00FB0319">
                  <w:pPr>
                    <w:autoSpaceDE w:val="0"/>
                    <w:autoSpaceDN w:val="0"/>
                    <w:adjustRightInd w:val="0"/>
                    <w:spacing w:after="1" w:line="200" w:lineRule="atLeast"/>
                    <w:rPr>
                      <w:rFonts w:cs="Arial"/>
                      <w:szCs w:val="20"/>
                      <w:shd w:val="clear" w:color="auto" w:fill="C0C0C0"/>
                    </w:rPr>
                  </w:pPr>
                  <w:r w:rsidRPr="0063079E">
                    <w:rPr>
                      <w:rFonts w:cs="Arial"/>
                      <w:szCs w:val="20"/>
                      <w:shd w:val="clear" w:color="auto" w:fill="C0C0C0"/>
                    </w:rPr>
                    <w:t>по мере поступления иностранной валюты</w:t>
                  </w:r>
                </w:p>
              </w:tc>
              <w:tc>
                <w:tcPr>
                  <w:tcW w:w="1018" w:type="dxa"/>
                  <w:tcBorders>
                    <w:top w:val="single" w:sz="4" w:space="0" w:color="auto"/>
                    <w:left w:val="single" w:sz="4" w:space="0" w:color="auto"/>
                    <w:bottom w:val="single" w:sz="4" w:space="0" w:color="auto"/>
                    <w:right w:val="single" w:sz="4" w:space="0" w:color="auto"/>
                  </w:tcBorders>
                </w:tcPr>
                <w:p w:rsidR="00FB0319" w:rsidRPr="0063079E" w:rsidRDefault="00FB0319" w:rsidP="00FB0319">
                  <w:pPr>
                    <w:autoSpaceDE w:val="0"/>
                    <w:autoSpaceDN w:val="0"/>
                    <w:adjustRightInd w:val="0"/>
                    <w:spacing w:after="1" w:line="200" w:lineRule="atLeast"/>
                    <w:rPr>
                      <w:rFonts w:cs="Arial"/>
                      <w:szCs w:val="20"/>
                      <w:shd w:val="clear" w:color="auto" w:fill="C0C0C0"/>
                    </w:rPr>
                  </w:pPr>
                  <w:r w:rsidRPr="0063079E">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zCs w:val="20"/>
                      <w:shd w:val="clear" w:color="auto" w:fill="C0C0C0"/>
                    </w:rPr>
                    <w:t>Журнале</w:t>
                  </w:r>
                  <w:r>
                    <w:rPr>
                      <w:rFonts w:cs="Arial"/>
                      <w:szCs w:val="20"/>
                    </w:rPr>
                    <w:t xml:space="preserve"> операций </w:t>
                  </w:r>
                  <w:r w:rsidRPr="0063079E">
                    <w:rPr>
                      <w:rFonts w:cs="Arial"/>
                      <w:szCs w:val="20"/>
                      <w:shd w:val="clear" w:color="auto" w:fill="C0C0C0"/>
                    </w:rPr>
                    <w:t>с безналичными денежными средствами</w:t>
                  </w:r>
                  <w:r>
                    <w:rPr>
                      <w:rFonts w:cs="Arial"/>
                      <w:szCs w:val="20"/>
                    </w:rPr>
                    <w:t xml:space="preserve"> (код формы по ОКУД 0504071), </w:t>
                  </w:r>
                  <w:r w:rsidRPr="0063079E">
                    <w:rPr>
                      <w:rFonts w:cs="Arial"/>
                      <w:szCs w:val="20"/>
                      <w:shd w:val="clear" w:color="auto" w:fill="C0C0C0"/>
                    </w:rPr>
                    <w:t>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 исполненных первых частей сделок с иностранной </w:t>
                  </w:r>
                  <w:r>
                    <w:rPr>
                      <w:rFonts w:cs="Arial"/>
                      <w:szCs w:val="20"/>
                    </w:rPr>
                    <w:lastRenderedPageBreak/>
                    <w:t>валютой по сделкам валютный своп</w:t>
                  </w:r>
                </w:p>
                <w:p w:rsidR="00623BC9" w:rsidRDefault="00623BC9"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247</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Реестр исполненных первых частей сделок с иностранной валютой по сделкам валютный своп</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исполнения первых частей сделок с иностранной валютой</w:t>
                  </w:r>
                </w:p>
                <w:p w:rsidR="0063079E" w:rsidRDefault="0063079E" w:rsidP="00FB0319">
                  <w:pPr>
                    <w:autoSpaceDE w:val="0"/>
                    <w:autoSpaceDN w:val="0"/>
                    <w:adjustRightInd w:val="0"/>
                    <w:spacing w:after="1" w:line="200" w:lineRule="atLeast"/>
                    <w:rPr>
                      <w:rFonts w:cs="Arial"/>
                      <w:szCs w:val="20"/>
                    </w:rPr>
                  </w:pPr>
                </w:p>
                <w:p w:rsidR="0063079E" w:rsidRDefault="0063079E" w:rsidP="00FB0319">
                  <w:pPr>
                    <w:autoSpaceDE w:val="0"/>
                    <w:autoSpaceDN w:val="0"/>
                    <w:adjustRightInd w:val="0"/>
                    <w:spacing w:after="1" w:line="200" w:lineRule="atLeast"/>
                    <w:rPr>
                      <w:rFonts w:cs="Arial"/>
                      <w:szCs w:val="20"/>
                    </w:rPr>
                  </w:pPr>
                </w:p>
                <w:p w:rsidR="0063079E" w:rsidRDefault="0063079E"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247</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Реестр исполненных первых частей сделок с иностранной валютой по сделкам валютный своп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исполнения первых частей сделок с иностранной валютой</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Реестр исполненных вторых частей сделок с иностранной валютой по сделкам валютный своп</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248</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Реестр исполненных вторых частей сделок с иностранной валютой по сделкам валютный своп</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исполнения вторых частей сделок с иностранной валютой</w:t>
                  </w:r>
                </w:p>
                <w:p w:rsidR="0063079E" w:rsidRDefault="0063079E" w:rsidP="00FB0319">
                  <w:pPr>
                    <w:autoSpaceDE w:val="0"/>
                    <w:autoSpaceDN w:val="0"/>
                    <w:adjustRightInd w:val="0"/>
                    <w:spacing w:after="1" w:line="200" w:lineRule="atLeast"/>
                    <w:rPr>
                      <w:rFonts w:cs="Arial"/>
                      <w:szCs w:val="20"/>
                    </w:rPr>
                  </w:pPr>
                </w:p>
                <w:p w:rsidR="0063079E" w:rsidRDefault="0063079E" w:rsidP="00FB0319">
                  <w:pPr>
                    <w:autoSpaceDE w:val="0"/>
                    <w:autoSpaceDN w:val="0"/>
                    <w:adjustRightInd w:val="0"/>
                    <w:spacing w:after="1" w:line="200" w:lineRule="atLeast"/>
                    <w:rPr>
                      <w:rFonts w:cs="Arial"/>
                      <w:szCs w:val="20"/>
                    </w:rPr>
                  </w:pPr>
                </w:p>
                <w:p w:rsidR="0063079E" w:rsidRDefault="0063079E"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248</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Реестр исполненных вторых частей сделок с иностранной валютой по сделкам валютный своп (при наличии </w:t>
                  </w:r>
                  <w:r>
                    <w:rPr>
                      <w:rFonts w:cs="Arial"/>
                      <w:szCs w:val="20"/>
                    </w:rPr>
                    <w:lastRenderedPageBreak/>
                    <w:t>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исполнения вторых частей сделок с иностранной валютой</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079E">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249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Отчет о движении денежных средств (ССХ 99) расчетной организации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исполнения первых/вторых частей сделок с иностранной валютой</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проведения сверки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Сводный реестр договоров банковского депозита, заключенных с кредитными организациями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250</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Сводный реестр договоров банковского депозита, заключенных с кредитными организациями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проведения отбора Заявок кредитных организаций на заключение с Федеральным казначейством договора банковского депозита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D38B0">
                    <w:rPr>
                      <w:rFonts w:cs="Arial"/>
                      <w:szCs w:val="20"/>
                      <w:shd w:val="clear" w:color="auto" w:fill="C0C0C0"/>
                    </w:rPr>
                    <w:t>Журнале</w:t>
                  </w:r>
                  <w:r>
                    <w:rPr>
                      <w:rFonts w:cs="Arial"/>
                      <w:szCs w:val="20"/>
                    </w:rPr>
                    <w:t xml:space="preserve"> операций </w:t>
                  </w:r>
                  <w:r w:rsidRPr="009D38B0">
                    <w:rPr>
                      <w:rFonts w:cs="Arial"/>
                      <w:szCs w:val="20"/>
                      <w:shd w:val="clear" w:color="auto" w:fill="C0C0C0"/>
                    </w:rPr>
                    <w:t>расчетов с дебиторами по доходам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250</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Сводный реестр договоров банковского депозита, заключенных с кредитными организациями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проведения отбора Заявок кредитных организаций на заключение с Федеральным казначейством договора банковского депозита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D38B0">
                    <w:rPr>
                      <w:rFonts w:cs="Arial"/>
                      <w:szCs w:val="20"/>
                      <w:shd w:val="clear" w:color="auto" w:fill="C0C0C0"/>
                    </w:rPr>
                    <w:t>Журнале</w:t>
                  </w:r>
                  <w:r>
                    <w:rPr>
                      <w:rFonts w:cs="Arial"/>
                      <w:szCs w:val="20"/>
                    </w:rPr>
                    <w:t xml:space="preserve"> операций </w:t>
                  </w:r>
                  <w:r w:rsidRPr="009D38B0">
                    <w:rPr>
                      <w:rFonts w:cs="Arial"/>
                      <w:szCs w:val="20"/>
                      <w:shd w:val="clear" w:color="auto" w:fill="C0C0C0"/>
                    </w:rPr>
                    <w:t>расчетов с дебиторами по доходам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Итоговый расчет процентов по договорам банковского депозита, заключенным </w:t>
                  </w:r>
                  <w:r>
                    <w:rPr>
                      <w:rFonts w:cs="Arial"/>
                      <w:szCs w:val="20"/>
                    </w:rPr>
                    <w:lastRenderedPageBreak/>
                    <w:t>Федеральным казначейством с кредитными организациями по плавающей процентной ставке к сводному реестру договоров банковского депозита, заключенных с кредитной организацией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251</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Итоговый расчет процентов по договорам банковского депозита, заключенным Федеральным казначейством с кредитными организациями по плавающей процентной ставке к сводному реестру договоров банковского депозита, заключенных с кредитной организацией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уплаты процентов по договору банковского депозита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C1EAA">
                    <w:rPr>
                      <w:rFonts w:cs="Arial"/>
                      <w:szCs w:val="20"/>
                      <w:shd w:val="clear" w:color="auto" w:fill="C0C0C0"/>
                    </w:rPr>
                    <w:t>Журнале</w:t>
                  </w:r>
                  <w:r>
                    <w:rPr>
                      <w:rFonts w:cs="Arial"/>
                      <w:szCs w:val="20"/>
                    </w:rPr>
                    <w:t xml:space="preserve"> операций </w:t>
                  </w:r>
                  <w:r w:rsidRPr="009C1EAA">
                    <w:rPr>
                      <w:rFonts w:cs="Arial"/>
                      <w:szCs w:val="20"/>
                      <w:shd w:val="clear" w:color="auto" w:fill="C0C0C0"/>
                    </w:rPr>
                    <w:t>расчетов с дебиторами по доходам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251</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Итоговый расчет процентов по договорам банковского депозита, заключенным Федеральным казначейством с кредитными организациями по плавающей процентной ставке к сводному реестру договоров банковского депозита, заключенных с кредитной организацией </w:t>
                  </w:r>
                  <w:r>
                    <w:rPr>
                      <w:rFonts w:cs="Arial"/>
                      <w:szCs w:val="20"/>
                    </w:rPr>
                    <w:lastRenderedPageBreak/>
                    <w:t>(при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уплаты процентов по договору банковского депозита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9C1EAA">
                    <w:rPr>
                      <w:rFonts w:cs="Arial"/>
                      <w:szCs w:val="20"/>
                      <w:shd w:val="clear" w:color="auto" w:fill="C0C0C0"/>
                    </w:rPr>
                    <w:t>Журнале</w:t>
                  </w:r>
                  <w:r>
                    <w:rPr>
                      <w:rFonts w:cs="Arial"/>
                      <w:szCs w:val="20"/>
                    </w:rPr>
                    <w:t xml:space="preserve"> операций </w:t>
                  </w:r>
                  <w:r w:rsidRPr="009C1EAA">
                    <w:rPr>
                      <w:rFonts w:cs="Arial"/>
                      <w:szCs w:val="20"/>
                      <w:shd w:val="clear" w:color="auto" w:fill="C0C0C0"/>
                    </w:rPr>
                    <w:t>расчетов с дебиторами по доходам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Выписка из лицевого счета (по депозитным договорам), открытого Федеральному казначейству в кредитной организации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252</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Выписка из лицевого счета (по депозитным договорам), открытого Федеральному казначейству в кредитной организации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выписки от кредитной организации</w:t>
                  </w:r>
                </w:p>
              </w:tc>
              <w:tc>
                <w:tcPr>
                  <w:tcW w:w="1018" w:type="dxa"/>
                  <w:tcBorders>
                    <w:top w:val="single" w:sz="4" w:space="0" w:color="auto"/>
                    <w:left w:val="single" w:sz="4" w:space="0" w:color="auto"/>
                    <w:bottom w:val="single" w:sz="4" w:space="0" w:color="auto"/>
                    <w:right w:val="single" w:sz="4" w:space="0" w:color="auto"/>
                  </w:tcBorders>
                </w:tcPr>
                <w:p w:rsidR="00FB0319" w:rsidRPr="00FD54D6" w:rsidRDefault="00FB0319" w:rsidP="00FB0319">
                  <w:pPr>
                    <w:autoSpaceDE w:val="0"/>
                    <w:autoSpaceDN w:val="0"/>
                    <w:adjustRightInd w:val="0"/>
                    <w:spacing w:after="1" w:line="200" w:lineRule="atLeast"/>
                    <w:rPr>
                      <w:rFonts w:cs="Arial"/>
                      <w:szCs w:val="20"/>
                      <w:shd w:val="clear" w:color="auto" w:fill="C0C0C0"/>
                    </w:rPr>
                  </w:pPr>
                  <w:r w:rsidRPr="00FD54D6">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проведения сверки сумм, размещенных Федеральным казначейством на депозитных счетах</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252</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Выписка из лицевого счета (по депозитным договорам), открытого Федеральному казначейству в кредитной организации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выписки от кредитной организации</w:t>
                  </w:r>
                </w:p>
              </w:tc>
              <w:tc>
                <w:tcPr>
                  <w:tcW w:w="1018" w:type="dxa"/>
                  <w:tcBorders>
                    <w:top w:val="single" w:sz="4" w:space="0" w:color="auto"/>
                    <w:left w:val="single" w:sz="4" w:space="0" w:color="auto"/>
                    <w:bottom w:val="single" w:sz="4" w:space="0" w:color="auto"/>
                    <w:right w:val="single" w:sz="4" w:space="0" w:color="auto"/>
                  </w:tcBorders>
                </w:tcPr>
                <w:p w:rsidR="00FB0319" w:rsidRPr="00FD54D6" w:rsidRDefault="00FB0319" w:rsidP="00FB0319">
                  <w:pPr>
                    <w:autoSpaceDE w:val="0"/>
                    <w:autoSpaceDN w:val="0"/>
                    <w:adjustRightInd w:val="0"/>
                    <w:spacing w:after="1" w:line="200" w:lineRule="atLeast"/>
                    <w:rPr>
                      <w:rFonts w:cs="Arial"/>
                      <w:szCs w:val="20"/>
                      <w:shd w:val="clear" w:color="auto" w:fill="C0C0C0"/>
                    </w:rPr>
                  </w:pPr>
                  <w:r w:rsidRPr="00FD54D6">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проведения сверки сумм, размещенных Федеральным казначейством на депозитных счетах</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Расчет процентов по договору банковского счета, заключенному субъектом централизованного учета с кредитной организацией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253</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Расчет процентов по договору банковского счета, заключенному субъектом централизован</w:t>
                  </w:r>
                  <w:r>
                    <w:rPr>
                      <w:rFonts w:cs="Arial"/>
                      <w:szCs w:val="20"/>
                    </w:rPr>
                    <w:lastRenderedPageBreak/>
                    <w:t>ного учета с кредитной организацией</w:t>
                  </w:r>
                </w:p>
                <w:p w:rsidR="00FD54D6" w:rsidRDefault="00FD54D6"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предоставления расчета кредитной организацией</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FD54D6">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253</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Расчет процентов по договору банковского счета, заключенному субъектом централизованного учета с кредитной организацией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предоставления расчета кредитной организацией</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FD54D6">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Сводный реестр договоров банковского вклада (депозита) с центральным контрагентом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Сводный реестр договоров банковского вклада (депозита) с центральным контрагентом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заключения договоров банковского вклада (депозита) с центральным контрагентом</w:t>
                  </w:r>
                </w:p>
                <w:p w:rsidR="00FD54D6" w:rsidRDefault="00FD54D6"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150F71">
                    <w:rPr>
                      <w:rFonts w:cs="Arial"/>
                      <w:szCs w:val="20"/>
                      <w:shd w:val="clear" w:color="auto" w:fill="C0C0C0"/>
                    </w:rPr>
                    <w:t>Журнале</w:t>
                  </w:r>
                  <w:r>
                    <w:rPr>
                      <w:rFonts w:cs="Arial"/>
                      <w:szCs w:val="20"/>
                    </w:rPr>
                    <w:t xml:space="preserve"> операций </w:t>
                  </w:r>
                  <w:r w:rsidRPr="00150F71">
                    <w:rPr>
                      <w:rFonts w:cs="Arial"/>
                      <w:szCs w:val="20"/>
                      <w:shd w:val="clear" w:color="auto" w:fill="C0C0C0"/>
                    </w:rPr>
                    <w:t>расчетов с дебиторами по доходам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Сводный реестр договоров банковского вклада (депозита) с центральным контрагентом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следующего за днем заключения договоров банковского вклада (депозита) с центральным контрагентом</w:t>
                  </w:r>
                </w:p>
                <w:p w:rsidR="00FD54D6" w:rsidRDefault="00FD54D6"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150F71">
                    <w:rPr>
                      <w:rFonts w:cs="Arial"/>
                      <w:szCs w:val="20"/>
                      <w:shd w:val="clear" w:color="auto" w:fill="C0C0C0"/>
                    </w:rPr>
                    <w:t>Журнале</w:t>
                  </w:r>
                  <w:r>
                    <w:rPr>
                      <w:rFonts w:cs="Arial"/>
                      <w:szCs w:val="20"/>
                    </w:rPr>
                    <w:t xml:space="preserve"> операций </w:t>
                  </w:r>
                  <w:r w:rsidRPr="00150F71">
                    <w:rPr>
                      <w:rFonts w:cs="Arial"/>
                      <w:szCs w:val="20"/>
                      <w:shd w:val="clear" w:color="auto" w:fill="C0C0C0"/>
                    </w:rPr>
                    <w:t>расчетов с дебиторами по доходам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Клиринговый отчет о движении денежных средств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отчета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50F71">
                    <w:rPr>
                      <w:rFonts w:cs="Arial"/>
                      <w:szCs w:val="20"/>
                      <w:shd w:val="clear" w:color="auto" w:fill="C0C0C0"/>
                    </w:rPr>
                    <w:t>уполномоченное лицо субъекта централи</w:t>
                  </w:r>
                  <w:r w:rsidRPr="00150F71">
                    <w:rPr>
                      <w:rFonts w:cs="Arial"/>
                      <w:szCs w:val="20"/>
                      <w:shd w:val="clear" w:color="auto" w:fill="C0C0C0"/>
                    </w:rPr>
                    <w:lastRenderedPageBreak/>
                    <w:t>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150F71">
                    <w:rPr>
                      <w:rFonts w:cs="Arial"/>
                      <w:szCs w:val="20"/>
                      <w:shd w:val="clear" w:color="auto" w:fill="C0C0C0"/>
                    </w:rPr>
                    <w:t>Журнале</w:t>
                  </w:r>
                  <w:r>
                    <w:rPr>
                      <w:rFonts w:cs="Arial"/>
                      <w:szCs w:val="20"/>
                    </w:rPr>
                    <w:t xml:space="preserve"> операций </w:t>
                  </w:r>
                  <w:r w:rsidRPr="00150F71">
                    <w:rPr>
                      <w:rFonts w:cs="Arial"/>
                      <w:szCs w:val="20"/>
                      <w:shd w:val="clear" w:color="auto" w:fill="C0C0C0"/>
                    </w:rPr>
                    <w:t xml:space="preserve">с безналичными денежными средствами </w:t>
                  </w:r>
                  <w:r w:rsidRPr="00150F71">
                    <w:rPr>
                      <w:rFonts w:cs="Arial"/>
                      <w:szCs w:val="20"/>
                      <w:shd w:val="clear" w:color="auto" w:fill="C0C0C0"/>
                    </w:rPr>
                    <w:lastRenderedPageBreak/>
                    <w:t>операций</w:t>
                  </w:r>
                  <w:r>
                    <w:rPr>
                      <w:rFonts w:cs="Arial"/>
                      <w:szCs w:val="20"/>
                    </w:rPr>
                    <w:t xml:space="preserve"> (код формы по ОКУД 0504071)</w:t>
                  </w:r>
                </w:p>
                <w:p w:rsidR="00150F71" w:rsidRDefault="00150F71" w:rsidP="00FB0319">
                  <w:pPr>
                    <w:autoSpaceDE w:val="0"/>
                    <w:autoSpaceDN w:val="0"/>
                    <w:adjustRightInd w:val="0"/>
                    <w:spacing w:after="1" w:line="200" w:lineRule="atLeast"/>
                    <w:rPr>
                      <w:rFonts w:cs="Arial"/>
                      <w:szCs w:val="20"/>
                    </w:rPr>
                  </w:pPr>
                </w:p>
                <w:p w:rsidR="00150F71" w:rsidRDefault="00150F71"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lastRenderedPageBreak/>
                    <w:t>256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150F71">
                    <w:rPr>
                      <w:rFonts w:cs="Arial"/>
                      <w:szCs w:val="20"/>
                      <w:shd w:val="clear" w:color="auto" w:fill="C0C0C0"/>
                    </w:rPr>
                    <w:t>приложению</w:t>
                  </w:r>
                  <w:r>
                    <w:rPr>
                      <w:rFonts w:cs="Arial"/>
                      <w:szCs w:val="20"/>
                    </w:rPr>
                    <w:t xml:space="preserve"> N 15 к </w:t>
                  </w:r>
                  <w:r w:rsidRPr="00150F71">
                    <w:rPr>
                      <w:rFonts w:cs="Arial"/>
                      <w:szCs w:val="20"/>
                      <w:shd w:val="clear" w:color="auto" w:fill="C0C0C0"/>
                    </w:rPr>
                    <w:t>приказу Федерального казначейства от 14 мая 2020 г.</w:t>
                  </w:r>
                  <w:r>
                    <w:rPr>
                      <w:rFonts w:cs="Arial"/>
                      <w:szCs w:val="20"/>
                    </w:rPr>
                    <w:t xml:space="preserve"> N 21н, формируемое при осуществлении платежей по операциям раздела 11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на исполнение в орган Федерального казначейства в установленные сроки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обработка</w:t>
                  </w:r>
                  <w:r w:rsidR="00150F71">
                    <w:rPr>
                      <w:rFonts w:cs="Arial"/>
                      <w:szCs w:val="20"/>
                    </w:rPr>
                    <w:t xml:space="preserve"> </w:t>
                  </w:r>
                  <w:r>
                    <w:rPr>
                      <w:rFonts w:cs="Arial"/>
                      <w:szCs w:val="20"/>
                    </w:rPr>
                    <w:t>Выписки из лицевого счета администратора источников финансирования дефицита бюджета (код формы по КФД 0531764),</w:t>
                  </w:r>
                </w:p>
                <w:p w:rsidR="00FB0319" w:rsidRDefault="00FB0319" w:rsidP="00FB0319">
                  <w:pPr>
                    <w:autoSpaceDE w:val="0"/>
                    <w:autoSpaceDN w:val="0"/>
                    <w:adjustRightInd w:val="0"/>
                    <w:spacing w:after="1" w:line="200" w:lineRule="atLeast"/>
                    <w:rPr>
                      <w:rFonts w:cs="Arial"/>
                      <w:szCs w:val="20"/>
                    </w:rPr>
                  </w:pPr>
                  <w:r>
                    <w:rPr>
                      <w:rFonts w:cs="Arial"/>
                      <w:szCs w:val="20"/>
                    </w:rPr>
                    <w:t>Выписки из лицевого счета администратора доходов федерального бюджета (код формы по КФД 0531761),</w:t>
                  </w:r>
                </w:p>
                <w:p w:rsidR="00FB0319" w:rsidRDefault="00FB0319" w:rsidP="00FB0319">
                  <w:pPr>
                    <w:autoSpaceDE w:val="0"/>
                    <w:autoSpaceDN w:val="0"/>
                    <w:adjustRightInd w:val="0"/>
                    <w:spacing w:after="1" w:line="200" w:lineRule="atLeast"/>
                    <w:rPr>
                      <w:rFonts w:cs="Arial"/>
                      <w:szCs w:val="20"/>
                    </w:rPr>
                  </w:pPr>
                  <w:r>
                    <w:rPr>
                      <w:rFonts w:cs="Arial"/>
                      <w:szCs w:val="20"/>
                    </w:rPr>
                    <w:t xml:space="preserve">Выписки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0531763) для отражения факта </w:t>
                  </w:r>
                  <w:r>
                    <w:rPr>
                      <w:rFonts w:cs="Arial"/>
                      <w:szCs w:val="20"/>
                    </w:rPr>
                    <w:lastRenderedPageBreak/>
                    <w:t>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150F71">
                    <w:rPr>
                      <w:rFonts w:cs="Arial"/>
                      <w:szCs w:val="20"/>
                      <w:shd w:val="clear" w:color="auto" w:fill="C0C0C0"/>
                    </w:rPr>
                    <w:t>Журнале</w:t>
                  </w:r>
                  <w:r>
                    <w:rPr>
                      <w:rFonts w:cs="Arial"/>
                      <w:szCs w:val="20"/>
                    </w:rPr>
                    <w:t xml:space="preserve"> операций </w:t>
                  </w:r>
                  <w:r w:rsidRPr="00150F71">
                    <w:rPr>
                      <w:rFonts w:cs="Arial"/>
                      <w:szCs w:val="20"/>
                      <w:shd w:val="clear" w:color="auto" w:fill="C0C0C0"/>
                    </w:rPr>
                    <w:t>с безналичными денежными средствами операций</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Ведомость учета </w:t>
                  </w:r>
                  <w:proofErr w:type="spellStart"/>
                  <w:r>
                    <w:rPr>
                      <w:rFonts w:cs="Arial"/>
                      <w:szCs w:val="20"/>
                    </w:rPr>
                    <w:t>внутриказначейских</w:t>
                  </w:r>
                  <w:proofErr w:type="spellEnd"/>
                  <w:r>
                    <w:rPr>
                      <w:rFonts w:cs="Arial"/>
                      <w:szCs w:val="20"/>
                    </w:rPr>
                    <w:t xml:space="preserve"> операций (код формы по КФД 0531459) &lt;</w:t>
                  </w:r>
                  <w:r w:rsidRPr="0041389B">
                    <w:rPr>
                      <w:rFonts w:cs="Arial"/>
                      <w:szCs w:val="20"/>
                      <w:shd w:val="clear" w:color="auto" w:fill="C0C0C0"/>
                    </w:rPr>
                    <w:t>17</w:t>
                  </w:r>
                  <w:r>
                    <w:rPr>
                      <w:rFonts w:cs="Arial"/>
                      <w:szCs w:val="20"/>
                    </w:rPr>
                    <w:t>&gt; с приложением Уведомления о поступлении в иностранной валюте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орган Федерального казначейства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41389B" w:rsidRDefault="00FB0319" w:rsidP="00FB0319">
                  <w:pPr>
                    <w:autoSpaceDE w:val="0"/>
                    <w:autoSpaceDN w:val="0"/>
                    <w:adjustRightInd w:val="0"/>
                    <w:spacing w:after="1" w:line="200" w:lineRule="atLeast"/>
                    <w:rPr>
                      <w:rFonts w:cs="Arial"/>
                      <w:szCs w:val="20"/>
                      <w:shd w:val="clear" w:color="auto" w:fill="C0C0C0"/>
                    </w:rPr>
                  </w:pPr>
                  <w:r w:rsidRPr="0041389B">
                    <w:rPr>
                      <w:rFonts w:cs="Arial"/>
                      <w:szCs w:val="20"/>
                      <w:shd w:val="clear" w:color="auto" w:fill="C0C0C0"/>
                    </w:rPr>
                    <w:t>формирования не позднее дня, следующего за днем формирования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Pr="0041389B" w:rsidRDefault="00FB0319" w:rsidP="00FB0319">
                  <w:pPr>
                    <w:autoSpaceDE w:val="0"/>
                    <w:autoSpaceDN w:val="0"/>
                    <w:adjustRightInd w:val="0"/>
                    <w:spacing w:after="1" w:line="200" w:lineRule="atLeast"/>
                    <w:rPr>
                      <w:rFonts w:cs="Arial"/>
                      <w:szCs w:val="20"/>
                      <w:shd w:val="clear" w:color="auto" w:fill="C0C0C0"/>
                    </w:rPr>
                  </w:pPr>
                  <w:r w:rsidRPr="0041389B">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обработка Ведомости (код формы по КФД 0531459) для отражения фактов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1389B">
                    <w:rPr>
                      <w:rFonts w:cs="Arial"/>
                      <w:szCs w:val="20"/>
                      <w:shd w:val="clear" w:color="auto" w:fill="C0C0C0"/>
                    </w:rPr>
                    <w:t>Журнале</w:t>
                  </w:r>
                  <w:r>
                    <w:rPr>
                      <w:rFonts w:cs="Arial"/>
                      <w:szCs w:val="20"/>
                    </w:rPr>
                    <w:t xml:space="preserve"> операций </w:t>
                  </w:r>
                  <w:r w:rsidRPr="0041389B">
                    <w:rPr>
                      <w:rFonts w:cs="Arial"/>
                      <w:szCs w:val="20"/>
                      <w:shd w:val="clear" w:color="auto" w:fill="C0C0C0"/>
                    </w:rPr>
                    <w:t>с безналичными денежными средствами операций</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Приказ Федерального казначейства </w:t>
                  </w:r>
                  <w:r w:rsidRPr="0041389B">
                    <w:rPr>
                      <w:rFonts w:cs="Arial"/>
                      <w:szCs w:val="20"/>
                      <w:shd w:val="clear" w:color="auto" w:fill="C0C0C0"/>
                    </w:rPr>
                    <w:t>о списании суммы, недостающей для покрытия задолженности кредитной организации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подписания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1389B">
                    <w:rPr>
                      <w:rFonts w:cs="Arial"/>
                      <w:szCs w:val="20"/>
                      <w:shd w:val="clear" w:color="auto" w:fill="C0C0C0"/>
                    </w:rPr>
                    <w:t>Журнале</w:t>
                  </w:r>
                  <w:r>
                    <w:rPr>
                      <w:rFonts w:cs="Arial"/>
                      <w:szCs w:val="20"/>
                    </w:rPr>
                    <w:t xml:space="preserve"> операций </w:t>
                  </w:r>
                  <w:r w:rsidRPr="0041389B">
                    <w:rPr>
                      <w:rFonts w:cs="Arial"/>
                      <w:szCs w:val="20"/>
                      <w:shd w:val="clear" w:color="auto" w:fill="C0C0C0"/>
                    </w:rPr>
                    <w:t>расчетов с дебиторами по доходам</w:t>
                  </w:r>
                  <w:r>
                    <w:rPr>
                      <w:rFonts w:cs="Arial"/>
                      <w:szCs w:val="20"/>
                    </w:rPr>
                    <w:t xml:space="preserve"> (код формы по ОКУД 0504071), Реестре учета ценных бумаг (код формы по ОКУД 0504056)</w:t>
                  </w:r>
                </w:p>
                <w:p w:rsidR="0041389B" w:rsidRDefault="0041389B" w:rsidP="00FB0319">
                  <w:pPr>
                    <w:autoSpaceDE w:val="0"/>
                    <w:autoSpaceDN w:val="0"/>
                    <w:adjustRightInd w:val="0"/>
                    <w:spacing w:after="1" w:line="200" w:lineRule="atLeast"/>
                    <w:rPr>
                      <w:rFonts w:cs="Arial"/>
                      <w:szCs w:val="20"/>
                    </w:rPr>
                  </w:pPr>
                </w:p>
                <w:p w:rsidR="0041389B" w:rsidRDefault="0041389B" w:rsidP="00FB0319">
                  <w:pPr>
                    <w:autoSpaceDE w:val="0"/>
                    <w:autoSpaceDN w:val="0"/>
                    <w:adjustRightInd w:val="0"/>
                    <w:spacing w:after="1" w:line="200" w:lineRule="atLeast"/>
                    <w:rPr>
                      <w:rFonts w:cs="Arial"/>
                      <w:szCs w:val="20"/>
                    </w:rPr>
                  </w:pPr>
                </w:p>
                <w:p w:rsidR="0041389B" w:rsidRDefault="0041389B"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Извещение (код формы по ОКУД 0504805)</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259</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Извещение (код формы по ОКУД 0504805)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 и направление на подписание субъекту централизованного учета средствами ГИИС "Электронный бюджет" не позднее следующего рабочего дня после принятия решения о передаче ценных бумаг субъектом централизованного учета;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w:t>
                  </w:r>
                  <w:r w:rsidRPr="0041389B">
                    <w:rPr>
                      <w:rFonts w:cs="Arial"/>
                      <w:szCs w:val="20"/>
                      <w:shd w:val="clear" w:color="auto" w:fill="C0C0C0"/>
                    </w:rPr>
                    <w:t>подписание субъектом</w:t>
                  </w:r>
                  <w:r>
                    <w:rPr>
                      <w:rFonts w:cs="Arial"/>
                      <w:szCs w:val="20"/>
                    </w:rPr>
                    <w:t xml:space="preserve"> </w:t>
                  </w:r>
                  <w:r>
                    <w:rPr>
                      <w:rFonts w:cs="Arial"/>
                      <w:szCs w:val="20"/>
                    </w:rPr>
                    <w:lastRenderedPageBreak/>
                    <w:t xml:space="preserve">централизованного учета и направление принимающей стороне средствами ГИИС "Электронный бюджет" не позднее 1 (одного) рабочего дня после </w:t>
                  </w:r>
                  <w:r w:rsidRPr="0041389B">
                    <w:rPr>
                      <w:rFonts w:cs="Arial"/>
                      <w:szCs w:val="20"/>
                      <w:shd w:val="clear" w:color="auto" w:fill="C0C0C0"/>
                    </w:rPr>
                    <w:t>дня</w:t>
                  </w:r>
                  <w:r>
                    <w:rPr>
                      <w:rFonts w:cs="Arial"/>
                      <w:szCs w:val="20"/>
                    </w:rPr>
                    <w:t xml:space="preserve">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 главный бухгалтер уполномоченной организации, ответственное лицо уполномоченной организации, руководи</w:t>
                  </w:r>
                  <w:r>
                    <w:rPr>
                      <w:rFonts w:cs="Arial"/>
                      <w:szCs w:val="20"/>
                    </w:rPr>
                    <w:lastRenderedPageBreak/>
                    <w:t>тель (уполномоченное лицо) принимающей стороны, главный бухгалтер принимающей стороны (уполномоченное лицо), ответственное лицо принимающей стороны</w:t>
                  </w:r>
                </w:p>
                <w:p w:rsidR="0041389B" w:rsidRDefault="0041389B" w:rsidP="00FB0319">
                  <w:pPr>
                    <w:autoSpaceDE w:val="0"/>
                    <w:autoSpaceDN w:val="0"/>
                    <w:adjustRightInd w:val="0"/>
                    <w:spacing w:after="1" w:line="200" w:lineRule="atLeast"/>
                    <w:rPr>
                      <w:rFonts w:cs="Arial"/>
                      <w:szCs w:val="20"/>
                    </w:rPr>
                  </w:pPr>
                </w:p>
                <w:p w:rsidR="0041389B" w:rsidRDefault="0041389B" w:rsidP="00FB0319">
                  <w:pPr>
                    <w:autoSpaceDE w:val="0"/>
                    <w:autoSpaceDN w:val="0"/>
                    <w:adjustRightInd w:val="0"/>
                    <w:spacing w:after="1" w:line="200" w:lineRule="atLeast"/>
                    <w:rPr>
                      <w:rFonts w:cs="Arial"/>
                      <w:szCs w:val="20"/>
                    </w:rPr>
                  </w:pPr>
                </w:p>
                <w:p w:rsidR="0041389B" w:rsidRDefault="0041389B"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после </w:t>
                  </w:r>
                  <w:r w:rsidRPr="0041389B">
                    <w:rPr>
                      <w:rFonts w:cs="Arial"/>
                      <w:szCs w:val="20"/>
                      <w:shd w:val="clear" w:color="auto" w:fill="C0C0C0"/>
                    </w:rPr>
                    <w:t xml:space="preserve">дня </w:t>
                  </w:r>
                  <w:r>
                    <w:rPr>
                      <w:rFonts w:cs="Arial"/>
                      <w:szCs w:val="20"/>
                    </w:rPr>
                    <w:t>получения документа</w:t>
                  </w:r>
                  <w:r w:rsidRPr="0041389B">
                    <w:rPr>
                      <w:rFonts w:cs="Arial"/>
                      <w:szCs w:val="20"/>
                      <w:shd w:val="clear" w:color="auto" w:fill="C0C0C0"/>
                    </w:rPr>
                    <w:t>,</w:t>
                  </w:r>
                  <w:r>
                    <w:rPr>
                      <w:rFonts w:cs="Arial"/>
                      <w:szCs w:val="20"/>
                    </w:rPr>
                    <w:t xml:space="preserve"> утвержденного принимающей стороной</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1389B">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259</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Извещение (код формы по ОКУД 0504805)</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и направление на подписание субъекту централизованного учета не позднее следующего рабочего дня после </w:t>
                  </w:r>
                  <w:r w:rsidRPr="0041389B">
                    <w:rPr>
                      <w:rFonts w:cs="Arial"/>
                      <w:szCs w:val="20"/>
                      <w:shd w:val="clear" w:color="auto" w:fill="C0C0C0"/>
                    </w:rPr>
                    <w:t>дня</w:t>
                  </w:r>
                  <w:r>
                    <w:rPr>
                      <w:rFonts w:cs="Arial"/>
                      <w:szCs w:val="20"/>
                    </w:rPr>
                    <w:t xml:space="preserve"> принятия решения о передаче ценных бумаг субъектом централизованного учета;</w:t>
                  </w:r>
                </w:p>
                <w:p w:rsidR="00FB0319" w:rsidRDefault="00FB0319" w:rsidP="00FB0319">
                  <w:pPr>
                    <w:autoSpaceDE w:val="0"/>
                    <w:autoSpaceDN w:val="0"/>
                    <w:adjustRightInd w:val="0"/>
                    <w:spacing w:after="1" w:line="200" w:lineRule="atLeast"/>
                    <w:rPr>
                      <w:rFonts w:cs="Arial"/>
                      <w:szCs w:val="20"/>
                    </w:rPr>
                  </w:pPr>
                  <w:r>
                    <w:rPr>
                      <w:rFonts w:cs="Arial"/>
                      <w:szCs w:val="20"/>
                    </w:rPr>
                    <w:t>2) субъект централизованного учета подписание и направление принимающей стороне не позднее</w:t>
                  </w:r>
                  <w:r w:rsidR="0041389B">
                    <w:rPr>
                      <w:rFonts w:cs="Arial"/>
                      <w:szCs w:val="20"/>
                    </w:rPr>
                    <w:t xml:space="preserve"> </w:t>
                  </w:r>
                  <w:r>
                    <w:rPr>
                      <w:rFonts w:cs="Arial"/>
                      <w:szCs w:val="20"/>
                    </w:rPr>
                    <w:t>1 (одного) рабочего дня после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уполномоченной организации, ответственное лицо уполномоченной организации, руководитель (уполномоченное лицо) принимающей стороны, главный бухгалтер принима</w:t>
                  </w:r>
                  <w:r>
                    <w:rPr>
                      <w:rFonts w:cs="Arial"/>
                      <w:szCs w:val="20"/>
                    </w:rPr>
                    <w:lastRenderedPageBreak/>
                    <w:t>ющей стороны (уполномоченное лицо), ответственное лицо принимающей стороны</w:t>
                  </w:r>
                </w:p>
                <w:p w:rsidR="0041389B" w:rsidRDefault="0041389B" w:rsidP="00FB0319">
                  <w:pPr>
                    <w:autoSpaceDE w:val="0"/>
                    <w:autoSpaceDN w:val="0"/>
                    <w:adjustRightInd w:val="0"/>
                    <w:spacing w:after="1" w:line="200" w:lineRule="atLeast"/>
                    <w:rPr>
                      <w:rFonts w:cs="Arial"/>
                      <w:szCs w:val="20"/>
                    </w:rPr>
                  </w:pPr>
                </w:p>
                <w:p w:rsidR="0041389B" w:rsidRDefault="0041389B" w:rsidP="00FB0319">
                  <w:pPr>
                    <w:autoSpaceDE w:val="0"/>
                    <w:autoSpaceDN w:val="0"/>
                    <w:adjustRightInd w:val="0"/>
                    <w:spacing w:after="1" w:line="200" w:lineRule="atLeast"/>
                    <w:rPr>
                      <w:rFonts w:cs="Arial"/>
                      <w:szCs w:val="20"/>
                    </w:rPr>
                  </w:pPr>
                </w:p>
                <w:p w:rsidR="0041389B" w:rsidRDefault="0041389B"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после </w:t>
                  </w:r>
                  <w:r w:rsidRPr="0041389B">
                    <w:rPr>
                      <w:rFonts w:cs="Arial"/>
                      <w:szCs w:val="20"/>
                      <w:shd w:val="clear" w:color="auto" w:fill="C0C0C0"/>
                    </w:rPr>
                    <w:t>дня</w:t>
                  </w:r>
                  <w:r>
                    <w:rPr>
                      <w:rFonts w:cs="Arial"/>
                      <w:szCs w:val="20"/>
                    </w:rPr>
                    <w:t xml:space="preserve"> получения документа</w:t>
                  </w:r>
                  <w:r w:rsidRPr="0041389B">
                    <w:rPr>
                      <w:rFonts w:cs="Arial"/>
                      <w:szCs w:val="20"/>
                      <w:shd w:val="clear" w:color="auto" w:fill="C0C0C0"/>
                    </w:rPr>
                    <w:t>,</w:t>
                  </w:r>
                  <w:r>
                    <w:rPr>
                      <w:rFonts w:cs="Arial"/>
                      <w:szCs w:val="20"/>
                    </w:rPr>
                    <w:t xml:space="preserve"> утвержденного принимающей стороной</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1389B">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260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Извещение (код формы по ОКУД 0504805)</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260</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Извещение (код формы по ОКУД 0504805) (при наличии функциональной возможности)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подписание и направление на подписание субъекту централизованного учета средствами ГИИС "Электронный бюджет" не позднее следующего рабочего дня после </w:t>
                  </w:r>
                  <w:r w:rsidRPr="0041389B">
                    <w:rPr>
                      <w:rFonts w:cs="Arial"/>
                      <w:szCs w:val="20"/>
                      <w:shd w:val="clear" w:color="auto" w:fill="C0C0C0"/>
                    </w:rPr>
                    <w:t>дня</w:t>
                  </w:r>
                  <w:r>
                    <w:rPr>
                      <w:rFonts w:cs="Arial"/>
                      <w:szCs w:val="20"/>
                    </w:rPr>
                    <w:t xml:space="preserve"> получения извещения;</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субъект централизованного учета подписание и направление передающей стороне средствами ГИИС "Электронный бюджет" не позднее 1 (одного) рабочего дня после </w:t>
                  </w:r>
                  <w:r w:rsidRPr="0041389B">
                    <w:rPr>
                      <w:rFonts w:cs="Arial"/>
                      <w:szCs w:val="20"/>
                      <w:shd w:val="clear" w:color="auto" w:fill="C0C0C0"/>
                    </w:rPr>
                    <w:t>дня</w:t>
                  </w:r>
                  <w:r>
                    <w:rPr>
                      <w:rFonts w:cs="Arial"/>
                      <w:szCs w:val="20"/>
                    </w:rPr>
                    <w:t xml:space="preserve">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 главный бухгалтер уполномоченной организации, руководитель (уполномоченное лицо) передающей стороны, главный бухгалтер передающей стороны (уполномоченное лицо)</w:t>
                  </w:r>
                </w:p>
                <w:p w:rsidR="0041389B" w:rsidRDefault="0041389B" w:rsidP="00FB0319">
                  <w:pPr>
                    <w:autoSpaceDE w:val="0"/>
                    <w:autoSpaceDN w:val="0"/>
                    <w:adjustRightInd w:val="0"/>
                    <w:spacing w:after="1" w:line="200" w:lineRule="atLeast"/>
                    <w:rPr>
                      <w:rFonts w:cs="Arial"/>
                      <w:szCs w:val="20"/>
                    </w:rPr>
                  </w:pPr>
                </w:p>
                <w:p w:rsidR="0041389B" w:rsidRDefault="0041389B" w:rsidP="00FB0319">
                  <w:pPr>
                    <w:autoSpaceDE w:val="0"/>
                    <w:autoSpaceDN w:val="0"/>
                    <w:adjustRightInd w:val="0"/>
                    <w:spacing w:after="1" w:line="200" w:lineRule="atLeast"/>
                    <w:rPr>
                      <w:rFonts w:cs="Arial"/>
                      <w:szCs w:val="20"/>
                    </w:rPr>
                  </w:pPr>
                </w:p>
                <w:p w:rsidR="0041389B" w:rsidRDefault="0041389B"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следующего рабочего дня после </w:t>
                  </w:r>
                  <w:r w:rsidRPr="0041389B">
                    <w:rPr>
                      <w:rFonts w:cs="Arial"/>
                      <w:szCs w:val="20"/>
                      <w:shd w:val="clear" w:color="auto" w:fill="C0C0C0"/>
                    </w:rPr>
                    <w:t>дня</w:t>
                  </w:r>
                  <w:r>
                    <w:rPr>
                      <w:rFonts w:cs="Arial"/>
                      <w:szCs w:val="20"/>
                    </w:rPr>
                    <w:t xml:space="preserve"> подписания документа субъектом централизованного учета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1389B">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260</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Извещение (код формы по ОКУД 0504805)</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подписание и направление на подписание субъекту централизован</w:t>
                  </w:r>
                  <w:r>
                    <w:rPr>
                      <w:rFonts w:cs="Arial"/>
                      <w:szCs w:val="20"/>
                    </w:rPr>
                    <w:lastRenderedPageBreak/>
                    <w:t xml:space="preserve">ного учета средствами ГИИС "Электронный бюджет" не позднее следующего рабочего дня после </w:t>
                  </w:r>
                  <w:r w:rsidRPr="002D49CF">
                    <w:rPr>
                      <w:rFonts w:cs="Arial"/>
                      <w:szCs w:val="20"/>
                      <w:shd w:val="clear" w:color="auto" w:fill="C0C0C0"/>
                    </w:rPr>
                    <w:t>дня</w:t>
                  </w:r>
                  <w:r>
                    <w:rPr>
                      <w:rFonts w:cs="Arial"/>
                      <w:szCs w:val="20"/>
                    </w:rPr>
                    <w:t xml:space="preserve"> получения извещения;</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субъект централизованного учета подписание и направление передающей стороне средствами ГИИС "Электронный бюджет" не позднее 1 (одного) рабочего дня после </w:t>
                  </w:r>
                  <w:r w:rsidRPr="002D49CF">
                    <w:rPr>
                      <w:rFonts w:cs="Arial"/>
                      <w:szCs w:val="20"/>
                      <w:shd w:val="clear" w:color="auto" w:fill="C0C0C0"/>
                    </w:rPr>
                    <w:t>дня</w:t>
                  </w:r>
                  <w:r>
                    <w:rPr>
                      <w:rFonts w:cs="Arial"/>
                      <w:szCs w:val="20"/>
                    </w:rPr>
                    <w:t xml:space="preserve">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руководитель (уполномоченное лицо) </w:t>
                  </w:r>
                  <w:r>
                    <w:rPr>
                      <w:rFonts w:cs="Arial"/>
                      <w:szCs w:val="20"/>
                    </w:rPr>
                    <w:lastRenderedPageBreak/>
                    <w:t>субъекта централизованного учета, главный бухгалтер уполномоченной организации, руководитель (уполномоченное лицо) передающей стороны, главный бухгалтер передающей стороны (уполномоченное лицо)</w:t>
                  </w:r>
                </w:p>
                <w:p w:rsidR="0041389B" w:rsidRDefault="0041389B" w:rsidP="00FB0319">
                  <w:pPr>
                    <w:autoSpaceDE w:val="0"/>
                    <w:autoSpaceDN w:val="0"/>
                    <w:adjustRightInd w:val="0"/>
                    <w:spacing w:after="1" w:line="200" w:lineRule="atLeast"/>
                    <w:rPr>
                      <w:rFonts w:cs="Arial"/>
                      <w:szCs w:val="20"/>
                    </w:rPr>
                  </w:pPr>
                </w:p>
                <w:p w:rsidR="0041389B" w:rsidRDefault="0041389B" w:rsidP="00FB0319">
                  <w:pPr>
                    <w:autoSpaceDE w:val="0"/>
                    <w:autoSpaceDN w:val="0"/>
                    <w:adjustRightInd w:val="0"/>
                    <w:spacing w:after="1" w:line="200" w:lineRule="atLeast"/>
                    <w:rPr>
                      <w:rFonts w:cs="Arial"/>
                      <w:szCs w:val="20"/>
                    </w:rPr>
                  </w:pPr>
                </w:p>
                <w:p w:rsidR="0041389B" w:rsidRDefault="0041389B"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рабочего дня после </w:t>
                  </w:r>
                  <w:r w:rsidRPr="002D49CF">
                    <w:rPr>
                      <w:rFonts w:cs="Arial"/>
                      <w:szCs w:val="20"/>
                      <w:shd w:val="clear" w:color="auto" w:fill="C0C0C0"/>
                    </w:rPr>
                    <w:t>дня</w:t>
                  </w:r>
                  <w:r>
                    <w:rPr>
                      <w:rFonts w:cs="Arial"/>
                      <w:szCs w:val="20"/>
                    </w:rPr>
                    <w:t xml:space="preserve"> подписания </w:t>
                  </w:r>
                  <w:r>
                    <w:rPr>
                      <w:rFonts w:cs="Arial"/>
                      <w:szCs w:val="20"/>
                    </w:rPr>
                    <w:lastRenderedPageBreak/>
                    <w:t>документа субъектом централизованного учета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2D49CF">
                    <w:rPr>
                      <w:rFonts w:cs="Arial"/>
                      <w:szCs w:val="20"/>
                      <w:shd w:val="clear" w:color="auto" w:fill="C0C0C0"/>
                    </w:rPr>
                    <w:t>Журнале по прочим операциям</w:t>
                  </w:r>
                  <w:r>
                    <w:rPr>
                      <w:rFonts w:cs="Arial"/>
                      <w:szCs w:val="20"/>
                    </w:rPr>
                    <w:t xml:space="preserve"> (код формы по </w:t>
                  </w:r>
                  <w:r>
                    <w:rPr>
                      <w:rFonts w:cs="Arial"/>
                      <w:szCs w:val="20"/>
                    </w:rPr>
                    <w:lastRenderedPageBreak/>
                    <w:t>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lastRenderedPageBreak/>
                    <w:t>261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D49CF">
                    <w:rPr>
                      <w:rFonts w:cs="Arial"/>
                      <w:szCs w:val="20"/>
                      <w:shd w:val="clear" w:color="auto" w:fill="C0C0C0"/>
                    </w:rPr>
                    <w:t>Документ, содержащий информацию</w:t>
                  </w:r>
                  <w:r>
                    <w:rPr>
                      <w:rFonts w:cs="Arial"/>
                      <w:szCs w:val="20"/>
                    </w:rPr>
                    <w:t xml:space="preserve"> об открытии и закрытии счетов Федерального казначейства, открытых в Небанковской кредитной организации акционерном обществе "Национальный расчетный депозитарий" (далее - НКО АО НРД)</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получения информации от НКО АО НРД</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следующего рабочего дня после </w:t>
                  </w:r>
                  <w:r w:rsidRPr="002D49CF">
                    <w:rPr>
                      <w:rFonts w:cs="Arial"/>
                      <w:szCs w:val="20"/>
                      <w:shd w:val="clear" w:color="auto" w:fill="C0C0C0"/>
                    </w:rPr>
                    <w:t>дня</w:t>
                  </w:r>
                  <w:r>
                    <w:rPr>
                      <w:rFonts w:cs="Arial"/>
                      <w:szCs w:val="20"/>
                    </w:rPr>
                    <w:t xml:space="preserve"> получения информации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сверки данных</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2D49CF">
                    <w:rPr>
                      <w:rFonts w:cs="Arial"/>
                      <w:szCs w:val="20"/>
                      <w:shd w:val="clear" w:color="auto" w:fill="C0C0C0"/>
                    </w:rPr>
                    <w:t>обеспечения ведения аналитического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262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D49CF">
                    <w:rPr>
                      <w:rFonts w:cs="Arial"/>
                      <w:szCs w:val="20"/>
                      <w:shd w:val="clear" w:color="auto" w:fill="C0C0C0"/>
                    </w:rPr>
                    <w:t>Документ, содержащий информацию</w:t>
                  </w:r>
                  <w:r>
                    <w:rPr>
                      <w:rFonts w:cs="Arial"/>
                      <w:szCs w:val="20"/>
                    </w:rPr>
                    <w:t xml:space="preserve"> об открытии и закрытии банковских счетов Федерального казначейства, </w:t>
                  </w:r>
                  <w:r>
                    <w:rPr>
                      <w:rFonts w:cs="Arial"/>
                      <w:szCs w:val="20"/>
                    </w:rPr>
                    <w:lastRenderedPageBreak/>
                    <w:t>открытых в кредитной организации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3 (третьего) рабочего дня месяца</w:t>
                  </w:r>
                  <w:r w:rsidRPr="002D49CF">
                    <w:rPr>
                      <w:rFonts w:cs="Arial"/>
                      <w:szCs w:val="20"/>
                      <w:shd w:val="clear" w:color="auto" w:fill="C0C0C0"/>
                    </w:rPr>
                    <w:t>,</w:t>
                  </w:r>
                  <w:r>
                    <w:rPr>
                      <w:rFonts w:cs="Arial"/>
                      <w:szCs w:val="20"/>
                    </w:rPr>
                    <w:t xml:space="preserve">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следующего рабочего дня после </w:t>
                  </w:r>
                  <w:r w:rsidRPr="002D49CF">
                    <w:rPr>
                      <w:rFonts w:cs="Arial"/>
                      <w:szCs w:val="20"/>
                      <w:shd w:val="clear" w:color="auto" w:fill="C0C0C0"/>
                    </w:rPr>
                    <w:t>дня</w:t>
                  </w:r>
                  <w:r>
                    <w:rPr>
                      <w:rFonts w:cs="Arial"/>
                      <w:szCs w:val="20"/>
                    </w:rPr>
                    <w:t xml:space="preserve"> получения информации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сверки данных</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2D49CF">
                    <w:rPr>
                      <w:rFonts w:cs="Arial"/>
                      <w:szCs w:val="20"/>
                      <w:shd w:val="clear" w:color="auto" w:fill="C0C0C0"/>
                    </w:rPr>
                    <w:t>обеспечения ведения аналитического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187789">
                    <w:rPr>
                      <w:rFonts w:cs="Arial"/>
                      <w:szCs w:val="20"/>
                      <w:shd w:val="clear" w:color="auto" w:fill="C0C0C0"/>
                    </w:rPr>
                    <w:t>263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D49CF">
                    <w:rPr>
                      <w:rFonts w:cs="Arial"/>
                      <w:szCs w:val="20"/>
                      <w:shd w:val="clear" w:color="auto" w:fill="C0C0C0"/>
                    </w:rPr>
                    <w:t>Документ, содержащий информацию</w:t>
                  </w:r>
                  <w:r>
                    <w:rPr>
                      <w:rFonts w:cs="Arial"/>
                      <w:szCs w:val="20"/>
                    </w:rPr>
                    <w:t xml:space="preserve"> о долгосрочных остатках денежных средств, размещенных на банковских счетах по состоянию на конец отчетного финансового года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10 (десяти) рабочих дней до срока представления годовой бюджетной отчетности получателя бюджетных средств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следующего рабочего дня после </w:t>
                  </w:r>
                  <w:r w:rsidRPr="002D49CF">
                    <w:rPr>
                      <w:rFonts w:cs="Arial"/>
                      <w:szCs w:val="20"/>
                      <w:shd w:val="clear" w:color="auto" w:fill="C0C0C0"/>
                    </w:rPr>
                    <w:t>дня</w:t>
                  </w:r>
                  <w:r>
                    <w:rPr>
                      <w:rFonts w:cs="Arial"/>
                      <w:szCs w:val="20"/>
                    </w:rPr>
                    <w:t xml:space="preserve"> получения информации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формирования показателей годовой бюджетной отчетности субъекта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2D49CF">
                    <w:rPr>
                      <w:rFonts w:cs="Arial"/>
                      <w:szCs w:val="20"/>
                      <w:shd w:val="clear" w:color="auto" w:fill="C0C0C0"/>
                    </w:rPr>
                    <w:t>обеспечения ведения аналитического учета</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77" w:name="Р2_16"/>
                  <w:bookmarkEnd w:id="77"/>
                  <w:r>
                    <w:rPr>
                      <w:rFonts w:cs="Arial"/>
                      <w:szCs w:val="20"/>
                    </w:rPr>
                    <w:t>12. Операции со средствами в иностранной валюте</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D49CF">
                    <w:rPr>
                      <w:rFonts w:cs="Arial"/>
                      <w:szCs w:val="20"/>
                      <w:shd w:val="clear" w:color="auto" w:fill="C0C0C0"/>
                    </w:rPr>
                    <w:t>264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учетные документы на перечисление средств федерального бюджета в иностранной валюте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Распоряжения о совершении казначейских платежей по форме согласно </w:t>
                  </w:r>
                  <w:r w:rsidRPr="002D49CF">
                    <w:rPr>
                      <w:rFonts w:cs="Arial"/>
                      <w:szCs w:val="20"/>
                      <w:shd w:val="clear" w:color="auto" w:fill="C0C0C0"/>
                    </w:rPr>
                    <w:t>приложению</w:t>
                  </w:r>
                  <w:r>
                    <w:rPr>
                      <w:rFonts w:cs="Arial"/>
                      <w:szCs w:val="20"/>
                    </w:rPr>
                    <w:t xml:space="preserve"> N 15 к </w:t>
                  </w:r>
                  <w:r w:rsidRPr="002D49CF">
                    <w:rPr>
                      <w:rFonts w:cs="Arial"/>
                      <w:szCs w:val="20"/>
                      <w:shd w:val="clear" w:color="auto" w:fill="C0C0C0"/>
                    </w:rPr>
                    <w:t>приказу Федерального казначейства от 14 мая 2020 г.</w:t>
                  </w:r>
                  <w:r>
                    <w:rPr>
                      <w:rFonts w:cs="Arial"/>
                      <w:szCs w:val="20"/>
                    </w:rPr>
                    <w:t xml:space="preserve"> N 21н и заявления на проведение операций с иностранной валютой (</w:t>
                  </w:r>
                  <w:r w:rsidRPr="002D49CF">
                    <w:rPr>
                      <w:rFonts w:cs="Arial"/>
                      <w:szCs w:val="20"/>
                      <w:shd w:val="clear" w:color="auto" w:fill="C0C0C0"/>
                    </w:rPr>
                    <w:t>пункты 256</w:t>
                  </w:r>
                  <w:r>
                    <w:rPr>
                      <w:rFonts w:cs="Arial"/>
                      <w:szCs w:val="20"/>
                    </w:rPr>
                    <w:t xml:space="preserve">, </w:t>
                  </w:r>
                  <w:r w:rsidRPr="002D49CF">
                    <w:rPr>
                      <w:rFonts w:cs="Arial"/>
                      <w:szCs w:val="20"/>
                      <w:shd w:val="clear" w:color="auto" w:fill="C0C0C0"/>
                    </w:rPr>
                    <w:t>257</w:t>
                  </w:r>
                  <w:r>
                    <w:rPr>
                      <w:rFonts w:cs="Arial"/>
                      <w:szCs w:val="20"/>
                    </w:rPr>
                    <w:t xml:space="preserve"> Графика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D49CF">
                    <w:rPr>
                      <w:rFonts w:cs="Arial"/>
                      <w:szCs w:val="20"/>
                      <w:shd w:val="clear" w:color="auto" w:fill="C0C0C0"/>
                    </w:rPr>
                    <w:t>направление Распоряжения о совершении казначейских платежей по форме согласно приложению N 15 к приказу Федерального казначейства от 14 мая 2020 г. N 21н в орган Федерального казначейства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D49CF">
                    <w:rPr>
                      <w:rFonts w:cs="Arial"/>
                      <w:szCs w:val="20"/>
                      <w:shd w:val="clear" w:color="auto" w:fill="C0C0C0"/>
                    </w:rPr>
                    <w:t>265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E23E32">
                    <w:rPr>
                      <w:rFonts w:cs="Arial"/>
                      <w:szCs w:val="20"/>
                      <w:shd w:val="clear" w:color="auto" w:fill="C0C0C0"/>
                    </w:rPr>
                    <w:t>приложению</w:t>
                  </w:r>
                  <w:r>
                    <w:rPr>
                      <w:rFonts w:cs="Arial"/>
                      <w:szCs w:val="20"/>
                    </w:rPr>
                    <w:t xml:space="preserve"> N 15 к </w:t>
                  </w:r>
                  <w:r w:rsidRPr="00E23E32">
                    <w:rPr>
                      <w:rFonts w:cs="Arial"/>
                      <w:szCs w:val="20"/>
                      <w:shd w:val="clear" w:color="auto" w:fill="C0C0C0"/>
                    </w:rPr>
                    <w:t xml:space="preserve">приказу Федерального казначейства </w:t>
                  </w:r>
                  <w:r w:rsidRPr="00E23E32">
                    <w:rPr>
                      <w:rFonts w:cs="Arial"/>
                      <w:szCs w:val="20"/>
                      <w:shd w:val="clear" w:color="auto" w:fill="C0C0C0"/>
                    </w:rPr>
                    <w:lastRenderedPageBreak/>
                    <w:t>от 14 мая 2020 г.</w:t>
                  </w:r>
                  <w:r>
                    <w:rPr>
                      <w:rFonts w:cs="Arial"/>
                      <w:szCs w:val="20"/>
                    </w:rPr>
                    <w:t xml:space="preserve"> N 21н по валютным операциям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следующего рабочего дня со дня получения </w:t>
                  </w:r>
                  <w:r>
                    <w:rPr>
                      <w:rFonts w:cs="Arial"/>
                      <w:szCs w:val="20"/>
                    </w:rPr>
                    <w:lastRenderedPageBreak/>
                    <w:t>первичных документов на перечисление средств федерального бюджета в иностранной валюте и направление на подписание в субъект централизованного учета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3E32">
                    <w:rPr>
                      <w:rFonts w:cs="Arial"/>
                      <w:szCs w:val="20"/>
                      <w:shd w:val="clear" w:color="auto" w:fill="C0C0C0"/>
                    </w:rPr>
                    <w:lastRenderedPageBreak/>
                    <w:t>руководитель (</w:t>
                  </w:r>
                  <w:r>
                    <w:rPr>
                      <w:rFonts w:cs="Arial"/>
                      <w:szCs w:val="20"/>
                    </w:rPr>
                    <w:t>уполномоченное лицо</w:t>
                  </w:r>
                  <w:r w:rsidRPr="00E23E32">
                    <w:rPr>
                      <w:rFonts w:cs="Arial"/>
                      <w:szCs w:val="20"/>
                      <w:shd w:val="clear" w:color="auto" w:fill="C0C0C0"/>
                    </w:rPr>
                    <w:t>)</w:t>
                  </w:r>
                  <w:r>
                    <w:rPr>
                      <w:rFonts w:cs="Arial"/>
                      <w:szCs w:val="20"/>
                    </w:rPr>
                    <w:t xml:space="preserve"> субъекта централизованного учета, главный </w:t>
                  </w:r>
                  <w:r>
                    <w:rPr>
                      <w:rFonts w:cs="Arial"/>
                      <w:szCs w:val="20"/>
                    </w:rPr>
                    <w:lastRenderedPageBreak/>
                    <w:t xml:space="preserve">бухгалтер </w:t>
                  </w:r>
                  <w:r w:rsidRPr="00E23E32">
                    <w:rPr>
                      <w:rFonts w:cs="Arial"/>
                      <w:szCs w:val="20"/>
                      <w:shd w:val="clear" w:color="auto" w:fill="C0C0C0"/>
                    </w:rPr>
                    <w:t>(уполномоченное лицо)</w:t>
                  </w:r>
                  <w:r>
                    <w:rPr>
                      <w:rFonts w:cs="Arial"/>
                      <w:szCs w:val="20"/>
                    </w:rPr>
                    <w:t xml:space="preserve">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3E32">
                    <w:rPr>
                      <w:rFonts w:cs="Arial"/>
                      <w:szCs w:val="20"/>
                      <w:shd w:val="clear" w:color="auto" w:fill="C0C0C0"/>
                    </w:rPr>
                    <w:t>отражение</w:t>
                  </w:r>
                  <w:r>
                    <w:rPr>
                      <w:rFonts w:cs="Arial"/>
                      <w:szCs w:val="20"/>
                    </w:rPr>
                    <w:t xml:space="preserve"> факта хозяйственной жизни </w:t>
                  </w:r>
                  <w:r w:rsidRPr="00E23E32">
                    <w:rPr>
                      <w:rFonts w:cs="Arial"/>
                      <w:szCs w:val="20"/>
                      <w:shd w:val="clear" w:color="auto" w:fill="C0C0C0"/>
                    </w:rPr>
                    <w:t xml:space="preserve">на основании первичных документов, подтверждающих </w:t>
                  </w:r>
                  <w:r w:rsidRPr="00E23E32">
                    <w:rPr>
                      <w:rFonts w:cs="Arial"/>
                      <w:szCs w:val="20"/>
                      <w:shd w:val="clear" w:color="auto" w:fill="C0C0C0"/>
                    </w:rPr>
                    <w:lastRenderedPageBreak/>
                    <w:t>проведение операций на лицевом счете, направленных с Выпиской из лицевого счета получателя бюджетных средств (код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E23E32">
                    <w:rPr>
                      <w:rFonts w:cs="Arial"/>
                      <w:szCs w:val="20"/>
                      <w:shd w:val="clear" w:color="auto" w:fill="C0C0C0"/>
                    </w:rPr>
                    <w:t>Журнале</w:t>
                  </w:r>
                  <w:r>
                    <w:rPr>
                      <w:rFonts w:cs="Arial"/>
                      <w:szCs w:val="20"/>
                    </w:rPr>
                    <w:t xml:space="preserve"> операций </w:t>
                  </w:r>
                  <w:r w:rsidRPr="00E23E32">
                    <w:rPr>
                      <w:rFonts w:cs="Arial"/>
                      <w:szCs w:val="20"/>
                      <w:shd w:val="clear" w:color="auto" w:fill="C0C0C0"/>
                    </w:rPr>
                    <w:t>по безналичным денежным средствам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D49CF">
                    <w:rPr>
                      <w:rFonts w:cs="Arial"/>
                      <w:szCs w:val="20"/>
                      <w:shd w:val="clear" w:color="auto" w:fill="C0C0C0"/>
                    </w:rPr>
                    <w:t>266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Заявление на проведение операций с иностранной валютой по форме, установленной договором банковского обслуживания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следующего рабочего дня со дня получения первичных документов на перечисление средств федерального бюджета в иностранной валюте и формирования распоряжения о совершении казначейских платежей, направление на подписание в субъект централизованного учета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 главный бухгалтер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подписания документа уполномоченным лицом субъекта централизованного учета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3E32">
                    <w:rPr>
                      <w:rFonts w:cs="Arial"/>
                      <w:szCs w:val="20"/>
                      <w:shd w:val="clear" w:color="auto" w:fill="C0C0C0"/>
                    </w:rPr>
                    <w:t>отражение факта хозяйственной жизни на основании первичных документов, подтверждающих проведение операций на лицевом счете, направленных с</w:t>
                  </w:r>
                  <w:r>
                    <w:rPr>
                      <w:rFonts w:cs="Arial"/>
                      <w:szCs w:val="20"/>
                    </w:rPr>
                    <w:t xml:space="preserve"> Выписки из лицевого счета администратора источников финансирования дефицита бюджета (код формы по КФД 0531764)</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3E32">
                    <w:rPr>
                      <w:rFonts w:cs="Arial"/>
                      <w:szCs w:val="20"/>
                      <w:shd w:val="clear" w:color="auto" w:fill="C0C0C0"/>
                    </w:rPr>
                    <w:t>Журнале</w:t>
                  </w:r>
                  <w:r>
                    <w:rPr>
                      <w:rFonts w:cs="Arial"/>
                      <w:szCs w:val="20"/>
                    </w:rPr>
                    <w:t xml:space="preserve"> операций </w:t>
                  </w:r>
                  <w:r w:rsidRPr="00E23E32">
                    <w:rPr>
                      <w:rFonts w:cs="Arial"/>
                      <w:szCs w:val="20"/>
                      <w:shd w:val="clear" w:color="auto" w:fill="C0C0C0"/>
                    </w:rPr>
                    <w:t>по безналичным денежным средствам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D49CF">
                    <w:rPr>
                      <w:rFonts w:cs="Arial"/>
                      <w:szCs w:val="20"/>
                      <w:shd w:val="clear" w:color="auto" w:fill="C0C0C0"/>
                    </w:rPr>
                    <w:t>267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Платежные документы (заявления на проведение операций с иностранной валютой по формам, установленным в договоре с кредитной организацией) для осуществления операций в </w:t>
                  </w:r>
                  <w:r>
                    <w:rPr>
                      <w:rFonts w:cs="Arial"/>
                      <w:szCs w:val="20"/>
                    </w:rPr>
                    <w:lastRenderedPageBreak/>
                    <w:t>иностранной валюте на расчетном счете, открытом в кредитной организации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после формирования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E23E32" w:rsidRDefault="00FB0319" w:rsidP="00FB0319">
                  <w:pPr>
                    <w:autoSpaceDE w:val="0"/>
                    <w:autoSpaceDN w:val="0"/>
                    <w:adjustRightInd w:val="0"/>
                    <w:spacing w:after="1" w:line="200" w:lineRule="atLeast"/>
                    <w:rPr>
                      <w:rFonts w:cs="Arial"/>
                      <w:szCs w:val="20"/>
                      <w:shd w:val="clear" w:color="auto" w:fill="C0C0C0"/>
                    </w:rPr>
                  </w:pPr>
                  <w:r w:rsidRPr="00E23E32">
                    <w:rPr>
                      <w:rFonts w:cs="Arial"/>
                      <w:szCs w:val="20"/>
                      <w:shd w:val="clear" w:color="auto" w:fill="C0C0C0"/>
                    </w:rPr>
                    <w:t>по мере проведения операций с иностранной валютой на расчетном счете, открытом в кредитной организации</w:t>
                  </w:r>
                </w:p>
              </w:tc>
              <w:tc>
                <w:tcPr>
                  <w:tcW w:w="1276" w:type="dxa"/>
                  <w:tcBorders>
                    <w:top w:val="single" w:sz="4" w:space="0" w:color="auto"/>
                    <w:left w:val="single" w:sz="4" w:space="0" w:color="auto"/>
                    <w:bottom w:val="single" w:sz="4" w:space="0" w:color="auto"/>
                    <w:right w:val="single" w:sz="4" w:space="0" w:color="auto"/>
                  </w:tcBorders>
                </w:tcPr>
                <w:p w:rsidR="00FB0319" w:rsidRPr="00E23E32" w:rsidRDefault="00FB0319" w:rsidP="00FB0319">
                  <w:pPr>
                    <w:autoSpaceDE w:val="0"/>
                    <w:autoSpaceDN w:val="0"/>
                    <w:adjustRightInd w:val="0"/>
                    <w:spacing w:after="1" w:line="200" w:lineRule="atLeast"/>
                    <w:rPr>
                      <w:rFonts w:cs="Arial"/>
                      <w:szCs w:val="20"/>
                      <w:shd w:val="clear" w:color="auto" w:fill="C0C0C0"/>
                    </w:rPr>
                  </w:pPr>
                  <w:r w:rsidRPr="00E23E32">
                    <w:rPr>
                      <w:rFonts w:cs="Arial"/>
                      <w:szCs w:val="20"/>
                      <w:shd w:val="clear" w:color="auto" w:fill="C0C0C0"/>
                    </w:rPr>
                    <w:t>обеспечение ведения аналитического учета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передачи субъектом централизованного учета в кредитную организацию</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D49CF">
                    <w:rPr>
                      <w:rFonts w:cs="Arial"/>
                      <w:szCs w:val="20"/>
                      <w:shd w:val="clear" w:color="auto" w:fill="C0C0C0"/>
                    </w:rPr>
                    <w:t>268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Выписка из банковского расчетного счета для учета операций в иностранной валюте, открытого в кредитной организации, с приложением документов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следующего за днем проведения операций на счете</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3E32">
                    <w:rPr>
                      <w:rFonts w:cs="Arial"/>
                      <w:szCs w:val="20"/>
                      <w:shd w:val="clear" w:color="auto" w:fill="C0C0C0"/>
                    </w:rPr>
                    <w:t>отражение</w:t>
                  </w:r>
                  <w:r>
                    <w:rPr>
                      <w:rFonts w:cs="Arial"/>
                      <w:szCs w:val="20"/>
                    </w:rPr>
                    <w:t xml:space="preserve"> факта хозяйственной жизни </w:t>
                  </w:r>
                  <w:r w:rsidRPr="00E23E32">
                    <w:rPr>
                      <w:rFonts w:cs="Arial"/>
                      <w:szCs w:val="20"/>
                      <w:shd w:val="clear" w:color="auto" w:fill="C0C0C0"/>
                    </w:rPr>
                    <w:t>на основании первичных документов, подтверждающих проведение операций на лицевом счете, направленных с Выписки из банковского расчетного счета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3E32">
                    <w:rPr>
                      <w:rFonts w:cs="Arial"/>
                      <w:szCs w:val="20"/>
                      <w:shd w:val="clear" w:color="auto" w:fill="C0C0C0"/>
                    </w:rPr>
                    <w:t>Журнале</w:t>
                  </w:r>
                  <w:r>
                    <w:rPr>
                      <w:rFonts w:cs="Arial"/>
                      <w:szCs w:val="20"/>
                    </w:rPr>
                    <w:t xml:space="preserve"> операций </w:t>
                  </w:r>
                  <w:r w:rsidRPr="00E23E32">
                    <w:rPr>
                      <w:rFonts w:cs="Arial"/>
                      <w:szCs w:val="20"/>
                      <w:shd w:val="clear" w:color="auto" w:fill="C0C0C0"/>
                    </w:rPr>
                    <w:t>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D49CF">
                    <w:rPr>
                      <w:rFonts w:cs="Arial"/>
                      <w:szCs w:val="20"/>
                      <w:shd w:val="clear" w:color="auto" w:fill="C0C0C0"/>
                    </w:rPr>
                    <w:t>269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3E32">
                    <w:rPr>
                      <w:rFonts w:cs="Arial"/>
                      <w:szCs w:val="20"/>
                      <w:shd w:val="clear" w:color="auto" w:fill="C0C0C0"/>
                    </w:rPr>
                    <w:t>Документ, содержа</w:t>
                  </w:r>
                  <w:r w:rsidR="00E23E32" w:rsidRPr="00E23E32">
                    <w:rPr>
                      <w:rFonts w:cs="Arial"/>
                      <w:szCs w:val="20"/>
                      <w:shd w:val="clear" w:color="auto" w:fill="C0C0C0"/>
                    </w:rPr>
                    <w:t>щ</w:t>
                  </w:r>
                  <w:r w:rsidRPr="00E23E32">
                    <w:rPr>
                      <w:rFonts w:cs="Arial"/>
                      <w:szCs w:val="20"/>
                      <w:shd w:val="clear" w:color="auto" w:fill="C0C0C0"/>
                    </w:rPr>
                    <w:t>ий информацию</w:t>
                  </w:r>
                  <w:r>
                    <w:rPr>
                      <w:rFonts w:cs="Arial"/>
                      <w:szCs w:val="20"/>
                    </w:rPr>
                    <w:t xml:space="preserve"> о расчете курсовой разницы</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3E32">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Бухгалтерской справки (код формы по ОКУД 0504833) не позднее 1 (одного) рабочего дня, следующего за днем проведения операций на счете</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формирования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23E32">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D49CF">
                    <w:rPr>
                      <w:rFonts w:cs="Arial"/>
                      <w:szCs w:val="20"/>
                      <w:shd w:val="clear" w:color="auto" w:fill="C0C0C0"/>
                    </w:rPr>
                    <w:t>270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23E32">
                    <w:rPr>
                      <w:rFonts w:cs="Arial"/>
                      <w:szCs w:val="20"/>
                      <w:shd w:val="clear" w:color="auto" w:fill="C0C0C0"/>
                    </w:rPr>
                    <w:t>Документ, содержащий сводную информацию</w:t>
                  </w:r>
                  <w:r>
                    <w:rPr>
                      <w:rFonts w:cs="Arial"/>
                      <w:szCs w:val="20"/>
                    </w:rPr>
                    <w:t xml:space="preserve"> для начисления расходов по стипендиям стипендиатов, обучающихся за рубежом, согласно утвержденным </w:t>
                  </w:r>
                  <w:r>
                    <w:rPr>
                      <w:rFonts w:cs="Arial"/>
                      <w:szCs w:val="20"/>
                    </w:rPr>
                    <w:lastRenderedPageBreak/>
                    <w:t>отчетам о произведенных затратах выделенных бюджетных ассигнований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711C0">
                    <w:rPr>
                      <w:rFonts w:cs="Arial"/>
                      <w:szCs w:val="20"/>
                      <w:shd w:val="clear" w:color="auto" w:fill="C0C0C0"/>
                    </w:rPr>
                    <w:t>Журнале</w:t>
                  </w:r>
                  <w:r>
                    <w:rPr>
                      <w:rFonts w:cs="Arial"/>
                      <w:szCs w:val="20"/>
                    </w:rPr>
                    <w:t xml:space="preserve"> операций </w:t>
                  </w:r>
                  <w:r w:rsidRPr="006711C0">
                    <w:rPr>
                      <w:rFonts w:cs="Arial"/>
                      <w:szCs w:val="20"/>
                      <w:shd w:val="clear" w:color="auto" w:fill="C0C0C0"/>
                    </w:rPr>
                    <w:t>с поставщиками и подрядчиками</w:t>
                  </w:r>
                  <w:r>
                    <w:rPr>
                      <w:rFonts w:cs="Arial"/>
                      <w:szCs w:val="20"/>
                    </w:rPr>
                    <w:t xml:space="preserve"> (код формы по ОКУД 0504071), </w:t>
                  </w:r>
                  <w:r w:rsidRPr="006711C0">
                    <w:rPr>
                      <w:rFonts w:cs="Arial"/>
                      <w:szCs w:val="20"/>
                      <w:shd w:val="clear" w:color="auto" w:fill="C0C0C0"/>
                    </w:rPr>
                    <w:t xml:space="preserve">Журнале по прочим операциям (код формы по </w:t>
                  </w:r>
                  <w:r w:rsidRPr="006711C0">
                    <w:rPr>
                      <w:rFonts w:cs="Arial"/>
                      <w:szCs w:val="20"/>
                      <w:shd w:val="clear" w:color="auto" w:fill="C0C0C0"/>
                    </w:rPr>
                    <w:lastRenderedPageBreak/>
                    <w:t>ОКУД 0504071)</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78" w:name="Р2_17"/>
                  <w:bookmarkEnd w:id="78"/>
                  <w:r>
                    <w:rPr>
                      <w:rFonts w:cs="Arial"/>
                      <w:szCs w:val="20"/>
                    </w:rPr>
                    <w:lastRenderedPageBreak/>
                    <w:t>13. Государственный долг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t>271</w:t>
                  </w:r>
                </w:p>
              </w:tc>
              <w:tc>
                <w:tcPr>
                  <w:tcW w:w="1560" w:type="dxa"/>
                  <w:tcBorders>
                    <w:top w:val="single" w:sz="4" w:space="0" w:color="auto"/>
                    <w:left w:val="single" w:sz="4" w:space="0" w:color="auto"/>
                    <w:bottom w:val="single" w:sz="4" w:space="0" w:color="auto"/>
                    <w:right w:val="single" w:sz="4" w:space="0" w:color="auto"/>
                  </w:tcBorders>
                </w:tcPr>
                <w:p w:rsidR="0011755B" w:rsidRDefault="00FB0319" w:rsidP="00FB0319">
                  <w:pPr>
                    <w:autoSpaceDE w:val="0"/>
                    <w:autoSpaceDN w:val="0"/>
                    <w:adjustRightInd w:val="0"/>
                    <w:spacing w:after="1" w:line="200" w:lineRule="atLeast"/>
                    <w:rPr>
                      <w:rFonts w:cs="Arial"/>
                      <w:szCs w:val="20"/>
                    </w:rPr>
                  </w:pPr>
                  <w:r>
                    <w:rPr>
                      <w:rFonts w:cs="Arial"/>
                      <w:szCs w:val="20"/>
                    </w:rPr>
                    <w:t>Распоряжение на перечисление средств федерального бюджета, ведомости на перечисление средств федерального бюджета по данному распоряжению</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отражения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711C0">
                    <w:rPr>
                      <w:rFonts w:cs="Arial"/>
                      <w:szCs w:val="20"/>
                      <w:shd w:val="clear" w:color="auto" w:fill="C0C0C0"/>
                    </w:rPr>
                    <w:t>Журнале регистрации обязательств (код формы по ОКУД 0504064), 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t>272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6711C0">
                    <w:rPr>
                      <w:rFonts w:cs="Arial"/>
                      <w:szCs w:val="20"/>
                      <w:shd w:val="clear" w:color="auto" w:fill="C0C0C0"/>
                    </w:rPr>
                    <w:t>приложению</w:t>
                  </w:r>
                  <w:r>
                    <w:rPr>
                      <w:rFonts w:cs="Arial"/>
                      <w:szCs w:val="20"/>
                    </w:rPr>
                    <w:t xml:space="preserve"> N 15 к </w:t>
                  </w:r>
                  <w:r w:rsidRPr="006711C0">
                    <w:rPr>
                      <w:rFonts w:cs="Arial"/>
                      <w:szCs w:val="20"/>
                      <w:shd w:val="clear" w:color="auto" w:fill="C0C0C0"/>
                    </w:rPr>
                    <w:t>приказу Федерального казначейства от 14 мая 2020 г.</w:t>
                  </w:r>
                  <w:r>
                    <w:rPr>
                      <w:rFonts w:cs="Arial"/>
                      <w:szCs w:val="20"/>
                    </w:rPr>
                    <w:t xml:space="preserve"> N 21н для обслуживания государственного долга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сроки, установленные распоряжением на перечисление средств федерального бюджета, и направление на подписание в субъект централизованного учета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 главный бухгалтер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следующего рабочего дня со дня получения Выписки </w:t>
                  </w:r>
                  <w:r w:rsidRPr="006711C0">
                    <w:rPr>
                      <w:rFonts w:cs="Arial"/>
                      <w:szCs w:val="20"/>
                      <w:shd w:val="clear" w:color="auto" w:fill="C0C0C0"/>
                    </w:rPr>
                    <w:t>из лицевого счета получателя бюджетных средств (код формы по КФД 0531759)</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t>отражение</w:t>
                  </w:r>
                  <w:r>
                    <w:rPr>
                      <w:rFonts w:cs="Arial"/>
                      <w:szCs w:val="20"/>
                    </w:rPr>
                    <w:t xml:space="preserve"> факта хозяйственной жизни </w:t>
                  </w:r>
                  <w:r w:rsidRPr="006711C0">
                    <w:rPr>
                      <w:rFonts w:cs="Arial"/>
                      <w:szCs w:val="20"/>
                      <w:shd w:val="clear" w:color="auto" w:fill="C0C0C0"/>
                    </w:rPr>
                    <w:t>на основании первичных документов, подтверждающих проведение операций на лицевом счете, направленных с Выпиской из лицевого счета получателя бюджетных средств (код формы по КФД 0531759)</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711C0">
                    <w:rPr>
                      <w:rFonts w:cs="Arial"/>
                      <w:szCs w:val="20"/>
                      <w:shd w:val="clear" w:color="auto" w:fill="C0C0C0"/>
                    </w:rPr>
                    <w:t>Журнале</w:t>
                  </w:r>
                  <w:r>
                    <w:rPr>
                      <w:rFonts w:cs="Arial"/>
                      <w:szCs w:val="20"/>
                    </w:rPr>
                    <w:t xml:space="preserve"> операций </w:t>
                  </w:r>
                  <w:r w:rsidRPr="006711C0">
                    <w:rPr>
                      <w:rFonts w:cs="Arial"/>
                      <w:szCs w:val="20"/>
                      <w:shd w:val="clear" w:color="auto" w:fill="C0C0C0"/>
                    </w:rPr>
                    <w:t>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t>273</w:t>
                  </w:r>
                </w:p>
              </w:tc>
              <w:tc>
                <w:tcPr>
                  <w:tcW w:w="1560"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Документ, содержащий информацию о состоянии государственного внутреннего долга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ежемесячно, не позднее 5 (пяти) рабочих дней месяца, следующего за текущим</w:t>
                  </w:r>
                </w:p>
              </w:tc>
              <w:tc>
                <w:tcPr>
                  <w:tcW w:w="1018"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не позднее 5 (пяти)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для отражения в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t>274</w:t>
                  </w:r>
                </w:p>
              </w:tc>
              <w:tc>
                <w:tcPr>
                  <w:tcW w:w="1560"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 xml:space="preserve">Документ, содержащий </w:t>
                  </w:r>
                  <w:r w:rsidRPr="006711C0">
                    <w:rPr>
                      <w:rFonts w:cs="Arial"/>
                      <w:szCs w:val="20"/>
                      <w:shd w:val="clear" w:color="auto" w:fill="C0C0C0"/>
                    </w:rPr>
                    <w:lastRenderedPageBreak/>
                    <w:t>информацию о выкупе (досрочном погашении) государственных ценных бумаг Российской Федерации, номинальная стоимость которых указана в валюте Российской Федерации, и уменьшении расходов на обслуживание государственного внутреннего долга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lastRenderedPageBreak/>
                    <w:t>субъект централиз</w:t>
                  </w:r>
                  <w:r w:rsidRPr="006711C0">
                    <w:rPr>
                      <w:rFonts w:cs="Arial"/>
                      <w:szCs w:val="20"/>
                      <w:shd w:val="clear" w:color="auto" w:fill="C0C0C0"/>
                    </w:rPr>
                    <w:lastRenderedPageBreak/>
                    <w:t>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lastRenderedPageBreak/>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 xml:space="preserve">ежемесячно, не позднее 5 </w:t>
                  </w:r>
                  <w:r w:rsidRPr="006711C0">
                    <w:rPr>
                      <w:rFonts w:cs="Arial"/>
                      <w:szCs w:val="20"/>
                      <w:shd w:val="clear" w:color="auto" w:fill="C0C0C0"/>
                    </w:rPr>
                    <w:lastRenderedPageBreak/>
                    <w:t>(пяти) рабочих дней месяца, следующего за текущим</w:t>
                  </w:r>
                </w:p>
              </w:tc>
              <w:tc>
                <w:tcPr>
                  <w:tcW w:w="1018"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lastRenderedPageBreak/>
                    <w:t xml:space="preserve">ответственное </w:t>
                  </w:r>
                  <w:r w:rsidRPr="006711C0">
                    <w:rPr>
                      <w:rFonts w:cs="Arial"/>
                      <w:szCs w:val="20"/>
                      <w:shd w:val="clear" w:color="auto" w:fill="C0C0C0"/>
                    </w:rPr>
                    <w:lastRenderedPageBreak/>
                    <w:t>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lastRenderedPageBreak/>
                    <w:t xml:space="preserve">не позднее 5 (пяти) </w:t>
                  </w:r>
                  <w:r w:rsidRPr="006711C0">
                    <w:rPr>
                      <w:rFonts w:cs="Arial"/>
                      <w:szCs w:val="20"/>
                      <w:shd w:val="clear" w:color="auto" w:fill="C0C0C0"/>
                    </w:rPr>
                    <w:lastRenderedPageBreak/>
                    <w:t>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lastRenderedPageBreak/>
                    <w:t xml:space="preserve">отражение факта </w:t>
                  </w:r>
                  <w:r w:rsidRPr="006711C0">
                    <w:rPr>
                      <w:rFonts w:cs="Arial"/>
                      <w:szCs w:val="20"/>
                      <w:shd w:val="clear" w:color="auto" w:fill="C0C0C0"/>
                    </w:rPr>
                    <w:lastRenderedPageBreak/>
                    <w:t>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lastRenderedPageBreak/>
                    <w:t xml:space="preserve">для отражения в Журнале </w:t>
                  </w:r>
                  <w:r w:rsidRPr="006711C0">
                    <w:rPr>
                      <w:rFonts w:cs="Arial"/>
                      <w:szCs w:val="20"/>
                      <w:shd w:val="clear" w:color="auto" w:fill="C0C0C0"/>
                    </w:rPr>
                    <w:lastRenderedPageBreak/>
                    <w:t>операций с безналичными денежными средствами (код формы по ОКУД 0504071),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lastRenderedPageBreak/>
                    <w:t>275</w:t>
                  </w:r>
                </w:p>
              </w:tc>
              <w:tc>
                <w:tcPr>
                  <w:tcW w:w="1560"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Документ, содержащий информацию об отражении операций по размещению государственных ценных бумаг Российской Федерации,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ежемесячно, не позднее 5 (пяти) рабочих дней месяца, следующего за текущим</w:t>
                  </w:r>
                </w:p>
              </w:tc>
              <w:tc>
                <w:tcPr>
                  <w:tcW w:w="1018"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не позднее 5 (пяти)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t>276</w:t>
                  </w:r>
                </w:p>
              </w:tc>
              <w:tc>
                <w:tcPr>
                  <w:tcW w:w="1560"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 xml:space="preserve">Отчеты Публичного акционерного общества "Сбербанк России" об использовании средств федерального бюджета на выкуп государственных казначейских обязательств СССР, на </w:t>
                  </w:r>
                  <w:r w:rsidRPr="006711C0">
                    <w:rPr>
                      <w:rFonts w:cs="Arial"/>
                      <w:szCs w:val="20"/>
                      <w:shd w:val="clear" w:color="auto" w:fill="C0C0C0"/>
                    </w:rPr>
                    <w:lastRenderedPageBreak/>
                    <w:t>выкуп сертификатов Сберегательного банка СССР, на компенсационные расходы по вкладам, на выплату задолженности владельцам специальных (рублевых) счетов</w:t>
                  </w:r>
                </w:p>
              </w:tc>
              <w:tc>
                <w:tcPr>
                  <w:tcW w:w="1134"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ежемесячно, не позднее 10 числа месяца,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t>277</w:t>
                  </w:r>
                </w:p>
              </w:tc>
              <w:tc>
                <w:tcPr>
                  <w:tcW w:w="1560"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Приказы Министерства финансов Российской Федерации в части государственного внешнего долга Российской Федерации (о списании государственного внешнего долга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направляет не позднее следующего рабочего дня со дня утверждения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t>278</w:t>
                  </w:r>
                </w:p>
              </w:tc>
              <w:tc>
                <w:tcPr>
                  <w:tcW w:w="1560"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Документ, содержащий информацию о состоянии государственного внешнего долга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ежеквартально, не позднее 10 (десяти) рабочих дней до срока представления отчетности получателем бюджетных средств</w:t>
                  </w:r>
                </w:p>
              </w:tc>
              <w:tc>
                <w:tcPr>
                  <w:tcW w:w="1018"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не позднее 5 (пяти)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отражение факта хозяйственной жизни в учете, проведение сверки</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t>279</w:t>
                  </w:r>
                </w:p>
              </w:tc>
              <w:tc>
                <w:tcPr>
                  <w:tcW w:w="1560"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 xml:space="preserve">Документ, содержащий информацию об отражении операций по размещению государственных ценных бумаг Российской Федерации, номинальная </w:t>
                  </w:r>
                  <w:r w:rsidRPr="006711C0">
                    <w:rPr>
                      <w:rFonts w:cs="Arial"/>
                      <w:szCs w:val="20"/>
                      <w:shd w:val="clear" w:color="auto" w:fill="C0C0C0"/>
                    </w:rPr>
                    <w:lastRenderedPageBreak/>
                    <w:t>стоимость которых указана в иностранной валюте</w:t>
                  </w:r>
                </w:p>
              </w:tc>
              <w:tc>
                <w:tcPr>
                  <w:tcW w:w="1134"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ежеквартально, не позднее 10 (десяти) рабочих дней до срока представления отчетности получателем бюджетных средств</w:t>
                  </w:r>
                </w:p>
              </w:tc>
              <w:tc>
                <w:tcPr>
                  <w:tcW w:w="1018"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не позднее 5 (пяти)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 xml:space="preserve">для отражения в Журнале операций с безналичными денежными средствами (код формы по ОКУД 0504071), Журнале по прочим операциям </w:t>
                  </w:r>
                  <w:r w:rsidRPr="006711C0">
                    <w:rPr>
                      <w:rFonts w:cs="Arial"/>
                      <w:szCs w:val="20"/>
                      <w:shd w:val="clear" w:color="auto" w:fill="C0C0C0"/>
                    </w:rPr>
                    <w:lastRenderedPageBreak/>
                    <w:t>(код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lastRenderedPageBreak/>
                    <w:t>280</w:t>
                  </w:r>
                </w:p>
              </w:tc>
              <w:tc>
                <w:tcPr>
                  <w:tcW w:w="1560"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Документ, содержащий сведения по операциям с государственными гарантиями</w:t>
                  </w:r>
                </w:p>
              </w:tc>
              <w:tc>
                <w:tcPr>
                  <w:tcW w:w="1134"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ежемесячно, не позднее 10 числа месяца,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281</w:t>
                  </w:r>
                </w:p>
              </w:tc>
              <w:tc>
                <w:tcPr>
                  <w:tcW w:w="1560"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Документ, содержащий сведения об использовании средств займов международных финансовых организаций</w:t>
                  </w:r>
                </w:p>
              </w:tc>
              <w:tc>
                <w:tcPr>
                  <w:tcW w:w="1134"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ежемесячно, не позднее 10 числа месяца,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6711C0" w:rsidRDefault="00FB0319" w:rsidP="00FB0319">
                  <w:pPr>
                    <w:autoSpaceDE w:val="0"/>
                    <w:autoSpaceDN w:val="0"/>
                    <w:adjustRightInd w:val="0"/>
                    <w:spacing w:after="1" w:line="200" w:lineRule="atLeast"/>
                    <w:rPr>
                      <w:rFonts w:cs="Arial"/>
                      <w:szCs w:val="20"/>
                      <w:shd w:val="clear" w:color="auto" w:fill="C0C0C0"/>
                    </w:rPr>
                  </w:pPr>
                  <w:r w:rsidRPr="006711C0">
                    <w:rPr>
                      <w:rFonts w:cs="Arial"/>
                      <w:szCs w:val="20"/>
                      <w:shd w:val="clear" w:color="auto" w:fill="C0C0C0"/>
                    </w:rPr>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t>282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Отчеты по обслуживанию государственного долга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ежегодно в декабре текущего финансового года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проведения сверки сумм государственного долга</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79" w:name="Р2_18"/>
                  <w:bookmarkEnd w:id="79"/>
                  <w:r>
                    <w:rPr>
                      <w:rFonts w:cs="Arial"/>
                      <w:szCs w:val="20"/>
                    </w:rPr>
                    <w:t>14. Проекты международных финансовых организаций</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lastRenderedPageBreak/>
                    <w:t>283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11C0">
                    <w:rPr>
                      <w:rFonts w:cs="Arial"/>
                      <w:szCs w:val="20"/>
                      <w:shd w:val="clear" w:color="auto" w:fill="C0C0C0"/>
                    </w:rPr>
                    <w:t>Документ, содержащий показатели</w:t>
                  </w:r>
                  <w:r>
                    <w:rPr>
                      <w:rFonts w:cs="Arial"/>
                      <w:szCs w:val="20"/>
                    </w:rPr>
                    <w:t xml:space="preserve"> бюджетной отчетности групп реализации проектов Международных финансовых организаций (далее - МФО)</w:t>
                  </w: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p w:rsidR="006711C0" w:rsidRDefault="006711C0"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 отчетную дату, не позднее сроков, установленных для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711C0">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80" w:name="Р2_19"/>
                  <w:bookmarkEnd w:id="80"/>
                  <w:r>
                    <w:rPr>
                      <w:rFonts w:cs="Arial"/>
                      <w:szCs w:val="20"/>
                    </w:rPr>
                    <w:t>15. Учет операций по исполнительным листам</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5B17">
                    <w:rPr>
                      <w:rFonts w:cs="Arial"/>
                      <w:szCs w:val="20"/>
                      <w:shd w:val="clear" w:color="auto" w:fill="C0C0C0"/>
                    </w:rPr>
                    <w:t>284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Уведомление о поступлении исполнительного документа (статьи 242.3 - 242.5 Бюджетного кодекса Российской Федерации) с приложением заявления взыскателя, исполнительного документа и копии судебного акта, Уведомление о поступлении решения налогового органа (статья 242.6 Бюджетного кодекса Российской Федерации) с приложением копии решения налогового органа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5B17">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5 (пяти) рабочих дней после получения исполнительного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5B17">
                    <w:rPr>
                      <w:rFonts w:cs="Arial"/>
                      <w:szCs w:val="20"/>
                      <w:shd w:val="clear" w:color="auto" w:fill="C0C0C0"/>
                    </w:rPr>
                    <w:t>ответственное</w:t>
                  </w:r>
                  <w:r>
                    <w:rPr>
                      <w:rFonts w:cs="Arial"/>
                      <w:szCs w:val="20"/>
                    </w:rPr>
                    <w:t xml:space="preserve"> лицо </w:t>
                  </w:r>
                  <w:r w:rsidRPr="006A5B17">
                    <w:rPr>
                      <w:rFonts w:cs="Arial"/>
                      <w:szCs w:val="20"/>
                      <w:shd w:val="clear" w:color="auto" w:fill="C0C0C0"/>
                    </w:rPr>
                    <w:t>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A5B17">
                    <w:rPr>
                      <w:rFonts w:cs="Arial"/>
                      <w:szCs w:val="20"/>
                      <w:shd w:val="clear" w:color="auto" w:fill="C0C0C0"/>
                    </w:rPr>
                    <w:t>Журнале по прочим обязательствам (код формы по ОКУД 0504064), Журнале по прочим операция</w:t>
                  </w:r>
                  <w:r w:rsidRPr="0011755B">
                    <w:rPr>
                      <w:rFonts w:cs="Arial"/>
                      <w:szCs w:val="20"/>
                      <w:shd w:val="clear" w:color="auto" w:fill="C0C0C0"/>
                    </w:rPr>
                    <w:t>м</w:t>
                  </w:r>
                  <w:r w:rsidRPr="006A5B17">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5B17">
                    <w:rPr>
                      <w:rFonts w:cs="Arial"/>
                      <w:szCs w:val="20"/>
                      <w:shd w:val="clear" w:color="auto" w:fill="C0C0C0"/>
                    </w:rPr>
                    <w:t>285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5B17">
                    <w:rPr>
                      <w:rFonts w:cs="Arial"/>
                      <w:szCs w:val="20"/>
                      <w:shd w:val="clear" w:color="auto" w:fill="C0C0C0"/>
                    </w:rPr>
                    <w:t>Документ, содержащий информацию</w:t>
                  </w:r>
                  <w:r>
                    <w:rPr>
                      <w:rFonts w:cs="Arial"/>
                      <w:szCs w:val="20"/>
                    </w:rPr>
                    <w:t xml:space="preserve"> об источнике образования задолженности и о кодах бюджетной классификаци</w:t>
                  </w:r>
                  <w:r>
                    <w:rPr>
                      <w:rFonts w:cs="Arial"/>
                      <w:szCs w:val="20"/>
                    </w:rPr>
                    <w:lastRenderedPageBreak/>
                    <w:t>и Российской Федерации, по которым должны быть произведены расходы бюджета по исполнению исполнительного документа (решения налогового органа) применительно к бюджетной классификации Российской Федерации текущего финансового года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представляет в орган Федерального казначейства в течение 10 (десяти) рабочих дней со дня </w:t>
                  </w:r>
                  <w:r>
                    <w:rPr>
                      <w:rFonts w:cs="Arial"/>
                      <w:szCs w:val="20"/>
                    </w:rPr>
                    <w:lastRenderedPageBreak/>
                    <w:t>получения уведомления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Распоряжения о совершении казначейских платежей по форме согласно </w:t>
                  </w:r>
                  <w:r w:rsidRPr="006A5B17">
                    <w:rPr>
                      <w:rFonts w:cs="Arial"/>
                      <w:szCs w:val="20"/>
                      <w:shd w:val="clear" w:color="auto" w:fill="C0C0C0"/>
                    </w:rPr>
                    <w:lastRenderedPageBreak/>
                    <w:t>приложению</w:t>
                  </w:r>
                  <w:r>
                    <w:rPr>
                      <w:rFonts w:cs="Arial"/>
                      <w:szCs w:val="20"/>
                    </w:rPr>
                    <w:t xml:space="preserve"> N 15 к </w:t>
                  </w:r>
                  <w:r w:rsidRPr="006A5B17">
                    <w:rPr>
                      <w:rFonts w:cs="Arial"/>
                      <w:szCs w:val="20"/>
                      <w:shd w:val="clear" w:color="auto" w:fill="C0C0C0"/>
                    </w:rPr>
                    <w:t>приказу Федерального казначейства от 14 мая 2020 г.</w:t>
                  </w:r>
                  <w:r>
                    <w:rPr>
                      <w:rFonts w:cs="Arial"/>
                      <w:szCs w:val="20"/>
                    </w:rPr>
                    <w:t xml:space="preserve"> N 21н (при наличии лимитов бюджетных обязательств на исполнение обязательств по исполнительному листу)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w:t>
                  </w:r>
                  <w:r w:rsidRPr="006A5B17">
                    <w:rPr>
                      <w:rFonts w:cs="Arial"/>
                      <w:szCs w:val="20"/>
                      <w:shd w:val="clear" w:color="auto" w:fill="C0C0C0"/>
                    </w:rPr>
                    <w:t xml:space="preserve">направления Распоряжения о совершении казначейских платежей по форме согласно приложению N </w:t>
                  </w:r>
                  <w:r w:rsidRPr="006A5B17">
                    <w:rPr>
                      <w:rFonts w:cs="Arial"/>
                      <w:szCs w:val="20"/>
                      <w:shd w:val="clear" w:color="auto" w:fill="C0C0C0"/>
                    </w:rPr>
                    <w:lastRenderedPageBreak/>
                    <w:t>15 к приказу Федерального казначейства от 14 мая 2020 г. N 21н в орган Федерального казначейства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5B17">
                    <w:rPr>
                      <w:rFonts w:cs="Arial"/>
                      <w:szCs w:val="20"/>
                      <w:shd w:val="clear" w:color="auto" w:fill="C0C0C0"/>
                    </w:rPr>
                    <w:lastRenderedPageBreak/>
                    <w:t>286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Сведения о бюджетном обязательстве (изменения в сведения о бюджетном обязательстве)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в сроки, установленные приказом Министерства финансов Российской Федерации от 30 октября 2020 г. N 258н "Об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 (далее - Приказ N 258н) </w:t>
                  </w:r>
                  <w:r w:rsidRPr="00F43722">
                    <w:rPr>
                      <w:rFonts w:cs="Arial"/>
                      <w:szCs w:val="20"/>
                      <w:shd w:val="clear" w:color="auto" w:fill="C0C0C0"/>
                    </w:rPr>
                    <w:t>&lt;20&gt;</w:t>
                  </w:r>
                </w:p>
                <w:p w:rsidR="006A5B17" w:rsidRDefault="006A5B17" w:rsidP="00FB0319">
                  <w:pPr>
                    <w:autoSpaceDE w:val="0"/>
                    <w:autoSpaceDN w:val="0"/>
                    <w:adjustRightInd w:val="0"/>
                    <w:spacing w:after="1" w:line="200" w:lineRule="atLeast"/>
                    <w:rPr>
                      <w:rFonts w:cs="Arial"/>
                      <w:szCs w:val="20"/>
                    </w:rPr>
                  </w:pPr>
                </w:p>
                <w:p w:rsidR="006A5B17" w:rsidRDefault="006A5B17" w:rsidP="00FB0319">
                  <w:pPr>
                    <w:autoSpaceDE w:val="0"/>
                    <w:autoSpaceDN w:val="0"/>
                    <w:adjustRightInd w:val="0"/>
                    <w:spacing w:after="1" w:line="200" w:lineRule="atLeast"/>
                    <w:rPr>
                      <w:rFonts w:cs="Arial"/>
                      <w:szCs w:val="20"/>
                    </w:rPr>
                  </w:pPr>
                </w:p>
                <w:p w:rsidR="006A5B17" w:rsidRDefault="006A5B17" w:rsidP="00FB0319">
                  <w:pPr>
                    <w:autoSpaceDE w:val="0"/>
                    <w:autoSpaceDN w:val="0"/>
                    <w:adjustRightInd w:val="0"/>
                    <w:spacing w:after="1" w:line="200" w:lineRule="atLeast"/>
                    <w:rPr>
                      <w:rFonts w:cs="Arial"/>
                      <w:szCs w:val="20"/>
                    </w:rPr>
                  </w:pPr>
                </w:p>
                <w:p w:rsidR="006A5B17" w:rsidRDefault="006A5B17" w:rsidP="00FB0319">
                  <w:pPr>
                    <w:autoSpaceDE w:val="0"/>
                    <w:autoSpaceDN w:val="0"/>
                    <w:adjustRightInd w:val="0"/>
                    <w:spacing w:after="1" w:line="200" w:lineRule="atLeast"/>
                    <w:rPr>
                      <w:rFonts w:cs="Arial"/>
                      <w:szCs w:val="20"/>
                    </w:rPr>
                  </w:pPr>
                </w:p>
                <w:p w:rsidR="006A5B17" w:rsidRDefault="006A5B17" w:rsidP="00FB0319">
                  <w:pPr>
                    <w:autoSpaceDE w:val="0"/>
                    <w:autoSpaceDN w:val="0"/>
                    <w:adjustRightInd w:val="0"/>
                    <w:spacing w:after="1" w:line="200" w:lineRule="atLeast"/>
                    <w:rPr>
                      <w:rFonts w:cs="Arial"/>
                      <w:szCs w:val="20"/>
                    </w:rPr>
                  </w:pPr>
                </w:p>
                <w:p w:rsidR="006A5B17" w:rsidRDefault="006A5B17" w:rsidP="00FB0319">
                  <w:pPr>
                    <w:autoSpaceDE w:val="0"/>
                    <w:autoSpaceDN w:val="0"/>
                    <w:adjustRightInd w:val="0"/>
                    <w:spacing w:after="1" w:line="200" w:lineRule="atLeast"/>
                    <w:rPr>
                      <w:rFonts w:cs="Arial"/>
                      <w:szCs w:val="20"/>
                    </w:rPr>
                  </w:pPr>
                </w:p>
                <w:p w:rsidR="006A5B17" w:rsidRDefault="006A5B17" w:rsidP="00FB0319">
                  <w:pPr>
                    <w:autoSpaceDE w:val="0"/>
                    <w:autoSpaceDN w:val="0"/>
                    <w:adjustRightInd w:val="0"/>
                    <w:spacing w:after="1" w:line="200" w:lineRule="atLeast"/>
                    <w:rPr>
                      <w:rFonts w:cs="Arial"/>
                      <w:szCs w:val="20"/>
                    </w:rPr>
                  </w:pPr>
                </w:p>
                <w:p w:rsidR="006A5B17" w:rsidRDefault="006A5B17" w:rsidP="00FB0319">
                  <w:pPr>
                    <w:autoSpaceDE w:val="0"/>
                    <w:autoSpaceDN w:val="0"/>
                    <w:adjustRightInd w:val="0"/>
                    <w:spacing w:after="1" w:line="200" w:lineRule="atLeast"/>
                    <w:rPr>
                      <w:rFonts w:cs="Arial"/>
                      <w:szCs w:val="20"/>
                    </w:rPr>
                  </w:pPr>
                </w:p>
                <w:p w:rsidR="006A5B17" w:rsidRDefault="006A5B17" w:rsidP="00FB0319">
                  <w:pPr>
                    <w:autoSpaceDE w:val="0"/>
                    <w:autoSpaceDN w:val="0"/>
                    <w:adjustRightInd w:val="0"/>
                    <w:spacing w:after="1" w:line="200" w:lineRule="atLeast"/>
                    <w:rPr>
                      <w:rFonts w:cs="Arial"/>
                      <w:szCs w:val="20"/>
                    </w:rPr>
                  </w:pPr>
                </w:p>
                <w:p w:rsidR="006A5B17" w:rsidRDefault="006A5B17"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F43722" w:rsidRDefault="00FB0319" w:rsidP="00FB0319">
                  <w:pPr>
                    <w:autoSpaceDE w:val="0"/>
                    <w:autoSpaceDN w:val="0"/>
                    <w:adjustRightInd w:val="0"/>
                    <w:spacing w:after="1" w:line="200" w:lineRule="atLeast"/>
                    <w:rPr>
                      <w:rFonts w:cs="Arial"/>
                      <w:szCs w:val="20"/>
                      <w:shd w:val="clear" w:color="auto" w:fill="C0C0C0"/>
                    </w:rPr>
                  </w:pPr>
                  <w:r w:rsidRPr="00F43722">
                    <w:rPr>
                      <w:rFonts w:cs="Arial"/>
                      <w:szCs w:val="20"/>
                      <w:shd w:val="clear" w:color="auto" w:fill="C0C0C0"/>
                    </w:rPr>
                    <w:t>не позднее рабочего дня, следующего за днем получения сведений</w:t>
                  </w:r>
                </w:p>
              </w:tc>
              <w:tc>
                <w:tcPr>
                  <w:tcW w:w="1276" w:type="dxa"/>
                  <w:tcBorders>
                    <w:top w:val="single" w:sz="4" w:space="0" w:color="auto"/>
                    <w:left w:val="single" w:sz="4" w:space="0" w:color="auto"/>
                    <w:bottom w:val="single" w:sz="4" w:space="0" w:color="auto"/>
                    <w:right w:val="single" w:sz="4" w:space="0" w:color="auto"/>
                  </w:tcBorders>
                </w:tcPr>
                <w:p w:rsidR="00FB0319" w:rsidRPr="00F43722" w:rsidRDefault="00FB0319" w:rsidP="00FB0319">
                  <w:pPr>
                    <w:autoSpaceDE w:val="0"/>
                    <w:autoSpaceDN w:val="0"/>
                    <w:adjustRightInd w:val="0"/>
                    <w:spacing w:after="1" w:line="200" w:lineRule="atLeast"/>
                    <w:rPr>
                      <w:rFonts w:cs="Arial"/>
                      <w:szCs w:val="20"/>
                      <w:shd w:val="clear" w:color="auto" w:fill="C0C0C0"/>
                    </w:rPr>
                  </w:pPr>
                  <w:r w:rsidRPr="00F43722">
                    <w:rPr>
                      <w:rFonts w:cs="Arial"/>
                      <w:szCs w:val="20"/>
                      <w:shd w:val="clear" w:color="auto" w:fill="C0C0C0"/>
                    </w:rPr>
                    <w:t>отражение в учете учетного номера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учетного номера принятого бюджетного обязательства при формировании распоряжения о совершении казначейских платежей</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5B17">
                    <w:rPr>
                      <w:rFonts w:cs="Arial"/>
                      <w:szCs w:val="20"/>
                      <w:shd w:val="clear" w:color="auto" w:fill="C0C0C0"/>
                    </w:rPr>
                    <w:t>287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Выписка из лицевого счета получателя бюджетных средств (код формы по КФД 0531759) с приложением Расходного расписания (код формы по КФД 0531722) по лимитам бюджетных обязательств для исполнения обязательств по исполнительному документу</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F43722">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F43722" w:rsidRDefault="00FB0319" w:rsidP="00FB0319">
                  <w:pPr>
                    <w:autoSpaceDE w:val="0"/>
                    <w:autoSpaceDN w:val="0"/>
                    <w:adjustRightInd w:val="0"/>
                    <w:spacing w:after="1" w:line="200" w:lineRule="atLeast"/>
                    <w:rPr>
                      <w:rFonts w:cs="Arial"/>
                      <w:szCs w:val="20"/>
                      <w:shd w:val="clear" w:color="auto" w:fill="C0C0C0"/>
                    </w:rPr>
                  </w:pPr>
                  <w:r w:rsidRPr="00F43722">
                    <w:rPr>
                      <w:rFonts w:cs="Arial"/>
                      <w:szCs w:val="20"/>
                      <w:shd w:val="clear" w:color="auto" w:fill="C0C0C0"/>
                    </w:rPr>
                    <w:t>не позднее следующего операционного дня после совершения казначейского платежа</w:t>
                  </w:r>
                </w:p>
              </w:tc>
              <w:tc>
                <w:tcPr>
                  <w:tcW w:w="1018" w:type="dxa"/>
                  <w:tcBorders>
                    <w:top w:val="single" w:sz="4" w:space="0" w:color="auto"/>
                    <w:left w:val="single" w:sz="4" w:space="0" w:color="auto"/>
                    <w:bottom w:val="single" w:sz="4" w:space="0" w:color="auto"/>
                    <w:right w:val="single" w:sz="4" w:space="0" w:color="auto"/>
                  </w:tcBorders>
                </w:tcPr>
                <w:p w:rsidR="00FB0319" w:rsidRPr="00F43722" w:rsidRDefault="00FB0319" w:rsidP="00FB0319">
                  <w:pPr>
                    <w:autoSpaceDE w:val="0"/>
                    <w:autoSpaceDN w:val="0"/>
                    <w:adjustRightInd w:val="0"/>
                    <w:spacing w:after="1" w:line="200" w:lineRule="atLeast"/>
                    <w:rPr>
                      <w:rFonts w:cs="Arial"/>
                      <w:szCs w:val="20"/>
                      <w:shd w:val="clear" w:color="auto" w:fill="C0C0C0"/>
                    </w:rPr>
                  </w:pPr>
                  <w:r w:rsidRPr="00F43722">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019AC">
                    <w:rPr>
                      <w:rFonts w:cs="Arial"/>
                      <w:szCs w:val="20"/>
                      <w:shd w:val="clear" w:color="auto" w:fill="C0C0C0"/>
                    </w:rPr>
                    <w:t>в течение</w:t>
                  </w:r>
                  <w:r>
                    <w:rPr>
                      <w:rFonts w:cs="Arial"/>
                      <w:szCs w:val="20"/>
                    </w:rPr>
                    <w:t xml:space="preserve">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F43722" w:rsidRDefault="00FB0319" w:rsidP="00FB0319">
                  <w:pPr>
                    <w:autoSpaceDE w:val="0"/>
                    <w:autoSpaceDN w:val="0"/>
                    <w:adjustRightInd w:val="0"/>
                    <w:spacing w:after="1" w:line="200" w:lineRule="atLeast"/>
                    <w:rPr>
                      <w:rFonts w:cs="Arial"/>
                      <w:szCs w:val="20"/>
                      <w:shd w:val="clear" w:color="auto" w:fill="C0C0C0"/>
                    </w:rPr>
                  </w:pPr>
                  <w:r w:rsidRPr="00F43722">
                    <w:rPr>
                      <w:rFonts w:cs="Arial"/>
                      <w:szCs w:val="20"/>
                      <w:shd w:val="clear" w:color="auto" w:fill="C0C0C0"/>
                    </w:rPr>
                    <w:t>отражение</w:t>
                  </w:r>
                  <w:r>
                    <w:rPr>
                      <w:rFonts w:cs="Arial"/>
                      <w:szCs w:val="20"/>
                    </w:rPr>
                    <w:t xml:space="preserve"> факта хозяйственной жизни </w:t>
                  </w:r>
                  <w:r w:rsidRPr="00F43722">
                    <w:rPr>
                      <w:rFonts w:cs="Arial"/>
                      <w:szCs w:val="20"/>
                      <w:shd w:val="clear" w:color="auto" w:fill="C0C0C0"/>
                    </w:rPr>
                    <w:t>на основании первичных документов, подтверждающих проведение операций на лицевом счете, направленных с Выпиской из лицевого счета получателя бюджетных средств (код формы по КФД 0531759)</w:t>
                  </w:r>
                </w:p>
                <w:p w:rsidR="006A5B17" w:rsidRDefault="006A5B17" w:rsidP="00FB0319">
                  <w:pPr>
                    <w:autoSpaceDE w:val="0"/>
                    <w:autoSpaceDN w:val="0"/>
                    <w:adjustRightInd w:val="0"/>
                    <w:spacing w:after="1" w:line="200" w:lineRule="atLeast"/>
                    <w:rPr>
                      <w:rFonts w:cs="Arial"/>
                      <w:szCs w:val="20"/>
                    </w:rPr>
                  </w:pPr>
                </w:p>
                <w:p w:rsidR="006A5B17" w:rsidRDefault="006A5B17" w:rsidP="00FB0319">
                  <w:pPr>
                    <w:autoSpaceDE w:val="0"/>
                    <w:autoSpaceDN w:val="0"/>
                    <w:adjustRightInd w:val="0"/>
                    <w:spacing w:after="1" w:line="200" w:lineRule="atLeast"/>
                    <w:rPr>
                      <w:rFonts w:cs="Arial"/>
                      <w:szCs w:val="20"/>
                    </w:rPr>
                  </w:pPr>
                </w:p>
                <w:p w:rsidR="006A5B17" w:rsidRDefault="006A5B17" w:rsidP="00FB0319">
                  <w:pPr>
                    <w:autoSpaceDE w:val="0"/>
                    <w:autoSpaceDN w:val="0"/>
                    <w:adjustRightInd w:val="0"/>
                    <w:spacing w:after="1" w:line="200" w:lineRule="atLeast"/>
                    <w:rPr>
                      <w:rFonts w:cs="Arial"/>
                      <w:szCs w:val="20"/>
                    </w:rPr>
                  </w:pPr>
                </w:p>
                <w:p w:rsidR="006A5B17" w:rsidRDefault="006A5B17"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F43722">
                    <w:rPr>
                      <w:rFonts w:cs="Arial"/>
                      <w:szCs w:val="20"/>
                      <w:shd w:val="clear" w:color="auto" w:fill="C0C0C0"/>
                    </w:rPr>
                    <w:t>Журнале</w:t>
                  </w:r>
                  <w:r>
                    <w:rPr>
                      <w:rFonts w:cs="Arial"/>
                      <w:szCs w:val="20"/>
                    </w:rPr>
                    <w:t xml:space="preserve"> операций </w:t>
                  </w:r>
                  <w:r w:rsidRPr="00F43722">
                    <w:rPr>
                      <w:rFonts w:cs="Arial"/>
                      <w:szCs w:val="20"/>
                      <w:shd w:val="clear" w:color="auto" w:fill="C0C0C0"/>
                    </w:rPr>
                    <w:t>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5B17">
                    <w:rPr>
                      <w:rFonts w:cs="Arial"/>
                      <w:szCs w:val="20"/>
                      <w:shd w:val="clear" w:color="auto" w:fill="C0C0C0"/>
                    </w:rPr>
                    <w:t>288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Сведения о денежном обязательстве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случаях и в сроки, установленные Приказом N 258н</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019AC" w:rsidRDefault="00FB0319" w:rsidP="00FB0319">
                  <w:pPr>
                    <w:autoSpaceDE w:val="0"/>
                    <w:autoSpaceDN w:val="0"/>
                    <w:adjustRightInd w:val="0"/>
                    <w:spacing w:after="1" w:line="200" w:lineRule="atLeast"/>
                    <w:rPr>
                      <w:rFonts w:cs="Arial"/>
                      <w:szCs w:val="20"/>
                      <w:shd w:val="clear" w:color="auto" w:fill="C0C0C0"/>
                    </w:rPr>
                  </w:pPr>
                  <w:r w:rsidRPr="006019AC">
                    <w:rPr>
                      <w:rFonts w:cs="Arial"/>
                      <w:szCs w:val="20"/>
                      <w:shd w:val="clear" w:color="auto" w:fill="C0C0C0"/>
                    </w:rPr>
                    <w:t>не позднее рабочего дня, следующего за днем получения сведений</w:t>
                  </w:r>
                </w:p>
              </w:tc>
              <w:tc>
                <w:tcPr>
                  <w:tcW w:w="1276" w:type="dxa"/>
                  <w:tcBorders>
                    <w:top w:val="single" w:sz="4" w:space="0" w:color="auto"/>
                    <w:left w:val="single" w:sz="4" w:space="0" w:color="auto"/>
                    <w:bottom w:val="single" w:sz="4" w:space="0" w:color="auto"/>
                    <w:right w:val="single" w:sz="4" w:space="0" w:color="auto"/>
                  </w:tcBorders>
                </w:tcPr>
                <w:p w:rsidR="00FB0319" w:rsidRPr="006019AC" w:rsidRDefault="00FB0319" w:rsidP="00FB0319">
                  <w:pPr>
                    <w:autoSpaceDE w:val="0"/>
                    <w:autoSpaceDN w:val="0"/>
                    <w:adjustRightInd w:val="0"/>
                    <w:spacing w:after="1" w:line="200" w:lineRule="atLeast"/>
                    <w:rPr>
                      <w:rFonts w:cs="Arial"/>
                      <w:szCs w:val="20"/>
                      <w:shd w:val="clear" w:color="auto" w:fill="C0C0C0"/>
                    </w:rPr>
                  </w:pPr>
                  <w:r w:rsidRPr="006019AC">
                    <w:rPr>
                      <w:rFonts w:cs="Arial"/>
                      <w:szCs w:val="20"/>
                      <w:shd w:val="clear" w:color="auto" w:fill="C0C0C0"/>
                    </w:rPr>
                    <w:t>отражение в учете учетного номера денежного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учетного номера принятого денежного обязательства при формировании распоряжения о совершении казначейских платежей</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81" w:name="Р2_20"/>
                  <w:bookmarkEnd w:id="81"/>
                  <w:r>
                    <w:rPr>
                      <w:rFonts w:cs="Arial"/>
                      <w:szCs w:val="20"/>
                    </w:rPr>
                    <w:t>16. Учет предоставленных бюджетных кредитов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019AC">
                    <w:rPr>
                      <w:rFonts w:cs="Arial"/>
                      <w:szCs w:val="20"/>
                      <w:shd w:val="clear" w:color="auto" w:fill="C0C0C0"/>
                    </w:rPr>
                    <w:t>289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Договор о предоставлении бюджетного кредита</w:t>
                  </w:r>
                  <w:r w:rsidRPr="00001991">
                    <w:rPr>
                      <w:rFonts w:cs="Arial"/>
                      <w:szCs w:val="20"/>
                      <w:shd w:val="clear" w:color="auto" w:fill="C0C0C0"/>
                    </w:rPr>
                    <w:t>, дополнительное</w:t>
                  </w:r>
                  <w:r w:rsidRPr="006207D3">
                    <w:rPr>
                      <w:rFonts w:cs="Arial"/>
                      <w:szCs w:val="20"/>
                    </w:rPr>
                    <w:t xml:space="preserve"> соглашение к договору о предоставлении бюджетного кредита</w:t>
                  </w: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со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207D3" w:rsidRDefault="00FB0319" w:rsidP="00FB0319">
                  <w:pPr>
                    <w:autoSpaceDE w:val="0"/>
                    <w:autoSpaceDN w:val="0"/>
                    <w:adjustRightInd w:val="0"/>
                    <w:spacing w:after="1" w:line="200" w:lineRule="atLeast"/>
                    <w:rPr>
                      <w:rFonts w:cs="Arial"/>
                      <w:szCs w:val="20"/>
                    </w:rPr>
                  </w:pPr>
                  <w:r w:rsidRPr="006207D3">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6207D3" w:rsidRDefault="00FB0319" w:rsidP="00FB0319">
                  <w:pPr>
                    <w:autoSpaceDE w:val="0"/>
                    <w:autoSpaceDN w:val="0"/>
                    <w:adjustRightInd w:val="0"/>
                    <w:spacing w:after="1" w:line="200" w:lineRule="atLeast"/>
                    <w:rPr>
                      <w:rFonts w:cs="Arial"/>
                      <w:szCs w:val="20"/>
                    </w:rPr>
                  </w:pPr>
                  <w:r w:rsidRPr="006207D3">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6207D3">
                    <w:rPr>
                      <w:rFonts w:cs="Arial"/>
                      <w:szCs w:val="20"/>
                    </w:rPr>
                    <w:t xml:space="preserve">отражения в </w:t>
                  </w:r>
                  <w:r w:rsidRPr="00001991">
                    <w:rPr>
                      <w:rFonts w:cs="Arial"/>
                      <w:szCs w:val="20"/>
                      <w:shd w:val="clear" w:color="auto" w:fill="C0C0C0"/>
                    </w:rPr>
                    <w:t>Журнале по прочим операциям</w:t>
                  </w:r>
                  <w:r w:rsidRPr="006207D3">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019AC">
                    <w:rPr>
                      <w:rFonts w:cs="Arial"/>
                      <w:szCs w:val="20"/>
                      <w:shd w:val="clear" w:color="auto" w:fill="C0C0C0"/>
                    </w:rPr>
                    <w:t>290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001991">
                    <w:rPr>
                      <w:rFonts w:cs="Arial"/>
                      <w:szCs w:val="20"/>
                      <w:shd w:val="clear" w:color="auto" w:fill="C0C0C0"/>
                    </w:rPr>
                    <w:t>приложению</w:t>
                  </w:r>
                  <w:r>
                    <w:rPr>
                      <w:rFonts w:cs="Arial"/>
                      <w:szCs w:val="20"/>
                    </w:rPr>
                    <w:t xml:space="preserve"> N 15 к </w:t>
                  </w:r>
                  <w:r w:rsidRPr="00001991">
                    <w:rPr>
                      <w:rFonts w:cs="Arial"/>
                      <w:szCs w:val="20"/>
                      <w:shd w:val="clear" w:color="auto" w:fill="C0C0C0"/>
                    </w:rPr>
                    <w:t>приказу Федерального казначейства от 14 мая 2020 г.</w:t>
                  </w:r>
                  <w:r>
                    <w:rPr>
                      <w:rFonts w:cs="Arial"/>
                      <w:szCs w:val="20"/>
                    </w:rPr>
                    <w:t xml:space="preserve"> N 21н (на выдачу бюджетного кредита)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в сроки, установленные договором о предоставлении бюджетного кредита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01991">
                    <w:rPr>
                      <w:rFonts w:cs="Arial"/>
                      <w:szCs w:val="20"/>
                      <w:shd w:val="clear" w:color="auto" w:fill="C0C0C0"/>
                    </w:rPr>
                    <w:t>отражение</w:t>
                  </w:r>
                  <w:r>
                    <w:rPr>
                      <w:rFonts w:cs="Arial"/>
                      <w:szCs w:val="20"/>
                    </w:rPr>
                    <w:t xml:space="preserve"> факта хозяйственной жизни </w:t>
                  </w:r>
                  <w:r w:rsidRPr="00001991">
                    <w:rPr>
                      <w:rFonts w:cs="Arial"/>
                      <w:szCs w:val="20"/>
                      <w:shd w:val="clear" w:color="auto" w:fill="C0C0C0"/>
                    </w:rPr>
                    <w:t>на основании первичных 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формы по КФД 0531764)</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001991">
                    <w:rPr>
                      <w:rFonts w:cs="Arial"/>
                      <w:szCs w:val="20"/>
                      <w:shd w:val="clear" w:color="auto" w:fill="C0C0C0"/>
                    </w:rPr>
                    <w:t>Журнале</w:t>
                  </w:r>
                  <w:r>
                    <w:rPr>
                      <w:rFonts w:cs="Arial"/>
                      <w:szCs w:val="20"/>
                    </w:rPr>
                    <w:t xml:space="preserve"> операций </w:t>
                  </w:r>
                  <w:r w:rsidRPr="00001991">
                    <w:rPr>
                      <w:rFonts w:cs="Arial"/>
                      <w:szCs w:val="20"/>
                      <w:shd w:val="clear" w:color="auto" w:fill="C0C0C0"/>
                    </w:rPr>
                    <w:t>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01991">
                    <w:rPr>
                      <w:rFonts w:cs="Arial"/>
                      <w:szCs w:val="20"/>
                      <w:shd w:val="clear" w:color="auto" w:fill="C0C0C0"/>
                    </w:rPr>
                    <w:t>291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о взыскании кредитной задолженности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со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p w:rsidR="006019AC" w:rsidRDefault="006019AC" w:rsidP="00FB0319">
                  <w:pPr>
                    <w:autoSpaceDE w:val="0"/>
                    <w:autoSpaceDN w:val="0"/>
                    <w:adjustRightInd w:val="0"/>
                    <w:spacing w:after="1" w:line="200" w:lineRule="atLeast"/>
                    <w:rPr>
                      <w:rFonts w:cs="Arial"/>
                      <w:szCs w:val="20"/>
                    </w:rPr>
                  </w:pPr>
                </w:p>
                <w:p w:rsidR="006019AC" w:rsidRDefault="006019AC"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не позднее рабочего дня со дня подписания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59582D">
                    <w:rPr>
                      <w:rFonts w:cs="Arial"/>
                      <w:szCs w:val="20"/>
                      <w:shd w:val="clear" w:color="auto" w:fill="C0C0C0"/>
                    </w:rPr>
                    <w:t>обеспечения ведения аналитического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01991">
                    <w:rPr>
                      <w:rFonts w:cs="Arial"/>
                      <w:szCs w:val="20"/>
                      <w:shd w:val="clear" w:color="auto" w:fill="C0C0C0"/>
                    </w:rPr>
                    <w:t>292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9582D">
                    <w:rPr>
                      <w:rFonts w:cs="Arial"/>
                      <w:szCs w:val="20"/>
                      <w:shd w:val="clear" w:color="auto" w:fill="C0C0C0"/>
                    </w:rPr>
                    <w:t>Документ, содержащий расчет</w:t>
                  </w:r>
                  <w:r>
                    <w:rPr>
                      <w:rFonts w:cs="Arial"/>
                      <w:szCs w:val="20"/>
                    </w:rPr>
                    <w:t xml:space="preserve"> неисполненных обязательств заемщика по возврату кредита и уплате процентов по кредиту</w:t>
                  </w:r>
                </w:p>
                <w:p w:rsidR="006019AC" w:rsidRDefault="006019AC"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 со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59582D">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01991">
                    <w:rPr>
                      <w:rFonts w:cs="Arial"/>
                      <w:szCs w:val="20"/>
                      <w:shd w:val="clear" w:color="auto" w:fill="C0C0C0"/>
                    </w:rPr>
                    <w:lastRenderedPageBreak/>
                    <w:t>293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о взыскании штрафов и пеней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p w:rsidR="00001991" w:rsidRDefault="00001991" w:rsidP="00FB0319">
                  <w:pPr>
                    <w:autoSpaceDE w:val="0"/>
                    <w:autoSpaceDN w:val="0"/>
                    <w:adjustRightInd w:val="0"/>
                    <w:spacing w:after="1" w:line="200" w:lineRule="atLeast"/>
                    <w:rPr>
                      <w:rFonts w:cs="Arial"/>
                      <w:szCs w:val="20"/>
                    </w:rPr>
                  </w:pPr>
                </w:p>
                <w:p w:rsidR="00001991" w:rsidRDefault="0000199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не позднее рабочего дня со дня подписания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59582D">
                    <w:rPr>
                      <w:rFonts w:cs="Arial"/>
                      <w:szCs w:val="20"/>
                      <w:shd w:val="clear" w:color="auto" w:fill="C0C0C0"/>
                    </w:rPr>
                    <w:t>обеспечения ведения аналитического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01991">
                    <w:rPr>
                      <w:rFonts w:cs="Arial"/>
                      <w:szCs w:val="20"/>
                      <w:shd w:val="clear" w:color="auto" w:fill="C0C0C0"/>
                    </w:rPr>
                    <w:t>294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9582D">
                    <w:rPr>
                      <w:rFonts w:cs="Arial"/>
                      <w:szCs w:val="20"/>
                      <w:shd w:val="clear" w:color="auto" w:fill="C0C0C0"/>
                    </w:rPr>
                    <w:t>Документ, содержащий расчет</w:t>
                  </w:r>
                  <w:r>
                    <w:rPr>
                      <w:rFonts w:cs="Arial"/>
                      <w:szCs w:val="20"/>
                    </w:rPr>
                    <w:t xml:space="preserve"> общей суммы штрафов и пеней за каждый день неисполнения Заемщиком обязательств по возврату кредита и уплате процентов по кредиту</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59582D">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01991">
                    <w:rPr>
                      <w:rFonts w:cs="Arial"/>
                      <w:szCs w:val="20"/>
                      <w:shd w:val="clear" w:color="auto" w:fill="C0C0C0"/>
                    </w:rPr>
                    <w:t>295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Справка по начисленным процентам, штрафным санкциям по бюджетному кредиту</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сверки </w:t>
                  </w:r>
                  <w:r w:rsidRPr="0059582D">
                    <w:rPr>
                      <w:rFonts w:cs="Arial"/>
                      <w:szCs w:val="20"/>
                      <w:shd w:val="clear" w:color="auto" w:fill="C0C0C0"/>
                    </w:rPr>
                    <w:t>данных, отраженных в учете</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296</w:t>
                  </w:r>
                </w:p>
              </w:tc>
              <w:tc>
                <w:tcPr>
                  <w:tcW w:w="1560"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Приказы Министерства финансов Российской Федерации о списании задолженности по денежным обязательствам перед федеральным бюджетом, об установлении объема требований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направляет не позднее следующего рабочего дня со дня утверждения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297</w:t>
                  </w:r>
                </w:p>
              </w:tc>
              <w:tc>
                <w:tcPr>
                  <w:tcW w:w="1560"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 xml:space="preserve">Приказы Министерства финансов Российской Федерации о списании задолженности субъектов Российской Федерации </w:t>
                  </w:r>
                  <w:r w:rsidRPr="00001991">
                    <w:rPr>
                      <w:rFonts w:cs="Arial"/>
                      <w:szCs w:val="20"/>
                      <w:shd w:val="clear" w:color="auto" w:fill="C0C0C0"/>
                    </w:rPr>
                    <w:lastRenderedPageBreak/>
                    <w:t>перед Российской Федерацией по бюджетным кредитам</w:t>
                  </w:r>
                </w:p>
              </w:tc>
              <w:tc>
                <w:tcPr>
                  <w:tcW w:w="1134"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направляет не позднее следующего рабочего дня со дня утверждения приказа</w:t>
                  </w:r>
                </w:p>
              </w:tc>
              <w:tc>
                <w:tcPr>
                  <w:tcW w:w="1018"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 xml:space="preserve">для отражения в Журнале операций с безналичными денежными средствами (код формы по ОКУД 0504071), Журнале по </w:t>
                  </w:r>
                  <w:r w:rsidRPr="00001991">
                    <w:rPr>
                      <w:rFonts w:cs="Arial"/>
                      <w:szCs w:val="20"/>
                      <w:shd w:val="clear" w:color="auto" w:fill="C0C0C0"/>
                    </w:rPr>
                    <w:lastRenderedPageBreak/>
                    <w:t>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lastRenderedPageBreak/>
                    <w:t>298</w:t>
                  </w:r>
                </w:p>
              </w:tc>
              <w:tc>
                <w:tcPr>
                  <w:tcW w:w="1560"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Документ, содержащий информацию о представлении и погашении бюджетных кредитов (ссуд), балансовый учет которых осуществляется Министерством финансов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ежеквартально, не позднее 10 (десяти) рабочих дней до срока представления отчетности получателем бюджетных средств</w:t>
                  </w:r>
                </w:p>
              </w:tc>
              <w:tc>
                <w:tcPr>
                  <w:tcW w:w="1018"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не позднее 5 (пяти)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отражение факта хозяйственной</w:t>
                  </w:r>
                  <w:r w:rsidR="00001991">
                    <w:rPr>
                      <w:rFonts w:cs="Arial"/>
                      <w:szCs w:val="20"/>
                      <w:shd w:val="clear" w:color="auto" w:fill="C0C0C0"/>
                    </w:rPr>
                    <w:t xml:space="preserve"> </w:t>
                  </w:r>
                  <w:r w:rsidRPr="00001991">
                    <w:rPr>
                      <w:rFonts w:cs="Arial"/>
                      <w:szCs w:val="20"/>
                      <w:shd w:val="clear" w:color="auto" w:fill="C0C0C0"/>
                    </w:rPr>
                    <w:t>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001991" w:rsidRDefault="00FB0319" w:rsidP="00FB0319">
                  <w:pPr>
                    <w:autoSpaceDE w:val="0"/>
                    <w:autoSpaceDN w:val="0"/>
                    <w:adjustRightInd w:val="0"/>
                    <w:spacing w:after="1" w:line="200" w:lineRule="atLeast"/>
                    <w:rPr>
                      <w:rFonts w:cs="Arial"/>
                      <w:szCs w:val="20"/>
                      <w:shd w:val="clear" w:color="auto" w:fill="C0C0C0"/>
                    </w:rPr>
                  </w:pPr>
                  <w:r w:rsidRPr="00001991">
                    <w:rPr>
                      <w:rFonts w:cs="Arial"/>
                      <w:szCs w:val="20"/>
                      <w:shd w:val="clear" w:color="auto" w:fill="C0C0C0"/>
                    </w:rPr>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82" w:name="Р2_21"/>
                  <w:bookmarkEnd w:id="82"/>
                  <w:r>
                    <w:rPr>
                      <w:rFonts w:cs="Arial"/>
                      <w:szCs w:val="20"/>
                    </w:rPr>
                    <w:t>17. Учет на забалансовых счетах</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01991">
                    <w:rPr>
                      <w:rFonts w:cs="Arial"/>
                      <w:szCs w:val="20"/>
                      <w:shd w:val="clear" w:color="auto" w:fill="C0C0C0"/>
                    </w:rPr>
                    <w:t>299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9582D">
                    <w:rPr>
                      <w:rFonts w:cs="Arial"/>
                      <w:szCs w:val="20"/>
                      <w:shd w:val="clear" w:color="auto" w:fill="C0C0C0"/>
                    </w:rPr>
                    <w:t>Накладная на внутреннее перемещение объектов нефинансовых активов</w:t>
                  </w:r>
                  <w:r>
                    <w:rPr>
                      <w:rFonts w:cs="Arial"/>
                      <w:szCs w:val="20"/>
                    </w:rPr>
                    <w:t xml:space="preserve"> (код формы по ОКУД </w:t>
                  </w:r>
                  <w:r w:rsidRPr="0059582D">
                    <w:rPr>
                      <w:rFonts w:cs="Arial"/>
                      <w:szCs w:val="20"/>
                      <w:shd w:val="clear" w:color="auto" w:fill="C0C0C0"/>
                    </w:rPr>
                    <w:t>0510450</w:t>
                  </w:r>
                  <w:r>
                    <w:rPr>
                      <w:rFonts w:cs="Arial"/>
                      <w:szCs w:val="20"/>
                    </w:rPr>
                    <w:t xml:space="preserve">) </w:t>
                  </w:r>
                  <w:r w:rsidRPr="0059582D">
                    <w:rPr>
                      <w:rFonts w:cs="Arial"/>
                      <w:szCs w:val="20"/>
                      <w:shd w:val="clear" w:color="auto" w:fill="C0C0C0"/>
                    </w:rPr>
                    <w:t>&lt;3&gt;</w:t>
                  </w:r>
                  <w:r>
                    <w:rPr>
                      <w:rFonts w:cs="Arial"/>
                      <w:szCs w:val="20"/>
                    </w:rPr>
                    <w:t xml:space="preserve"> при перемещении </w:t>
                  </w:r>
                  <w:r w:rsidRPr="00FE4A4E">
                    <w:rPr>
                      <w:rFonts w:cs="Arial"/>
                      <w:szCs w:val="20"/>
                      <w:shd w:val="clear" w:color="auto" w:fill="C0C0C0"/>
                    </w:rPr>
                    <w:t>объектов нефинансовых активов</w:t>
                  </w:r>
                  <w:r>
                    <w:rPr>
                      <w:rFonts w:cs="Arial"/>
                      <w:szCs w:val="20"/>
                    </w:rPr>
                    <w:t xml:space="preserve"> внутри </w:t>
                  </w:r>
                  <w:r w:rsidRPr="00FE4A4E">
                    <w:rPr>
                      <w:rFonts w:cs="Arial"/>
                      <w:szCs w:val="20"/>
                      <w:shd w:val="clear" w:color="auto" w:fill="C0C0C0"/>
                    </w:rPr>
                    <w:t>учреждения</w:t>
                  </w:r>
                  <w:r>
                    <w:rPr>
                      <w:rFonts w:cs="Arial"/>
                      <w:szCs w:val="20"/>
                    </w:rPr>
                    <w:t xml:space="preserve"> между структурными подразделениями </w:t>
                  </w:r>
                  <w:r w:rsidRPr="00FE4A4E">
                    <w:rPr>
                      <w:rFonts w:cs="Arial"/>
                      <w:szCs w:val="20"/>
                      <w:shd w:val="clear" w:color="auto" w:fill="C0C0C0"/>
                    </w:rPr>
                    <w:t>или между ответственными лицами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w:t>
                  </w:r>
                  <w:r w:rsidRPr="00FE4A4E">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FE4A4E">
                    <w:rPr>
                      <w:rFonts w:cs="Arial"/>
                      <w:szCs w:val="20"/>
                      <w:shd w:val="clear" w:color="auto" w:fill="C0C0C0"/>
                    </w:rPr>
                    <w:t>, следующего за днем совершения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C432E8">
                    <w:rPr>
                      <w:rFonts w:cs="Arial"/>
                      <w:szCs w:val="20"/>
                      <w:shd w:val="clear" w:color="auto" w:fill="C0C0C0"/>
                    </w:rPr>
                    <w:t>, следующего за днем получения</w:t>
                  </w:r>
                  <w:r>
                    <w:rPr>
                      <w:rFonts w:cs="Arial"/>
                      <w:szCs w:val="20"/>
                    </w:rPr>
                    <w:t xml:space="preserve">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432E8">
                    <w:rPr>
                      <w:rFonts w:cs="Arial"/>
                      <w:szCs w:val="20"/>
                      <w:shd w:val="clear" w:color="auto" w:fill="C0C0C0"/>
                    </w:rPr>
                    <w:t>1)</w:t>
                  </w:r>
                  <w:r>
                    <w:rPr>
                      <w:rFonts w:cs="Arial"/>
                      <w:szCs w:val="20"/>
                    </w:rPr>
                    <w:t xml:space="preserve"> для отражения в Журнале операций по забалансовому счету (код формы по ОКУД 0509213)</w:t>
                  </w:r>
                  <w:r w:rsidRPr="00C432E8">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C432E8">
                    <w:rPr>
                      <w:rFonts w:cs="Arial"/>
                      <w:szCs w:val="20"/>
                      <w:shd w:val="clear" w:color="auto" w:fill="C0C0C0"/>
                    </w:rPr>
                    <w:t>2) для отражения информации в Карточке учета права пользования нефинансовым активом (код формы по ОКУД 0509214)/Карточке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01991">
                    <w:rPr>
                      <w:rFonts w:cs="Arial"/>
                      <w:szCs w:val="20"/>
                      <w:shd w:val="clear" w:color="auto" w:fill="C0C0C0"/>
                    </w:rPr>
                    <w:t>300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учетные документы</w:t>
                  </w:r>
                  <w:r w:rsidRPr="00C432E8">
                    <w:rPr>
                      <w:rFonts w:cs="Arial"/>
                      <w:szCs w:val="20"/>
                      <w:shd w:val="clear" w:color="auto" w:fill="C0C0C0"/>
                    </w:rPr>
                    <w:t xml:space="preserve">, подтверждающие поступление материальных </w:t>
                  </w:r>
                  <w:r w:rsidRPr="00C432E8">
                    <w:rPr>
                      <w:rFonts w:cs="Arial"/>
                      <w:szCs w:val="20"/>
                      <w:shd w:val="clear" w:color="auto" w:fill="C0C0C0"/>
                    </w:rPr>
                    <w:lastRenderedPageBreak/>
                    <w:t>ценностей: принятых</w:t>
                  </w:r>
                  <w:r>
                    <w:rPr>
                      <w:rFonts w:cs="Arial"/>
                      <w:szCs w:val="20"/>
                    </w:rPr>
                    <w:t xml:space="preserve"> по договору хранения или в переработку; полученных до момента обращения в собственность государства и (или) передачи указанного имущества органу, осуществляющему в отношении указанного имущества полномочия собственника</w:t>
                  </w:r>
                  <w:r w:rsidRPr="00C432E8">
                    <w:rPr>
                      <w:rFonts w:cs="Arial"/>
                      <w:szCs w:val="20"/>
                      <w:shd w:val="clear" w:color="auto" w:fill="C0C0C0"/>
                    </w:rPr>
                    <w:t>, подарков, полученных служащими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9582D">
                    <w:rPr>
                      <w:rFonts w:cs="Arial"/>
                      <w:szCs w:val="20"/>
                      <w:shd w:val="clear" w:color="auto" w:fill="C0C0C0"/>
                    </w:rPr>
                    <w:t>300</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432E8">
                    <w:rPr>
                      <w:rFonts w:cs="Arial"/>
                      <w:szCs w:val="20"/>
                    </w:rPr>
                    <w:t xml:space="preserve">Акт </w:t>
                  </w:r>
                  <w:r w:rsidRPr="00C432E8">
                    <w:rPr>
                      <w:rFonts w:cs="Arial"/>
                      <w:szCs w:val="20"/>
                      <w:shd w:val="clear" w:color="auto" w:fill="C0C0C0"/>
                    </w:rPr>
                    <w:t>о приеме</w:t>
                  </w:r>
                  <w:r w:rsidRPr="00C432E8">
                    <w:rPr>
                      <w:rFonts w:cs="Arial"/>
                      <w:szCs w:val="20"/>
                    </w:rPr>
                    <w:t>-</w:t>
                  </w:r>
                  <w:r w:rsidRPr="00C432E8">
                    <w:rPr>
                      <w:rFonts w:cs="Arial"/>
                      <w:szCs w:val="20"/>
                      <w:shd w:val="clear" w:color="auto" w:fill="C0C0C0"/>
                    </w:rPr>
                    <w:t>передаче объектов нефинансовых активов (код формы по ОКУД 0510448</w:t>
                  </w:r>
                  <w:r>
                    <w:rPr>
                      <w:rFonts w:cs="Arial"/>
                      <w:szCs w:val="20"/>
                    </w:rPr>
                    <w:t xml:space="preserve">) и </w:t>
                  </w:r>
                  <w:r w:rsidRPr="00C432E8">
                    <w:rPr>
                      <w:rFonts w:cs="Arial"/>
                      <w:szCs w:val="20"/>
                      <w:shd w:val="clear" w:color="auto" w:fill="C0C0C0"/>
                    </w:rPr>
                    <w:t>(или)</w:t>
                  </w:r>
                  <w:r>
                    <w:rPr>
                      <w:rFonts w:cs="Arial"/>
                      <w:szCs w:val="20"/>
                    </w:rPr>
                    <w:t xml:space="preserve"> иной документ, подтверждающий получение имущества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432E8">
                    <w:rPr>
                      <w:rFonts w:cs="Arial"/>
                      <w:szCs w:val="20"/>
                      <w:shd w:val="clear" w:color="auto" w:fill="C0C0C0"/>
                    </w:rPr>
                    <w:t>1)</w:t>
                  </w:r>
                  <w:r>
                    <w:rPr>
                      <w:rFonts w:cs="Arial"/>
                      <w:szCs w:val="20"/>
                    </w:rPr>
                    <w:t xml:space="preserve"> направление в уполномоченную организацию </w:t>
                  </w:r>
                  <w:r w:rsidRPr="00C432E8">
                    <w:rPr>
                      <w:rFonts w:cs="Arial"/>
                      <w:szCs w:val="20"/>
                      <w:shd w:val="clear" w:color="auto" w:fill="C0C0C0"/>
                    </w:rPr>
                    <w:t>средствами ГИИС "Электронный бюджет"</w:t>
                  </w:r>
                  <w:r>
                    <w:rPr>
                      <w:rFonts w:cs="Arial"/>
                      <w:szCs w:val="20"/>
                    </w:rPr>
                    <w:t xml:space="preserve"> не позднее рабочего дня</w:t>
                  </w:r>
                  <w:r w:rsidRPr="00C432E8">
                    <w:rPr>
                      <w:rFonts w:cs="Arial"/>
                      <w:szCs w:val="20"/>
                      <w:shd w:val="clear" w:color="auto" w:fill="C0C0C0"/>
                    </w:rPr>
                    <w:t>, следующего за днем</w:t>
                  </w:r>
                  <w:r>
                    <w:rPr>
                      <w:rFonts w:cs="Arial"/>
                      <w:szCs w:val="20"/>
                    </w:rPr>
                    <w:t xml:space="preserve"> подписания </w:t>
                  </w:r>
                  <w:r w:rsidRPr="00C432E8">
                    <w:rPr>
                      <w:rFonts w:cs="Arial"/>
                      <w:szCs w:val="20"/>
                      <w:shd w:val="clear" w:color="auto" w:fill="C0C0C0"/>
                    </w:rPr>
                    <w:t>документа;</w:t>
                  </w:r>
                </w:p>
                <w:p w:rsidR="00FB0319" w:rsidRDefault="00FB0319" w:rsidP="00FB0319">
                  <w:pPr>
                    <w:autoSpaceDE w:val="0"/>
                    <w:autoSpaceDN w:val="0"/>
                    <w:adjustRightInd w:val="0"/>
                    <w:spacing w:after="1" w:line="200" w:lineRule="atLeast"/>
                    <w:rPr>
                      <w:rFonts w:cs="Arial"/>
                      <w:szCs w:val="20"/>
                    </w:rPr>
                  </w:pPr>
                  <w:r w:rsidRPr="00C432E8">
                    <w:rPr>
                      <w:rFonts w:cs="Arial"/>
                      <w:szCs w:val="20"/>
                      <w:shd w:val="clear" w:color="auto" w:fill="C0C0C0"/>
                    </w:rPr>
                    <w:t xml:space="preserve">2) направление передающей стороне </w:t>
                  </w:r>
                  <w:r w:rsidRPr="00C432E8">
                    <w:rPr>
                      <w:rFonts w:cs="Arial"/>
                      <w:szCs w:val="20"/>
                      <w:shd w:val="clear" w:color="auto" w:fill="C0C0C0"/>
                    </w:rPr>
                    <w:lastRenderedPageBreak/>
                    <w:t>документа на бумажном носителе не позднее 2 (двух) рабочих дней со дня его подписания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432E8">
                    <w:rPr>
                      <w:rFonts w:cs="Arial"/>
                      <w:szCs w:val="20"/>
                      <w:shd w:val="clear" w:color="auto" w:fill="C0C0C0"/>
                    </w:rPr>
                    <w:lastRenderedPageBreak/>
                    <w:t>ответственное</w:t>
                  </w:r>
                  <w:r>
                    <w:rPr>
                      <w:rFonts w:cs="Arial"/>
                      <w:szCs w:val="20"/>
                    </w:rPr>
                    <w:t xml:space="preserve">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C432E8">
                    <w:rPr>
                      <w:rFonts w:cs="Arial"/>
                      <w:szCs w:val="20"/>
                      <w:shd w:val="clear" w:color="auto" w:fill="C0C0C0"/>
                    </w:rPr>
                    <w:t>, следующего за днем</w:t>
                  </w:r>
                  <w:r>
                    <w:rPr>
                      <w:rFonts w:cs="Arial"/>
                      <w:szCs w:val="20"/>
                    </w:rPr>
                    <w:t xml:space="preserve"> получения документа </w:t>
                  </w:r>
                  <w:r w:rsidRPr="00C432E8">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432E8">
                    <w:rPr>
                      <w:rFonts w:cs="Arial"/>
                      <w:szCs w:val="20"/>
                      <w:shd w:val="clear" w:color="auto" w:fill="C0C0C0"/>
                    </w:rPr>
                    <w:t>1)</w:t>
                  </w:r>
                  <w:r>
                    <w:rPr>
                      <w:rFonts w:cs="Arial"/>
                      <w:szCs w:val="20"/>
                    </w:rPr>
                    <w:t xml:space="preserve"> для отражения в Журнале операций по забалансовому счету (код формы по ОКУД 0509213)</w:t>
                  </w:r>
                  <w:r w:rsidRPr="00C432E8">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C432E8">
                    <w:rPr>
                      <w:rFonts w:cs="Arial"/>
                      <w:szCs w:val="20"/>
                      <w:shd w:val="clear" w:color="auto" w:fill="C0C0C0"/>
                    </w:rPr>
                    <w:t xml:space="preserve">2) для открытия Карточки количественно-суммового учета материальных ценностей (код формы по </w:t>
                  </w:r>
                  <w:r w:rsidRPr="00C432E8">
                    <w:rPr>
                      <w:rFonts w:cs="Arial"/>
                      <w:szCs w:val="20"/>
                      <w:shd w:val="clear" w:color="auto" w:fill="C0C0C0"/>
                    </w:rPr>
                    <w:lastRenderedPageBreak/>
                    <w:t>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9582D">
                    <w:rPr>
                      <w:rFonts w:cs="Arial"/>
                      <w:szCs w:val="20"/>
                      <w:shd w:val="clear" w:color="auto" w:fill="C0C0C0"/>
                    </w:rPr>
                    <w:lastRenderedPageBreak/>
                    <w:t>300</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w:t>
                  </w:r>
                  <w:r w:rsidRPr="00C432E8">
                    <w:rPr>
                      <w:rFonts w:cs="Arial"/>
                      <w:szCs w:val="20"/>
                      <w:shd w:val="clear" w:color="auto" w:fill="C0C0C0"/>
                    </w:rPr>
                    <w:t>о приеме</w:t>
                  </w:r>
                  <w:r>
                    <w:rPr>
                      <w:rFonts w:cs="Arial"/>
                      <w:szCs w:val="20"/>
                    </w:rPr>
                    <w:t>-</w:t>
                  </w:r>
                  <w:r w:rsidRPr="00C432E8">
                    <w:rPr>
                      <w:rFonts w:cs="Arial"/>
                      <w:szCs w:val="20"/>
                      <w:shd w:val="clear" w:color="auto" w:fill="C0C0C0"/>
                    </w:rPr>
                    <w:t>передаче объектов нефинансовых активов (код формы по ОКУД 0510448) при получении</w:t>
                  </w:r>
                  <w:r>
                    <w:rPr>
                      <w:rFonts w:cs="Arial"/>
                      <w:szCs w:val="20"/>
                    </w:rPr>
                    <w:t xml:space="preserve"> имущества (при условии подписания документа электронными подписями передающей и принимающей сторонами)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432E8">
                    <w:rPr>
                      <w:rFonts w:cs="Arial"/>
                      <w:szCs w:val="20"/>
                      <w:shd w:val="clear" w:color="auto" w:fill="C0C0C0"/>
                    </w:rPr>
                    <w:t>внесение сведений о принятых объектах нефинансовых активов,</w:t>
                  </w:r>
                  <w:r>
                    <w:rPr>
                      <w:rFonts w:cs="Arial"/>
                      <w:szCs w:val="20"/>
                    </w:rPr>
                    <w:t xml:space="preserve"> подписание электронными подписями и направление в уполномоченную организацию не позднее рабочего дня</w:t>
                  </w:r>
                  <w:r w:rsidRPr="00C432E8">
                    <w:rPr>
                      <w:rFonts w:cs="Arial"/>
                      <w:szCs w:val="20"/>
                      <w:shd w:val="clear" w:color="auto" w:fill="C0C0C0"/>
                    </w:rPr>
                    <w:t>, следующего за днем</w:t>
                  </w:r>
                  <w:r>
                    <w:rPr>
                      <w:rFonts w:cs="Arial"/>
                      <w:szCs w:val="20"/>
                    </w:rPr>
                    <w:t xml:space="preserve"> получения </w:t>
                  </w:r>
                  <w:r w:rsidRPr="00C432E8">
                    <w:rPr>
                      <w:rFonts w:cs="Arial"/>
                      <w:szCs w:val="20"/>
                      <w:shd w:val="clear" w:color="auto" w:fill="C0C0C0"/>
                    </w:rPr>
                    <w:t>электронного документа от передающей стороны (сформированного и подписанного электронными подписями уполномоченными лицами передающей стороны 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432E8">
                    <w:rPr>
                      <w:rFonts w:cs="Arial"/>
                      <w:szCs w:val="20"/>
                      <w:shd w:val="clear" w:color="auto" w:fill="C0C0C0"/>
                    </w:rPr>
                    <w:t>ответственное лицо</w:t>
                  </w:r>
                  <w:r>
                    <w:rPr>
                      <w:rFonts w:cs="Arial"/>
                      <w:szCs w:val="20"/>
                    </w:rPr>
                    <w:t xml:space="preserve"> субъекта централизованного учета</w:t>
                  </w:r>
                  <w:r w:rsidRPr="00C432E8">
                    <w:rPr>
                      <w:rFonts w:cs="Arial"/>
                      <w:szCs w:val="20"/>
                      <w:shd w:val="clear" w:color="auto" w:fill="C0C0C0"/>
                    </w:rPr>
                    <w:t>,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481593">
                    <w:rPr>
                      <w:rFonts w:cs="Arial"/>
                      <w:szCs w:val="20"/>
                      <w:shd w:val="clear" w:color="auto" w:fill="C0C0C0"/>
                    </w:rPr>
                    <w:t>, следующего за днем</w:t>
                  </w:r>
                  <w:r>
                    <w:rPr>
                      <w:rFonts w:cs="Arial"/>
                      <w:szCs w:val="20"/>
                    </w:rPr>
                    <w:t xml:space="preserve"> получения документа </w:t>
                  </w:r>
                  <w:r w:rsidRPr="00481593">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81593">
                    <w:rPr>
                      <w:rFonts w:cs="Arial"/>
                      <w:szCs w:val="20"/>
                      <w:shd w:val="clear" w:color="auto" w:fill="C0C0C0"/>
                    </w:rPr>
                    <w:t>1)</w:t>
                  </w:r>
                  <w:r>
                    <w:rPr>
                      <w:rFonts w:cs="Arial"/>
                      <w:szCs w:val="20"/>
                    </w:rPr>
                    <w:t xml:space="preserve"> для отражения в Журнале операций по забалансовому счету (код формы по ОКУД 0509213)</w:t>
                  </w:r>
                  <w:r w:rsidRPr="00481593">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481593">
                    <w:rPr>
                      <w:rFonts w:cs="Arial"/>
                      <w:szCs w:val="20"/>
                      <w:shd w:val="clear" w:color="auto" w:fill="C0C0C0"/>
                    </w:rPr>
                    <w:t>2) для открытия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9582D">
                    <w:rPr>
                      <w:rFonts w:cs="Arial"/>
                      <w:szCs w:val="20"/>
                      <w:shd w:val="clear" w:color="auto" w:fill="C0C0C0"/>
                    </w:rPr>
                    <w:t>301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Первичные учетные документы, подтверждающие выбытие материальных ценностей: </w:t>
                  </w:r>
                  <w:r w:rsidRPr="00481593">
                    <w:rPr>
                      <w:rFonts w:cs="Arial"/>
                      <w:szCs w:val="20"/>
                      <w:shd w:val="clear" w:color="auto" w:fill="C0C0C0"/>
                    </w:rPr>
                    <w:t>переданных</w:t>
                  </w:r>
                  <w:r>
                    <w:rPr>
                      <w:rFonts w:cs="Arial"/>
                      <w:szCs w:val="20"/>
                    </w:rPr>
                    <w:t xml:space="preserve"> органу, осуществляющему в отношении указанного имущества полномочия собственника</w:t>
                  </w:r>
                  <w:r w:rsidRPr="00481593">
                    <w:rPr>
                      <w:rFonts w:cs="Arial"/>
                      <w:szCs w:val="20"/>
                      <w:shd w:val="clear" w:color="auto" w:fill="C0C0C0"/>
                    </w:rPr>
                    <w:t xml:space="preserve">, </w:t>
                  </w:r>
                  <w:r w:rsidRPr="00481593">
                    <w:rPr>
                      <w:rFonts w:cs="Arial"/>
                      <w:szCs w:val="20"/>
                      <w:shd w:val="clear" w:color="auto" w:fill="C0C0C0"/>
                    </w:rPr>
                    <w:lastRenderedPageBreak/>
                    <w:t>выкупленных (реализованных) подарков или подарков, в отношении которых субъектом централизованного учета принято решение о его целесообразности использования для обеспечения деятельности государственного органа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9582D">
                    <w:rPr>
                      <w:rFonts w:cs="Arial"/>
                      <w:szCs w:val="20"/>
                      <w:shd w:val="clear" w:color="auto" w:fill="C0C0C0"/>
                    </w:rPr>
                    <w:t>301</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приеме-передачи объектов нефинансовых активов (код формы по ОКУД </w:t>
                  </w:r>
                  <w:r w:rsidRPr="00481593">
                    <w:rPr>
                      <w:rFonts w:cs="Arial"/>
                      <w:szCs w:val="20"/>
                      <w:shd w:val="clear" w:color="auto" w:fill="C0C0C0"/>
                    </w:rPr>
                    <w:t>0510448</w:t>
                  </w:r>
                  <w:r>
                    <w:rPr>
                      <w:rFonts w:cs="Arial"/>
                      <w:szCs w:val="20"/>
                    </w:rPr>
                    <w:t xml:space="preserve">) </w:t>
                  </w:r>
                  <w:r w:rsidRPr="00481593">
                    <w:rPr>
                      <w:rFonts w:cs="Arial"/>
                      <w:szCs w:val="20"/>
                      <w:shd w:val="clear" w:color="auto" w:fill="C0C0C0"/>
                    </w:rPr>
                    <w:t>при передаче</w:t>
                  </w:r>
                  <w:r>
                    <w:rPr>
                      <w:rFonts w:cs="Arial"/>
                      <w:szCs w:val="20"/>
                    </w:rPr>
                    <w:t xml:space="preserve"> имущества (при условии подписания документа электронными подписями передающей и принимающей сторонами)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формирование, подписание и направление </w:t>
                  </w:r>
                  <w:r w:rsidRPr="00481593">
                    <w:rPr>
                      <w:rFonts w:cs="Arial"/>
                      <w:szCs w:val="20"/>
                      <w:shd w:val="clear" w:color="auto" w:fill="C0C0C0"/>
                    </w:rPr>
                    <w:t>принимающей стороне</w:t>
                  </w:r>
                  <w:r>
                    <w:rPr>
                      <w:rFonts w:cs="Arial"/>
                      <w:szCs w:val="20"/>
                    </w:rPr>
                    <w:t xml:space="preserve"> средствами ГИИС "Электронный бюджет" </w:t>
                  </w:r>
                  <w:r w:rsidRPr="00481593">
                    <w:rPr>
                      <w:rFonts w:cs="Arial"/>
                      <w:szCs w:val="20"/>
                      <w:shd w:val="clear" w:color="auto" w:fill="C0C0C0"/>
                    </w:rPr>
                    <w:t>в день передачи имущества</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направление </w:t>
                  </w:r>
                  <w:r w:rsidRPr="00481593">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481593">
                    <w:rPr>
                      <w:rFonts w:cs="Arial"/>
                      <w:szCs w:val="20"/>
                      <w:shd w:val="clear" w:color="auto" w:fill="C0C0C0"/>
                    </w:rPr>
                    <w:t>, следующего за днем подписания документа электронными подписями средствами ГИИС "Электронный бюджет"</w:t>
                  </w:r>
                  <w:r>
                    <w:rPr>
                      <w:rFonts w:cs="Arial"/>
                      <w:szCs w:val="20"/>
                    </w:rPr>
                    <w:t xml:space="preserve"> принимающей </w:t>
                  </w:r>
                  <w:r w:rsidRPr="00481593">
                    <w:rPr>
                      <w:rFonts w:cs="Arial"/>
                      <w:szCs w:val="20"/>
                      <w:shd w:val="clear" w:color="auto" w:fill="C0C0C0"/>
                    </w:rPr>
                    <w:t>стороной</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81593">
                    <w:rPr>
                      <w:rFonts w:cs="Arial"/>
                      <w:szCs w:val="20"/>
                      <w:shd w:val="clear" w:color="auto" w:fill="C0C0C0"/>
                    </w:rPr>
                    <w:t>ответственное лицо субъекта централизованного учета, руководитель (</w:t>
                  </w:r>
                  <w:r>
                    <w:rPr>
                      <w:rFonts w:cs="Arial"/>
                      <w:szCs w:val="20"/>
                    </w:rPr>
                    <w:t>уполномоченное лицо</w:t>
                  </w:r>
                  <w:r w:rsidRPr="00481593">
                    <w:rPr>
                      <w:rFonts w:cs="Arial"/>
                      <w:szCs w:val="20"/>
                      <w:shd w:val="clear" w:color="auto" w:fill="C0C0C0"/>
                    </w:rPr>
                    <w:t>)</w:t>
                  </w:r>
                  <w:r>
                    <w:rPr>
                      <w:rFonts w:cs="Arial"/>
                      <w:szCs w:val="20"/>
                    </w:rPr>
                    <w:t xml:space="preserve"> субъекта централизованного учета, </w:t>
                  </w:r>
                  <w:r w:rsidRPr="00481593">
                    <w:rPr>
                      <w:rFonts w:cs="Arial"/>
                      <w:szCs w:val="20"/>
                      <w:shd w:val="clear" w:color="auto" w:fill="C0C0C0"/>
                    </w:rPr>
                    <w:t>ответственное лицо принимающей стороны, комиссия по поступлению и выбытию активов, принимающей стороны, руководитель (</w:t>
                  </w:r>
                  <w:r>
                    <w:rPr>
                      <w:rFonts w:cs="Arial"/>
                      <w:szCs w:val="20"/>
                    </w:rPr>
                    <w:t>уполномоченное лицо</w:t>
                  </w:r>
                  <w:r w:rsidRPr="00481593">
                    <w:rPr>
                      <w:rFonts w:cs="Arial"/>
                      <w:szCs w:val="20"/>
                      <w:shd w:val="clear" w:color="auto" w:fill="C0C0C0"/>
                    </w:rPr>
                    <w:t>)</w:t>
                  </w:r>
                  <w:r>
                    <w:rPr>
                      <w:rFonts w:cs="Arial"/>
                      <w:szCs w:val="20"/>
                    </w:rPr>
                    <w:t xml:space="preserve"> принимающей стороны</w:t>
                  </w:r>
                </w:p>
                <w:p w:rsidR="0059582D" w:rsidRDefault="0059582D" w:rsidP="00FB0319">
                  <w:pPr>
                    <w:autoSpaceDE w:val="0"/>
                    <w:autoSpaceDN w:val="0"/>
                    <w:adjustRightInd w:val="0"/>
                    <w:spacing w:after="1" w:line="200" w:lineRule="atLeast"/>
                    <w:rPr>
                      <w:rFonts w:cs="Arial"/>
                      <w:szCs w:val="20"/>
                    </w:rPr>
                  </w:pPr>
                </w:p>
                <w:p w:rsidR="0059582D" w:rsidRDefault="0059582D"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481593">
                    <w:rPr>
                      <w:rFonts w:cs="Arial"/>
                      <w:szCs w:val="20"/>
                      <w:shd w:val="clear" w:color="auto" w:fill="C0C0C0"/>
                    </w:rPr>
                    <w:t>, следующего за днем</w:t>
                  </w:r>
                  <w:r>
                    <w:rPr>
                      <w:rFonts w:cs="Arial"/>
                      <w:szCs w:val="20"/>
                    </w:rPr>
                    <w:t xml:space="preserve"> получения документа </w:t>
                  </w:r>
                  <w:r w:rsidRPr="00481593">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отражение </w:t>
                  </w:r>
                  <w:r w:rsidRPr="00481593">
                    <w:rPr>
                      <w:rFonts w:cs="Arial"/>
                      <w:szCs w:val="20"/>
                      <w:shd w:val="clear" w:color="auto" w:fill="C0C0C0"/>
                    </w:rPr>
                    <w:t>в учете</w:t>
                  </w:r>
                  <w:r>
                    <w:rPr>
                      <w:rFonts w:cs="Arial"/>
                      <w:szCs w:val="20"/>
                    </w:rPr>
                    <w:t xml:space="preserve">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81593">
                    <w:rPr>
                      <w:rFonts w:cs="Arial"/>
                      <w:szCs w:val="20"/>
                      <w:shd w:val="clear" w:color="auto" w:fill="C0C0C0"/>
                    </w:rPr>
                    <w:t>1)</w:t>
                  </w:r>
                  <w:r>
                    <w:rPr>
                      <w:rFonts w:cs="Arial"/>
                      <w:szCs w:val="20"/>
                    </w:rPr>
                    <w:t xml:space="preserve"> для отражения в Журнале операций по забалансовому счету (код формы по ОКУД 0509213)</w:t>
                  </w:r>
                  <w:r w:rsidRPr="00481593">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481593">
                    <w:rPr>
                      <w:rFonts w:cs="Arial"/>
                      <w:szCs w:val="20"/>
                      <w:shd w:val="clear" w:color="auto" w:fill="C0C0C0"/>
                    </w:rPr>
                    <w:t>2) для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9582D">
                    <w:rPr>
                      <w:rFonts w:cs="Arial"/>
                      <w:szCs w:val="20"/>
                      <w:shd w:val="clear" w:color="auto" w:fill="C0C0C0"/>
                    </w:rPr>
                    <w:lastRenderedPageBreak/>
                    <w:t>301</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приеме-передачи объектов нефинансовых активов (код формы по ОКУД </w:t>
                  </w:r>
                  <w:r w:rsidRPr="00481593">
                    <w:rPr>
                      <w:rFonts w:cs="Arial"/>
                      <w:szCs w:val="20"/>
                      <w:shd w:val="clear" w:color="auto" w:fill="C0C0C0"/>
                    </w:rPr>
                    <w:t>0510448</w:t>
                  </w:r>
                  <w:r>
                    <w:rPr>
                      <w:rFonts w:cs="Arial"/>
                      <w:szCs w:val="20"/>
                    </w:rPr>
                    <w:t xml:space="preserve">) и </w:t>
                  </w:r>
                  <w:r w:rsidRPr="00481593">
                    <w:rPr>
                      <w:rFonts w:cs="Arial"/>
                      <w:szCs w:val="20"/>
                      <w:shd w:val="clear" w:color="auto" w:fill="C0C0C0"/>
                    </w:rPr>
                    <w:t>(или)</w:t>
                  </w:r>
                  <w:r>
                    <w:rPr>
                      <w:rFonts w:cs="Arial"/>
                      <w:szCs w:val="20"/>
                    </w:rPr>
                    <w:t xml:space="preserve"> иной документ, подтверждающий выбытие имущества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w:t>
                  </w:r>
                  <w:r w:rsidRPr="00481593">
                    <w:rPr>
                      <w:rFonts w:cs="Arial"/>
                      <w:szCs w:val="20"/>
                      <w:shd w:val="clear" w:color="auto" w:fill="C0C0C0"/>
                    </w:rPr>
                    <w:t>, подписание</w:t>
                  </w:r>
                  <w:r>
                    <w:rPr>
                      <w:rFonts w:cs="Arial"/>
                      <w:szCs w:val="20"/>
                    </w:rPr>
                    <w:t xml:space="preserve"> и направление принимающей стороне на </w:t>
                  </w:r>
                  <w:r w:rsidRPr="00481593">
                    <w:rPr>
                      <w:rFonts w:cs="Arial"/>
                      <w:szCs w:val="20"/>
                      <w:shd w:val="clear" w:color="auto" w:fill="C0C0C0"/>
                    </w:rPr>
                    <w:t>бумажном носителе в день передачи имущества</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направление </w:t>
                  </w:r>
                  <w:r w:rsidRPr="00481593">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481593">
                    <w:rPr>
                      <w:rFonts w:cs="Arial"/>
                      <w:szCs w:val="20"/>
                      <w:shd w:val="clear" w:color="auto" w:fill="C0C0C0"/>
                    </w:rPr>
                    <w:t>, следующего за днем</w:t>
                  </w:r>
                  <w:r>
                    <w:rPr>
                      <w:rFonts w:cs="Arial"/>
                      <w:szCs w:val="20"/>
                    </w:rPr>
                    <w:t xml:space="preserve"> получения </w:t>
                  </w:r>
                  <w:r w:rsidRPr="00481593">
                    <w:rPr>
                      <w:rFonts w:cs="Arial"/>
                      <w:szCs w:val="20"/>
                      <w:shd w:val="clear" w:color="auto" w:fill="C0C0C0"/>
                    </w:rPr>
                    <w:t>документа</w:t>
                  </w:r>
                  <w:r>
                    <w:rPr>
                      <w:rFonts w:cs="Arial"/>
                      <w:szCs w:val="20"/>
                    </w:rPr>
                    <w:t xml:space="preserve"> от 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559DB">
                    <w:rPr>
                      <w:rFonts w:cs="Arial"/>
                      <w:szCs w:val="20"/>
                      <w:shd w:val="clear" w:color="auto" w:fill="C0C0C0"/>
                    </w:rPr>
                    <w:t>ответственное лицо субъекта централизованного учета, руководитель (</w:t>
                  </w:r>
                  <w:r>
                    <w:rPr>
                      <w:rFonts w:cs="Arial"/>
                      <w:szCs w:val="20"/>
                    </w:rPr>
                    <w:t>уполномоченное лицо</w:t>
                  </w:r>
                  <w:r w:rsidRPr="000559DB">
                    <w:rPr>
                      <w:rFonts w:cs="Arial"/>
                      <w:szCs w:val="20"/>
                      <w:shd w:val="clear" w:color="auto" w:fill="C0C0C0"/>
                    </w:rPr>
                    <w:t>)</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0559DB">
                    <w:rPr>
                      <w:rFonts w:cs="Arial"/>
                      <w:szCs w:val="20"/>
                      <w:shd w:val="clear" w:color="auto" w:fill="C0C0C0"/>
                    </w:rPr>
                    <w:t>, следующего за днем</w:t>
                  </w:r>
                  <w:r>
                    <w:rPr>
                      <w:rFonts w:cs="Arial"/>
                      <w:szCs w:val="20"/>
                    </w:rPr>
                    <w:t xml:space="preserve"> получения документа </w:t>
                  </w:r>
                  <w:r w:rsidRPr="000559DB">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отражение </w:t>
                  </w:r>
                  <w:r w:rsidRPr="000559DB">
                    <w:rPr>
                      <w:rFonts w:cs="Arial"/>
                      <w:szCs w:val="20"/>
                      <w:shd w:val="clear" w:color="auto" w:fill="C0C0C0"/>
                    </w:rPr>
                    <w:t>в учете</w:t>
                  </w:r>
                  <w:r>
                    <w:rPr>
                      <w:rFonts w:cs="Arial"/>
                      <w:szCs w:val="20"/>
                    </w:rPr>
                    <w:t xml:space="preserve">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559DB">
                    <w:rPr>
                      <w:rFonts w:cs="Arial"/>
                      <w:szCs w:val="20"/>
                      <w:shd w:val="clear" w:color="auto" w:fill="C0C0C0"/>
                    </w:rPr>
                    <w:t>1)</w:t>
                  </w:r>
                  <w:r>
                    <w:rPr>
                      <w:rFonts w:cs="Arial"/>
                      <w:szCs w:val="20"/>
                    </w:rPr>
                    <w:t xml:space="preserve"> для отражения в Журнале операций по забалансовому счету (код формы по ОКУД 0509213)</w:t>
                  </w:r>
                  <w:r w:rsidRPr="000559DB">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0559DB">
                    <w:rPr>
                      <w:rFonts w:cs="Arial"/>
                      <w:szCs w:val="20"/>
                      <w:shd w:val="clear" w:color="auto" w:fill="C0C0C0"/>
                    </w:rPr>
                    <w:t>2) для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302</w:t>
                  </w:r>
                </w:p>
              </w:tc>
              <w:tc>
                <w:tcPr>
                  <w:tcW w:w="1560"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 xml:space="preserve">Акт о приеме-передаче объектов нефинансовых активов (код формы по ОКУД 0510448) при принятии решения о дальнейшем использовании субъектом учета имущества, являющегося на момент принятия такого решения не активом, по иному назначению или о безвозмездной передаче иному субъекту учета, продаже таких объектов (восстановление с </w:t>
                  </w:r>
                  <w:proofErr w:type="spellStart"/>
                  <w:r w:rsidRPr="0059582D">
                    <w:rPr>
                      <w:rFonts w:cs="Arial"/>
                      <w:szCs w:val="20"/>
                      <w:shd w:val="clear" w:color="auto" w:fill="C0C0C0"/>
                    </w:rPr>
                    <w:t>забаланса</w:t>
                  </w:r>
                  <w:proofErr w:type="spellEnd"/>
                  <w:r w:rsidRPr="0059582D">
                    <w:rPr>
                      <w:rFonts w:cs="Arial"/>
                      <w:szCs w:val="20"/>
                      <w:shd w:val="clear" w:color="auto" w:fill="C0C0C0"/>
                    </w:rPr>
                    <w:t xml:space="preserve"> на баланс)</w:t>
                  </w:r>
                </w:p>
              </w:tc>
              <w:tc>
                <w:tcPr>
                  <w:tcW w:w="1134"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принятия решения</w:t>
                  </w:r>
                </w:p>
              </w:tc>
              <w:tc>
                <w:tcPr>
                  <w:tcW w:w="1018"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отражение факта хозяйственной</w:t>
                  </w:r>
                </w:p>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1) для отражения в Журнале операций по забалансовому счету (код формы по ОКУД 0509213), в Журнале по прочим операциям (код формы по ОКУД 0504071);</w:t>
                  </w:r>
                </w:p>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 xml:space="preserve">2) для закрытия Карточки количественно-суммового учета материальных ценностей (код формы по ОКУД 0504041), для отражения информации в Инвентарной карточке учета нефинансовых активов (код формы по </w:t>
                  </w:r>
                  <w:r w:rsidRPr="0059582D">
                    <w:rPr>
                      <w:rFonts w:cs="Arial"/>
                      <w:szCs w:val="20"/>
                      <w:shd w:val="clear" w:color="auto" w:fill="C0C0C0"/>
                    </w:rPr>
                    <w:lastRenderedPageBreak/>
                    <w:t>ОКУД 0509215)</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lastRenderedPageBreak/>
                    <w:t>303</w:t>
                  </w:r>
                </w:p>
              </w:tc>
              <w:tc>
                <w:tcPr>
                  <w:tcW w:w="1560"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Акт о списании материальных запасов (код формы по ОКУД 0510460)/Требование-накладная (код формы по ОКУД 0510451) с одновременным оформлением Приходного ордера на приемку материальных ценностей (нефинансовых активов) (код формы по ОКУД 0504207) &lt;2&gt; при выдаче бланков строгой отчетности ответственному лицу с мест хранения для их оформления (использования) в деятельности 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ответственные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1) 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p>
                <w:p w:rsidR="00FB0319" w:rsidRPr="0059582D" w:rsidRDefault="00FB0319" w:rsidP="00FB0319">
                  <w:pPr>
                    <w:autoSpaceDE w:val="0"/>
                    <w:autoSpaceDN w:val="0"/>
                    <w:adjustRightInd w:val="0"/>
                    <w:spacing w:after="1" w:line="200" w:lineRule="atLeast"/>
                    <w:rPr>
                      <w:rFonts w:cs="Arial"/>
                      <w:szCs w:val="20"/>
                      <w:shd w:val="clear" w:color="auto" w:fill="C0C0C0"/>
                    </w:rPr>
                  </w:pPr>
                  <w:r w:rsidRPr="0059582D">
                    <w:rPr>
                      <w:rFonts w:cs="Arial"/>
                      <w:szCs w:val="20"/>
                      <w:shd w:val="clear" w:color="auto" w:fill="C0C0C0"/>
                    </w:rPr>
                    <w:t>2) для закрытия Карточки количественно-суммового учета материальных ценностей (код формы по ОКУД 0504041), для отражения в Книге учета бланков строгой отчетности (код формы по ОКУД 0504045) &lt;4&gt;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559DB">
                    <w:rPr>
                      <w:rFonts w:cs="Arial"/>
                      <w:szCs w:val="20"/>
                      <w:shd w:val="clear" w:color="auto" w:fill="C0C0C0"/>
                    </w:rPr>
                    <w:t>304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списании бланков строгой отчетности (код формы по ОКУД </w:t>
                  </w:r>
                  <w:r w:rsidRPr="000559DB">
                    <w:rPr>
                      <w:rFonts w:cs="Arial"/>
                      <w:szCs w:val="20"/>
                      <w:shd w:val="clear" w:color="auto" w:fill="C0C0C0"/>
                    </w:rPr>
                    <w:t>0510461</w:t>
                  </w:r>
                  <w:r>
                    <w:rPr>
                      <w:rFonts w:cs="Arial"/>
                      <w:szCs w:val="20"/>
                    </w:rPr>
                    <w:t>) &lt;</w:t>
                  </w:r>
                  <w:r w:rsidRPr="000559DB">
                    <w:rPr>
                      <w:rFonts w:cs="Arial"/>
                      <w:szCs w:val="20"/>
                      <w:shd w:val="clear" w:color="auto" w:fill="C0C0C0"/>
                    </w:rPr>
                    <w:t>3</w:t>
                  </w:r>
                  <w:r>
                    <w:rPr>
                      <w:rFonts w:cs="Arial"/>
                      <w:szCs w:val="20"/>
                    </w:rPr>
                    <w:t xml:space="preserve">&gt; при их </w:t>
                  </w:r>
                  <w:r w:rsidRPr="000559DB">
                    <w:rPr>
                      <w:rFonts w:cs="Arial"/>
                      <w:szCs w:val="20"/>
                      <w:shd w:val="clear" w:color="auto" w:fill="C0C0C0"/>
                    </w:rPr>
                    <w:t xml:space="preserve">оформлении (выдаче), выявлении порчи, хищений, недостаче, порчи при оформлении, отмене в соответствии с </w:t>
                  </w:r>
                  <w:r w:rsidRPr="000559DB">
                    <w:rPr>
                      <w:rFonts w:cs="Arial"/>
                      <w:szCs w:val="20"/>
                      <w:shd w:val="clear" w:color="auto" w:fill="C0C0C0"/>
                    </w:rPr>
                    <w:lastRenderedPageBreak/>
                    <w:t>правовыми актами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w:t>
                  </w:r>
                  <w:r w:rsidRPr="000559DB">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0559DB">
                    <w:rPr>
                      <w:rFonts w:cs="Arial"/>
                      <w:szCs w:val="20"/>
                      <w:shd w:val="clear" w:color="auto" w:fill="C0C0C0"/>
                    </w:rPr>
                    <w:t>, следующего за днем</w:t>
                  </w:r>
                  <w:r>
                    <w:rPr>
                      <w:rFonts w:cs="Arial"/>
                      <w:szCs w:val="20"/>
                    </w:rPr>
                    <w:t xml:space="preserve"> утверждения Акта о </w:t>
                  </w:r>
                  <w:r>
                    <w:rPr>
                      <w:rFonts w:cs="Arial"/>
                      <w:szCs w:val="20"/>
                    </w:rPr>
                    <w:lastRenderedPageBreak/>
                    <w:t xml:space="preserve">результатах инвентаризации (код формы по ОКУД </w:t>
                  </w:r>
                  <w:r w:rsidRPr="000559DB">
                    <w:rPr>
                      <w:rFonts w:cs="Arial"/>
                      <w:szCs w:val="20"/>
                      <w:shd w:val="clear" w:color="auto" w:fill="C0C0C0"/>
                    </w:rPr>
                    <w:t>0510463</w:t>
                  </w:r>
                  <w:r>
                    <w:rPr>
                      <w:rFonts w:cs="Arial"/>
                      <w:szCs w:val="20"/>
                    </w:rPr>
                    <w:t xml:space="preserve">) </w:t>
                  </w:r>
                  <w:r w:rsidRPr="000559DB">
                    <w:rPr>
                      <w:rFonts w:cs="Arial"/>
                      <w:szCs w:val="20"/>
                      <w:shd w:val="clear" w:color="auto" w:fill="C0C0C0"/>
                    </w:rPr>
                    <w:t>(пункт 341 Графика документооборота) при выявлении порчи, хищений, недостаче, признании не активом/по мере необходимости при их оформлении (выдаче)</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комиссия по поступлению и выбытию активов субъекта централизованного учета, руководитель (уполномоченное лицо) субъекта централи</w:t>
                  </w:r>
                  <w:r>
                    <w:rPr>
                      <w:rFonts w:cs="Arial"/>
                      <w:szCs w:val="20"/>
                    </w:rPr>
                    <w:lastRenderedPageBreak/>
                    <w:t>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559DB">
                    <w:rPr>
                      <w:rFonts w:cs="Arial"/>
                      <w:szCs w:val="20"/>
                      <w:shd w:val="clear" w:color="auto" w:fill="C0C0C0"/>
                    </w:rPr>
                    <w:lastRenderedPageBreak/>
                    <w:t>не позднее рабочего дня, следующего за днем получения</w:t>
                  </w:r>
                  <w:r>
                    <w:rPr>
                      <w:rFonts w:cs="Arial"/>
                      <w:szCs w:val="20"/>
                    </w:rPr>
                    <w:t xml:space="preserve">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w:t>
                  </w:r>
                  <w:r w:rsidRPr="000559DB">
                    <w:rPr>
                      <w:rFonts w:cs="Arial"/>
                      <w:szCs w:val="20"/>
                      <w:shd w:val="clear" w:color="auto" w:fill="C0C0C0"/>
                    </w:rPr>
                    <w:t>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 Книге учета бланков строгой отчетности (код формы по ОКУД 0504045)</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559DB">
                    <w:rPr>
                      <w:rFonts w:cs="Arial"/>
                      <w:szCs w:val="20"/>
                      <w:shd w:val="clear" w:color="auto" w:fill="C0C0C0"/>
                    </w:rPr>
                    <w:t>305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Решение о списании задолженности, невостребованной кредиторами, со счета (код формы по ОКУД 0510437)</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559DB">
                    <w:rPr>
                      <w:rFonts w:cs="Arial"/>
                      <w:szCs w:val="20"/>
                      <w:shd w:val="clear" w:color="auto" w:fill="C0C0C0"/>
                    </w:rPr>
                    <w:t>305</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Решение о списании задолженности, невостребованной кредиторами, со счета (код формы по ОКУД 0510437) (при принятии решения о списании задолженности, невостребованной кредиторами инвентаризационной комиссией)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одновременно с формированием Акта о результатах инвентаризации (код формы по ОКУД </w:t>
                  </w:r>
                  <w:r w:rsidRPr="00453398">
                    <w:rPr>
                      <w:rFonts w:cs="Arial"/>
                      <w:szCs w:val="20"/>
                      <w:shd w:val="clear" w:color="auto" w:fill="C0C0C0"/>
                    </w:rPr>
                    <w:t>0510463</w:t>
                  </w:r>
                  <w:r>
                    <w:rPr>
                      <w:rFonts w:cs="Arial"/>
                      <w:szCs w:val="20"/>
                    </w:rPr>
                    <w:t>)</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члены инвентаризационной комиссии субъекта централизованного учета, председатель инвентаризационной комиссии субъекта централизованного учета, ответственное лицо субъекта централизованного учета, руководитель субъекта </w:t>
                  </w:r>
                  <w:r>
                    <w:rPr>
                      <w:rFonts w:cs="Arial"/>
                      <w:szCs w:val="20"/>
                    </w:rPr>
                    <w:lastRenderedPageBreak/>
                    <w:t>централизованного учета</w:t>
                  </w: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453398" w:rsidRDefault="00453398"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1 (одного) рабочего дня с момента поступления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E6A57">
                    <w:rPr>
                      <w:rFonts w:cs="Arial"/>
                      <w:szCs w:val="20"/>
                      <w:shd w:val="clear" w:color="auto" w:fill="C0C0C0"/>
                    </w:rPr>
                    <w:t>Журнале</w:t>
                  </w:r>
                  <w:r>
                    <w:rPr>
                      <w:rFonts w:cs="Arial"/>
                      <w:szCs w:val="20"/>
                    </w:rPr>
                    <w:t xml:space="preserve"> операций </w:t>
                  </w:r>
                  <w:r w:rsidRPr="006E6A57">
                    <w:rPr>
                      <w:rFonts w:cs="Arial"/>
                      <w:szCs w:val="20"/>
                      <w:shd w:val="clear" w:color="auto" w:fill="C0C0C0"/>
                    </w:rPr>
                    <w:t>расчетов с поставщиками и подрядчиками</w:t>
                  </w:r>
                  <w:r>
                    <w:rPr>
                      <w:rFonts w:cs="Arial"/>
                      <w:szCs w:val="20"/>
                    </w:rPr>
                    <w:t xml:space="preserve"> (код формы по ОКУД 0504071), </w:t>
                  </w:r>
                  <w:r w:rsidRPr="006E6A57">
                    <w:rPr>
                      <w:rFonts w:cs="Arial"/>
                      <w:szCs w:val="20"/>
                      <w:shd w:val="clear" w:color="auto" w:fill="C0C0C0"/>
                    </w:rPr>
                    <w:t>Журнале операций расчетов с дебиторами по доходам (код формы по ОКУД 0504071),</w:t>
                  </w:r>
                  <w:r>
                    <w:rPr>
                      <w:rFonts w:cs="Arial"/>
                      <w:szCs w:val="20"/>
                    </w:rPr>
                    <w:t xml:space="preserve">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6A57">
                    <w:rPr>
                      <w:rFonts w:cs="Arial"/>
                      <w:szCs w:val="20"/>
                      <w:shd w:val="clear" w:color="auto" w:fill="C0C0C0"/>
                    </w:rPr>
                    <w:t>305</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Решение о списании задолженности, невостребованной кредиторами, со счета (код формы по ОКУД 0510437) (при принятии решения о списании задолженности, невостребованной кредиторами комиссией по поступлению и выбытию активов)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не позднее 1 (одного) рабочего дня </w:t>
                  </w:r>
                  <w:r w:rsidRPr="006E6A57">
                    <w:rPr>
                      <w:rFonts w:cs="Arial"/>
                      <w:szCs w:val="20"/>
                      <w:shd w:val="clear" w:color="auto" w:fill="C0C0C0"/>
                    </w:rPr>
                    <w:t>со дня</w:t>
                  </w:r>
                  <w:r>
                    <w:rPr>
                      <w:rFonts w:cs="Arial"/>
                      <w:szCs w:val="20"/>
                    </w:rPr>
                    <w:t xml:space="preserve"> утверждения Акта о результатах инвентаризации (код формы по ОКУД </w:t>
                  </w:r>
                  <w:r w:rsidRPr="006E6A57">
                    <w:rPr>
                      <w:rFonts w:cs="Arial"/>
                      <w:szCs w:val="20"/>
                      <w:shd w:val="clear" w:color="auto" w:fill="C0C0C0"/>
                    </w:rPr>
                    <w:t>0510463</w:t>
                  </w:r>
                  <w:r>
                    <w:rPr>
                      <w:rFonts w:cs="Arial"/>
                      <w:szCs w:val="20"/>
                    </w:rPr>
                    <w:t>)</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члены комиссии по поступлению и выбытию активов субъекта централизованного учета, председатель комиссии по поступлению и выбытию активов субъекта централизованного учета, ответственное лицо субъекта централизованного учета, руководитель субъекта централизованного учета</w:t>
                  </w: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p w:rsidR="000559DB" w:rsidRDefault="000559DB"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1 (одного) рабочего дня </w:t>
                  </w:r>
                  <w:r w:rsidRPr="006E6A57">
                    <w:rPr>
                      <w:rFonts w:cs="Arial"/>
                      <w:szCs w:val="20"/>
                      <w:shd w:val="clear" w:color="auto" w:fill="C0C0C0"/>
                    </w:rPr>
                    <w:t>со дня</w:t>
                  </w:r>
                  <w:r>
                    <w:rPr>
                      <w:rFonts w:cs="Arial"/>
                      <w:szCs w:val="20"/>
                    </w:rPr>
                    <w:t xml:space="preserve"> поступления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E6A57">
                    <w:rPr>
                      <w:rFonts w:cs="Arial"/>
                      <w:szCs w:val="20"/>
                      <w:shd w:val="clear" w:color="auto" w:fill="C0C0C0"/>
                    </w:rPr>
                    <w:t>Журнале</w:t>
                  </w:r>
                  <w:r>
                    <w:rPr>
                      <w:rFonts w:cs="Arial"/>
                      <w:szCs w:val="20"/>
                    </w:rPr>
                    <w:t xml:space="preserve"> операций </w:t>
                  </w:r>
                  <w:r w:rsidRPr="006E6A57">
                    <w:rPr>
                      <w:rFonts w:cs="Arial"/>
                      <w:szCs w:val="20"/>
                      <w:shd w:val="clear" w:color="auto" w:fill="C0C0C0"/>
                    </w:rPr>
                    <w:t>расчетов с поставщиками и подрядчиками</w:t>
                  </w:r>
                  <w:r>
                    <w:rPr>
                      <w:rFonts w:cs="Arial"/>
                      <w:szCs w:val="20"/>
                    </w:rPr>
                    <w:t xml:space="preserve"> (код формы по ОКУД 0504071), </w:t>
                  </w:r>
                  <w:r w:rsidRPr="006E6A57">
                    <w:rPr>
                      <w:rFonts w:cs="Arial"/>
                      <w:szCs w:val="20"/>
                      <w:shd w:val="clear" w:color="auto" w:fill="C0C0C0"/>
                    </w:rPr>
                    <w:t>Журнале операций расчетов с дебиторами по доходам (код формы по ОКУД 0504071),</w:t>
                  </w:r>
                  <w:r>
                    <w:rPr>
                      <w:rFonts w:cs="Arial"/>
                      <w:szCs w:val="20"/>
                    </w:rPr>
                    <w:t xml:space="preserve">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6A57">
                    <w:rPr>
                      <w:rFonts w:cs="Arial"/>
                      <w:szCs w:val="20"/>
                      <w:shd w:val="clear" w:color="auto" w:fill="C0C0C0"/>
                    </w:rPr>
                    <w:lastRenderedPageBreak/>
                    <w:t>306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Решении о восстановлении кредиторской задолженности (код формы по ОКУД 0510446) &lt;</w:t>
                  </w:r>
                  <w:r w:rsidRPr="006E6A57">
                    <w:rPr>
                      <w:rFonts w:cs="Arial"/>
                      <w:szCs w:val="20"/>
                      <w:shd w:val="clear" w:color="auto" w:fill="C0C0C0"/>
                    </w:rPr>
                    <w:t>3</w:t>
                  </w:r>
                  <w:r>
                    <w:rPr>
                      <w:rFonts w:cs="Arial"/>
                      <w:szCs w:val="20"/>
                    </w:rPr>
                    <w:t xml:space="preserve">&gt; с приложением представленных </w:t>
                  </w:r>
                  <w:r w:rsidRPr="006E6A57">
                    <w:rPr>
                      <w:rFonts w:cs="Arial"/>
                      <w:szCs w:val="20"/>
                      <w:shd w:val="clear" w:color="auto" w:fill="C0C0C0"/>
                    </w:rPr>
                    <w:t>заявителем</w:t>
                  </w:r>
                  <w:r>
                    <w:rPr>
                      <w:rFonts w:cs="Arial"/>
                      <w:szCs w:val="20"/>
                    </w:rPr>
                    <w:t xml:space="preserve"> документов, подтверждающих право требования в отношении задолженности учреждения и документов, подтверждающих возникновение обязательств, по которым ранее субъектом учета была отражена кредиторская задолженность</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по мере поступления от кредитора или его правопреемника требования об уплате задолженности</w:t>
                  </w:r>
                </w:p>
              </w:tc>
              <w:tc>
                <w:tcPr>
                  <w:tcW w:w="1018" w:type="dxa"/>
                  <w:tcBorders>
                    <w:top w:val="single" w:sz="4" w:space="0" w:color="auto"/>
                    <w:left w:val="single" w:sz="4" w:space="0" w:color="auto"/>
                    <w:bottom w:val="single" w:sz="4" w:space="0" w:color="auto"/>
                    <w:right w:val="single" w:sz="4" w:space="0" w:color="auto"/>
                  </w:tcBorders>
                </w:tcPr>
                <w:p w:rsidR="000559DB"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 ответственный исполнитель финансово-экономической службы субъекта централизованного учета, руководитель субъекта централизованного учета, ответственное лицо уполномоченной организации</w:t>
                  </w: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6E6A57">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p w:rsidR="006E6A57" w:rsidRDefault="006E6A57"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1 (одного) рабочего дня </w:t>
                  </w:r>
                  <w:r w:rsidRPr="006E6A57">
                    <w:rPr>
                      <w:rFonts w:cs="Arial"/>
                      <w:szCs w:val="20"/>
                      <w:shd w:val="clear" w:color="auto" w:fill="C0C0C0"/>
                    </w:rPr>
                    <w:t>со дня</w:t>
                  </w:r>
                  <w:r>
                    <w:rPr>
                      <w:rFonts w:cs="Arial"/>
                      <w:szCs w:val="20"/>
                    </w:rPr>
                    <w:t xml:space="preserve"> поступления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E6A57">
                    <w:rPr>
                      <w:rFonts w:cs="Arial"/>
                      <w:szCs w:val="20"/>
                      <w:shd w:val="clear" w:color="auto" w:fill="C0C0C0"/>
                    </w:rPr>
                    <w:t>Журнале</w:t>
                  </w:r>
                  <w:r>
                    <w:rPr>
                      <w:rFonts w:cs="Arial"/>
                      <w:szCs w:val="20"/>
                    </w:rPr>
                    <w:t xml:space="preserve"> операций </w:t>
                  </w:r>
                  <w:r w:rsidRPr="006E6A57">
                    <w:rPr>
                      <w:rFonts w:cs="Arial"/>
                      <w:szCs w:val="20"/>
                      <w:shd w:val="clear" w:color="auto" w:fill="C0C0C0"/>
                    </w:rPr>
                    <w:t>расчетов с поставщиками и подрядчиками</w:t>
                  </w:r>
                  <w:r>
                    <w:rPr>
                      <w:rFonts w:cs="Arial"/>
                      <w:szCs w:val="20"/>
                    </w:rPr>
                    <w:t xml:space="preserve"> (код формы по ОКУД 0504071), </w:t>
                  </w:r>
                  <w:r w:rsidRPr="006E6A57">
                    <w:rPr>
                      <w:rFonts w:cs="Arial"/>
                      <w:szCs w:val="20"/>
                      <w:shd w:val="clear" w:color="auto" w:fill="C0C0C0"/>
                    </w:rPr>
                    <w:t>Журнале операций расчетов с дебиторами по доходам (код формы по ОКУД 0504071),</w:t>
                  </w:r>
                  <w:r>
                    <w:rPr>
                      <w:rFonts w:cs="Arial"/>
                      <w:szCs w:val="20"/>
                    </w:rPr>
                    <w:t xml:space="preserve">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1646">
                    <w:rPr>
                      <w:rFonts w:cs="Arial"/>
                      <w:szCs w:val="20"/>
                      <w:shd w:val="clear" w:color="auto" w:fill="C0C0C0"/>
                    </w:rPr>
                    <w:lastRenderedPageBreak/>
                    <w:t>307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6A57">
                    <w:rPr>
                      <w:rFonts w:cs="Arial"/>
                      <w:szCs w:val="20"/>
                      <w:shd w:val="clear" w:color="auto" w:fill="C0C0C0"/>
                    </w:rPr>
                    <w:t>Требование-накладная</w:t>
                  </w:r>
                  <w:r>
                    <w:rPr>
                      <w:rFonts w:cs="Arial"/>
                      <w:szCs w:val="20"/>
                    </w:rPr>
                    <w:t xml:space="preserve"> (код формы по ОКУД </w:t>
                  </w:r>
                  <w:r w:rsidRPr="006E6A57">
                    <w:rPr>
                      <w:rFonts w:cs="Arial"/>
                      <w:szCs w:val="20"/>
                      <w:shd w:val="clear" w:color="auto" w:fill="C0C0C0"/>
                    </w:rPr>
                    <w:t>0510451</w:t>
                  </w:r>
                  <w:r>
                    <w:rPr>
                      <w:rFonts w:cs="Arial"/>
                      <w:szCs w:val="20"/>
                    </w:rPr>
                    <w:t>) при выдаче ценных подарков (сувениров) с момента выдачи их со склада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w:t>
                  </w:r>
                  <w:r w:rsidRPr="00741646">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741646">
                    <w:rPr>
                      <w:rFonts w:cs="Arial"/>
                      <w:szCs w:val="20"/>
                      <w:shd w:val="clear" w:color="auto" w:fill="C0C0C0"/>
                    </w:rPr>
                    <w:t>, следующего за днем совершения</w:t>
                  </w:r>
                  <w:r>
                    <w:rPr>
                      <w:rFonts w:cs="Arial"/>
                      <w:szCs w:val="20"/>
                    </w:rPr>
                    <w:t xml:space="preserve">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субъекта централизованного учета</w:t>
                  </w:r>
                  <w:r w:rsidRPr="00741646">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741646">
                    <w:rPr>
                      <w:rFonts w:cs="Arial"/>
                      <w:szCs w:val="20"/>
                      <w:shd w:val="clear" w:color="auto" w:fill="C0C0C0"/>
                    </w:rPr>
                    <w:t>, следующего за днем</w:t>
                  </w:r>
                  <w:r>
                    <w:rPr>
                      <w:rFonts w:cs="Arial"/>
                      <w:szCs w:val="20"/>
                    </w:rPr>
                    <w:t xml:space="preserve"> получения </w:t>
                  </w:r>
                  <w:r w:rsidRPr="00741646">
                    <w:rPr>
                      <w:rFonts w:cs="Arial"/>
                      <w:szCs w:val="20"/>
                      <w:shd w:val="clear" w:color="auto" w:fill="C0C0C0"/>
                    </w:rPr>
                    <w:t>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41646">
                    <w:rPr>
                      <w:rFonts w:cs="Arial"/>
                      <w:szCs w:val="20"/>
                      <w:shd w:val="clear" w:color="auto" w:fill="C0C0C0"/>
                    </w:rPr>
                    <w:t>1)</w:t>
                  </w:r>
                  <w:r>
                    <w:rPr>
                      <w:rFonts w:cs="Arial"/>
                      <w:szCs w:val="20"/>
                    </w:rPr>
                    <w:t xml:space="preserve"> для отражения в Журнале операций по забалансовому счету (код формы по ОКУД 0509213)</w:t>
                  </w:r>
                  <w:r w:rsidRPr="00741646">
                    <w:rPr>
                      <w:rFonts w:cs="Arial"/>
                      <w:szCs w:val="20"/>
                      <w:shd w:val="clear" w:color="auto" w:fill="C0C0C0"/>
                    </w:rPr>
                    <w:t>, в Журнале операций по выбытию и перемещению нефинансовых активов (код формы по ОКУД 0504071);</w:t>
                  </w:r>
                </w:p>
                <w:p w:rsidR="00FB0319" w:rsidRDefault="00FB0319" w:rsidP="00FB0319">
                  <w:pPr>
                    <w:autoSpaceDE w:val="0"/>
                    <w:autoSpaceDN w:val="0"/>
                    <w:adjustRightInd w:val="0"/>
                    <w:spacing w:after="1" w:line="200" w:lineRule="atLeast"/>
                    <w:rPr>
                      <w:rFonts w:cs="Arial"/>
                      <w:szCs w:val="20"/>
                    </w:rPr>
                  </w:pPr>
                  <w:r w:rsidRPr="00741646">
                    <w:rPr>
                      <w:rFonts w:cs="Arial"/>
                      <w:szCs w:val="20"/>
                      <w:shd w:val="clear" w:color="auto" w:fill="C0C0C0"/>
                    </w:rPr>
                    <w:t xml:space="preserve">2) для открытия (закрытия) Карточки количественно-суммового учета материальных ценностей (код формы по </w:t>
                  </w:r>
                  <w:r w:rsidRPr="00741646">
                    <w:rPr>
                      <w:rFonts w:cs="Arial"/>
                      <w:szCs w:val="20"/>
                      <w:shd w:val="clear" w:color="auto" w:fill="C0C0C0"/>
                    </w:rPr>
                    <w:lastRenderedPageBreak/>
                    <w:t>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B635E">
                    <w:rPr>
                      <w:rFonts w:cs="Arial"/>
                      <w:szCs w:val="20"/>
                      <w:shd w:val="clear" w:color="auto" w:fill="C0C0C0"/>
                    </w:rPr>
                    <w:lastRenderedPageBreak/>
                    <w:t>308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B635E">
                    <w:rPr>
                      <w:rFonts w:cs="Arial"/>
                      <w:szCs w:val="20"/>
                      <w:shd w:val="clear" w:color="auto" w:fill="C0C0C0"/>
                    </w:rPr>
                    <w:t>Акт о списании материальных запасов (код форм по ОКУД 0510460) с приложением скан-копии первичных документов</w:t>
                  </w:r>
                  <w:r>
                    <w:rPr>
                      <w:rFonts w:cs="Arial"/>
                      <w:szCs w:val="20"/>
                    </w:rPr>
                    <w:t xml:space="preserve">, </w:t>
                  </w:r>
                  <w:r w:rsidRPr="000B635E">
                    <w:rPr>
                      <w:rFonts w:cs="Arial"/>
                      <w:szCs w:val="20"/>
                      <w:shd w:val="clear" w:color="auto" w:fill="C0C0C0"/>
                    </w:rPr>
                    <w:t>подтверждающих</w:t>
                  </w:r>
                  <w:r>
                    <w:rPr>
                      <w:rFonts w:cs="Arial"/>
                      <w:szCs w:val="20"/>
                    </w:rPr>
                    <w:t xml:space="preserve"> факт вручения (дарения) наград, призов, кубков и ценных подарков, сувениров (акт вручения (дарения), акт приема-передачи)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B635E">
                    <w:rPr>
                      <w:rFonts w:cs="Arial"/>
                      <w:szCs w:val="20"/>
                      <w:shd w:val="clear" w:color="auto" w:fill="C0C0C0"/>
                    </w:rPr>
                    <w:t>формирование, подписание электронными подписями и</w:t>
                  </w:r>
                  <w:r>
                    <w:rPr>
                      <w:rFonts w:cs="Arial"/>
                      <w:szCs w:val="20"/>
                    </w:rPr>
                    <w:t xml:space="preserve"> направление </w:t>
                  </w:r>
                  <w:r w:rsidRPr="000B635E">
                    <w:rPr>
                      <w:rFonts w:cs="Arial"/>
                      <w:szCs w:val="20"/>
                      <w:shd w:val="clear" w:color="auto" w:fill="C0C0C0"/>
                    </w:rPr>
                    <w:t>в уполномоченную организацию средствами ГИИС "Электронный бюджет"</w:t>
                  </w:r>
                  <w:r>
                    <w:rPr>
                      <w:rFonts w:cs="Arial"/>
                      <w:szCs w:val="20"/>
                    </w:rPr>
                    <w:t xml:space="preserve"> не позднее рабочего дня</w:t>
                  </w:r>
                  <w:r w:rsidRPr="000B635E">
                    <w:rPr>
                      <w:rFonts w:cs="Arial"/>
                      <w:szCs w:val="20"/>
                      <w:shd w:val="clear" w:color="auto" w:fill="C0C0C0"/>
                    </w:rPr>
                    <w:t>, следующего за днем совершения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B635E">
                    <w:rPr>
                      <w:rFonts w:cs="Arial"/>
                      <w:szCs w:val="20"/>
                      <w:shd w:val="clear" w:color="auto" w:fill="C0C0C0"/>
                    </w:rPr>
                    <w:t>комиссия по поступлению и выбытию активов субъекта централизованного учета, руководитель (уполномоченное</w:t>
                  </w:r>
                  <w:r>
                    <w:rPr>
                      <w:rFonts w:cs="Arial"/>
                      <w:szCs w:val="20"/>
                    </w:rPr>
                    <w:t xml:space="preserve"> лицо</w:t>
                  </w:r>
                  <w:r w:rsidRPr="000B635E">
                    <w:rPr>
                      <w:rFonts w:cs="Arial"/>
                      <w:szCs w:val="20"/>
                      <w:shd w:val="clear" w:color="auto" w:fill="C0C0C0"/>
                    </w:rPr>
                    <w:t>)</w:t>
                  </w:r>
                  <w:r>
                    <w:rPr>
                      <w:rFonts w:cs="Arial"/>
                      <w:szCs w:val="20"/>
                    </w:rPr>
                    <w:t xml:space="preserve">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0B635E">
                    <w:rPr>
                      <w:rFonts w:cs="Arial"/>
                      <w:szCs w:val="20"/>
                      <w:shd w:val="clear" w:color="auto" w:fill="C0C0C0"/>
                    </w:rPr>
                    <w:t>, следующего за днем</w:t>
                  </w:r>
                  <w:r>
                    <w:rPr>
                      <w:rFonts w:cs="Arial"/>
                      <w:szCs w:val="20"/>
                    </w:rPr>
                    <w:t xml:space="preserve"> получения документа </w:t>
                  </w:r>
                  <w:r w:rsidRPr="000B635E">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B635E">
                    <w:rPr>
                      <w:rFonts w:cs="Arial"/>
                      <w:szCs w:val="20"/>
                      <w:shd w:val="clear" w:color="auto" w:fill="C0C0C0"/>
                    </w:rPr>
                    <w:t>1)</w:t>
                  </w:r>
                  <w:r>
                    <w:rPr>
                      <w:rFonts w:cs="Arial"/>
                      <w:szCs w:val="20"/>
                    </w:rPr>
                    <w:t xml:space="preserve"> для отражения в Журнале операций по забалансовому счету (код формы по ОКУД 0509213)</w:t>
                  </w:r>
                  <w:r w:rsidRPr="000B635E">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0B635E">
                    <w:rPr>
                      <w:rFonts w:cs="Arial"/>
                      <w:szCs w:val="20"/>
                      <w:shd w:val="clear" w:color="auto" w:fill="C0C0C0"/>
                    </w:rPr>
                    <w:t>2) для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B635E">
                    <w:rPr>
                      <w:rFonts w:cs="Arial"/>
                      <w:szCs w:val="20"/>
                      <w:shd w:val="clear" w:color="auto" w:fill="C0C0C0"/>
                    </w:rPr>
                    <w:t>309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B635E">
                    <w:rPr>
                      <w:rFonts w:cs="Arial"/>
                      <w:szCs w:val="20"/>
                      <w:shd w:val="clear" w:color="auto" w:fill="C0C0C0"/>
                    </w:rPr>
                    <w:t>Акт о списании материальных запасов</w:t>
                  </w:r>
                  <w:r>
                    <w:rPr>
                      <w:rFonts w:cs="Arial"/>
                      <w:szCs w:val="20"/>
                    </w:rPr>
                    <w:t xml:space="preserve"> (код форм</w:t>
                  </w:r>
                  <w:r w:rsidR="000B635E">
                    <w:rPr>
                      <w:rFonts w:cs="Arial"/>
                      <w:szCs w:val="20"/>
                    </w:rPr>
                    <w:t>ы</w:t>
                  </w:r>
                  <w:r>
                    <w:rPr>
                      <w:rFonts w:cs="Arial"/>
                      <w:szCs w:val="20"/>
                    </w:rPr>
                    <w:t xml:space="preserve"> по ОКУД </w:t>
                  </w:r>
                  <w:r w:rsidRPr="000B635E">
                    <w:rPr>
                      <w:rFonts w:cs="Arial"/>
                      <w:szCs w:val="20"/>
                      <w:shd w:val="clear" w:color="auto" w:fill="C0C0C0"/>
                    </w:rPr>
                    <w:t>0510460</w:t>
                  </w:r>
                  <w:r>
                    <w:rPr>
                      <w:rFonts w:cs="Arial"/>
                      <w:szCs w:val="20"/>
                    </w:rPr>
                    <w:t xml:space="preserve">) </w:t>
                  </w:r>
                  <w:r w:rsidRPr="000B635E">
                    <w:rPr>
                      <w:rFonts w:cs="Arial"/>
                      <w:szCs w:val="20"/>
                      <w:shd w:val="clear" w:color="auto" w:fill="C0C0C0"/>
                    </w:rPr>
                    <w:t>с приложением скан-копии подтверждающих документов</w:t>
                  </w:r>
                  <w:r>
                    <w:rPr>
                      <w:rFonts w:cs="Arial"/>
                      <w:szCs w:val="20"/>
                    </w:rPr>
                    <w:t xml:space="preserve"> при выдаче в эксплуатацию запасных частей для транспортного средства взамен изношенных с приложением Акта приема-сдачи выполненных работ, подтверждающих их </w:t>
                  </w:r>
                  <w:r w:rsidRPr="000B635E">
                    <w:rPr>
                      <w:rFonts w:cs="Arial"/>
                      <w:szCs w:val="20"/>
                      <w:shd w:val="clear" w:color="auto" w:fill="C0C0C0"/>
                    </w:rPr>
                    <w:t>установку и</w:t>
                  </w:r>
                  <w:r>
                    <w:rPr>
                      <w:rFonts w:cs="Arial"/>
                      <w:szCs w:val="20"/>
                    </w:rPr>
                    <w:t xml:space="preserve"> замену </w:t>
                  </w:r>
                  <w:r w:rsidRPr="000B635E">
                    <w:rPr>
                      <w:rFonts w:cs="Arial"/>
                      <w:szCs w:val="20"/>
                      <w:shd w:val="clear" w:color="auto" w:fill="C0C0C0"/>
                    </w:rPr>
                    <w:t>соответствующих материальных ценностей</w:t>
                  </w: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0B635E">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w:t>
                  </w:r>
                  <w:r w:rsidRPr="000B635E">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0B635E">
                    <w:rPr>
                      <w:rFonts w:cs="Arial"/>
                      <w:szCs w:val="20"/>
                      <w:shd w:val="clear" w:color="auto" w:fill="C0C0C0"/>
                    </w:rPr>
                    <w:t>, следующего за днем совершения</w:t>
                  </w:r>
                  <w:r>
                    <w:rPr>
                      <w:rFonts w:cs="Arial"/>
                      <w:szCs w:val="20"/>
                    </w:rPr>
                    <w:t xml:space="preserve">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B635E">
                    <w:rPr>
                      <w:rFonts w:cs="Arial"/>
                      <w:szCs w:val="20"/>
                      <w:shd w:val="clear" w:color="auto" w:fill="C0C0C0"/>
                    </w:rPr>
                    <w:t>комиссия по поступлению и выбытию активов</w:t>
                  </w:r>
                  <w:r>
                    <w:rPr>
                      <w:rFonts w:cs="Arial"/>
                      <w:szCs w:val="20"/>
                    </w:rPr>
                    <w:t xml:space="preserve">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0B635E">
                    <w:rPr>
                      <w:rFonts w:cs="Arial"/>
                      <w:szCs w:val="20"/>
                      <w:shd w:val="clear" w:color="auto" w:fill="C0C0C0"/>
                    </w:rPr>
                    <w:t>, следующего за днем</w:t>
                  </w:r>
                  <w:r>
                    <w:rPr>
                      <w:rFonts w:cs="Arial"/>
                      <w:szCs w:val="20"/>
                    </w:rPr>
                    <w:t xml:space="preserve"> получения </w:t>
                  </w:r>
                  <w:r w:rsidRPr="000B635E">
                    <w:rPr>
                      <w:rFonts w:cs="Arial"/>
                      <w:szCs w:val="20"/>
                      <w:shd w:val="clear" w:color="auto" w:fill="C0C0C0"/>
                    </w:rPr>
                    <w:t>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B635E">
                    <w:rPr>
                      <w:rFonts w:cs="Arial"/>
                      <w:szCs w:val="20"/>
                      <w:shd w:val="clear" w:color="auto" w:fill="C0C0C0"/>
                    </w:rPr>
                    <w:t>1)</w:t>
                  </w:r>
                  <w:r>
                    <w:rPr>
                      <w:rFonts w:cs="Arial"/>
                      <w:szCs w:val="20"/>
                    </w:rPr>
                    <w:t xml:space="preserve"> для отражения в Журнале операций по забалансовому счету (код формы по ОКУД 0509213)</w:t>
                  </w:r>
                  <w:r w:rsidRPr="000B635E">
                    <w:rPr>
                      <w:rFonts w:cs="Arial"/>
                      <w:szCs w:val="20"/>
                      <w:shd w:val="clear" w:color="auto" w:fill="C0C0C0"/>
                    </w:rPr>
                    <w:t>, в Журнале операций по выбытию и перемещению нефинансовых активов (код формы по ОКУД 0504071);</w:t>
                  </w:r>
                </w:p>
                <w:p w:rsidR="00FB0319" w:rsidRDefault="00FB0319" w:rsidP="00FB0319">
                  <w:pPr>
                    <w:autoSpaceDE w:val="0"/>
                    <w:autoSpaceDN w:val="0"/>
                    <w:adjustRightInd w:val="0"/>
                    <w:spacing w:after="1" w:line="200" w:lineRule="atLeast"/>
                    <w:rPr>
                      <w:rFonts w:cs="Arial"/>
                      <w:szCs w:val="20"/>
                    </w:rPr>
                  </w:pPr>
                  <w:r w:rsidRPr="000B635E">
                    <w:rPr>
                      <w:rFonts w:cs="Arial"/>
                      <w:szCs w:val="20"/>
                      <w:shd w:val="clear" w:color="auto" w:fill="C0C0C0"/>
                    </w:rPr>
                    <w:t>2) для открытия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06548">
                    <w:rPr>
                      <w:rFonts w:cs="Arial"/>
                      <w:szCs w:val="20"/>
                      <w:shd w:val="clear" w:color="auto" w:fill="C0C0C0"/>
                    </w:rPr>
                    <w:lastRenderedPageBreak/>
                    <w:t>310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документы, подтверждающие исполнение обязательства по контрактам при приобретении периодических изданий для комплектации библиотечного фонда (товарная накладная, универсальный передаточный документ и иные документы</w:t>
                  </w:r>
                  <w:r w:rsidRPr="00C06548">
                    <w:rPr>
                      <w:rFonts w:cs="Arial"/>
                      <w:szCs w:val="20"/>
                      <w:shd w:val="clear" w:color="auto" w:fill="C0C0C0"/>
                    </w:rPr>
                    <w:t>, подтверждающие приобретение периодических изданий</w:t>
                  </w:r>
                  <w:r>
                    <w:rPr>
                      <w:rFonts w:cs="Arial"/>
                      <w:szCs w:val="20"/>
                    </w:rPr>
                    <w:t>)</w:t>
                  </w: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p w:rsidR="000B635E" w:rsidRDefault="000B635E"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средствами ГИИС "Электронный бюджет" не позднее рабочего дня</w:t>
                  </w:r>
                  <w:r w:rsidRPr="00C06548">
                    <w:rPr>
                      <w:rFonts w:cs="Arial"/>
                      <w:szCs w:val="20"/>
                      <w:shd w:val="clear" w:color="auto" w:fill="C0C0C0"/>
                    </w:rPr>
                    <w:t>, следующего за днем поступления</w:t>
                  </w:r>
                  <w:r>
                    <w:rPr>
                      <w:rFonts w:cs="Arial"/>
                      <w:szCs w:val="20"/>
                    </w:rPr>
                    <w:t xml:space="preserve"> первичных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06548">
                    <w:rPr>
                      <w:rFonts w:cs="Arial"/>
                      <w:szCs w:val="20"/>
                      <w:shd w:val="clear" w:color="auto" w:fill="C0C0C0"/>
                    </w:rPr>
                    <w:t>ответственное</w:t>
                  </w:r>
                  <w:r>
                    <w:rPr>
                      <w:rFonts w:cs="Arial"/>
                      <w:szCs w:val="20"/>
                    </w:rPr>
                    <w:t xml:space="preserve">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C06548">
                    <w:rPr>
                      <w:rFonts w:cs="Arial"/>
                      <w:szCs w:val="20"/>
                      <w:shd w:val="clear" w:color="auto" w:fill="C0C0C0"/>
                    </w:rPr>
                    <w:t>, следующего за днем</w:t>
                  </w:r>
                  <w:r>
                    <w:rPr>
                      <w:rFonts w:cs="Arial"/>
                      <w:szCs w:val="20"/>
                    </w:rPr>
                    <w:t xml:space="preserve"> получения документа </w:t>
                  </w:r>
                  <w:r w:rsidRPr="00C06548">
                    <w:rPr>
                      <w:rFonts w:cs="Arial"/>
                      <w:szCs w:val="20"/>
                      <w:shd w:val="clear" w:color="auto" w:fill="C0C0C0"/>
                    </w:rPr>
                    <w:t>в ГИИС "Электронный бюджет</w:t>
                  </w:r>
                  <w:r>
                    <w:rPr>
                      <w:rFonts w:cs="Arial"/>
                      <w:szCs w:val="20"/>
                    </w:rPr>
                    <w:t>"</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06548">
                    <w:rPr>
                      <w:rFonts w:cs="Arial"/>
                      <w:szCs w:val="20"/>
                      <w:shd w:val="clear" w:color="auto" w:fill="C0C0C0"/>
                    </w:rPr>
                    <w:t>1)</w:t>
                  </w:r>
                  <w:r>
                    <w:rPr>
                      <w:rFonts w:cs="Arial"/>
                      <w:szCs w:val="20"/>
                    </w:rPr>
                    <w:t xml:space="preserve"> для отражения в Журнале операций по забалансовому счету (код формы по ОКУД 0509213)</w:t>
                  </w:r>
                  <w:r w:rsidRPr="00C06548">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C06548">
                    <w:rPr>
                      <w:rFonts w:cs="Arial"/>
                      <w:szCs w:val="20"/>
                      <w:shd w:val="clear" w:color="auto" w:fill="C0C0C0"/>
                    </w:rPr>
                    <w:t>2) для открытия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06548">
                    <w:rPr>
                      <w:rFonts w:cs="Arial"/>
                      <w:szCs w:val="20"/>
                      <w:shd w:val="clear" w:color="auto" w:fill="C0C0C0"/>
                    </w:rPr>
                    <w:t>311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w:t>
                  </w:r>
                  <w:r w:rsidRPr="00C06548">
                    <w:rPr>
                      <w:rFonts w:cs="Arial"/>
                      <w:szCs w:val="20"/>
                      <w:shd w:val="clear" w:color="auto" w:fill="C0C0C0"/>
                    </w:rPr>
                    <w:t>о списании</w:t>
                  </w:r>
                  <w:r>
                    <w:rPr>
                      <w:rFonts w:cs="Arial"/>
                      <w:szCs w:val="20"/>
                    </w:rPr>
                    <w:t xml:space="preserve"> исключенных объектов библиотечного фонда (код формы по ОКУД 0504144) </w:t>
                  </w:r>
                  <w:r w:rsidRPr="00C06548">
                    <w:rPr>
                      <w:rFonts w:cs="Arial"/>
                      <w:szCs w:val="20"/>
                      <w:shd w:val="clear" w:color="auto" w:fill="C0C0C0"/>
                    </w:rPr>
                    <w:t>с приложением скан-копии документа</w:t>
                  </w:r>
                  <w:r>
                    <w:rPr>
                      <w:rFonts w:cs="Arial"/>
                      <w:szCs w:val="20"/>
                    </w:rPr>
                    <w:t xml:space="preserve"> при </w:t>
                  </w:r>
                  <w:r w:rsidRPr="00C06548">
                    <w:rPr>
                      <w:rFonts w:cs="Arial"/>
                      <w:szCs w:val="20"/>
                      <w:shd w:val="clear" w:color="auto" w:fill="C0C0C0"/>
                    </w:rPr>
                    <w:t>списании</w:t>
                  </w:r>
                  <w:r>
                    <w:rPr>
                      <w:rFonts w:cs="Arial"/>
                      <w:szCs w:val="20"/>
                    </w:rPr>
                    <w:t xml:space="preserve"> периодических изданий (газет, журналов и </w:t>
                  </w:r>
                  <w:r w:rsidRPr="00C06548">
                    <w:rPr>
                      <w:rFonts w:cs="Arial"/>
                      <w:szCs w:val="20"/>
                      <w:shd w:val="clear" w:color="auto" w:fill="C0C0C0"/>
                    </w:rPr>
                    <w:t>другое</w:t>
                  </w:r>
                  <w:r>
                    <w:rPr>
                      <w:rFonts w:cs="Arial"/>
                      <w:szCs w:val="20"/>
                    </w:rPr>
                    <w:t>), приобретенных для комплектации библиотечного фонда</w:t>
                  </w: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подписание электронными подписями и направление </w:t>
                  </w:r>
                  <w:r w:rsidRPr="006A4ADF">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6A4ADF">
                    <w:rPr>
                      <w:rFonts w:cs="Arial"/>
                      <w:szCs w:val="20"/>
                      <w:shd w:val="clear" w:color="auto" w:fill="C0C0C0"/>
                    </w:rPr>
                    <w:t>, следующего за днем совершения факта хозяйственной жизни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4ADF">
                    <w:rPr>
                      <w:rFonts w:cs="Arial"/>
                      <w:szCs w:val="20"/>
                      <w:shd w:val="clear" w:color="auto" w:fill="C0C0C0"/>
                    </w:rPr>
                    <w:t>ответственное</w:t>
                  </w:r>
                  <w:r>
                    <w:rPr>
                      <w:rFonts w:cs="Arial"/>
                      <w:szCs w:val="20"/>
                    </w:rPr>
                    <w:t xml:space="preserve">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6A4ADF">
                    <w:rPr>
                      <w:rFonts w:cs="Arial"/>
                      <w:szCs w:val="20"/>
                      <w:shd w:val="clear" w:color="auto" w:fill="C0C0C0"/>
                    </w:rPr>
                    <w:t>, следующего за днем</w:t>
                  </w:r>
                  <w:r>
                    <w:rPr>
                      <w:rFonts w:cs="Arial"/>
                      <w:szCs w:val="20"/>
                    </w:rPr>
                    <w:t xml:space="preserve"> получения документа </w:t>
                  </w:r>
                  <w:r w:rsidRPr="006A4ADF">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4ADF">
                    <w:rPr>
                      <w:rFonts w:cs="Arial"/>
                      <w:szCs w:val="20"/>
                      <w:shd w:val="clear" w:color="auto" w:fill="C0C0C0"/>
                    </w:rPr>
                    <w:t>1)</w:t>
                  </w:r>
                  <w:r>
                    <w:rPr>
                      <w:rFonts w:cs="Arial"/>
                      <w:szCs w:val="20"/>
                    </w:rPr>
                    <w:t xml:space="preserve"> для отражения в Журнале операций по забалансовому счету (код формы по ОКУД 0509213)</w:t>
                  </w:r>
                  <w:r w:rsidRPr="006A4ADF">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6A4ADF">
                    <w:rPr>
                      <w:rFonts w:cs="Arial"/>
                      <w:szCs w:val="20"/>
                      <w:shd w:val="clear" w:color="auto" w:fill="C0C0C0"/>
                    </w:rPr>
                    <w:t>2) для закрытия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06548">
                    <w:rPr>
                      <w:rFonts w:cs="Arial"/>
                      <w:szCs w:val="20"/>
                      <w:shd w:val="clear" w:color="auto" w:fill="C0C0C0"/>
                    </w:rPr>
                    <w:t>312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6A4ADF">
                    <w:rPr>
                      <w:rFonts w:cs="Arial"/>
                      <w:szCs w:val="20"/>
                      <w:shd w:val="clear" w:color="auto" w:fill="C0C0C0"/>
                    </w:rPr>
                    <w:t>0510448</w:t>
                  </w:r>
                  <w:r>
                    <w:rPr>
                      <w:rFonts w:cs="Arial"/>
                      <w:szCs w:val="20"/>
                    </w:rPr>
                    <w:t xml:space="preserve">) </w:t>
                  </w:r>
                  <w:r w:rsidRPr="006A4ADF">
                    <w:rPr>
                      <w:rFonts w:cs="Arial"/>
                      <w:szCs w:val="20"/>
                      <w:shd w:val="clear" w:color="auto" w:fill="C0C0C0"/>
                    </w:rPr>
                    <w:t>с приложением скан-копии подтверждающих документов, содержащей подписи принимающей стороны,</w:t>
                  </w:r>
                  <w:r>
                    <w:rPr>
                      <w:rFonts w:cs="Arial"/>
                      <w:szCs w:val="20"/>
                    </w:rPr>
                    <w:t xml:space="preserve"> с приложением договора доверительного управления при передаче имущества в доверительное управление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w:t>
                  </w:r>
                  <w:r w:rsidRPr="006A4ADF">
                    <w:rPr>
                      <w:rFonts w:cs="Arial"/>
                      <w:szCs w:val="20"/>
                      <w:shd w:val="clear" w:color="auto" w:fill="C0C0C0"/>
                    </w:rPr>
                    <w:t>, подписание и направление принимающей стороне на бумажном носителе</w:t>
                  </w:r>
                  <w:r>
                    <w:rPr>
                      <w:rFonts w:cs="Arial"/>
                      <w:szCs w:val="20"/>
                    </w:rPr>
                    <w:t xml:space="preserve"> не позднее </w:t>
                  </w:r>
                  <w:r w:rsidRPr="006A4ADF">
                    <w:rPr>
                      <w:rFonts w:cs="Arial"/>
                      <w:szCs w:val="20"/>
                      <w:shd w:val="clear" w:color="auto" w:fill="C0C0C0"/>
                    </w:rPr>
                    <w:t>рабочего</w:t>
                  </w:r>
                  <w:r>
                    <w:rPr>
                      <w:rFonts w:cs="Arial"/>
                      <w:szCs w:val="20"/>
                    </w:rPr>
                    <w:t xml:space="preserve"> дня</w:t>
                  </w:r>
                  <w:r w:rsidRPr="006A4ADF">
                    <w:rPr>
                      <w:rFonts w:cs="Arial"/>
                      <w:szCs w:val="20"/>
                      <w:shd w:val="clear" w:color="auto" w:fill="C0C0C0"/>
                    </w:rPr>
                    <w:t>, следующего за днем</w:t>
                  </w:r>
                  <w:r>
                    <w:rPr>
                      <w:rFonts w:cs="Arial"/>
                      <w:szCs w:val="20"/>
                    </w:rPr>
                    <w:t xml:space="preserve"> передачи </w:t>
                  </w:r>
                  <w:r w:rsidRPr="006A4ADF">
                    <w:rPr>
                      <w:rFonts w:cs="Arial"/>
                      <w:szCs w:val="20"/>
                      <w:shd w:val="clear" w:color="auto" w:fill="C0C0C0"/>
                    </w:rPr>
                    <w:t>имущества</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направление </w:t>
                  </w:r>
                  <w:r w:rsidRPr="006A4ADF">
                    <w:rPr>
                      <w:rFonts w:cs="Arial"/>
                      <w:szCs w:val="20"/>
                      <w:shd w:val="clear" w:color="auto" w:fill="C0C0C0"/>
                    </w:rPr>
                    <w:t>в уполномоченную организацию</w:t>
                  </w:r>
                  <w:r>
                    <w:rPr>
                      <w:rFonts w:cs="Arial"/>
                      <w:szCs w:val="20"/>
                    </w:rPr>
                    <w:t xml:space="preserve"> средствами ГИИС "Электронный бюджет" не позднее рабочего дня</w:t>
                  </w:r>
                  <w:r w:rsidRPr="006A4ADF">
                    <w:rPr>
                      <w:rFonts w:cs="Arial"/>
                      <w:szCs w:val="20"/>
                      <w:shd w:val="clear" w:color="auto" w:fill="C0C0C0"/>
                    </w:rPr>
                    <w:t>, следующего за днем получения документа от принимающей стороны</w:t>
                  </w: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EA3FC4" w:rsidRDefault="00EA3FC4" w:rsidP="00EA3FC4">
                  <w:pPr>
                    <w:autoSpaceDE w:val="0"/>
                    <w:autoSpaceDN w:val="0"/>
                    <w:adjustRightInd w:val="0"/>
                    <w:spacing w:after="1" w:line="200" w:lineRule="atLeast"/>
                    <w:rPr>
                      <w:rFonts w:cs="Arial"/>
                      <w:szCs w:val="20"/>
                    </w:rPr>
                  </w:pPr>
                </w:p>
                <w:p w:rsidR="00EA3FC4" w:rsidRDefault="00EA3FC4" w:rsidP="00EA3FC4">
                  <w:pPr>
                    <w:autoSpaceDE w:val="0"/>
                    <w:autoSpaceDN w:val="0"/>
                    <w:adjustRightInd w:val="0"/>
                    <w:spacing w:after="1" w:line="200" w:lineRule="atLeast"/>
                    <w:rPr>
                      <w:rFonts w:cs="Arial"/>
                      <w:szCs w:val="20"/>
                    </w:rPr>
                  </w:pPr>
                </w:p>
                <w:p w:rsidR="00EA3FC4" w:rsidRDefault="00EA3FC4" w:rsidP="00EA3FC4">
                  <w:pPr>
                    <w:autoSpaceDE w:val="0"/>
                    <w:autoSpaceDN w:val="0"/>
                    <w:adjustRightInd w:val="0"/>
                    <w:spacing w:after="1" w:line="200" w:lineRule="atLeast"/>
                    <w:rPr>
                      <w:rFonts w:cs="Arial"/>
                      <w:szCs w:val="20"/>
                    </w:rPr>
                  </w:pPr>
                </w:p>
                <w:p w:rsidR="00EA3FC4" w:rsidRDefault="00EA3FC4" w:rsidP="00EA3FC4">
                  <w:pPr>
                    <w:autoSpaceDE w:val="0"/>
                    <w:autoSpaceDN w:val="0"/>
                    <w:adjustRightInd w:val="0"/>
                    <w:spacing w:after="1" w:line="200" w:lineRule="atLeast"/>
                    <w:rPr>
                      <w:rFonts w:cs="Arial"/>
                      <w:szCs w:val="20"/>
                    </w:rPr>
                  </w:pPr>
                </w:p>
                <w:p w:rsidR="00EA3FC4" w:rsidRDefault="00EA3FC4"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p w:rsidR="00C06548" w:rsidRDefault="00C06548"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r w:rsidRPr="006A4ADF">
                    <w:rPr>
                      <w:rFonts w:cs="Arial"/>
                      <w:szCs w:val="20"/>
                      <w:shd w:val="clear" w:color="auto" w:fill="C0C0C0"/>
                    </w:rPr>
                    <w:t>,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w:t>
                  </w:r>
                  <w:r w:rsidRPr="006A4ADF">
                    <w:rPr>
                      <w:rFonts w:cs="Arial"/>
                      <w:szCs w:val="20"/>
                      <w:shd w:val="clear" w:color="auto" w:fill="C0C0C0"/>
                    </w:rPr>
                    <w:t>рабочего</w:t>
                  </w:r>
                  <w:r>
                    <w:rPr>
                      <w:rFonts w:cs="Arial"/>
                      <w:szCs w:val="20"/>
                    </w:rPr>
                    <w:t xml:space="preserve"> дня</w:t>
                  </w:r>
                  <w:r w:rsidRPr="006A4ADF">
                    <w:rPr>
                      <w:rFonts w:cs="Arial"/>
                      <w:szCs w:val="20"/>
                      <w:shd w:val="clear" w:color="auto" w:fill="C0C0C0"/>
                    </w:rPr>
                    <w:t>, следующего за днем</w:t>
                  </w:r>
                  <w:r>
                    <w:rPr>
                      <w:rFonts w:cs="Arial"/>
                      <w:szCs w:val="20"/>
                    </w:rPr>
                    <w:t xml:space="preserve"> получения документа </w:t>
                  </w:r>
                  <w:r w:rsidRPr="006A4ADF">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4ADF">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4ADF">
                    <w:rPr>
                      <w:rFonts w:cs="Arial"/>
                      <w:szCs w:val="20"/>
                      <w:shd w:val="clear" w:color="auto" w:fill="C0C0C0"/>
                    </w:rPr>
                    <w:t>1)</w:t>
                  </w:r>
                  <w:r>
                    <w:rPr>
                      <w:rFonts w:cs="Arial"/>
                      <w:szCs w:val="20"/>
                    </w:rPr>
                    <w:t xml:space="preserve"> для отражения в Журнале операций по забалансовому счету (код формы по ОКУД 0509213)</w:t>
                  </w:r>
                  <w:r w:rsidRPr="006A4ADF">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6A4ADF">
                    <w:rPr>
                      <w:rFonts w:cs="Arial"/>
                      <w:szCs w:val="20"/>
                      <w:shd w:val="clear" w:color="auto" w:fill="C0C0C0"/>
                    </w:rPr>
                    <w:t>2) для открытия Карточки количественно-суммового учета материальных ценностей (код формы по ОКУД 0504041)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A4ADF">
                    <w:rPr>
                      <w:rFonts w:cs="Arial"/>
                      <w:szCs w:val="20"/>
                      <w:shd w:val="clear" w:color="auto" w:fill="C0C0C0"/>
                    </w:rPr>
                    <w:t>313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BC0D7B">
                    <w:rPr>
                      <w:rFonts w:cs="Arial"/>
                      <w:szCs w:val="20"/>
                      <w:shd w:val="clear" w:color="auto" w:fill="C0C0C0"/>
                    </w:rPr>
                    <w:t>0510448</w:t>
                  </w:r>
                  <w:r>
                    <w:rPr>
                      <w:rFonts w:cs="Arial"/>
                      <w:szCs w:val="20"/>
                    </w:rPr>
                    <w:t xml:space="preserve">) </w:t>
                  </w:r>
                  <w:r w:rsidRPr="00BC0D7B">
                    <w:rPr>
                      <w:rFonts w:cs="Arial"/>
                      <w:szCs w:val="20"/>
                      <w:shd w:val="clear" w:color="auto" w:fill="C0C0C0"/>
                    </w:rPr>
                    <w:t>с приложением скан-копии подтверждающих документов, содержащей подписи передающей стороны,</w:t>
                  </w:r>
                  <w:r>
                    <w:rPr>
                      <w:rFonts w:cs="Arial"/>
                      <w:szCs w:val="20"/>
                    </w:rPr>
                    <w:t xml:space="preserve"> при возврате имущества балансодержателю/прекращении права доверительного управления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w:t>
                  </w:r>
                  <w:r w:rsidRPr="00BC0D7B">
                    <w:rPr>
                      <w:rFonts w:cs="Arial"/>
                      <w:szCs w:val="20"/>
                      <w:shd w:val="clear" w:color="auto" w:fill="C0C0C0"/>
                    </w:rPr>
                    <w:t>формирование</w:t>
                  </w:r>
                  <w:r>
                    <w:rPr>
                      <w:rFonts w:cs="Arial"/>
                      <w:szCs w:val="20"/>
                    </w:rPr>
                    <w:t xml:space="preserve">, подписание </w:t>
                  </w:r>
                  <w:r w:rsidRPr="00BC0D7B">
                    <w:rPr>
                      <w:rFonts w:cs="Arial"/>
                      <w:szCs w:val="20"/>
                      <w:shd w:val="clear" w:color="auto" w:fill="C0C0C0"/>
                    </w:rPr>
                    <w:t>электронными подписями и направление в уполномоченную организацию</w:t>
                  </w:r>
                  <w:r>
                    <w:rPr>
                      <w:rFonts w:cs="Arial"/>
                      <w:szCs w:val="20"/>
                    </w:rPr>
                    <w:t xml:space="preserve"> средствами ГИИС "Электронный бюджет" не позднее рабочего дня</w:t>
                  </w:r>
                  <w:r w:rsidRPr="00BC0D7B">
                    <w:rPr>
                      <w:rFonts w:cs="Arial"/>
                      <w:szCs w:val="20"/>
                      <w:shd w:val="clear" w:color="auto" w:fill="C0C0C0"/>
                    </w:rPr>
                    <w:t>, следующего за днем</w:t>
                  </w:r>
                  <w:r>
                    <w:rPr>
                      <w:rFonts w:cs="Arial"/>
                      <w:szCs w:val="20"/>
                    </w:rPr>
                    <w:t xml:space="preserve"> получения документа от </w:t>
                  </w:r>
                  <w:r w:rsidRPr="00BC0D7B">
                    <w:rPr>
                      <w:rFonts w:cs="Arial"/>
                      <w:szCs w:val="20"/>
                      <w:shd w:val="clear" w:color="auto" w:fill="C0C0C0"/>
                    </w:rPr>
                    <w:t>передающей стороны</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направление </w:t>
                  </w:r>
                  <w:r w:rsidRPr="00BC0D7B">
                    <w:rPr>
                      <w:rFonts w:cs="Arial"/>
                      <w:szCs w:val="20"/>
                      <w:shd w:val="clear" w:color="auto" w:fill="C0C0C0"/>
                    </w:rPr>
                    <w:t>передающей стороне документа на бумажном носителе</w:t>
                  </w:r>
                  <w:r>
                    <w:rPr>
                      <w:rFonts w:cs="Arial"/>
                      <w:szCs w:val="20"/>
                    </w:rPr>
                    <w:t xml:space="preserve"> не позднее </w:t>
                  </w:r>
                  <w:r w:rsidRPr="00BC0D7B">
                    <w:rPr>
                      <w:rFonts w:cs="Arial"/>
                      <w:szCs w:val="20"/>
                      <w:shd w:val="clear" w:color="auto" w:fill="C0C0C0"/>
                    </w:rPr>
                    <w:t>2 (двух) рабочих дней</w:t>
                  </w:r>
                  <w:r>
                    <w:rPr>
                      <w:rFonts w:cs="Arial"/>
                      <w:szCs w:val="20"/>
                    </w:rPr>
                    <w:t xml:space="preserve"> со дня </w:t>
                  </w:r>
                  <w:r w:rsidRPr="00BC0D7B">
                    <w:rPr>
                      <w:rFonts w:cs="Arial"/>
                      <w:szCs w:val="20"/>
                      <w:shd w:val="clear" w:color="auto" w:fill="C0C0C0"/>
                    </w:rPr>
                    <w:t>его утверждения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r w:rsidRPr="00BC0D7B">
                    <w:rPr>
                      <w:rFonts w:cs="Arial"/>
                      <w:szCs w:val="20"/>
                      <w:shd w:val="clear" w:color="auto" w:fill="C0C0C0"/>
                    </w:rPr>
                    <w:t>,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BC0D7B">
                    <w:rPr>
                      <w:rFonts w:cs="Arial"/>
                      <w:szCs w:val="20"/>
                      <w:shd w:val="clear" w:color="auto" w:fill="C0C0C0"/>
                    </w:rPr>
                    <w:t>, следующего за днем</w:t>
                  </w:r>
                  <w:r>
                    <w:rPr>
                      <w:rFonts w:cs="Arial"/>
                      <w:szCs w:val="20"/>
                    </w:rPr>
                    <w:t xml:space="preserve"> получения документа </w:t>
                  </w:r>
                  <w:r w:rsidRPr="00BC0D7B">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w:t>
                  </w:r>
                  <w:r w:rsidR="00BC0D7B">
                    <w:rPr>
                      <w:rFonts w:cs="Arial"/>
                      <w:szCs w:val="20"/>
                    </w:rPr>
                    <w:t xml:space="preserve"> </w:t>
                  </w:r>
                  <w:r>
                    <w:rPr>
                      <w:rFonts w:cs="Arial"/>
                      <w:szCs w:val="20"/>
                    </w:rPr>
                    <w:t>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C0D7B">
                    <w:rPr>
                      <w:rFonts w:cs="Arial"/>
                      <w:szCs w:val="20"/>
                      <w:shd w:val="clear" w:color="auto" w:fill="C0C0C0"/>
                    </w:rPr>
                    <w:t>1)</w:t>
                  </w:r>
                  <w:r>
                    <w:rPr>
                      <w:rFonts w:cs="Arial"/>
                      <w:szCs w:val="20"/>
                    </w:rPr>
                    <w:t xml:space="preserve"> для отражения в Журнале операций по забалансовому счету (код формы по ОКУД 0509213)</w:t>
                  </w:r>
                  <w:r w:rsidRPr="00BC0D7B">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BC0D7B">
                    <w:rPr>
                      <w:rFonts w:cs="Arial"/>
                      <w:szCs w:val="20"/>
                      <w:shd w:val="clear" w:color="auto" w:fill="C0C0C0"/>
                    </w:rPr>
                    <w:t>2) для закрытия Карточки количественно-суммового учета материальных ценностей (код формы по ОКУД 0504041)</w:t>
                  </w:r>
                </w:p>
              </w:tc>
            </w:tr>
            <w:tr w:rsidR="00FB0319" w:rsidTr="00FB0319">
              <w:tc>
                <w:tcPr>
                  <w:tcW w:w="562" w:type="dxa"/>
                  <w:tcBorders>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314.1</w:t>
                  </w:r>
                </w:p>
              </w:tc>
              <w:tc>
                <w:tcPr>
                  <w:tcW w:w="1560" w:type="dxa"/>
                  <w:tcBorders>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 xml:space="preserve">Договор купли-продажи федерального имущества, предусматривающий обременение имущества (залог) до </w:t>
                  </w:r>
                  <w:r w:rsidRPr="00BC0D7B">
                    <w:rPr>
                      <w:rFonts w:cs="Arial"/>
                      <w:szCs w:val="20"/>
                      <w:shd w:val="clear" w:color="auto" w:fill="C0C0C0"/>
                    </w:rPr>
                    <w:lastRenderedPageBreak/>
                    <w:t>завершения контрагентом расчетов по договору</w:t>
                  </w:r>
                </w:p>
              </w:tc>
              <w:tc>
                <w:tcPr>
                  <w:tcW w:w="1134" w:type="dxa"/>
                  <w:tcBorders>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lastRenderedPageBreak/>
                    <w:t>субъект централизованного учета</w:t>
                  </w:r>
                </w:p>
              </w:tc>
              <w:tc>
                <w:tcPr>
                  <w:tcW w:w="683" w:type="dxa"/>
                  <w:tcBorders>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скан-копия</w:t>
                  </w:r>
                </w:p>
              </w:tc>
              <w:tc>
                <w:tcPr>
                  <w:tcW w:w="1559" w:type="dxa"/>
                  <w:tcBorders>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 xml:space="preserve">направление средствами ГИИС "Электронный бюджет" не позднее рабочего дня, следующего за днем </w:t>
                  </w:r>
                  <w:r w:rsidRPr="00BC0D7B">
                    <w:rPr>
                      <w:rFonts w:cs="Arial"/>
                      <w:szCs w:val="20"/>
                      <w:shd w:val="clear" w:color="auto" w:fill="C0C0C0"/>
                    </w:rPr>
                    <w:lastRenderedPageBreak/>
                    <w:t>подписания договора</w:t>
                  </w:r>
                </w:p>
              </w:tc>
              <w:tc>
                <w:tcPr>
                  <w:tcW w:w="1018" w:type="dxa"/>
                  <w:tcBorders>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lastRenderedPageBreak/>
                    <w:t>ответственное лицо субъекта централизованного учета</w:t>
                  </w:r>
                </w:p>
              </w:tc>
              <w:tc>
                <w:tcPr>
                  <w:tcW w:w="1417" w:type="dxa"/>
                  <w:tcBorders>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не позднее следующего рабочего дня со дня получения документа</w:t>
                  </w:r>
                </w:p>
              </w:tc>
              <w:tc>
                <w:tcPr>
                  <w:tcW w:w="1276" w:type="dxa"/>
                  <w:tcBorders>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отражение факта хозяйственной жизни в учете</w:t>
                  </w:r>
                </w:p>
              </w:tc>
              <w:tc>
                <w:tcPr>
                  <w:tcW w:w="1559" w:type="dxa"/>
                  <w:tcBorders>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314.2</w:t>
                  </w:r>
                </w:p>
              </w:tc>
              <w:tc>
                <w:tcPr>
                  <w:tcW w:w="1560" w:type="dxa"/>
                  <w:tcBorders>
                    <w:top w:val="single" w:sz="4" w:space="0" w:color="auto"/>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Документ, содержащий информацию об исполнении контрагентом обязательств по договору продажи федерального имущества</w:t>
                  </w:r>
                </w:p>
              </w:tc>
              <w:tc>
                <w:tcPr>
                  <w:tcW w:w="1134" w:type="dxa"/>
                  <w:tcBorders>
                    <w:top w:val="single" w:sz="4" w:space="0" w:color="auto"/>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направление средствами ГИИС "Электронный бюджет" не позднее рабочего дня, следующего за днем исполнения контрагентом обязательств по договору</w:t>
                  </w:r>
                </w:p>
              </w:tc>
              <w:tc>
                <w:tcPr>
                  <w:tcW w:w="1018" w:type="dxa"/>
                  <w:tcBorders>
                    <w:top w:val="single" w:sz="4" w:space="0" w:color="auto"/>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BC0D7B" w:rsidRDefault="00FB0319" w:rsidP="00FB0319">
                  <w:pPr>
                    <w:autoSpaceDE w:val="0"/>
                    <w:autoSpaceDN w:val="0"/>
                    <w:adjustRightInd w:val="0"/>
                    <w:spacing w:after="1" w:line="200" w:lineRule="atLeast"/>
                    <w:rPr>
                      <w:rFonts w:cs="Arial"/>
                      <w:szCs w:val="20"/>
                      <w:shd w:val="clear" w:color="auto" w:fill="C0C0C0"/>
                    </w:rPr>
                  </w:pPr>
                  <w:r w:rsidRPr="00BC0D7B">
                    <w:rPr>
                      <w:rFonts w:cs="Arial"/>
                      <w:szCs w:val="20"/>
                      <w:shd w:val="clear" w:color="auto" w:fill="C0C0C0"/>
                    </w:rPr>
                    <w:t>для отражения в Журнале операций по забалансовому счету (код формы по ОКУД 0509213)</w:t>
                  </w:r>
                </w:p>
              </w:tc>
            </w:tr>
            <w:tr w:rsidR="00FB0319" w:rsidTr="00FB0319">
              <w:tc>
                <w:tcPr>
                  <w:tcW w:w="562" w:type="dxa"/>
                  <w:tcBorders>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C0D7B">
                    <w:rPr>
                      <w:rFonts w:cs="Arial"/>
                      <w:szCs w:val="20"/>
                      <w:shd w:val="clear" w:color="auto" w:fill="C0C0C0"/>
                    </w:rPr>
                    <w:t>315.1</w:t>
                  </w:r>
                </w:p>
              </w:tc>
              <w:tc>
                <w:tcPr>
                  <w:tcW w:w="1560" w:type="dxa"/>
                  <w:tcBorders>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51EC">
                    <w:rPr>
                      <w:rFonts w:cs="Arial"/>
                      <w:szCs w:val="20"/>
                      <w:shd w:val="clear" w:color="auto" w:fill="C0C0C0"/>
                    </w:rPr>
                    <w:t>Документы, содержащие информацию</w:t>
                  </w:r>
                  <w:r>
                    <w:rPr>
                      <w:rFonts w:cs="Arial"/>
                      <w:szCs w:val="20"/>
                    </w:rPr>
                    <w:t xml:space="preserve"> о предоставлении государственной и муниципальной гарантии </w:t>
                  </w:r>
                  <w:r w:rsidRPr="003A51EC">
                    <w:rPr>
                      <w:rFonts w:cs="Arial"/>
                      <w:szCs w:val="20"/>
                      <w:shd w:val="clear" w:color="auto" w:fill="C0C0C0"/>
                    </w:rPr>
                    <w:t>(</w:t>
                  </w:r>
                  <w:r>
                    <w:rPr>
                      <w:rFonts w:cs="Arial"/>
                      <w:szCs w:val="20"/>
                    </w:rPr>
                    <w:t xml:space="preserve">договор </w:t>
                  </w:r>
                  <w:r w:rsidRPr="003A51EC">
                    <w:rPr>
                      <w:rFonts w:cs="Arial"/>
                      <w:szCs w:val="20"/>
                      <w:shd w:val="clear" w:color="auto" w:fill="C0C0C0"/>
                    </w:rPr>
                    <w:t>(соглашение)</w:t>
                  </w:r>
                  <w:r>
                    <w:rPr>
                      <w:rFonts w:cs="Arial"/>
                      <w:szCs w:val="20"/>
                    </w:rPr>
                    <w:t xml:space="preserve"> о предоставлении государственной (муниципальной) гарантии</w:t>
                  </w:r>
                  <w:r w:rsidRPr="003A51EC">
                    <w:rPr>
                      <w:rFonts w:cs="Arial"/>
                      <w:szCs w:val="20"/>
                      <w:shd w:val="clear" w:color="auto" w:fill="C0C0C0"/>
                    </w:rPr>
                    <w:t>)</w:t>
                  </w:r>
                </w:p>
              </w:tc>
              <w:tc>
                <w:tcPr>
                  <w:tcW w:w="1134" w:type="dxa"/>
                  <w:tcBorders>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1018" w:type="dxa"/>
                  <w:tcBorders>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C0D7B">
                    <w:rPr>
                      <w:rFonts w:cs="Arial"/>
                      <w:szCs w:val="20"/>
                      <w:shd w:val="clear" w:color="auto" w:fill="C0C0C0"/>
                    </w:rPr>
                    <w:t>315.2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51EC">
                    <w:rPr>
                      <w:rFonts w:cs="Arial"/>
                      <w:szCs w:val="20"/>
                      <w:shd w:val="clear" w:color="auto" w:fill="C0C0C0"/>
                    </w:rPr>
                    <w:t>Документы, содержащие информацию</w:t>
                  </w:r>
                  <w:r>
                    <w:rPr>
                      <w:rFonts w:cs="Arial"/>
                      <w:szCs w:val="20"/>
                    </w:rPr>
                    <w:t xml:space="preserve"> о предоставлении государственной и муниципальной гарантии </w:t>
                  </w:r>
                  <w:r w:rsidRPr="003A51EC">
                    <w:rPr>
                      <w:rFonts w:cs="Arial"/>
                      <w:szCs w:val="20"/>
                      <w:shd w:val="clear" w:color="auto" w:fill="C0C0C0"/>
                    </w:rPr>
                    <w:t>(</w:t>
                  </w:r>
                  <w:r>
                    <w:rPr>
                      <w:rFonts w:cs="Arial"/>
                      <w:szCs w:val="20"/>
                    </w:rPr>
                    <w:t>приказ (решение) об уплате денежной суммы по государственной (муниципальной) гарантии</w:t>
                  </w:r>
                  <w:r w:rsidRPr="003A51EC">
                    <w:rPr>
                      <w:rFonts w:cs="Arial"/>
                      <w:szCs w:val="20"/>
                      <w:shd w:val="clear" w:color="auto" w:fill="C0C0C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51EC">
                    <w:rPr>
                      <w:rFonts w:cs="Arial"/>
                      <w:szCs w:val="20"/>
                      <w:shd w:val="clear" w:color="auto" w:fill="C0C0C0"/>
                    </w:rPr>
                    <w:t>316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51EC">
                    <w:rPr>
                      <w:rFonts w:cs="Arial"/>
                      <w:szCs w:val="20"/>
                      <w:shd w:val="clear" w:color="auto" w:fill="C0C0C0"/>
                    </w:rPr>
                    <w:t>Документы</w:t>
                  </w:r>
                  <w:r>
                    <w:rPr>
                      <w:rFonts w:cs="Arial"/>
                      <w:szCs w:val="20"/>
                    </w:rPr>
                    <w:t xml:space="preserve">, подтверждающие перечисления денежных средств в виде </w:t>
                  </w:r>
                  <w:r>
                    <w:rPr>
                      <w:rFonts w:cs="Arial"/>
                      <w:szCs w:val="20"/>
                    </w:rPr>
                    <w:lastRenderedPageBreak/>
                    <w:t xml:space="preserve">взносов в организации, реализующие цели бюджетных инвестиций </w:t>
                  </w:r>
                  <w:r w:rsidRPr="003A51EC">
                    <w:rPr>
                      <w:rFonts w:cs="Arial"/>
                      <w:szCs w:val="20"/>
                      <w:shd w:val="clear" w:color="auto" w:fill="C0C0C0"/>
                    </w:rPr>
                    <w:t>с приложением Выписки</w:t>
                  </w:r>
                  <w:r>
                    <w:rPr>
                      <w:rFonts w:cs="Arial"/>
                      <w:szCs w:val="20"/>
                    </w:rPr>
                    <w:t xml:space="preserve"> из лицевого счета получателя бюджетных средств (код формы по КФД 0531759) с расчетными (платежными) документами</w:t>
                  </w:r>
                </w:p>
                <w:p w:rsidR="00EA3FC4" w:rsidRDefault="00EA3FC4"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51EC">
                    <w:rPr>
                      <w:rFonts w:cs="Arial"/>
                      <w:szCs w:val="20"/>
                      <w:shd w:val="clear" w:color="auto" w:fill="C0C0C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3A51EC" w:rsidRDefault="00FB0319" w:rsidP="00FB0319">
                  <w:pPr>
                    <w:autoSpaceDE w:val="0"/>
                    <w:autoSpaceDN w:val="0"/>
                    <w:adjustRightInd w:val="0"/>
                    <w:spacing w:after="1" w:line="200" w:lineRule="atLeast"/>
                    <w:rPr>
                      <w:rFonts w:cs="Arial"/>
                      <w:szCs w:val="20"/>
                      <w:shd w:val="clear" w:color="auto" w:fill="C0C0C0"/>
                    </w:rPr>
                  </w:pPr>
                  <w:r w:rsidRPr="003A51EC">
                    <w:rPr>
                      <w:rFonts w:cs="Arial"/>
                      <w:szCs w:val="20"/>
                      <w:shd w:val="clear" w:color="auto" w:fill="C0C0C0"/>
                    </w:rPr>
                    <w:t xml:space="preserve">не позднее следующего операционного дня после совершения казначейского </w:t>
                  </w:r>
                  <w:r w:rsidRPr="003A51EC">
                    <w:rPr>
                      <w:rFonts w:cs="Arial"/>
                      <w:szCs w:val="20"/>
                      <w:shd w:val="clear" w:color="auto" w:fill="C0C0C0"/>
                    </w:rPr>
                    <w:lastRenderedPageBreak/>
                    <w:t>платежа и подтверждения банком проведения</w:t>
                  </w:r>
                </w:p>
              </w:tc>
              <w:tc>
                <w:tcPr>
                  <w:tcW w:w="1018" w:type="dxa"/>
                  <w:tcBorders>
                    <w:top w:val="single" w:sz="4" w:space="0" w:color="auto"/>
                    <w:left w:val="single" w:sz="4" w:space="0" w:color="auto"/>
                    <w:bottom w:val="single" w:sz="4" w:space="0" w:color="auto"/>
                    <w:right w:val="single" w:sz="4" w:space="0" w:color="auto"/>
                  </w:tcBorders>
                </w:tcPr>
                <w:p w:rsidR="00FB0319" w:rsidRPr="003A51EC" w:rsidRDefault="00FB0319" w:rsidP="00FB0319">
                  <w:pPr>
                    <w:autoSpaceDE w:val="0"/>
                    <w:autoSpaceDN w:val="0"/>
                    <w:adjustRightInd w:val="0"/>
                    <w:spacing w:after="1" w:line="200" w:lineRule="atLeast"/>
                    <w:rPr>
                      <w:rFonts w:cs="Arial"/>
                      <w:szCs w:val="20"/>
                      <w:shd w:val="clear" w:color="auto" w:fill="C0C0C0"/>
                    </w:rPr>
                  </w:pPr>
                  <w:r w:rsidRPr="003A51EC">
                    <w:rPr>
                      <w:rFonts w:cs="Arial"/>
                      <w:szCs w:val="20"/>
                      <w:shd w:val="clear" w:color="auto" w:fill="C0C0C0"/>
                    </w:rPr>
                    <w:lastRenderedPageBreak/>
                    <w:t xml:space="preserve">ответственное лицо уполномоченной </w:t>
                  </w:r>
                  <w:r w:rsidRPr="003A51EC">
                    <w:rPr>
                      <w:rFonts w:cs="Arial"/>
                      <w:szCs w:val="20"/>
                      <w:shd w:val="clear" w:color="auto" w:fill="C0C0C0"/>
                    </w:rPr>
                    <w:lastRenderedPageBreak/>
                    <w:t>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A51EC">
                    <w:rPr>
                      <w:rFonts w:cs="Arial"/>
                      <w:szCs w:val="20"/>
                      <w:shd w:val="clear" w:color="auto" w:fill="C0C0C0"/>
                    </w:rPr>
                    <w:t>Журнале</w:t>
                  </w:r>
                  <w:r>
                    <w:rPr>
                      <w:rFonts w:cs="Arial"/>
                      <w:szCs w:val="20"/>
                    </w:rPr>
                    <w:t xml:space="preserve"> операций </w:t>
                  </w:r>
                  <w:r w:rsidRPr="003A51EC">
                    <w:rPr>
                      <w:rFonts w:cs="Arial"/>
                      <w:szCs w:val="20"/>
                      <w:shd w:val="clear" w:color="auto" w:fill="C0C0C0"/>
                    </w:rPr>
                    <w:t>с безналичными денежными средствами</w:t>
                  </w:r>
                  <w:r>
                    <w:rPr>
                      <w:rFonts w:cs="Arial"/>
                      <w:szCs w:val="20"/>
                    </w:rPr>
                    <w:t xml:space="preserve"> </w:t>
                  </w:r>
                  <w:r>
                    <w:rPr>
                      <w:rFonts w:cs="Arial"/>
                      <w:szCs w:val="20"/>
                    </w:rPr>
                    <w:lastRenderedPageBreak/>
                    <w:t>(код формы по ОКУД 0504071),</w:t>
                  </w:r>
                </w:p>
                <w:p w:rsidR="00FB0319" w:rsidRDefault="00FB0319" w:rsidP="00FB0319">
                  <w:pPr>
                    <w:autoSpaceDE w:val="0"/>
                    <w:autoSpaceDN w:val="0"/>
                    <w:adjustRightInd w:val="0"/>
                    <w:spacing w:after="1" w:line="200" w:lineRule="atLeast"/>
                    <w:rPr>
                      <w:rFonts w:cs="Arial"/>
                      <w:szCs w:val="20"/>
                    </w:rPr>
                  </w:pPr>
                  <w:r>
                    <w:rPr>
                      <w:rFonts w:cs="Arial"/>
                      <w:szCs w:val="20"/>
                    </w:rPr>
                    <w:t>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51EC">
                    <w:rPr>
                      <w:rFonts w:cs="Arial"/>
                      <w:szCs w:val="20"/>
                      <w:shd w:val="clear" w:color="auto" w:fill="C0C0C0"/>
                    </w:rPr>
                    <w:lastRenderedPageBreak/>
                    <w:t>317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17C68">
                    <w:rPr>
                      <w:rFonts w:cs="Arial"/>
                      <w:szCs w:val="20"/>
                      <w:shd w:val="clear" w:color="auto" w:fill="C0C0C0"/>
                    </w:rPr>
                    <w:t>Документы</w:t>
                  </w:r>
                  <w:r>
                    <w:rPr>
                      <w:rFonts w:cs="Arial"/>
                      <w:szCs w:val="20"/>
                    </w:rPr>
                    <w:t xml:space="preserve">, подтверждающие завершение реализации целей бюджетных инвестиций </w:t>
                  </w:r>
                  <w:r w:rsidRPr="00817C68">
                    <w:rPr>
                      <w:rFonts w:cs="Arial"/>
                      <w:szCs w:val="20"/>
                      <w:shd w:val="clear" w:color="auto" w:fill="C0C0C0"/>
                    </w:rPr>
                    <w:t>(</w:t>
                  </w:r>
                  <w:r>
                    <w:rPr>
                      <w:rFonts w:cs="Arial"/>
                      <w:szCs w:val="20"/>
                    </w:rPr>
                    <w:t xml:space="preserve">отчеты организации, реализующей цели бюджетных инвестиций, документы по государственной регистрации права собственности на недвижимость, являющуюся объектом </w:t>
                  </w:r>
                  <w:r w:rsidRPr="00817C68">
                    <w:rPr>
                      <w:rFonts w:cs="Arial"/>
                      <w:szCs w:val="20"/>
                      <w:shd w:val="clear" w:color="auto" w:fill="C0C0C0"/>
                    </w:rPr>
                    <w:t>капитальных вложений</w:t>
                  </w:r>
                  <w:r>
                    <w:rPr>
                      <w:rFonts w:cs="Arial"/>
                      <w:szCs w:val="20"/>
                    </w:rPr>
                    <w:t xml:space="preserve">, документы по введению в эксплуатацию объектов </w:t>
                  </w:r>
                  <w:r w:rsidRPr="00817C68">
                    <w:rPr>
                      <w:rFonts w:cs="Arial"/>
                      <w:szCs w:val="20"/>
                      <w:shd w:val="clear" w:color="auto" w:fill="C0C0C0"/>
                    </w:rPr>
                    <w:t>капитальных вложений)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51EC">
                    <w:rPr>
                      <w:rFonts w:cs="Arial"/>
                      <w:szCs w:val="20"/>
                      <w:shd w:val="clear" w:color="auto" w:fill="C0C0C0"/>
                    </w:rPr>
                    <w:t>318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17C68">
                    <w:rPr>
                      <w:rFonts w:cs="Arial"/>
                      <w:szCs w:val="20"/>
                      <w:shd w:val="clear" w:color="auto" w:fill="C0C0C0"/>
                    </w:rPr>
                    <w:t>Документы</w:t>
                  </w:r>
                  <w:r>
                    <w:rPr>
                      <w:rFonts w:cs="Arial"/>
                      <w:szCs w:val="20"/>
                    </w:rPr>
                    <w:t xml:space="preserve">, подтверждающие передачу финансовых активов по договору доверительного управления управляющей компании </w:t>
                  </w:r>
                  <w:r w:rsidRPr="00817C68">
                    <w:rPr>
                      <w:rFonts w:cs="Arial"/>
                      <w:szCs w:val="20"/>
                      <w:shd w:val="clear" w:color="auto" w:fill="C0C0C0"/>
                    </w:rPr>
                    <w:lastRenderedPageBreak/>
                    <w:t>(</w:t>
                  </w:r>
                  <w:r>
                    <w:rPr>
                      <w:rFonts w:cs="Arial"/>
                      <w:szCs w:val="20"/>
                    </w:rPr>
                    <w:t>договор доверительного управления, акт приема-передачи финансовых активов в доверительное управление</w:t>
                  </w:r>
                  <w:r w:rsidRPr="00817C68">
                    <w:rPr>
                      <w:rFonts w:cs="Arial"/>
                      <w:szCs w:val="20"/>
                      <w:shd w:val="clear" w:color="auto" w:fill="C0C0C0"/>
                    </w:rPr>
                    <w:t>)</w:t>
                  </w: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51EC">
                    <w:rPr>
                      <w:rFonts w:cs="Arial"/>
                      <w:szCs w:val="20"/>
                      <w:shd w:val="clear" w:color="auto" w:fill="C0C0C0"/>
                    </w:rPr>
                    <w:t>319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17C68">
                    <w:rPr>
                      <w:rFonts w:cs="Arial"/>
                      <w:szCs w:val="20"/>
                      <w:shd w:val="clear" w:color="auto" w:fill="C0C0C0"/>
                    </w:rPr>
                    <w:t>Документы</w:t>
                  </w:r>
                  <w:r>
                    <w:rPr>
                      <w:rFonts w:cs="Arial"/>
                      <w:szCs w:val="20"/>
                    </w:rPr>
                    <w:t xml:space="preserve">, повлиявшие на изменение стоимости финансовых активов, переданных по договору доверительного управления управляющей компании </w:t>
                  </w:r>
                  <w:r w:rsidRPr="00817C68">
                    <w:rPr>
                      <w:rFonts w:cs="Arial"/>
                      <w:szCs w:val="20"/>
                      <w:shd w:val="clear" w:color="auto" w:fill="C0C0C0"/>
                    </w:rPr>
                    <w:t>(</w:t>
                  </w:r>
                  <w:r>
                    <w:rPr>
                      <w:rFonts w:cs="Arial"/>
                      <w:szCs w:val="20"/>
                    </w:rPr>
                    <w:t>отчеты управляющих компаний на 31 декабря, решение (заключение) комиссии</w:t>
                  </w:r>
                  <w:r w:rsidRPr="00817C68">
                    <w:rPr>
                      <w:rFonts w:cs="Arial"/>
                      <w:szCs w:val="20"/>
                      <w:shd w:val="clear" w:color="auto" w:fill="C0C0C0"/>
                    </w:rPr>
                    <w:t>)</w:t>
                  </w: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51EC">
                    <w:rPr>
                      <w:rFonts w:cs="Arial"/>
                      <w:szCs w:val="20"/>
                      <w:shd w:val="clear" w:color="auto" w:fill="C0C0C0"/>
                    </w:rPr>
                    <w:t>320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17C68">
                    <w:rPr>
                      <w:rFonts w:cs="Arial"/>
                      <w:szCs w:val="20"/>
                      <w:shd w:val="clear" w:color="auto" w:fill="C0C0C0"/>
                    </w:rPr>
                    <w:t>Документы, содержащие информацию о</w:t>
                  </w:r>
                  <w:r>
                    <w:rPr>
                      <w:rFonts w:cs="Arial"/>
                      <w:szCs w:val="20"/>
                    </w:rPr>
                    <w:t xml:space="preserve"> поступлении от управляющей компании переданных им в доверительное управление финансовых активов </w:t>
                  </w:r>
                  <w:r w:rsidRPr="00817C68">
                    <w:rPr>
                      <w:rFonts w:cs="Arial"/>
                      <w:szCs w:val="20"/>
                      <w:shd w:val="clear" w:color="auto" w:fill="C0C0C0"/>
                    </w:rPr>
                    <w:t>(акты</w:t>
                  </w:r>
                  <w:r>
                    <w:rPr>
                      <w:rFonts w:cs="Arial"/>
                      <w:szCs w:val="20"/>
                    </w:rPr>
                    <w:t xml:space="preserve"> приема-передачи финансовых активов от управляющих компаний в связи с окончанием доверительного управления</w:t>
                  </w:r>
                  <w:r w:rsidRPr="00817C68">
                    <w:rPr>
                      <w:rFonts w:cs="Arial"/>
                      <w:szCs w:val="20"/>
                      <w:shd w:val="clear" w:color="auto" w:fill="C0C0C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51EC">
                    <w:rPr>
                      <w:rFonts w:cs="Arial"/>
                      <w:szCs w:val="20"/>
                      <w:shd w:val="clear" w:color="auto" w:fill="C0C0C0"/>
                    </w:rPr>
                    <w:t>321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17C68">
                    <w:rPr>
                      <w:rFonts w:cs="Arial"/>
                      <w:szCs w:val="20"/>
                      <w:shd w:val="clear" w:color="auto" w:fill="C0C0C0"/>
                    </w:rPr>
                    <w:t>Документы</w:t>
                  </w:r>
                  <w:r>
                    <w:rPr>
                      <w:rFonts w:cs="Arial"/>
                      <w:szCs w:val="20"/>
                    </w:rPr>
                    <w:t>, подтверждающ</w:t>
                  </w:r>
                  <w:r>
                    <w:rPr>
                      <w:rFonts w:cs="Arial"/>
                      <w:szCs w:val="20"/>
                    </w:rPr>
                    <w:lastRenderedPageBreak/>
                    <w:t>ие получение санаторно-курортных путевок в целях их передачи сотрудникам (акт приема-передачи)</w:t>
                  </w: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p w:rsidR="00EA3FC4" w:rsidRDefault="00EA3FC4" w:rsidP="00FB0319">
                  <w:pPr>
                    <w:autoSpaceDE w:val="0"/>
                    <w:autoSpaceDN w:val="0"/>
                    <w:adjustRightInd w:val="0"/>
                    <w:spacing w:after="1" w:line="200" w:lineRule="atLeast"/>
                    <w:rPr>
                      <w:rFonts w:cs="Arial"/>
                      <w:szCs w:val="20"/>
                    </w:rPr>
                  </w:pPr>
                </w:p>
                <w:p w:rsidR="00817C68" w:rsidRDefault="00817C68"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w:t>
                  </w:r>
                  <w:r>
                    <w:rPr>
                      <w:rFonts w:cs="Arial"/>
                      <w:szCs w:val="20"/>
                    </w:rPr>
                    <w:lastRenderedPageBreak/>
                    <w:t>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Pr>
                      <w:rFonts w:cs="Arial"/>
                      <w:szCs w:val="20"/>
                    </w:rPr>
                    <w:lastRenderedPageBreak/>
                    <w:t>следующего рабочего дня со дня подписания (получения)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w:t>
                  </w:r>
                  <w:r>
                    <w:rPr>
                      <w:rFonts w:cs="Arial"/>
                      <w:szCs w:val="20"/>
                    </w:rPr>
                    <w:lastRenderedPageBreak/>
                    <w:t>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следующего </w:t>
                  </w:r>
                  <w:r>
                    <w:rPr>
                      <w:rFonts w:cs="Arial"/>
                      <w:szCs w:val="20"/>
                    </w:rPr>
                    <w:lastRenderedPageBreak/>
                    <w:t>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отражение факта </w:t>
                  </w:r>
                  <w:r>
                    <w:rPr>
                      <w:rFonts w:cs="Arial"/>
                      <w:szCs w:val="20"/>
                    </w:rPr>
                    <w:lastRenderedPageBreak/>
                    <w:t>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Журнале </w:t>
                  </w:r>
                  <w:r>
                    <w:rPr>
                      <w:rFonts w:cs="Arial"/>
                      <w:szCs w:val="20"/>
                    </w:rPr>
                    <w:lastRenderedPageBreak/>
                    <w:t>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51EC">
                    <w:rPr>
                      <w:rFonts w:cs="Arial"/>
                      <w:szCs w:val="20"/>
                      <w:shd w:val="clear" w:color="auto" w:fill="C0C0C0"/>
                    </w:rPr>
                    <w:lastRenderedPageBreak/>
                    <w:t>322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17C68">
                    <w:rPr>
                      <w:rFonts w:cs="Arial"/>
                      <w:szCs w:val="20"/>
                      <w:shd w:val="clear" w:color="auto" w:fill="C0C0C0"/>
                    </w:rPr>
                    <w:t>Документы</w:t>
                  </w:r>
                  <w:r>
                    <w:rPr>
                      <w:rFonts w:cs="Arial"/>
                      <w:szCs w:val="20"/>
                    </w:rPr>
                    <w:t xml:space="preserve">, подтверждающие лечение сотрудника в медицинской (санаторно-курортной) организации </w:t>
                  </w:r>
                  <w:r w:rsidRPr="00817C68">
                    <w:rPr>
                      <w:rFonts w:cs="Arial"/>
                      <w:szCs w:val="20"/>
                      <w:shd w:val="clear" w:color="auto" w:fill="C0C0C0"/>
                    </w:rPr>
                    <w:t>(</w:t>
                  </w:r>
                  <w:r>
                    <w:rPr>
                      <w:rFonts w:cs="Arial"/>
                      <w:szCs w:val="20"/>
                    </w:rPr>
                    <w:t>отрывной талон к санаторно-курортной путевке (иной оправдательный документ)</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подписания (получения)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51EC">
                    <w:rPr>
                      <w:rFonts w:cs="Arial"/>
                      <w:szCs w:val="20"/>
                      <w:shd w:val="clear" w:color="auto" w:fill="C0C0C0"/>
                    </w:rPr>
                    <w:t>323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17C68">
                    <w:rPr>
                      <w:rFonts w:cs="Arial"/>
                      <w:szCs w:val="20"/>
                      <w:shd w:val="clear" w:color="auto" w:fill="C0C0C0"/>
                    </w:rPr>
                    <w:t>Документы, содержащие информацию для учета объектов концессионных соглашений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51EC">
                    <w:rPr>
                      <w:rFonts w:cs="Arial"/>
                      <w:szCs w:val="20"/>
                      <w:shd w:val="clear" w:color="auto" w:fill="C0C0C0"/>
                    </w:rPr>
                    <w:t>323.1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Концессионное соглашение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E35685">
                    <w:rPr>
                      <w:rFonts w:cs="Arial"/>
                      <w:szCs w:val="20"/>
                      <w:shd w:val="clear" w:color="auto" w:fill="C0C0C0"/>
                    </w:rPr>
                    <w:t>в уполномоченную организацию средствами ГИИС "Электронный бюджет"</w:t>
                  </w:r>
                  <w:r>
                    <w:rPr>
                      <w:rFonts w:cs="Arial"/>
                      <w:szCs w:val="20"/>
                    </w:rPr>
                    <w:t xml:space="preserve"> не позднее рабочего дня</w:t>
                  </w:r>
                  <w:r w:rsidRPr="00E35685">
                    <w:rPr>
                      <w:rFonts w:cs="Arial"/>
                      <w:szCs w:val="20"/>
                      <w:shd w:val="clear" w:color="auto" w:fill="C0C0C0"/>
                    </w:rPr>
                    <w:t>, следующего за днем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w:t>
                  </w:r>
                  <w:r w:rsidRPr="00E35685">
                    <w:rPr>
                      <w:rFonts w:cs="Arial"/>
                      <w:szCs w:val="20"/>
                      <w:shd w:val="clear" w:color="auto" w:fill="C0C0C0"/>
                    </w:rPr>
                    <w:t>рабочего</w:t>
                  </w:r>
                  <w:r>
                    <w:rPr>
                      <w:rFonts w:cs="Arial"/>
                      <w:szCs w:val="20"/>
                    </w:rPr>
                    <w:t xml:space="preserve"> дня</w:t>
                  </w:r>
                  <w:r w:rsidRPr="00E35685">
                    <w:rPr>
                      <w:rFonts w:cs="Arial"/>
                      <w:szCs w:val="20"/>
                      <w:shd w:val="clear" w:color="auto" w:fill="C0C0C0"/>
                    </w:rPr>
                    <w:t>, следующего за днем</w:t>
                  </w:r>
                  <w:r>
                    <w:rPr>
                      <w:rFonts w:cs="Arial"/>
                      <w:szCs w:val="20"/>
                    </w:rPr>
                    <w:t xml:space="preserve"> получения </w:t>
                  </w:r>
                  <w:r w:rsidRPr="00E35685">
                    <w:rPr>
                      <w:rFonts w:cs="Arial"/>
                      <w:szCs w:val="20"/>
                      <w:shd w:val="clear" w:color="auto" w:fill="C0C0C0"/>
                    </w:rPr>
                    <w:t>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w:t>
                  </w:r>
                  <w:r w:rsidRPr="00E35685">
                    <w:rPr>
                      <w:rFonts w:cs="Arial"/>
                      <w:szCs w:val="20"/>
                      <w:shd w:val="clear" w:color="auto" w:fill="C0C0C0"/>
                    </w:rPr>
                    <w:t>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323.2</w:t>
                  </w:r>
                </w:p>
              </w:tc>
              <w:tc>
                <w:tcPr>
                  <w:tcW w:w="1560"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 xml:space="preserve">Акт о приеме-передаче объектов </w:t>
                  </w:r>
                  <w:r w:rsidRPr="00E35685">
                    <w:rPr>
                      <w:rFonts w:cs="Arial"/>
                      <w:szCs w:val="20"/>
                      <w:shd w:val="clear" w:color="auto" w:fill="C0C0C0"/>
                    </w:rPr>
                    <w:lastRenderedPageBreak/>
                    <w:t xml:space="preserve">нефинансовых активов (код формы по ОКУД 0510448) при передаче и возврате имущества </w:t>
                  </w:r>
                  <w:proofErr w:type="spellStart"/>
                  <w:r w:rsidRPr="00E35685">
                    <w:rPr>
                      <w:rFonts w:cs="Arial"/>
                      <w:szCs w:val="20"/>
                      <w:shd w:val="clear" w:color="auto" w:fill="C0C0C0"/>
                    </w:rPr>
                    <w:t>концедента</w:t>
                  </w:r>
                  <w:proofErr w:type="spellEnd"/>
                  <w:r w:rsidRPr="00E35685">
                    <w:rPr>
                      <w:rFonts w:cs="Arial"/>
                      <w:szCs w:val="20"/>
                      <w:shd w:val="clear" w:color="auto" w:fill="C0C0C0"/>
                    </w:rPr>
                    <w:t xml:space="preserve"> по концессионному соглашению без прекращения права оперативного управления/хозяйственного ведения в отношении имущества, с приложением скан-копии подтверждающих документов, содержащей подписи, принимающей/передающей стороны</w:t>
                  </w:r>
                </w:p>
              </w:tc>
              <w:tc>
                <w:tcPr>
                  <w:tcW w:w="1134"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lastRenderedPageBreak/>
                    <w:t>субъект централиз</w:t>
                  </w:r>
                  <w:r w:rsidRPr="00E35685">
                    <w:rPr>
                      <w:rFonts w:cs="Arial"/>
                      <w:szCs w:val="20"/>
                      <w:shd w:val="clear" w:color="auto" w:fill="C0C0C0"/>
                    </w:rPr>
                    <w:lastRenderedPageBreak/>
                    <w:t>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lastRenderedPageBreak/>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 xml:space="preserve">1) формирование, подписание и </w:t>
                  </w:r>
                  <w:r w:rsidRPr="00E35685">
                    <w:rPr>
                      <w:rFonts w:cs="Arial"/>
                      <w:szCs w:val="20"/>
                      <w:shd w:val="clear" w:color="auto" w:fill="C0C0C0"/>
                    </w:rPr>
                    <w:lastRenderedPageBreak/>
                    <w:t>направление в уполномоченную организацию средствами ГИИС "Электронный бюджет" не позднее рабочего дня, следующего за днем передачи/возврата имущества;</w:t>
                  </w:r>
                </w:p>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2) направление передающей стороне документа на бумажном носителе не позднее 2 (двух) рабочих дней со дня его подписания</w:t>
                  </w:r>
                </w:p>
              </w:tc>
              <w:tc>
                <w:tcPr>
                  <w:tcW w:w="1018"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lastRenderedPageBreak/>
                    <w:t xml:space="preserve">ответственное лицо </w:t>
                  </w:r>
                  <w:r w:rsidRPr="00E35685">
                    <w:rPr>
                      <w:rFonts w:cs="Arial"/>
                      <w:szCs w:val="20"/>
                      <w:shd w:val="clear" w:color="auto" w:fill="C0C0C0"/>
                    </w:rPr>
                    <w:lastRenderedPageBreak/>
                    <w:t>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lastRenderedPageBreak/>
                    <w:t xml:space="preserve">не позднее рабочего дня, </w:t>
                  </w:r>
                  <w:r w:rsidRPr="00E35685">
                    <w:rPr>
                      <w:rFonts w:cs="Arial"/>
                      <w:szCs w:val="20"/>
                      <w:shd w:val="clear" w:color="auto" w:fill="C0C0C0"/>
                    </w:rPr>
                    <w:lastRenderedPageBreak/>
                    <w:t>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lastRenderedPageBreak/>
                    <w:t>отражение факта хозяйствен</w:t>
                  </w:r>
                  <w:r w:rsidRPr="00E35685">
                    <w:rPr>
                      <w:rFonts w:cs="Arial"/>
                      <w:szCs w:val="20"/>
                      <w:shd w:val="clear" w:color="auto" w:fill="C0C0C0"/>
                    </w:rPr>
                    <w:lastRenderedPageBreak/>
                    <w:t>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lastRenderedPageBreak/>
                    <w:t xml:space="preserve">1) для отражения в Журнале </w:t>
                  </w:r>
                  <w:r w:rsidRPr="00E35685">
                    <w:rPr>
                      <w:rFonts w:cs="Arial"/>
                      <w:szCs w:val="20"/>
                      <w:shd w:val="clear" w:color="auto" w:fill="C0C0C0"/>
                    </w:rPr>
                    <w:lastRenderedPageBreak/>
                    <w:t>операций по забалансовому счету (код формы по ОКУД 0509213), в Журнале операций по выбытию и перемещению нефинансовых активов (код формы по ОКУД 0504071);</w:t>
                  </w:r>
                </w:p>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2) для отражения информации в Инвентарной карточке учета нефинансовых активов (код формы по ОКУД 0509215)</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lastRenderedPageBreak/>
                    <w:t>323.3</w:t>
                  </w:r>
                </w:p>
              </w:tc>
              <w:tc>
                <w:tcPr>
                  <w:tcW w:w="1560"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 xml:space="preserve">Акт о приеме-передаче объектов нефинансовых активов (код формы по ОКУД 0510448) при передаче и возврате имущества </w:t>
                  </w:r>
                  <w:proofErr w:type="spellStart"/>
                  <w:r w:rsidRPr="00E35685">
                    <w:rPr>
                      <w:rFonts w:cs="Arial"/>
                      <w:szCs w:val="20"/>
                      <w:shd w:val="clear" w:color="auto" w:fill="C0C0C0"/>
                    </w:rPr>
                    <w:t>концедента</w:t>
                  </w:r>
                  <w:proofErr w:type="spellEnd"/>
                  <w:r w:rsidRPr="00E35685">
                    <w:rPr>
                      <w:rFonts w:cs="Arial"/>
                      <w:szCs w:val="20"/>
                      <w:shd w:val="clear" w:color="auto" w:fill="C0C0C0"/>
                    </w:rPr>
                    <w:t xml:space="preserve"> по концессионному соглашению с прекращением права оперативного управления/хозяйственного ведения в отношении имущества, с приложением скан-копии подтверждающих документов, содержащей подписи, принимающей (передающей) стороны</w:t>
                  </w:r>
                </w:p>
              </w:tc>
              <w:tc>
                <w:tcPr>
                  <w:tcW w:w="1134"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1) формирование, подписание и направление принимающей стороне средствами ГИИС "Электронный бюджет" не позднее рабочего дня, следующего за днем передачи/возврата имущества;</w:t>
                  </w:r>
                </w:p>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 xml:space="preserve">2) направление в уполномоченную организацию средствами ГИИС "Электронный бюджет" не позднее рабочего дня, следующего за днем подписания документа </w:t>
                  </w:r>
                  <w:r w:rsidRPr="00E35685">
                    <w:rPr>
                      <w:rFonts w:cs="Arial"/>
                      <w:szCs w:val="20"/>
                      <w:shd w:val="clear" w:color="auto" w:fill="C0C0C0"/>
                    </w:rPr>
                    <w:lastRenderedPageBreak/>
                    <w:t>электронными подписями средствами ГИИС "Электронный бюджет" принимающей стороной</w:t>
                  </w:r>
                </w:p>
              </w:tc>
              <w:tc>
                <w:tcPr>
                  <w:tcW w:w="1018"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lastRenderedPageBreak/>
                    <w:t>ответственное лицо субъекта централизованного учета, руководитель (уполномоченное лицо) субъекта централизованного учета, ответственное лицо принимающей стороны, комиссия по поступлению и выбытию активов принимающей стороны, руководи</w:t>
                  </w:r>
                  <w:r w:rsidRPr="00E35685">
                    <w:rPr>
                      <w:rFonts w:cs="Arial"/>
                      <w:szCs w:val="20"/>
                      <w:shd w:val="clear" w:color="auto" w:fill="C0C0C0"/>
                    </w:rPr>
                    <w:lastRenderedPageBreak/>
                    <w:t>тель (уполномоченное лицо) принимающей стороны</w:t>
                  </w:r>
                </w:p>
              </w:tc>
              <w:tc>
                <w:tcPr>
                  <w:tcW w:w="1417"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lastRenderedPageBreak/>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1) отражение в учете факта хозяйственной жизни;</w:t>
                  </w:r>
                </w:p>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2) формирование средствами ГИИС "Электронный бюджет" Извещения (код формы по ОКУД 0504805)</w:t>
                  </w:r>
                </w:p>
              </w:tc>
              <w:tc>
                <w:tcPr>
                  <w:tcW w:w="1559"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1) 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p>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 xml:space="preserve">2) для закрытия Инвентарной карточки учета нефинансовых активов (код формы по ОКУД 0509215)/Инвентарной карточки группового учета нефинансовых </w:t>
                  </w:r>
                  <w:r w:rsidRPr="00E35685">
                    <w:rPr>
                      <w:rFonts w:cs="Arial"/>
                      <w:szCs w:val="20"/>
                      <w:shd w:val="clear" w:color="auto" w:fill="C0C0C0"/>
                    </w:rPr>
                    <w:lastRenderedPageBreak/>
                    <w:t>активов (код формы по ОКУД 0509216);</w:t>
                  </w:r>
                </w:p>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3) для направления Извещения (код формы по ОКУД 0504805) субъекту централизованного учета для подписания (см. пункты 6, 12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35685">
                    <w:rPr>
                      <w:rFonts w:cs="Arial"/>
                      <w:szCs w:val="20"/>
                      <w:shd w:val="clear" w:color="auto" w:fill="C0C0C0"/>
                    </w:rPr>
                    <w:lastRenderedPageBreak/>
                    <w:t>324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35685">
                    <w:rPr>
                      <w:rFonts w:cs="Arial"/>
                      <w:szCs w:val="20"/>
                      <w:shd w:val="clear" w:color="auto" w:fill="C0C0C0"/>
                    </w:rPr>
                    <w:t>Документ, содержащий информацию</w:t>
                  </w:r>
                  <w:r>
                    <w:rPr>
                      <w:rFonts w:cs="Arial"/>
                      <w:szCs w:val="20"/>
                    </w:rPr>
                    <w:t xml:space="preserve"> о сумме инвестиций концессионера на создание и (или) реконструкцию объекта концессионного соглашения</w:t>
                  </w:r>
                  <w:r w:rsidRPr="00E35685">
                    <w:rPr>
                      <w:rFonts w:cs="Arial"/>
                      <w:szCs w:val="20"/>
                      <w:shd w:val="clear" w:color="auto" w:fill="C0C0C0"/>
                    </w:rPr>
                    <w:t>, предоставленный концессионером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E35685">
                    <w:rPr>
                      <w:rFonts w:cs="Arial"/>
                      <w:szCs w:val="20"/>
                      <w:shd w:val="clear" w:color="auto" w:fill="C0C0C0"/>
                    </w:rPr>
                    <w:t>в уполномоченную организацию средствами ГИИС "Электронный бюджет"</w:t>
                  </w:r>
                  <w:r>
                    <w:rPr>
                      <w:rFonts w:cs="Arial"/>
                      <w:szCs w:val="20"/>
                    </w:rPr>
                    <w:t xml:space="preserve"> не позднее рабочего дня</w:t>
                  </w:r>
                  <w:r w:rsidRPr="00E35685">
                    <w:rPr>
                      <w:rFonts w:cs="Arial"/>
                      <w:szCs w:val="20"/>
                      <w:shd w:val="clear" w:color="auto" w:fill="C0C0C0"/>
                    </w:rPr>
                    <w:t>, следующего за днем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E35685">
                    <w:rPr>
                      <w:rFonts w:cs="Arial"/>
                      <w:szCs w:val="20"/>
                      <w:shd w:val="clear" w:color="auto" w:fill="C0C0C0"/>
                    </w:rPr>
                    <w:t>, следующего за днем</w:t>
                  </w:r>
                  <w:r>
                    <w:rPr>
                      <w:rFonts w:cs="Arial"/>
                      <w:szCs w:val="20"/>
                    </w:rPr>
                    <w:t xml:space="preserve"> получения </w:t>
                  </w:r>
                  <w:r w:rsidRPr="00E35685">
                    <w:rPr>
                      <w:rFonts w:cs="Arial"/>
                      <w:szCs w:val="20"/>
                      <w:shd w:val="clear" w:color="auto" w:fill="C0C0C0"/>
                    </w:rPr>
                    <w:t>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w:t>
                  </w:r>
                  <w:r w:rsidRPr="00E35685">
                    <w:rPr>
                      <w:rFonts w:cs="Arial"/>
                      <w:szCs w:val="20"/>
                      <w:shd w:val="clear" w:color="auto" w:fill="C0C0C0"/>
                    </w:rPr>
                    <w:t>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35685">
                    <w:rPr>
                      <w:rFonts w:cs="Arial"/>
                      <w:szCs w:val="20"/>
                      <w:shd w:val="clear" w:color="auto" w:fill="C0C0C0"/>
                    </w:rPr>
                    <w:t>325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35685">
                    <w:rPr>
                      <w:rFonts w:cs="Arial"/>
                      <w:szCs w:val="20"/>
                      <w:shd w:val="clear" w:color="auto" w:fill="C0C0C0"/>
                    </w:rPr>
                    <w:t>Документы</w:t>
                  </w:r>
                  <w:r>
                    <w:rPr>
                      <w:rFonts w:cs="Arial"/>
                      <w:szCs w:val="20"/>
                    </w:rPr>
                    <w:t xml:space="preserve">, подтверждающие государственную регистрацию права </w:t>
                  </w:r>
                  <w:r w:rsidRPr="005B3BAD">
                    <w:rPr>
                      <w:rFonts w:cs="Arial"/>
                      <w:szCs w:val="20"/>
                    </w:rPr>
                    <w:t xml:space="preserve">собственности </w:t>
                  </w:r>
                  <w:proofErr w:type="spellStart"/>
                  <w:r w:rsidRPr="005B3BAD">
                    <w:rPr>
                      <w:rFonts w:cs="Arial"/>
                      <w:szCs w:val="20"/>
                    </w:rPr>
                    <w:t>концедента</w:t>
                  </w:r>
                  <w:proofErr w:type="spellEnd"/>
                  <w:r>
                    <w:rPr>
                      <w:rFonts w:cs="Arial"/>
                      <w:szCs w:val="20"/>
                    </w:rPr>
                    <w:t xml:space="preserve"> на созданный объект концессионного соглашения или ввод в эксплуатацию реконструированного объекта концессионного соглашения (Выписка из ЕГРН, Акт ввода объекта в эксплуатацию и документы</w:t>
                  </w:r>
                  <w:r w:rsidRPr="00A44492">
                    <w:rPr>
                      <w:rFonts w:cs="Arial"/>
                      <w:szCs w:val="20"/>
                      <w:shd w:val="clear" w:color="auto" w:fill="C0C0C0"/>
                    </w:rPr>
                    <w:t xml:space="preserve">, </w:t>
                  </w:r>
                  <w:r w:rsidRPr="00A44492">
                    <w:rPr>
                      <w:rFonts w:cs="Arial"/>
                      <w:szCs w:val="20"/>
                      <w:shd w:val="clear" w:color="auto" w:fill="C0C0C0"/>
                    </w:rPr>
                    <w:lastRenderedPageBreak/>
                    <w:t>подтверждающие право собственности на объект</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4492">
                    <w:rPr>
                      <w:rFonts w:cs="Arial"/>
                      <w:szCs w:val="20"/>
                      <w:shd w:val="clear" w:color="auto" w:fill="C0C0C0"/>
                    </w:rPr>
                    <w:t>1)</w:t>
                  </w:r>
                  <w:r>
                    <w:rPr>
                      <w:rFonts w:cs="Arial"/>
                      <w:szCs w:val="20"/>
                    </w:rPr>
                    <w:t xml:space="preserve"> направление </w:t>
                  </w:r>
                  <w:r w:rsidRPr="00A44492">
                    <w:rPr>
                      <w:rFonts w:cs="Arial"/>
                      <w:szCs w:val="20"/>
                      <w:shd w:val="clear" w:color="auto" w:fill="C0C0C0"/>
                    </w:rPr>
                    <w:t>в уполномоченную организацию средствами ГИИС "Электронный бюджет"</w:t>
                  </w:r>
                  <w:r>
                    <w:rPr>
                      <w:rFonts w:cs="Arial"/>
                      <w:szCs w:val="20"/>
                    </w:rPr>
                    <w:t xml:space="preserve"> не позднее рабочего дня, </w:t>
                  </w:r>
                  <w:r w:rsidRPr="00A44492">
                    <w:rPr>
                      <w:rFonts w:cs="Arial"/>
                      <w:szCs w:val="20"/>
                      <w:shd w:val="clear" w:color="auto" w:fill="C0C0C0"/>
                    </w:rPr>
                    <w:t>следующего за днем получения права собственности на объект;</w:t>
                  </w:r>
                </w:p>
                <w:p w:rsidR="00FB0319" w:rsidRDefault="00FB0319" w:rsidP="00FB0319">
                  <w:pPr>
                    <w:autoSpaceDE w:val="0"/>
                    <w:autoSpaceDN w:val="0"/>
                    <w:adjustRightInd w:val="0"/>
                    <w:spacing w:after="1" w:line="200" w:lineRule="atLeast"/>
                    <w:rPr>
                      <w:rFonts w:cs="Arial"/>
                      <w:szCs w:val="20"/>
                    </w:rPr>
                  </w:pPr>
                  <w:r w:rsidRPr="00A44492">
                    <w:rPr>
                      <w:rFonts w:cs="Arial"/>
                      <w:szCs w:val="20"/>
                      <w:shd w:val="clear" w:color="auto" w:fill="C0C0C0"/>
                    </w:rPr>
                    <w:t xml:space="preserve">2) формирование Решения о признании объектов нефинансовых активов (код формы по </w:t>
                  </w:r>
                  <w:r w:rsidRPr="00A44492">
                    <w:rPr>
                      <w:rFonts w:cs="Arial"/>
                      <w:szCs w:val="20"/>
                      <w:shd w:val="clear" w:color="auto" w:fill="C0C0C0"/>
                    </w:rPr>
                    <w:lastRenderedPageBreak/>
                    <w:t>ОКУД 0510441) (подпункты 5.1, 5.2 пункта 5 Графика документооборота)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A44492">
                    <w:rPr>
                      <w:rFonts w:cs="Arial"/>
                      <w:szCs w:val="20"/>
                      <w:shd w:val="clear" w:color="auto" w:fill="C0C0C0"/>
                    </w:rPr>
                    <w:t>, следующего за днем</w:t>
                  </w:r>
                  <w:r>
                    <w:rPr>
                      <w:rFonts w:cs="Arial"/>
                      <w:szCs w:val="20"/>
                    </w:rPr>
                    <w:t xml:space="preserve"> получения </w:t>
                  </w:r>
                  <w:r w:rsidRPr="00A44492">
                    <w:rPr>
                      <w:rFonts w:cs="Arial"/>
                      <w:szCs w:val="20"/>
                      <w:shd w:val="clear" w:color="auto" w:fill="C0C0C0"/>
                    </w:rPr>
                    <w:t>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отражение факта хозяйственной жизни </w:t>
                  </w:r>
                  <w:r w:rsidRPr="00A44492">
                    <w:rPr>
                      <w:rFonts w:cs="Arial"/>
                      <w:szCs w:val="20"/>
                      <w:shd w:val="clear" w:color="auto" w:fill="C0C0C0"/>
                    </w:rPr>
                    <w:t>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отражения в Журнале операций по забалансовому счету (код формы по ОКУД 0509213)</w:t>
                  </w:r>
                  <w:r w:rsidRPr="00A44492">
                    <w:rPr>
                      <w:rFonts w:cs="Arial"/>
                      <w:szCs w:val="20"/>
                      <w:shd w:val="clear" w:color="auto" w:fill="C0C0C0"/>
                    </w:rPr>
                    <w:t>, в Журнале операций по выбытию и перемещению нефинансовых активов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35685">
                    <w:rPr>
                      <w:rFonts w:cs="Arial"/>
                      <w:szCs w:val="20"/>
                      <w:shd w:val="clear" w:color="auto" w:fill="C0C0C0"/>
                    </w:rPr>
                    <w:t>326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Долгосрочный договор строительного подряда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35685">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A44492">
                    <w:rPr>
                      <w:rFonts w:cs="Arial"/>
                      <w:szCs w:val="20"/>
                      <w:shd w:val="clear" w:color="auto" w:fill="C0C0C0"/>
                    </w:rPr>
                    <w:t>в уполномоченную организацию средствами ГИИС "Электронный бюджет"</w:t>
                  </w:r>
                  <w:r>
                    <w:rPr>
                      <w:rFonts w:cs="Arial"/>
                      <w:szCs w:val="20"/>
                    </w:rPr>
                    <w:t xml:space="preserve"> не позднее рабочего дня</w:t>
                  </w:r>
                  <w:r w:rsidRPr="00A44492">
                    <w:rPr>
                      <w:rFonts w:cs="Arial"/>
                      <w:szCs w:val="20"/>
                      <w:shd w:val="clear" w:color="auto" w:fill="C0C0C0"/>
                    </w:rPr>
                    <w:t>, следующего за днем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E35685" w:rsidRDefault="00FB0319" w:rsidP="00FB0319">
                  <w:pPr>
                    <w:autoSpaceDE w:val="0"/>
                    <w:autoSpaceDN w:val="0"/>
                    <w:adjustRightInd w:val="0"/>
                    <w:spacing w:after="1" w:line="200" w:lineRule="atLeast"/>
                    <w:rPr>
                      <w:rFonts w:cs="Arial"/>
                      <w:szCs w:val="20"/>
                      <w:shd w:val="clear" w:color="auto" w:fill="C0C0C0"/>
                    </w:rPr>
                  </w:pPr>
                  <w:r w:rsidRPr="00E35685">
                    <w:rPr>
                      <w:rFonts w:cs="Arial"/>
                      <w:szCs w:val="20"/>
                      <w:shd w:val="clear" w:color="auto" w:fill="C0C0C0"/>
                    </w:rPr>
                    <w:t>направление требования о представлении первичных учетных документов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E35685">
                    <w:rPr>
                      <w:rFonts w:cs="Arial"/>
                      <w:szCs w:val="20"/>
                      <w:shd w:val="clear" w:color="auto" w:fill="C0C0C0"/>
                    </w:rPr>
                    <w:t xml:space="preserve">обеспечения своевременного отражения в бухгалтерском учете записей по результатам долгосрочного </w:t>
                  </w:r>
                  <w:r w:rsidRPr="00A44492">
                    <w:rPr>
                      <w:rFonts w:cs="Arial"/>
                      <w:szCs w:val="20"/>
                      <w:shd w:val="clear" w:color="auto" w:fill="C0C0C0"/>
                    </w:rPr>
                    <w:t>договора строительного подряда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35685">
                    <w:rPr>
                      <w:rFonts w:cs="Arial"/>
                      <w:szCs w:val="20"/>
                      <w:shd w:val="clear" w:color="auto" w:fill="C0C0C0"/>
                    </w:rPr>
                    <w:t>327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Заключение по проценту исполнения объема работ</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A44492">
                    <w:rPr>
                      <w:rFonts w:cs="Arial"/>
                      <w:szCs w:val="20"/>
                      <w:shd w:val="clear" w:color="auto" w:fill="C0C0C0"/>
                    </w:rPr>
                    <w:t>в уполномоченную организацию средствами ГИИС "Электронный бюджет"</w:t>
                  </w:r>
                  <w:r>
                    <w:rPr>
                      <w:rFonts w:cs="Arial"/>
                      <w:szCs w:val="20"/>
                    </w:rPr>
                    <w:t xml:space="preserve"> не позднее рабочего дня</w:t>
                  </w:r>
                  <w:r w:rsidRPr="00A44492">
                    <w:rPr>
                      <w:rFonts w:cs="Arial"/>
                      <w:szCs w:val="20"/>
                      <w:shd w:val="clear" w:color="auto" w:fill="C0C0C0"/>
                    </w:rPr>
                    <w:t>, следующего за днем</w:t>
                  </w:r>
                  <w:r>
                    <w:rPr>
                      <w:rFonts w:cs="Arial"/>
                      <w:szCs w:val="20"/>
                    </w:rPr>
                    <w:t xml:space="preserve">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рабочего дня, </w:t>
                  </w:r>
                  <w:r w:rsidRPr="00A44492">
                    <w:rPr>
                      <w:rFonts w:cs="Arial"/>
                      <w:szCs w:val="20"/>
                      <w:shd w:val="clear" w:color="auto" w:fill="C0C0C0"/>
                    </w:rPr>
                    <w:t>следующего за днем</w:t>
                  </w:r>
                  <w:r>
                    <w:rPr>
                      <w:rFonts w:cs="Arial"/>
                      <w:szCs w:val="20"/>
                    </w:rPr>
                    <w:t xml:space="preserve"> получения </w:t>
                  </w:r>
                  <w:r w:rsidRPr="00A44492">
                    <w:rPr>
                      <w:rFonts w:cs="Arial"/>
                      <w:szCs w:val="20"/>
                      <w:shd w:val="clear" w:color="auto" w:fill="C0C0C0"/>
                    </w:rPr>
                    <w:t>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4492">
                    <w:rPr>
                      <w:rFonts w:cs="Arial"/>
                      <w:szCs w:val="20"/>
                      <w:shd w:val="clear" w:color="auto" w:fill="C0C0C0"/>
                    </w:rPr>
                    <w:t>1)</w:t>
                  </w:r>
                  <w:r>
                    <w:rPr>
                      <w:rFonts w:cs="Arial"/>
                      <w:szCs w:val="20"/>
                    </w:rPr>
                    <w:t xml:space="preserve"> расчет доходов по долгосрочному договору строительного подряда к предъявлению за отчетный период;</w:t>
                  </w:r>
                </w:p>
                <w:p w:rsidR="00FB0319" w:rsidRDefault="00FB0319" w:rsidP="00FB0319">
                  <w:pPr>
                    <w:autoSpaceDE w:val="0"/>
                    <w:autoSpaceDN w:val="0"/>
                    <w:adjustRightInd w:val="0"/>
                    <w:spacing w:after="1" w:line="200" w:lineRule="atLeast"/>
                    <w:rPr>
                      <w:rFonts w:cs="Arial"/>
                      <w:szCs w:val="20"/>
                    </w:rPr>
                  </w:pPr>
                  <w:r w:rsidRPr="00A44492">
                    <w:rPr>
                      <w:rFonts w:cs="Arial"/>
                      <w:szCs w:val="20"/>
                      <w:shd w:val="clear" w:color="auto" w:fill="C0C0C0"/>
                    </w:rPr>
                    <w:t>2)</w:t>
                  </w:r>
                  <w:r>
                    <w:rPr>
                      <w:rFonts w:cs="Arial"/>
                      <w:szCs w:val="20"/>
                    </w:rPr>
                    <w:t xml:space="preserve"> отражение факта хозяйственной жизни в учете</w:t>
                  </w: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44492">
                    <w:rPr>
                      <w:rFonts w:cs="Arial"/>
                      <w:szCs w:val="20"/>
                      <w:shd w:val="clear" w:color="auto" w:fill="C0C0C0"/>
                    </w:rPr>
                    <w:t>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35685">
                    <w:rPr>
                      <w:rFonts w:cs="Arial"/>
                      <w:szCs w:val="20"/>
                      <w:shd w:val="clear" w:color="auto" w:fill="C0C0C0"/>
                    </w:rPr>
                    <w:t>328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44492">
                    <w:rPr>
                      <w:rFonts w:cs="Arial"/>
                      <w:szCs w:val="20"/>
                      <w:shd w:val="clear" w:color="auto" w:fill="C0C0C0"/>
                    </w:rPr>
                    <w:t>Документ</w:t>
                  </w:r>
                  <w:r>
                    <w:rPr>
                      <w:rFonts w:cs="Arial"/>
                      <w:szCs w:val="20"/>
                    </w:rPr>
                    <w:t>, подтверждающ</w:t>
                  </w:r>
                  <w:r>
                    <w:rPr>
                      <w:rFonts w:cs="Arial"/>
                      <w:szCs w:val="20"/>
                    </w:rPr>
                    <w:lastRenderedPageBreak/>
                    <w:t>ий выполнение этапов работ/полного исполнения обязательств по долгосрочному договору строительного подряда (Акт выполненных работ или документ, установленный условиями долгосрочного договора)</w:t>
                  </w: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C67B28" w:rsidRDefault="00C67B28"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p w:rsidR="00E35685" w:rsidRDefault="00E35685"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w:t>
                  </w:r>
                  <w:r>
                    <w:rPr>
                      <w:rFonts w:cs="Arial"/>
                      <w:szCs w:val="20"/>
                    </w:rPr>
                    <w:lastRenderedPageBreak/>
                    <w:t>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A44492">
                    <w:rPr>
                      <w:rFonts w:cs="Arial"/>
                      <w:szCs w:val="20"/>
                      <w:shd w:val="clear" w:color="auto" w:fill="C0C0C0"/>
                    </w:rPr>
                    <w:t>в уполномоченн</w:t>
                  </w:r>
                  <w:r w:rsidRPr="00A44492">
                    <w:rPr>
                      <w:rFonts w:cs="Arial"/>
                      <w:szCs w:val="20"/>
                      <w:shd w:val="clear" w:color="auto" w:fill="C0C0C0"/>
                    </w:rPr>
                    <w:lastRenderedPageBreak/>
                    <w:t>ую организацию средствами ГИИС "Электронный бюджет"</w:t>
                  </w:r>
                  <w:r>
                    <w:rPr>
                      <w:rFonts w:cs="Arial"/>
                      <w:szCs w:val="20"/>
                    </w:rPr>
                    <w:t xml:space="preserve"> не позднее рабочего дня</w:t>
                  </w:r>
                  <w:r w:rsidRPr="00A44492">
                    <w:rPr>
                      <w:rFonts w:cs="Arial"/>
                      <w:szCs w:val="20"/>
                      <w:shd w:val="clear" w:color="auto" w:fill="C0C0C0"/>
                    </w:rPr>
                    <w:t>, следующего за днем</w:t>
                  </w:r>
                  <w:r>
                    <w:rPr>
                      <w:rFonts w:cs="Arial"/>
                      <w:szCs w:val="20"/>
                    </w:rPr>
                    <w:t xml:space="preserve">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w:t>
                  </w:r>
                  <w:r>
                    <w:rPr>
                      <w:rFonts w:cs="Arial"/>
                      <w:szCs w:val="20"/>
                    </w:rPr>
                    <w:lastRenderedPageBreak/>
                    <w:t>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не позднее рабочего </w:t>
                  </w:r>
                  <w:r>
                    <w:rPr>
                      <w:rFonts w:cs="Arial"/>
                      <w:szCs w:val="20"/>
                    </w:rPr>
                    <w:lastRenderedPageBreak/>
                    <w:t>дня</w:t>
                  </w:r>
                  <w:r w:rsidRPr="00A44492">
                    <w:rPr>
                      <w:rFonts w:cs="Arial"/>
                      <w:szCs w:val="20"/>
                      <w:shd w:val="clear" w:color="auto" w:fill="C0C0C0"/>
                    </w:rPr>
                    <w:t>, следующего за днем</w:t>
                  </w:r>
                  <w:r>
                    <w:rPr>
                      <w:rFonts w:cs="Arial"/>
                      <w:szCs w:val="20"/>
                    </w:rPr>
                    <w:t xml:space="preserve"> получения </w:t>
                  </w:r>
                  <w:r w:rsidRPr="00A44492">
                    <w:rPr>
                      <w:rFonts w:cs="Arial"/>
                      <w:szCs w:val="20"/>
                      <w:shd w:val="clear" w:color="auto" w:fill="C0C0C0"/>
                    </w:rPr>
                    <w:t>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отражение факта </w:t>
                  </w:r>
                  <w:r>
                    <w:rPr>
                      <w:rFonts w:cs="Arial"/>
                      <w:szCs w:val="20"/>
                    </w:rPr>
                    <w:lastRenderedPageBreak/>
                    <w:t>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A44492">
                    <w:rPr>
                      <w:rFonts w:cs="Arial"/>
                      <w:szCs w:val="20"/>
                      <w:shd w:val="clear" w:color="auto" w:fill="C0C0C0"/>
                    </w:rPr>
                    <w:t xml:space="preserve">Журнале </w:t>
                  </w:r>
                  <w:r w:rsidRPr="00A44492">
                    <w:rPr>
                      <w:rFonts w:cs="Arial"/>
                      <w:szCs w:val="20"/>
                      <w:shd w:val="clear" w:color="auto" w:fill="C0C0C0"/>
                    </w:rPr>
                    <w:lastRenderedPageBreak/>
                    <w:t>операций по забалансовому счету (код формы по ОКУД 0509213)</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83" w:name="Р2_22"/>
                  <w:bookmarkEnd w:id="83"/>
                  <w:r>
                    <w:rPr>
                      <w:rFonts w:cs="Arial"/>
                      <w:szCs w:val="20"/>
                    </w:rPr>
                    <w:lastRenderedPageBreak/>
                    <w:t>18. Инвентаризация</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329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Запрос для включения сотрудников уполномоченной организации в состав</w:t>
                  </w:r>
                  <w:r>
                    <w:rPr>
                      <w:rFonts w:cs="Arial"/>
                      <w:szCs w:val="20"/>
                    </w:rPr>
                    <w:t xml:space="preserve"> инвентаризационной комиссии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3B3B5E">
                    <w:rPr>
                      <w:rFonts w:cs="Arial"/>
                      <w:szCs w:val="20"/>
                      <w:shd w:val="clear" w:color="auto" w:fill="C0C0C0"/>
                    </w:rPr>
                    <w:t>запроса информации в уполномоченную организацию</w:t>
                  </w:r>
                  <w:r w:rsidRPr="003B3B5E">
                    <w:rPr>
                      <w:rFonts w:cs="Arial"/>
                      <w:szCs w:val="20"/>
                    </w:rPr>
                    <w:t xml:space="preserve"> не позднее </w:t>
                  </w:r>
                  <w:r w:rsidRPr="003B3B5E">
                    <w:rPr>
                      <w:rFonts w:cs="Arial"/>
                      <w:szCs w:val="20"/>
                      <w:shd w:val="clear" w:color="auto" w:fill="C0C0C0"/>
                    </w:rPr>
                    <w:t>10 (десяти) рабочих дней до даты</w:t>
                  </w:r>
                  <w:r>
                    <w:rPr>
                      <w:rFonts w:cs="Arial"/>
                      <w:szCs w:val="20"/>
                    </w:rPr>
                    <w:t xml:space="preserve"> утверждения </w:t>
                  </w:r>
                  <w:r w:rsidRPr="003B3B5E">
                    <w:rPr>
                      <w:rFonts w:cs="Arial"/>
                      <w:szCs w:val="20"/>
                      <w:shd w:val="clear" w:color="auto" w:fill="C0C0C0"/>
                    </w:rPr>
                    <w:t>Решения о проведении инвентаризации (код формы по ОКУД 0510447)</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w:t>
                  </w:r>
                  <w:r w:rsidRPr="003B3B5E">
                    <w:rPr>
                      <w:rFonts w:cs="Arial"/>
                      <w:szCs w:val="20"/>
                      <w:shd w:val="clear" w:color="auto" w:fill="C0C0C0"/>
                    </w:rPr>
                    <w:t>5 (пяти) рабочих дней после поступления запроса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направления информации о сотрудниках для включения субъектом централизованного учета в состав инвентаризационной</w:t>
                  </w:r>
                  <w:r>
                    <w:rPr>
                      <w:rFonts w:cs="Arial"/>
                      <w:szCs w:val="20"/>
                    </w:rPr>
                    <w:t xml:space="preserve"> комиссии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3B3B5E">
                    <w:rPr>
                      <w:rFonts w:cs="Arial"/>
                      <w:szCs w:val="20"/>
                      <w:shd w:val="clear" w:color="auto" w:fill="C0C0C0"/>
                    </w:rPr>
                    <w:t>включения субъектом централизованного учета в состав инвентаризационной комиссии при формировании Решения о проведении инвентаризации (код формы по ОКУД 0510439) &lt;1&gt;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lastRenderedPageBreak/>
                    <w:t>330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Решение о проведении инвентаризации (код формы по ОКУД 0510439)</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не позднее 5 рабочих дней до начала проведения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 инвентаризационная комиссия субъекта централизованного учета</w:t>
                  </w:r>
                </w:p>
                <w:p w:rsidR="003B3B5E" w:rsidRDefault="003B3B5E" w:rsidP="00FB0319">
                  <w:pPr>
                    <w:autoSpaceDE w:val="0"/>
                    <w:autoSpaceDN w:val="0"/>
                    <w:adjustRightInd w:val="0"/>
                    <w:spacing w:after="1" w:line="200" w:lineRule="atLeast"/>
                    <w:rPr>
                      <w:rFonts w:cs="Arial"/>
                      <w:szCs w:val="20"/>
                    </w:rPr>
                  </w:pPr>
                </w:p>
                <w:p w:rsidR="003B3B5E" w:rsidRDefault="003B3B5E" w:rsidP="00FB0319">
                  <w:pPr>
                    <w:autoSpaceDE w:val="0"/>
                    <w:autoSpaceDN w:val="0"/>
                    <w:adjustRightInd w:val="0"/>
                    <w:spacing w:after="1" w:line="200" w:lineRule="atLeast"/>
                    <w:rPr>
                      <w:rFonts w:cs="Arial"/>
                      <w:szCs w:val="20"/>
                    </w:rPr>
                  </w:pPr>
                </w:p>
                <w:p w:rsidR="003B3B5E" w:rsidRDefault="003B3B5E" w:rsidP="00FB0319">
                  <w:pPr>
                    <w:autoSpaceDE w:val="0"/>
                    <w:autoSpaceDN w:val="0"/>
                    <w:adjustRightInd w:val="0"/>
                    <w:spacing w:after="1" w:line="200" w:lineRule="atLeast"/>
                    <w:rPr>
                      <w:rFonts w:cs="Arial"/>
                      <w:szCs w:val="20"/>
                    </w:rPr>
                  </w:pPr>
                </w:p>
                <w:p w:rsidR="003B3B5E" w:rsidRDefault="003B3B5E" w:rsidP="00FB0319">
                  <w:pPr>
                    <w:autoSpaceDE w:val="0"/>
                    <w:autoSpaceDN w:val="0"/>
                    <w:adjustRightInd w:val="0"/>
                    <w:spacing w:after="1" w:line="200" w:lineRule="atLeast"/>
                    <w:rPr>
                      <w:rFonts w:cs="Arial"/>
                      <w:szCs w:val="20"/>
                    </w:rPr>
                  </w:pPr>
                </w:p>
                <w:p w:rsidR="009F3041" w:rsidRDefault="009F3041"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дня начала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инвентаризационных описей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направления проектов инвентаризационных описей в субъект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331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Изменение Решения о проведении инвентаризации (код формы по ОКУД 0510447) &lt;</w:t>
                  </w:r>
                  <w:r w:rsidRPr="003B3B5E">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не позднее 2 рабочих дней до начала проведения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 инвентаризационная комиссия субъекта централизованного учета</w:t>
                  </w:r>
                </w:p>
                <w:p w:rsidR="003B3B5E" w:rsidRDefault="003B3B5E" w:rsidP="00FB0319">
                  <w:pPr>
                    <w:autoSpaceDE w:val="0"/>
                    <w:autoSpaceDN w:val="0"/>
                    <w:adjustRightInd w:val="0"/>
                    <w:spacing w:after="1" w:line="200" w:lineRule="atLeast"/>
                    <w:rPr>
                      <w:rFonts w:cs="Arial"/>
                      <w:szCs w:val="20"/>
                    </w:rPr>
                  </w:pPr>
                </w:p>
                <w:p w:rsidR="003B3B5E" w:rsidRDefault="003B3B5E" w:rsidP="00FB0319">
                  <w:pPr>
                    <w:autoSpaceDE w:val="0"/>
                    <w:autoSpaceDN w:val="0"/>
                    <w:adjustRightInd w:val="0"/>
                    <w:spacing w:after="1" w:line="200" w:lineRule="atLeast"/>
                    <w:rPr>
                      <w:rFonts w:cs="Arial"/>
                      <w:szCs w:val="20"/>
                    </w:rPr>
                  </w:pPr>
                </w:p>
                <w:p w:rsidR="003B3B5E" w:rsidRDefault="003B3B5E" w:rsidP="00FB0319">
                  <w:pPr>
                    <w:autoSpaceDE w:val="0"/>
                    <w:autoSpaceDN w:val="0"/>
                    <w:adjustRightInd w:val="0"/>
                    <w:spacing w:after="1" w:line="200" w:lineRule="atLeast"/>
                    <w:rPr>
                      <w:rFonts w:cs="Arial"/>
                      <w:szCs w:val="20"/>
                    </w:rPr>
                  </w:pPr>
                </w:p>
                <w:p w:rsidR="003B3B5E" w:rsidRDefault="003B3B5E" w:rsidP="00FB0319">
                  <w:pPr>
                    <w:autoSpaceDE w:val="0"/>
                    <w:autoSpaceDN w:val="0"/>
                    <w:adjustRightInd w:val="0"/>
                    <w:spacing w:after="1" w:line="200" w:lineRule="atLeast"/>
                    <w:rPr>
                      <w:rFonts w:cs="Arial"/>
                      <w:szCs w:val="20"/>
                    </w:rPr>
                  </w:pPr>
                </w:p>
                <w:p w:rsidR="003B3B5E" w:rsidRDefault="003B3B5E"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дня начала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инвентаризационных описей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направления проектов инвентаризационных описей в субъект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332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Инвентаризационная опись ценных бумаг (код формы по ОКУД 0504081) &lt;</w:t>
                  </w:r>
                  <w:r w:rsidRPr="003B3B5E">
                    <w:rPr>
                      <w:rFonts w:cs="Arial"/>
                      <w:szCs w:val="20"/>
                      <w:shd w:val="clear" w:color="auto" w:fill="C0C0C0"/>
                    </w:rPr>
                    <w:t>1</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электронный </w:t>
                  </w:r>
                  <w:r w:rsidRPr="001D139B">
                    <w:rPr>
                      <w:rFonts w:cs="Arial"/>
                      <w:szCs w:val="20"/>
                      <w:shd w:val="clear" w:color="auto" w:fill="C0C0C0"/>
                    </w:rPr>
                    <w:t>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t>не позднее дня начала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t>направление требования о представлении первичных учетных документов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333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Инвентаризационная опись задолженности по кредитам, займам </w:t>
                  </w:r>
                  <w:r>
                    <w:rPr>
                      <w:rFonts w:cs="Arial"/>
                      <w:szCs w:val="20"/>
                    </w:rPr>
                    <w:lastRenderedPageBreak/>
                    <w:t>(ссудам) (код формы по ОКУД 0504083) &lt;</w:t>
                  </w:r>
                  <w:r w:rsidRPr="001D139B">
                    <w:rPr>
                      <w:rFonts w:cs="Arial"/>
                      <w:szCs w:val="20"/>
                      <w:shd w:val="clear" w:color="auto" w:fill="C0C0C0"/>
                    </w:rPr>
                    <w:t>4</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электронный </w:t>
                  </w:r>
                  <w:r w:rsidRPr="001D139B">
                    <w:rPr>
                      <w:rFonts w:cs="Arial"/>
                      <w:szCs w:val="20"/>
                      <w:shd w:val="clear" w:color="auto" w:fill="C0C0C0"/>
                    </w:rPr>
                    <w:t>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и </w:t>
                  </w:r>
                  <w:r>
                    <w:rPr>
                      <w:rFonts w:cs="Arial"/>
                      <w:szCs w:val="20"/>
                    </w:rPr>
                    <w:lastRenderedPageBreak/>
                    <w:t>направление в субъект централизованного учета не позднее дня начала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ответственные лица уполномоченной </w:t>
                  </w:r>
                  <w:r>
                    <w:rPr>
                      <w:rFonts w:cs="Arial"/>
                      <w:szCs w:val="20"/>
                    </w:rPr>
                    <w:lastRenderedPageBreak/>
                    <w:t>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lastRenderedPageBreak/>
                    <w:t>не позднее дня начала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t>направление требования о представле</w:t>
                  </w:r>
                  <w:r w:rsidRPr="001D139B">
                    <w:rPr>
                      <w:rFonts w:cs="Arial"/>
                      <w:szCs w:val="20"/>
                      <w:shd w:val="clear" w:color="auto" w:fill="C0C0C0"/>
                    </w:rPr>
                    <w:lastRenderedPageBreak/>
                    <w:t>нии первичных учетных документов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для проведения инвентаризации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334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Инвентаризационная опись состояния государственного долга Российской Федерации в ценных бумагах (код формы по ОКУД 0504084) &lt;</w:t>
                  </w:r>
                  <w:r w:rsidRPr="001D139B">
                    <w:rPr>
                      <w:rFonts w:cs="Arial"/>
                      <w:szCs w:val="20"/>
                      <w:shd w:val="clear" w:color="auto" w:fill="C0C0C0"/>
                    </w:rPr>
                    <w:t>4</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электронный </w:t>
                  </w:r>
                  <w:r w:rsidRPr="001D139B">
                    <w:rPr>
                      <w:rFonts w:cs="Arial"/>
                      <w:szCs w:val="20"/>
                      <w:shd w:val="clear" w:color="auto" w:fill="C0C0C0"/>
                    </w:rPr>
                    <w:t>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t>не позднее дня начала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t>направление требования о представлении первичных учетных документов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335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Инвентаризационная опись состояния государственного долга Российской Федерации по полученным кредитам и предоставленным гарантиям (код формы по ОКУД 0504085) &lt;</w:t>
                  </w:r>
                  <w:r w:rsidRPr="001D139B">
                    <w:rPr>
                      <w:rFonts w:cs="Arial"/>
                      <w:szCs w:val="20"/>
                      <w:shd w:val="clear" w:color="auto" w:fill="C0C0C0"/>
                    </w:rPr>
                    <w:t>4</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773FD">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электронный </w:t>
                  </w:r>
                  <w:r w:rsidRPr="001D139B">
                    <w:rPr>
                      <w:rFonts w:cs="Arial"/>
                      <w:szCs w:val="20"/>
                      <w:shd w:val="clear" w:color="auto" w:fill="C0C0C0"/>
                    </w:rPr>
                    <w:t>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t>не позднее дня начала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t>направление требования о представлении первичных учетных документов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336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Инвентаризационная опись (сличительная ведомость) бланков строгой отчетности и денежных документов (код формы по ОКУД </w:t>
                  </w:r>
                  <w:r w:rsidRPr="001D139B">
                    <w:rPr>
                      <w:rFonts w:cs="Arial"/>
                      <w:szCs w:val="20"/>
                      <w:shd w:val="clear" w:color="auto" w:fill="C0C0C0"/>
                    </w:rPr>
                    <w:t>0510465</w:t>
                  </w:r>
                  <w:r>
                    <w:rPr>
                      <w:rFonts w:cs="Arial"/>
                      <w:szCs w:val="20"/>
                    </w:rPr>
                    <w:t>) &lt;</w:t>
                  </w:r>
                  <w:r w:rsidRPr="001D139B">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t>не позднее дня начала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t>направление требования о представлении первичных учетных документов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337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Инвентаризационная опись (сличительная ведомость) по объектам нефинансовых активов (код формы по ОКУД </w:t>
                  </w:r>
                  <w:r w:rsidRPr="001D139B">
                    <w:rPr>
                      <w:rFonts w:cs="Arial"/>
                      <w:szCs w:val="20"/>
                      <w:shd w:val="clear" w:color="auto" w:fill="C0C0C0"/>
                    </w:rPr>
                    <w:t>0510466</w:t>
                  </w:r>
                  <w:r>
                    <w:rPr>
                      <w:rFonts w:cs="Arial"/>
                      <w:szCs w:val="20"/>
                    </w:rPr>
                    <w:t>) &lt;</w:t>
                  </w:r>
                  <w:r w:rsidRPr="001D139B">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и направление в субъект централизованного учета не позднее дня </w:t>
                  </w:r>
                  <w:r>
                    <w:rPr>
                      <w:rFonts w:cs="Arial"/>
                      <w:szCs w:val="20"/>
                    </w:rPr>
                    <w:lastRenderedPageBreak/>
                    <w:t>начала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t>не позднее дня начала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t xml:space="preserve">направление требования о представлении первичных учетных документов (пункт 455 </w:t>
                  </w:r>
                  <w:r w:rsidRPr="001D139B">
                    <w:rPr>
                      <w:rFonts w:cs="Arial"/>
                      <w:szCs w:val="20"/>
                      <w:shd w:val="clear" w:color="auto" w:fill="C0C0C0"/>
                    </w:rPr>
                    <w:lastRenderedPageBreak/>
                    <w:t>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проведения инвентаризации </w:t>
                  </w:r>
                  <w:r w:rsidRPr="001D139B">
                    <w:rPr>
                      <w:rFonts w:cs="Arial"/>
                      <w:szCs w:val="20"/>
                      <w:shd w:val="clear" w:color="auto" w:fill="C0C0C0"/>
                    </w:rPr>
                    <w:t>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338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Инвентаризационная опись наличных денежных средств (код формы по ОКУД </w:t>
                  </w:r>
                  <w:r w:rsidRPr="001D139B">
                    <w:rPr>
                      <w:rFonts w:cs="Arial"/>
                      <w:szCs w:val="20"/>
                      <w:shd w:val="clear" w:color="auto" w:fill="C0C0C0"/>
                    </w:rPr>
                    <w:t>0510467</w:t>
                  </w:r>
                  <w:r>
                    <w:rPr>
                      <w:rFonts w:cs="Arial"/>
                      <w:szCs w:val="20"/>
                    </w:rPr>
                    <w:t>) &lt;</w:t>
                  </w:r>
                  <w:r w:rsidRPr="001D139B">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t>не позднее дня начала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Pr="001D139B" w:rsidRDefault="00FB0319" w:rsidP="00FB0319">
                  <w:pPr>
                    <w:autoSpaceDE w:val="0"/>
                    <w:autoSpaceDN w:val="0"/>
                    <w:adjustRightInd w:val="0"/>
                    <w:spacing w:after="1" w:line="200" w:lineRule="atLeast"/>
                    <w:rPr>
                      <w:rFonts w:cs="Arial"/>
                      <w:szCs w:val="20"/>
                      <w:shd w:val="clear" w:color="auto" w:fill="C0C0C0"/>
                    </w:rPr>
                  </w:pPr>
                  <w:r w:rsidRPr="001D139B">
                    <w:rPr>
                      <w:rFonts w:cs="Arial"/>
                      <w:szCs w:val="20"/>
                      <w:shd w:val="clear" w:color="auto" w:fill="C0C0C0"/>
                    </w:rPr>
                    <w:t>направление требования о представлении первичных учетных документов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339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Инвентаризационная опись расчетов с покупателями, поставщиками, дебиторами и кредиторами (код формы по ОКУД 0504089) &lt;</w:t>
                  </w:r>
                  <w:r w:rsidRPr="00050344">
                    <w:rPr>
                      <w:rFonts w:cs="Arial"/>
                      <w:szCs w:val="20"/>
                      <w:shd w:val="clear" w:color="auto" w:fill="C0C0C0"/>
                    </w:rPr>
                    <w:t>4</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электронный </w:t>
                  </w:r>
                  <w:r w:rsidRPr="00050344">
                    <w:rPr>
                      <w:rFonts w:cs="Arial"/>
                      <w:szCs w:val="20"/>
                      <w:shd w:val="clear" w:color="auto" w:fill="C0C0C0"/>
                    </w:rPr>
                    <w:t>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t>не позднее дня начала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t>направление требования о представлении первичных учетных документов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340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Инвентаризационная опись расчетов по поступлениям (код формы по ОКУД </w:t>
                  </w:r>
                  <w:r w:rsidRPr="00050344">
                    <w:rPr>
                      <w:rFonts w:cs="Arial"/>
                      <w:szCs w:val="20"/>
                      <w:shd w:val="clear" w:color="auto" w:fill="C0C0C0"/>
                    </w:rPr>
                    <w:t>0510468</w:t>
                  </w:r>
                  <w:r>
                    <w:rPr>
                      <w:rFonts w:cs="Arial"/>
                      <w:szCs w:val="20"/>
                    </w:rPr>
                    <w:t>) &lt;</w:t>
                  </w:r>
                  <w:r w:rsidRPr="00050344">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t>не позднее дня начала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t>направление требования о представлении первичных учетных документов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341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Инвентаризационная опись остатков на счетах учета денежных средств (код формы по ОКУД </w:t>
                  </w:r>
                  <w:r w:rsidRPr="00050344">
                    <w:rPr>
                      <w:rFonts w:cs="Arial"/>
                      <w:szCs w:val="20"/>
                      <w:shd w:val="clear" w:color="auto" w:fill="C0C0C0"/>
                    </w:rPr>
                    <w:t>0510464</w:t>
                  </w:r>
                  <w:r>
                    <w:rPr>
                      <w:rFonts w:cs="Arial"/>
                      <w:szCs w:val="20"/>
                    </w:rPr>
                    <w:t>) &lt;</w:t>
                  </w:r>
                  <w:r w:rsidRPr="00050344">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t>не позднее дня начала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t>направление требования о представлении первичных учетных документов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проведения инвентаризации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lastRenderedPageBreak/>
                    <w:t>342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Инвентаризационная опись ценных бумаг (код формы по ОКУД 0504081), Инвентаризационная опись задолженности по кредитам, займам (ссудам) (код формы по ОКУД 0504083), Инвентаризационная опись состояния государственного долга Российской Федерации в ценных бумагах (код формы по ОКУД 0504084), Инвентаризационная опись состояния государственного долга Российской Федерации по полученным кредитам и предоставленным гарантиям (код формы по ОКУД 0504085), Инвентаризационная опись (сличительная ведомость) бланков строгой отчетности и денежных документов (код формы по ОКУД </w:t>
                  </w:r>
                  <w:r w:rsidRPr="00050344">
                    <w:rPr>
                      <w:rFonts w:cs="Arial"/>
                      <w:szCs w:val="20"/>
                      <w:shd w:val="clear" w:color="auto" w:fill="C0C0C0"/>
                    </w:rPr>
                    <w:t>0510465</w:t>
                  </w:r>
                  <w:r>
                    <w:rPr>
                      <w:rFonts w:cs="Arial"/>
                      <w:szCs w:val="20"/>
                    </w:rPr>
                    <w:t xml:space="preserve">), Инвентаризационная опись (сличительная ведомость) по объектам нефинансовых активов (код формы по </w:t>
                  </w:r>
                  <w:r>
                    <w:rPr>
                      <w:rFonts w:cs="Arial"/>
                      <w:szCs w:val="20"/>
                    </w:rPr>
                    <w:lastRenderedPageBreak/>
                    <w:t xml:space="preserve">ОКУД </w:t>
                  </w:r>
                  <w:r w:rsidRPr="00050344">
                    <w:rPr>
                      <w:rFonts w:cs="Arial"/>
                      <w:szCs w:val="20"/>
                      <w:shd w:val="clear" w:color="auto" w:fill="C0C0C0"/>
                    </w:rPr>
                    <w:t>0510466</w:t>
                  </w:r>
                  <w:r>
                    <w:rPr>
                      <w:rFonts w:cs="Arial"/>
                      <w:szCs w:val="20"/>
                    </w:rPr>
                    <w:t xml:space="preserve">), Инвентаризационная опись наличных денежных средств (код формы по ОКУД </w:t>
                  </w:r>
                  <w:r w:rsidRPr="00050344">
                    <w:rPr>
                      <w:rFonts w:cs="Arial"/>
                      <w:szCs w:val="20"/>
                      <w:shd w:val="clear" w:color="auto" w:fill="C0C0C0"/>
                    </w:rPr>
                    <w:t>0510467</w:t>
                  </w:r>
                  <w:r>
                    <w:rPr>
                      <w:rFonts w:cs="Arial"/>
                      <w:szCs w:val="20"/>
                    </w:rPr>
                    <w:t xml:space="preserve">), Инвентаризационная опись расчетов с покупателями, поставщиками, дебиторами и кредиторами (код формы по ОКУД 0504089), Инвентаризационная опись расчетов по поступлениям (код формы по ОКУД </w:t>
                  </w:r>
                  <w:r w:rsidRPr="00050344">
                    <w:rPr>
                      <w:rFonts w:cs="Arial"/>
                      <w:szCs w:val="20"/>
                      <w:shd w:val="clear" w:color="auto" w:fill="C0C0C0"/>
                    </w:rPr>
                    <w:t>0510468</w:t>
                  </w:r>
                  <w:r>
                    <w:rPr>
                      <w:rFonts w:cs="Arial"/>
                      <w:szCs w:val="20"/>
                    </w:rPr>
                    <w:t xml:space="preserve">), Инвентаризационная опись остатков на счетах учета денежных средств (код формы по ОКУД </w:t>
                  </w:r>
                  <w:r w:rsidRPr="00050344">
                    <w:rPr>
                      <w:rFonts w:cs="Arial"/>
                      <w:szCs w:val="20"/>
                      <w:shd w:val="clear" w:color="auto" w:fill="C0C0C0"/>
                    </w:rPr>
                    <w:t>0510464</w:t>
                  </w:r>
                  <w:r>
                    <w:rPr>
                      <w:rFonts w:cs="Arial"/>
                      <w:szCs w:val="20"/>
                    </w:rPr>
                    <w:t xml:space="preserve">) (продолжение </w:t>
                  </w:r>
                  <w:r w:rsidRPr="00050344">
                    <w:rPr>
                      <w:rFonts w:cs="Arial"/>
                      <w:szCs w:val="20"/>
                      <w:shd w:val="clear" w:color="auto" w:fill="C0C0C0"/>
                    </w:rPr>
                    <w:t>пунктов 330</w:t>
                  </w:r>
                  <w:r>
                    <w:rPr>
                      <w:rFonts w:cs="Arial"/>
                      <w:szCs w:val="20"/>
                    </w:rPr>
                    <w:t xml:space="preserve"> - </w:t>
                  </w:r>
                  <w:r w:rsidRPr="00050344">
                    <w:rPr>
                      <w:rFonts w:cs="Arial"/>
                      <w:szCs w:val="20"/>
                      <w:shd w:val="clear" w:color="auto" w:fill="C0C0C0"/>
                    </w:rPr>
                    <w:t>339</w:t>
                  </w:r>
                  <w:r>
                    <w:rPr>
                      <w:rFonts w:cs="Arial"/>
                      <w:szCs w:val="20"/>
                    </w:rPr>
                    <w:t>)</w:t>
                  </w:r>
                </w:p>
                <w:p w:rsidR="00050344" w:rsidRDefault="00050344" w:rsidP="00FB0319">
                  <w:pPr>
                    <w:autoSpaceDE w:val="0"/>
                    <w:autoSpaceDN w:val="0"/>
                    <w:adjustRightInd w:val="0"/>
                    <w:spacing w:after="1" w:line="200" w:lineRule="atLeast"/>
                    <w:rPr>
                      <w:rFonts w:cs="Arial"/>
                      <w:szCs w:val="20"/>
                    </w:rPr>
                  </w:pPr>
                </w:p>
                <w:p w:rsidR="00050344" w:rsidRDefault="00050344" w:rsidP="00FB0319">
                  <w:pPr>
                    <w:autoSpaceDE w:val="0"/>
                    <w:autoSpaceDN w:val="0"/>
                    <w:adjustRightInd w:val="0"/>
                    <w:spacing w:after="1" w:line="200" w:lineRule="atLeast"/>
                    <w:rPr>
                      <w:rFonts w:cs="Arial"/>
                      <w:szCs w:val="20"/>
                    </w:rPr>
                  </w:pPr>
                </w:p>
                <w:p w:rsidR="00050344" w:rsidRDefault="00050344" w:rsidP="00FB0319">
                  <w:pPr>
                    <w:autoSpaceDE w:val="0"/>
                    <w:autoSpaceDN w:val="0"/>
                    <w:adjustRightInd w:val="0"/>
                    <w:spacing w:after="1" w:line="200" w:lineRule="atLeast"/>
                    <w:rPr>
                      <w:rFonts w:cs="Arial"/>
                      <w:szCs w:val="20"/>
                    </w:rPr>
                  </w:pPr>
                </w:p>
                <w:p w:rsidR="00050344" w:rsidRDefault="00050344" w:rsidP="00FB0319">
                  <w:pPr>
                    <w:autoSpaceDE w:val="0"/>
                    <w:autoSpaceDN w:val="0"/>
                    <w:adjustRightInd w:val="0"/>
                    <w:spacing w:after="1" w:line="200" w:lineRule="atLeast"/>
                    <w:rPr>
                      <w:rFonts w:cs="Arial"/>
                      <w:szCs w:val="20"/>
                    </w:rPr>
                  </w:pPr>
                </w:p>
                <w:p w:rsidR="00050344" w:rsidRDefault="00050344" w:rsidP="00FB0319">
                  <w:pPr>
                    <w:autoSpaceDE w:val="0"/>
                    <w:autoSpaceDN w:val="0"/>
                    <w:adjustRightInd w:val="0"/>
                    <w:spacing w:after="1" w:line="200" w:lineRule="atLeast"/>
                    <w:rPr>
                      <w:rFonts w:cs="Arial"/>
                      <w:szCs w:val="20"/>
                    </w:rPr>
                  </w:pPr>
                </w:p>
                <w:p w:rsidR="00050344" w:rsidRDefault="00050344" w:rsidP="00FB0319">
                  <w:pPr>
                    <w:autoSpaceDE w:val="0"/>
                    <w:autoSpaceDN w:val="0"/>
                    <w:adjustRightInd w:val="0"/>
                    <w:spacing w:after="1" w:line="200" w:lineRule="atLeast"/>
                    <w:rPr>
                      <w:rFonts w:cs="Arial"/>
                      <w:szCs w:val="20"/>
                    </w:rPr>
                  </w:pPr>
                </w:p>
                <w:p w:rsidR="00050344" w:rsidRDefault="00050344" w:rsidP="00FB0319">
                  <w:pPr>
                    <w:autoSpaceDE w:val="0"/>
                    <w:autoSpaceDN w:val="0"/>
                    <w:adjustRightInd w:val="0"/>
                    <w:spacing w:after="1" w:line="200" w:lineRule="atLeast"/>
                    <w:rPr>
                      <w:rFonts w:cs="Arial"/>
                      <w:szCs w:val="20"/>
                    </w:rPr>
                  </w:pPr>
                </w:p>
                <w:p w:rsidR="00050344" w:rsidRDefault="00050344" w:rsidP="00FB0319">
                  <w:pPr>
                    <w:autoSpaceDE w:val="0"/>
                    <w:autoSpaceDN w:val="0"/>
                    <w:adjustRightInd w:val="0"/>
                    <w:spacing w:after="1" w:line="200" w:lineRule="atLeast"/>
                    <w:rPr>
                      <w:rFonts w:cs="Arial"/>
                      <w:szCs w:val="20"/>
                    </w:rPr>
                  </w:pPr>
                </w:p>
                <w:p w:rsidR="00050344" w:rsidRDefault="00050344"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r w:rsidRPr="00050344">
                    <w:rPr>
                      <w:rFonts w:cs="Arial"/>
                      <w:szCs w:val="20"/>
                      <w:shd w:val="clear" w:color="auto" w:fill="C0C0C0"/>
                    </w:rPr>
                    <w:t>, 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50344">
                    <w:rPr>
                      <w:rFonts w:cs="Arial"/>
                      <w:szCs w:val="20"/>
                      <w:shd w:val="clear" w:color="auto" w:fill="C0C0C0"/>
                    </w:rPr>
                    <w:t>заполнение результатов</w:t>
                  </w:r>
                  <w:r>
                    <w:rPr>
                      <w:rFonts w:cs="Arial"/>
                      <w:szCs w:val="20"/>
                    </w:rPr>
                    <w:t xml:space="preserve"> инвентаризации и направление </w:t>
                  </w:r>
                  <w:r w:rsidRPr="00D773FD">
                    <w:rPr>
                      <w:rFonts w:cs="Arial"/>
                      <w:szCs w:val="20"/>
                      <w:shd w:val="clear" w:color="auto" w:fill="C0C0C0"/>
                    </w:rPr>
                    <w:t>в уполномоченную организацию средствами ГИИС "Электронный бюджет"</w:t>
                  </w:r>
                  <w:r>
                    <w:rPr>
                      <w:rFonts w:cs="Arial"/>
                      <w:szCs w:val="20"/>
                    </w:rPr>
                    <w:t xml:space="preserve"> не позднее рабочего дня</w:t>
                  </w:r>
                  <w:r w:rsidRPr="00D773FD">
                    <w:rPr>
                      <w:rFonts w:cs="Arial"/>
                      <w:szCs w:val="20"/>
                      <w:shd w:val="clear" w:color="auto" w:fill="C0C0C0"/>
                    </w:rPr>
                    <w:t>, следующего за днем окончания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50344">
                    <w:rPr>
                      <w:rFonts w:cs="Arial"/>
                      <w:szCs w:val="20"/>
                      <w:shd w:val="clear" w:color="auto" w:fill="C0C0C0"/>
                    </w:rPr>
                    <w:t>ответственные лица субъекта централизованного учета,</w:t>
                  </w:r>
                  <w:r>
                    <w:rPr>
                      <w:rFonts w:cs="Arial"/>
                      <w:szCs w:val="20"/>
                    </w:rPr>
                    <w:t xml:space="preserve"> инвентаризационная комиссия</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050344">
                    <w:rPr>
                      <w:rFonts w:cs="Arial"/>
                      <w:szCs w:val="20"/>
                      <w:shd w:val="clear" w:color="auto" w:fill="C0C0C0"/>
                    </w:rPr>
                    <w:t>, следующего за днем</w:t>
                  </w:r>
                  <w:r>
                    <w:rPr>
                      <w:rFonts w:cs="Arial"/>
                      <w:szCs w:val="20"/>
                    </w:rPr>
                    <w:t xml:space="preserve"> получения документа </w:t>
                  </w:r>
                  <w:r w:rsidRPr="00050344">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050344">
                    <w:rPr>
                      <w:rFonts w:cs="Arial"/>
                      <w:szCs w:val="20"/>
                      <w:shd w:val="clear" w:color="auto" w:fill="C0C0C0"/>
                    </w:rPr>
                    <w:t>1) подтверждение показателей бюджетного учета;</w:t>
                  </w:r>
                </w:p>
                <w:p w:rsidR="00FB0319" w:rsidRDefault="00FB0319" w:rsidP="00FB0319">
                  <w:pPr>
                    <w:autoSpaceDE w:val="0"/>
                    <w:autoSpaceDN w:val="0"/>
                    <w:adjustRightInd w:val="0"/>
                    <w:spacing w:after="1" w:line="200" w:lineRule="atLeast"/>
                    <w:rPr>
                      <w:rFonts w:cs="Arial"/>
                      <w:szCs w:val="20"/>
                    </w:rPr>
                  </w:pPr>
                  <w:r w:rsidRPr="00050344">
                    <w:rPr>
                      <w:rFonts w:cs="Arial"/>
                      <w:szCs w:val="20"/>
                      <w:shd w:val="clear" w:color="auto" w:fill="C0C0C0"/>
                    </w:rPr>
                    <w:t>2) направление требования о представлении первичных учетных документов (пункт 455 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050344">
                    <w:rPr>
                      <w:rFonts w:cs="Arial"/>
                      <w:szCs w:val="20"/>
                      <w:shd w:val="clear" w:color="auto" w:fill="C0C0C0"/>
                    </w:rPr>
                    <w:t>формирования субъектом централизованного учета Акта о результатах инвентаризации (код формы по ОКУД 0510463) (пункт 341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343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результатах инвентаризации (код формы по ОКУД </w:t>
                  </w:r>
                  <w:r w:rsidRPr="00050344">
                    <w:rPr>
                      <w:rFonts w:cs="Arial"/>
                      <w:szCs w:val="20"/>
                      <w:shd w:val="clear" w:color="auto" w:fill="C0C0C0"/>
                    </w:rPr>
                    <w:t>0510463</w:t>
                  </w:r>
                  <w:r>
                    <w:rPr>
                      <w:rFonts w:cs="Arial"/>
                      <w:szCs w:val="20"/>
                    </w:rPr>
                    <w:t xml:space="preserve">) (в случае выявления недостач с одновременным представлением документа, </w:t>
                  </w:r>
                  <w:r>
                    <w:rPr>
                      <w:rFonts w:cs="Arial"/>
                      <w:szCs w:val="20"/>
                    </w:rPr>
                    <w:lastRenderedPageBreak/>
                    <w:t>для отражения расчетов по суммам выявленных недостач, хищений, подлежащих возмещению виновными лицами)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w:t>
                  </w:r>
                  <w:r w:rsidRPr="00992E69">
                    <w:rPr>
                      <w:rFonts w:cs="Arial"/>
                      <w:szCs w:val="20"/>
                      <w:shd w:val="clear" w:color="auto" w:fill="C0C0C0"/>
                    </w:rPr>
                    <w:t>, подписание электронными подписями и направление в уполномоченную организацию</w:t>
                  </w:r>
                  <w:r>
                    <w:rPr>
                      <w:rFonts w:cs="Arial"/>
                      <w:szCs w:val="20"/>
                    </w:rPr>
                    <w:t xml:space="preserve"> средствами ГИИС "Электронный бюджет" не позднее </w:t>
                  </w:r>
                  <w:r>
                    <w:rPr>
                      <w:rFonts w:cs="Arial"/>
                      <w:szCs w:val="20"/>
                    </w:rPr>
                    <w:lastRenderedPageBreak/>
                    <w:t>рабочего дня</w:t>
                  </w:r>
                  <w:r w:rsidRPr="00992E69">
                    <w:rPr>
                      <w:rFonts w:cs="Arial"/>
                      <w:szCs w:val="20"/>
                      <w:shd w:val="clear" w:color="auto" w:fill="C0C0C0"/>
                    </w:rPr>
                    <w:t>, следующего за днем окончания инвентаризации по всем группам объектов, проведенных инвентаризационной комиссией</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инвентаризационная комиссия</w:t>
                  </w:r>
                  <w:r w:rsidRPr="00992E69">
                    <w:rPr>
                      <w:rFonts w:cs="Arial"/>
                      <w:szCs w:val="20"/>
                      <w:shd w:val="clear" w:color="auto" w:fill="C0C0C0"/>
                    </w:rPr>
                    <w:t>, руководитель (уполномоченное лицо) субъекта централи</w:t>
                  </w:r>
                  <w:r w:rsidRPr="00992E69">
                    <w:rPr>
                      <w:rFonts w:cs="Arial"/>
                      <w:szCs w:val="20"/>
                      <w:shd w:val="clear" w:color="auto" w:fill="C0C0C0"/>
                    </w:rPr>
                    <w:lastRenderedPageBreak/>
                    <w:t>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рабочего дня</w:t>
                  </w:r>
                  <w:r w:rsidRPr="00992E69">
                    <w:rPr>
                      <w:rFonts w:cs="Arial"/>
                      <w:szCs w:val="20"/>
                      <w:shd w:val="clear" w:color="auto" w:fill="C0C0C0"/>
                    </w:rPr>
                    <w:t>, следующего за днем</w:t>
                  </w:r>
                  <w:r>
                    <w:rPr>
                      <w:rFonts w:cs="Arial"/>
                      <w:szCs w:val="20"/>
                    </w:rPr>
                    <w:t xml:space="preserve"> получения документа </w:t>
                  </w:r>
                  <w:r w:rsidRPr="00992E69">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92E69">
                    <w:rPr>
                      <w:rFonts w:cs="Arial"/>
                      <w:szCs w:val="20"/>
                      <w:shd w:val="clear" w:color="auto" w:fill="C0C0C0"/>
                    </w:rPr>
                    <w:t>1) подтверждение показателей бюджетного учета;</w:t>
                  </w:r>
                </w:p>
                <w:p w:rsidR="00FB0319" w:rsidRDefault="00FB0319" w:rsidP="00FB0319">
                  <w:pPr>
                    <w:autoSpaceDE w:val="0"/>
                    <w:autoSpaceDN w:val="0"/>
                    <w:adjustRightInd w:val="0"/>
                    <w:spacing w:after="1" w:line="200" w:lineRule="atLeast"/>
                    <w:rPr>
                      <w:rFonts w:cs="Arial"/>
                      <w:szCs w:val="20"/>
                    </w:rPr>
                  </w:pPr>
                  <w:r w:rsidRPr="00992E69">
                    <w:rPr>
                      <w:rFonts w:cs="Arial"/>
                      <w:szCs w:val="20"/>
                      <w:shd w:val="clear" w:color="auto" w:fill="C0C0C0"/>
                    </w:rPr>
                    <w:t>2) направление требования о представле</w:t>
                  </w:r>
                  <w:r w:rsidRPr="00992E69">
                    <w:rPr>
                      <w:rFonts w:cs="Arial"/>
                      <w:szCs w:val="20"/>
                      <w:shd w:val="clear" w:color="auto" w:fill="C0C0C0"/>
                    </w:rPr>
                    <w:lastRenderedPageBreak/>
                    <w:t>нии первичных учетных документов (пункт 455 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w:t>
                  </w:r>
                  <w:r w:rsidRPr="00992E69">
                    <w:rPr>
                      <w:rFonts w:cs="Arial"/>
                      <w:szCs w:val="20"/>
                      <w:shd w:val="clear" w:color="auto" w:fill="C0C0C0"/>
                    </w:rPr>
                    <w:t xml:space="preserve">формирования субъектом централизованного учета Решения о прекращении признания активами объектов нефинансовых активов (код формы по </w:t>
                  </w:r>
                  <w:r w:rsidRPr="00992E69">
                    <w:rPr>
                      <w:rFonts w:cs="Arial"/>
                      <w:szCs w:val="20"/>
                      <w:shd w:val="clear" w:color="auto" w:fill="C0C0C0"/>
                    </w:rPr>
                    <w:lastRenderedPageBreak/>
                    <w:t>ОКУД 0510440)/Акта о приеме-передаче объектов нефинансовых активов (код формы по ОКУД 0510448)/Акта о списании объектов нефинансовых активов (кроме транспортных средств) (код формы по ОКУД 0510454)/Акта о списании транспортного средства (код формы по ОКУД 0510456)/Акта о списании исключенных объектов библиотечного фонда (код формы по ОКУД 0504144)/Акта о списании материальных запасов (код формы по ОКУД 0510460)/Акта о списании бланков строгой отчетности (код формы по ОКУД 0510461) с одновременным формированием расчетов по суммам выявленных недостач</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3B3B5E" w:rsidRDefault="00FB0319" w:rsidP="00FB0319">
                  <w:pPr>
                    <w:autoSpaceDE w:val="0"/>
                    <w:autoSpaceDN w:val="0"/>
                    <w:adjustRightInd w:val="0"/>
                    <w:spacing w:after="1" w:line="200" w:lineRule="atLeast"/>
                    <w:rPr>
                      <w:rFonts w:cs="Arial"/>
                      <w:szCs w:val="20"/>
                      <w:shd w:val="clear" w:color="auto" w:fill="C0C0C0"/>
                    </w:rPr>
                  </w:pPr>
                  <w:r w:rsidRPr="003B3B5E">
                    <w:rPr>
                      <w:rFonts w:cs="Arial"/>
                      <w:szCs w:val="20"/>
                      <w:shd w:val="clear" w:color="auto" w:fill="C0C0C0"/>
                    </w:rPr>
                    <w:lastRenderedPageBreak/>
                    <w:t>344</w:t>
                  </w:r>
                </w:p>
              </w:tc>
              <w:tc>
                <w:tcPr>
                  <w:tcW w:w="1560"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t xml:space="preserve">Запрос документов, содержащих сведения, необходимые для проведения </w:t>
                  </w:r>
                  <w:r w:rsidRPr="00050344">
                    <w:rPr>
                      <w:rFonts w:cs="Arial"/>
                      <w:szCs w:val="20"/>
                      <w:shd w:val="clear" w:color="auto" w:fill="C0C0C0"/>
                    </w:rPr>
                    <w:lastRenderedPageBreak/>
                    <w:t>инвентаризации</w:t>
                  </w:r>
                </w:p>
              </w:tc>
              <w:tc>
                <w:tcPr>
                  <w:tcW w:w="1134"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t xml:space="preserve">1) направление запроса информации в уполномоченную организацию </w:t>
                  </w:r>
                  <w:r w:rsidRPr="00050344">
                    <w:rPr>
                      <w:rFonts w:cs="Arial"/>
                      <w:szCs w:val="20"/>
                      <w:shd w:val="clear" w:color="auto" w:fill="C0C0C0"/>
                    </w:rPr>
                    <w:lastRenderedPageBreak/>
                    <w:t>не позднее 10 (десяти) рабочих дней до начала проведения инвентаризации;</w:t>
                  </w:r>
                </w:p>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t>2) направление уполномоченной организацией информации не позднее 5 (пяти) рабочих дней до начала проведения инвентаризации</w:t>
                  </w:r>
                </w:p>
              </w:tc>
              <w:tc>
                <w:tcPr>
                  <w:tcW w:w="1018"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lastRenderedPageBreak/>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t>не позднее 5 (пяти) рабочих дней до начала проведения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t>предоставление документов</w:t>
                  </w:r>
                </w:p>
              </w:tc>
              <w:tc>
                <w:tcPr>
                  <w:tcW w:w="1559" w:type="dxa"/>
                  <w:tcBorders>
                    <w:top w:val="single" w:sz="4" w:space="0" w:color="auto"/>
                    <w:left w:val="single" w:sz="4" w:space="0" w:color="auto"/>
                    <w:bottom w:val="single" w:sz="4" w:space="0" w:color="auto"/>
                    <w:right w:val="single" w:sz="4" w:space="0" w:color="auto"/>
                  </w:tcBorders>
                </w:tcPr>
                <w:p w:rsidR="00FB0319" w:rsidRPr="00050344" w:rsidRDefault="00FB0319" w:rsidP="00FB0319">
                  <w:pPr>
                    <w:autoSpaceDE w:val="0"/>
                    <w:autoSpaceDN w:val="0"/>
                    <w:adjustRightInd w:val="0"/>
                    <w:spacing w:after="1" w:line="200" w:lineRule="atLeast"/>
                    <w:rPr>
                      <w:rFonts w:cs="Arial"/>
                      <w:szCs w:val="20"/>
                      <w:shd w:val="clear" w:color="auto" w:fill="C0C0C0"/>
                    </w:rPr>
                  </w:pPr>
                  <w:r w:rsidRPr="00050344">
                    <w:rPr>
                      <w:rFonts w:cs="Arial"/>
                      <w:szCs w:val="20"/>
                      <w:shd w:val="clear" w:color="auto" w:fill="C0C0C0"/>
                    </w:rPr>
                    <w:t>для проведения инвентаризации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345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Акты сверки взаимных расчетов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в сроки, установленные </w:t>
                  </w:r>
                  <w:r w:rsidRPr="00CC56CF">
                    <w:rPr>
                      <w:rFonts w:cs="Arial"/>
                      <w:szCs w:val="20"/>
                      <w:shd w:val="clear" w:color="auto" w:fill="C0C0C0"/>
                    </w:rPr>
                    <w:t>Решением о проведение инвентаризации (код формы по ОКУД 0510439)</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при окончании договорных обязательств - не позднее 3 (трех) рабочих дней со дня окончания; по требованию - не позднее 1 (одного) рабочего дня со дня получения требования;</w:t>
                  </w:r>
                </w:p>
                <w:p w:rsidR="00FB0319" w:rsidRDefault="00FB0319" w:rsidP="00FB0319">
                  <w:pPr>
                    <w:autoSpaceDE w:val="0"/>
                    <w:autoSpaceDN w:val="0"/>
                    <w:adjustRightInd w:val="0"/>
                    <w:spacing w:after="1" w:line="200" w:lineRule="atLeast"/>
                    <w:rPr>
                      <w:rFonts w:cs="Arial"/>
                      <w:szCs w:val="20"/>
                    </w:rPr>
                  </w:pPr>
                  <w:r>
                    <w:rPr>
                      <w:rFonts w:cs="Arial"/>
                      <w:szCs w:val="20"/>
                    </w:rPr>
                    <w:t xml:space="preserve">при проведении инвентаризации - формирование в сроки, установленные </w:t>
                  </w:r>
                  <w:r w:rsidRPr="00812909">
                    <w:rPr>
                      <w:rFonts w:cs="Arial"/>
                      <w:szCs w:val="20"/>
                      <w:shd w:val="clear" w:color="auto" w:fill="C0C0C0"/>
                    </w:rPr>
                    <w:t>Решением о проведении</w:t>
                  </w:r>
                  <w:r w:rsidRPr="00812909">
                    <w:rPr>
                      <w:rFonts w:cs="Arial"/>
                      <w:szCs w:val="20"/>
                    </w:rPr>
                    <w:t xml:space="preserve"> инвентаризации </w:t>
                  </w:r>
                  <w:r w:rsidRPr="00812909">
                    <w:rPr>
                      <w:rFonts w:cs="Arial"/>
                      <w:szCs w:val="20"/>
                      <w:shd w:val="clear" w:color="auto" w:fill="C0C0C0"/>
                    </w:rPr>
                    <w:t>(код формы по ОКУД 0510439)</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главный бухгалтер (уполномоченное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 сроки, установленные </w:t>
                  </w:r>
                  <w:r w:rsidRPr="00812909">
                    <w:rPr>
                      <w:rFonts w:cs="Arial"/>
                      <w:szCs w:val="20"/>
                      <w:shd w:val="clear" w:color="auto" w:fill="C0C0C0"/>
                    </w:rPr>
                    <w:t>Решением о проведение инвентаризации (код формы по ОКУД 0510439)</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сформированы Акт сверки взаимных расчетов с контрагентами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направления в субъект централизованного учета для подписания не позднее следующего рабочего дня со дня формирования акта сверки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lastRenderedPageBreak/>
                    <w:t>346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Акты сверки взаимных расчетов (продолжение </w:t>
                  </w:r>
                  <w:r w:rsidRPr="00812909">
                    <w:rPr>
                      <w:rFonts w:cs="Arial"/>
                      <w:szCs w:val="20"/>
                      <w:shd w:val="clear" w:color="auto" w:fill="C0C0C0"/>
                    </w:rPr>
                    <w:t>пункта 335</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средствами ГИИС "Электронный бюджет в уполномоченную организацию подписанный контрагентом Акт не позднее 2 (двух) рабочих дней со дня его получения</w:t>
                  </w:r>
                  <w:r w:rsidRPr="00812909">
                    <w:rPr>
                      <w:rFonts w:cs="Arial"/>
                      <w:szCs w:val="20"/>
                      <w:shd w:val="clear" w:color="auto" w:fill="C0C0C0"/>
                    </w:rPr>
                    <w:t>, но не позднее 1 февраля года, следующего за отчетным финансовым годом</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 сверки взаимных расчетов с контрагентами получен</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произведения сверки расчетов, анализа и внутреннего использования</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347</w:t>
                  </w:r>
                </w:p>
              </w:tc>
              <w:tc>
                <w:tcPr>
                  <w:tcW w:w="1560" w:type="dxa"/>
                  <w:tcBorders>
                    <w:top w:val="single" w:sz="4" w:space="0" w:color="auto"/>
                    <w:left w:val="single" w:sz="4" w:space="0" w:color="auto"/>
                    <w:bottom w:val="single" w:sz="4" w:space="0" w:color="auto"/>
                    <w:right w:val="single" w:sz="4" w:space="0" w:color="auto"/>
                  </w:tcBorders>
                </w:tcPr>
                <w:p w:rsidR="00FB0319" w:rsidRPr="00812909" w:rsidRDefault="00FB0319" w:rsidP="00FB0319">
                  <w:pPr>
                    <w:autoSpaceDE w:val="0"/>
                    <w:autoSpaceDN w:val="0"/>
                    <w:adjustRightInd w:val="0"/>
                    <w:spacing w:after="1" w:line="200" w:lineRule="atLeast"/>
                    <w:rPr>
                      <w:rFonts w:cs="Arial"/>
                      <w:szCs w:val="20"/>
                    </w:rPr>
                  </w:pPr>
                  <w:r w:rsidRPr="00812909">
                    <w:rPr>
                      <w:rFonts w:cs="Arial"/>
                      <w:szCs w:val="20"/>
                      <w:shd w:val="clear" w:color="auto" w:fill="C0C0C0"/>
                    </w:rPr>
                    <w:t>Справка о принадлежности сумм денежных средств, перечисленных и (или) признаваемых в качестве Единого налогового платежа (далее - ЕНП) (агрегированные данные) классификатор налоговой документации (далее - КНД 1120525), Справка о наличии положительного, отрицательного или нулевого сальдо единого налогового счета налогоплательщика (КНД 1160082), Акты сверки принадлежности сумм денежных средств, перечисленны</w:t>
                  </w:r>
                  <w:r w:rsidRPr="00812909">
                    <w:rPr>
                      <w:rFonts w:cs="Arial"/>
                      <w:szCs w:val="20"/>
                      <w:shd w:val="clear" w:color="auto" w:fill="C0C0C0"/>
                    </w:rPr>
                    <w:lastRenderedPageBreak/>
                    <w:t>х и (или) признаваемых в качестве ЕНС, либо сумм денежных средств, перечисленных не в качестве ЕНП (КНД 1160070)</w:t>
                  </w:r>
                </w:p>
              </w:tc>
              <w:tc>
                <w:tcPr>
                  <w:tcW w:w="1134" w:type="dxa"/>
                  <w:tcBorders>
                    <w:top w:val="single" w:sz="4" w:space="0" w:color="auto"/>
                    <w:left w:val="single" w:sz="4" w:space="0" w:color="auto"/>
                    <w:bottom w:val="single" w:sz="4" w:space="0" w:color="auto"/>
                    <w:right w:val="single" w:sz="4" w:space="0" w:color="auto"/>
                  </w:tcBorders>
                </w:tcPr>
                <w:p w:rsidR="00FB0319" w:rsidRPr="00812909" w:rsidRDefault="00FB0319" w:rsidP="00FB0319">
                  <w:pPr>
                    <w:autoSpaceDE w:val="0"/>
                    <w:autoSpaceDN w:val="0"/>
                    <w:adjustRightInd w:val="0"/>
                    <w:spacing w:after="1" w:line="200" w:lineRule="atLeast"/>
                    <w:rPr>
                      <w:rFonts w:cs="Arial"/>
                      <w:szCs w:val="20"/>
                    </w:rPr>
                  </w:pPr>
                  <w:r w:rsidRPr="00812909">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812909" w:rsidRDefault="00FB0319" w:rsidP="00FB0319">
                  <w:pPr>
                    <w:autoSpaceDE w:val="0"/>
                    <w:autoSpaceDN w:val="0"/>
                    <w:adjustRightInd w:val="0"/>
                    <w:spacing w:after="1" w:line="200" w:lineRule="atLeast"/>
                    <w:rPr>
                      <w:rFonts w:cs="Arial"/>
                      <w:szCs w:val="20"/>
                    </w:rPr>
                  </w:pPr>
                  <w:r w:rsidRPr="00812909">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812909" w:rsidRDefault="00FB0319" w:rsidP="00FB0319">
                  <w:pPr>
                    <w:autoSpaceDE w:val="0"/>
                    <w:autoSpaceDN w:val="0"/>
                    <w:adjustRightInd w:val="0"/>
                    <w:spacing w:after="1" w:line="200" w:lineRule="atLeast"/>
                    <w:rPr>
                      <w:rFonts w:cs="Arial"/>
                      <w:szCs w:val="20"/>
                    </w:rPr>
                  </w:pPr>
                  <w:r w:rsidRPr="00812909">
                    <w:rPr>
                      <w:rFonts w:cs="Arial"/>
                      <w:szCs w:val="20"/>
                    </w:rPr>
                    <w:t xml:space="preserve">направление </w:t>
                  </w:r>
                  <w:r w:rsidRPr="00812909">
                    <w:rPr>
                      <w:rFonts w:cs="Arial"/>
                      <w:szCs w:val="20"/>
                      <w:shd w:val="clear" w:color="auto" w:fill="C0C0C0"/>
                    </w:rPr>
                    <w:t>запроса</w:t>
                  </w:r>
                  <w:r w:rsidRPr="00812909">
                    <w:rPr>
                      <w:rFonts w:cs="Arial"/>
                      <w:szCs w:val="20"/>
                    </w:rPr>
                    <w:t xml:space="preserve"> на формирование акта сверки с </w:t>
                  </w:r>
                  <w:r w:rsidRPr="00812909">
                    <w:rPr>
                      <w:rFonts w:cs="Arial"/>
                      <w:szCs w:val="20"/>
                      <w:shd w:val="clear" w:color="auto" w:fill="C0C0C0"/>
                    </w:rPr>
                    <w:t>ФНС России</w:t>
                  </w:r>
                  <w:r w:rsidRPr="00812909">
                    <w:rPr>
                      <w:rFonts w:cs="Arial"/>
                      <w:szCs w:val="20"/>
                    </w:rPr>
                    <w:t xml:space="preserve"> для сдачи налоговой отчетности, в сроки, установленные </w:t>
                  </w:r>
                  <w:r w:rsidRPr="00812909">
                    <w:rPr>
                      <w:rFonts w:cs="Arial"/>
                      <w:szCs w:val="20"/>
                      <w:shd w:val="clear" w:color="auto" w:fill="C0C0C0"/>
                    </w:rPr>
                    <w:t>Решением о проведении</w:t>
                  </w:r>
                  <w:r w:rsidRPr="00812909">
                    <w:rPr>
                      <w:rFonts w:cs="Arial"/>
                      <w:szCs w:val="20"/>
                    </w:rPr>
                    <w:t xml:space="preserve"> инвентаризации </w:t>
                  </w:r>
                  <w:r w:rsidRPr="00812909">
                    <w:rPr>
                      <w:rFonts w:cs="Arial"/>
                      <w:szCs w:val="20"/>
                      <w:shd w:val="clear" w:color="auto" w:fill="C0C0C0"/>
                    </w:rPr>
                    <w:t>(код формы по ОКУД 0510439)</w:t>
                  </w:r>
                </w:p>
              </w:tc>
              <w:tc>
                <w:tcPr>
                  <w:tcW w:w="1018" w:type="dxa"/>
                  <w:tcBorders>
                    <w:top w:val="single" w:sz="4" w:space="0" w:color="auto"/>
                    <w:left w:val="single" w:sz="4" w:space="0" w:color="auto"/>
                    <w:bottom w:val="single" w:sz="4" w:space="0" w:color="auto"/>
                    <w:right w:val="single" w:sz="4" w:space="0" w:color="auto"/>
                  </w:tcBorders>
                </w:tcPr>
                <w:p w:rsidR="00FB0319" w:rsidRPr="00812909" w:rsidRDefault="00FB0319" w:rsidP="00FB0319">
                  <w:pPr>
                    <w:autoSpaceDE w:val="0"/>
                    <w:autoSpaceDN w:val="0"/>
                    <w:adjustRightInd w:val="0"/>
                    <w:spacing w:after="1" w:line="200" w:lineRule="atLeast"/>
                    <w:rPr>
                      <w:rFonts w:cs="Arial"/>
                      <w:szCs w:val="20"/>
                    </w:rPr>
                  </w:pPr>
                  <w:r w:rsidRPr="00812909">
                    <w:rPr>
                      <w:rFonts w:cs="Arial"/>
                      <w:szCs w:val="20"/>
                    </w:rPr>
                    <w:t>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812909" w:rsidRDefault="00FB0319" w:rsidP="00FB0319">
                  <w:pPr>
                    <w:autoSpaceDE w:val="0"/>
                    <w:autoSpaceDN w:val="0"/>
                    <w:adjustRightInd w:val="0"/>
                    <w:spacing w:after="1" w:line="200" w:lineRule="atLeast"/>
                    <w:rPr>
                      <w:rFonts w:cs="Arial"/>
                      <w:szCs w:val="20"/>
                    </w:rPr>
                  </w:pPr>
                  <w:r w:rsidRPr="00812909">
                    <w:rPr>
                      <w:rFonts w:cs="Arial"/>
                      <w:szCs w:val="20"/>
                    </w:rPr>
                    <w:t>в сроки, установленные приказом о проведении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0319" w:rsidRPr="00812909" w:rsidRDefault="00FB0319" w:rsidP="00FB0319">
                  <w:pPr>
                    <w:autoSpaceDE w:val="0"/>
                    <w:autoSpaceDN w:val="0"/>
                    <w:adjustRightInd w:val="0"/>
                    <w:spacing w:after="1" w:line="200" w:lineRule="atLeast"/>
                    <w:rPr>
                      <w:rFonts w:cs="Arial"/>
                      <w:szCs w:val="20"/>
                    </w:rPr>
                  </w:pPr>
                  <w:r w:rsidRPr="00812909">
                    <w:rPr>
                      <w:rFonts w:cs="Arial"/>
                      <w:szCs w:val="20"/>
                    </w:rPr>
                    <w:t xml:space="preserve">получение акта сверки с </w:t>
                  </w:r>
                  <w:r w:rsidRPr="00812909">
                    <w:rPr>
                      <w:rFonts w:cs="Arial"/>
                      <w:szCs w:val="20"/>
                      <w:shd w:val="clear" w:color="auto" w:fill="C0C0C0"/>
                    </w:rPr>
                    <w:t>ФНС</w:t>
                  </w:r>
                  <w:r w:rsidRPr="00812909">
                    <w:rPr>
                      <w:rFonts w:cs="Arial"/>
                      <w:szCs w:val="20"/>
                    </w:rPr>
                    <w:t xml:space="preserve"> России</w:t>
                  </w:r>
                </w:p>
              </w:tc>
              <w:tc>
                <w:tcPr>
                  <w:tcW w:w="1559" w:type="dxa"/>
                  <w:tcBorders>
                    <w:top w:val="single" w:sz="4" w:space="0" w:color="auto"/>
                    <w:left w:val="single" w:sz="4" w:space="0" w:color="auto"/>
                    <w:bottom w:val="single" w:sz="4" w:space="0" w:color="auto"/>
                    <w:right w:val="single" w:sz="4" w:space="0" w:color="auto"/>
                  </w:tcBorders>
                </w:tcPr>
                <w:p w:rsidR="00FB0319" w:rsidRPr="00812909" w:rsidRDefault="00FB0319" w:rsidP="00FB0319">
                  <w:pPr>
                    <w:autoSpaceDE w:val="0"/>
                    <w:autoSpaceDN w:val="0"/>
                    <w:adjustRightInd w:val="0"/>
                    <w:spacing w:after="1" w:line="200" w:lineRule="atLeast"/>
                    <w:rPr>
                      <w:rFonts w:cs="Arial"/>
                      <w:szCs w:val="20"/>
                    </w:rPr>
                  </w:pPr>
                  <w:r w:rsidRPr="00812909">
                    <w:rPr>
                      <w:rFonts w:cs="Arial"/>
                      <w:szCs w:val="20"/>
                    </w:rPr>
                    <w:t xml:space="preserve">для произведения сверки расчетов, анализа и </w:t>
                  </w:r>
                  <w:r w:rsidRPr="00812909">
                    <w:rPr>
                      <w:rFonts w:cs="Arial"/>
                      <w:szCs w:val="20"/>
                      <w:shd w:val="clear" w:color="auto" w:fill="C0C0C0"/>
                    </w:rPr>
                    <w:t>направления в инвентаризационную комиссию акта сверки, подписанного ФНС России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348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Акты сверки с </w:t>
                  </w:r>
                  <w:r w:rsidRPr="00CC56CF">
                    <w:rPr>
                      <w:rFonts w:cs="Arial"/>
                      <w:szCs w:val="20"/>
                      <w:shd w:val="clear" w:color="auto" w:fill="C0C0C0"/>
                    </w:rPr>
                    <w:t>СФР</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запрос на формирование акта сверки с </w:t>
                  </w:r>
                  <w:r w:rsidRPr="00812909">
                    <w:rPr>
                      <w:rFonts w:cs="Arial"/>
                      <w:szCs w:val="20"/>
                      <w:shd w:val="clear" w:color="auto" w:fill="C0C0C0"/>
                    </w:rPr>
                    <w:t>СФР</w:t>
                  </w:r>
                  <w:r>
                    <w:rPr>
                      <w:rFonts w:cs="Arial"/>
                      <w:szCs w:val="20"/>
                    </w:rPr>
                    <w:t xml:space="preserve"> для сдачи налоговой отчетности, в сроки, установленные </w:t>
                  </w:r>
                  <w:r w:rsidRPr="00812909">
                    <w:rPr>
                      <w:rFonts w:cs="Arial"/>
                      <w:szCs w:val="20"/>
                      <w:shd w:val="clear" w:color="auto" w:fill="C0C0C0"/>
                    </w:rPr>
                    <w:t>Решением о проведении</w:t>
                  </w:r>
                  <w:r>
                    <w:rPr>
                      <w:rFonts w:cs="Arial"/>
                      <w:szCs w:val="20"/>
                    </w:rPr>
                    <w:t xml:space="preserve"> инвентаризации </w:t>
                  </w:r>
                  <w:r w:rsidRPr="00812909">
                    <w:rPr>
                      <w:rFonts w:cs="Arial"/>
                      <w:szCs w:val="20"/>
                      <w:shd w:val="clear" w:color="auto" w:fill="C0C0C0"/>
                    </w:rPr>
                    <w:t>(код формы по ОКУД 0510439)</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 сроки, установленные </w:t>
                  </w:r>
                  <w:r w:rsidRPr="00812909">
                    <w:rPr>
                      <w:rFonts w:cs="Arial"/>
                      <w:szCs w:val="20"/>
                      <w:shd w:val="clear" w:color="auto" w:fill="C0C0C0"/>
                    </w:rPr>
                    <w:t>Решением</w:t>
                  </w:r>
                  <w:r>
                    <w:rPr>
                      <w:rFonts w:cs="Arial"/>
                      <w:szCs w:val="20"/>
                    </w:rPr>
                    <w:t xml:space="preserve"> о проведении инвентаризации </w:t>
                  </w:r>
                  <w:r w:rsidRPr="00812909">
                    <w:rPr>
                      <w:rFonts w:cs="Arial"/>
                      <w:szCs w:val="20"/>
                      <w:shd w:val="clear" w:color="auto" w:fill="C0C0C0"/>
                    </w:rPr>
                    <w:t>(код формы по ОКУД 0510439)</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получение акта сверки с </w:t>
                  </w:r>
                  <w:r w:rsidRPr="00812909">
                    <w:rPr>
                      <w:rFonts w:cs="Arial"/>
                      <w:szCs w:val="20"/>
                      <w:shd w:val="clear" w:color="auto" w:fill="C0C0C0"/>
                    </w:rPr>
                    <w:t>СФР</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произведения сверки расчетов, анализа и </w:t>
                  </w:r>
                  <w:r w:rsidRPr="00812909">
                    <w:rPr>
                      <w:rFonts w:cs="Arial"/>
                      <w:szCs w:val="20"/>
                      <w:shd w:val="clear" w:color="auto" w:fill="C0C0C0"/>
                    </w:rPr>
                    <w:t>направления в инвентаризационную комиссию акта сверки, подписанного СФР</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t>349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 сверки расчетов по долговым обязательствам субъекта Российской Федерации перед Российской Федерацией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в сроки, установленные </w:t>
                  </w:r>
                  <w:r w:rsidRPr="00636B01">
                    <w:rPr>
                      <w:rFonts w:cs="Arial"/>
                      <w:szCs w:val="20"/>
                      <w:shd w:val="clear" w:color="auto" w:fill="C0C0C0"/>
                    </w:rPr>
                    <w:t>Решением</w:t>
                  </w:r>
                  <w:r>
                    <w:rPr>
                      <w:rFonts w:cs="Arial"/>
                      <w:szCs w:val="20"/>
                    </w:rPr>
                    <w:t xml:space="preserve"> о проведении инвентаризации </w:t>
                  </w:r>
                  <w:r w:rsidRPr="00636B01">
                    <w:rPr>
                      <w:rFonts w:cs="Arial"/>
                      <w:szCs w:val="20"/>
                      <w:shd w:val="clear" w:color="auto" w:fill="C0C0C0"/>
                    </w:rPr>
                    <w:t>(код формы по ОКУД 0510439)</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636B01" w:rsidRDefault="00FB0319" w:rsidP="00FB0319">
                  <w:pPr>
                    <w:autoSpaceDE w:val="0"/>
                    <w:autoSpaceDN w:val="0"/>
                    <w:adjustRightInd w:val="0"/>
                    <w:spacing w:after="1" w:line="200" w:lineRule="atLeast"/>
                    <w:rPr>
                      <w:rFonts w:cs="Arial"/>
                      <w:szCs w:val="20"/>
                      <w:shd w:val="clear" w:color="auto" w:fill="C0C0C0"/>
                    </w:rPr>
                  </w:pPr>
                  <w:r w:rsidRPr="00636B01">
                    <w:rPr>
                      <w:rFonts w:cs="Arial"/>
                      <w:szCs w:val="20"/>
                      <w:shd w:val="clear" w:color="auto" w:fill="C0C0C0"/>
                    </w:rPr>
                    <w:t>в сроки, установленные Решением о проведении инвентаризации (код формы по ОКУД 0510439)</w:t>
                  </w:r>
                </w:p>
              </w:tc>
              <w:tc>
                <w:tcPr>
                  <w:tcW w:w="1276" w:type="dxa"/>
                  <w:tcBorders>
                    <w:top w:val="single" w:sz="4" w:space="0" w:color="auto"/>
                    <w:left w:val="single" w:sz="4" w:space="0" w:color="auto"/>
                    <w:bottom w:val="single" w:sz="4" w:space="0" w:color="auto"/>
                    <w:right w:val="single" w:sz="4" w:space="0" w:color="auto"/>
                  </w:tcBorders>
                </w:tcPr>
                <w:p w:rsidR="00FB0319" w:rsidRPr="00636B01" w:rsidRDefault="00FB0319" w:rsidP="00FB0319">
                  <w:pPr>
                    <w:autoSpaceDE w:val="0"/>
                    <w:autoSpaceDN w:val="0"/>
                    <w:adjustRightInd w:val="0"/>
                    <w:spacing w:after="1" w:line="200" w:lineRule="atLeast"/>
                    <w:rPr>
                      <w:rFonts w:cs="Arial"/>
                      <w:szCs w:val="20"/>
                      <w:shd w:val="clear" w:color="auto" w:fill="C0C0C0"/>
                    </w:rPr>
                  </w:pPr>
                  <w:r w:rsidRPr="00636B01">
                    <w:rPr>
                      <w:rFonts w:cs="Arial"/>
                      <w:szCs w:val="20"/>
                      <w:shd w:val="clear" w:color="auto" w:fill="C0C0C0"/>
                    </w:rPr>
                    <w:t>проведение сверки расчетов по долговым обязательствам субъекта Российской Федерации перед Российской Федерацией</w:t>
                  </w: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p w:rsidR="00CC56CF" w:rsidRPr="00636B01" w:rsidRDefault="00CC56CF" w:rsidP="00FB0319">
                  <w:pPr>
                    <w:autoSpaceDE w:val="0"/>
                    <w:autoSpaceDN w:val="0"/>
                    <w:adjustRightInd w:val="0"/>
                    <w:spacing w:after="1" w:line="200" w:lineRule="atLeast"/>
                    <w:rPr>
                      <w:rFonts w:cs="Arial"/>
                      <w:szCs w:val="20"/>
                      <w:shd w:val="clear" w:color="auto" w:fill="C0C0C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направления в субъект централизованного учета не позднее следующего рабочего дня со дня формирования акта сверки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B3B5E">
                    <w:rPr>
                      <w:rFonts w:cs="Arial"/>
                      <w:szCs w:val="20"/>
                      <w:shd w:val="clear" w:color="auto" w:fill="C0C0C0"/>
                    </w:rPr>
                    <w:lastRenderedPageBreak/>
                    <w:t>350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 о результатах инвентаризации наличных денежных средств (код формы по ОКУД 0510836) &lt;</w:t>
                  </w:r>
                  <w:r w:rsidRPr="00636B01">
                    <w:rPr>
                      <w:rFonts w:cs="Arial"/>
                      <w:szCs w:val="20"/>
                      <w:shd w:val="clear" w:color="auto" w:fill="C0C0C0"/>
                    </w:rPr>
                    <w:t>3</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на основании инвентаризационных описей наличных денежных средств (код формы по ОКУД 0504088)</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члены инвентаризационной комиссии, председатель инвентаризационной комиссии, руководитель (иное уполномоченное лицо) субъекта централизованного учета</w:t>
                  </w:r>
                </w:p>
                <w:p w:rsidR="00CC56CF" w:rsidRDefault="00CC56CF" w:rsidP="00FB0319">
                  <w:pPr>
                    <w:autoSpaceDE w:val="0"/>
                    <w:autoSpaceDN w:val="0"/>
                    <w:adjustRightInd w:val="0"/>
                    <w:spacing w:after="1" w:line="200" w:lineRule="atLeast"/>
                    <w:rPr>
                      <w:rFonts w:cs="Arial"/>
                      <w:szCs w:val="20"/>
                    </w:rPr>
                  </w:pPr>
                </w:p>
                <w:p w:rsidR="00CC56CF" w:rsidRDefault="00CC56CF"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случае выявленных расхождений оприходование излишек и списание недостач</w:t>
                  </w:r>
                  <w:r w:rsidRPr="00636B01">
                    <w:rPr>
                      <w:rFonts w:cs="Arial"/>
                      <w:szCs w:val="20"/>
                      <w:shd w:val="clear" w:color="auto" w:fill="C0C0C0"/>
                    </w:rPr>
                    <w:t>,</w:t>
                  </w:r>
                  <w:r>
                    <w:rPr>
                      <w:rFonts w:cs="Arial"/>
                      <w:szCs w:val="20"/>
                    </w:rPr>
                    <w:t xml:space="preserve"> 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636B01">
                    <w:rPr>
                      <w:rFonts w:cs="Arial"/>
                      <w:szCs w:val="20"/>
                      <w:shd w:val="clear" w:color="auto" w:fill="C0C0C0"/>
                    </w:rPr>
                    <w:t>оформления заключения по результатам проведенной инвентаризации наличных денежных средств</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84" w:name="Р2_23"/>
                  <w:bookmarkEnd w:id="84"/>
                  <w:r>
                    <w:rPr>
                      <w:rFonts w:cs="Arial"/>
                      <w:szCs w:val="20"/>
                    </w:rPr>
                    <w:t>19. Отчетность</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636B01" w:rsidRDefault="00FB0319" w:rsidP="00FB0319">
                  <w:pPr>
                    <w:autoSpaceDE w:val="0"/>
                    <w:autoSpaceDN w:val="0"/>
                    <w:adjustRightInd w:val="0"/>
                    <w:spacing w:after="1" w:line="200" w:lineRule="atLeast"/>
                    <w:rPr>
                      <w:rFonts w:cs="Arial"/>
                      <w:szCs w:val="20"/>
                      <w:shd w:val="clear" w:color="auto" w:fill="C0C0C0"/>
                    </w:rPr>
                  </w:pPr>
                  <w:r w:rsidRPr="00636B01">
                    <w:rPr>
                      <w:rFonts w:cs="Arial"/>
                      <w:szCs w:val="20"/>
                      <w:shd w:val="clear" w:color="auto" w:fill="C0C0C0"/>
                    </w:rPr>
                    <w:t>351</w:t>
                  </w:r>
                </w:p>
              </w:tc>
              <w:tc>
                <w:tcPr>
                  <w:tcW w:w="1560" w:type="dxa"/>
                  <w:tcBorders>
                    <w:top w:val="single" w:sz="4" w:space="0" w:color="auto"/>
                    <w:left w:val="single" w:sz="4" w:space="0" w:color="auto"/>
                    <w:bottom w:val="single" w:sz="4" w:space="0" w:color="auto"/>
                    <w:right w:val="single" w:sz="4" w:space="0" w:color="auto"/>
                  </w:tcBorders>
                </w:tcPr>
                <w:p w:rsidR="00FB0319" w:rsidRPr="00636B01" w:rsidRDefault="00FB0319" w:rsidP="00FB0319">
                  <w:pPr>
                    <w:autoSpaceDE w:val="0"/>
                    <w:autoSpaceDN w:val="0"/>
                    <w:adjustRightInd w:val="0"/>
                    <w:spacing w:after="1" w:line="200" w:lineRule="atLeast"/>
                    <w:rPr>
                      <w:rFonts w:cs="Arial"/>
                      <w:szCs w:val="20"/>
                      <w:shd w:val="clear" w:color="auto" w:fill="C0C0C0"/>
                    </w:rPr>
                  </w:pPr>
                  <w:r w:rsidRPr="00636B01">
                    <w:rPr>
                      <w:rFonts w:cs="Arial"/>
                      <w:szCs w:val="20"/>
                      <w:shd w:val="clear" w:color="auto" w:fill="C0C0C0"/>
                    </w:rPr>
                    <w:t>Годовая отчетность об исполнении федерального бюджета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36B01">
                    <w:rPr>
                      <w:rFonts w:cs="Arial"/>
                      <w:szCs w:val="20"/>
                      <w:shd w:val="clear" w:color="auto" w:fill="C0C0C0"/>
                    </w:rPr>
                    <w:t>351.1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Годовая отчетность об исполнении федерального бюджета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годовой отчетности об исполнении федерального бюджета Российской Федерации не позднее 5 (пяти) рабочих дней до даты ее представления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36B01">
                    <w:rPr>
                      <w:rFonts w:cs="Arial"/>
                      <w:szCs w:val="20"/>
                      <w:shd w:val="clear" w:color="auto" w:fill="C0C0C0"/>
                    </w:rPr>
                    <w:t>руководитель субъекта внутреннего финансового аудита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36B01">
                    <w:rPr>
                      <w:rFonts w:cs="Arial"/>
                      <w:szCs w:val="20"/>
                      <w:shd w:val="clear" w:color="auto" w:fill="C0C0C0"/>
                    </w:rPr>
                    <w:t xml:space="preserve">в сроки, установленные для оформления аудиторского заключения о результатах внутреннего финансового аудита &lt;21&gt;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w:t>
                  </w:r>
                  <w:r w:rsidRPr="00636B01">
                    <w:rPr>
                      <w:rFonts w:cs="Arial"/>
                      <w:szCs w:val="20"/>
                      <w:shd w:val="clear" w:color="auto" w:fill="C0C0C0"/>
                    </w:rPr>
                    <w:lastRenderedPageBreak/>
                    <w:t>представления и утверждения бюджетной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36B01">
                    <w:rPr>
                      <w:rFonts w:cs="Arial"/>
                      <w:szCs w:val="20"/>
                      <w:shd w:val="clear" w:color="auto" w:fill="C0C0C0"/>
                    </w:rPr>
                    <w:lastRenderedPageBreak/>
                    <w:t>заключение о результатах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w:t>
                  </w:r>
                  <w:r w:rsidRPr="00636B01">
                    <w:rPr>
                      <w:rFonts w:cs="Arial"/>
                      <w:szCs w:val="20"/>
                      <w:shd w:val="clear" w:color="auto" w:fill="C0C0C0"/>
                    </w:rPr>
                    <w:lastRenderedPageBreak/>
                    <w:t>я, представления и утверждения бюджетной отчетности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8680E">
                    <w:rPr>
                      <w:rFonts w:cs="Arial"/>
                      <w:szCs w:val="20"/>
                    </w:rPr>
                    <w:lastRenderedPageBreak/>
                    <w:t xml:space="preserve">для направления уполномоченному должностному лицу или членам аудиторской группы уполномоченного органа на осуществление мероприятий по внутреннему финансовому аудиту в целях подтверждения достоверности бюджетной отчетности и соответствия порядка ведения </w:t>
                  </w:r>
                  <w:r w:rsidRPr="0078680E">
                    <w:rPr>
                      <w:rFonts w:cs="Arial"/>
                      <w:szCs w:val="20"/>
                    </w:rPr>
                    <w:lastRenderedPageBreak/>
                    <w:t>бюджетного учета единой методологии бюджетного учета, составления, представления и утверждения бюджетной отчетности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636B01" w:rsidRDefault="00FB0319" w:rsidP="00FB0319">
                  <w:pPr>
                    <w:autoSpaceDE w:val="0"/>
                    <w:autoSpaceDN w:val="0"/>
                    <w:adjustRightInd w:val="0"/>
                    <w:spacing w:after="1" w:line="200" w:lineRule="atLeast"/>
                    <w:rPr>
                      <w:rFonts w:cs="Arial"/>
                      <w:szCs w:val="20"/>
                      <w:shd w:val="clear" w:color="auto" w:fill="C0C0C0"/>
                    </w:rPr>
                  </w:pPr>
                  <w:r w:rsidRPr="00636B01">
                    <w:rPr>
                      <w:rFonts w:cs="Arial"/>
                      <w:szCs w:val="20"/>
                      <w:shd w:val="clear" w:color="auto" w:fill="C0C0C0"/>
                    </w:rPr>
                    <w:lastRenderedPageBreak/>
                    <w:t>351.2</w:t>
                  </w:r>
                </w:p>
              </w:tc>
              <w:tc>
                <w:tcPr>
                  <w:tcW w:w="1560" w:type="dxa"/>
                  <w:tcBorders>
                    <w:top w:val="single" w:sz="4" w:space="0" w:color="auto"/>
                    <w:left w:val="single" w:sz="4" w:space="0" w:color="auto"/>
                    <w:bottom w:val="single" w:sz="4" w:space="0" w:color="auto"/>
                    <w:right w:val="single" w:sz="4" w:space="0" w:color="auto"/>
                  </w:tcBorders>
                </w:tcPr>
                <w:p w:rsidR="00FB0319" w:rsidRPr="00636B01" w:rsidRDefault="00FB0319" w:rsidP="00FB0319">
                  <w:pPr>
                    <w:autoSpaceDE w:val="0"/>
                    <w:autoSpaceDN w:val="0"/>
                    <w:adjustRightInd w:val="0"/>
                    <w:spacing w:after="1" w:line="200" w:lineRule="atLeast"/>
                    <w:rPr>
                      <w:rFonts w:cs="Arial"/>
                      <w:szCs w:val="20"/>
                      <w:shd w:val="clear" w:color="auto" w:fill="C0C0C0"/>
                    </w:rPr>
                  </w:pPr>
                  <w:r w:rsidRPr="00636B01">
                    <w:rPr>
                      <w:rFonts w:cs="Arial"/>
                      <w:szCs w:val="20"/>
                      <w:shd w:val="clear" w:color="auto" w:fill="C0C0C0"/>
                    </w:rPr>
                    <w:t>Годовая отчетность об исполнении федерального бюджета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Pr="00636B01" w:rsidRDefault="00FB0319" w:rsidP="00FB0319">
                  <w:pPr>
                    <w:autoSpaceDE w:val="0"/>
                    <w:autoSpaceDN w:val="0"/>
                    <w:adjustRightInd w:val="0"/>
                    <w:spacing w:after="1" w:line="200" w:lineRule="atLeast"/>
                    <w:rPr>
                      <w:rFonts w:cs="Arial"/>
                      <w:szCs w:val="20"/>
                      <w:shd w:val="clear" w:color="auto" w:fill="C0C0C0"/>
                    </w:rPr>
                  </w:pPr>
                  <w:r w:rsidRPr="00636B01">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636B01" w:rsidRDefault="00FB0319" w:rsidP="00FB0319">
                  <w:pPr>
                    <w:autoSpaceDE w:val="0"/>
                    <w:autoSpaceDN w:val="0"/>
                    <w:adjustRightInd w:val="0"/>
                    <w:spacing w:after="1" w:line="200" w:lineRule="atLeast"/>
                    <w:rPr>
                      <w:rFonts w:cs="Arial"/>
                      <w:szCs w:val="20"/>
                      <w:shd w:val="clear" w:color="auto" w:fill="C0C0C0"/>
                    </w:rPr>
                  </w:pPr>
                  <w:r w:rsidRPr="00636B01">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636B01" w:rsidRDefault="00FB0319" w:rsidP="00FB0319">
                  <w:pPr>
                    <w:autoSpaceDE w:val="0"/>
                    <w:autoSpaceDN w:val="0"/>
                    <w:adjustRightInd w:val="0"/>
                    <w:spacing w:after="1" w:line="200" w:lineRule="atLeast"/>
                    <w:rPr>
                      <w:rFonts w:cs="Arial"/>
                      <w:szCs w:val="20"/>
                    </w:rPr>
                  </w:pPr>
                  <w:r w:rsidRPr="00636B01">
                    <w:rPr>
                      <w:rFonts w:cs="Arial"/>
                      <w:szCs w:val="20"/>
                    </w:rPr>
                    <w:t>направление отчетности на подписание руководителю (уполномоченному лицу) субъекта централизованного учета в ГИИС "Электронный бюджет" не позднее 2 (двух) рабочих дней до даты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Pr="00636B01" w:rsidRDefault="00FB0319" w:rsidP="00FB0319">
                  <w:pPr>
                    <w:autoSpaceDE w:val="0"/>
                    <w:autoSpaceDN w:val="0"/>
                    <w:adjustRightInd w:val="0"/>
                    <w:spacing w:after="1" w:line="200" w:lineRule="atLeast"/>
                    <w:rPr>
                      <w:rFonts w:cs="Arial"/>
                      <w:szCs w:val="20"/>
                    </w:rPr>
                  </w:pPr>
                  <w:r w:rsidRPr="00636B01">
                    <w:rPr>
                      <w:rFonts w:cs="Arial"/>
                      <w:szCs w:val="20"/>
                    </w:rPr>
                    <w:t>ответственные лица уполномоченной организации,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36B01" w:rsidRDefault="00FB0319" w:rsidP="00FB0319">
                  <w:pPr>
                    <w:autoSpaceDE w:val="0"/>
                    <w:autoSpaceDN w:val="0"/>
                    <w:adjustRightInd w:val="0"/>
                    <w:spacing w:after="1" w:line="200" w:lineRule="atLeast"/>
                    <w:rPr>
                      <w:rFonts w:cs="Arial"/>
                      <w:szCs w:val="20"/>
                    </w:rPr>
                  </w:pPr>
                  <w:r w:rsidRPr="00636B01">
                    <w:rPr>
                      <w:rFonts w:cs="Arial"/>
                      <w:szCs w:val="20"/>
                    </w:rPr>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Pr="00636B01" w:rsidRDefault="00FB0319" w:rsidP="00FB0319">
                  <w:pPr>
                    <w:autoSpaceDE w:val="0"/>
                    <w:autoSpaceDN w:val="0"/>
                    <w:adjustRightInd w:val="0"/>
                    <w:spacing w:after="1" w:line="200" w:lineRule="atLeast"/>
                    <w:rPr>
                      <w:rFonts w:cs="Arial"/>
                      <w:szCs w:val="20"/>
                    </w:rPr>
                  </w:pPr>
                  <w:r w:rsidRPr="00636B01">
                    <w:rPr>
                      <w:rFonts w:cs="Arial"/>
                      <w:szCs w:val="20"/>
                    </w:rPr>
                    <w:t>представленная в ГИИС "Электронный бюджет"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FB0319" w:rsidRPr="00636B01" w:rsidRDefault="00FB0319" w:rsidP="00FB0319">
                  <w:pPr>
                    <w:autoSpaceDE w:val="0"/>
                    <w:autoSpaceDN w:val="0"/>
                    <w:adjustRightInd w:val="0"/>
                    <w:spacing w:after="1" w:line="200" w:lineRule="atLeast"/>
                    <w:rPr>
                      <w:rFonts w:cs="Arial"/>
                      <w:szCs w:val="20"/>
                    </w:rPr>
                  </w:pPr>
                  <w:r w:rsidRPr="00636B01">
                    <w:rPr>
                      <w:rFonts w:cs="Arial"/>
                      <w:szCs w:val="20"/>
                    </w:rPr>
                    <w:t>1) для направления на подписание отчетности субъекту централизованного учета;</w:t>
                  </w:r>
                </w:p>
                <w:p w:rsidR="00FB0319" w:rsidRPr="00636B01" w:rsidRDefault="00FB0319" w:rsidP="00FB0319">
                  <w:pPr>
                    <w:autoSpaceDE w:val="0"/>
                    <w:autoSpaceDN w:val="0"/>
                    <w:adjustRightInd w:val="0"/>
                    <w:spacing w:after="1" w:line="200" w:lineRule="atLeast"/>
                    <w:rPr>
                      <w:rFonts w:cs="Arial"/>
                      <w:szCs w:val="20"/>
                    </w:rPr>
                  </w:pPr>
                  <w:r w:rsidRPr="00636B01">
                    <w:rPr>
                      <w:rFonts w:cs="Arial"/>
                      <w:szCs w:val="20"/>
                    </w:rPr>
                    <w:t xml:space="preserve">2) для представления годовой отчетности об исполнении федерального бюджета Российской Федерации в </w:t>
                  </w:r>
                  <w:r w:rsidRPr="0078680E">
                    <w:rPr>
                      <w:rFonts w:cs="Arial"/>
                      <w:szCs w:val="20"/>
                      <w:shd w:val="clear" w:color="auto" w:fill="C0C0C0"/>
                    </w:rPr>
                    <w:t>ФНС России</w:t>
                  </w:r>
                  <w:r w:rsidRPr="00636B01">
                    <w:rPr>
                      <w:rFonts w:cs="Arial"/>
                      <w:szCs w:val="20"/>
                    </w:rPr>
                    <w:t>;</w:t>
                  </w:r>
                </w:p>
                <w:p w:rsidR="00FB0319" w:rsidRPr="00636B01" w:rsidRDefault="00FB0319" w:rsidP="00FB0319">
                  <w:pPr>
                    <w:autoSpaceDE w:val="0"/>
                    <w:autoSpaceDN w:val="0"/>
                    <w:adjustRightInd w:val="0"/>
                    <w:spacing w:after="1" w:line="200" w:lineRule="atLeast"/>
                    <w:rPr>
                      <w:rFonts w:cs="Arial"/>
                      <w:szCs w:val="20"/>
                    </w:rPr>
                  </w:pPr>
                  <w:r w:rsidRPr="00636B01">
                    <w:rPr>
                      <w:rFonts w:cs="Arial"/>
                      <w:szCs w:val="20"/>
                    </w:rPr>
                    <w:t>3) для формирования консолидированной годовой, отчетности об исполнении федерального бюджета Российской Федерации;</w:t>
                  </w:r>
                </w:p>
                <w:p w:rsidR="00FB0319" w:rsidRPr="00636B01" w:rsidRDefault="00FB0319" w:rsidP="00FB0319">
                  <w:pPr>
                    <w:autoSpaceDE w:val="0"/>
                    <w:autoSpaceDN w:val="0"/>
                    <w:adjustRightInd w:val="0"/>
                    <w:spacing w:after="1" w:line="200" w:lineRule="atLeast"/>
                    <w:rPr>
                      <w:rFonts w:cs="Arial"/>
                      <w:szCs w:val="20"/>
                    </w:rPr>
                  </w:pPr>
                  <w:r w:rsidRPr="00636B01">
                    <w:rPr>
                      <w:rFonts w:cs="Arial"/>
                      <w:szCs w:val="20"/>
                    </w:rPr>
                    <w:t>4)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8680E">
                    <w:rPr>
                      <w:rFonts w:cs="Arial"/>
                      <w:szCs w:val="20"/>
                      <w:shd w:val="clear" w:color="auto" w:fill="C0C0C0"/>
                    </w:rPr>
                    <w:t>352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Квартальная отчетность об исполнении федерального бюджета Российской Федерации получателя (распорядител</w:t>
                  </w:r>
                  <w:r>
                    <w:rPr>
                      <w:rFonts w:cs="Arial"/>
                      <w:szCs w:val="20"/>
                    </w:rPr>
                    <w:lastRenderedPageBreak/>
                    <w:t>я) бюджетных средств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квартальной отчетности об исполнении федерального бюджета Российской Федерации и направление </w:t>
                  </w:r>
                  <w:r>
                    <w:rPr>
                      <w:rFonts w:cs="Arial"/>
                      <w:szCs w:val="20"/>
                    </w:rPr>
                    <w:lastRenderedPageBreak/>
                    <w:t>отчетности на подписание руководителю (уполномоченному лицу) субъекта централизованного учета в ГИИС "Электронный бюджет" не позднее 1 (одного) рабочего дня до даты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ответственные лица уполномоченной организации, руководитель </w:t>
                  </w:r>
                  <w:r>
                    <w:rPr>
                      <w:rFonts w:cs="Arial"/>
                      <w:szCs w:val="20"/>
                    </w:rPr>
                    <w:lastRenderedPageBreak/>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представленная в ГИИС "Электронный бюджет" отчетность, в части сведений, не </w:t>
                  </w:r>
                  <w:r>
                    <w:rPr>
                      <w:rFonts w:cs="Arial"/>
                      <w:szCs w:val="20"/>
                    </w:rPr>
                    <w:lastRenderedPageBreak/>
                    <w:t>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1) для направления на подписание отчетности субъекту централизованного учета;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формирования </w:t>
                  </w:r>
                  <w:r>
                    <w:rPr>
                      <w:rFonts w:cs="Arial"/>
                      <w:szCs w:val="20"/>
                    </w:rPr>
                    <w:lastRenderedPageBreak/>
                    <w:t>консолидированной годовой, квартальной, ежемесячной отчетности об исполнении федерального бюджета Российской Федерации;</w:t>
                  </w:r>
                </w:p>
                <w:p w:rsidR="00FB0319" w:rsidRDefault="00FB0319" w:rsidP="00FB0319">
                  <w:pPr>
                    <w:autoSpaceDE w:val="0"/>
                    <w:autoSpaceDN w:val="0"/>
                    <w:adjustRightInd w:val="0"/>
                    <w:spacing w:after="1" w:line="200" w:lineRule="atLeast"/>
                    <w:rPr>
                      <w:rFonts w:cs="Arial"/>
                      <w:szCs w:val="20"/>
                    </w:rPr>
                  </w:pPr>
                  <w:r>
                    <w:rPr>
                      <w:rFonts w:cs="Arial"/>
                      <w:szCs w:val="20"/>
                    </w:rPr>
                    <w:t>3)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lastRenderedPageBreak/>
                    <w:t>353</w:t>
                  </w:r>
                </w:p>
              </w:tc>
              <w:tc>
                <w:tcPr>
                  <w:tcW w:w="1560"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Годовая, квартальная, ежемесячная отчетность об исполнении федерального бюджета Российской Федерации представительств, находящихся за пределами Российской Федерации (при условии наделения их правом ведения бухгалтерского учета и формирования отчетности)</w:t>
                  </w:r>
                </w:p>
              </w:tc>
              <w:tc>
                <w:tcPr>
                  <w:tcW w:w="1134"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формирование годовой, квартальной, ежемесячной отчетности об исполнении федерального бюджета Российской Федерации и направление отчетности в уполномоченную организацию в ГИИС "Электронный бюджет" в срок, установленный для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ответственные лица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представленная в ГИИС "Электронный бюджет"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для формирования консолидированной годовой, квартальной, ежемесячной отчетности об исполнении федерального бюджета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8680E">
                    <w:rPr>
                      <w:rFonts w:cs="Arial"/>
                      <w:szCs w:val="20"/>
                      <w:shd w:val="clear" w:color="auto" w:fill="C0C0C0"/>
                    </w:rPr>
                    <w:t>354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Ежемесячная отчетность об исполнении федерального бюджета Российской Федерации получателя (распорядителя) бюджетных средств </w:t>
                  </w:r>
                  <w:r w:rsidRPr="0078680E">
                    <w:rPr>
                      <w:rFonts w:cs="Arial"/>
                      <w:szCs w:val="20"/>
                      <w:shd w:val="clear" w:color="auto" w:fill="C0C0C0"/>
                    </w:rPr>
                    <w:t xml:space="preserve">(в случае отсутствия </w:t>
                  </w:r>
                  <w:r w:rsidRPr="0078680E">
                    <w:rPr>
                      <w:rFonts w:cs="Arial"/>
                      <w:szCs w:val="20"/>
                      <w:shd w:val="clear" w:color="auto" w:fill="C0C0C0"/>
                    </w:rPr>
                    <w:lastRenderedPageBreak/>
                    <w:t>показателей формирующих ежемесячную отчетность, полный комплект отчетности в статусе "Показатели отсутствуют" не формируется)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ежемесячной отчетности об исполнении федерального бюджета Российской Федерации и направление отчетности на подписание руководителю (уполномоченн</w:t>
                  </w:r>
                  <w:r>
                    <w:rPr>
                      <w:rFonts w:cs="Arial"/>
                      <w:szCs w:val="20"/>
                    </w:rPr>
                    <w:lastRenderedPageBreak/>
                    <w:t>ому лицу) субъекта централизованного учета в ГИИС "Электронный бюджет" 1 (одного) рабочего дня до даты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ответственные лица уполномоченной организации, руководитель (уполномоченное лицо) субъекта </w:t>
                  </w:r>
                  <w:r>
                    <w:rPr>
                      <w:rFonts w:cs="Arial"/>
                      <w:szCs w:val="20"/>
                    </w:rPr>
                    <w:lastRenderedPageBreak/>
                    <w:t>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представленная в ГИИС "Электронный бюджет"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направления на подписание отчетности субъекту централизованного учета;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формирования консолидированной ежемесячной отчетности об </w:t>
                  </w:r>
                  <w:r>
                    <w:rPr>
                      <w:rFonts w:cs="Arial"/>
                      <w:szCs w:val="20"/>
                    </w:rPr>
                    <w:lastRenderedPageBreak/>
                    <w:t>исполнении федерального бюджета Российской Федерации;</w:t>
                  </w:r>
                </w:p>
                <w:p w:rsidR="00FB0319" w:rsidRDefault="00FB0319" w:rsidP="00FB0319">
                  <w:pPr>
                    <w:autoSpaceDE w:val="0"/>
                    <w:autoSpaceDN w:val="0"/>
                    <w:adjustRightInd w:val="0"/>
                    <w:spacing w:after="1" w:line="200" w:lineRule="atLeast"/>
                    <w:rPr>
                      <w:rFonts w:cs="Arial"/>
                      <w:szCs w:val="20"/>
                    </w:rPr>
                  </w:pPr>
                  <w:r>
                    <w:rPr>
                      <w:rFonts w:cs="Arial"/>
                      <w:szCs w:val="20"/>
                    </w:rPr>
                    <w:t>3)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lastRenderedPageBreak/>
                    <w:t>355</w:t>
                  </w:r>
                </w:p>
              </w:tc>
              <w:tc>
                <w:tcPr>
                  <w:tcW w:w="1560"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Пояснительная записка (код формы по ОКУД 0503160)</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355.1</w:t>
                  </w:r>
                </w:p>
              </w:tc>
              <w:tc>
                <w:tcPr>
                  <w:tcW w:w="1560"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Формы и таблицы годовой Пояснительной записки (код формы по ОКУД 0503160), сформированные на основании имеющихся данных бюджетного учета на отчетную дату и содержащих показатели, требующие дополнительного пояснения и раскрытия в составе Пояснительной записки (код формы по ОКУД 0503160)</w:t>
                  </w:r>
                </w:p>
              </w:tc>
              <w:tc>
                <w:tcPr>
                  <w:tcW w:w="1134"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направление не позднее 8 (восьми) рабочих дней до даты представления годовой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в сроки, установленные для формирования годовой, отчетности об исполнении федерального бюджета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сформированы формы и таблицы Пояснительной записки (код формы по ОКУД 0503160)</w:t>
                  </w:r>
                </w:p>
              </w:tc>
              <w:tc>
                <w:tcPr>
                  <w:tcW w:w="1559"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для направления в субъект централизованного учета форм и таблиц Пояснительной записки (форма по ОКУД 0503160) для раскрытия требуемой информации не содержащейся в регистрах бюджетного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355.2</w:t>
                  </w:r>
                </w:p>
              </w:tc>
              <w:tc>
                <w:tcPr>
                  <w:tcW w:w="1560"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 xml:space="preserve">Формы и таблицы годовой Пояснительной записки (код формы по ОКУД 0503160), с информацией, </w:t>
                  </w:r>
                  <w:r w:rsidRPr="0078680E">
                    <w:rPr>
                      <w:rFonts w:cs="Arial"/>
                      <w:szCs w:val="20"/>
                      <w:shd w:val="clear" w:color="auto" w:fill="C0C0C0"/>
                    </w:rPr>
                    <w:lastRenderedPageBreak/>
                    <w:t>не содержащейся в регистрах бюджетного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направление не позднее 7 (семи) рабочих дней до даты представления годовой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в сроки, установленные для формирования годовой отчетности об исполнении федеральног</w:t>
                  </w:r>
                  <w:r w:rsidRPr="0078680E">
                    <w:rPr>
                      <w:rFonts w:cs="Arial"/>
                      <w:szCs w:val="20"/>
                      <w:shd w:val="clear" w:color="auto" w:fill="C0C0C0"/>
                    </w:rPr>
                    <w:lastRenderedPageBreak/>
                    <w:t>о бюджета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lastRenderedPageBreak/>
                    <w:t>формирование форм и таблиц годовой Пояснительной записки (код формы по ОКУД 0503160)</w:t>
                  </w:r>
                </w:p>
              </w:tc>
              <w:tc>
                <w:tcPr>
                  <w:tcW w:w="1559"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 xml:space="preserve">для направления на подписание отчетности субъекту централизованного учета в составе годовой </w:t>
                  </w:r>
                  <w:r w:rsidRPr="0078680E">
                    <w:rPr>
                      <w:rFonts w:cs="Arial"/>
                      <w:szCs w:val="20"/>
                      <w:shd w:val="clear" w:color="auto" w:fill="C0C0C0"/>
                    </w:rPr>
                    <w:lastRenderedPageBreak/>
                    <w:t>отчетности об исполнении федерального бюджета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F1C33">
                    <w:rPr>
                      <w:rFonts w:cs="Arial"/>
                      <w:szCs w:val="20"/>
                      <w:shd w:val="clear" w:color="auto" w:fill="C0C0C0"/>
                    </w:rPr>
                    <w:lastRenderedPageBreak/>
                    <w:t>355.3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22839">
                    <w:rPr>
                      <w:rFonts w:cs="Arial"/>
                      <w:szCs w:val="20"/>
                      <w:shd w:val="clear" w:color="auto" w:fill="C0C0C0"/>
                    </w:rPr>
                    <w:t>Документ, содержащий информацию</w:t>
                  </w:r>
                  <w:r>
                    <w:rPr>
                      <w:rFonts w:cs="Arial"/>
                      <w:szCs w:val="20"/>
                    </w:rPr>
                    <w:t xml:space="preserve">, </w:t>
                  </w:r>
                  <w:r w:rsidRPr="00922839">
                    <w:rPr>
                      <w:rFonts w:cs="Arial"/>
                      <w:szCs w:val="20"/>
                      <w:shd w:val="clear" w:color="auto" w:fill="C0C0C0"/>
                    </w:rPr>
                    <w:t>подлежащую</w:t>
                  </w:r>
                  <w:r>
                    <w:rPr>
                      <w:rFonts w:cs="Arial"/>
                      <w:szCs w:val="20"/>
                    </w:rPr>
                    <w:t xml:space="preserve"> раскрытию в годовой Пояснительной записке (код формы по ОКУД 0503160) в части данных, не отражаемых в бюджетном учете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22839">
                    <w:rPr>
                      <w:rFonts w:cs="Arial"/>
                      <w:szCs w:val="20"/>
                      <w:shd w:val="clear" w:color="auto" w:fill="C0C0C0"/>
                    </w:rPr>
                    <w:t>скан-копия, 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не позднее </w:t>
                  </w:r>
                  <w:r w:rsidRPr="00922839">
                    <w:rPr>
                      <w:rFonts w:cs="Arial"/>
                      <w:szCs w:val="20"/>
                      <w:shd w:val="clear" w:color="auto" w:fill="C0C0C0"/>
                    </w:rPr>
                    <w:t>7</w:t>
                  </w:r>
                  <w:r>
                    <w:rPr>
                      <w:rFonts w:cs="Arial"/>
                      <w:szCs w:val="20"/>
                    </w:rPr>
                    <w:t xml:space="preserve"> (</w:t>
                  </w:r>
                  <w:r w:rsidRPr="00922839">
                    <w:rPr>
                      <w:rFonts w:cs="Arial"/>
                      <w:szCs w:val="20"/>
                      <w:shd w:val="clear" w:color="auto" w:fill="C0C0C0"/>
                    </w:rPr>
                    <w:t>семи</w:t>
                  </w:r>
                  <w:r>
                    <w:rPr>
                      <w:rFonts w:cs="Arial"/>
                      <w:szCs w:val="20"/>
                    </w:rPr>
                    <w:t xml:space="preserve">) рабочих дней до даты представления </w:t>
                  </w:r>
                  <w:r w:rsidRPr="00922839">
                    <w:rPr>
                      <w:rFonts w:cs="Arial"/>
                      <w:szCs w:val="20"/>
                      <w:shd w:val="clear" w:color="auto" w:fill="C0C0C0"/>
                    </w:rPr>
                    <w:t>годовой</w:t>
                  </w:r>
                  <w:r>
                    <w:rPr>
                      <w:rFonts w:cs="Arial"/>
                      <w:szCs w:val="20"/>
                    </w:rPr>
                    <w:t xml:space="preserve">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922839">
                    <w:rPr>
                      <w:rFonts w:cs="Arial"/>
                      <w:szCs w:val="20"/>
                      <w:shd w:val="clear" w:color="auto" w:fill="C0C0C0"/>
                    </w:rPr>
                    <w:t>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сроки, установленные для формирования годовой, отчетности об исполнении федерального бюджета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Пояснительной записки (код формы по ОКУД 0503160)</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представления в ГИИС "Электронный бюджет" в составе годовой, отчетности об исполнении федерального бюджета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355.4</w:t>
                  </w:r>
                </w:p>
              </w:tc>
              <w:tc>
                <w:tcPr>
                  <w:tcW w:w="1560"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Формы и таблицы квартальной Пояснительной записки (код формы по ОКУД 0503160) сформированные на основании имеющихся данных бюджетного учета на отчетную дату содержащих показатели, требующие дополнительного пояснения и раскрытия в составе Пояснительной записки (код формы по ОКУД 0503160)</w:t>
                  </w:r>
                </w:p>
              </w:tc>
              <w:tc>
                <w:tcPr>
                  <w:tcW w:w="1134"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электронный, бумажный</w:t>
                  </w:r>
                </w:p>
              </w:tc>
              <w:tc>
                <w:tcPr>
                  <w:tcW w:w="1559"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направление не позднее 5 (пяти) рабочих дней до даты представления квартальной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в сроки, установленные для формирования годовой, отчетности об исполнении федерального бюджета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сформированы формы и таблицы Пояснительной записки (код формы по ОКУД 0503160)</w:t>
                  </w:r>
                </w:p>
              </w:tc>
              <w:tc>
                <w:tcPr>
                  <w:tcW w:w="1559"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для направления в субъект централизованного учета форм и таблиц квартальной Пояснительной записки (код формы по ОКУД 0503160) для раскрытия требуемой информации не содержащейся в регистрах бюджетного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355.5</w:t>
                  </w:r>
                </w:p>
              </w:tc>
              <w:tc>
                <w:tcPr>
                  <w:tcW w:w="1560"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 xml:space="preserve">Формы и таблицы квартальной Пояснительной записки (форма по ОКУД 0503160) с раскрытием требуемой информации не </w:t>
                  </w:r>
                  <w:r w:rsidRPr="0078680E">
                    <w:rPr>
                      <w:rFonts w:cs="Arial"/>
                      <w:szCs w:val="20"/>
                      <w:shd w:val="clear" w:color="auto" w:fill="C0C0C0"/>
                    </w:rPr>
                    <w:lastRenderedPageBreak/>
                    <w:t>содержащейся в регистрах бюджетного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направление не позднее 4 (четырех) рабочих дней до даты представления квартальной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 xml:space="preserve">в сроки, установленные для формирования квартальной отчетности об исполнении федерального бюджета </w:t>
                  </w:r>
                  <w:r w:rsidRPr="0078680E">
                    <w:rPr>
                      <w:rFonts w:cs="Arial"/>
                      <w:szCs w:val="20"/>
                      <w:shd w:val="clear" w:color="auto" w:fill="C0C0C0"/>
                    </w:rPr>
                    <w:lastRenderedPageBreak/>
                    <w:t>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lastRenderedPageBreak/>
                    <w:t>формирование форм и таблиц квартальной Пояснительной записки (код формы по ОКУД 0503160)</w:t>
                  </w:r>
                </w:p>
              </w:tc>
              <w:tc>
                <w:tcPr>
                  <w:tcW w:w="1559"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 xml:space="preserve">для направления на подписание отчетности субъекту централизованного учета в составе квартальной отчетности об исполнении </w:t>
                  </w:r>
                  <w:r w:rsidRPr="0078680E">
                    <w:rPr>
                      <w:rFonts w:cs="Arial"/>
                      <w:szCs w:val="20"/>
                      <w:shd w:val="clear" w:color="auto" w:fill="C0C0C0"/>
                    </w:rPr>
                    <w:lastRenderedPageBreak/>
                    <w:t>федерального бюджета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22839">
                    <w:rPr>
                      <w:rFonts w:cs="Arial"/>
                      <w:szCs w:val="20"/>
                      <w:shd w:val="clear" w:color="auto" w:fill="C0C0C0"/>
                    </w:rPr>
                    <w:lastRenderedPageBreak/>
                    <w:t>355.6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E7CC8">
                    <w:rPr>
                      <w:rFonts w:cs="Arial"/>
                      <w:szCs w:val="20"/>
                      <w:shd w:val="clear" w:color="auto" w:fill="C0C0C0"/>
                    </w:rPr>
                    <w:t>Документ, содержащий информацию</w:t>
                  </w:r>
                  <w:r>
                    <w:rPr>
                      <w:rFonts w:cs="Arial"/>
                      <w:szCs w:val="20"/>
                    </w:rPr>
                    <w:t xml:space="preserve">, </w:t>
                  </w:r>
                  <w:r w:rsidRPr="008E7CC8">
                    <w:rPr>
                      <w:rFonts w:cs="Arial"/>
                      <w:szCs w:val="20"/>
                      <w:shd w:val="clear" w:color="auto" w:fill="C0C0C0"/>
                    </w:rPr>
                    <w:t>подлежащую</w:t>
                  </w:r>
                  <w:r>
                    <w:rPr>
                      <w:rFonts w:cs="Arial"/>
                      <w:szCs w:val="20"/>
                    </w:rPr>
                    <w:t xml:space="preserve"> раскрытию в квартальной Пояснительной записке (код формы по ОКУД 0503160) в части данных, не отражаемых в бюджетном учете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r w:rsidRPr="008E7CC8">
                    <w:rPr>
                      <w:rFonts w:cs="Arial"/>
                      <w:szCs w:val="20"/>
                      <w:shd w:val="clear" w:color="auto" w:fill="C0C0C0"/>
                    </w:rPr>
                    <w:t>, 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4 (четырех) рабочих дней до даты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8E7CC8">
                    <w:rPr>
                      <w:rFonts w:cs="Arial"/>
                      <w:szCs w:val="20"/>
                      <w:shd w:val="clear" w:color="auto" w:fill="C0C0C0"/>
                    </w:rPr>
                    <w:t>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сроки, установленные для формирования квартальной отчетности об исполнении федерального бюджета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текстовой части </w:t>
                  </w:r>
                  <w:r w:rsidRPr="008E7CC8">
                    <w:rPr>
                      <w:rFonts w:cs="Arial"/>
                      <w:szCs w:val="20"/>
                      <w:shd w:val="clear" w:color="auto" w:fill="C0C0C0"/>
                    </w:rPr>
                    <w:t>квартальной</w:t>
                  </w:r>
                  <w:r>
                    <w:rPr>
                      <w:rFonts w:cs="Arial"/>
                      <w:szCs w:val="20"/>
                    </w:rPr>
                    <w:t xml:space="preserve"> Пояснительной записки (код формы по ОКУД 0503160)</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представления в ГИИС "Электронный бюджет" в составе квартальной отчетности об исполнении федерального бюджета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355.7</w:t>
                  </w:r>
                </w:p>
              </w:tc>
              <w:tc>
                <w:tcPr>
                  <w:tcW w:w="1560"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Документ, содержащий информацию о просроченной и долгосрочной задолженности</w:t>
                  </w:r>
                </w:p>
              </w:tc>
              <w:tc>
                <w:tcPr>
                  <w:tcW w:w="1134"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1) формирование средствами электронный ГИИС "Электронный бюджет" не позднее 1 (одного) рабочего дня месяца, следующего за отчетным кварталом;</w:t>
                  </w:r>
                </w:p>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2) сверка показателей дебиторской и кредиторской задолженности не позднее 4 (четырех) рабочих дней месяца, следующего за отчетным кварталом;</w:t>
                  </w:r>
                </w:p>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3) направление в уполномоченную организацию первичных документов при выявлении расхождений аналитических показателей задолженности с данными учета</w:t>
                  </w:r>
                </w:p>
              </w:tc>
              <w:tc>
                <w:tcPr>
                  <w:tcW w:w="1018"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не позднее 2 (двух) рабочих дней после дня получения документов</w:t>
                  </w:r>
                </w:p>
              </w:tc>
              <w:tc>
                <w:tcPr>
                  <w:tcW w:w="1276"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отражение фактов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78680E" w:rsidRDefault="00FB0319" w:rsidP="00FB0319">
                  <w:pPr>
                    <w:autoSpaceDE w:val="0"/>
                    <w:autoSpaceDN w:val="0"/>
                    <w:adjustRightInd w:val="0"/>
                    <w:spacing w:after="1" w:line="200" w:lineRule="atLeast"/>
                    <w:rPr>
                      <w:rFonts w:cs="Arial"/>
                      <w:szCs w:val="20"/>
                      <w:shd w:val="clear" w:color="auto" w:fill="C0C0C0"/>
                    </w:rPr>
                  </w:pPr>
                  <w:r w:rsidRPr="0078680E">
                    <w:rPr>
                      <w:rFonts w:cs="Arial"/>
                      <w:szCs w:val="20"/>
                      <w:shd w:val="clear" w:color="auto" w:fill="C0C0C0"/>
                    </w:rPr>
                    <w:t>для формирования Пояснительной записки (код формы по ОКУД 0503160)</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E7CC8">
                    <w:rPr>
                      <w:rFonts w:cs="Arial"/>
                      <w:szCs w:val="20"/>
                      <w:shd w:val="clear" w:color="auto" w:fill="C0C0C0"/>
                    </w:rPr>
                    <w:lastRenderedPageBreak/>
                    <w:t>356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Консолидированная годовая бухгалтерская (финансовая) отчетность государственных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E7CC8">
                    <w:rPr>
                      <w:rFonts w:cs="Arial"/>
                      <w:szCs w:val="20"/>
                      <w:shd w:val="clear" w:color="auto" w:fill="C0C0C0"/>
                    </w:rPr>
                    <w:t>1</w:t>
                  </w:r>
                  <w:r>
                    <w:rPr>
                      <w:rFonts w:cs="Arial"/>
                      <w:szCs w:val="20"/>
                    </w:rPr>
                    <w:t>) направление отчетности на подписание руководителю (уполномоченному лицу) субъекта учета не позднее 2 (двух) рабочих дней до даты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представленная в ГИИС "Электронный бюджет"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E7CC8">
                    <w:rPr>
                      <w:rFonts w:cs="Arial"/>
                      <w:szCs w:val="20"/>
                      <w:shd w:val="clear" w:color="auto" w:fill="C0C0C0"/>
                    </w:rPr>
                    <w:t>1) для направления на подписание отчетности субъекту централизованного учета;</w:t>
                  </w:r>
                </w:p>
                <w:p w:rsidR="00FB0319" w:rsidRDefault="00FB0319" w:rsidP="00FB0319">
                  <w:pPr>
                    <w:autoSpaceDE w:val="0"/>
                    <w:autoSpaceDN w:val="0"/>
                    <w:adjustRightInd w:val="0"/>
                    <w:spacing w:after="1" w:line="200" w:lineRule="atLeast"/>
                    <w:rPr>
                      <w:rFonts w:cs="Arial"/>
                      <w:szCs w:val="20"/>
                    </w:rPr>
                  </w:pPr>
                  <w:r w:rsidRPr="008E7CC8">
                    <w:rPr>
                      <w:rFonts w:cs="Arial"/>
                      <w:szCs w:val="20"/>
                      <w:shd w:val="clear" w:color="auto" w:fill="C0C0C0"/>
                    </w:rPr>
                    <w:t>2</w:t>
                  </w:r>
                  <w:r>
                    <w:rPr>
                      <w:rFonts w:cs="Arial"/>
                      <w:szCs w:val="20"/>
                    </w:rPr>
                    <w:t>) для представления уполномоченной организацией в установленные сроки в Межрегиональное операционное управление Федерального казначейства;</w:t>
                  </w:r>
                </w:p>
                <w:p w:rsidR="00FB0319" w:rsidRDefault="00FB0319" w:rsidP="00FB0319">
                  <w:pPr>
                    <w:autoSpaceDE w:val="0"/>
                    <w:autoSpaceDN w:val="0"/>
                    <w:adjustRightInd w:val="0"/>
                    <w:spacing w:after="1" w:line="200" w:lineRule="atLeast"/>
                    <w:rPr>
                      <w:rFonts w:cs="Arial"/>
                      <w:szCs w:val="20"/>
                    </w:rPr>
                  </w:pPr>
                  <w:r w:rsidRPr="008E7CC8">
                    <w:rPr>
                      <w:rFonts w:cs="Arial"/>
                      <w:szCs w:val="20"/>
                      <w:shd w:val="clear" w:color="auto" w:fill="C0C0C0"/>
                    </w:rPr>
                    <w:t>3</w:t>
                  </w:r>
                  <w:r>
                    <w:rPr>
                      <w:rFonts w:cs="Arial"/>
                      <w:szCs w:val="20"/>
                    </w:rPr>
                    <w:t>) для представления уполномоченной организацией в установленные сроки в Счетную палату Российской Федерации;</w:t>
                  </w:r>
                </w:p>
                <w:p w:rsidR="00FB0319" w:rsidRDefault="00FB0319" w:rsidP="00FB0319">
                  <w:pPr>
                    <w:autoSpaceDE w:val="0"/>
                    <w:autoSpaceDN w:val="0"/>
                    <w:adjustRightInd w:val="0"/>
                    <w:spacing w:after="1" w:line="200" w:lineRule="atLeast"/>
                    <w:rPr>
                      <w:rFonts w:cs="Arial"/>
                      <w:szCs w:val="20"/>
                    </w:rPr>
                  </w:pPr>
                  <w:r w:rsidRPr="008E7CC8">
                    <w:rPr>
                      <w:rFonts w:cs="Arial"/>
                      <w:szCs w:val="20"/>
                      <w:shd w:val="clear" w:color="auto" w:fill="C0C0C0"/>
                    </w:rPr>
                    <w:t>4)</w:t>
                  </w:r>
                  <w:r>
                    <w:rPr>
                      <w:rFonts w:cs="Arial"/>
                      <w:szCs w:val="20"/>
                    </w:rPr>
                    <w:t xml:space="preserve">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E7CC8">
                    <w:rPr>
                      <w:rFonts w:cs="Arial"/>
                      <w:szCs w:val="20"/>
                      <w:shd w:val="clear" w:color="auto" w:fill="C0C0C0"/>
                    </w:rPr>
                    <w:t>357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Консолидированная квартальная бухгалтерская (финансовая) отчетность государственных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консолидированной квартальной бухгалтерской (финансовой) отчетности государственных (муниципальных) бюджетных и автономных учреждений в </w:t>
                  </w:r>
                  <w:r>
                    <w:rPr>
                      <w:rFonts w:cs="Arial"/>
                      <w:szCs w:val="20"/>
                    </w:rPr>
                    <w:lastRenderedPageBreak/>
                    <w:t>установленные сроки в ГИИС "Электронный бюджет" и направление отчетности на подписание руководителю (уполномоченному лицу) субъекта учета не позднее 2 (двух) рабочих дней до даты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 руководитель (уполномоченное лицо) субъекта централи</w:t>
                  </w:r>
                  <w:r>
                    <w:rPr>
                      <w:rFonts w:cs="Arial"/>
                      <w:szCs w:val="20"/>
                    </w:rPr>
                    <w:lastRenderedPageBreak/>
                    <w:t>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представленная в ГИИС "Электронный бюджет"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t>1) для направления на подписание отчетности субъекту централизованного учета;</w:t>
                  </w:r>
                </w:p>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t>2</w:t>
                  </w:r>
                  <w:r>
                    <w:rPr>
                      <w:rFonts w:cs="Arial"/>
                      <w:szCs w:val="20"/>
                    </w:rPr>
                    <w:t xml:space="preserve">) для представления уполномоченной организацией в установленные </w:t>
                  </w:r>
                  <w:r>
                    <w:rPr>
                      <w:rFonts w:cs="Arial"/>
                      <w:szCs w:val="20"/>
                    </w:rPr>
                    <w:lastRenderedPageBreak/>
                    <w:t>сроки в Межрегиональное операционное управление Федерального казначейства;</w:t>
                  </w:r>
                </w:p>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t>3</w:t>
                  </w:r>
                  <w:r>
                    <w:rPr>
                      <w:rFonts w:cs="Arial"/>
                      <w:szCs w:val="20"/>
                    </w:rPr>
                    <w:t>) для представления уполномоченной организацией в установленные сроки в Счетную палату Российской Федерации;</w:t>
                  </w:r>
                </w:p>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t>4</w:t>
                  </w:r>
                  <w:r>
                    <w:rPr>
                      <w:rFonts w:cs="Arial"/>
                      <w:szCs w:val="20"/>
                    </w:rPr>
                    <w:t>)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lastRenderedPageBreak/>
                    <w:t>358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Консолидированная месячная бухгалтерская отчетность государственных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сводной месячной бухгалтерской отчетности государственных (муниципальных) бюджетных и автономных учреждений в установленные сроки в ГИИС "Электронный бюджет" и направление отчетности на подписание руководителю (уполномоченному лицу) субъекта учета не позднее 2 (двух) рабочих дней до даты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представленная в ГИИС "Электронный бюджет"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F4623">
                    <w:rPr>
                      <w:rFonts w:cs="Arial"/>
                      <w:szCs w:val="20"/>
                      <w:shd w:val="clear" w:color="auto" w:fill="C0C0C0"/>
                    </w:rPr>
                    <w:t>1) для направления на подписание отчетности субъекту централизованного учета;</w:t>
                  </w:r>
                </w:p>
                <w:p w:rsidR="00FB0319" w:rsidRDefault="00FB0319" w:rsidP="00FB0319">
                  <w:pPr>
                    <w:autoSpaceDE w:val="0"/>
                    <w:autoSpaceDN w:val="0"/>
                    <w:adjustRightInd w:val="0"/>
                    <w:spacing w:after="1" w:line="200" w:lineRule="atLeast"/>
                    <w:rPr>
                      <w:rFonts w:cs="Arial"/>
                      <w:szCs w:val="20"/>
                    </w:rPr>
                  </w:pPr>
                  <w:r w:rsidRPr="00BF4623">
                    <w:rPr>
                      <w:rFonts w:cs="Arial"/>
                      <w:szCs w:val="20"/>
                      <w:shd w:val="clear" w:color="auto" w:fill="C0C0C0"/>
                    </w:rPr>
                    <w:t>2</w:t>
                  </w:r>
                  <w:r>
                    <w:rPr>
                      <w:rFonts w:cs="Arial"/>
                      <w:szCs w:val="20"/>
                    </w:rPr>
                    <w:t>) для представления в установленные сроки в Межрегиональное операционное управление Федеральное казначейства;</w:t>
                  </w:r>
                </w:p>
                <w:p w:rsidR="00FB0319" w:rsidRDefault="00FB0319" w:rsidP="00FB0319">
                  <w:pPr>
                    <w:autoSpaceDE w:val="0"/>
                    <w:autoSpaceDN w:val="0"/>
                    <w:adjustRightInd w:val="0"/>
                    <w:spacing w:after="1" w:line="200" w:lineRule="atLeast"/>
                    <w:rPr>
                      <w:rFonts w:cs="Arial"/>
                      <w:szCs w:val="20"/>
                    </w:rPr>
                  </w:pPr>
                  <w:r w:rsidRPr="00BF4623">
                    <w:rPr>
                      <w:rFonts w:cs="Arial"/>
                      <w:szCs w:val="20"/>
                      <w:shd w:val="clear" w:color="auto" w:fill="C0C0C0"/>
                    </w:rPr>
                    <w:t>3</w:t>
                  </w:r>
                  <w:r>
                    <w:rPr>
                      <w:rFonts w:cs="Arial"/>
                      <w:szCs w:val="20"/>
                    </w:rPr>
                    <w:t>) для организации архивного хранения субъектом централизованного учета в сроки, установленные законодательс</w:t>
                  </w:r>
                  <w:r>
                    <w:rPr>
                      <w:rFonts w:cs="Arial"/>
                      <w:szCs w:val="20"/>
                    </w:rPr>
                    <w:lastRenderedPageBreak/>
                    <w:t>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lastRenderedPageBreak/>
                    <w:t>359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t>Консолидированная годовая отчетность об исполнении федерального бюджета Российской Федерации главного распорядителя бюджетных средств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t>359.1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Консолидированная годовая отчетность об исполнении федерального бюджета Российской Федерации главного распорядителя бюджетных средств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консолидированной годовой отчетности об исполнении федерального бюджета Российской Федерации средствами ГИИС "Электронный бюджет" не позднее 5 (пяти) рабочих дней до даты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Pr="00BF4623" w:rsidRDefault="00FB0319" w:rsidP="00FB0319">
                  <w:pPr>
                    <w:autoSpaceDE w:val="0"/>
                    <w:autoSpaceDN w:val="0"/>
                    <w:adjustRightInd w:val="0"/>
                    <w:spacing w:after="1" w:line="200" w:lineRule="atLeast"/>
                    <w:rPr>
                      <w:rFonts w:cs="Arial"/>
                      <w:szCs w:val="20"/>
                      <w:shd w:val="clear" w:color="auto" w:fill="C0C0C0"/>
                    </w:rPr>
                  </w:pPr>
                  <w:r w:rsidRPr="00BF4623">
                    <w:rPr>
                      <w:rFonts w:cs="Arial"/>
                      <w:szCs w:val="20"/>
                      <w:shd w:val="clear" w:color="auto" w:fill="C0C0C0"/>
                    </w:rPr>
                    <w:t>руководитель субъекта внутреннего финансового аудита</w:t>
                  </w:r>
                </w:p>
              </w:tc>
              <w:tc>
                <w:tcPr>
                  <w:tcW w:w="1417" w:type="dxa"/>
                  <w:tcBorders>
                    <w:top w:val="single" w:sz="4" w:space="0" w:color="auto"/>
                    <w:left w:val="single" w:sz="4" w:space="0" w:color="auto"/>
                    <w:bottom w:val="single" w:sz="4" w:space="0" w:color="auto"/>
                    <w:right w:val="single" w:sz="4" w:space="0" w:color="auto"/>
                  </w:tcBorders>
                </w:tcPr>
                <w:p w:rsidR="00FB0319" w:rsidRPr="00BF4623" w:rsidRDefault="00FB0319" w:rsidP="00FB0319">
                  <w:pPr>
                    <w:autoSpaceDE w:val="0"/>
                    <w:autoSpaceDN w:val="0"/>
                    <w:adjustRightInd w:val="0"/>
                    <w:spacing w:after="1" w:line="200" w:lineRule="atLeast"/>
                    <w:rPr>
                      <w:rFonts w:cs="Arial"/>
                      <w:szCs w:val="20"/>
                      <w:shd w:val="clear" w:color="auto" w:fill="C0C0C0"/>
                    </w:rPr>
                  </w:pPr>
                  <w:r w:rsidRPr="00BF4623">
                    <w:rPr>
                      <w:rFonts w:cs="Arial"/>
                      <w:szCs w:val="20"/>
                      <w:shd w:val="clear" w:color="auto" w:fill="C0C0C0"/>
                    </w:rPr>
                    <w:t>в сроки, установленные для оформления аудиторского заключения о результатах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Pr="00BF4623" w:rsidRDefault="00FB0319" w:rsidP="00FB0319">
                  <w:pPr>
                    <w:autoSpaceDE w:val="0"/>
                    <w:autoSpaceDN w:val="0"/>
                    <w:adjustRightInd w:val="0"/>
                    <w:spacing w:after="1" w:line="200" w:lineRule="atLeast"/>
                    <w:rPr>
                      <w:rFonts w:cs="Arial"/>
                      <w:szCs w:val="20"/>
                      <w:shd w:val="clear" w:color="auto" w:fill="C0C0C0"/>
                    </w:rPr>
                  </w:pPr>
                  <w:r w:rsidRPr="00BF4623">
                    <w:rPr>
                      <w:rFonts w:cs="Arial"/>
                      <w:szCs w:val="20"/>
                      <w:shd w:val="clear" w:color="auto" w:fill="C0C0C0"/>
                    </w:rPr>
                    <w:t>заключение о результатах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F4623">
                    <w:rPr>
                      <w:rFonts w:cs="Arial"/>
                      <w:szCs w:val="20"/>
                      <w:shd w:val="clear" w:color="auto" w:fill="C0C0C0"/>
                    </w:rPr>
                    <w:t>для направления уполномоченному должностному лицу или членам аудиторской группы уполномоченного органа на осуществление мероприятий по внутреннему финансовому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p>
                <w:p w:rsidR="00BF4623" w:rsidRDefault="00BF4623" w:rsidP="00FB0319">
                  <w:pPr>
                    <w:autoSpaceDE w:val="0"/>
                    <w:autoSpaceDN w:val="0"/>
                    <w:adjustRightInd w:val="0"/>
                    <w:spacing w:after="1" w:line="200" w:lineRule="atLeast"/>
                    <w:rPr>
                      <w:rFonts w:cs="Arial"/>
                      <w:szCs w:val="20"/>
                    </w:rPr>
                  </w:pPr>
                </w:p>
                <w:p w:rsidR="00BF4623" w:rsidRDefault="00BF4623" w:rsidP="00FB0319">
                  <w:pPr>
                    <w:autoSpaceDE w:val="0"/>
                    <w:autoSpaceDN w:val="0"/>
                    <w:adjustRightInd w:val="0"/>
                    <w:spacing w:after="1" w:line="200" w:lineRule="atLeast"/>
                    <w:rPr>
                      <w:rFonts w:cs="Arial"/>
                      <w:szCs w:val="20"/>
                    </w:rPr>
                  </w:pPr>
                </w:p>
                <w:p w:rsidR="00BF4623" w:rsidRDefault="00BF4623" w:rsidP="00FB0319">
                  <w:pPr>
                    <w:autoSpaceDE w:val="0"/>
                    <w:autoSpaceDN w:val="0"/>
                    <w:adjustRightInd w:val="0"/>
                    <w:spacing w:after="1" w:line="200" w:lineRule="atLeast"/>
                    <w:rPr>
                      <w:rFonts w:cs="Arial"/>
                      <w:szCs w:val="20"/>
                    </w:rPr>
                  </w:pPr>
                </w:p>
                <w:p w:rsidR="00BF4623" w:rsidRDefault="00BF4623"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t>359.2</w:t>
                  </w:r>
                </w:p>
              </w:tc>
              <w:tc>
                <w:tcPr>
                  <w:tcW w:w="1560" w:type="dxa"/>
                  <w:tcBorders>
                    <w:top w:val="single" w:sz="4" w:space="0" w:color="auto"/>
                    <w:left w:val="single" w:sz="4" w:space="0" w:color="auto"/>
                    <w:bottom w:val="single" w:sz="4" w:space="0" w:color="auto"/>
                    <w:right w:val="single" w:sz="4" w:space="0" w:color="auto"/>
                  </w:tcBorders>
                </w:tcPr>
                <w:p w:rsidR="00FB0319" w:rsidRPr="00BF4623" w:rsidRDefault="00FB0319" w:rsidP="00FB0319">
                  <w:pPr>
                    <w:autoSpaceDE w:val="0"/>
                    <w:autoSpaceDN w:val="0"/>
                    <w:adjustRightInd w:val="0"/>
                    <w:spacing w:after="1" w:line="200" w:lineRule="atLeast"/>
                    <w:rPr>
                      <w:rFonts w:cs="Arial"/>
                      <w:szCs w:val="20"/>
                      <w:shd w:val="clear" w:color="auto" w:fill="C0C0C0"/>
                    </w:rPr>
                  </w:pPr>
                  <w:r w:rsidRPr="00BF4623">
                    <w:rPr>
                      <w:rFonts w:cs="Arial"/>
                      <w:szCs w:val="20"/>
                      <w:shd w:val="clear" w:color="auto" w:fill="C0C0C0"/>
                    </w:rPr>
                    <w:t xml:space="preserve">Консолидированная годовая отчетность об исполнении </w:t>
                  </w:r>
                  <w:r w:rsidRPr="00BF4623">
                    <w:rPr>
                      <w:rFonts w:cs="Arial"/>
                      <w:szCs w:val="20"/>
                      <w:shd w:val="clear" w:color="auto" w:fill="C0C0C0"/>
                    </w:rPr>
                    <w:lastRenderedPageBreak/>
                    <w:t>федерального бюджета Российской Федерации главного распорядителя бюджетных средств</w:t>
                  </w:r>
                </w:p>
              </w:tc>
              <w:tc>
                <w:tcPr>
                  <w:tcW w:w="1134" w:type="dxa"/>
                  <w:tcBorders>
                    <w:top w:val="single" w:sz="4" w:space="0" w:color="auto"/>
                    <w:left w:val="single" w:sz="4" w:space="0" w:color="auto"/>
                    <w:bottom w:val="single" w:sz="4" w:space="0" w:color="auto"/>
                    <w:right w:val="single" w:sz="4" w:space="0" w:color="auto"/>
                  </w:tcBorders>
                </w:tcPr>
                <w:p w:rsidR="00FB0319" w:rsidRPr="00BF4623" w:rsidRDefault="00FB0319" w:rsidP="00FB0319">
                  <w:pPr>
                    <w:autoSpaceDE w:val="0"/>
                    <w:autoSpaceDN w:val="0"/>
                    <w:adjustRightInd w:val="0"/>
                    <w:spacing w:after="1" w:line="200" w:lineRule="atLeast"/>
                    <w:rPr>
                      <w:rFonts w:cs="Arial"/>
                      <w:szCs w:val="20"/>
                      <w:shd w:val="clear" w:color="auto" w:fill="C0C0C0"/>
                    </w:rPr>
                  </w:pPr>
                  <w:r w:rsidRPr="00BF4623">
                    <w:rPr>
                      <w:rFonts w:cs="Arial"/>
                      <w:szCs w:val="20"/>
                      <w:shd w:val="clear" w:color="auto" w:fill="C0C0C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BF4623" w:rsidRDefault="00FB0319" w:rsidP="00FB0319">
                  <w:pPr>
                    <w:autoSpaceDE w:val="0"/>
                    <w:autoSpaceDN w:val="0"/>
                    <w:adjustRightInd w:val="0"/>
                    <w:spacing w:after="1" w:line="200" w:lineRule="atLeast"/>
                    <w:rPr>
                      <w:rFonts w:cs="Arial"/>
                      <w:szCs w:val="20"/>
                      <w:shd w:val="clear" w:color="auto" w:fill="C0C0C0"/>
                    </w:rPr>
                  </w:pPr>
                  <w:r w:rsidRPr="00BF4623">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представление отчетности на подписание руководителю </w:t>
                  </w:r>
                  <w:r>
                    <w:rPr>
                      <w:rFonts w:cs="Arial"/>
                      <w:szCs w:val="20"/>
                    </w:rPr>
                    <w:lastRenderedPageBreak/>
                    <w:t>(уполномоченному лицу) субъекта централизованного учета не позднее 2 (двух) рабочих дней до даты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w:t>
                  </w:r>
                  <w:r>
                    <w:rPr>
                      <w:rFonts w:cs="Arial"/>
                      <w:szCs w:val="20"/>
                    </w:rPr>
                    <w:lastRenderedPageBreak/>
                    <w:t>оченной организации,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в сроки, установленные для представлен</w:t>
                  </w:r>
                  <w:r>
                    <w:rPr>
                      <w:rFonts w:cs="Arial"/>
                      <w:szCs w:val="20"/>
                    </w:rPr>
                    <w:lastRenderedPageBreak/>
                    <w:t>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представленная в ГИИС "Электронн</w:t>
                  </w:r>
                  <w:r>
                    <w:rPr>
                      <w:rFonts w:cs="Arial"/>
                      <w:szCs w:val="20"/>
                    </w:rPr>
                    <w:lastRenderedPageBreak/>
                    <w:t>ый бюджет" консолидированная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BF4623" w:rsidRDefault="00FB0319" w:rsidP="00FB0319">
                  <w:pPr>
                    <w:autoSpaceDE w:val="0"/>
                    <w:autoSpaceDN w:val="0"/>
                    <w:adjustRightInd w:val="0"/>
                    <w:spacing w:after="1" w:line="200" w:lineRule="atLeast"/>
                    <w:rPr>
                      <w:rFonts w:cs="Arial"/>
                      <w:szCs w:val="20"/>
                    </w:rPr>
                  </w:pPr>
                  <w:r w:rsidRPr="00BF4623">
                    <w:rPr>
                      <w:rFonts w:cs="Arial"/>
                      <w:szCs w:val="20"/>
                      <w:shd w:val="clear" w:color="auto" w:fill="C0C0C0"/>
                    </w:rPr>
                    <w:lastRenderedPageBreak/>
                    <w:t xml:space="preserve">1) для направления на подписание отчетности </w:t>
                  </w:r>
                  <w:r w:rsidRPr="00BF4623">
                    <w:rPr>
                      <w:rFonts w:cs="Arial"/>
                      <w:szCs w:val="20"/>
                      <w:shd w:val="clear" w:color="auto" w:fill="C0C0C0"/>
                    </w:rPr>
                    <w:lastRenderedPageBreak/>
                    <w:t>субъекту централизованного учета</w:t>
                  </w:r>
                  <w:r w:rsidR="00BF4623" w:rsidRPr="00BF4623">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BF4623">
                    <w:rPr>
                      <w:rFonts w:cs="Arial"/>
                      <w:szCs w:val="20"/>
                      <w:shd w:val="clear" w:color="auto" w:fill="C0C0C0"/>
                    </w:rPr>
                    <w:t>2</w:t>
                  </w:r>
                  <w:r>
                    <w:rPr>
                      <w:rFonts w:cs="Arial"/>
                      <w:szCs w:val="20"/>
                    </w:rPr>
                    <w:t>) для представления уполномоченной организацией в установленные сроки в Межрегиональное операционное управление Федерального казначейства;</w:t>
                  </w:r>
                </w:p>
                <w:p w:rsidR="00FB0319" w:rsidRDefault="00FB0319" w:rsidP="00FB0319">
                  <w:pPr>
                    <w:autoSpaceDE w:val="0"/>
                    <w:autoSpaceDN w:val="0"/>
                    <w:adjustRightInd w:val="0"/>
                    <w:spacing w:after="1" w:line="200" w:lineRule="atLeast"/>
                    <w:rPr>
                      <w:rFonts w:cs="Arial"/>
                      <w:szCs w:val="20"/>
                    </w:rPr>
                  </w:pPr>
                  <w:r w:rsidRPr="008D4BDA">
                    <w:rPr>
                      <w:rFonts w:cs="Arial"/>
                      <w:szCs w:val="20"/>
                      <w:shd w:val="clear" w:color="auto" w:fill="C0C0C0"/>
                    </w:rPr>
                    <w:t>3</w:t>
                  </w:r>
                  <w:r>
                    <w:rPr>
                      <w:rFonts w:cs="Arial"/>
                      <w:szCs w:val="20"/>
                    </w:rPr>
                    <w:t>) для представления уполномоченной организацией в установленные сроки в Счетную палату Российской Федерации;</w:t>
                  </w:r>
                </w:p>
                <w:p w:rsidR="00FB0319" w:rsidRDefault="00FB0319" w:rsidP="00FB0319">
                  <w:pPr>
                    <w:autoSpaceDE w:val="0"/>
                    <w:autoSpaceDN w:val="0"/>
                    <w:adjustRightInd w:val="0"/>
                    <w:spacing w:after="1" w:line="200" w:lineRule="atLeast"/>
                    <w:rPr>
                      <w:rFonts w:cs="Arial"/>
                      <w:szCs w:val="20"/>
                    </w:rPr>
                  </w:pPr>
                  <w:r w:rsidRPr="008D4BDA">
                    <w:rPr>
                      <w:rFonts w:cs="Arial"/>
                      <w:szCs w:val="20"/>
                      <w:shd w:val="clear" w:color="auto" w:fill="C0C0C0"/>
                    </w:rPr>
                    <w:t>4</w:t>
                  </w:r>
                  <w:r>
                    <w:rPr>
                      <w:rFonts w:cs="Arial"/>
                      <w:szCs w:val="20"/>
                    </w:rPr>
                    <w:t>)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lastRenderedPageBreak/>
                    <w:t>360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Консолидированная квартальная, месячная отчетность об исполнении федерального бюджета Российской Федерации главного распорядителя бюджетных средств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консолидированной квартальной, месячной отчетности об исполнении федерального бюджета Российской Федерации средствами ГИИС "Электронный бюджет" в установленные сроки и представление </w:t>
                  </w:r>
                  <w:r>
                    <w:rPr>
                      <w:rFonts w:cs="Arial"/>
                      <w:szCs w:val="20"/>
                    </w:rPr>
                    <w:lastRenderedPageBreak/>
                    <w:t>отчетности на подписание руководителю (уполномоченному лицу) субъекта централизованного учета не позднее 2 (двух) рабочих дней до даты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представленная в ГИИС "Электронный бюджет" консолидированная отчетность,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D4BDA">
                    <w:rPr>
                      <w:rFonts w:cs="Arial"/>
                      <w:szCs w:val="20"/>
                      <w:shd w:val="clear" w:color="auto" w:fill="C0C0C0"/>
                    </w:rPr>
                    <w:t>1) для направления на подписание отчетности субъекту централизованного учета;</w:t>
                  </w:r>
                </w:p>
                <w:p w:rsidR="00FB0319" w:rsidRDefault="00FB0319" w:rsidP="00FB0319">
                  <w:pPr>
                    <w:autoSpaceDE w:val="0"/>
                    <w:autoSpaceDN w:val="0"/>
                    <w:adjustRightInd w:val="0"/>
                    <w:spacing w:after="1" w:line="200" w:lineRule="atLeast"/>
                    <w:rPr>
                      <w:rFonts w:cs="Arial"/>
                      <w:szCs w:val="20"/>
                    </w:rPr>
                  </w:pPr>
                  <w:r w:rsidRPr="008D4BDA">
                    <w:rPr>
                      <w:rFonts w:cs="Arial"/>
                      <w:szCs w:val="20"/>
                      <w:shd w:val="clear" w:color="auto" w:fill="C0C0C0"/>
                    </w:rPr>
                    <w:t>2</w:t>
                  </w:r>
                  <w:r>
                    <w:rPr>
                      <w:rFonts w:cs="Arial"/>
                      <w:szCs w:val="20"/>
                    </w:rPr>
                    <w:t xml:space="preserve">) для представления уполномоченной организацией в установленные сроки в Межрегиональное операционное </w:t>
                  </w:r>
                  <w:r>
                    <w:rPr>
                      <w:rFonts w:cs="Arial"/>
                      <w:szCs w:val="20"/>
                    </w:rPr>
                    <w:lastRenderedPageBreak/>
                    <w:t>управление Федерального казначейства;</w:t>
                  </w:r>
                </w:p>
                <w:p w:rsidR="00FB0319" w:rsidRDefault="00FB0319" w:rsidP="00FB0319">
                  <w:pPr>
                    <w:autoSpaceDE w:val="0"/>
                    <w:autoSpaceDN w:val="0"/>
                    <w:adjustRightInd w:val="0"/>
                    <w:spacing w:after="1" w:line="200" w:lineRule="atLeast"/>
                    <w:rPr>
                      <w:rFonts w:cs="Arial"/>
                      <w:szCs w:val="20"/>
                    </w:rPr>
                  </w:pPr>
                  <w:r w:rsidRPr="008D4BDA">
                    <w:rPr>
                      <w:rFonts w:cs="Arial"/>
                      <w:szCs w:val="20"/>
                      <w:shd w:val="clear" w:color="auto" w:fill="C0C0C0"/>
                    </w:rPr>
                    <w:t>3</w:t>
                  </w:r>
                  <w:r>
                    <w:rPr>
                      <w:rFonts w:cs="Arial"/>
                      <w:szCs w:val="20"/>
                    </w:rPr>
                    <w:t>) для представления уполномоченной организацией в установленные сроки в Счетную палату Российской Федерации;</w:t>
                  </w:r>
                </w:p>
                <w:p w:rsidR="00FB0319" w:rsidRDefault="00FB0319" w:rsidP="00FB0319">
                  <w:pPr>
                    <w:autoSpaceDE w:val="0"/>
                    <w:autoSpaceDN w:val="0"/>
                    <w:adjustRightInd w:val="0"/>
                    <w:spacing w:after="1" w:line="200" w:lineRule="atLeast"/>
                    <w:rPr>
                      <w:rFonts w:cs="Arial"/>
                      <w:szCs w:val="20"/>
                    </w:rPr>
                  </w:pPr>
                  <w:r w:rsidRPr="008D4BDA">
                    <w:rPr>
                      <w:rFonts w:cs="Arial"/>
                      <w:szCs w:val="20"/>
                      <w:shd w:val="clear" w:color="auto" w:fill="C0C0C0"/>
                    </w:rPr>
                    <w:t>4)</w:t>
                  </w:r>
                  <w:r>
                    <w:rPr>
                      <w:rFonts w:cs="Arial"/>
                      <w:szCs w:val="20"/>
                    </w:rPr>
                    <w:t xml:space="preserve">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lastRenderedPageBreak/>
                    <w:t>361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Консолидированная годовая отчетность об исполнении федерального бюджета Российской Федерации и консолидированная бухгалтерская отчетность государственных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консолидированной годовой отчетности об исполнении бюджетов бюджетной системы Российской Федерации и консолидированной бухгалтерской отчетности государственных (муниципальных) бюджетных и автономных учреждений в Межрегиональное операционное управление Федерального казначейства и Счетную палату Российской Федерации в сроки, </w:t>
                  </w:r>
                  <w:r>
                    <w:rPr>
                      <w:rFonts w:cs="Arial"/>
                      <w:szCs w:val="20"/>
                    </w:rPr>
                    <w:lastRenderedPageBreak/>
                    <w:t>установленные законодательством Российской Федерации</w:t>
                  </w:r>
                </w:p>
                <w:p w:rsidR="008D4BDA" w:rsidRDefault="008D4BDA" w:rsidP="00FB0319">
                  <w:pPr>
                    <w:autoSpaceDE w:val="0"/>
                    <w:autoSpaceDN w:val="0"/>
                    <w:adjustRightInd w:val="0"/>
                    <w:spacing w:after="1" w:line="200" w:lineRule="atLeast"/>
                    <w:rPr>
                      <w:rFonts w:cs="Arial"/>
                      <w:szCs w:val="20"/>
                    </w:rPr>
                  </w:pPr>
                </w:p>
                <w:p w:rsidR="008D4BDA" w:rsidRDefault="008D4BDA"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D4BDA">
                    <w:rPr>
                      <w:rFonts w:cs="Arial"/>
                      <w:szCs w:val="20"/>
                      <w:shd w:val="clear" w:color="auto" w:fill="C0C0C0"/>
                    </w:rPr>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представленная консолидированная отчетность об исполнении федерального бюджета Российской Федерации, консолидированная бухгалтерская отчетность государственных (муниципальных) бюджетных и автономных учреждений,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представления уполномоченной организацией в установленные </w:t>
                  </w:r>
                  <w:r w:rsidRPr="008D4BDA">
                    <w:rPr>
                      <w:rFonts w:cs="Arial"/>
                      <w:szCs w:val="20"/>
                      <w:shd w:val="clear" w:color="auto" w:fill="C0C0C0"/>
                    </w:rPr>
                    <w:t>статьей 264.9 Бюджетного кодекса Российской Федерации</w:t>
                  </w:r>
                  <w:r>
                    <w:rPr>
                      <w:rFonts w:cs="Arial"/>
                      <w:szCs w:val="20"/>
                    </w:rPr>
                    <w:t xml:space="preserve"> сроки в Счетную палату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t>362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Консолидированная квартальная отчетность об исполнении бюджетов бюджетной системы Российской Федерации и консолидированная квартальная бухгалтерская отчетность государственных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консолидированной квартальной отчетности об исполнении бюджетов бюджетной системы Российской Федерации и консолидированной бухгалтерской отчетности государственных (муниципальных) бюджетных и автономных учреждений в Счетную палату Российской Федерации не позднее 1 (одного) рабочего дня от даты принятия Межрегиональным операционным Управлением Федерального казначейства консолидированной квартальной отчетности субъекта централизованного учета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8D4BDA" w:rsidRDefault="00FB0319" w:rsidP="00FB0319">
                  <w:pPr>
                    <w:autoSpaceDE w:val="0"/>
                    <w:autoSpaceDN w:val="0"/>
                    <w:adjustRightInd w:val="0"/>
                    <w:spacing w:after="1" w:line="200" w:lineRule="atLeast"/>
                    <w:rPr>
                      <w:rFonts w:cs="Arial"/>
                      <w:szCs w:val="20"/>
                      <w:shd w:val="clear" w:color="auto" w:fill="C0C0C0"/>
                    </w:rPr>
                  </w:pPr>
                  <w:r w:rsidRPr="008D4BDA">
                    <w:rPr>
                      <w:rFonts w:cs="Arial"/>
                      <w:szCs w:val="20"/>
                      <w:shd w:val="clear" w:color="auto" w:fill="C0C0C0"/>
                    </w:rPr>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представленная консолидированная квартальная отчетность об исполнении бюджетов бюджетной системы Российской Федерации и консолидированная квартальная бухгалтерская отчетность государственных (муниципальных) бюджетных и автономных учреждений,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представления в установленные сроки в Счетную палату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t>363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Уведомление о принятии </w:t>
                  </w:r>
                  <w:r w:rsidRPr="008D4BDA">
                    <w:rPr>
                      <w:rFonts w:cs="Arial"/>
                      <w:szCs w:val="20"/>
                      <w:shd w:val="clear" w:color="auto" w:fill="C0C0C0"/>
                    </w:rPr>
                    <w:t>ежемесячной,</w:t>
                  </w:r>
                  <w:r>
                    <w:rPr>
                      <w:rFonts w:cs="Arial"/>
                      <w:szCs w:val="20"/>
                    </w:rPr>
                    <w:t xml:space="preserve"> квартальной</w:t>
                  </w:r>
                  <w:r w:rsidRPr="008D4BDA">
                    <w:rPr>
                      <w:rFonts w:cs="Arial"/>
                      <w:szCs w:val="20"/>
                      <w:shd w:val="clear" w:color="auto" w:fill="C0C0C0"/>
                    </w:rPr>
                    <w:t>,</w:t>
                  </w:r>
                  <w:r>
                    <w:rPr>
                      <w:rFonts w:cs="Arial"/>
                      <w:szCs w:val="20"/>
                    </w:rPr>
                    <w:t xml:space="preserve"> годовой отчетности учреждения, входящего в </w:t>
                  </w:r>
                  <w:r>
                    <w:rPr>
                      <w:rFonts w:cs="Arial"/>
                      <w:szCs w:val="20"/>
                    </w:rPr>
                    <w:lastRenderedPageBreak/>
                    <w:t>периметр консолидации субъекта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и утверждение средствами ГИИС "Электронный бюджет" не позднее 1 (одного) </w:t>
                  </w:r>
                  <w:r>
                    <w:rPr>
                      <w:rFonts w:cs="Arial"/>
                      <w:szCs w:val="20"/>
                    </w:rPr>
                    <w:lastRenderedPageBreak/>
                    <w:t xml:space="preserve">рабочего дня </w:t>
                  </w:r>
                  <w:r w:rsidRPr="009120F5">
                    <w:rPr>
                      <w:rFonts w:cs="Arial"/>
                      <w:szCs w:val="20"/>
                      <w:shd w:val="clear" w:color="auto" w:fill="C0C0C0"/>
                    </w:rPr>
                    <w:t>с</w:t>
                  </w:r>
                  <w:r>
                    <w:rPr>
                      <w:rFonts w:cs="Arial"/>
                      <w:szCs w:val="20"/>
                    </w:rPr>
                    <w:t xml:space="preserve"> даты </w:t>
                  </w:r>
                  <w:r w:rsidRPr="009120F5">
                    <w:rPr>
                      <w:rFonts w:cs="Arial"/>
                      <w:szCs w:val="20"/>
                      <w:shd w:val="clear" w:color="auto" w:fill="C0C0C0"/>
                    </w:rPr>
                    <w:t>получения уведомления о принятии отчетности главным распорядителем бюджетных средств (Уведомление о принятии ежемесячной отчетности, в случае если отчетность не сформирована по причине отсутствия данных, не формируется)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120F5">
                    <w:rPr>
                      <w:rFonts w:cs="Arial"/>
                      <w:szCs w:val="20"/>
                      <w:shd w:val="clear" w:color="auto" w:fill="C0C0C0"/>
                    </w:rPr>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уведомление о принятии отчетности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направления учреждениям, входящим в периметр консолидации субъекта </w:t>
                  </w:r>
                  <w:r>
                    <w:rPr>
                      <w:rFonts w:cs="Arial"/>
                      <w:szCs w:val="20"/>
                    </w:rPr>
                    <w:lastRenderedPageBreak/>
                    <w:t>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lastRenderedPageBreak/>
                    <w:t>364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Годовая (квартальная) бюджетная отчетность об исполнении бюджета по доходам бюджетов субъектов Российской Федерации и муниципальных образований, </w:t>
                  </w:r>
                  <w:r w:rsidRPr="009120F5">
                    <w:rPr>
                      <w:rFonts w:cs="Arial"/>
                      <w:szCs w:val="20"/>
                      <w:shd w:val="clear" w:color="auto" w:fill="C0C0C0"/>
                    </w:rPr>
                    <w:t>администрируемым</w:t>
                  </w:r>
                  <w:r>
                    <w:rPr>
                      <w:rFonts w:cs="Arial"/>
                      <w:szCs w:val="20"/>
                    </w:rPr>
                    <w:t xml:space="preserve"> субъектами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и направление субъекту централизованного учета не позднее 1 (одного) рабочего дня до даты представления отчетности в финансовый орган соответствующего бюджета </w:t>
                  </w:r>
                  <w:r w:rsidRPr="009120F5">
                    <w:rPr>
                      <w:rFonts w:cs="Arial"/>
                      <w:szCs w:val="20"/>
                      <w:shd w:val="clear" w:color="auto" w:fill="C0C0C0"/>
                    </w:rPr>
                    <w:t>или главному администратору доходов соответствующего бюджета, ответственному за формирование консолидированной отчетности соответствующего публично-правового образования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120F5">
                    <w:rPr>
                      <w:rFonts w:cs="Arial"/>
                      <w:szCs w:val="20"/>
                      <w:shd w:val="clear" w:color="auto" w:fill="C0C0C0"/>
                    </w:rPr>
                    <w:t>в сроки, установленные для представления отчетности финансовым органом соответствующего публично-правового образования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годовая (квартальная) бюджетная отчетность об исполнении бюджета по доходам бюджетов субъектов Российской Федерации и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направления </w:t>
                  </w:r>
                  <w:r w:rsidRPr="009120F5">
                    <w:rPr>
                      <w:rFonts w:cs="Arial"/>
                      <w:szCs w:val="20"/>
                      <w:shd w:val="clear" w:color="auto" w:fill="C0C0C0"/>
                    </w:rPr>
                    <w:t>на подписание отчетности</w:t>
                  </w:r>
                  <w:r>
                    <w:rPr>
                      <w:rFonts w:cs="Arial"/>
                      <w:szCs w:val="20"/>
                    </w:rPr>
                    <w:t xml:space="preserve"> субъекту централизованного учета </w:t>
                  </w:r>
                  <w:r w:rsidRPr="00AA1F7D">
                    <w:rPr>
                      <w:rFonts w:cs="Arial"/>
                      <w:szCs w:val="20"/>
                      <w:shd w:val="clear" w:color="auto" w:fill="C0C0C0"/>
                    </w:rPr>
                    <w:t>и</w:t>
                  </w:r>
                  <w:r>
                    <w:rPr>
                      <w:rFonts w:cs="Arial"/>
                      <w:szCs w:val="20"/>
                    </w:rPr>
                    <w:t xml:space="preserve"> своевременного предоставления отчетности в финансовый орган соответствующего бюджета;</w:t>
                  </w:r>
                </w:p>
                <w:p w:rsidR="00FB0319" w:rsidRDefault="00FB0319" w:rsidP="00FB0319">
                  <w:pPr>
                    <w:autoSpaceDE w:val="0"/>
                    <w:autoSpaceDN w:val="0"/>
                    <w:adjustRightInd w:val="0"/>
                    <w:spacing w:after="1" w:line="200" w:lineRule="atLeast"/>
                    <w:rPr>
                      <w:rFonts w:cs="Arial"/>
                      <w:szCs w:val="20"/>
                    </w:rPr>
                  </w:pPr>
                  <w:r>
                    <w:rPr>
                      <w:rFonts w:cs="Arial"/>
                      <w:szCs w:val="20"/>
                    </w:rPr>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t>365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Годовая (квартальная) бюджетная </w:t>
                  </w:r>
                  <w:r>
                    <w:rPr>
                      <w:rFonts w:cs="Arial"/>
                      <w:szCs w:val="20"/>
                    </w:rPr>
                    <w:lastRenderedPageBreak/>
                    <w:t>отчетность об исполнении бюджета по доходам государственных внебюджетных фондов Российской Федерации</w:t>
                  </w:r>
                  <w:r w:rsidRPr="009120F5">
                    <w:rPr>
                      <w:rFonts w:cs="Arial"/>
                      <w:szCs w:val="20"/>
                      <w:shd w:val="clear" w:color="auto" w:fill="C0C0C0"/>
                    </w:rPr>
                    <w:t>, администрируемым</w:t>
                  </w:r>
                  <w:r>
                    <w:rPr>
                      <w:rFonts w:cs="Arial"/>
                      <w:szCs w:val="20"/>
                    </w:rPr>
                    <w:t xml:space="preserve"> субъектами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уполномоченная </w:t>
                  </w:r>
                  <w:r>
                    <w:rPr>
                      <w:rFonts w:cs="Arial"/>
                      <w:szCs w:val="20"/>
                    </w:rPr>
                    <w:lastRenderedPageBreak/>
                    <w:t>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w:t>
                  </w:r>
                  <w:r>
                    <w:rPr>
                      <w:rFonts w:cs="Arial"/>
                      <w:szCs w:val="20"/>
                    </w:rPr>
                    <w:lastRenderedPageBreak/>
                    <w:t>"Электронный бюджет" и направление субъекту централизованного учета не позднее 1 (одного) рабочего дня до даты представления отчетности субъекта консолидированной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руководитель (уполном</w:t>
                  </w:r>
                  <w:r>
                    <w:rPr>
                      <w:rFonts w:cs="Arial"/>
                      <w:szCs w:val="20"/>
                    </w:rPr>
                    <w:lastRenderedPageBreak/>
                    <w:t>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120F5">
                    <w:rPr>
                      <w:rFonts w:cs="Arial"/>
                      <w:szCs w:val="20"/>
                      <w:shd w:val="clear" w:color="auto" w:fill="C0C0C0"/>
                    </w:rPr>
                    <w:lastRenderedPageBreak/>
                    <w:t xml:space="preserve">в сроки, установленные для </w:t>
                  </w:r>
                  <w:r w:rsidRPr="009120F5">
                    <w:rPr>
                      <w:rFonts w:cs="Arial"/>
                      <w:szCs w:val="20"/>
                      <w:shd w:val="clear" w:color="auto" w:fill="C0C0C0"/>
                    </w:rPr>
                    <w:lastRenderedPageBreak/>
                    <w:t>представления отчетности соответствующим государственным внебюджетным фондом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годовая (квартальная) </w:t>
                  </w:r>
                  <w:r>
                    <w:rPr>
                      <w:rFonts w:cs="Arial"/>
                      <w:szCs w:val="20"/>
                    </w:rPr>
                    <w:lastRenderedPageBreak/>
                    <w:t>бюджетная отчетность об исполнении бюджета по доходам государственных внебюджетных фондов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1) для направления субъекту </w:t>
                  </w:r>
                  <w:r>
                    <w:rPr>
                      <w:rFonts w:cs="Arial"/>
                      <w:szCs w:val="20"/>
                    </w:rPr>
                    <w:lastRenderedPageBreak/>
                    <w:t>централизованного учета для своевременного предоставления отчетности субъект консолидированной отчетности;</w:t>
                  </w:r>
                </w:p>
                <w:p w:rsidR="00FB0319" w:rsidRDefault="00FB0319" w:rsidP="00FB0319">
                  <w:pPr>
                    <w:autoSpaceDE w:val="0"/>
                    <w:autoSpaceDN w:val="0"/>
                    <w:adjustRightInd w:val="0"/>
                    <w:spacing w:after="1" w:line="200" w:lineRule="atLeast"/>
                    <w:rPr>
                      <w:rFonts w:cs="Arial"/>
                      <w:szCs w:val="20"/>
                    </w:rPr>
                  </w:pPr>
                  <w:r>
                    <w:rPr>
                      <w:rFonts w:cs="Arial"/>
                      <w:szCs w:val="20"/>
                    </w:rPr>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lastRenderedPageBreak/>
                    <w:t>366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Годовая (квартальная) консолидированная (сводная) бюджетная отчетность об исполнении бюджета по доходам государственных внебюджетных фондов Российской Федерации</w:t>
                  </w:r>
                  <w:r w:rsidRPr="009120F5">
                    <w:rPr>
                      <w:rFonts w:cs="Arial"/>
                      <w:szCs w:val="20"/>
                      <w:shd w:val="clear" w:color="auto" w:fill="C0C0C0"/>
                    </w:rPr>
                    <w:t>, администрируемым</w:t>
                  </w:r>
                  <w:r>
                    <w:rPr>
                      <w:rFonts w:cs="Arial"/>
                      <w:szCs w:val="20"/>
                    </w:rPr>
                    <w:t xml:space="preserve"> субъектами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и направление субъекту централизованного учета не позднее 1 (одного) рабочего дня до даты представления отчетности в соответствующий государственный внебюджетный фонд Российской Федерации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120F5">
                    <w:rPr>
                      <w:rFonts w:cs="Arial"/>
                      <w:szCs w:val="20"/>
                      <w:shd w:val="clear" w:color="auto" w:fill="C0C0C0"/>
                    </w:rPr>
                    <w:t>в сроки, установленные для представления отчетности соответствующим государственным внебюджетным фондом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годовая (квартальная) консолидированная (сводная) бюджетная отчетность об исполнении бюджета по доходам государственных внебюджетных фондов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направления субъекту централизованного учета для своевременного предоставления отчетности в соответствующий государственный внебюджетный фонд Российской Федерации;</w:t>
                  </w:r>
                </w:p>
                <w:p w:rsidR="00FB0319" w:rsidRDefault="00FB0319" w:rsidP="00FB0319">
                  <w:pPr>
                    <w:autoSpaceDE w:val="0"/>
                    <w:autoSpaceDN w:val="0"/>
                    <w:adjustRightInd w:val="0"/>
                    <w:spacing w:after="1" w:line="200" w:lineRule="atLeast"/>
                    <w:rPr>
                      <w:rFonts w:cs="Arial"/>
                      <w:szCs w:val="20"/>
                    </w:rPr>
                  </w:pPr>
                  <w:r>
                    <w:rPr>
                      <w:rFonts w:cs="Arial"/>
                      <w:szCs w:val="20"/>
                    </w:rPr>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t>367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F36DB">
                    <w:rPr>
                      <w:rFonts w:cs="Arial"/>
                      <w:szCs w:val="20"/>
                      <w:shd w:val="clear" w:color="auto" w:fill="C0C0C0"/>
                    </w:rPr>
                    <w:t>Документ, содержащий информацию</w:t>
                  </w:r>
                  <w:r>
                    <w:rPr>
                      <w:rFonts w:cs="Arial"/>
                      <w:szCs w:val="20"/>
                    </w:rPr>
                    <w:t xml:space="preserve"> для формирования консолидирова</w:t>
                  </w:r>
                  <w:r>
                    <w:rPr>
                      <w:rFonts w:cs="Arial"/>
                      <w:szCs w:val="20"/>
                    </w:rPr>
                    <w:lastRenderedPageBreak/>
                    <w:t>нной Пояснительной записки (код формы по ОКУД 0503160) и консолидированной Пояснительной записки к балансу учреждения (код формы по ОКУД 0503760) &lt;</w:t>
                  </w:r>
                  <w:r w:rsidRPr="002F36DB">
                    <w:rPr>
                      <w:rFonts w:cs="Arial"/>
                      <w:szCs w:val="20"/>
                      <w:shd w:val="clear" w:color="auto" w:fill="C0C0C0"/>
                    </w:rPr>
                    <w:t>22</w:t>
                  </w:r>
                  <w:r>
                    <w:rPr>
                      <w:rFonts w:cs="Arial"/>
                      <w:szCs w:val="20"/>
                    </w:rPr>
                    <w:t xml:space="preserve">&gt; в части данных, не отражаемых в бюджетном учете </w:t>
                  </w:r>
                  <w:r w:rsidRPr="002F36DB">
                    <w:rPr>
                      <w:rFonts w:cs="Arial"/>
                      <w:szCs w:val="20"/>
                      <w:shd w:val="clear" w:color="auto" w:fill="C0C0C0"/>
                    </w:rPr>
                    <w:t>и в индивидуальной отчетности учреждений соответствующего периметра консолидации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A1F7D">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не позднее 4 (четырех) рабочих дней до даты </w:t>
                  </w:r>
                  <w:r>
                    <w:rPr>
                      <w:rFonts w:cs="Arial"/>
                      <w:szCs w:val="20"/>
                    </w:rPr>
                    <w:lastRenderedPageBreak/>
                    <w:t>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уполномоченной </w:t>
                  </w:r>
                  <w:r>
                    <w:rPr>
                      <w:rFonts w:cs="Arial"/>
                      <w:szCs w:val="20"/>
                    </w:rPr>
                    <w:lastRenderedPageBreak/>
                    <w:t>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в сроки, установленные для формирования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консолидированной Пояснительной записки </w:t>
                  </w:r>
                  <w:r>
                    <w:rPr>
                      <w:rFonts w:cs="Arial"/>
                      <w:szCs w:val="20"/>
                    </w:rPr>
                    <w:lastRenderedPageBreak/>
                    <w:t>в составе годовой, квартальной, месячной отчетности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представления в ГИИС "Электронный бюджет" в составе </w:t>
                  </w:r>
                  <w:r>
                    <w:rPr>
                      <w:rFonts w:cs="Arial"/>
                      <w:szCs w:val="20"/>
                    </w:rPr>
                    <w:lastRenderedPageBreak/>
                    <w:t>консолидированной годовой, квартальной, месячной отчетности, в части сведений, не содержащих государственную тайну</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lastRenderedPageBreak/>
                    <w:t>368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120F5">
                    <w:rPr>
                      <w:rFonts w:cs="Arial"/>
                      <w:szCs w:val="20"/>
                      <w:shd w:val="clear" w:color="auto" w:fill="C0C0C0"/>
                    </w:rPr>
                    <w:t>Отчет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&lt;23&gt;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1426">
                    <w:rPr>
                      <w:rFonts w:cs="Arial"/>
                      <w:szCs w:val="20"/>
                      <w:shd w:val="clear" w:color="auto" w:fill="C0C0C0"/>
                    </w:rPr>
                    <w:t>368</w:t>
                  </w:r>
                  <w:r w:rsidRPr="009120F5">
                    <w:rPr>
                      <w:rFonts w:cs="Arial"/>
                      <w:szCs w:val="20"/>
                      <w:shd w:val="clear" w:color="auto" w:fill="C0C0C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173F5">
                    <w:rPr>
                      <w:rFonts w:cs="Arial"/>
                      <w:szCs w:val="20"/>
                      <w:shd w:val="clear" w:color="auto" w:fill="C0C0C0"/>
                    </w:rPr>
                    <w:t>Документ, содержащий информацию</w:t>
                  </w:r>
                  <w:r>
                    <w:rPr>
                      <w:rFonts w:cs="Arial"/>
                      <w:szCs w:val="20"/>
                    </w:rPr>
                    <w:t xml:space="preserve"> о штатной, фактической и среднесписочной численности сотрудников с разбивкой по категориям и группам должностей государственной гражданской службы;</w:t>
                  </w:r>
                </w:p>
                <w:p w:rsidR="00FB0319" w:rsidRDefault="00FB0319" w:rsidP="00FB0319">
                  <w:pPr>
                    <w:autoSpaceDE w:val="0"/>
                    <w:autoSpaceDN w:val="0"/>
                    <w:adjustRightInd w:val="0"/>
                    <w:spacing w:after="1" w:line="200" w:lineRule="atLeast"/>
                    <w:rPr>
                      <w:rFonts w:cs="Arial"/>
                      <w:szCs w:val="20"/>
                    </w:rPr>
                  </w:pPr>
                  <w:r>
                    <w:rPr>
                      <w:rFonts w:cs="Arial"/>
                      <w:szCs w:val="20"/>
                    </w:rPr>
                    <w:lastRenderedPageBreak/>
                    <w:t>категории предоставления служебного транспорта;</w:t>
                  </w:r>
                </w:p>
                <w:p w:rsidR="00FB0319" w:rsidRDefault="00FB0319" w:rsidP="00FB0319">
                  <w:pPr>
                    <w:autoSpaceDE w:val="0"/>
                    <w:autoSpaceDN w:val="0"/>
                    <w:adjustRightInd w:val="0"/>
                    <w:spacing w:after="1" w:line="200" w:lineRule="atLeast"/>
                    <w:rPr>
                      <w:rFonts w:cs="Arial"/>
                      <w:szCs w:val="20"/>
                    </w:rPr>
                  </w:pPr>
                  <w:r>
                    <w:rPr>
                      <w:rFonts w:cs="Arial"/>
                      <w:szCs w:val="20"/>
                    </w:rPr>
                    <w:t>утвержденные (плановые) показатели расходов на содержание служебных легковых автомобилей;</w:t>
                  </w:r>
                </w:p>
                <w:p w:rsidR="00FB0319" w:rsidRDefault="00FB0319" w:rsidP="00FB0319">
                  <w:pPr>
                    <w:autoSpaceDE w:val="0"/>
                    <w:autoSpaceDN w:val="0"/>
                    <w:adjustRightInd w:val="0"/>
                    <w:spacing w:after="1" w:line="200" w:lineRule="atLeast"/>
                    <w:rPr>
                      <w:rFonts w:cs="Arial"/>
                      <w:szCs w:val="20"/>
                    </w:rPr>
                  </w:pPr>
                  <w:r>
                    <w:rPr>
                      <w:rFonts w:cs="Arial"/>
                      <w:szCs w:val="20"/>
                    </w:rPr>
                    <w:t>утвержденные (предусмотренные) расходы на содержание земельных участков, административных зданий, сооружений и нежилых помещений, для размещения федеральных государственных органов для формирования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173F5">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4 (четырех) рабочих дней до даты представления квартальной отчетности; не позднее 10 (десяти) рабочих дней до установленной даты представления годовой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Отчета о расходах и численности работников федеральных государственных органов, государственных органов субъектов Российской Федерации </w:t>
                  </w:r>
                  <w:r>
                    <w:rPr>
                      <w:rFonts w:cs="Arial"/>
                      <w:szCs w:val="20"/>
                    </w:rPr>
                    <w:lastRenderedPageBreak/>
                    <w:t>(форма 14, код формы по ОКУД 0503074) средствами ГИИС "Электронный бюджет"</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формирования сводного </w:t>
                  </w:r>
                  <w:r w:rsidRPr="00AA1F7D">
                    <w:rPr>
                      <w:rFonts w:cs="Arial"/>
                      <w:szCs w:val="20"/>
                      <w:shd w:val="clear" w:color="auto" w:fill="C0C0C0"/>
                    </w:rPr>
                    <w:t>Отчета</w:t>
                  </w:r>
                  <w:r>
                    <w:rPr>
                      <w:rFonts w:cs="Arial"/>
                      <w:szCs w:val="20"/>
                    </w:rPr>
                    <w:t xml:space="preserve"> о расходах и численности работников федеральных государственных органов субъектов Российской Федерации (форма 14, код формы по ОКУД 0503074), в части </w:t>
                  </w:r>
                  <w:r>
                    <w:rPr>
                      <w:rFonts w:cs="Arial"/>
                      <w:szCs w:val="20"/>
                    </w:rPr>
                    <w:lastRenderedPageBreak/>
                    <w:t>сведений, не содержащих государственную тайну</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lastRenderedPageBreak/>
                    <w:t>368.2</w:t>
                  </w:r>
                </w:p>
              </w:tc>
              <w:tc>
                <w:tcPr>
                  <w:tcW w:w="1560"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t xml:space="preserve">Документ, содержащий информацию о штатной и среднесписочной численности работников федеральных казенных учреждений для формирования Отчета о расходах и численности </w:t>
                  </w:r>
                  <w:r w:rsidRPr="008173F5">
                    <w:rPr>
                      <w:rFonts w:cs="Arial"/>
                      <w:szCs w:val="20"/>
                      <w:shd w:val="clear" w:color="auto" w:fill="C0C0C0"/>
                    </w:rPr>
                    <w:lastRenderedPageBreak/>
                    <w:t>работников федеральных государственных органов, государственных органов субъектов Российской Федерации (форма 14, код формы по ОКУД 0503074) в части показателей раздела 9 "Сведения о численности работников и расходах на содержание федеральных казенных учреждений, подведомственных федеральным государственным органам"</w:t>
                  </w:r>
                </w:p>
              </w:tc>
              <w:tc>
                <w:tcPr>
                  <w:tcW w:w="1134"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t>направление не позднее 4 (четырех) рабочих дней до даты представления квартальной отчетности, не позднее 10 (десяти) рабочих дней до даты представления годовой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t xml:space="preserve">формирование раздела 9 "Сведения о численности работников и расходах на содержание федеральных казенных учреждений, </w:t>
                  </w:r>
                  <w:r w:rsidRPr="008173F5">
                    <w:rPr>
                      <w:rFonts w:cs="Arial"/>
                      <w:szCs w:val="20"/>
                      <w:shd w:val="clear" w:color="auto" w:fill="C0C0C0"/>
                    </w:rPr>
                    <w:lastRenderedPageBreak/>
                    <w:t>подведомственных федеральным государственным органам"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w:t>
                  </w:r>
                </w:p>
              </w:tc>
              <w:tc>
                <w:tcPr>
                  <w:tcW w:w="1559"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lastRenderedPageBreak/>
                    <w:t xml:space="preserve">для формирования сводного Отчета о расходах и численности работников федеральных государственных органов, государственных органов субъектов Российской Федерации (форма 14, код </w:t>
                  </w:r>
                  <w:r w:rsidRPr="008173F5">
                    <w:rPr>
                      <w:rFonts w:cs="Arial"/>
                      <w:szCs w:val="20"/>
                      <w:shd w:val="clear" w:color="auto" w:fill="C0C0C0"/>
                    </w:rPr>
                    <w:lastRenderedPageBreak/>
                    <w:t>формы по ОКУД 0503074)</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F36DB">
                    <w:rPr>
                      <w:rFonts w:cs="Arial"/>
                      <w:szCs w:val="20"/>
                      <w:shd w:val="clear" w:color="auto" w:fill="C0C0C0"/>
                    </w:rPr>
                    <w:lastRenderedPageBreak/>
                    <w:t>368.3</w:t>
                  </w:r>
                </w:p>
              </w:tc>
              <w:tc>
                <w:tcPr>
                  <w:tcW w:w="1560"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Отчет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территориальных органов, подведомственных федеральным органам исполнительной власти</w:t>
                  </w:r>
                </w:p>
              </w:tc>
              <w:tc>
                <w:tcPr>
                  <w:tcW w:w="1134"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 xml:space="preserve">направление на подписание руководителю субъекта централизованного учета не позднее 2 (двух) рабочих дней до даты представления годового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не позднее 1 (одного) рабочего дня до даты представления </w:t>
                  </w:r>
                  <w:r w:rsidRPr="002F36DB">
                    <w:rPr>
                      <w:rFonts w:cs="Arial"/>
                      <w:szCs w:val="20"/>
                      <w:shd w:val="clear" w:color="auto" w:fill="C0C0C0"/>
                    </w:rPr>
                    <w:lastRenderedPageBreak/>
                    <w:t>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за полугодие и 9 месяцев</w:t>
                  </w:r>
                </w:p>
              </w:tc>
              <w:tc>
                <w:tcPr>
                  <w:tcW w:w="1018"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lastRenderedPageBreak/>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в сроки, установленные для представления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w:t>
                  </w:r>
                </w:p>
              </w:tc>
              <w:tc>
                <w:tcPr>
                  <w:tcW w:w="1276"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формирование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средствами ГИИС "Электронный бюджет"</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для формирования сводного Отчета о расходах и численности работников федеральных государственных органов субъектов Российской Федерации (форма 14, код формы по ОКУД 0503074), в части сведений, не содержащих государственную тайну</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F36DB">
                    <w:rPr>
                      <w:rFonts w:cs="Arial"/>
                      <w:szCs w:val="20"/>
                      <w:shd w:val="clear" w:color="auto" w:fill="C0C0C0"/>
                    </w:rPr>
                    <w:t>369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Сводный отчет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w:t>
                  </w:r>
                  <w:r w:rsidRPr="008173F5">
                    <w:rPr>
                      <w:rFonts w:cs="Arial"/>
                      <w:szCs w:val="20"/>
                      <w:shd w:val="clear" w:color="auto" w:fill="C0C0C0"/>
                    </w:rPr>
                    <w:t>главных распорядителей бюджетных средств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и направление на подписание руководителю (уполномоченному лицу) субъекта централизованного учета средствами ГИИС "Электронный бюджет" </w:t>
                  </w:r>
                  <w:r w:rsidRPr="008173F5">
                    <w:rPr>
                      <w:rFonts w:cs="Arial"/>
                      <w:szCs w:val="20"/>
                      <w:shd w:val="clear" w:color="auto" w:fill="C0C0C0"/>
                    </w:rPr>
                    <w:t>Сводный</w:t>
                  </w:r>
                  <w:r>
                    <w:rPr>
                      <w:rFonts w:cs="Arial"/>
                      <w:szCs w:val="20"/>
                    </w:rPr>
                    <w:t xml:space="preserve"> отчет о расходах и численности работников федеральных государственных органов субъектов Российской Федерации (форма 14, код формы по ОКУД 0503074) не позднее 2 (двух) рабочих дней до даты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представленный в ГИИС "Электронный бюджет" Сводный отчет о расходах и численности работников федеральных государственных органов субъектов Российской Федерации (форма 14, код формы по ОКУД 0503074) в части сведений, не содержащих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формирования и представления уполномоченной организацией в Единой информационно-аналитической системе сбора и свода отчетности Министерства финансов Российской Федерации в сроки, установленные для представления отчета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t>370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Реестр закупок, осуществленных без заключения государственных или муниципальных контрактов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по мере совершения закупок, осуществленных без заключения государственных или </w:t>
                  </w:r>
                  <w:r>
                    <w:rPr>
                      <w:rFonts w:cs="Arial"/>
                      <w:szCs w:val="20"/>
                    </w:rPr>
                    <w:lastRenderedPageBreak/>
                    <w:t>муниципальных контрактов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t>в течение финансового года</w:t>
                  </w:r>
                </w:p>
              </w:tc>
              <w:tc>
                <w:tcPr>
                  <w:tcW w:w="1276"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t>отражение в учете правовых оснований</w:t>
                  </w:r>
                </w:p>
              </w:tc>
              <w:tc>
                <w:tcPr>
                  <w:tcW w:w="1559"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t xml:space="preserve">для формирования Реестра закупок, осуществленных без заключения государственных или </w:t>
                  </w:r>
                  <w:r w:rsidRPr="008173F5">
                    <w:rPr>
                      <w:rFonts w:cs="Arial"/>
                      <w:szCs w:val="20"/>
                      <w:shd w:val="clear" w:color="auto" w:fill="C0C0C0"/>
                    </w:rPr>
                    <w:lastRenderedPageBreak/>
                    <w:t>муниципальных контрактов субъектом централизованного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lastRenderedPageBreak/>
                    <w:t>371</w:t>
                  </w:r>
                </w:p>
              </w:tc>
              <w:tc>
                <w:tcPr>
                  <w:tcW w:w="1560"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Расчет обоснованности исчисляемых авансовых платежей по налогам (налог на имущество, транспортный налог, земельный налог)</w:t>
                  </w:r>
                </w:p>
              </w:tc>
              <w:tc>
                <w:tcPr>
                  <w:tcW w:w="1134"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формирование средствами ГИИС "Электронный бюджет" в сроки, установленные законодательством Российской Федерации для уплаты авансовых платежей в бюджет бюджетной системы Российской Федерации</w:t>
                  </w:r>
                </w:p>
              </w:tc>
              <w:tc>
                <w:tcPr>
                  <w:tcW w:w="1018"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в сроки, установленные налоговым законодательством</w:t>
                  </w:r>
                </w:p>
              </w:tc>
              <w:tc>
                <w:tcPr>
                  <w:tcW w:w="1276"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1) отражение в учете факта хозяйственной жизни;</w:t>
                  </w:r>
                </w:p>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2) отражение в регистре бухгалтерского учета в целях систематизации информации на соответствующих счетах учета;</w:t>
                  </w:r>
                </w:p>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3) формирование Распоряжения о совершении казначейских платежей по форме согласно приложению N 15 к приказу Федерального казначейства от 14 мая 2020 г. N 21н</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для отражения в Журнале по прочим операциям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t>372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Налоговые декларации (налог на добавленную стоимость, налог на прибыль, водный налог)</w:t>
                  </w: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9F3041" w:rsidRDefault="009F3041"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в сроки, установленные законодательством Российской Федерации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t>в сроки, установленные налоговым законодательством</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представленные налоговые декларации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представления в </w:t>
                  </w:r>
                  <w:r w:rsidRPr="002776F4">
                    <w:rPr>
                      <w:rFonts w:cs="Arial"/>
                      <w:szCs w:val="20"/>
                      <w:shd w:val="clear" w:color="auto" w:fill="C0C0C0"/>
                    </w:rPr>
                    <w:t>ФНС России</w:t>
                  </w:r>
                  <w:r>
                    <w:rPr>
                      <w:rFonts w:cs="Arial"/>
                      <w:szCs w:val="20"/>
                    </w:rPr>
                    <w:t xml:space="preserve"> в сроки, установленные законодательством</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lastRenderedPageBreak/>
                    <w:t>373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Декларация о плате за негативное воздействие на окружающую среду</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не позднее дня, установленного для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776F4" w:rsidRDefault="00FB0319" w:rsidP="00FB0319">
                  <w:pPr>
                    <w:autoSpaceDE w:val="0"/>
                    <w:autoSpaceDN w:val="0"/>
                    <w:adjustRightInd w:val="0"/>
                    <w:spacing w:after="1" w:line="200" w:lineRule="atLeast"/>
                    <w:rPr>
                      <w:rFonts w:cs="Arial"/>
                      <w:szCs w:val="20"/>
                      <w:shd w:val="clear" w:color="auto" w:fill="C0C0C0"/>
                    </w:rPr>
                  </w:pPr>
                  <w:r w:rsidRPr="002776F4">
                    <w:rPr>
                      <w:rFonts w:cs="Arial"/>
                      <w:szCs w:val="20"/>
                      <w:shd w:val="clear" w:color="auto" w:fill="C0C0C0"/>
                    </w:rPr>
                    <w:t>в течение финансового года</w:t>
                  </w:r>
                </w:p>
              </w:tc>
              <w:tc>
                <w:tcPr>
                  <w:tcW w:w="1276" w:type="dxa"/>
                  <w:tcBorders>
                    <w:top w:val="single" w:sz="4" w:space="0" w:color="auto"/>
                    <w:left w:val="single" w:sz="4" w:space="0" w:color="auto"/>
                    <w:bottom w:val="single" w:sz="4" w:space="0" w:color="auto"/>
                    <w:right w:val="single" w:sz="4" w:space="0" w:color="auto"/>
                  </w:tcBorders>
                </w:tcPr>
                <w:p w:rsidR="00FB0319" w:rsidRPr="002776F4" w:rsidRDefault="00FB0319" w:rsidP="00FB0319">
                  <w:pPr>
                    <w:autoSpaceDE w:val="0"/>
                    <w:autoSpaceDN w:val="0"/>
                    <w:adjustRightInd w:val="0"/>
                    <w:spacing w:after="1" w:line="200" w:lineRule="atLeast"/>
                    <w:rPr>
                      <w:rFonts w:cs="Arial"/>
                      <w:szCs w:val="20"/>
                      <w:shd w:val="clear" w:color="auto" w:fill="C0C0C0"/>
                    </w:rPr>
                  </w:pPr>
                  <w:r w:rsidRPr="002776F4">
                    <w:rPr>
                      <w:rFonts w:cs="Arial"/>
                      <w:szCs w:val="20"/>
                      <w:shd w:val="clear" w:color="auto" w:fill="C0C0C0"/>
                    </w:rPr>
                    <w:t>отражение в аналитическом учете сведений, необходимых для формирования декларации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направления субъектом централизованного учета в территориальный орган Федеральной службы по надзору в сфере природопользования</w:t>
                  </w: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t>374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Отчетность по налогам (расчет 6-НДФЛ)</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в сроки, установленные законодательством Российской Федерации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t>в сроки, установленные налоговым законодательством</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представленная налоговая отчетность</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t>1) для представления в ИФНС России;</w:t>
                  </w:r>
                </w:p>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t>2)</w:t>
                  </w:r>
                  <w:r>
                    <w:rPr>
                      <w:rFonts w:cs="Arial"/>
                      <w:szCs w:val="20"/>
                    </w:rPr>
                    <w:t xml:space="preserve">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375</w:t>
                  </w:r>
                </w:p>
              </w:tc>
              <w:tc>
                <w:tcPr>
                  <w:tcW w:w="1560"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форма ЕФС-1) (кроме раздела 2)</w:t>
                  </w:r>
                </w:p>
              </w:tc>
              <w:tc>
                <w:tcPr>
                  <w:tcW w:w="1134"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формирование в сроки, установленные законодательством Российской Федерации</w:t>
                  </w:r>
                </w:p>
              </w:tc>
              <w:tc>
                <w:tcPr>
                  <w:tcW w:w="1018"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в течение финансового года</w:t>
                  </w:r>
                </w:p>
              </w:tc>
              <w:tc>
                <w:tcPr>
                  <w:tcW w:w="1276"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накопление информации, необходимой для сверки формы ЕФС-1 субъектом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1) для представления отчетности в СФР в сроки, установленные законодательством Российской Федерации;</w:t>
                  </w:r>
                </w:p>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lastRenderedPageBreak/>
                    <w:t>376</w:t>
                  </w:r>
                </w:p>
              </w:tc>
              <w:tc>
                <w:tcPr>
                  <w:tcW w:w="1560"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Запрос информации, содержащей данные, отраженные в бюджетном учете и необходимые для формирования отдельных подразделов формы ЕФС-1</w:t>
                  </w:r>
                </w:p>
              </w:tc>
              <w:tc>
                <w:tcPr>
                  <w:tcW w:w="1134"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1) направление запроса информации в уполномоченную организацию не позднее 10 (десяти) рабочих дней до срока, установленного для представления отчетности;</w:t>
                  </w:r>
                </w:p>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2) направление уполномоченной организацией информации не позднее 5 (пяти) рабочих дней со дня получения запроса</w:t>
                  </w:r>
                </w:p>
              </w:tc>
              <w:tc>
                <w:tcPr>
                  <w:tcW w:w="1018"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в течение финансового года</w:t>
                  </w:r>
                </w:p>
              </w:tc>
              <w:tc>
                <w:tcPr>
                  <w:tcW w:w="1276"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накопление информации, необходимой для формирования формы ЕФС-1</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для формирования субъектом централизованного учета соответствующих подразделов формы ЕФС-1 в сроки, установленные для формирования и представления в СФР соответствующих подразделов формы</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377</w:t>
                  </w:r>
                </w:p>
              </w:tc>
              <w:tc>
                <w:tcPr>
                  <w:tcW w:w="1560"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Документ, содержащий данные, отраженные в бюджетном учете и необходимые для формирования отдельных подразделов формы ЕФС-1</w:t>
                  </w:r>
                </w:p>
              </w:tc>
              <w:tc>
                <w:tcPr>
                  <w:tcW w:w="1134"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направление информации не позднее 5 (пяти) рабочих дней со дня получения запроса</w:t>
                  </w:r>
                </w:p>
              </w:tc>
              <w:tc>
                <w:tcPr>
                  <w:tcW w:w="1018"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не позднее 4 (четырех) рабочих дней со дня получения запроса</w:t>
                  </w:r>
                </w:p>
              </w:tc>
              <w:tc>
                <w:tcPr>
                  <w:tcW w:w="1276"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сформирован документ, содержащий данные, отраженные в бюджетном учете и необходимые для формирования отдельных подразделов формы ЕФС-1</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для формирования субъектом централизованного учета соответствующих подразделов формы ЕФС-1 в сроки, установленные для формирования и представления в СФР соответствующих подразделов формы</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378</w:t>
                  </w:r>
                </w:p>
              </w:tc>
              <w:tc>
                <w:tcPr>
                  <w:tcW w:w="1560"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Документ, содержащий кадровые данные, и необходимые для формирования формы ЕФС-1 (раздел 2.2, раздел 2.3)</w:t>
                  </w:r>
                </w:p>
              </w:tc>
              <w:tc>
                <w:tcPr>
                  <w:tcW w:w="1134"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 xml:space="preserve">Направление документа, содержащего информацию в уполномоченную организацию не позднее 10 (десяти) рабочих дней до срока, установленного для </w:t>
                  </w:r>
                  <w:r w:rsidRPr="002F36DB">
                    <w:rPr>
                      <w:rFonts w:cs="Arial"/>
                      <w:szCs w:val="20"/>
                      <w:shd w:val="clear" w:color="auto" w:fill="C0C0C0"/>
                    </w:rPr>
                    <w:lastRenderedPageBreak/>
                    <w:t>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не позднее 4 (четырех) рабочих дней до срока, установленного для представления отчетности</w:t>
                  </w:r>
                </w:p>
              </w:tc>
              <w:tc>
                <w:tcPr>
                  <w:tcW w:w="1276"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направлен запрос на предоставление кадровых данных, и необходимых для формирования формы ЕФС-1 (раздел 2.2, раздел 2.3)</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 xml:space="preserve">для формирования уполномоченной организацией соответствующего раздела формы ЕФС-1 в сроки, установленные для формирования и </w:t>
                  </w:r>
                  <w:r w:rsidRPr="002F36DB">
                    <w:rPr>
                      <w:rFonts w:cs="Arial"/>
                      <w:szCs w:val="20"/>
                      <w:shd w:val="clear" w:color="auto" w:fill="C0C0C0"/>
                    </w:rPr>
                    <w:lastRenderedPageBreak/>
                    <w:t>представления в СФР соответствующего раздела формы (раздел 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lastRenderedPageBreak/>
                    <w:t>379</w:t>
                  </w:r>
                </w:p>
              </w:tc>
              <w:tc>
                <w:tcPr>
                  <w:tcW w:w="1560"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(раздел 2 формы ЕФС-1)</w:t>
                  </w:r>
                </w:p>
              </w:tc>
              <w:tc>
                <w:tcPr>
                  <w:tcW w:w="1134"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формирование отчетности в сроки, установленные законодательством Российской Федерации</w:t>
                  </w:r>
                </w:p>
              </w:tc>
              <w:tc>
                <w:tcPr>
                  <w:tcW w:w="1018"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в сроки, установленные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представленная отчетность</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1) для представления отчетности в СФР в сроки, установленные законодательством Российской Федерации;</w:t>
                  </w:r>
                </w:p>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380</w:t>
                  </w:r>
                </w:p>
              </w:tc>
              <w:tc>
                <w:tcPr>
                  <w:tcW w:w="1560"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Расчет по страховым взносам (КНД 1151111)</w:t>
                  </w:r>
                </w:p>
              </w:tc>
              <w:tc>
                <w:tcPr>
                  <w:tcW w:w="1134"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формирование отчетности в сроки, установленные законодательством Российской Федерации</w:t>
                  </w:r>
                </w:p>
              </w:tc>
              <w:tc>
                <w:tcPr>
                  <w:tcW w:w="1018"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в сроки, установленные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представленная отчетность в налоговые органы</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1) для представления отчетности в ФНС России в сроки, установленные законодательством Российской Федерации;</w:t>
                  </w:r>
                </w:p>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t>381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Справка-подтверждение основного вида экономической деятельности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не позднее 5 (пяти) рабочих дней до срока подтверждения основного вида </w:t>
                  </w:r>
                  <w:r>
                    <w:rPr>
                      <w:rFonts w:cs="Arial"/>
                      <w:szCs w:val="20"/>
                    </w:rPr>
                    <w:lastRenderedPageBreak/>
                    <w:t>экономической деятельности, установленного законодательством Российской Федерации</w:t>
                  </w:r>
                  <w:r w:rsidRPr="002776F4">
                    <w:rPr>
                      <w:rFonts w:cs="Arial"/>
                      <w:szCs w:val="20"/>
                      <w:shd w:val="clear" w:color="auto" w:fill="C0C0C0"/>
                    </w:rPr>
                    <w:t>,</w:t>
                  </w:r>
                  <w:r>
                    <w:rPr>
                      <w:rFonts w:cs="Arial"/>
                      <w:szCs w:val="20"/>
                    </w:rPr>
                    <w:t xml:space="preserve"> с приложением копии пояснительной записки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главный бухгалтер (уполномоченное лицо) уполном</w:t>
                  </w:r>
                  <w:r>
                    <w:rPr>
                      <w:rFonts w:cs="Arial"/>
                      <w:szCs w:val="20"/>
                    </w:rPr>
                    <w:lastRenderedPageBreak/>
                    <w:t>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2776F4" w:rsidRDefault="00FB0319" w:rsidP="00FB0319">
                  <w:pPr>
                    <w:autoSpaceDE w:val="0"/>
                    <w:autoSpaceDN w:val="0"/>
                    <w:adjustRightInd w:val="0"/>
                    <w:spacing w:after="1" w:line="200" w:lineRule="atLeast"/>
                    <w:rPr>
                      <w:rFonts w:cs="Arial"/>
                      <w:szCs w:val="20"/>
                      <w:shd w:val="clear" w:color="auto" w:fill="C0C0C0"/>
                    </w:rPr>
                  </w:pPr>
                  <w:r w:rsidRPr="002776F4">
                    <w:rPr>
                      <w:rFonts w:cs="Arial"/>
                      <w:szCs w:val="20"/>
                      <w:shd w:val="clear" w:color="auto" w:fill="C0C0C0"/>
                    </w:rPr>
                    <w:lastRenderedPageBreak/>
                    <w:t xml:space="preserve">не позднее 4 (четырех) рабочих дней до срока подтверждения основного вида </w:t>
                  </w:r>
                  <w:r w:rsidRPr="002776F4">
                    <w:rPr>
                      <w:rFonts w:cs="Arial"/>
                      <w:szCs w:val="20"/>
                      <w:shd w:val="clear" w:color="auto" w:fill="C0C0C0"/>
                    </w:rPr>
                    <w:lastRenderedPageBreak/>
                    <w:t>экономической деятельности, установленного законодательством Российской Федерации, с приложением копии пояснительной записки</w:t>
                  </w:r>
                </w:p>
              </w:tc>
              <w:tc>
                <w:tcPr>
                  <w:tcW w:w="1276" w:type="dxa"/>
                  <w:tcBorders>
                    <w:top w:val="single" w:sz="4" w:space="0" w:color="auto"/>
                    <w:left w:val="single" w:sz="4" w:space="0" w:color="auto"/>
                    <w:bottom w:val="single" w:sz="4" w:space="0" w:color="auto"/>
                    <w:right w:val="single" w:sz="4" w:space="0" w:color="auto"/>
                  </w:tcBorders>
                </w:tcPr>
                <w:p w:rsidR="00FB0319" w:rsidRPr="002776F4" w:rsidRDefault="00FB0319" w:rsidP="00FB0319">
                  <w:pPr>
                    <w:autoSpaceDE w:val="0"/>
                    <w:autoSpaceDN w:val="0"/>
                    <w:adjustRightInd w:val="0"/>
                    <w:spacing w:after="1" w:line="200" w:lineRule="atLeast"/>
                    <w:rPr>
                      <w:rFonts w:cs="Arial"/>
                      <w:szCs w:val="20"/>
                      <w:shd w:val="clear" w:color="auto" w:fill="C0C0C0"/>
                    </w:rPr>
                  </w:pPr>
                  <w:r w:rsidRPr="002776F4">
                    <w:rPr>
                      <w:rFonts w:cs="Arial"/>
                      <w:szCs w:val="20"/>
                      <w:shd w:val="clear" w:color="auto" w:fill="C0C0C0"/>
                    </w:rPr>
                    <w:lastRenderedPageBreak/>
                    <w:t xml:space="preserve">сформирована Справка-подтверждение основного вида </w:t>
                  </w:r>
                  <w:r w:rsidRPr="002776F4">
                    <w:rPr>
                      <w:rFonts w:cs="Arial"/>
                      <w:szCs w:val="20"/>
                      <w:shd w:val="clear" w:color="auto" w:fill="C0C0C0"/>
                    </w:rPr>
                    <w:lastRenderedPageBreak/>
                    <w:t>экономической деятельности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1) для подписания субъектом централизованного учета;</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формирования </w:t>
                  </w:r>
                  <w:r>
                    <w:rPr>
                      <w:rFonts w:cs="Arial"/>
                      <w:szCs w:val="20"/>
                    </w:rPr>
                    <w:lastRenderedPageBreak/>
                    <w:t xml:space="preserve">и представления субъектом централизованного учета Заявления о подтверждении основного вида экономической деятельности в территориальный орган </w:t>
                  </w:r>
                  <w:r w:rsidRPr="002776F4">
                    <w:rPr>
                      <w:rFonts w:cs="Arial"/>
                      <w:szCs w:val="20"/>
                      <w:shd w:val="clear" w:color="auto" w:fill="C0C0C0"/>
                    </w:rPr>
                    <w:t>СФР</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lastRenderedPageBreak/>
                    <w:t>382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Запрос о предоставлении информации для формирования сведений о результатах реализации мероприятий, источником финансового обеспечения которых в текущем финансовом году являются бюджетные ассигнования резервного фонда Правительства Российской Федерации (код формы по ОКУД 0501118) &lt;</w:t>
                  </w:r>
                  <w:r w:rsidRPr="002776F4">
                    <w:rPr>
                      <w:rFonts w:cs="Arial"/>
                      <w:szCs w:val="20"/>
                      <w:shd w:val="clear" w:color="auto" w:fill="C0C0C0"/>
                    </w:rPr>
                    <w:t>24</w:t>
                  </w:r>
                  <w:r>
                    <w:rPr>
                      <w:rFonts w:cs="Arial"/>
                      <w:szCs w:val="20"/>
                    </w:rPr>
                    <w:t>&gt; в части данных, не отражаемых в бюджетном учете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и направление в субъект централизованного учета не позднее 5 (пяти) рабочих дней до срока, установленного законодательством Российской Федерации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сроки, установленные для представления Сведений</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Сведений о результатах реализации мероприятий, источником финансового обеспечения которых являются бюджетные ассигнования резервного фонда Правительства Российской Федерации (код формы по ОКУД 0501118)</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представления Сведений о результатах реализации мероприятий, источником финансового обеспечения которых являются бюджетные ассигнования резервного фонда Правительства Российской Федерации (код формы по ОКУД 0501118), в </w:t>
                  </w:r>
                  <w:r w:rsidRPr="004751E2">
                    <w:rPr>
                      <w:rFonts w:cs="Arial"/>
                      <w:szCs w:val="20"/>
                      <w:shd w:val="clear" w:color="auto" w:fill="C0C0C0"/>
                    </w:rPr>
                    <w:t>Министерство финансов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t>383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Статистическая отчетность, основанная исключительно на данных бюджетного учета (форма N П-2, форма N 11-краткая, форма N П-2 (</w:t>
                  </w:r>
                  <w:proofErr w:type="spellStart"/>
                  <w:r>
                    <w:rPr>
                      <w:rFonts w:cs="Arial"/>
                      <w:szCs w:val="20"/>
                    </w:rPr>
                    <w:t>инвест</w:t>
                  </w:r>
                  <w:proofErr w:type="spellEnd"/>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w:t>
                  </w:r>
                  <w:r w:rsidRPr="004751E2">
                    <w:rPr>
                      <w:rFonts w:cs="Arial"/>
                      <w:szCs w:val="20"/>
                      <w:shd w:val="clear" w:color="auto" w:fill="C0C0C0"/>
                    </w:rPr>
                    <w:t>отчетности</w:t>
                  </w:r>
                  <w:r>
                    <w:rPr>
                      <w:rFonts w:cs="Arial"/>
                      <w:szCs w:val="20"/>
                    </w:rPr>
                    <w:t xml:space="preserve"> в сроки, установленные для формирования и представления соответствующих форм</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сроки, установленные для формирования и представления соответствующих форм статистического наблюдения</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формы статистического наблюдения представлены</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представления </w:t>
                  </w:r>
                  <w:r w:rsidRPr="004751E2">
                    <w:rPr>
                      <w:rFonts w:cs="Arial"/>
                      <w:szCs w:val="20"/>
                      <w:shd w:val="clear" w:color="auto" w:fill="C0C0C0"/>
                    </w:rPr>
                    <w:t>отчетности в территориальные органы статистики</w:t>
                  </w:r>
                  <w:r>
                    <w:rPr>
                      <w:rFonts w:cs="Arial"/>
                      <w:szCs w:val="20"/>
                    </w:rPr>
                    <w:t xml:space="preserve"> в сроки, установленные для формирования и представления соответствующих форм</w:t>
                  </w:r>
                </w:p>
                <w:p w:rsidR="002F36DB" w:rsidRDefault="002F36DB" w:rsidP="00FB0319">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lastRenderedPageBreak/>
                    <w:t>384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Статистическая отчетность, не содержащая данных, отраженных в бюджетном учете (форма N П-4 (НЗ), форма N 1-ПР, форма N 1-В, форма N С-1, форма N 4-ТЭР, форма N 1-ГС, форма N 2-ГС (ГЗ), форма N 1-ТР (автотранспорт), форма N 1-жилфонд, форма N 2-ТП (отходы), форма N 23н, форма N П-1, форма N П (услуги), </w:t>
                  </w:r>
                  <w:r>
                    <w:rPr>
                      <w:rFonts w:cs="Arial"/>
                      <w:szCs w:val="20"/>
                    </w:rPr>
                    <w:lastRenderedPageBreak/>
                    <w:t>форма N 1-услуги и иные формы статистического наблюдения, установленные законодательством)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w:t>
                  </w:r>
                  <w:r w:rsidRPr="004751E2">
                    <w:rPr>
                      <w:rFonts w:cs="Arial"/>
                      <w:szCs w:val="20"/>
                      <w:shd w:val="clear" w:color="auto" w:fill="C0C0C0"/>
                    </w:rPr>
                    <w:t>отчетности</w:t>
                  </w:r>
                  <w:r>
                    <w:rPr>
                      <w:rFonts w:cs="Arial"/>
                      <w:szCs w:val="20"/>
                    </w:rPr>
                    <w:t xml:space="preserve"> в сроки, установленные для формирования и представления соответствующих форм</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776F4" w:rsidRDefault="00FB0319" w:rsidP="00FB0319">
                  <w:pPr>
                    <w:autoSpaceDE w:val="0"/>
                    <w:autoSpaceDN w:val="0"/>
                    <w:adjustRightInd w:val="0"/>
                    <w:spacing w:after="1" w:line="200" w:lineRule="atLeast"/>
                    <w:rPr>
                      <w:rFonts w:cs="Arial"/>
                      <w:szCs w:val="20"/>
                      <w:shd w:val="clear" w:color="auto" w:fill="C0C0C0"/>
                    </w:rPr>
                  </w:pPr>
                  <w:r w:rsidRPr="002776F4">
                    <w:rPr>
                      <w:rFonts w:cs="Arial"/>
                      <w:szCs w:val="20"/>
                      <w:shd w:val="clear" w:color="auto" w:fill="C0C0C0"/>
                    </w:rPr>
                    <w:t>в течение финансового года</w:t>
                  </w:r>
                </w:p>
              </w:tc>
              <w:tc>
                <w:tcPr>
                  <w:tcW w:w="1276" w:type="dxa"/>
                  <w:tcBorders>
                    <w:top w:val="single" w:sz="4" w:space="0" w:color="auto"/>
                    <w:left w:val="single" w:sz="4" w:space="0" w:color="auto"/>
                    <w:bottom w:val="single" w:sz="4" w:space="0" w:color="auto"/>
                    <w:right w:val="single" w:sz="4" w:space="0" w:color="auto"/>
                  </w:tcBorders>
                </w:tcPr>
                <w:p w:rsidR="00FB0319" w:rsidRPr="002776F4" w:rsidRDefault="00FB0319" w:rsidP="00FB0319">
                  <w:pPr>
                    <w:autoSpaceDE w:val="0"/>
                    <w:autoSpaceDN w:val="0"/>
                    <w:adjustRightInd w:val="0"/>
                    <w:spacing w:after="1" w:line="200" w:lineRule="atLeast"/>
                    <w:rPr>
                      <w:rFonts w:cs="Arial"/>
                      <w:szCs w:val="20"/>
                      <w:shd w:val="clear" w:color="auto" w:fill="C0C0C0"/>
                    </w:rPr>
                  </w:pPr>
                  <w:r w:rsidRPr="002776F4">
                    <w:rPr>
                      <w:rFonts w:cs="Arial"/>
                      <w:szCs w:val="20"/>
                      <w:shd w:val="clear" w:color="auto" w:fill="C0C0C0"/>
                    </w:rPr>
                    <w:t>отражение в учете информации без ведения аналитического учета, необходимого для формирования статистической отчетности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формирования субъектом централизованного учета статистической отчетности и представления </w:t>
                  </w:r>
                  <w:r w:rsidRPr="004751E2">
                    <w:rPr>
                      <w:rFonts w:cs="Arial"/>
                      <w:szCs w:val="20"/>
                      <w:shd w:val="clear" w:color="auto" w:fill="C0C0C0"/>
                    </w:rPr>
                    <w:t>отчетности в территориальные органы статистики</w:t>
                  </w:r>
                  <w:r>
                    <w:rPr>
                      <w:rFonts w:cs="Arial"/>
                      <w:szCs w:val="20"/>
                    </w:rPr>
                    <w:t xml:space="preserve"> в сроки, установленные для формирования и представления соответствующих форм</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t>385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Запрос о предоставлении </w:t>
                  </w:r>
                  <w:r w:rsidRPr="004751E2">
                    <w:rPr>
                      <w:rFonts w:cs="Arial"/>
                      <w:szCs w:val="20"/>
                      <w:shd w:val="clear" w:color="auto" w:fill="C0C0C0"/>
                    </w:rPr>
                    <w:t>документа, содержащего информацию</w:t>
                  </w:r>
                  <w:r>
                    <w:rPr>
                      <w:rFonts w:cs="Arial"/>
                      <w:szCs w:val="20"/>
                    </w:rPr>
                    <w:t xml:space="preserve">, </w:t>
                  </w:r>
                  <w:r w:rsidRPr="004751E2">
                    <w:rPr>
                      <w:rFonts w:cs="Arial"/>
                      <w:szCs w:val="20"/>
                      <w:shd w:val="clear" w:color="auto" w:fill="C0C0C0"/>
                    </w:rPr>
                    <w:t>необходимую</w:t>
                  </w:r>
                  <w:r>
                    <w:rPr>
                      <w:rFonts w:cs="Arial"/>
                      <w:szCs w:val="20"/>
                    </w:rPr>
                    <w:t xml:space="preserve"> для составления финансовой отчетности в соответствии с Порядком составления и представления финансовой отчетности об исполнении федерального бюджета в Счетную палату Российской Федерации &lt;</w:t>
                  </w:r>
                  <w:r w:rsidRPr="004751E2">
                    <w:rPr>
                      <w:rFonts w:cs="Arial"/>
                      <w:szCs w:val="20"/>
                      <w:shd w:val="clear" w:color="auto" w:fill="C0C0C0"/>
                    </w:rPr>
                    <w:t>25</w:t>
                  </w:r>
                  <w:r>
                    <w:rPr>
                      <w:rFonts w:cs="Arial"/>
                      <w:szCs w:val="20"/>
                    </w:rPr>
                    <w:t>&gt; в части данных, не отражаемых в бюджетном учете</w:t>
                  </w: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2F36DB">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2F36DB" w:rsidRDefault="002F36DB" w:rsidP="00FB0319">
                  <w:pPr>
                    <w:autoSpaceDE w:val="0"/>
                    <w:autoSpaceDN w:val="0"/>
                    <w:adjustRightInd w:val="0"/>
                    <w:spacing w:after="1" w:line="200" w:lineRule="atLeast"/>
                    <w:rPr>
                      <w:rFonts w:cs="Arial"/>
                      <w:szCs w:val="20"/>
                    </w:rPr>
                  </w:pPr>
                </w:p>
                <w:p w:rsidR="009F3041" w:rsidRDefault="009F3041"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4751E2">
                    <w:rPr>
                      <w:rFonts w:cs="Arial"/>
                      <w:szCs w:val="20"/>
                      <w:shd w:val="clear" w:color="auto" w:fill="C0C0C0"/>
                    </w:rPr>
                    <w:t>запроса</w:t>
                  </w:r>
                  <w:r>
                    <w:rPr>
                      <w:rFonts w:cs="Arial"/>
                      <w:szCs w:val="20"/>
                    </w:rPr>
                    <w:t xml:space="preserve"> в уполномоченную организацию не позднее 5 (пяти) рабочих дней до срока, установленного для представления отчетности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776F4" w:rsidRDefault="00FB0319" w:rsidP="00FB0319">
                  <w:pPr>
                    <w:autoSpaceDE w:val="0"/>
                    <w:autoSpaceDN w:val="0"/>
                    <w:adjustRightInd w:val="0"/>
                    <w:spacing w:after="1" w:line="200" w:lineRule="atLeast"/>
                    <w:rPr>
                      <w:rFonts w:cs="Arial"/>
                      <w:szCs w:val="20"/>
                      <w:shd w:val="clear" w:color="auto" w:fill="C0C0C0"/>
                    </w:rPr>
                  </w:pPr>
                  <w:r w:rsidRPr="002776F4">
                    <w:rPr>
                      <w:rFonts w:cs="Arial"/>
                      <w:szCs w:val="20"/>
                      <w:shd w:val="clear" w:color="auto" w:fill="C0C0C0"/>
                    </w:rPr>
                    <w:t>не позднее срока, установленного в запросе</w:t>
                  </w:r>
                </w:p>
              </w:tc>
              <w:tc>
                <w:tcPr>
                  <w:tcW w:w="1276" w:type="dxa"/>
                  <w:tcBorders>
                    <w:top w:val="single" w:sz="4" w:space="0" w:color="auto"/>
                    <w:left w:val="single" w:sz="4" w:space="0" w:color="auto"/>
                    <w:bottom w:val="single" w:sz="4" w:space="0" w:color="auto"/>
                    <w:right w:val="single" w:sz="4" w:space="0" w:color="auto"/>
                  </w:tcBorders>
                </w:tcPr>
                <w:p w:rsidR="00FB0319" w:rsidRPr="002776F4" w:rsidRDefault="00FB0319" w:rsidP="00FB0319">
                  <w:pPr>
                    <w:autoSpaceDE w:val="0"/>
                    <w:autoSpaceDN w:val="0"/>
                    <w:adjustRightInd w:val="0"/>
                    <w:spacing w:after="1" w:line="200" w:lineRule="atLeast"/>
                    <w:rPr>
                      <w:rFonts w:cs="Arial"/>
                      <w:szCs w:val="20"/>
                      <w:shd w:val="clear" w:color="auto" w:fill="C0C0C0"/>
                    </w:rPr>
                  </w:pPr>
                  <w:r w:rsidRPr="002776F4">
                    <w:rPr>
                      <w:rFonts w:cs="Arial"/>
                      <w:szCs w:val="20"/>
                      <w:shd w:val="clear" w:color="auto" w:fill="C0C0C0"/>
                    </w:rPr>
                    <w:t>направление документа, содержащего запрашиваемую информацию</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формирования субъектом централизованного учета финансовой отчетности и представления ее в установленные сроки в Счетную палату Российской Федерации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2776F4">
                    <w:rPr>
                      <w:rFonts w:cs="Arial"/>
                      <w:szCs w:val="20"/>
                      <w:shd w:val="clear" w:color="auto" w:fill="C0C0C0"/>
                    </w:rPr>
                    <w:t>386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Документ, содержащий информацию</w:t>
                  </w:r>
                  <w:r>
                    <w:rPr>
                      <w:rFonts w:cs="Arial"/>
                      <w:szCs w:val="20"/>
                    </w:rPr>
                    <w:t xml:space="preserve"> по результатам проведения контрольных мероприятий в субъекте централизованного учета в части осуществления централизуемых полномочий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C322DE">
                    <w:rPr>
                      <w:rFonts w:cs="Arial"/>
                      <w:szCs w:val="20"/>
                      <w:shd w:val="clear" w:color="auto" w:fill="C0C0C0"/>
                    </w:rPr>
                    <w:t>документа, содержащего</w:t>
                  </w:r>
                  <w:r w:rsidRPr="00C322DE">
                    <w:rPr>
                      <w:rFonts w:cs="Arial"/>
                      <w:szCs w:val="20"/>
                    </w:rPr>
                    <w:t xml:space="preserve"> информацию</w:t>
                  </w:r>
                  <w:r>
                    <w:rPr>
                      <w:rFonts w:cs="Arial"/>
                      <w:szCs w:val="20"/>
                    </w:rPr>
                    <w:t xml:space="preserve"> о результатах проведения контрольных мероприятий в части централизованных полномочий, осуществляемых уполномоченной организацией</w:t>
                  </w:r>
                  <w:r w:rsidRPr="00C322DE">
                    <w:rPr>
                      <w:rFonts w:cs="Arial"/>
                      <w:szCs w:val="20"/>
                      <w:shd w:val="clear" w:color="auto" w:fill="C0C0C0"/>
                    </w:rPr>
                    <w:t>,</w:t>
                  </w:r>
                  <w:r>
                    <w:rPr>
                      <w:rFonts w:cs="Arial"/>
                      <w:szCs w:val="20"/>
                    </w:rPr>
                    <w:t xml:space="preserve"> в течение 1 (одного) рабочего дня с момента поступления указанной информации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t>не позднее 15 (пятнадцати)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t>анализ результатов проведения контрольных мероприятий в субъекте централизованного учета в части осуществления централизуемых полномочий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8173F5">
                    <w:rPr>
                      <w:rFonts w:cs="Arial"/>
                      <w:szCs w:val="20"/>
                      <w:shd w:val="clear" w:color="auto" w:fill="C0C0C0"/>
                    </w:rPr>
                    <w:t>организации взаимодействия субъекта централизованного учета и уполномоченной организации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173F5">
                    <w:rPr>
                      <w:rFonts w:cs="Arial"/>
                      <w:szCs w:val="20"/>
                      <w:shd w:val="clear" w:color="auto" w:fill="C0C0C0"/>
                    </w:rPr>
                    <w:t>387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Приказ (распоряжение), письмо, иной документ, устанавливающий сроки представления бюджетной (бухгалтерской) отчетности субъектом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издания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t>не позднее 1 января года, следующего за отчетным финансовым годом</w:t>
                  </w:r>
                </w:p>
              </w:tc>
              <w:tc>
                <w:tcPr>
                  <w:tcW w:w="1276" w:type="dxa"/>
                  <w:tcBorders>
                    <w:top w:val="single" w:sz="4" w:space="0" w:color="auto"/>
                    <w:left w:val="single" w:sz="4" w:space="0" w:color="auto"/>
                    <w:bottom w:val="single" w:sz="4" w:space="0" w:color="auto"/>
                    <w:right w:val="single" w:sz="4" w:space="0" w:color="auto"/>
                  </w:tcBorders>
                </w:tcPr>
                <w:p w:rsidR="00FB0319" w:rsidRPr="008173F5" w:rsidRDefault="00FB0319" w:rsidP="00FB0319">
                  <w:pPr>
                    <w:autoSpaceDE w:val="0"/>
                    <w:autoSpaceDN w:val="0"/>
                    <w:adjustRightInd w:val="0"/>
                    <w:spacing w:after="1" w:line="200" w:lineRule="atLeast"/>
                    <w:rPr>
                      <w:rFonts w:cs="Arial"/>
                      <w:szCs w:val="20"/>
                      <w:shd w:val="clear" w:color="auto" w:fill="C0C0C0"/>
                    </w:rPr>
                  </w:pPr>
                  <w:r w:rsidRPr="008173F5">
                    <w:rPr>
                      <w:rFonts w:cs="Arial"/>
                      <w:szCs w:val="20"/>
                      <w:shd w:val="clear" w:color="auto" w:fill="C0C0C0"/>
                    </w:rPr>
                    <w:t>формирование бюджетной (бухгалтерской) отчетности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8173F5">
                    <w:rPr>
                      <w:rFonts w:cs="Arial"/>
                      <w:szCs w:val="20"/>
                      <w:shd w:val="clear" w:color="auto" w:fill="C0C0C0"/>
                    </w:rPr>
                    <w:t>представления бюджетной (бухгалтерской) отчетности в установленные сроки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388</w:t>
                  </w:r>
                </w:p>
              </w:tc>
              <w:tc>
                <w:tcPr>
                  <w:tcW w:w="1560"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Уведомление о постановке на учет Российской организации в налоговом органе (форма N 1-3-Учет), Уведомление о присвоении кода Общероссийского классификатора предприятий и организаций органами государственной статистики</w:t>
                  </w:r>
                </w:p>
              </w:tc>
              <w:tc>
                <w:tcPr>
                  <w:tcW w:w="1134"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направление не позднее 3 (трех) рабочих дней со дня получения</w:t>
                  </w:r>
                </w:p>
              </w:tc>
              <w:tc>
                <w:tcPr>
                  <w:tcW w:w="1018"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в сроки, установленные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использование при формировании налоговой отчетности</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для заполнения регистрационных номеров при формировании налоговой отчетности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lastRenderedPageBreak/>
                    <w:t>389</w:t>
                  </w:r>
                </w:p>
              </w:tc>
              <w:tc>
                <w:tcPr>
                  <w:tcW w:w="1560"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Уведомление о снятии с учета Российской организации в налоговом органе (форма N 1-5-Учет)</w:t>
                  </w:r>
                </w:p>
              </w:tc>
              <w:tc>
                <w:tcPr>
                  <w:tcW w:w="1134"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направление не позднее 3 (трех) рабочих дней со дня получения</w:t>
                  </w:r>
                </w:p>
              </w:tc>
              <w:tc>
                <w:tcPr>
                  <w:tcW w:w="1018"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в сроки, установленные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использование при формировании налоговой отчетности</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для заполнения регистрационных номеров при формировании налоговой отчетности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390</w:t>
                  </w:r>
                </w:p>
              </w:tc>
              <w:tc>
                <w:tcPr>
                  <w:tcW w:w="1560"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Уведомление об изменении порядка уплаты налога на прибыль организаций в бюджет субъекта Российской Федерации (КНД 1150082)</w:t>
                  </w:r>
                </w:p>
              </w:tc>
              <w:tc>
                <w:tcPr>
                  <w:tcW w:w="1134"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направление не позднее 3 (трех) рабочих дней со дня направления в налоговый орган</w:t>
                  </w:r>
                </w:p>
              </w:tc>
              <w:tc>
                <w:tcPr>
                  <w:tcW w:w="1018"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в сроки, установленные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использование при формировании налоговой отчетности</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для использования при предоставлении налоговой отчетности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391</w:t>
                  </w:r>
                </w:p>
              </w:tc>
              <w:tc>
                <w:tcPr>
                  <w:tcW w:w="1560"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Уведомление об использовании организациями и индивидуальными предпринимателями, за исключением организаций и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&lt;26&gt;</w:t>
                  </w:r>
                </w:p>
              </w:tc>
              <w:tc>
                <w:tcPr>
                  <w:tcW w:w="1134"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направление не позднее 3 (трех) рабочих дней со дня направления в налоговый орган</w:t>
                  </w:r>
                </w:p>
              </w:tc>
              <w:tc>
                <w:tcPr>
                  <w:tcW w:w="1018"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в сроки, установленные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использование при формировании налоговой отчетности</w:t>
                  </w:r>
                </w:p>
              </w:tc>
              <w:tc>
                <w:tcPr>
                  <w:tcW w:w="1559" w:type="dxa"/>
                  <w:tcBorders>
                    <w:top w:val="single" w:sz="4" w:space="0" w:color="auto"/>
                    <w:left w:val="single" w:sz="4" w:space="0" w:color="auto"/>
                    <w:bottom w:val="single" w:sz="4" w:space="0" w:color="auto"/>
                    <w:right w:val="single" w:sz="4" w:space="0" w:color="auto"/>
                  </w:tcBorders>
                </w:tcPr>
                <w:p w:rsidR="00FB0319" w:rsidRPr="002F36DB" w:rsidRDefault="00FB0319" w:rsidP="00FB0319">
                  <w:pPr>
                    <w:autoSpaceDE w:val="0"/>
                    <w:autoSpaceDN w:val="0"/>
                    <w:adjustRightInd w:val="0"/>
                    <w:spacing w:after="1" w:line="200" w:lineRule="atLeast"/>
                    <w:rPr>
                      <w:rFonts w:cs="Arial"/>
                      <w:szCs w:val="20"/>
                      <w:shd w:val="clear" w:color="auto" w:fill="C0C0C0"/>
                    </w:rPr>
                  </w:pPr>
                  <w:r w:rsidRPr="002F36DB">
                    <w:rPr>
                      <w:rFonts w:cs="Arial"/>
                      <w:szCs w:val="20"/>
                      <w:shd w:val="clear" w:color="auto" w:fill="C0C0C0"/>
                    </w:rPr>
                    <w:t>для использования при предоставлении налоговой отчетности</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85" w:name="Р2_24"/>
                  <w:bookmarkEnd w:id="85"/>
                  <w:r>
                    <w:rPr>
                      <w:rFonts w:cs="Arial"/>
                      <w:szCs w:val="20"/>
                    </w:rPr>
                    <w:lastRenderedPageBreak/>
                    <w:t>20. Учет имущества казны</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392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документы, формирующие капитальные вложения в объекты имущества, составляющего казну</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392</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Товарная накладная, акт выполненных работ, акт приемки законченного строительством объекта</w:t>
                  </w:r>
                  <w:r w:rsidRPr="00400262">
                    <w:rPr>
                      <w:rFonts w:cs="Arial"/>
                      <w:szCs w:val="20"/>
                      <w:shd w:val="clear" w:color="auto" w:fill="C0C0C0"/>
                    </w:rPr>
                    <w:t>, Акт приемки товаров, работ, услуг (код формы по ОКУД 0510452)</w:t>
                  </w:r>
                  <w:r>
                    <w:rPr>
                      <w:rFonts w:cs="Arial"/>
                      <w:szCs w:val="20"/>
                    </w:rPr>
                    <w:t xml:space="preserve"> и иные документы, </w:t>
                  </w:r>
                  <w:r w:rsidRPr="00400262">
                    <w:rPr>
                      <w:rFonts w:cs="Arial"/>
                      <w:szCs w:val="20"/>
                      <w:shd w:val="clear" w:color="auto" w:fill="C0C0C0"/>
                    </w:rPr>
                    <w:t>подтверждающие поступление объектов нефинансовых активов/формирование капитальных вложений</w:t>
                  </w:r>
                  <w:r>
                    <w:rPr>
                      <w:rFonts w:cs="Arial"/>
                      <w:szCs w:val="20"/>
                    </w:rPr>
                    <w:t xml:space="preserve"> в объекты </w:t>
                  </w:r>
                  <w:r w:rsidRPr="00400262">
                    <w:rPr>
                      <w:rFonts w:cs="Arial"/>
                      <w:szCs w:val="20"/>
                      <w:shd w:val="clear" w:color="auto" w:fill="C0C0C0"/>
                    </w:rPr>
                    <w:t>нефинансовых активов</w:t>
                  </w:r>
                  <w:r>
                    <w:rPr>
                      <w:rFonts w:cs="Arial"/>
                      <w:szCs w:val="20"/>
                    </w:rPr>
                    <w:t xml:space="preserve"> (при отсутствии функциональной возможности формирования и подписания электронной подписью документа передающей стороной)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400262">
                    <w:rPr>
                      <w:rFonts w:cs="Arial"/>
                      <w:szCs w:val="20"/>
                      <w:shd w:val="clear" w:color="auto" w:fill="C0C0C0"/>
                    </w:rPr>
                    <w:t>средствами ГИИС "Электронный бюджет"</w:t>
                  </w:r>
                  <w:r>
                    <w:rPr>
                      <w:rFonts w:cs="Arial"/>
                      <w:szCs w:val="20"/>
                    </w:rPr>
                    <w:t xml:space="preserve"> не позднее рабочего дня</w:t>
                  </w:r>
                  <w:r w:rsidRPr="00400262">
                    <w:rPr>
                      <w:rFonts w:cs="Arial"/>
                      <w:szCs w:val="20"/>
                      <w:shd w:val="clear" w:color="auto" w:fill="C0C0C0"/>
                    </w:rPr>
                    <w:t>, следующего за днем</w:t>
                  </w:r>
                  <w:r>
                    <w:rPr>
                      <w:rFonts w:cs="Arial"/>
                      <w:szCs w:val="20"/>
                    </w:rPr>
                    <w:t xml:space="preserve"> поступления первичных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400262">
                    <w:rPr>
                      <w:rFonts w:cs="Arial"/>
                      <w:szCs w:val="20"/>
                      <w:shd w:val="clear" w:color="auto" w:fill="C0C0C0"/>
                    </w:rPr>
                    <w:t>, следующего за днем</w:t>
                  </w:r>
                  <w:r>
                    <w:rPr>
                      <w:rFonts w:cs="Arial"/>
                      <w:szCs w:val="20"/>
                    </w:rPr>
                    <w:t xml:space="preserve"> получения документа </w:t>
                  </w:r>
                  <w:r w:rsidRPr="00400262">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отражение факта хозяйственной жизни </w:t>
                  </w:r>
                  <w:r w:rsidRPr="00400262">
                    <w:rPr>
                      <w:rFonts w:cs="Arial"/>
                      <w:szCs w:val="20"/>
                      <w:shd w:val="clear" w:color="auto" w:fill="C0C0C0"/>
                    </w:rPr>
                    <w:t>в учете</w:t>
                  </w:r>
                  <w:r>
                    <w:rPr>
                      <w:rFonts w:cs="Arial"/>
                      <w:szCs w:val="20"/>
                    </w:rPr>
                    <w:t>;</w:t>
                  </w:r>
                </w:p>
                <w:p w:rsidR="00FB0319" w:rsidRDefault="00FB0319" w:rsidP="00FB0319">
                  <w:pPr>
                    <w:autoSpaceDE w:val="0"/>
                    <w:autoSpaceDN w:val="0"/>
                    <w:adjustRightInd w:val="0"/>
                    <w:spacing w:after="1" w:line="200" w:lineRule="atLeast"/>
                    <w:rPr>
                      <w:rFonts w:cs="Arial"/>
                      <w:szCs w:val="20"/>
                    </w:rPr>
                  </w:pPr>
                  <w:r w:rsidRPr="00400262">
                    <w:rPr>
                      <w:rFonts w:cs="Arial"/>
                      <w:szCs w:val="20"/>
                      <w:shd w:val="clear" w:color="auto" w:fill="C0C0C0"/>
                    </w:rPr>
                    <w:t>2</w:t>
                  </w:r>
                  <w:r>
                    <w:rPr>
                      <w:rFonts w:cs="Arial"/>
                      <w:szCs w:val="20"/>
                    </w:rPr>
                    <w:t xml:space="preserve">) формирование </w:t>
                  </w:r>
                  <w:r w:rsidRPr="00400262">
                    <w:rPr>
                      <w:rFonts w:cs="Arial"/>
                      <w:szCs w:val="20"/>
                      <w:shd w:val="clear" w:color="auto" w:fill="C0C0C0"/>
                    </w:rPr>
                    <w:t>распоряжения</w:t>
                  </w:r>
                  <w:r>
                    <w:rPr>
                      <w:rFonts w:cs="Arial"/>
                      <w:szCs w:val="20"/>
                    </w:rPr>
                    <w:t xml:space="preserve"> о совершении казначейских платежей </w:t>
                  </w:r>
                  <w:r w:rsidRPr="00400262">
                    <w:rPr>
                      <w:rFonts w:cs="Arial"/>
                      <w:szCs w:val="20"/>
                      <w:shd w:val="clear" w:color="auto" w:fill="C0C0C0"/>
                    </w:rPr>
                    <w:t>(при наличии поручения на оплату обязательства)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00262">
                    <w:rPr>
                      <w:rFonts w:cs="Arial"/>
                      <w:szCs w:val="20"/>
                      <w:shd w:val="clear" w:color="auto" w:fill="C0C0C0"/>
                    </w:rPr>
                    <w:t>1</w:t>
                  </w:r>
                  <w:r>
                    <w:rPr>
                      <w:rFonts w:cs="Arial"/>
                      <w:szCs w:val="20"/>
                    </w:rPr>
                    <w:t xml:space="preserve">) для отражения в </w:t>
                  </w:r>
                  <w:r w:rsidRPr="00400262">
                    <w:rPr>
                      <w:rFonts w:cs="Arial"/>
                      <w:szCs w:val="20"/>
                      <w:shd w:val="clear" w:color="auto" w:fill="C0C0C0"/>
                    </w:rPr>
                    <w:t>Журнале</w:t>
                  </w:r>
                  <w:r>
                    <w:rPr>
                      <w:rFonts w:cs="Arial"/>
                      <w:szCs w:val="20"/>
                    </w:rPr>
                    <w:t xml:space="preserve"> операций </w:t>
                  </w:r>
                  <w:r w:rsidRPr="00400262">
                    <w:rPr>
                      <w:rFonts w:cs="Arial"/>
                      <w:szCs w:val="20"/>
                      <w:shd w:val="clear" w:color="auto" w:fill="C0C0C0"/>
                    </w:rPr>
                    <w:t>расчетов с поставщиками и подрядчиками</w:t>
                  </w:r>
                  <w:r>
                    <w:rPr>
                      <w:rFonts w:cs="Arial"/>
                      <w:szCs w:val="20"/>
                    </w:rPr>
                    <w:t xml:space="preserve"> (код формы по ОКУД 0504071)</w:t>
                  </w:r>
                  <w:r w:rsidRPr="00400262">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400262">
                    <w:rPr>
                      <w:rFonts w:cs="Arial"/>
                      <w:szCs w:val="20"/>
                      <w:shd w:val="clear" w:color="auto" w:fill="C0C0C0"/>
                    </w:rPr>
                    <w:t>2) для открытия Карточки капитальных вложений (код формы по ОКУД 0509211);</w:t>
                  </w:r>
                </w:p>
                <w:p w:rsidR="00FB0319" w:rsidRDefault="00FB0319" w:rsidP="00FB0319">
                  <w:pPr>
                    <w:autoSpaceDE w:val="0"/>
                    <w:autoSpaceDN w:val="0"/>
                    <w:adjustRightInd w:val="0"/>
                    <w:spacing w:after="1" w:line="200" w:lineRule="atLeast"/>
                    <w:rPr>
                      <w:rFonts w:cs="Arial"/>
                      <w:szCs w:val="20"/>
                    </w:rPr>
                  </w:pPr>
                  <w:r w:rsidRPr="00400262">
                    <w:rPr>
                      <w:rFonts w:cs="Arial"/>
                      <w:szCs w:val="20"/>
                      <w:shd w:val="clear" w:color="auto" w:fill="C0C0C0"/>
                    </w:rPr>
                    <w:t>3</w:t>
                  </w:r>
                  <w:r>
                    <w:rPr>
                      <w:rFonts w:cs="Arial"/>
                      <w:szCs w:val="20"/>
                    </w:rPr>
                    <w:t xml:space="preserve">) для принятия решения комиссией по поступлению и выбытию активов </w:t>
                  </w:r>
                  <w:r w:rsidRPr="00400262">
                    <w:rPr>
                      <w:rFonts w:cs="Arial"/>
                      <w:szCs w:val="20"/>
                      <w:shd w:val="clear" w:color="auto" w:fill="C0C0C0"/>
                    </w:rPr>
                    <w:t>(подпункты 3.1, 3.2 пункта 3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392</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Документ о приемке (с приложением при необходимости товарной накладной и иных документов) по контрактам, </w:t>
                  </w:r>
                  <w:r>
                    <w:rPr>
                      <w:rFonts w:cs="Arial"/>
                      <w:szCs w:val="20"/>
                    </w:rPr>
                    <w:lastRenderedPageBreak/>
                    <w:t>заключенным в результате электронных процедур, извещения по которым размещены в ЕИС</w:t>
                  </w:r>
                  <w:r w:rsidRPr="00400262">
                    <w:rPr>
                      <w:rFonts w:cs="Arial"/>
                      <w:szCs w:val="20"/>
                      <w:shd w:val="clear" w:color="auto" w:fill="C0C0C0"/>
                    </w:rPr>
                    <w:t>, подтверждающий поступление объектов нефинансовых активов/</w:t>
                  </w:r>
                  <w:r w:rsidRPr="00D1606C">
                    <w:rPr>
                      <w:rFonts w:cs="Arial"/>
                      <w:szCs w:val="20"/>
                      <w:shd w:val="clear" w:color="auto" w:fill="C0C0C0"/>
                    </w:rPr>
                    <w:t>формирование капитальных вложений</w:t>
                  </w:r>
                  <w:r>
                    <w:rPr>
                      <w:rFonts w:cs="Arial"/>
                      <w:szCs w:val="20"/>
                    </w:rPr>
                    <w:t xml:space="preserve"> в объекты </w:t>
                  </w:r>
                  <w:r w:rsidRPr="00D1606C">
                    <w:rPr>
                      <w:rFonts w:cs="Arial"/>
                      <w:szCs w:val="20"/>
                      <w:shd w:val="clear" w:color="auto" w:fill="C0C0C0"/>
                    </w:rPr>
                    <w:t>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606C">
                    <w:rPr>
                      <w:rFonts w:cs="Arial"/>
                      <w:szCs w:val="20"/>
                      <w:shd w:val="clear" w:color="auto" w:fill="C0C0C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606C">
                    <w:rPr>
                      <w:rFonts w:cs="Arial"/>
                      <w:szCs w:val="20"/>
                      <w:shd w:val="clear" w:color="auto" w:fill="C0C0C0"/>
                    </w:rPr>
                    <w:t>поступление электронных сведений из ЕИС (электронный документ поставщика)</w:t>
                  </w:r>
                  <w:r>
                    <w:rPr>
                      <w:rFonts w:cs="Arial"/>
                      <w:szCs w:val="20"/>
                    </w:rPr>
                    <w:t xml:space="preserve"> в день подписания </w:t>
                  </w:r>
                  <w:r>
                    <w:rPr>
                      <w:rFonts w:cs="Arial"/>
                      <w:szCs w:val="20"/>
                    </w:rPr>
                    <w:lastRenderedPageBreak/>
                    <w:t>документа в ЕИС</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одномоментно после поступления документа в ГИИС "Электронный бюджет";</w:t>
                  </w:r>
                </w:p>
                <w:p w:rsidR="00FB0319" w:rsidRDefault="00FB0319" w:rsidP="00FB0319">
                  <w:pPr>
                    <w:autoSpaceDE w:val="0"/>
                    <w:autoSpaceDN w:val="0"/>
                    <w:adjustRightInd w:val="0"/>
                    <w:spacing w:after="1" w:line="200" w:lineRule="atLeast"/>
                    <w:rPr>
                      <w:rFonts w:cs="Arial"/>
                      <w:szCs w:val="20"/>
                    </w:rPr>
                  </w:pPr>
                  <w:r>
                    <w:rPr>
                      <w:rFonts w:cs="Arial"/>
                      <w:szCs w:val="20"/>
                    </w:rPr>
                    <w:t xml:space="preserve">в части формирования </w:t>
                  </w:r>
                  <w:r>
                    <w:rPr>
                      <w:rFonts w:cs="Arial"/>
                      <w:szCs w:val="20"/>
                    </w:rPr>
                    <w:lastRenderedPageBreak/>
                    <w:t>распоряжения о совершении казначейских платежей: не позднее 2 (двух)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1) отражение в учете факта хозяйственной жизни;</w:t>
                  </w:r>
                </w:p>
                <w:p w:rsidR="00FB0319" w:rsidRDefault="00FB0319" w:rsidP="00FB0319">
                  <w:pPr>
                    <w:autoSpaceDE w:val="0"/>
                    <w:autoSpaceDN w:val="0"/>
                    <w:adjustRightInd w:val="0"/>
                    <w:spacing w:after="1" w:line="200" w:lineRule="atLeast"/>
                    <w:rPr>
                      <w:rFonts w:cs="Arial"/>
                      <w:szCs w:val="20"/>
                    </w:rPr>
                  </w:pPr>
                  <w:r w:rsidRPr="004B44C6">
                    <w:rPr>
                      <w:rFonts w:cs="Arial"/>
                      <w:szCs w:val="20"/>
                      <w:shd w:val="clear" w:color="auto" w:fill="C0C0C0"/>
                    </w:rPr>
                    <w:t>2</w:t>
                  </w:r>
                  <w:r>
                    <w:rPr>
                      <w:rFonts w:cs="Arial"/>
                      <w:szCs w:val="20"/>
                    </w:rPr>
                    <w:t xml:space="preserve">) формирование </w:t>
                  </w:r>
                  <w:r w:rsidRPr="004B44C6">
                    <w:rPr>
                      <w:rFonts w:cs="Arial"/>
                      <w:szCs w:val="20"/>
                      <w:shd w:val="clear" w:color="auto" w:fill="C0C0C0"/>
                    </w:rPr>
                    <w:t>распоряжен</w:t>
                  </w:r>
                  <w:r w:rsidRPr="004B44C6">
                    <w:rPr>
                      <w:rFonts w:cs="Arial"/>
                      <w:szCs w:val="20"/>
                      <w:shd w:val="clear" w:color="auto" w:fill="C0C0C0"/>
                    </w:rPr>
                    <w:lastRenderedPageBreak/>
                    <w:t>ия</w:t>
                  </w:r>
                  <w:r>
                    <w:rPr>
                      <w:rFonts w:cs="Arial"/>
                      <w:szCs w:val="20"/>
                    </w:rPr>
                    <w:t xml:space="preserve"> о совершении казначейских платежей </w:t>
                  </w:r>
                  <w:r w:rsidRPr="004B44C6">
                    <w:rPr>
                      <w:rFonts w:cs="Arial"/>
                      <w:szCs w:val="20"/>
                      <w:shd w:val="clear" w:color="auto" w:fill="C0C0C0"/>
                    </w:rPr>
                    <w:t>(при наличии поручения на оплату обязательств)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606C">
                    <w:rPr>
                      <w:rFonts w:cs="Arial"/>
                      <w:szCs w:val="20"/>
                      <w:shd w:val="clear" w:color="auto" w:fill="C0C0C0"/>
                    </w:rPr>
                    <w:lastRenderedPageBreak/>
                    <w:t>1</w:t>
                  </w:r>
                  <w:r>
                    <w:rPr>
                      <w:rFonts w:cs="Arial"/>
                      <w:szCs w:val="20"/>
                    </w:rPr>
                    <w:t xml:space="preserve">) для отражения в </w:t>
                  </w:r>
                  <w:r w:rsidRPr="00D1606C">
                    <w:rPr>
                      <w:rFonts w:cs="Arial"/>
                      <w:szCs w:val="20"/>
                      <w:shd w:val="clear" w:color="auto" w:fill="C0C0C0"/>
                    </w:rPr>
                    <w:t>Журнале</w:t>
                  </w:r>
                  <w:r>
                    <w:rPr>
                      <w:rFonts w:cs="Arial"/>
                      <w:szCs w:val="20"/>
                    </w:rPr>
                    <w:t xml:space="preserve"> операций </w:t>
                  </w:r>
                  <w:r w:rsidRPr="00D1606C">
                    <w:rPr>
                      <w:rFonts w:cs="Arial"/>
                      <w:szCs w:val="20"/>
                      <w:shd w:val="clear" w:color="auto" w:fill="C0C0C0"/>
                    </w:rPr>
                    <w:t>расчетов с поставщиками и подрядчиками</w:t>
                  </w:r>
                  <w:r>
                    <w:rPr>
                      <w:rFonts w:cs="Arial"/>
                      <w:szCs w:val="20"/>
                    </w:rPr>
                    <w:t xml:space="preserve"> (код формы по </w:t>
                  </w:r>
                  <w:r>
                    <w:rPr>
                      <w:rFonts w:cs="Arial"/>
                      <w:szCs w:val="20"/>
                    </w:rPr>
                    <w:lastRenderedPageBreak/>
                    <w:t>ОКУД 0504071)</w:t>
                  </w:r>
                  <w:r w:rsidRPr="00D1606C">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D1606C">
                    <w:rPr>
                      <w:rFonts w:cs="Arial"/>
                      <w:szCs w:val="20"/>
                      <w:shd w:val="clear" w:color="auto" w:fill="C0C0C0"/>
                    </w:rPr>
                    <w:t>2) для открытия Карточки капитальных вложений (код формы по ОКУД 0509211);</w:t>
                  </w:r>
                </w:p>
                <w:p w:rsidR="00FB0319" w:rsidRDefault="00FB0319" w:rsidP="00FB0319">
                  <w:pPr>
                    <w:autoSpaceDE w:val="0"/>
                    <w:autoSpaceDN w:val="0"/>
                    <w:adjustRightInd w:val="0"/>
                    <w:spacing w:after="1" w:line="200" w:lineRule="atLeast"/>
                    <w:rPr>
                      <w:rFonts w:cs="Arial"/>
                      <w:szCs w:val="20"/>
                    </w:rPr>
                  </w:pPr>
                  <w:r w:rsidRPr="00D1606C">
                    <w:rPr>
                      <w:rFonts w:cs="Arial"/>
                      <w:szCs w:val="20"/>
                      <w:shd w:val="clear" w:color="auto" w:fill="C0C0C0"/>
                    </w:rPr>
                    <w:t>3</w:t>
                  </w:r>
                  <w:r>
                    <w:rPr>
                      <w:rFonts w:cs="Arial"/>
                      <w:szCs w:val="20"/>
                    </w:rPr>
                    <w:t xml:space="preserve">) для принятия решения комиссией по поступлению и выбытию активов </w:t>
                  </w:r>
                  <w:r w:rsidRPr="00D1606C">
                    <w:rPr>
                      <w:rFonts w:cs="Arial"/>
                      <w:szCs w:val="20"/>
                      <w:shd w:val="clear" w:color="auto" w:fill="C0C0C0"/>
                    </w:rPr>
                    <w:t>(подпункты 3.1, 3.2 пункта 3 Графика документооборота)</w:t>
                  </w:r>
                </w:p>
                <w:p w:rsidR="004B44C6" w:rsidRDefault="004B44C6"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lastRenderedPageBreak/>
                    <w:t>393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D1606C">
                    <w:rPr>
                      <w:rFonts w:cs="Arial"/>
                      <w:szCs w:val="20"/>
                      <w:shd w:val="clear" w:color="auto" w:fill="C0C0C0"/>
                    </w:rPr>
                    <w:t>Выписка из ЕГРН об основных характеристиках и зарегистрированных правах на объект недвижимости/о переходе прав на объект недвижимости при</w:t>
                  </w:r>
                  <w:r>
                    <w:rPr>
                      <w:rFonts w:cs="Arial"/>
                      <w:szCs w:val="20"/>
                    </w:rPr>
                    <w:t xml:space="preserve"> принятии в казну вновь </w:t>
                  </w:r>
                  <w:r w:rsidRPr="00D1606C">
                    <w:rPr>
                      <w:rFonts w:cs="Arial"/>
                      <w:szCs w:val="20"/>
                      <w:shd w:val="clear" w:color="auto" w:fill="C0C0C0"/>
                    </w:rPr>
                    <w:t>выстроенных</w:t>
                  </w:r>
                  <w:r>
                    <w:rPr>
                      <w:rFonts w:cs="Arial"/>
                      <w:szCs w:val="20"/>
                    </w:rPr>
                    <w:t xml:space="preserve"> (</w:t>
                  </w:r>
                  <w:r w:rsidRPr="00D1606C">
                    <w:rPr>
                      <w:rFonts w:cs="Arial"/>
                      <w:szCs w:val="20"/>
                      <w:shd w:val="clear" w:color="auto" w:fill="C0C0C0"/>
                    </w:rPr>
                    <w:t>созданных</w:t>
                  </w:r>
                  <w:r>
                    <w:rPr>
                      <w:rFonts w:cs="Arial"/>
                      <w:szCs w:val="20"/>
                    </w:rPr>
                    <w:t>, в том числе хозяйственным способом</w:t>
                  </w:r>
                  <w:r w:rsidRPr="00D1606C">
                    <w:rPr>
                      <w:rFonts w:cs="Arial"/>
                      <w:szCs w:val="20"/>
                      <w:shd w:val="clear" w:color="auto" w:fill="C0C0C0"/>
                    </w:rPr>
                    <w:t>)</w:t>
                  </w:r>
                  <w:r>
                    <w:rPr>
                      <w:rFonts w:cs="Arial"/>
                      <w:szCs w:val="20"/>
                    </w:rPr>
                    <w:t xml:space="preserve">, </w:t>
                  </w:r>
                  <w:r w:rsidRPr="00D1606C">
                    <w:rPr>
                      <w:rFonts w:cs="Arial"/>
                      <w:szCs w:val="20"/>
                      <w:shd w:val="clear" w:color="auto" w:fill="C0C0C0"/>
                    </w:rPr>
                    <w:t>приобретенных</w:t>
                  </w:r>
                  <w:r>
                    <w:rPr>
                      <w:rFonts w:cs="Arial"/>
                      <w:szCs w:val="20"/>
                    </w:rPr>
                    <w:t xml:space="preserve">, </w:t>
                  </w:r>
                  <w:r w:rsidRPr="00D1606C">
                    <w:rPr>
                      <w:rFonts w:cs="Arial"/>
                      <w:szCs w:val="20"/>
                      <w:shd w:val="clear" w:color="auto" w:fill="C0C0C0"/>
                    </w:rPr>
                    <w:t>полученных</w:t>
                  </w:r>
                  <w:r>
                    <w:rPr>
                      <w:rFonts w:cs="Arial"/>
                      <w:szCs w:val="20"/>
                    </w:rPr>
                    <w:t xml:space="preserve"> в качестве выплаты дивидендов </w:t>
                  </w:r>
                  <w:r w:rsidRPr="00D1606C">
                    <w:rPr>
                      <w:rFonts w:cs="Arial"/>
                      <w:szCs w:val="20"/>
                      <w:shd w:val="clear" w:color="auto" w:fill="C0C0C0"/>
                    </w:rPr>
                    <w:t>объектов имущества</w:t>
                  </w:r>
                  <w:r>
                    <w:rPr>
                      <w:rFonts w:cs="Arial"/>
                      <w:szCs w:val="20"/>
                    </w:rPr>
                    <w:t xml:space="preserve"> с приложением </w:t>
                  </w:r>
                  <w:r w:rsidRPr="00D1606C">
                    <w:rPr>
                      <w:rFonts w:cs="Arial"/>
                      <w:szCs w:val="20"/>
                      <w:shd w:val="clear" w:color="auto" w:fill="C0C0C0"/>
                    </w:rPr>
                    <w:t xml:space="preserve">решения (распоряжения) уполномоченного органа/распоряжения главного распорядителя бюджетных </w:t>
                  </w:r>
                  <w:r w:rsidRPr="00D1606C">
                    <w:rPr>
                      <w:rFonts w:cs="Arial"/>
                      <w:szCs w:val="20"/>
                      <w:shd w:val="clear" w:color="auto" w:fill="C0C0C0"/>
                    </w:rPr>
                    <w:lastRenderedPageBreak/>
                    <w:t>средств о принятии в казну объектов имущества (при наличии)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D1606C">
                    <w:rPr>
                      <w:rFonts w:cs="Arial"/>
                      <w:szCs w:val="20"/>
                      <w:shd w:val="clear" w:color="auto" w:fill="C0C0C0"/>
                    </w:rPr>
                    <w:t>электронных сведений из Реестра федерального имущества (далее - РФИ)</w:t>
                  </w:r>
                  <w:r>
                    <w:rPr>
                      <w:rFonts w:cs="Arial"/>
                      <w:szCs w:val="20"/>
                    </w:rPr>
                    <w:t xml:space="preserve"> не позднее рабочего дня</w:t>
                  </w:r>
                  <w:r w:rsidRPr="00D1606C">
                    <w:rPr>
                      <w:rFonts w:cs="Arial"/>
                      <w:szCs w:val="20"/>
                      <w:shd w:val="clear" w:color="auto" w:fill="C0C0C0"/>
                    </w:rPr>
                    <w:t>, следующего за днем</w:t>
                  </w:r>
                  <w:r>
                    <w:rPr>
                      <w:rFonts w:cs="Arial"/>
                      <w:szCs w:val="20"/>
                    </w:rPr>
                    <w:t xml:space="preserve"> отражения сведений в </w:t>
                  </w:r>
                  <w:r w:rsidRPr="00D1606C">
                    <w:rPr>
                      <w:rFonts w:cs="Arial"/>
                      <w:szCs w:val="20"/>
                      <w:shd w:val="clear" w:color="auto" w:fill="C0C0C0"/>
                    </w:rPr>
                    <w:t>РФИ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D1606C">
                    <w:rPr>
                      <w:rFonts w:cs="Arial"/>
                      <w:szCs w:val="20"/>
                      <w:shd w:val="clear" w:color="auto" w:fill="C0C0C0"/>
                    </w:rPr>
                    <w:t>, следующего за днем</w:t>
                  </w:r>
                  <w:r>
                    <w:rPr>
                      <w:rFonts w:cs="Arial"/>
                      <w:szCs w:val="20"/>
                    </w:rPr>
                    <w:t xml:space="preserve"> получения документа </w:t>
                  </w:r>
                  <w:r w:rsidRPr="00D1606C">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D1606C">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394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Выписка из </w:t>
                  </w:r>
                  <w:r w:rsidRPr="0057001D">
                    <w:rPr>
                      <w:rFonts w:cs="Arial"/>
                      <w:szCs w:val="20"/>
                      <w:shd w:val="clear" w:color="auto" w:fill="C0C0C0"/>
                    </w:rPr>
                    <w:t>ЕГРН об основных характеристиках и зарегистрированных правах на объект недвижимости/о переходе прав на объект недвижимости при</w:t>
                  </w:r>
                  <w:r>
                    <w:rPr>
                      <w:rFonts w:cs="Arial"/>
                      <w:szCs w:val="20"/>
                    </w:rPr>
                    <w:t xml:space="preserve"> принятии в казну объектов имущества на основании нормативного правового акта</w:t>
                  </w:r>
                  <w:r w:rsidRPr="0057001D">
                    <w:rPr>
                      <w:rFonts w:cs="Arial"/>
                      <w:szCs w:val="20"/>
                      <w:shd w:val="clear" w:color="auto" w:fill="C0C0C0"/>
                    </w:rPr>
                    <w:t>, свидетельства о праве на наследство на выморочное имущество, решения суда с приложением решения (распоряжения) уполномоченного органа/распоряжения главного распорядителя бюджетных средств</w:t>
                  </w:r>
                  <w:r>
                    <w:rPr>
                      <w:rFonts w:cs="Arial"/>
                      <w:szCs w:val="20"/>
                    </w:rPr>
                    <w:t xml:space="preserve"> (при наличии), акта приема-передачи (при наличии), </w:t>
                  </w:r>
                  <w:r w:rsidRPr="0057001D">
                    <w:rPr>
                      <w:rFonts w:cs="Arial"/>
                      <w:szCs w:val="20"/>
                      <w:shd w:val="clear" w:color="auto" w:fill="C0C0C0"/>
                    </w:rPr>
                    <w:t>свидетельства о праве на наследство на выморочное имущество (при наличии), решения суда (при наличии)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57001D">
                    <w:rPr>
                      <w:rFonts w:cs="Arial"/>
                      <w:szCs w:val="20"/>
                      <w:shd w:val="clear" w:color="auto" w:fill="C0C0C0"/>
                    </w:rPr>
                    <w:t>электронных сведений из РФИ</w:t>
                  </w:r>
                  <w:r>
                    <w:rPr>
                      <w:rFonts w:cs="Arial"/>
                      <w:szCs w:val="20"/>
                    </w:rPr>
                    <w:t xml:space="preserve"> не позднее рабочего дня</w:t>
                  </w:r>
                  <w:r w:rsidRPr="0057001D">
                    <w:rPr>
                      <w:rFonts w:cs="Arial"/>
                      <w:szCs w:val="20"/>
                      <w:shd w:val="clear" w:color="auto" w:fill="C0C0C0"/>
                    </w:rPr>
                    <w:t>, следующего за днем</w:t>
                  </w:r>
                  <w:r>
                    <w:rPr>
                      <w:rFonts w:cs="Arial"/>
                      <w:szCs w:val="20"/>
                    </w:rPr>
                    <w:t xml:space="preserve"> отражения сведений в </w:t>
                  </w:r>
                  <w:r w:rsidRPr="0057001D">
                    <w:rPr>
                      <w:rFonts w:cs="Arial"/>
                      <w:szCs w:val="20"/>
                      <w:shd w:val="clear" w:color="auto" w:fill="C0C0C0"/>
                    </w:rPr>
                    <w:t>РФИ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w:t>
                  </w:r>
                  <w:r w:rsidRPr="0057001D">
                    <w:rPr>
                      <w:rFonts w:cs="Arial"/>
                      <w:szCs w:val="20"/>
                      <w:shd w:val="clear" w:color="auto" w:fill="C0C0C0"/>
                    </w:rPr>
                    <w:t>рабочего</w:t>
                  </w:r>
                  <w:r>
                    <w:rPr>
                      <w:rFonts w:cs="Arial"/>
                      <w:szCs w:val="20"/>
                    </w:rPr>
                    <w:t xml:space="preserve"> дня</w:t>
                  </w:r>
                  <w:r w:rsidRPr="0057001D">
                    <w:rPr>
                      <w:rFonts w:cs="Arial"/>
                      <w:szCs w:val="20"/>
                      <w:shd w:val="clear" w:color="auto" w:fill="C0C0C0"/>
                    </w:rPr>
                    <w:t>, следующего за днем</w:t>
                  </w:r>
                  <w:r>
                    <w:rPr>
                      <w:rFonts w:cs="Arial"/>
                      <w:szCs w:val="20"/>
                    </w:rPr>
                    <w:t xml:space="preserve"> получения документа </w:t>
                  </w:r>
                  <w:r w:rsidRPr="0057001D">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57001D">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395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7001D">
                    <w:rPr>
                      <w:rFonts w:cs="Arial"/>
                      <w:szCs w:val="20"/>
                      <w:shd w:val="clear" w:color="auto" w:fill="C0C0C0"/>
                    </w:rPr>
                    <w:t xml:space="preserve">Первичные документы, подтверждающие безвозмездное </w:t>
                  </w:r>
                  <w:r w:rsidRPr="0057001D">
                    <w:rPr>
                      <w:rFonts w:cs="Arial"/>
                      <w:szCs w:val="20"/>
                      <w:shd w:val="clear" w:color="auto" w:fill="C0C0C0"/>
                    </w:rPr>
                    <w:lastRenderedPageBreak/>
                    <w:t>поступление (изъятие)</w:t>
                  </w:r>
                  <w:r>
                    <w:rPr>
                      <w:rFonts w:cs="Arial"/>
                      <w:szCs w:val="20"/>
                    </w:rPr>
                    <w:t xml:space="preserve"> нефинансовых активов имущества казны</w:t>
                  </w:r>
                </w:p>
                <w:p w:rsidR="0057001D" w:rsidRDefault="0057001D"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395</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w:t>
                  </w:r>
                  <w:r w:rsidRPr="003A7474">
                    <w:rPr>
                      <w:rFonts w:cs="Arial"/>
                      <w:szCs w:val="20"/>
                      <w:shd w:val="clear" w:color="auto" w:fill="C0C0C0"/>
                    </w:rPr>
                    <w:t>(код формы по ОКУД 0510448)</w:t>
                  </w:r>
                  <w:r>
                    <w:rPr>
                      <w:rFonts w:cs="Arial"/>
                      <w:szCs w:val="20"/>
                    </w:rPr>
                    <w:t xml:space="preserve"> при </w:t>
                  </w:r>
                  <w:r w:rsidRPr="003A7474">
                    <w:rPr>
                      <w:rFonts w:cs="Arial"/>
                      <w:szCs w:val="20"/>
                      <w:shd w:val="clear" w:color="auto" w:fill="C0C0C0"/>
                    </w:rPr>
                    <w:t>безвозмездном</w:t>
                  </w:r>
                  <w:r>
                    <w:rPr>
                      <w:rFonts w:cs="Arial"/>
                      <w:szCs w:val="20"/>
                    </w:rPr>
                    <w:t xml:space="preserve"> поступлении нефинансовых активов имущества казны </w:t>
                  </w:r>
                  <w:r w:rsidRPr="003A7474">
                    <w:rPr>
                      <w:rFonts w:cs="Arial"/>
                      <w:szCs w:val="20"/>
                      <w:shd w:val="clear" w:color="auto" w:fill="C0C0C0"/>
                    </w:rPr>
                    <w:t>(изъятии) в рамках межведомственных, межбюджетных расчетов</w:t>
                  </w:r>
                  <w:r>
                    <w:rPr>
                      <w:rFonts w:cs="Arial"/>
                      <w:szCs w:val="20"/>
                    </w:rPr>
                    <w:t xml:space="preserve"> с приложением </w:t>
                  </w:r>
                  <w:r w:rsidRPr="003A7474">
                    <w:rPr>
                      <w:rFonts w:cs="Arial"/>
                      <w:szCs w:val="20"/>
                      <w:shd w:val="clear" w:color="auto" w:fill="C0C0C0"/>
                    </w:rPr>
                    <w:t>скан-копии документа, содержащей подписи передающей стороны, копии Карточки капитальных вложений (код формы по ОКУД 0509211)/Инвентарной карточки учета нефинансовых активов (код формы по ОКУД 0509215)/</w:t>
                  </w:r>
                  <w:r>
                    <w:rPr>
                      <w:rFonts w:cs="Arial"/>
                      <w:szCs w:val="20"/>
                    </w:rPr>
                    <w:t xml:space="preserve">Инвентарной карточки </w:t>
                  </w:r>
                  <w:r w:rsidRPr="003A7474">
                    <w:rPr>
                      <w:rFonts w:cs="Arial"/>
                      <w:szCs w:val="20"/>
                      <w:shd w:val="clear" w:color="auto" w:fill="C0C0C0"/>
                    </w:rPr>
                    <w:t>группового</w:t>
                  </w:r>
                  <w:r>
                    <w:rPr>
                      <w:rFonts w:cs="Arial"/>
                      <w:szCs w:val="20"/>
                    </w:rPr>
                    <w:t xml:space="preserve"> учета нефинансовых активов </w:t>
                  </w:r>
                  <w:r w:rsidRPr="003A7474">
                    <w:rPr>
                      <w:rFonts w:cs="Arial"/>
                      <w:szCs w:val="20"/>
                      <w:shd w:val="clear" w:color="auto" w:fill="C0C0C0"/>
                    </w:rPr>
                    <w:t xml:space="preserve">(код формы по ОКУД 0509216), выписки из ЕГРН - для объектов недвижимого </w:t>
                  </w:r>
                  <w:r w:rsidRPr="003A7474">
                    <w:rPr>
                      <w:rFonts w:cs="Arial"/>
                      <w:szCs w:val="20"/>
                      <w:shd w:val="clear" w:color="auto" w:fill="C0C0C0"/>
                    </w:rPr>
                    <w:lastRenderedPageBreak/>
                    <w:t>имущества, для иных объектов, подлежащих регистрации в государственных реестрах - с приложением документа, подтверждающего указанную регистрацию, и технической документации (паспорта) (при наличии), с приложением решения (распоряжения) уполномоченного органа/распоряжения главного распорядителя бюджетных средств</w:t>
                  </w:r>
                  <w:r>
                    <w:rPr>
                      <w:rFonts w:cs="Arial"/>
                      <w:szCs w:val="20"/>
                    </w:rPr>
                    <w:t xml:space="preserve"> (при наличии) </w:t>
                  </w:r>
                  <w:r w:rsidRPr="003A7474">
                    <w:rPr>
                      <w:rFonts w:cs="Arial"/>
                      <w:szCs w:val="20"/>
                      <w:shd w:val="clear" w:color="auto" w:fill="C0C0C0"/>
                    </w:rPr>
                    <w:t>(при отсутствии функциональной возможности формирования и подписания в электронном виде передающей стороной)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7474">
                    <w:rPr>
                      <w:rFonts w:cs="Arial"/>
                      <w:szCs w:val="20"/>
                      <w:shd w:val="clear" w:color="auto" w:fill="C0C0C0"/>
                    </w:rPr>
                    <w:t>1)</w:t>
                  </w:r>
                  <w:r>
                    <w:rPr>
                      <w:rFonts w:cs="Arial"/>
                      <w:szCs w:val="20"/>
                    </w:rPr>
                    <w:t xml:space="preserve"> направление </w:t>
                  </w:r>
                  <w:r w:rsidRPr="003A7474">
                    <w:rPr>
                      <w:rFonts w:cs="Arial"/>
                      <w:szCs w:val="20"/>
                      <w:shd w:val="clear" w:color="auto" w:fill="C0C0C0"/>
                    </w:rPr>
                    <w:t>электронных сведений из РФИ</w:t>
                  </w:r>
                  <w:r>
                    <w:rPr>
                      <w:rFonts w:cs="Arial"/>
                      <w:szCs w:val="20"/>
                    </w:rPr>
                    <w:t xml:space="preserve"> не позднее рабочего дня</w:t>
                  </w:r>
                  <w:r w:rsidRPr="003A7474">
                    <w:rPr>
                      <w:rFonts w:cs="Arial"/>
                      <w:szCs w:val="20"/>
                      <w:shd w:val="clear" w:color="auto" w:fill="C0C0C0"/>
                    </w:rPr>
                    <w:t>, следующего за днем</w:t>
                  </w:r>
                  <w:r>
                    <w:rPr>
                      <w:rFonts w:cs="Arial"/>
                      <w:szCs w:val="20"/>
                    </w:rPr>
                    <w:t xml:space="preserve"> отражения сведений в </w:t>
                  </w:r>
                  <w:r w:rsidRPr="003A7474">
                    <w:rPr>
                      <w:rFonts w:cs="Arial"/>
                      <w:szCs w:val="20"/>
                      <w:shd w:val="clear" w:color="auto" w:fill="C0C0C0"/>
                    </w:rPr>
                    <w:t>РФИ;</w:t>
                  </w:r>
                </w:p>
                <w:p w:rsidR="00FB0319" w:rsidRDefault="00FB0319" w:rsidP="00FB0319">
                  <w:pPr>
                    <w:autoSpaceDE w:val="0"/>
                    <w:autoSpaceDN w:val="0"/>
                    <w:adjustRightInd w:val="0"/>
                    <w:spacing w:after="1" w:line="200" w:lineRule="atLeast"/>
                    <w:rPr>
                      <w:rFonts w:cs="Arial"/>
                      <w:szCs w:val="20"/>
                    </w:rPr>
                  </w:pPr>
                  <w:r w:rsidRPr="003A7474">
                    <w:rPr>
                      <w:rFonts w:cs="Arial"/>
                      <w:szCs w:val="20"/>
                      <w:shd w:val="clear" w:color="auto" w:fill="C0C0C0"/>
                    </w:rPr>
                    <w:t>2) направление передающей стороне документа на бумажном носителе не позднее 2 (двух) рабочих дней со дня его утверждения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3A7474">
                    <w:rPr>
                      <w:rFonts w:cs="Arial"/>
                      <w:szCs w:val="20"/>
                      <w:shd w:val="clear" w:color="auto" w:fill="C0C0C0"/>
                    </w:rPr>
                    <w:t>, следующего за днем</w:t>
                  </w:r>
                  <w:r>
                    <w:rPr>
                      <w:rFonts w:cs="Arial"/>
                      <w:szCs w:val="20"/>
                    </w:rPr>
                    <w:t xml:space="preserve"> получения документа </w:t>
                  </w:r>
                  <w:r w:rsidRPr="003A7474">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7474">
                    <w:rPr>
                      <w:rFonts w:cs="Arial"/>
                      <w:szCs w:val="20"/>
                      <w:shd w:val="clear" w:color="auto" w:fill="C0C0C0"/>
                    </w:rPr>
                    <w:t>1)</w:t>
                  </w:r>
                  <w:r>
                    <w:rPr>
                      <w:rFonts w:cs="Arial"/>
                      <w:szCs w:val="20"/>
                    </w:rPr>
                    <w:t xml:space="preserve"> для отражения в </w:t>
                  </w:r>
                  <w:r w:rsidRPr="003A7474">
                    <w:rPr>
                      <w:rFonts w:cs="Arial"/>
                      <w:szCs w:val="20"/>
                      <w:shd w:val="clear" w:color="auto" w:fill="C0C0C0"/>
                    </w:rPr>
                    <w:t>Журнале по прочим операциям</w:t>
                  </w:r>
                  <w:r>
                    <w:rPr>
                      <w:rFonts w:cs="Arial"/>
                      <w:szCs w:val="20"/>
                    </w:rPr>
                    <w:t xml:space="preserve"> (код формы по ОКУД 0504071)</w:t>
                  </w:r>
                  <w:r w:rsidRPr="003A7474">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3A7474">
                    <w:rPr>
                      <w:rFonts w:cs="Arial"/>
                      <w:szCs w:val="20"/>
                      <w:shd w:val="clear" w:color="auto" w:fill="C0C0C0"/>
                    </w:rPr>
                    <w:t>2) для открытия Карточки капитальных вложений (код формы по ОКУД 0509211) для объектов незавершенного строительства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395</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3A7474">
                    <w:rPr>
                      <w:rFonts w:cs="Arial"/>
                      <w:szCs w:val="20"/>
                      <w:shd w:val="clear" w:color="auto" w:fill="C0C0C0"/>
                    </w:rPr>
                    <w:t>0510448</w:t>
                  </w:r>
                  <w:r>
                    <w:rPr>
                      <w:rFonts w:cs="Arial"/>
                      <w:szCs w:val="20"/>
                    </w:rPr>
                    <w:t xml:space="preserve">) при </w:t>
                  </w:r>
                  <w:r w:rsidRPr="003A7474">
                    <w:rPr>
                      <w:rFonts w:cs="Arial"/>
                      <w:szCs w:val="20"/>
                      <w:shd w:val="clear" w:color="auto" w:fill="C0C0C0"/>
                    </w:rPr>
                    <w:t>безвозмездном</w:t>
                  </w:r>
                  <w:r>
                    <w:rPr>
                      <w:rFonts w:cs="Arial"/>
                      <w:szCs w:val="20"/>
                    </w:rPr>
                    <w:t xml:space="preserve"> поступлении нефинансовых активов имущества казны </w:t>
                  </w:r>
                  <w:r w:rsidRPr="003A7474">
                    <w:rPr>
                      <w:rFonts w:cs="Arial"/>
                      <w:szCs w:val="20"/>
                      <w:shd w:val="clear" w:color="auto" w:fill="C0C0C0"/>
                    </w:rPr>
                    <w:t>(изъятии) в рамках внутриведомственных, межведомственных и межбюджетны</w:t>
                  </w:r>
                  <w:r w:rsidRPr="003A7474">
                    <w:rPr>
                      <w:rFonts w:cs="Arial"/>
                      <w:szCs w:val="20"/>
                      <w:shd w:val="clear" w:color="auto" w:fill="C0C0C0"/>
                    </w:rPr>
                    <w:lastRenderedPageBreak/>
                    <w:t>х расчетов</w:t>
                  </w:r>
                  <w:r>
                    <w:rPr>
                      <w:rFonts w:cs="Arial"/>
                      <w:szCs w:val="20"/>
                    </w:rPr>
                    <w:t xml:space="preserve"> с приложением </w:t>
                  </w:r>
                  <w:r w:rsidRPr="003A7474">
                    <w:rPr>
                      <w:rFonts w:cs="Arial"/>
                      <w:szCs w:val="20"/>
                      <w:shd w:val="clear" w:color="auto" w:fill="C0C0C0"/>
                    </w:rPr>
                    <w:t>копии Карточки капитальных вложений (код формы по ОКУД 0509211)/Инвентарной карточки учета нефинансовых активов (код формы по ОКУД 0509215)/</w:t>
                  </w:r>
                  <w:r>
                    <w:rPr>
                      <w:rFonts w:cs="Arial"/>
                      <w:szCs w:val="20"/>
                    </w:rPr>
                    <w:t xml:space="preserve">Инвентарной карточки </w:t>
                  </w:r>
                  <w:r w:rsidRPr="003A7474">
                    <w:rPr>
                      <w:rFonts w:cs="Arial"/>
                      <w:szCs w:val="20"/>
                      <w:shd w:val="clear" w:color="auto" w:fill="C0C0C0"/>
                    </w:rPr>
                    <w:t>группового</w:t>
                  </w:r>
                  <w:r>
                    <w:rPr>
                      <w:rFonts w:cs="Arial"/>
                      <w:szCs w:val="20"/>
                    </w:rPr>
                    <w:t xml:space="preserve"> учета нефинансовых активов </w:t>
                  </w:r>
                  <w:r w:rsidRPr="004A06EB">
                    <w:rPr>
                      <w:rFonts w:cs="Arial"/>
                      <w:szCs w:val="20"/>
                      <w:shd w:val="clear" w:color="auto" w:fill="C0C0C0"/>
                    </w:rPr>
                    <w:t>(код формы по ОКУД 0509216), выписки из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 технической документации (паспорта) (при наличии), с приложением решения (распоряжения) уполномоченного органа/распоряжения главного распорядителя бюджетных средств (при наличии)</w:t>
                  </w:r>
                  <w:r>
                    <w:rPr>
                      <w:rFonts w:cs="Arial"/>
                      <w:szCs w:val="20"/>
                    </w:rPr>
                    <w:t xml:space="preserve"> (при наличии)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7474">
                    <w:rPr>
                      <w:rFonts w:cs="Arial"/>
                      <w:szCs w:val="20"/>
                      <w:shd w:val="clear" w:color="auto" w:fill="C0C0C0"/>
                    </w:rPr>
                    <w:t>подписание электронными подписями и</w:t>
                  </w:r>
                  <w:r>
                    <w:rPr>
                      <w:rFonts w:cs="Arial"/>
                      <w:szCs w:val="20"/>
                    </w:rPr>
                    <w:t xml:space="preserve"> направление </w:t>
                  </w:r>
                  <w:r w:rsidRPr="003A7474">
                    <w:rPr>
                      <w:rFonts w:cs="Arial"/>
                      <w:szCs w:val="20"/>
                      <w:shd w:val="clear" w:color="auto" w:fill="C0C0C0"/>
                    </w:rPr>
                    <w:t>в уполномоченную организацию</w:t>
                  </w:r>
                  <w:r>
                    <w:rPr>
                      <w:rFonts w:cs="Arial"/>
                      <w:szCs w:val="20"/>
                    </w:rPr>
                    <w:t xml:space="preserve"> не позднее рабочего дня</w:t>
                  </w:r>
                  <w:r w:rsidRPr="003A7474">
                    <w:rPr>
                      <w:rFonts w:cs="Arial"/>
                      <w:szCs w:val="20"/>
                      <w:shd w:val="clear" w:color="auto" w:fill="C0C0C0"/>
                    </w:rPr>
                    <w:t xml:space="preserve">, следующего за днем получения электронного документа от передающей стороны (сформированного и подписанного электронными подписями </w:t>
                  </w:r>
                  <w:r w:rsidRPr="003A7474">
                    <w:rPr>
                      <w:rFonts w:cs="Arial"/>
                      <w:szCs w:val="20"/>
                      <w:shd w:val="clear" w:color="auto" w:fill="C0C0C0"/>
                    </w:rPr>
                    <w:lastRenderedPageBreak/>
                    <w:t>уполномоченными лицами передающей стороны средствами ГИИС "Электронный бюджет") и</w:t>
                  </w:r>
                  <w:r>
                    <w:rPr>
                      <w:rFonts w:cs="Arial"/>
                      <w:szCs w:val="20"/>
                    </w:rPr>
                    <w:t xml:space="preserve"> отражения сведений в </w:t>
                  </w:r>
                  <w:r w:rsidRPr="003A7474">
                    <w:rPr>
                      <w:rFonts w:cs="Arial"/>
                      <w:szCs w:val="20"/>
                      <w:shd w:val="clear" w:color="auto" w:fill="C0C0C0"/>
                    </w:rPr>
                    <w:t>РФИ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r w:rsidRPr="003A7474">
                    <w:rPr>
                      <w:rFonts w:cs="Arial"/>
                      <w:szCs w:val="20"/>
                      <w:shd w:val="clear" w:color="auto" w:fill="C0C0C0"/>
                    </w:rPr>
                    <w:t>,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3A7474">
                    <w:rPr>
                      <w:rFonts w:cs="Arial"/>
                      <w:szCs w:val="20"/>
                      <w:shd w:val="clear" w:color="auto" w:fill="C0C0C0"/>
                    </w:rPr>
                    <w:t>, следующего за днем</w:t>
                  </w:r>
                  <w:r>
                    <w:rPr>
                      <w:rFonts w:cs="Arial"/>
                      <w:szCs w:val="20"/>
                    </w:rPr>
                    <w:t xml:space="preserve"> получения документа </w:t>
                  </w:r>
                  <w:r w:rsidRPr="003A7474">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A7474">
                    <w:rPr>
                      <w:rFonts w:cs="Arial"/>
                      <w:szCs w:val="20"/>
                      <w:shd w:val="clear" w:color="auto" w:fill="C0C0C0"/>
                    </w:rPr>
                    <w:t>1)</w:t>
                  </w:r>
                  <w:r>
                    <w:rPr>
                      <w:rFonts w:cs="Arial"/>
                      <w:szCs w:val="20"/>
                    </w:rPr>
                    <w:t xml:space="preserve"> для отражения в </w:t>
                  </w:r>
                  <w:r w:rsidRPr="003A7474">
                    <w:rPr>
                      <w:rFonts w:cs="Arial"/>
                      <w:szCs w:val="20"/>
                      <w:shd w:val="clear" w:color="auto" w:fill="C0C0C0"/>
                    </w:rPr>
                    <w:t>Журнале по прочим операциям</w:t>
                  </w:r>
                  <w:r>
                    <w:rPr>
                      <w:rFonts w:cs="Arial"/>
                      <w:szCs w:val="20"/>
                    </w:rPr>
                    <w:t xml:space="preserve"> (код формы по ОКУД 0504071)</w:t>
                  </w:r>
                  <w:r w:rsidRPr="003A7474">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3A7474">
                    <w:rPr>
                      <w:rFonts w:cs="Arial"/>
                      <w:szCs w:val="20"/>
                      <w:shd w:val="clear" w:color="auto" w:fill="C0C0C0"/>
                    </w:rPr>
                    <w:t>2) для открытия Карточки капитальных вложений (код формы по ОКУД 0509211) для объектов незавершенного строительства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395</w:t>
                  </w:r>
                  <w:r>
                    <w:rPr>
                      <w:rFonts w:cs="Arial"/>
                      <w:szCs w:val="20"/>
                    </w:rPr>
                    <w:t>.3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w:t>
                  </w:r>
                  <w:r w:rsidRPr="005B1E8B">
                    <w:rPr>
                      <w:rFonts w:cs="Arial"/>
                      <w:szCs w:val="20"/>
                      <w:shd w:val="clear" w:color="auto" w:fill="C0C0C0"/>
                    </w:rPr>
                    <w:t>приема</w:t>
                  </w:r>
                  <w:r>
                    <w:rPr>
                      <w:rFonts w:cs="Arial"/>
                      <w:szCs w:val="20"/>
                    </w:rPr>
                    <w:t>-</w:t>
                  </w:r>
                  <w:r w:rsidRPr="005B1E8B">
                    <w:rPr>
                      <w:rFonts w:cs="Arial"/>
                      <w:szCs w:val="20"/>
                      <w:shd w:val="clear" w:color="auto" w:fill="C0C0C0"/>
                    </w:rPr>
                    <w:t>передачи</w:t>
                  </w:r>
                  <w:r>
                    <w:rPr>
                      <w:rFonts w:cs="Arial"/>
                      <w:szCs w:val="20"/>
                    </w:rPr>
                    <w:t xml:space="preserve"> </w:t>
                  </w:r>
                  <w:r>
                    <w:rPr>
                      <w:rFonts w:cs="Arial"/>
                      <w:szCs w:val="20"/>
                    </w:rPr>
                    <w:lastRenderedPageBreak/>
                    <w:t xml:space="preserve">объектов </w:t>
                  </w:r>
                  <w:r w:rsidRPr="005B1E8B">
                    <w:rPr>
                      <w:rFonts w:cs="Arial"/>
                      <w:szCs w:val="20"/>
                      <w:shd w:val="clear" w:color="auto" w:fill="C0C0C0"/>
                    </w:rPr>
                    <w:t>при безвозмездном поступлении</w:t>
                  </w:r>
                  <w:r>
                    <w:rPr>
                      <w:rFonts w:cs="Arial"/>
                      <w:szCs w:val="20"/>
                    </w:rPr>
                    <w:t xml:space="preserve"> нефинансовых активов имущества казны </w:t>
                  </w:r>
                  <w:r w:rsidRPr="009A2237">
                    <w:rPr>
                      <w:rFonts w:cs="Arial"/>
                      <w:szCs w:val="20"/>
                      <w:shd w:val="clear" w:color="auto" w:fill="C0C0C0"/>
                    </w:rPr>
                    <w:t>(изъятии)</w:t>
                  </w:r>
                  <w:r>
                    <w:rPr>
                      <w:rFonts w:cs="Arial"/>
                      <w:szCs w:val="20"/>
                    </w:rPr>
                    <w:t xml:space="preserve"> от </w:t>
                  </w:r>
                  <w:r w:rsidRPr="009A2237">
                    <w:rPr>
                      <w:rFonts w:cs="Arial"/>
                      <w:szCs w:val="20"/>
                      <w:shd w:val="clear" w:color="auto" w:fill="C0C0C0"/>
                    </w:rPr>
                    <w:t>иных</w:t>
                  </w:r>
                  <w:r>
                    <w:rPr>
                      <w:rFonts w:cs="Arial"/>
                      <w:szCs w:val="20"/>
                    </w:rPr>
                    <w:t xml:space="preserve"> организаций </w:t>
                  </w:r>
                  <w:r w:rsidRPr="009A2237">
                    <w:rPr>
                      <w:rFonts w:cs="Arial"/>
                      <w:szCs w:val="20"/>
                      <w:shd w:val="clear" w:color="auto" w:fill="C0C0C0"/>
                    </w:rPr>
                    <w:t>(иных правообладателей)</w:t>
                  </w:r>
                  <w:r>
                    <w:rPr>
                      <w:rFonts w:cs="Arial"/>
                      <w:szCs w:val="20"/>
                    </w:rPr>
                    <w:t xml:space="preserve"> с приложением </w:t>
                  </w:r>
                  <w:r w:rsidRPr="009A2237">
                    <w:rPr>
                      <w:rFonts w:cs="Arial"/>
                      <w:szCs w:val="20"/>
                      <w:shd w:val="clear" w:color="auto" w:fill="C0C0C0"/>
                    </w:rPr>
                    <w:t>акта приема-передачи (при наличии), договора дарения (при наличии), технической документации (паспорта) (при наличии), выписки</w:t>
                  </w:r>
                  <w:r>
                    <w:rPr>
                      <w:rFonts w:cs="Arial"/>
                      <w:szCs w:val="20"/>
                    </w:rPr>
                    <w:t xml:space="preserve"> из ЕГРН </w:t>
                  </w:r>
                  <w:r w:rsidRPr="009A2237">
                    <w:rPr>
                      <w:rFonts w:cs="Arial"/>
                      <w:szCs w:val="20"/>
                      <w:shd w:val="clear" w:color="auto" w:fill="C0C0C0"/>
                    </w:rPr>
                    <w:t>-</w:t>
                  </w:r>
                  <w:r>
                    <w:rPr>
                      <w:rFonts w:cs="Arial"/>
                      <w:szCs w:val="20"/>
                    </w:rPr>
                    <w:t xml:space="preserve"> для объектов недвижимого имущества, </w:t>
                  </w:r>
                  <w:r w:rsidRPr="009A2237">
                    <w:rPr>
                      <w:rFonts w:cs="Arial"/>
                      <w:szCs w:val="20"/>
                      <w:shd w:val="clear" w:color="auto" w:fill="C0C0C0"/>
                    </w:rPr>
                    <w:t>для иных объектов, подлежащих регистрации в государственных реестрах - с приложением документа, подтверждающего указанную регистрацию, копии инвентарной</w:t>
                  </w:r>
                  <w:r>
                    <w:rPr>
                      <w:rFonts w:cs="Arial"/>
                      <w:szCs w:val="20"/>
                    </w:rPr>
                    <w:t xml:space="preserve"> карточки </w:t>
                  </w:r>
                  <w:r w:rsidRPr="009A2237">
                    <w:rPr>
                      <w:rFonts w:cs="Arial"/>
                      <w:szCs w:val="20"/>
                      <w:shd w:val="clear" w:color="auto" w:fill="C0C0C0"/>
                    </w:rPr>
                    <w:t>(для инвентарных объектов)</w:t>
                  </w:r>
                  <w:r>
                    <w:rPr>
                      <w:rFonts w:cs="Arial"/>
                      <w:szCs w:val="20"/>
                    </w:rPr>
                    <w:t xml:space="preserve"> и </w:t>
                  </w:r>
                  <w:r w:rsidRPr="009A2237">
                    <w:rPr>
                      <w:rFonts w:cs="Arial"/>
                      <w:szCs w:val="20"/>
                      <w:shd w:val="clear" w:color="auto" w:fill="C0C0C0"/>
                    </w:rPr>
                    <w:t>(или) иных документов, содержащих сведения об объекте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w:t>
                  </w:r>
                  <w:r>
                    <w:rPr>
                      <w:rFonts w:cs="Arial"/>
                      <w:szCs w:val="20"/>
                    </w:rPr>
                    <w:lastRenderedPageBreak/>
                    <w:t>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A2237">
                    <w:rPr>
                      <w:rFonts w:cs="Arial"/>
                      <w:szCs w:val="20"/>
                      <w:shd w:val="clear" w:color="auto" w:fill="C0C0C0"/>
                    </w:rPr>
                    <w:lastRenderedPageBreak/>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A2237">
                    <w:rPr>
                      <w:rFonts w:cs="Arial"/>
                      <w:szCs w:val="20"/>
                      <w:shd w:val="clear" w:color="auto" w:fill="C0C0C0"/>
                    </w:rPr>
                    <w:t xml:space="preserve">1) направление </w:t>
                  </w:r>
                  <w:r w:rsidRPr="009A2237">
                    <w:rPr>
                      <w:rFonts w:cs="Arial"/>
                      <w:szCs w:val="20"/>
                      <w:shd w:val="clear" w:color="auto" w:fill="C0C0C0"/>
                    </w:rPr>
                    <w:lastRenderedPageBreak/>
                    <w:t>электронных сведений из РФИ</w:t>
                  </w:r>
                  <w:r>
                    <w:rPr>
                      <w:rFonts w:cs="Arial"/>
                      <w:szCs w:val="20"/>
                    </w:rPr>
                    <w:t xml:space="preserve"> не позднее рабочего дня</w:t>
                  </w:r>
                  <w:r w:rsidRPr="009A2237">
                    <w:rPr>
                      <w:rFonts w:cs="Arial"/>
                      <w:szCs w:val="20"/>
                      <w:shd w:val="clear" w:color="auto" w:fill="C0C0C0"/>
                    </w:rPr>
                    <w:t>, следующего за днем</w:t>
                  </w:r>
                  <w:r>
                    <w:rPr>
                      <w:rFonts w:cs="Arial"/>
                      <w:szCs w:val="20"/>
                    </w:rPr>
                    <w:t xml:space="preserve"> отражения сведений в </w:t>
                  </w:r>
                  <w:r w:rsidRPr="009A2237">
                    <w:rPr>
                      <w:rFonts w:cs="Arial"/>
                      <w:szCs w:val="20"/>
                      <w:shd w:val="clear" w:color="auto" w:fill="C0C0C0"/>
                    </w:rPr>
                    <w:t>РФИ;</w:t>
                  </w:r>
                </w:p>
                <w:p w:rsidR="00FB0319" w:rsidRDefault="00FB0319" w:rsidP="00FB0319">
                  <w:pPr>
                    <w:autoSpaceDE w:val="0"/>
                    <w:autoSpaceDN w:val="0"/>
                    <w:adjustRightInd w:val="0"/>
                    <w:spacing w:after="1" w:line="200" w:lineRule="atLeast"/>
                    <w:rPr>
                      <w:rFonts w:cs="Arial"/>
                      <w:szCs w:val="20"/>
                    </w:rPr>
                  </w:pPr>
                  <w:r w:rsidRPr="009A2237">
                    <w:rPr>
                      <w:rFonts w:cs="Arial"/>
                      <w:szCs w:val="20"/>
                      <w:shd w:val="clear" w:color="auto" w:fill="C0C0C0"/>
                    </w:rPr>
                    <w:t>2) направление передающей стороне документа на бумажном носителе не позднее 2 (двух) рабочих дней со дня его утверждения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w:t>
                  </w:r>
                  <w:r>
                    <w:rPr>
                      <w:rFonts w:cs="Arial"/>
                      <w:szCs w:val="20"/>
                    </w:rPr>
                    <w:lastRenderedPageBreak/>
                    <w:t>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A2237">
                    <w:rPr>
                      <w:rFonts w:cs="Arial"/>
                      <w:szCs w:val="20"/>
                      <w:shd w:val="clear" w:color="auto" w:fill="C0C0C0"/>
                    </w:rPr>
                    <w:lastRenderedPageBreak/>
                    <w:t xml:space="preserve">не позднее рабочего </w:t>
                  </w:r>
                  <w:r w:rsidRPr="009A2237">
                    <w:rPr>
                      <w:rFonts w:cs="Arial"/>
                      <w:szCs w:val="20"/>
                      <w:shd w:val="clear" w:color="auto" w:fill="C0C0C0"/>
                    </w:rPr>
                    <w:lastRenderedPageBreak/>
                    <w:t>дня, следующего за днем получения документа</w:t>
                  </w:r>
                  <w:r>
                    <w:rPr>
                      <w:rFonts w:cs="Arial"/>
                      <w:szCs w:val="20"/>
                    </w:rPr>
                    <w:t xml:space="preserve">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отражение факта </w:t>
                  </w:r>
                  <w:r>
                    <w:rPr>
                      <w:rFonts w:cs="Arial"/>
                      <w:szCs w:val="20"/>
                    </w:rPr>
                    <w:lastRenderedPageBreak/>
                    <w:t>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9A2237">
                    <w:rPr>
                      <w:rFonts w:cs="Arial"/>
                      <w:szCs w:val="20"/>
                      <w:shd w:val="clear" w:color="auto" w:fill="C0C0C0"/>
                    </w:rPr>
                    <w:lastRenderedPageBreak/>
                    <w:t>1)</w:t>
                  </w:r>
                  <w:r>
                    <w:rPr>
                      <w:rFonts w:cs="Arial"/>
                      <w:szCs w:val="20"/>
                    </w:rPr>
                    <w:t xml:space="preserve"> для отражения в </w:t>
                  </w:r>
                  <w:r w:rsidRPr="009A2237">
                    <w:rPr>
                      <w:rFonts w:cs="Arial"/>
                      <w:szCs w:val="20"/>
                      <w:shd w:val="clear" w:color="auto" w:fill="C0C0C0"/>
                    </w:rPr>
                    <w:lastRenderedPageBreak/>
                    <w:t>Журнале по прочим операциям</w:t>
                  </w:r>
                  <w:r>
                    <w:rPr>
                      <w:rFonts w:cs="Arial"/>
                      <w:szCs w:val="20"/>
                    </w:rPr>
                    <w:t xml:space="preserve"> (код формы по ОКУД 0504071)</w:t>
                  </w:r>
                  <w:r w:rsidRPr="009A2237">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9A2237">
                    <w:rPr>
                      <w:rFonts w:cs="Arial"/>
                      <w:szCs w:val="20"/>
                      <w:shd w:val="clear" w:color="auto" w:fill="C0C0C0"/>
                    </w:rPr>
                    <w:t>2) для открытия Карточки капитальных вложений (код формы по ОКУД 0509211) для объектов незавершенного строительства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lastRenderedPageBreak/>
                    <w:t>396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0D6B34">
                    <w:rPr>
                      <w:rFonts w:cs="Arial"/>
                      <w:szCs w:val="20"/>
                      <w:shd w:val="clear" w:color="auto" w:fill="C0C0C0"/>
                    </w:rPr>
                    <w:t>безвозмездном поступлении нефинансовых активов</w:t>
                  </w:r>
                  <w:r>
                    <w:rPr>
                      <w:rFonts w:cs="Arial"/>
                      <w:szCs w:val="20"/>
                    </w:rPr>
                    <w:t xml:space="preserve"> </w:t>
                  </w:r>
                  <w:r>
                    <w:rPr>
                      <w:rFonts w:cs="Arial"/>
                      <w:szCs w:val="20"/>
                    </w:rPr>
                    <w:lastRenderedPageBreak/>
                    <w:t xml:space="preserve">имущества казны, полученное от передающей стороны </w:t>
                  </w:r>
                  <w:r w:rsidRPr="000D6B34">
                    <w:rPr>
                      <w:rFonts w:cs="Arial"/>
                      <w:szCs w:val="20"/>
                      <w:shd w:val="clear" w:color="auto" w:fill="C0C0C0"/>
                    </w:rPr>
                    <w:t>(при отсутствии функциональной возможности формирования и подписания в электронном виде передающей стороной)</w:t>
                  </w:r>
                  <w:r>
                    <w:rPr>
                      <w:rFonts w:cs="Arial"/>
                      <w:szCs w:val="20"/>
                    </w:rPr>
                    <w:t xml:space="preserve"> (дополнительно к </w:t>
                  </w:r>
                  <w:r w:rsidRPr="000D6B34">
                    <w:rPr>
                      <w:rFonts w:cs="Arial"/>
                      <w:szCs w:val="20"/>
                      <w:shd w:val="clear" w:color="auto" w:fill="C0C0C0"/>
                    </w:rPr>
                    <w:t>подпункту 393</w:t>
                  </w:r>
                  <w:r>
                    <w:rPr>
                      <w:rFonts w:cs="Arial"/>
                      <w:szCs w:val="20"/>
                    </w:rPr>
                    <w:t>.</w:t>
                  </w:r>
                  <w:r w:rsidRPr="000D6B34">
                    <w:rPr>
                      <w:rFonts w:cs="Arial"/>
                      <w:szCs w:val="20"/>
                      <w:shd w:val="clear" w:color="auto" w:fill="C0C0C0"/>
                    </w:rPr>
                    <w:t>1 пункта 393</w:t>
                  </w:r>
                  <w:r>
                    <w:rPr>
                      <w:rFonts w:cs="Arial"/>
                      <w:szCs w:val="20"/>
                    </w:rPr>
                    <w:t xml:space="preserve">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0D6B34">
                    <w:rPr>
                      <w:rFonts w:cs="Arial"/>
                      <w:szCs w:val="20"/>
                      <w:shd w:val="clear" w:color="auto" w:fill="C0C0C0"/>
                    </w:rPr>
                    <w:t>в уполномоченную организацию</w:t>
                  </w:r>
                  <w:r>
                    <w:rPr>
                      <w:rFonts w:cs="Arial"/>
                      <w:szCs w:val="20"/>
                    </w:rPr>
                    <w:t xml:space="preserve"> не позднее 2 (двух) рабочих дней со дня получения </w:t>
                  </w:r>
                  <w:r w:rsidRPr="000D6B34">
                    <w:rPr>
                      <w:rFonts w:cs="Arial"/>
                      <w:szCs w:val="20"/>
                      <w:shd w:val="clear" w:color="auto" w:fill="C0C0C0"/>
                    </w:rPr>
                    <w:lastRenderedPageBreak/>
                    <w:t>документа</w:t>
                  </w:r>
                  <w:r>
                    <w:rPr>
                      <w:rFonts w:cs="Arial"/>
                      <w:szCs w:val="20"/>
                    </w:rPr>
                    <w:t xml:space="preserve"> от передающей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0D6B34">
                    <w:rPr>
                      <w:rFonts w:cs="Arial"/>
                      <w:szCs w:val="20"/>
                      <w:shd w:val="clear" w:color="auto" w:fill="C0C0C0"/>
                    </w:rPr>
                    <w:t>, следующего за днем</w:t>
                  </w:r>
                  <w:r>
                    <w:rPr>
                      <w:rFonts w:cs="Arial"/>
                      <w:szCs w:val="20"/>
                    </w:rPr>
                    <w:t xml:space="preserve">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заполнение Извещения (код формы по ОКУД 0504805);</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подписание </w:t>
                  </w:r>
                  <w:r w:rsidRPr="000D6B34">
                    <w:rPr>
                      <w:rFonts w:cs="Arial"/>
                      <w:szCs w:val="20"/>
                      <w:shd w:val="clear" w:color="auto" w:fill="C0C0C0"/>
                    </w:rPr>
                    <w:lastRenderedPageBreak/>
                    <w:t>ответственным</w:t>
                  </w:r>
                  <w:r>
                    <w:rPr>
                      <w:rFonts w:cs="Arial"/>
                      <w:szCs w:val="20"/>
                    </w:rPr>
                    <w:t xml:space="preserve"> лицом уполномоченной организации</w:t>
                  </w:r>
                  <w:r w:rsidRPr="000D6B34">
                    <w:rPr>
                      <w:rFonts w:cs="Arial"/>
                      <w:szCs w:val="20"/>
                      <w:shd w:val="clear" w:color="auto" w:fill="C0C0C0"/>
                    </w:rPr>
                    <w:t>, главным бухгалтером уполномоченной организации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направления </w:t>
                  </w:r>
                  <w:r w:rsidRPr="000D6B34">
                    <w:rPr>
                      <w:rFonts w:cs="Arial"/>
                      <w:szCs w:val="20"/>
                      <w:shd w:val="clear" w:color="auto" w:fill="C0C0C0"/>
                    </w:rPr>
                    <w:t>на бумажном носителе субъекту</w:t>
                  </w:r>
                  <w:r>
                    <w:rPr>
                      <w:rFonts w:cs="Arial"/>
                      <w:szCs w:val="20"/>
                    </w:rPr>
                    <w:t xml:space="preserve"> централизованного учета </w:t>
                  </w:r>
                  <w:r w:rsidRPr="000D6B34">
                    <w:rPr>
                      <w:rFonts w:cs="Arial"/>
                      <w:szCs w:val="20"/>
                      <w:shd w:val="clear" w:color="auto" w:fill="C0C0C0"/>
                    </w:rPr>
                    <w:t>для</w:t>
                  </w:r>
                  <w:r>
                    <w:rPr>
                      <w:rFonts w:cs="Arial"/>
                      <w:szCs w:val="20"/>
                    </w:rPr>
                    <w:t xml:space="preserve"> подписания </w:t>
                  </w:r>
                  <w:r>
                    <w:rPr>
                      <w:rFonts w:cs="Arial"/>
                      <w:szCs w:val="20"/>
                    </w:rPr>
                    <w:lastRenderedPageBreak/>
                    <w:t>(</w:t>
                  </w:r>
                  <w:r w:rsidRPr="000D6B34">
                    <w:rPr>
                      <w:rFonts w:cs="Arial"/>
                      <w:szCs w:val="20"/>
                      <w:shd w:val="clear" w:color="auto" w:fill="C0C0C0"/>
                    </w:rPr>
                    <w:t>пункт 395</w:t>
                  </w:r>
                  <w:r>
                    <w:rPr>
                      <w:rFonts w:cs="Arial"/>
                      <w:szCs w:val="20"/>
                    </w:rPr>
                    <w:t xml:space="preserve">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lastRenderedPageBreak/>
                    <w:t>397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0D6B34">
                    <w:rPr>
                      <w:rFonts w:cs="Arial"/>
                      <w:szCs w:val="20"/>
                      <w:shd w:val="clear" w:color="auto" w:fill="C0C0C0"/>
                    </w:rPr>
                    <w:t>безвозмездном</w:t>
                  </w:r>
                  <w:r>
                    <w:rPr>
                      <w:rFonts w:cs="Arial"/>
                      <w:szCs w:val="20"/>
                    </w:rPr>
                    <w:t xml:space="preserve"> поступлении </w:t>
                  </w:r>
                  <w:r w:rsidRPr="000D6B34">
                    <w:rPr>
                      <w:rFonts w:cs="Arial"/>
                      <w:szCs w:val="20"/>
                      <w:shd w:val="clear" w:color="auto" w:fill="C0C0C0"/>
                    </w:rPr>
                    <w:t>нефинансовых активов</w:t>
                  </w:r>
                  <w:r>
                    <w:rPr>
                      <w:rFonts w:cs="Arial"/>
                      <w:szCs w:val="20"/>
                    </w:rPr>
                    <w:t xml:space="preserve"> имущества казны, полученное от передающей стороны (продолжение </w:t>
                  </w:r>
                  <w:r w:rsidRPr="000D6B34">
                    <w:rPr>
                      <w:rFonts w:cs="Arial"/>
                      <w:szCs w:val="20"/>
                      <w:shd w:val="clear" w:color="auto" w:fill="C0C0C0"/>
                    </w:rPr>
                    <w:t>пункта 394</w:t>
                  </w:r>
                  <w:r>
                    <w:rPr>
                      <w:rFonts w:cs="Arial"/>
                      <w:szCs w:val="20"/>
                    </w:rPr>
                    <w:t xml:space="preserve">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w:t>
                  </w:r>
                  <w:r w:rsidRPr="000D6B34">
                    <w:rPr>
                      <w:rFonts w:cs="Arial"/>
                      <w:szCs w:val="20"/>
                      <w:shd w:val="clear" w:color="auto" w:fill="C0C0C0"/>
                    </w:rPr>
                    <w:t>подписание на бумажном носителе руководителем (уполномоченным лицом) субъекта централизованного учета</w:t>
                  </w:r>
                  <w:r>
                    <w:rPr>
                      <w:rFonts w:cs="Arial"/>
                      <w:szCs w:val="20"/>
                    </w:rPr>
                    <w:t xml:space="preserve"> не позднее </w:t>
                  </w:r>
                  <w:r w:rsidRPr="000D6B34">
                    <w:rPr>
                      <w:rFonts w:cs="Arial"/>
                      <w:szCs w:val="20"/>
                      <w:shd w:val="clear" w:color="auto" w:fill="C0C0C0"/>
                    </w:rPr>
                    <w:t>рабочего дня, следующего за днем</w:t>
                  </w:r>
                  <w:r>
                    <w:rPr>
                      <w:rFonts w:cs="Arial"/>
                      <w:szCs w:val="20"/>
                    </w:rPr>
                    <w:t xml:space="preserve"> получения </w:t>
                  </w:r>
                  <w:r w:rsidRPr="00497D42">
                    <w:rPr>
                      <w:rFonts w:cs="Arial"/>
                      <w:szCs w:val="20"/>
                      <w:shd w:val="clear" w:color="auto" w:fill="C0C0C0"/>
                    </w:rPr>
                    <w:t>заполненного документа от</w:t>
                  </w:r>
                  <w:r>
                    <w:rPr>
                      <w:rFonts w:cs="Arial"/>
                      <w:szCs w:val="20"/>
                    </w:rPr>
                    <w:t xml:space="preserve"> уполномоченной организации</w:t>
                  </w:r>
                  <w:r w:rsidRPr="00497D42">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1B5720">
                    <w:rPr>
                      <w:rFonts w:cs="Arial"/>
                      <w:szCs w:val="20"/>
                    </w:rPr>
                    <w:t>2)</w:t>
                  </w:r>
                  <w:r>
                    <w:rPr>
                      <w:rFonts w:cs="Arial"/>
                      <w:szCs w:val="20"/>
                    </w:rPr>
                    <w:t xml:space="preserve"> направление передающей стороне </w:t>
                  </w:r>
                  <w:r w:rsidRPr="00497D42">
                    <w:rPr>
                      <w:rFonts w:cs="Arial"/>
                      <w:szCs w:val="20"/>
                      <w:shd w:val="clear" w:color="auto" w:fill="C0C0C0"/>
                    </w:rPr>
                    <w:t>документа</w:t>
                  </w:r>
                  <w:r>
                    <w:rPr>
                      <w:rFonts w:cs="Arial"/>
                      <w:szCs w:val="20"/>
                    </w:rPr>
                    <w:t xml:space="preserve"> на бумажном носителе </w:t>
                  </w:r>
                  <w:r w:rsidRPr="00497D42">
                    <w:rPr>
                      <w:rFonts w:cs="Arial"/>
                      <w:szCs w:val="20"/>
                      <w:shd w:val="clear" w:color="auto" w:fill="C0C0C0"/>
                    </w:rPr>
                    <w:t>не позднее 2 (двух) рабочих дней со дня подписания документа;</w:t>
                  </w:r>
                </w:p>
                <w:p w:rsidR="00FB0319" w:rsidRDefault="00FB0319" w:rsidP="00FB0319">
                  <w:pPr>
                    <w:autoSpaceDE w:val="0"/>
                    <w:autoSpaceDN w:val="0"/>
                    <w:adjustRightInd w:val="0"/>
                    <w:spacing w:after="1" w:line="200" w:lineRule="atLeast"/>
                    <w:rPr>
                      <w:rFonts w:cs="Arial"/>
                      <w:szCs w:val="20"/>
                    </w:rPr>
                  </w:pPr>
                  <w:r w:rsidRPr="00497D42">
                    <w:rPr>
                      <w:rFonts w:cs="Arial"/>
                      <w:szCs w:val="20"/>
                      <w:shd w:val="clear" w:color="auto" w:fill="C0C0C0"/>
                    </w:rPr>
                    <w:t>3)</w:t>
                  </w:r>
                  <w:r>
                    <w:rPr>
                      <w:rFonts w:cs="Arial"/>
                      <w:szCs w:val="20"/>
                    </w:rPr>
                    <w:t xml:space="preserve"> направление в уполномоченную организацию </w:t>
                  </w:r>
                  <w:r w:rsidRPr="00497D42">
                    <w:rPr>
                      <w:rFonts w:cs="Arial"/>
                      <w:szCs w:val="20"/>
                      <w:shd w:val="clear" w:color="auto" w:fill="C0C0C0"/>
                    </w:rPr>
                    <w:t xml:space="preserve">средствами ГИИС "Электронный </w:t>
                  </w:r>
                  <w:r w:rsidRPr="00497D42">
                    <w:rPr>
                      <w:rFonts w:cs="Arial"/>
                      <w:szCs w:val="20"/>
                      <w:shd w:val="clear" w:color="auto" w:fill="C0C0C0"/>
                    </w:rPr>
                    <w:lastRenderedPageBreak/>
                    <w:t>бюджет" не позднее рабочего дня, следующего за днем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97D42">
                    <w:rPr>
                      <w:rFonts w:cs="Arial"/>
                      <w:szCs w:val="20"/>
                      <w:shd w:val="clear" w:color="auto" w:fill="C0C0C0"/>
                    </w:rPr>
                    <w:lastRenderedPageBreak/>
                    <w:t>ответственное</w:t>
                  </w:r>
                  <w:r>
                    <w:rPr>
                      <w:rFonts w:cs="Arial"/>
                      <w:szCs w:val="20"/>
                    </w:rPr>
                    <w:t xml:space="preserve">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497D42">
                    <w:rPr>
                      <w:rFonts w:cs="Arial"/>
                      <w:szCs w:val="20"/>
                      <w:shd w:val="clear" w:color="auto" w:fill="C0C0C0"/>
                    </w:rPr>
                    <w:t>, следующего за днем</w:t>
                  </w:r>
                  <w:r>
                    <w:rPr>
                      <w:rFonts w:cs="Arial"/>
                      <w:szCs w:val="20"/>
                    </w:rPr>
                    <w:t xml:space="preserve"> получения документа </w:t>
                  </w:r>
                  <w:r w:rsidRPr="00497D42">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97D42" w:rsidRDefault="00FB0319" w:rsidP="00FB0319">
                  <w:pPr>
                    <w:autoSpaceDE w:val="0"/>
                    <w:autoSpaceDN w:val="0"/>
                    <w:adjustRightInd w:val="0"/>
                    <w:spacing w:after="1" w:line="200" w:lineRule="atLeast"/>
                    <w:rPr>
                      <w:rFonts w:cs="Arial"/>
                      <w:szCs w:val="20"/>
                      <w:shd w:val="clear" w:color="auto" w:fill="C0C0C0"/>
                    </w:rPr>
                  </w:pPr>
                  <w:r w:rsidRPr="00497D42">
                    <w:rPr>
                      <w:rFonts w:cs="Arial"/>
                      <w:szCs w:val="20"/>
                      <w:shd w:val="clear" w:color="auto" w:fill="C0C0C0"/>
                    </w:rPr>
                    <w:t>1) подтверждение показателей бюджетного учета;</w:t>
                  </w:r>
                </w:p>
                <w:p w:rsidR="00FB0319" w:rsidRDefault="00FB0319" w:rsidP="00FB0319">
                  <w:pPr>
                    <w:autoSpaceDE w:val="0"/>
                    <w:autoSpaceDN w:val="0"/>
                    <w:adjustRightInd w:val="0"/>
                    <w:spacing w:after="1" w:line="200" w:lineRule="atLeast"/>
                    <w:rPr>
                      <w:rFonts w:cs="Arial"/>
                      <w:szCs w:val="20"/>
                    </w:rPr>
                  </w:pPr>
                  <w:r w:rsidRPr="00497D42">
                    <w:rPr>
                      <w:rFonts w:cs="Arial"/>
                      <w:szCs w:val="20"/>
                      <w:shd w:val="clear" w:color="auto" w:fill="C0C0C0"/>
                    </w:rPr>
                    <w:t>2) направление требования о представлении первичных учетных документов (пункт 455 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97D42">
                    <w:rPr>
                      <w:rFonts w:cs="Arial"/>
                      <w:szCs w:val="20"/>
                      <w:shd w:val="clear" w:color="auto" w:fill="C0C0C0"/>
                    </w:rPr>
                    <w:t>для обеспечения своевременного отражения в бухгалтерском учете бухгалтерских записей согласно первичному учетному документу</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398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497D42">
                    <w:rPr>
                      <w:rFonts w:cs="Arial"/>
                      <w:szCs w:val="20"/>
                      <w:shd w:val="clear" w:color="auto" w:fill="C0C0C0"/>
                    </w:rPr>
                    <w:t>безвозмездном</w:t>
                  </w:r>
                  <w:r>
                    <w:rPr>
                      <w:rFonts w:cs="Arial"/>
                      <w:szCs w:val="20"/>
                    </w:rPr>
                    <w:t xml:space="preserve"> поступлении </w:t>
                  </w:r>
                  <w:r w:rsidRPr="00497D42">
                    <w:rPr>
                      <w:rFonts w:cs="Arial"/>
                      <w:szCs w:val="20"/>
                      <w:shd w:val="clear" w:color="auto" w:fill="C0C0C0"/>
                    </w:rPr>
                    <w:t>нефинансовых активов</w:t>
                  </w:r>
                  <w:r>
                    <w:rPr>
                      <w:rFonts w:cs="Arial"/>
                      <w:szCs w:val="20"/>
                    </w:rPr>
                    <w:t xml:space="preserve">, полученное от передающей стороны (дополнительно к </w:t>
                  </w:r>
                  <w:r w:rsidRPr="00497D42">
                    <w:rPr>
                      <w:rFonts w:cs="Arial"/>
                      <w:szCs w:val="20"/>
                      <w:shd w:val="clear" w:color="auto" w:fill="C0C0C0"/>
                    </w:rPr>
                    <w:t>подпункту 393</w:t>
                  </w:r>
                  <w:r>
                    <w:rPr>
                      <w:rFonts w:cs="Arial"/>
                      <w:szCs w:val="20"/>
                    </w:rPr>
                    <w:t>.</w:t>
                  </w:r>
                  <w:r w:rsidRPr="00497D42">
                    <w:rPr>
                      <w:rFonts w:cs="Arial"/>
                      <w:szCs w:val="20"/>
                      <w:shd w:val="clear" w:color="auto" w:fill="C0C0C0"/>
                    </w:rPr>
                    <w:t>2 пункта 393</w:t>
                  </w:r>
                  <w:r>
                    <w:rPr>
                      <w:rFonts w:cs="Arial"/>
                      <w:szCs w:val="20"/>
                    </w:rPr>
                    <w:t xml:space="preserve">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97D42">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97D42">
                    <w:rPr>
                      <w:rFonts w:cs="Arial"/>
                      <w:szCs w:val="20"/>
                      <w:shd w:val="clear" w:color="auto" w:fill="C0C0C0"/>
                    </w:rPr>
                    <w:t>заполнение, подписание электронными подписями и</w:t>
                  </w:r>
                  <w:r>
                    <w:rPr>
                      <w:rFonts w:cs="Arial"/>
                      <w:szCs w:val="20"/>
                    </w:rPr>
                    <w:t xml:space="preserve"> направление </w:t>
                  </w:r>
                  <w:r w:rsidRPr="00497D42">
                    <w:rPr>
                      <w:rFonts w:cs="Arial"/>
                      <w:szCs w:val="20"/>
                      <w:shd w:val="clear" w:color="auto" w:fill="C0C0C0"/>
                    </w:rPr>
                    <w:t>субъекту централизованного учета</w:t>
                  </w:r>
                  <w:r>
                    <w:rPr>
                      <w:rFonts w:cs="Arial"/>
                      <w:szCs w:val="20"/>
                    </w:rPr>
                    <w:t xml:space="preserve"> средствами ГИИС "Электронный бюджет" не позднее </w:t>
                  </w:r>
                  <w:r w:rsidRPr="00497D42">
                    <w:rPr>
                      <w:rFonts w:cs="Arial"/>
                      <w:szCs w:val="20"/>
                      <w:shd w:val="clear" w:color="auto" w:fill="C0C0C0"/>
                    </w:rPr>
                    <w:t>рабочего</w:t>
                  </w:r>
                  <w:r>
                    <w:rPr>
                      <w:rFonts w:cs="Arial"/>
                      <w:szCs w:val="20"/>
                    </w:rPr>
                    <w:t xml:space="preserve"> дня</w:t>
                  </w:r>
                  <w:r w:rsidRPr="00497D42">
                    <w:rPr>
                      <w:rFonts w:cs="Arial"/>
                      <w:szCs w:val="20"/>
                      <w:shd w:val="clear" w:color="auto" w:fill="C0C0C0"/>
                    </w:rPr>
                    <w:t>, следующего за днем</w:t>
                  </w:r>
                  <w:r>
                    <w:rPr>
                      <w:rFonts w:cs="Arial"/>
                      <w:szCs w:val="20"/>
                    </w:rPr>
                    <w:t xml:space="preserve"> получения документа от передающей стороны </w:t>
                  </w:r>
                  <w:r w:rsidRPr="00497D42">
                    <w:rPr>
                      <w:rFonts w:cs="Arial"/>
                      <w:szCs w:val="20"/>
                      <w:shd w:val="clear" w:color="auto" w:fill="C0C0C0"/>
                    </w:rPr>
                    <w:t>(сформированного и подписанного электронными подписями уполномоченными лицами передающей стороны 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ответственное лицо </w:t>
                  </w:r>
                  <w:r w:rsidRPr="00497D42">
                    <w:rPr>
                      <w:rFonts w:cs="Arial"/>
                      <w:szCs w:val="20"/>
                      <w:shd w:val="clear" w:color="auto" w:fill="C0C0C0"/>
                    </w:rPr>
                    <w:t>уполномоченной организации, главный бухгалтер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497D42">
                    <w:rPr>
                      <w:rFonts w:cs="Arial"/>
                      <w:szCs w:val="20"/>
                      <w:shd w:val="clear" w:color="auto" w:fill="C0C0C0"/>
                    </w:rPr>
                    <w:t>, следующего за днем</w:t>
                  </w:r>
                  <w:r>
                    <w:rPr>
                      <w:rFonts w:cs="Arial"/>
                      <w:szCs w:val="20"/>
                    </w:rPr>
                    <w:t xml:space="preserve"> получения документа </w:t>
                  </w:r>
                  <w:r w:rsidRPr="00497D42">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заполнение Извещения (код формы по ОКУД 0504805)</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направления </w:t>
                  </w:r>
                  <w:r w:rsidRPr="00497D42">
                    <w:rPr>
                      <w:rFonts w:cs="Arial"/>
                      <w:szCs w:val="20"/>
                      <w:shd w:val="clear" w:color="auto" w:fill="C0C0C0"/>
                    </w:rPr>
                    <w:t>субъекту</w:t>
                  </w:r>
                  <w:r>
                    <w:rPr>
                      <w:rFonts w:cs="Arial"/>
                      <w:szCs w:val="20"/>
                    </w:rPr>
                    <w:t xml:space="preserve"> централизованного учета </w:t>
                  </w:r>
                  <w:r w:rsidRPr="00497D42">
                    <w:rPr>
                      <w:rFonts w:cs="Arial"/>
                      <w:szCs w:val="20"/>
                      <w:shd w:val="clear" w:color="auto" w:fill="C0C0C0"/>
                    </w:rPr>
                    <w:t>для</w:t>
                  </w:r>
                  <w:r>
                    <w:rPr>
                      <w:rFonts w:cs="Arial"/>
                      <w:szCs w:val="20"/>
                    </w:rPr>
                    <w:t xml:space="preserve"> подписания (</w:t>
                  </w:r>
                  <w:r w:rsidRPr="00497D42">
                    <w:rPr>
                      <w:rFonts w:cs="Arial"/>
                      <w:szCs w:val="20"/>
                      <w:shd w:val="clear" w:color="auto" w:fill="C0C0C0"/>
                    </w:rPr>
                    <w:t>пункт 397</w:t>
                  </w:r>
                  <w:r>
                    <w:rPr>
                      <w:rFonts w:cs="Arial"/>
                      <w:szCs w:val="20"/>
                    </w:rPr>
                    <w:t xml:space="preserve">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399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497D42">
                    <w:rPr>
                      <w:rFonts w:cs="Arial"/>
                      <w:szCs w:val="20"/>
                      <w:shd w:val="clear" w:color="auto" w:fill="C0C0C0"/>
                    </w:rPr>
                    <w:t>безвозмездном</w:t>
                  </w:r>
                  <w:r>
                    <w:rPr>
                      <w:rFonts w:cs="Arial"/>
                      <w:szCs w:val="20"/>
                    </w:rPr>
                    <w:t xml:space="preserve"> поступлении </w:t>
                  </w:r>
                  <w:r w:rsidRPr="00497D42">
                    <w:rPr>
                      <w:rFonts w:cs="Arial"/>
                      <w:szCs w:val="20"/>
                      <w:shd w:val="clear" w:color="auto" w:fill="C0C0C0"/>
                    </w:rPr>
                    <w:t>нефинансовых активов</w:t>
                  </w:r>
                  <w:r>
                    <w:rPr>
                      <w:rFonts w:cs="Arial"/>
                      <w:szCs w:val="20"/>
                    </w:rPr>
                    <w:t xml:space="preserve">, полученное от передающей стороны (продолжение </w:t>
                  </w:r>
                  <w:r w:rsidRPr="008A67A2">
                    <w:rPr>
                      <w:rFonts w:cs="Arial"/>
                      <w:szCs w:val="20"/>
                      <w:shd w:val="clear" w:color="auto" w:fill="C0C0C0"/>
                    </w:rPr>
                    <w:t>пункта 396</w:t>
                  </w:r>
                  <w:r>
                    <w:rPr>
                      <w:rFonts w:cs="Arial"/>
                      <w:szCs w:val="20"/>
                    </w:rPr>
                    <w:t xml:space="preserve">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подписание </w:t>
                  </w:r>
                  <w:r w:rsidRPr="008A67A2">
                    <w:rPr>
                      <w:rFonts w:cs="Arial"/>
                      <w:szCs w:val="20"/>
                      <w:shd w:val="clear" w:color="auto" w:fill="C0C0C0"/>
                    </w:rPr>
                    <w:t>электронными подписями</w:t>
                  </w:r>
                  <w:r>
                    <w:rPr>
                      <w:rFonts w:cs="Arial"/>
                      <w:szCs w:val="20"/>
                    </w:rPr>
                    <w:t xml:space="preserve"> и направление в уполномоченную организацию средствами ГИИС "Электронный бюджет" не позднее рабочего дня</w:t>
                  </w:r>
                  <w:r w:rsidRPr="008A67A2">
                    <w:rPr>
                      <w:rFonts w:cs="Arial"/>
                      <w:szCs w:val="20"/>
                      <w:shd w:val="clear" w:color="auto" w:fill="C0C0C0"/>
                    </w:rPr>
                    <w:t>, следующего за днем</w:t>
                  </w:r>
                  <w:r>
                    <w:rPr>
                      <w:rFonts w:cs="Arial"/>
                      <w:szCs w:val="20"/>
                    </w:rPr>
                    <w:t xml:space="preserve"> получения подписанного документа </w:t>
                  </w:r>
                  <w:r w:rsidRPr="008A67A2">
                    <w:rPr>
                      <w:rFonts w:cs="Arial"/>
                      <w:szCs w:val="20"/>
                      <w:shd w:val="clear" w:color="auto" w:fill="C0C0C0"/>
                    </w:rPr>
                    <w:t>от</w:t>
                  </w:r>
                  <w:r>
                    <w:rPr>
                      <w:rFonts w:cs="Arial"/>
                      <w:szCs w:val="20"/>
                    </w:rPr>
                    <w:t xml:space="preserve"> уполномоченн</w:t>
                  </w:r>
                  <w:r>
                    <w:rPr>
                      <w:rFonts w:cs="Arial"/>
                      <w:szCs w:val="20"/>
                    </w:rPr>
                    <w:lastRenderedPageBreak/>
                    <w:t>ой организации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8A67A2">
                    <w:rPr>
                      <w:rFonts w:cs="Arial"/>
                      <w:szCs w:val="20"/>
                      <w:shd w:val="clear" w:color="auto" w:fill="C0C0C0"/>
                    </w:rPr>
                    <w:t>, следующего за днем</w:t>
                  </w:r>
                  <w:r>
                    <w:rPr>
                      <w:rFonts w:cs="Arial"/>
                      <w:szCs w:val="20"/>
                    </w:rPr>
                    <w:t xml:space="preserve"> получения документа </w:t>
                  </w:r>
                  <w:r w:rsidRPr="008A67A2">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8A67A2" w:rsidRDefault="00FB0319" w:rsidP="00FB0319">
                  <w:pPr>
                    <w:autoSpaceDE w:val="0"/>
                    <w:autoSpaceDN w:val="0"/>
                    <w:adjustRightInd w:val="0"/>
                    <w:spacing w:after="1" w:line="200" w:lineRule="atLeast"/>
                    <w:rPr>
                      <w:rFonts w:cs="Arial"/>
                      <w:szCs w:val="20"/>
                      <w:shd w:val="clear" w:color="auto" w:fill="C0C0C0"/>
                    </w:rPr>
                  </w:pPr>
                  <w:r w:rsidRPr="008A67A2">
                    <w:rPr>
                      <w:rFonts w:cs="Arial"/>
                      <w:szCs w:val="20"/>
                      <w:shd w:val="clear" w:color="auto" w:fill="C0C0C0"/>
                    </w:rPr>
                    <w:t>1) подтверждение показателей бюджетного учета;</w:t>
                  </w:r>
                </w:p>
                <w:p w:rsidR="00FB0319" w:rsidRDefault="00FB0319" w:rsidP="00FB0319">
                  <w:pPr>
                    <w:autoSpaceDE w:val="0"/>
                    <w:autoSpaceDN w:val="0"/>
                    <w:adjustRightInd w:val="0"/>
                    <w:spacing w:after="1" w:line="200" w:lineRule="atLeast"/>
                    <w:rPr>
                      <w:rFonts w:cs="Arial"/>
                      <w:szCs w:val="20"/>
                    </w:rPr>
                  </w:pPr>
                  <w:r w:rsidRPr="008A67A2">
                    <w:rPr>
                      <w:rFonts w:cs="Arial"/>
                      <w:szCs w:val="20"/>
                      <w:shd w:val="clear" w:color="auto" w:fill="C0C0C0"/>
                    </w:rPr>
                    <w:t xml:space="preserve">2) направление требования о представлении первичных учетных документов (пункт 455 Графика </w:t>
                  </w:r>
                  <w:r w:rsidRPr="008A67A2">
                    <w:rPr>
                      <w:rFonts w:cs="Arial"/>
                      <w:szCs w:val="20"/>
                      <w:shd w:val="clear" w:color="auto" w:fill="C0C0C0"/>
                    </w:rPr>
                    <w:lastRenderedPageBreak/>
                    <w:t>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67A2">
                    <w:rPr>
                      <w:rFonts w:cs="Arial"/>
                      <w:szCs w:val="20"/>
                      <w:shd w:val="clear" w:color="auto" w:fill="C0C0C0"/>
                    </w:rPr>
                    <w:lastRenderedPageBreak/>
                    <w:t>1)</w:t>
                  </w:r>
                  <w:r w:rsidRPr="001B5720">
                    <w:rPr>
                      <w:rFonts w:cs="Arial"/>
                      <w:szCs w:val="20"/>
                      <w:shd w:val="clear" w:color="auto" w:fill="C0C0C0"/>
                    </w:rPr>
                    <w:t xml:space="preserve"> для </w:t>
                  </w:r>
                  <w:r w:rsidRPr="008A67A2">
                    <w:rPr>
                      <w:rFonts w:cs="Arial"/>
                      <w:szCs w:val="20"/>
                      <w:shd w:val="clear" w:color="auto" w:fill="C0C0C0"/>
                    </w:rPr>
                    <w:t>обеспечения своевременного отражения</w:t>
                  </w:r>
                  <w:r w:rsidRPr="001B5720">
                    <w:rPr>
                      <w:rFonts w:cs="Arial"/>
                      <w:szCs w:val="20"/>
                    </w:rPr>
                    <w:t xml:space="preserve"> в бухгалтерском учете бухгалтерских записей согласно первичному учетному документу</w:t>
                  </w:r>
                  <w:r w:rsidRPr="008A67A2">
                    <w:rPr>
                      <w:rFonts w:cs="Arial"/>
                      <w:szCs w:val="20"/>
                      <w:shd w:val="clear" w:color="auto" w:fill="C0C0C0"/>
                    </w:rPr>
                    <w:t>;</w:t>
                  </w:r>
                </w:p>
                <w:p w:rsidR="00FB0319" w:rsidRPr="008A67A2" w:rsidRDefault="00FB0319" w:rsidP="00FB0319">
                  <w:pPr>
                    <w:autoSpaceDE w:val="0"/>
                    <w:autoSpaceDN w:val="0"/>
                    <w:adjustRightInd w:val="0"/>
                    <w:spacing w:after="1" w:line="200" w:lineRule="atLeast"/>
                    <w:rPr>
                      <w:rFonts w:cs="Arial"/>
                      <w:szCs w:val="20"/>
                      <w:shd w:val="clear" w:color="auto" w:fill="C0C0C0"/>
                    </w:rPr>
                  </w:pPr>
                  <w:r w:rsidRPr="001B5720">
                    <w:rPr>
                      <w:rFonts w:cs="Arial"/>
                      <w:szCs w:val="20"/>
                    </w:rPr>
                    <w:t xml:space="preserve">2) </w:t>
                  </w:r>
                  <w:r w:rsidRPr="008A67A2">
                    <w:rPr>
                      <w:rFonts w:cs="Arial"/>
                      <w:szCs w:val="20"/>
                      <w:shd w:val="clear" w:color="auto" w:fill="C0C0C0"/>
                    </w:rPr>
                    <w:t>для направления</w:t>
                  </w:r>
                  <w:r w:rsidRPr="001B5720">
                    <w:rPr>
                      <w:rFonts w:cs="Arial"/>
                      <w:szCs w:val="20"/>
                    </w:rPr>
                    <w:t xml:space="preserve"> передающей стороне средствами ГИИС "Электронный </w:t>
                  </w:r>
                  <w:r w:rsidRPr="001B5720">
                    <w:rPr>
                      <w:rFonts w:cs="Arial"/>
                      <w:szCs w:val="20"/>
                    </w:rPr>
                    <w:lastRenderedPageBreak/>
                    <w:t xml:space="preserve">бюджет" </w:t>
                  </w:r>
                  <w:r w:rsidRPr="008A67A2">
                    <w:rPr>
                      <w:rFonts w:cs="Arial"/>
                      <w:szCs w:val="20"/>
                      <w:shd w:val="clear" w:color="auto" w:fill="C0C0C0"/>
                    </w:rPr>
                    <w:t>ответного извещения (уведомления о принятии документа)</w:t>
                  </w:r>
                  <w:r w:rsidRPr="001B5720">
                    <w:rPr>
                      <w:rFonts w:cs="Arial"/>
                      <w:szCs w:val="20"/>
                    </w:rPr>
                    <w:t xml:space="preserve"> не позднее рабочего дня</w:t>
                  </w:r>
                  <w:r w:rsidRPr="008A67A2">
                    <w:rPr>
                      <w:rFonts w:cs="Arial"/>
                      <w:szCs w:val="20"/>
                      <w:shd w:val="clear" w:color="auto" w:fill="C0C0C0"/>
                    </w:rPr>
                    <w:t>, следующего за днем</w:t>
                  </w:r>
                  <w:r w:rsidRPr="001B5720">
                    <w:rPr>
                      <w:rFonts w:cs="Arial"/>
                      <w:szCs w:val="20"/>
                    </w:rPr>
                    <w:t xml:space="preserve"> подписания документа</w:t>
                  </w: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9F3041" w:rsidRDefault="009F3041" w:rsidP="00FB0319">
                  <w:pPr>
                    <w:autoSpaceDE w:val="0"/>
                    <w:autoSpaceDN w:val="0"/>
                    <w:adjustRightInd w:val="0"/>
                    <w:spacing w:after="1" w:line="200" w:lineRule="atLeast"/>
                    <w:rPr>
                      <w:rFonts w:cs="Arial"/>
                      <w:szCs w:val="20"/>
                    </w:rPr>
                  </w:pPr>
                </w:p>
                <w:p w:rsidR="009F3041" w:rsidRDefault="009F3041"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lastRenderedPageBreak/>
                    <w:t>400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67A2">
                    <w:rPr>
                      <w:rFonts w:cs="Arial"/>
                      <w:szCs w:val="20"/>
                      <w:shd w:val="clear" w:color="auto" w:fill="C0C0C0"/>
                    </w:rPr>
                    <w:t>Акт о приеме-передаче объектов нефинансовых</w:t>
                  </w:r>
                  <w:r>
                    <w:rPr>
                      <w:rFonts w:cs="Arial"/>
                      <w:szCs w:val="20"/>
                    </w:rPr>
                    <w:t xml:space="preserve"> активов </w:t>
                  </w:r>
                  <w:r w:rsidRPr="008A67A2">
                    <w:rPr>
                      <w:rFonts w:cs="Arial"/>
                      <w:szCs w:val="20"/>
                      <w:shd w:val="clear" w:color="auto" w:fill="C0C0C0"/>
                    </w:rPr>
                    <w:t>(код формы по ОКУД 0510448) при</w:t>
                  </w:r>
                  <w:r>
                    <w:rPr>
                      <w:rFonts w:cs="Arial"/>
                      <w:szCs w:val="20"/>
                    </w:rPr>
                    <w:t xml:space="preserve"> оприходовании неучтенных </w:t>
                  </w:r>
                  <w:r w:rsidRPr="008A67A2">
                    <w:rPr>
                      <w:rFonts w:cs="Arial"/>
                      <w:szCs w:val="20"/>
                      <w:shd w:val="clear" w:color="auto" w:fill="C0C0C0"/>
                    </w:rPr>
                    <w:t xml:space="preserve">материальных </w:t>
                  </w:r>
                  <w:r w:rsidRPr="008A67A2">
                    <w:rPr>
                      <w:rFonts w:cs="Arial"/>
                      <w:szCs w:val="20"/>
                      <w:shd w:val="clear" w:color="auto" w:fill="C0C0C0"/>
                    </w:rPr>
                    <w:lastRenderedPageBreak/>
                    <w:t>ценностей</w:t>
                  </w:r>
                  <w:r>
                    <w:rPr>
                      <w:rFonts w:cs="Arial"/>
                      <w:szCs w:val="20"/>
                    </w:rPr>
                    <w:t>, выявленных в результате инвентаризации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67A2">
                    <w:rPr>
                      <w:rFonts w:cs="Arial"/>
                      <w:szCs w:val="20"/>
                      <w:shd w:val="clear" w:color="auto" w:fill="C0C0C0"/>
                    </w:rPr>
                    <w:t>формирование на основании Акта о результатах инвентаризации (код формы по ОКУД 0510463) (пункт 341 Графика документообор</w:t>
                  </w:r>
                  <w:r w:rsidRPr="008A67A2">
                    <w:rPr>
                      <w:rFonts w:cs="Arial"/>
                      <w:szCs w:val="20"/>
                      <w:shd w:val="clear" w:color="auto" w:fill="C0C0C0"/>
                    </w:rPr>
                    <w:lastRenderedPageBreak/>
                    <w:t>ота), Решения об оценке стоимости имущества, отчуждаемого не в пользу организаций бюджетной сферы (код формы по ОКУД 0510442) (пункт 13 Графика документооборота), подписание электронными подписями и</w:t>
                  </w:r>
                  <w:r>
                    <w:rPr>
                      <w:rFonts w:cs="Arial"/>
                      <w:szCs w:val="20"/>
                    </w:rPr>
                    <w:t xml:space="preserve"> направление </w:t>
                  </w:r>
                  <w:r w:rsidRPr="008A67A2">
                    <w:rPr>
                      <w:rFonts w:cs="Arial"/>
                      <w:szCs w:val="20"/>
                      <w:shd w:val="clear" w:color="auto" w:fill="C0C0C0"/>
                    </w:rPr>
                    <w:t>в уполномоченную организацию средствами ГИИС "Электронный бюджет"</w:t>
                  </w:r>
                  <w:r>
                    <w:rPr>
                      <w:rFonts w:cs="Arial"/>
                      <w:szCs w:val="20"/>
                    </w:rPr>
                    <w:t xml:space="preserve"> не позднее рабочего дня</w:t>
                  </w:r>
                  <w:r w:rsidRPr="008A67A2">
                    <w:rPr>
                      <w:rFonts w:cs="Arial"/>
                      <w:szCs w:val="20"/>
                      <w:shd w:val="clear" w:color="auto" w:fill="C0C0C0"/>
                    </w:rPr>
                    <w:t>, следующего за днем утверждения Акта о результатах</w:t>
                  </w:r>
                  <w:r>
                    <w:rPr>
                      <w:rFonts w:cs="Arial"/>
                      <w:szCs w:val="20"/>
                    </w:rPr>
                    <w:t xml:space="preserve"> инвентаризации </w:t>
                  </w:r>
                  <w:r w:rsidRPr="008A67A2">
                    <w:rPr>
                      <w:rFonts w:cs="Arial"/>
                      <w:szCs w:val="20"/>
                      <w:shd w:val="clear" w:color="auto" w:fill="C0C0C0"/>
                    </w:rPr>
                    <w:t>(код формы по ОКУД 0510463) и отражения сведений в РФИ</w:t>
                  </w: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r w:rsidRPr="008A67A2">
                    <w:rPr>
                      <w:rFonts w:cs="Arial"/>
                      <w:szCs w:val="20"/>
                      <w:shd w:val="clear" w:color="auto" w:fill="C0C0C0"/>
                    </w:rPr>
                    <w:t xml:space="preserve">, комиссия по поступлению и </w:t>
                  </w:r>
                  <w:r w:rsidRPr="008A67A2">
                    <w:rPr>
                      <w:rFonts w:cs="Arial"/>
                      <w:szCs w:val="20"/>
                      <w:shd w:val="clear" w:color="auto" w:fill="C0C0C0"/>
                    </w:rPr>
                    <w:lastRenderedPageBreak/>
                    <w:t>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рабочего дня</w:t>
                  </w:r>
                  <w:r w:rsidRPr="008A67A2">
                    <w:rPr>
                      <w:rFonts w:cs="Arial"/>
                      <w:szCs w:val="20"/>
                      <w:shd w:val="clear" w:color="auto" w:fill="C0C0C0"/>
                    </w:rPr>
                    <w:t>, следующего за днем</w:t>
                  </w:r>
                  <w:r>
                    <w:rPr>
                      <w:rFonts w:cs="Arial"/>
                      <w:szCs w:val="20"/>
                    </w:rPr>
                    <w:t xml:space="preserve"> получения документа </w:t>
                  </w:r>
                  <w:r w:rsidRPr="008A67A2">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A67A2">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lastRenderedPageBreak/>
                    <w:t>401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A05E7">
                    <w:rPr>
                      <w:rFonts w:cs="Arial"/>
                      <w:szCs w:val="20"/>
                      <w:shd w:val="clear" w:color="auto" w:fill="C0C0C0"/>
                    </w:rPr>
                    <w:t>Договор с приложением акта приема-передачи (при наличии), решения (распоряжения) уполномоченного органа/распоряжения главного распорядителя бюджетных средств (при наличии) (при наличии) и иные документы, подтверждающие предоставление во временное владение и пользование объектов</w:t>
                  </w:r>
                  <w:r>
                    <w:rPr>
                      <w:rFonts w:cs="Arial"/>
                      <w:szCs w:val="20"/>
                    </w:rPr>
                    <w:t xml:space="preserve"> имущества казны </w:t>
                  </w:r>
                  <w:r w:rsidRPr="008A05E7">
                    <w:rPr>
                      <w:rFonts w:cs="Arial"/>
                      <w:szCs w:val="20"/>
                      <w:shd w:val="clear" w:color="auto" w:fill="C0C0C0"/>
                    </w:rPr>
                    <w:t>(передача</w:t>
                  </w:r>
                  <w:r>
                    <w:rPr>
                      <w:rFonts w:cs="Arial"/>
                      <w:szCs w:val="20"/>
                    </w:rPr>
                    <w:t xml:space="preserve"> в </w:t>
                  </w:r>
                  <w:r>
                    <w:rPr>
                      <w:rFonts w:cs="Arial"/>
                      <w:szCs w:val="20"/>
                    </w:rPr>
                    <w:lastRenderedPageBreak/>
                    <w:t>аренду, безвозмездное пользование, доверительное управление, на хранение</w:t>
                  </w:r>
                  <w:r w:rsidRPr="008A05E7">
                    <w:rPr>
                      <w:rFonts w:cs="Arial"/>
                      <w:szCs w:val="20"/>
                      <w:shd w:val="clear" w:color="auto" w:fill="C0C0C0"/>
                    </w:rPr>
                    <w:t>)</w:t>
                  </w:r>
                  <w:r>
                    <w:rPr>
                      <w:rFonts w:cs="Arial"/>
                      <w:szCs w:val="20"/>
                    </w:rPr>
                    <w:t xml:space="preserve">, </w:t>
                  </w:r>
                  <w:r w:rsidRPr="008A05E7">
                    <w:rPr>
                      <w:rFonts w:cs="Arial"/>
                      <w:szCs w:val="20"/>
                      <w:shd w:val="clear" w:color="auto" w:fill="C0C0C0"/>
                    </w:rPr>
                    <w:t>с приложением документа, содержащего информацию</w:t>
                  </w:r>
                  <w:r>
                    <w:rPr>
                      <w:rFonts w:cs="Arial"/>
                      <w:szCs w:val="20"/>
                    </w:rPr>
                    <w:t xml:space="preserve"> о справедливой стоимости объектов учета аренды на льготных условиях</w:t>
                  </w: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9F3041" w:rsidRDefault="009F3041"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p w:rsidR="00CB2440" w:rsidRDefault="00CB2440"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8A05E7">
                    <w:rPr>
                      <w:rFonts w:cs="Arial"/>
                      <w:szCs w:val="20"/>
                      <w:shd w:val="clear" w:color="auto" w:fill="C0C0C0"/>
                    </w:rPr>
                    <w:t>электронных сведений из РФИ не позднее рабочего дня, следующего за днем отражения сведений в РФИ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8A05E7">
                    <w:rPr>
                      <w:rFonts w:cs="Arial"/>
                      <w:szCs w:val="20"/>
                      <w:shd w:val="clear" w:color="auto" w:fill="C0C0C0"/>
                    </w:rPr>
                    <w:t>, следующего за днем</w:t>
                  </w:r>
                  <w:r>
                    <w:rPr>
                      <w:rFonts w:cs="Arial"/>
                      <w:szCs w:val="20"/>
                    </w:rPr>
                    <w:t xml:space="preserve"> получения документа </w:t>
                  </w:r>
                  <w:r w:rsidRPr="008A05E7">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8A05E7">
                    <w:rPr>
                      <w:rFonts w:cs="Arial"/>
                      <w:szCs w:val="20"/>
                      <w:shd w:val="clear" w:color="auto" w:fill="C0C0C0"/>
                    </w:rPr>
                    <w:t>Журнале</w:t>
                  </w:r>
                  <w:r>
                    <w:rPr>
                      <w:rFonts w:cs="Arial"/>
                      <w:szCs w:val="20"/>
                    </w:rPr>
                    <w:t xml:space="preserve"> операций </w:t>
                  </w:r>
                  <w:r w:rsidRPr="008A05E7">
                    <w:rPr>
                      <w:rFonts w:cs="Arial"/>
                      <w:szCs w:val="20"/>
                      <w:shd w:val="clear" w:color="auto" w:fill="C0C0C0"/>
                    </w:rPr>
                    <w:t>по выбытию и перемещению нефинансовых активов</w:t>
                  </w:r>
                  <w:r>
                    <w:rPr>
                      <w:rFonts w:cs="Arial"/>
                      <w:szCs w:val="20"/>
                    </w:rPr>
                    <w:t xml:space="preserve"> (код формы по ОКУД 0504071), </w:t>
                  </w:r>
                  <w:r w:rsidRPr="008A05E7">
                    <w:rPr>
                      <w:rFonts w:cs="Arial"/>
                      <w:szCs w:val="20"/>
                      <w:shd w:val="clear" w:color="auto" w:fill="C0C0C0"/>
                    </w:rPr>
                    <w:t>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lastRenderedPageBreak/>
                    <w:t>402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Дополнительное соглашение о досрочном расторжении, об изменении условий (в том числе информация о продлении на неопределенный срок) договора аренды/договора безвозмездного пользования</w:t>
                  </w:r>
                  <w:r w:rsidRPr="00CB2440">
                    <w:rPr>
                      <w:rFonts w:cs="Arial"/>
                      <w:szCs w:val="20"/>
                      <w:shd w:val="clear" w:color="auto" w:fill="C0C0C0"/>
                    </w:rPr>
                    <w:t>/</w:t>
                  </w:r>
                  <w:r>
                    <w:rPr>
                      <w:rFonts w:cs="Arial"/>
                      <w:szCs w:val="20"/>
                    </w:rPr>
                    <w:t>договора доверительного управления</w:t>
                  </w:r>
                  <w:r w:rsidRPr="00CB2440">
                    <w:rPr>
                      <w:rFonts w:cs="Arial"/>
                      <w:szCs w:val="20"/>
                      <w:shd w:val="clear" w:color="auto" w:fill="C0C0C0"/>
                    </w:rPr>
                    <w:t>/</w:t>
                  </w:r>
                  <w:r>
                    <w:rPr>
                      <w:rFonts w:cs="Arial"/>
                      <w:szCs w:val="20"/>
                    </w:rPr>
                    <w:t>договора хранения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B2440">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B2440">
                    <w:rPr>
                      <w:rFonts w:cs="Arial"/>
                      <w:szCs w:val="20"/>
                    </w:rPr>
                    <w:t xml:space="preserve">направление </w:t>
                  </w:r>
                  <w:r w:rsidRPr="00CB2440">
                    <w:rPr>
                      <w:rFonts w:cs="Arial"/>
                      <w:szCs w:val="20"/>
                      <w:shd w:val="clear" w:color="auto" w:fill="C0C0C0"/>
                    </w:rPr>
                    <w:t>электронных сведений из РФИ</w:t>
                  </w:r>
                  <w:r w:rsidRPr="00CB2440">
                    <w:rPr>
                      <w:rFonts w:cs="Arial"/>
                      <w:szCs w:val="20"/>
                    </w:rPr>
                    <w:t xml:space="preserve"> не позднее рабочего дня</w:t>
                  </w:r>
                  <w:r w:rsidRPr="00CB2440">
                    <w:rPr>
                      <w:rFonts w:cs="Arial"/>
                      <w:szCs w:val="20"/>
                      <w:shd w:val="clear" w:color="auto" w:fill="C0C0C0"/>
                    </w:rPr>
                    <w:t>, следующего за днем отражения сведений в РФИ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CB2440">
                    <w:rPr>
                      <w:rFonts w:cs="Arial"/>
                      <w:szCs w:val="20"/>
                      <w:shd w:val="clear" w:color="auto" w:fill="C0C0C0"/>
                    </w:rPr>
                    <w:t>, следующего за днем</w:t>
                  </w:r>
                  <w:r>
                    <w:rPr>
                      <w:rFonts w:cs="Arial"/>
                      <w:szCs w:val="20"/>
                    </w:rPr>
                    <w:t xml:space="preserve"> получения документа </w:t>
                  </w:r>
                  <w:r w:rsidRPr="00CB2440">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CB2440">
                    <w:rPr>
                      <w:rFonts w:cs="Arial"/>
                      <w:szCs w:val="20"/>
                      <w:shd w:val="clear" w:color="auto" w:fill="C0C0C0"/>
                    </w:rPr>
                    <w:t>Журнале</w:t>
                  </w:r>
                  <w:r>
                    <w:rPr>
                      <w:rFonts w:cs="Arial"/>
                      <w:szCs w:val="20"/>
                    </w:rPr>
                    <w:t xml:space="preserve"> операций </w:t>
                  </w:r>
                  <w:r w:rsidRPr="00CB2440">
                    <w:rPr>
                      <w:rFonts w:cs="Arial"/>
                      <w:szCs w:val="20"/>
                      <w:shd w:val="clear" w:color="auto" w:fill="C0C0C0"/>
                    </w:rPr>
                    <w:t>по выбытию и перемещению нефинансовых активов</w:t>
                  </w:r>
                  <w:r>
                    <w:rPr>
                      <w:rFonts w:cs="Arial"/>
                      <w:szCs w:val="20"/>
                    </w:rPr>
                    <w:t xml:space="preserve"> (код формы по ОКУД 0504071), </w:t>
                  </w:r>
                  <w:r w:rsidRPr="00CB2440">
                    <w:rPr>
                      <w:rFonts w:cs="Arial"/>
                      <w:szCs w:val="20"/>
                      <w:shd w:val="clear" w:color="auto" w:fill="C0C0C0"/>
                    </w:rPr>
                    <w:t>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403</w:t>
                  </w:r>
                </w:p>
              </w:tc>
              <w:tc>
                <w:tcPr>
                  <w:tcW w:w="1560" w:type="dxa"/>
                  <w:tcBorders>
                    <w:top w:val="single" w:sz="4" w:space="0" w:color="auto"/>
                    <w:left w:val="single" w:sz="4" w:space="0" w:color="auto"/>
                    <w:bottom w:val="single" w:sz="4" w:space="0" w:color="auto"/>
                    <w:right w:val="single" w:sz="4" w:space="0" w:color="auto"/>
                  </w:tcBorders>
                </w:tcPr>
                <w:p w:rsidR="00FB0319" w:rsidRPr="00CB2440" w:rsidRDefault="00FB0319" w:rsidP="00FB0319">
                  <w:pPr>
                    <w:autoSpaceDE w:val="0"/>
                    <w:autoSpaceDN w:val="0"/>
                    <w:adjustRightInd w:val="0"/>
                    <w:spacing w:after="1" w:line="200" w:lineRule="atLeast"/>
                    <w:rPr>
                      <w:rFonts w:cs="Arial"/>
                      <w:szCs w:val="20"/>
                      <w:shd w:val="clear" w:color="auto" w:fill="C0C0C0"/>
                    </w:rPr>
                  </w:pPr>
                  <w:r w:rsidRPr="00CB2440">
                    <w:rPr>
                      <w:rFonts w:cs="Arial"/>
                      <w:szCs w:val="20"/>
                      <w:shd w:val="clear" w:color="auto" w:fill="C0C0C0"/>
                    </w:rPr>
                    <w:t>Акта приема-передачи (при наличии) и (или) иные документы, подтверждающие факт возврата ранее предоставленн</w:t>
                  </w:r>
                  <w:r w:rsidRPr="00CB2440">
                    <w:rPr>
                      <w:rFonts w:cs="Arial"/>
                      <w:szCs w:val="20"/>
                      <w:shd w:val="clear" w:color="auto" w:fill="C0C0C0"/>
                    </w:rPr>
                    <w:lastRenderedPageBreak/>
                    <w:t>ых во временное владение и пользование объектов имущества казны</w:t>
                  </w:r>
                </w:p>
              </w:tc>
              <w:tc>
                <w:tcPr>
                  <w:tcW w:w="1134" w:type="dxa"/>
                  <w:tcBorders>
                    <w:top w:val="single" w:sz="4" w:space="0" w:color="auto"/>
                    <w:left w:val="single" w:sz="4" w:space="0" w:color="auto"/>
                    <w:bottom w:val="single" w:sz="4" w:space="0" w:color="auto"/>
                    <w:right w:val="single" w:sz="4" w:space="0" w:color="auto"/>
                  </w:tcBorders>
                </w:tcPr>
                <w:p w:rsidR="00FB0319" w:rsidRPr="00CB2440" w:rsidRDefault="00FB0319" w:rsidP="00FB0319">
                  <w:pPr>
                    <w:autoSpaceDE w:val="0"/>
                    <w:autoSpaceDN w:val="0"/>
                    <w:adjustRightInd w:val="0"/>
                    <w:spacing w:after="1" w:line="200" w:lineRule="atLeast"/>
                    <w:rPr>
                      <w:rFonts w:cs="Arial"/>
                      <w:szCs w:val="20"/>
                      <w:shd w:val="clear" w:color="auto" w:fill="C0C0C0"/>
                    </w:rPr>
                  </w:pPr>
                  <w:r w:rsidRPr="00CB2440">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CB2440" w:rsidRDefault="00FB0319" w:rsidP="00FB0319">
                  <w:pPr>
                    <w:autoSpaceDE w:val="0"/>
                    <w:autoSpaceDN w:val="0"/>
                    <w:adjustRightInd w:val="0"/>
                    <w:spacing w:after="1" w:line="200" w:lineRule="atLeast"/>
                    <w:rPr>
                      <w:rFonts w:cs="Arial"/>
                      <w:szCs w:val="20"/>
                      <w:shd w:val="clear" w:color="auto" w:fill="C0C0C0"/>
                    </w:rPr>
                  </w:pPr>
                  <w:r w:rsidRPr="00CB2440">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CB2440" w:rsidRDefault="00FB0319" w:rsidP="00FB0319">
                  <w:pPr>
                    <w:autoSpaceDE w:val="0"/>
                    <w:autoSpaceDN w:val="0"/>
                    <w:adjustRightInd w:val="0"/>
                    <w:spacing w:after="1" w:line="200" w:lineRule="atLeast"/>
                    <w:rPr>
                      <w:rFonts w:cs="Arial"/>
                      <w:szCs w:val="20"/>
                      <w:shd w:val="clear" w:color="auto" w:fill="C0C0C0"/>
                    </w:rPr>
                  </w:pPr>
                  <w:r w:rsidRPr="00CB2440">
                    <w:rPr>
                      <w:rFonts w:cs="Arial"/>
                      <w:szCs w:val="20"/>
                      <w:shd w:val="clear" w:color="auto" w:fill="C0C0C0"/>
                    </w:rPr>
                    <w:t xml:space="preserve">направление электронных сведений из РФИ не позднее рабочего дня, следующего за днем отражения </w:t>
                  </w:r>
                  <w:r w:rsidRPr="00CB2440">
                    <w:rPr>
                      <w:rFonts w:cs="Arial"/>
                      <w:szCs w:val="20"/>
                      <w:shd w:val="clear" w:color="auto" w:fill="C0C0C0"/>
                    </w:rPr>
                    <w:lastRenderedPageBreak/>
                    <w:t>сведений в РФИ</w:t>
                  </w:r>
                </w:p>
              </w:tc>
              <w:tc>
                <w:tcPr>
                  <w:tcW w:w="1018" w:type="dxa"/>
                  <w:tcBorders>
                    <w:top w:val="single" w:sz="4" w:space="0" w:color="auto"/>
                    <w:left w:val="single" w:sz="4" w:space="0" w:color="auto"/>
                    <w:bottom w:val="single" w:sz="4" w:space="0" w:color="auto"/>
                    <w:right w:val="single" w:sz="4" w:space="0" w:color="auto"/>
                  </w:tcBorders>
                </w:tcPr>
                <w:p w:rsidR="00FB0319" w:rsidRPr="00CB2440" w:rsidRDefault="00FB0319" w:rsidP="00FB0319">
                  <w:pPr>
                    <w:autoSpaceDE w:val="0"/>
                    <w:autoSpaceDN w:val="0"/>
                    <w:adjustRightInd w:val="0"/>
                    <w:spacing w:after="1" w:line="200" w:lineRule="atLeast"/>
                    <w:rPr>
                      <w:rFonts w:cs="Arial"/>
                      <w:szCs w:val="20"/>
                      <w:shd w:val="clear" w:color="auto" w:fill="C0C0C0"/>
                    </w:rPr>
                  </w:pPr>
                  <w:r w:rsidRPr="00CB2440">
                    <w:rPr>
                      <w:rFonts w:cs="Arial"/>
                      <w:szCs w:val="20"/>
                      <w:shd w:val="clear" w:color="auto" w:fill="C0C0C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CB2440" w:rsidRDefault="00FB0319" w:rsidP="00FB0319">
                  <w:pPr>
                    <w:autoSpaceDE w:val="0"/>
                    <w:autoSpaceDN w:val="0"/>
                    <w:adjustRightInd w:val="0"/>
                    <w:spacing w:after="1" w:line="200" w:lineRule="atLeast"/>
                    <w:rPr>
                      <w:rFonts w:cs="Arial"/>
                      <w:szCs w:val="20"/>
                      <w:shd w:val="clear" w:color="auto" w:fill="C0C0C0"/>
                    </w:rPr>
                  </w:pPr>
                  <w:r w:rsidRPr="00CB2440">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CB2440" w:rsidRDefault="00FB0319" w:rsidP="00FB0319">
                  <w:pPr>
                    <w:autoSpaceDE w:val="0"/>
                    <w:autoSpaceDN w:val="0"/>
                    <w:adjustRightInd w:val="0"/>
                    <w:spacing w:after="1" w:line="200" w:lineRule="atLeast"/>
                    <w:rPr>
                      <w:rFonts w:cs="Arial"/>
                      <w:szCs w:val="20"/>
                      <w:shd w:val="clear" w:color="auto" w:fill="C0C0C0"/>
                    </w:rPr>
                  </w:pPr>
                  <w:r w:rsidRPr="00CB2440">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CB2440" w:rsidRDefault="00FB0319" w:rsidP="00FB0319">
                  <w:pPr>
                    <w:autoSpaceDE w:val="0"/>
                    <w:autoSpaceDN w:val="0"/>
                    <w:adjustRightInd w:val="0"/>
                    <w:spacing w:after="1" w:line="200" w:lineRule="atLeast"/>
                    <w:rPr>
                      <w:rFonts w:cs="Arial"/>
                      <w:szCs w:val="20"/>
                      <w:shd w:val="clear" w:color="auto" w:fill="C0C0C0"/>
                    </w:rPr>
                  </w:pPr>
                  <w:r w:rsidRPr="00CB2440">
                    <w:rPr>
                      <w:rFonts w:cs="Arial"/>
                      <w:szCs w:val="20"/>
                      <w:shd w:val="clear" w:color="auto" w:fill="C0C0C0"/>
                    </w:rPr>
                    <w:t xml:space="preserve">для отражения в Журнале операций по выбытию и перемещению нефинансовых активов (код формы по ОКУД 0504071), в </w:t>
                  </w:r>
                  <w:r w:rsidRPr="00CB2440">
                    <w:rPr>
                      <w:rFonts w:cs="Arial"/>
                      <w:szCs w:val="20"/>
                      <w:shd w:val="clear" w:color="auto" w:fill="C0C0C0"/>
                    </w:rPr>
                    <w:lastRenderedPageBreak/>
                    <w:t>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lastRenderedPageBreak/>
                    <w:t>404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B2440">
                    <w:rPr>
                      <w:rFonts w:cs="Arial"/>
                      <w:szCs w:val="20"/>
                      <w:shd w:val="clear" w:color="auto" w:fill="C0C0C0"/>
                    </w:rPr>
                    <w:t>Первичные документы, подтверждающие безвозмездную передачу нефинансовых активов имущества казны</w:t>
                  </w:r>
                </w:p>
                <w:p w:rsidR="004A06EB" w:rsidRDefault="004A06EB" w:rsidP="00FB0319">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3837D7" w:rsidRDefault="003837D7" w:rsidP="003837D7">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1B5720" w:rsidRDefault="001B5720"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4A06EB">
                  <w:pPr>
                    <w:autoSpaceDE w:val="0"/>
                    <w:autoSpaceDN w:val="0"/>
                    <w:adjustRightInd w:val="0"/>
                    <w:spacing w:after="1" w:line="200" w:lineRule="atLeast"/>
                    <w:rPr>
                      <w:rFonts w:cs="Arial"/>
                      <w:szCs w:val="20"/>
                    </w:rPr>
                  </w:pPr>
                </w:p>
                <w:p w:rsidR="004A06EB" w:rsidRDefault="004A06EB" w:rsidP="00CB2440">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lastRenderedPageBreak/>
                    <w:t>404</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3837D7">
                    <w:rPr>
                      <w:rFonts w:cs="Arial"/>
                      <w:szCs w:val="20"/>
                      <w:shd w:val="clear" w:color="auto" w:fill="C0C0C0"/>
                    </w:rPr>
                    <w:t>0510448</w:t>
                  </w:r>
                  <w:r>
                    <w:rPr>
                      <w:rFonts w:cs="Arial"/>
                      <w:szCs w:val="20"/>
                    </w:rPr>
                    <w:t xml:space="preserve">) </w:t>
                  </w:r>
                  <w:r w:rsidRPr="003837D7">
                    <w:rPr>
                      <w:rFonts w:cs="Arial"/>
                      <w:szCs w:val="20"/>
                      <w:shd w:val="clear" w:color="auto" w:fill="C0C0C0"/>
                    </w:rPr>
                    <w:t>при безвозмездной передаче нефинансовых активов имущества в рамках межведомственных, межбюджетных расчетов, в том числе</w:t>
                  </w:r>
                  <w:r>
                    <w:rPr>
                      <w:rFonts w:cs="Arial"/>
                      <w:szCs w:val="20"/>
                    </w:rPr>
                    <w:t xml:space="preserve"> при </w:t>
                  </w:r>
                  <w:r w:rsidRPr="003837D7">
                    <w:rPr>
                      <w:rFonts w:cs="Arial"/>
                      <w:szCs w:val="20"/>
                      <w:shd w:val="clear" w:color="auto" w:fill="C0C0C0"/>
                    </w:rPr>
                    <w:t>передаче</w:t>
                  </w:r>
                  <w:r>
                    <w:rPr>
                      <w:rFonts w:cs="Arial"/>
                      <w:szCs w:val="20"/>
                    </w:rPr>
                    <w:t xml:space="preserve"> имущества в оперативное управление, хозяйственное ведение, постоянное (бессрочное) пользование, в собственность другим публично-правовым образованиям</w:t>
                  </w:r>
                  <w:r w:rsidRPr="003837D7">
                    <w:rPr>
                      <w:rFonts w:cs="Arial"/>
                      <w:szCs w:val="20"/>
                      <w:shd w:val="clear" w:color="auto" w:fill="C0C0C0"/>
                    </w:rPr>
                    <w:t>, при передаче иным субъектам учета нефинансовых активов имущества казны и при передаче имущества, обращенного в собственность государства, с приложением скан-копии документа, содержащей подписи принимающей стороны,</w:t>
                  </w:r>
                  <w:r>
                    <w:rPr>
                      <w:rFonts w:cs="Arial"/>
                      <w:szCs w:val="20"/>
                    </w:rPr>
                    <w:t xml:space="preserve"> с приложением </w:t>
                  </w:r>
                  <w:r w:rsidRPr="003837D7">
                    <w:rPr>
                      <w:rFonts w:cs="Arial"/>
                      <w:szCs w:val="20"/>
                      <w:shd w:val="clear" w:color="auto" w:fill="C0C0C0"/>
                    </w:rPr>
                    <w:t>выписки</w:t>
                  </w:r>
                  <w:r>
                    <w:rPr>
                      <w:rFonts w:cs="Arial"/>
                      <w:szCs w:val="20"/>
                    </w:rPr>
                    <w:t xml:space="preserve"> из ЕГРН </w:t>
                  </w:r>
                  <w:r w:rsidRPr="003837D7">
                    <w:rPr>
                      <w:rFonts w:cs="Arial"/>
                      <w:szCs w:val="20"/>
                      <w:shd w:val="clear" w:color="auto" w:fill="C0C0C0"/>
                    </w:rPr>
                    <w:t xml:space="preserve">об </w:t>
                  </w:r>
                  <w:r w:rsidRPr="003837D7">
                    <w:rPr>
                      <w:rFonts w:cs="Arial"/>
                      <w:szCs w:val="20"/>
                      <w:shd w:val="clear" w:color="auto" w:fill="C0C0C0"/>
                    </w:rPr>
                    <w:lastRenderedPageBreak/>
                    <w:t>основных характеристиках и зарегистрированных правах на объект недвижимости/о переходе прав на объект недвижимости -</w:t>
                  </w:r>
                  <w:r>
                    <w:rPr>
                      <w:rFonts w:cs="Arial"/>
                      <w:szCs w:val="20"/>
                    </w:rPr>
                    <w:t xml:space="preserve"> для </w:t>
                  </w:r>
                  <w:r w:rsidRPr="003837D7">
                    <w:rPr>
                      <w:rFonts w:cs="Arial"/>
                      <w:szCs w:val="20"/>
                      <w:shd w:val="clear" w:color="auto" w:fill="C0C0C0"/>
                    </w:rPr>
                    <w:t>объектов</w:t>
                  </w:r>
                  <w:r>
                    <w:rPr>
                      <w:rFonts w:cs="Arial"/>
                      <w:szCs w:val="20"/>
                    </w:rPr>
                    <w:t xml:space="preserve"> недвижимого имущества, </w:t>
                  </w:r>
                  <w:r w:rsidRPr="003837D7">
                    <w:rPr>
                      <w:rFonts w:cs="Arial"/>
                      <w:szCs w:val="20"/>
                      <w:shd w:val="clear" w:color="auto" w:fill="C0C0C0"/>
                    </w:rPr>
                    <w:t>для иных объектов, подлежащих регистрации в государственных реестрах, - с приложением документа, подтверждающего снятие объекта с государственного учета, с приложением решения (распоряжения) уполномоченного органа/распоряжения главного распорядителя бюджетных средств (при наличии) (при отсутствии функциональной возможности формирования и подписания в электронном виде принимающей стороной)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837D7">
                    <w:rPr>
                      <w:rFonts w:cs="Arial"/>
                      <w:szCs w:val="20"/>
                      <w:shd w:val="clear" w:color="auto" w:fill="C0C0C0"/>
                    </w:rPr>
                    <w:t>1) формирование, подписание и</w:t>
                  </w:r>
                  <w:r>
                    <w:rPr>
                      <w:rFonts w:cs="Arial"/>
                      <w:szCs w:val="20"/>
                    </w:rPr>
                    <w:t xml:space="preserve"> направление </w:t>
                  </w:r>
                  <w:r w:rsidRPr="003837D7">
                    <w:rPr>
                      <w:rFonts w:cs="Arial"/>
                      <w:szCs w:val="20"/>
                      <w:shd w:val="clear" w:color="auto" w:fill="C0C0C0"/>
                    </w:rPr>
                    <w:t>принимающей стороне на бумажном носителе</w:t>
                  </w:r>
                  <w:r>
                    <w:rPr>
                      <w:rFonts w:cs="Arial"/>
                      <w:szCs w:val="20"/>
                    </w:rPr>
                    <w:t xml:space="preserve"> не позднее рабочего дня</w:t>
                  </w:r>
                  <w:r w:rsidRPr="003837D7">
                    <w:rPr>
                      <w:rFonts w:cs="Arial"/>
                      <w:szCs w:val="20"/>
                      <w:shd w:val="clear" w:color="auto" w:fill="C0C0C0"/>
                    </w:rPr>
                    <w:t>, следующего за днем издания распоряжения/принятия решения о передаче/не позднее рабочего дня, следующего за днем прекращения права собственности на объект;</w:t>
                  </w:r>
                </w:p>
                <w:p w:rsidR="00FB0319" w:rsidRDefault="00FB0319" w:rsidP="00FB0319">
                  <w:pPr>
                    <w:autoSpaceDE w:val="0"/>
                    <w:autoSpaceDN w:val="0"/>
                    <w:adjustRightInd w:val="0"/>
                    <w:spacing w:after="1" w:line="200" w:lineRule="atLeast"/>
                    <w:rPr>
                      <w:rFonts w:cs="Arial"/>
                      <w:szCs w:val="20"/>
                    </w:rPr>
                  </w:pPr>
                  <w:r w:rsidRPr="003837D7">
                    <w:rPr>
                      <w:rFonts w:cs="Arial"/>
                      <w:szCs w:val="20"/>
                      <w:shd w:val="clear" w:color="auto" w:fill="C0C0C0"/>
                    </w:rPr>
                    <w:t>2) направление электронных сведений из РФИ не позднее рабочего дня, следующего за днем</w:t>
                  </w:r>
                  <w:r>
                    <w:rPr>
                      <w:rFonts w:cs="Arial"/>
                      <w:szCs w:val="20"/>
                    </w:rPr>
                    <w:t xml:space="preserve"> получения </w:t>
                  </w:r>
                  <w:r w:rsidRPr="003837D7">
                    <w:rPr>
                      <w:rFonts w:cs="Arial"/>
                      <w:szCs w:val="20"/>
                      <w:shd w:val="clear" w:color="auto" w:fill="C0C0C0"/>
                    </w:rPr>
                    <w:t>документа от</w:t>
                  </w:r>
                  <w:r>
                    <w:rPr>
                      <w:rFonts w:cs="Arial"/>
                      <w:szCs w:val="20"/>
                    </w:rPr>
                    <w:t xml:space="preserve"> принимающей </w:t>
                  </w:r>
                  <w:r w:rsidRPr="003837D7">
                    <w:rPr>
                      <w:rFonts w:cs="Arial"/>
                      <w:szCs w:val="20"/>
                      <w:shd w:val="clear" w:color="auto" w:fill="C0C0C0"/>
                    </w:rPr>
                    <w:t>стороны</w:t>
                  </w:r>
                  <w:r>
                    <w:rPr>
                      <w:rFonts w:cs="Arial"/>
                      <w:szCs w:val="20"/>
                    </w:rPr>
                    <w:t xml:space="preserve"> и отражения сведений в </w:t>
                  </w:r>
                  <w:r w:rsidRPr="003837D7">
                    <w:rPr>
                      <w:rFonts w:cs="Arial"/>
                      <w:szCs w:val="20"/>
                      <w:shd w:val="clear" w:color="auto" w:fill="C0C0C0"/>
                    </w:rPr>
                    <w:t>РФИ/направление средствами ГИИС "Электронный бюджет" в отношении имущества, обращенного в собственность государства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3837D7">
                    <w:rPr>
                      <w:rFonts w:cs="Arial"/>
                      <w:szCs w:val="20"/>
                      <w:shd w:val="clear" w:color="auto" w:fill="C0C0C0"/>
                    </w:rPr>
                    <w:t>, следующего за днем</w:t>
                  </w:r>
                  <w:r>
                    <w:rPr>
                      <w:rFonts w:cs="Arial"/>
                      <w:szCs w:val="20"/>
                    </w:rPr>
                    <w:t xml:space="preserve"> получения документа </w:t>
                  </w:r>
                  <w:r w:rsidRPr="003837D7">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отражение </w:t>
                  </w:r>
                  <w:r w:rsidRPr="003837D7">
                    <w:rPr>
                      <w:rFonts w:cs="Arial"/>
                      <w:szCs w:val="20"/>
                      <w:shd w:val="clear" w:color="auto" w:fill="C0C0C0"/>
                    </w:rPr>
                    <w:t>в учете</w:t>
                  </w:r>
                  <w:r>
                    <w:rPr>
                      <w:rFonts w:cs="Arial"/>
                      <w:szCs w:val="20"/>
                    </w:rPr>
                    <w:t xml:space="preserve"> факта хозяйственной жизни;</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w:t>
                  </w:r>
                  <w:r w:rsidRPr="003837D7">
                    <w:rPr>
                      <w:rFonts w:cs="Arial"/>
                      <w:szCs w:val="20"/>
                      <w:shd w:val="clear" w:color="auto" w:fill="C0C0C0"/>
                    </w:rPr>
                    <w:t>средствами ГИИС "Электронный бюджет"</w:t>
                  </w:r>
                  <w:r>
                    <w:rPr>
                      <w:rFonts w:cs="Arial"/>
                      <w:szCs w:val="20"/>
                    </w:rPr>
                    <w:t xml:space="preserve"> Извещения (код формы по ОКУД 0504805) </w:t>
                  </w:r>
                  <w:r w:rsidRPr="00206E5B">
                    <w:rPr>
                      <w:rFonts w:cs="Arial"/>
                      <w:szCs w:val="20"/>
                      <w:shd w:val="clear" w:color="auto" w:fill="C0C0C0"/>
                    </w:rPr>
                    <w:t>(подпункт 403.1 пункта 403 Графика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для отражения в </w:t>
                  </w:r>
                  <w:r w:rsidRPr="00206E5B">
                    <w:rPr>
                      <w:rFonts w:cs="Arial"/>
                      <w:szCs w:val="20"/>
                      <w:shd w:val="clear" w:color="auto" w:fill="C0C0C0"/>
                    </w:rPr>
                    <w:t>Журнале</w:t>
                  </w:r>
                  <w:r>
                    <w:rPr>
                      <w:rFonts w:cs="Arial"/>
                      <w:szCs w:val="20"/>
                    </w:rPr>
                    <w:t xml:space="preserve"> операций </w:t>
                  </w:r>
                  <w:r w:rsidRPr="00206E5B">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r w:rsidRPr="00206E5B">
                    <w:rPr>
                      <w:rFonts w:cs="Arial"/>
                      <w:szCs w:val="20"/>
                    </w:rPr>
                    <w:t>;</w:t>
                  </w:r>
                </w:p>
                <w:p w:rsidR="00FB0319" w:rsidRDefault="00FB0319" w:rsidP="00FB0319">
                  <w:pPr>
                    <w:autoSpaceDE w:val="0"/>
                    <w:autoSpaceDN w:val="0"/>
                    <w:adjustRightInd w:val="0"/>
                    <w:spacing w:after="1" w:line="200" w:lineRule="atLeast"/>
                    <w:rPr>
                      <w:rFonts w:cs="Arial"/>
                      <w:szCs w:val="20"/>
                    </w:rPr>
                  </w:pPr>
                  <w:r w:rsidRPr="00206E5B">
                    <w:rPr>
                      <w:rFonts w:cs="Arial"/>
                      <w:szCs w:val="20"/>
                      <w:shd w:val="clear" w:color="auto" w:fill="C0C0C0"/>
                    </w:rPr>
                    <w:t>2) для закрытия Карточки капитальных вложений (код формы по ОКУД 0509211) для объектов незавершенного строительства;</w:t>
                  </w:r>
                </w:p>
                <w:p w:rsidR="00FB0319" w:rsidRDefault="00FB0319" w:rsidP="00FB0319">
                  <w:pPr>
                    <w:autoSpaceDE w:val="0"/>
                    <w:autoSpaceDN w:val="0"/>
                    <w:adjustRightInd w:val="0"/>
                    <w:spacing w:after="1" w:line="200" w:lineRule="atLeast"/>
                    <w:rPr>
                      <w:rFonts w:cs="Arial"/>
                      <w:szCs w:val="20"/>
                    </w:rPr>
                  </w:pPr>
                  <w:r w:rsidRPr="00206E5B">
                    <w:rPr>
                      <w:rFonts w:cs="Arial"/>
                      <w:szCs w:val="20"/>
                      <w:shd w:val="clear" w:color="auto" w:fill="C0C0C0"/>
                    </w:rPr>
                    <w:t>3</w:t>
                  </w:r>
                  <w:r>
                    <w:rPr>
                      <w:rFonts w:cs="Arial"/>
                      <w:szCs w:val="20"/>
                    </w:rPr>
                    <w:t xml:space="preserve">) для направления Извещения (код формы по ОКУД 0504805) на бумажном носителе </w:t>
                  </w:r>
                  <w:r w:rsidRPr="00206E5B">
                    <w:rPr>
                      <w:rFonts w:cs="Arial"/>
                      <w:szCs w:val="20"/>
                      <w:shd w:val="clear" w:color="auto" w:fill="C0C0C0"/>
                    </w:rPr>
                    <w:t>субъекту централизованного учета для подписания</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404</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приеме-передаче объектов нефинансовых активов (код формы по ОКУД </w:t>
                  </w:r>
                  <w:r w:rsidRPr="00206E5B">
                    <w:rPr>
                      <w:rFonts w:cs="Arial"/>
                      <w:szCs w:val="20"/>
                      <w:shd w:val="clear" w:color="auto" w:fill="C0C0C0"/>
                    </w:rPr>
                    <w:t>0510448</w:t>
                  </w:r>
                  <w:r>
                    <w:rPr>
                      <w:rFonts w:cs="Arial"/>
                      <w:szCs w:val="20"/>
                    </w:rPr>
                    <w:t xml:space="preserve">) при безвозмездной </w:t>
                  </w:r>
                  <w:r w:rsidRPr="00206E5B">
                    <w:rPr>
                      <w:rFonts w:cs="Arial"/>
                      <w:szCs w:val="20"/>
                      <w:shd w:val="clear" w:color="auto" w:fill="C0C0C0"/>
                    </w:rPr>
                    <w:t xml:space="preserve">передаче нефинансовых </w:t>
                  </w:r>
                  <w:r w:rsidRPr="00206E5B">
                    <w:rPr>
                      <w:rFonts w:cs="Arial"/>
                      <w:szCs w:val="20"/>
                      <w:shd w:val="clear" w:color="auto" w:fill="C0C0C0"/>
                    </w:rPr>
                    <w:lastRenderedPageBreak/>
                    <w:t>активов имущества в рамках внутриведомственных, межведомственных и межбюджетных расчетов, в том числе при передаче имущества</w:t>
                  </w:r>
                  <w:r>
                    <w:rPr>
                      <w:rFonts w:cs="Arial"/>
                      <w:szCs w:val="20"/>
                    </w:rPr>
                    <w:t xml:space="preserve"> в оперативное управление, хозяйственное ведение, постоянное (бессрочное) пользование, в собственность другим публично-правовым образованиям</w:t>
                  </w:r>
                  <w:r w:rsidRPr="00206E5B">
                    <w:rPr>
                      <w:rFonts w:cs="Arial"/>
                      <w:szCs w:val="20"/>
                      <w:shd w:val="clear" w:color="auto" w:fill="C0C0C0"/>
                    </w:rPr>
                    <w:t>, при передаче иным субъектам учета нефинансовых активов имущества казны и при передаче имущества, обращенного в собственность государства,</w:t>
                  </w:r>
                  <w:r>
                    <w:rPr>
                      <w:rFonts w:cs="Arial"/>
                      <w:szCs w:val="20"/>
                    </w:rPr>
                    <w:t xml:space="preserve"> с приложением </w:t>
                  </w:r>
                  <w:r w:rsidRPr="00206E5B">
                    <w:rPr>
                      <w:rFonts w:cs="Arial"/>
                      <w:szCs w:val="20"/>
                      <w:shd w:val="clear" w:color="auto" w:fill="C0C0C0"/>
                    </w:rPr>
                    <w:t>выписки</w:t>
                  </w:r>
                  <w:r>
                    <w:rPr>
                      <w:rFonts w:cs="Arial"/>
                      <w:szCs w:val="20"/>
                    </w:rPr>
                    <w:t xml:space="preserve"> из ЕГРН </w:t>
                  </w:r>
                  <w:r w:rsidRPr="00206E5B">
                    <w:rPr>
                      <w:rFonts w:cs="Arial"/>
                      <w:szCs w:val="20"/>
                      <w:shd w:val="clear" w:color="auto" w:fill="C0C0C0"/>
                    </w:rPr>
                    <w:t>об основных характеристиках и зарегистрированных правах на объект недвижимости/о переходе прав на объект недвижимости -</w:t>
                  </w:r>
                  <w:r>
                    <w:rPr>
                      <w:rFonts w:cs="Arial"/>
                      <w:szCs w:val="20"/>
                    </w:rPr>
                    <w:t xml:space="preserve"> для объектов недвижимого имущества</w:t>
                  </w:r>
                  <w:r w:rsidRPr="00206E5B">
                    <w:rPr>
                      <w:rFonts w:cs="Arial"/>
                      <w:szCs w:val="20"/>
                      <w:shd w:val="clear" w:color="auto" w:fill="C0C0C0"/>
                    </w:rPr>
                    <w:t xml:space="preserve">, для иных объектов, подлежащих регистрации в государственных реестрах, - с приложением документа, </w:t>
                  </w:r>
                  <w:r w:rsidRPr="00206E5B">
                    <w:rPr>
                      <w:rFonts w:cs="Arial"/>
                      <w:szCs w:val="20"/>
                      <w:shd w:val="clear" w:color="auto" w:fill="C0C0C0"/>
                    </w:rPr>
                    <w:lastRenderedPageBreak/>
                    <w:t>подтверждающего снятие объекта с государственного учета, с приложением решения (распоряжения) уполномоченного органа/распоряжения главного распорядителя бюджетных средств</w:t>
                  </w:r>
                  <w:r>
                    <w:rPr>
                      <w:rFonts w:cs="Arial"/>
                      <w:szCs w:val="20"/>
                    </w:rPr>
                    <w:t xml:space="preserve"> (при </w:t>
                  </w:r>
                  <w:r w:rsidRPr="00206E5B">
                    <w:rPr>
                      <w:rFonts w:cs="Arial"/>
                      <w:szCs w:val="20"/>
                      <w:shd w:val="clear" w:color="auto" w:fill="C0C0C0"/>
                    </w:rPr>
                    <w:t>наличии</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формирование</w:t>
                  </w:r>
                  <w:r w:rsidRPr="00206E5B">
                    <w:rPr>
                      <w:rFonts w:cs="Arial"/>
                      <w:szCs w:val="20"/>
                      <w:shd w:val="clear" w:color="auto" w:fill="C0C0C0"/>
                    </w:rPr>
                    <w:t>, подписание</w:t>
                  </w:r>
                  <w:r>
                    <w:rPr>
                      <w:rFonts w:cs="Arial"/>
                      <w:szCs w:val="20"/>
                    </w:rPr>
                    <w:t xml:space="preserve"> и направление принимающей стороне </w:t>
                  </w:r>
                  <w:r w:rsidRPr="00206E5B">
                    <w:rPr>
                      <w:rFonts w:cs="Arial"/>
                      <w:szCs w:val="20"/>
                      <w:shd w:val="clear" w:color="auto" w:fill="C0C0C0"/>
                    </w:rPr>
                    <w:t xml:space="preserve">средствами ГИИС "Электронный бюджет" не позднее </w:t>
                  </w:r>
                  <w:r w:rsidRPr="00206E5B">
                    <w:rPr>
                      <w:rFonts w:cs="Arial"/>
                      <w:szCs w:val="20"/>
                      <w:shd w:val="clear" w:color="auto" w:fill="C0C0C0"/>
                    </w:rPr>
                    <w:lastRenderedPageBreak/>
                    <w:t>рабочего дня, следующего за днем издания распоряжения/принятия решения о передаче/не позднее рабочего дня, следующего за днем прекращения права собственности на объект</w:t>
                  </w:r>
                  <w:r>
                    <w:rPr>
                      <w:rFonts w:cs="Arial"/>
                      <w:szCs w:val="20"/>
                    </w:rPr>
                    <w:t>;</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направление </w:t>
                  </w:r>
                  <w:r w:rsidRPr="00206E5B">
                    <w:rPr>
                      <w:rFonts w:cs="Arial"/>
                      <w:szCs w:val="20"/>
                      <w:shd w:val="clear" w:color="auto" w:fill="C0C0C0"/>
                    </w:rPr>
                    <w:t>в уполномоченную организацию средствами ГИИС "Электронный бюджет"</w:t>
                  </w:r>
                  <w:r>
                    <w:rPr>
                      <w:rFonts w:cs="Arial"/>
                      <w:szCs w:val="20"/>
                    </w:rPr>
                    <w:t xml:space="preserve"> не позднее рабочего дня</w:t>
                  </w:r>
                  <w:r w:rsidRPr="00206E5B">
                    <w:rPr>
                      <w:rFonts w:cs="Arial"/>
                      <w:szCs w:val="20"/>
                      <w:shd w:val="clear" w:color="auto" w:fill="C0C0C0"/>
                    </w:rPr>
                    <w:t>, следующего за днем</w:t>
                  </w:r>
                  <w:r>
                    <w:rPr>
                      <w:rFonts w:cs="Arial"/>
                      <w:szCs w:val="20"/>
                    </w:rPr>
                    <w:t xml:space="preserve"> подписания документа </w:t>
                  </w:r>
                  <w:r w:rsidRPr="00206E5B">
                    <w:rPr>
                      <w:rFonts w:cs="Arial"/>
                      <w:szCs w:val="20"/>
                      <w:shd w:val="clear" w:color="auto" w:fill="C0C0C0"/>
                    </w:rPr>
                    <w:t>электронными подписями средствами ГИИС "Электронный бюджет"</w:t>
                  </w:r>
                  <w:r>
                    <w:rPr>
                      <w:rFonts w:cs="Arial"/>
                      <w:szCs w:val="20"/>
                    </w:rPr>
                    <w:t xml:space="preserve"> принимающей стороной и отражения сведений в </w:t>
                  </w:r>
                  <w:r w:rsidRPr="00206E5B">
                    <w:rPr>
                      <w:rFonts w:cs="Arial"/>
                      <w:szCs w:val="20"/>
                      <w:shd w:val="clear" w:color="auto" w:fill="C0C0C0"/>
                    </w:rPr>
                    <w:t>РФИ/направление средствами ГИИС "Электронный бюджет" в отношении имущества, обращенного в собственность государства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w:t>
                  </w:r>
                  <w:r w:rsidRPr="00206E5B">
                    <w:rPr>
                      <w:rFonts w:cs="Arial"/>
                      <w:szCs w:val="20"/>
                      <w:shd w:val="clear" w:color="auto" w:fill="C0C0C0"/>
                    </w:rPr>
                    <w:t>субъекта централизованного учета</w:t>
                  </w:r>
                  <w:r>
                    <w:rPr>
                      <w:rFonts w:cs="Arial"/>
                      <w:szCs w:val="20"/>
                    </w:rPr>
                    <w:t xml:space="preserve">, руководитель (уполномоченное </w:t>
                  </w:r>
                  <w:r>
                    <w:rPr>
                      <w:rFonts w:cs="Arial"/>
                      <w:szCs w:val="20"/>
                    </w:rPr>
                    <w:lastRenderedPageBreak/>
                    <w:t xml:space="preserve">лицо) </w:t>
                  </w:r>
                  <w:r w:rsidRPr="00206E5B">
                    <w:rPr>
                      <w:rFonts w:cs="Arial"/>
                      <w:szCs w:val="20"/>
                      <w:shd w:val="clear" w:color="auto" w:fill="C0C0C0"/>
                    </w:rPr>
                    <w:t>принимающей стороны</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77B4F">
                    <w:rPr>
                      <w:rFonts w:cs="Arial"/>
                      <w:szCs w:val="20"/>
                      <w:shd w:val="clear" w:color="auto" w:fill="C0C0C0"/>
                    </w:rPr>
                    <w:lastRenderedPageBreak/>
                    <w:t>не позднее рабочего дня, следующего за днем получения документа</w:t>
                  </w:r>
                  <w:r>
                    <w:rPr>
                      <w:rFonts w:cs="Arial"/>
                      <w:szCs w:val="20"/>
                    </w:rPr>
                    <w:t xml:space="preserve">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отражение </w:t>
                  </w:r>
                  <w:r w:rsidRPr="00677B4F">
                    <w:rPr>
                      <w:rFonts w:cs="Arial"/>
                      <w:szCs w:val="20"/>
                      <w:shd w:val="clear" w:color="auto" w:fill="C0C0C0"/>
                    </w:rPr>
                    <w:t>в учете</w:t>
                  </w:r>
                  <w:r>
                    <w:rPr>
                      <w:rFonts w:cs="Arial"/>
                      <w:szCs w:val="20"/>
                    </w:rPr>
                    <w:t xml:space="preserve"> факта хозяйственной жизни;</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формирование </w:t>
                  </w:r>
                  <w:r w:rsidRPr="00677B4F">
                    <w:rPr>
                      <w:rFonts w:cs="Arial"/>
                      <w:szCs w:val="20"/>
                      <w:shd w:val="clear" w:color="auto" w:fill="C0C0C0"/>
                    </w:rPr>
                    <w:t xml:space="preserve">средствами ГИИС </w:t>
                  </w:r>
                  <w:r w:rsidRPr="00677B4F">
                    <w:rPr>
                      <w:rFonts w:cs="Arial"/>
                      <w:szCs w:val="20"/>
                      <w:shd w:val="clear" w:color="auto" w:fill="C0C0C0"/>
                    </w:rPr>
                    <w:lastRenderedPageBreak/>
                    <w:t>"Электронный бюджет"</w:t>
                  </w:r>
                  <w:r>
                    <w:rPr>
                      <w:rFonts w:cs="Arial"/>
                      <w:szCs w:val="20"/>
                    </w:rPr>
                    <w:t xml:space="preserve"> Извещения (код формы по ОКУД 0504805) </w:t>
                  </w:r>
                  <w:r w:rsidRPr="00677B4F">
                    <w:rPr>
                      <w:rFonts w:cs="Arial"/>
                      <w:szCs w:val="20"/>
                      <w:shd w:val="clear" w:color="auto" w:fill="C0C0C0"/>
                    </w:rPr>
                    <w:t>(подпункт 403.2 пункта 403 Графика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1) для отражения в </w:t>
                  </w:r>
                  <w:r w:rsidRPr="00677B4F">
                    <w:rPr>
                      <w:rFonts w:cs="Arial"/>
                      <w:szCs w:val="20"/>
                      <w:shd w:val="clear" w:color="auto" w:fill="C0C0C0"/>
                    </w:rPr>
                    <w:t>Журнале</w:t>
                  </w:r>
                  <w:r>
                    <w:rPr>
                      <w:rFonts w:cs="Arial"/>
                      <w:szCs w:val="20"/>
                    </w:rPr>
                    <w:t xml:space="preserve"> операций </w:t>
                  </w:r>
                  <w:r w:rsidRPr="00677B4F">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p w:rsidR="00FB0319" w:rsidRDefault="00FB0319" w:rsidP="00FB0319">
                  <w:pPr>
                    <w:autoSpaceDE w:val="0"/>
                    <w:autoSpaceDN w:val="0"/>
                    <w:adjustRightInd w:val="0"/>
                    <w:spacing w:after="1" w:line="200" w:lineRule="atLeast"/>
                    <w:rPr>
                      <w:rFonts w:cs="Arial"/>
                      <w:szCs w:val="20"/>
                    </w:rPr>
                  </w:pPr>
                  <w:r w:rsidRPr="00677B4F">
                    <w:rPr>
                      <w:rFonts w:cs="Arial"/>
                      <w:szCs w:val="20"/>
                      <w:shd w:val="clear" w:color="auto" w:fill="C0C0C0"/>
                    </w:rPr>
                    <w:lastRenderedPageBreak/>
                    <w:t>2) для закрытия Карточки капитальных вложений (код формы по ОКУД 0509211) для объектов незавершенного строительства;</w:t>
                  </w:r>
                </w:p>
                <w:p w:rsidR="00FB0319" w:rsidRDefault="00FB0319" w:rsidP="00FB0319">
                  <w:pPr>
                    <w:autoSpaceDE w:val="0"/>
                    <w:autoSpaceDN w:val="0"/>
                    <w:adjustRightInd w:val="0"/>
                    <w:spacing w:after="1" w:line="200" w:lineRule="atLeast"/>
                    <w:rPr>
                      <w:rFonts w:cs="Arial"/>
                      <w:szCs w:val="20"/>
                    </w:rPr>
                  </w:pPr>
                  <w:r w:rsidRPr="00677B4F">
                    <w:rPr>
                      <w:rFonts w:cs="Arial"/>
                      <w:szCs w:val="20"/>
                      <w:shd w:val="clear" w:color="auto" w:fill="C0C0C0"/>
                    </w:rPr>
                    <w:t>3</w:t>
                  </w:r>
                  <w:r>
                    <w:rPr>
                      <w:rFonts w:cs="Arial"/>
                      <w:szCs w:val="20"/>
                    </w:rPr>
                    <w:t xml:space="preserve">) для направления Извещения (код формы по ОКУД 0504805) субъекту централизованного учета </w:t>
                  </w:r>
                  <w:r w:rsidRPr="00677B4F">
                    <w:rPr>
                      <w:rFonts w:cs="Arial"/>
                      <w:szCs w:val="20"/>
                      <w:shd w:val="clear" w:color="auto" w:fill="C0C0C0"/>
                    </w:rPr>
                    <w:t>для подписания</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206E5B" w:rsidRDefault="00FB0319" w:rsidP="00FB0319">
                  <w:pPr>
                    <w:autoSpaceDE w:val="0"/>
                    <w:autoSpaceDN w:val="0"/>
                    <w:adjustRightInd w:val="0"/>
                    <w:spacing w:after="1" w:line="200" w:lineRule="atLeast"/>
                    <w:rPr>
                      <w:rFonts w:cs="Arial"/>
                      <w:szCs w:val="20"/>
                      <w:shd w:val="clear" w:color="auto" w:fill="C0C0C0"/>
                    </w:rPr>
                  </w:pPr>
                  <w:r w:rsidRPr="00C322DE">
                    <w:rPr>
                      <w:rFonts w:cs="Arial"/>
                      <w:szCs w:val="20"/>
                      <w:shd w:val="clear" w:color="auto" w:fill="C0C0C0"/>
                    </w:rPr>
                    <w:lastRenderedPageBreak/>
                    <w:t>404</w:t>
                  </w:r>
                  <w:r w:rsidRPr="00206E5B">
                    <w:rPr>
                      <w:rFonts w:cs="Arial"/>
                      <w:szCs w:val="20"/>
                      <w:shd w:val="clear" w:color="auto" w:fill="C0C0C0"/>
                    </w:rPr>
                    <w:t>.3</w:t>
                  </w:r>
                </w:p>
              </w:tc>
              <w:tc>
                <w:tcPr>
                  <w:tcW w:w="1560" w:type="dxa"/>
                  <w:tcBorders>
                    <w:top w:val="single" w:sz="4" w:space="0" w:color="auto"/>
                    <w:left w:val="single" w:sz="4" w:space="0" w:color="auto"/>
                    <w:bottom w:val="single" w:sz="4" w:space="0" w:color="auto"/>
                    <w:right w:val="single" w:sz="4" w:space="0" w:color="auto"/>
                  </w:tcBorders>
                </w:tcPr>
                <w:p w:rsidR="00FB0319" w:rsidRPr="00206E5B" w:rsidRDefault="00FB0319" w:rsidP="00FB0319">
                  <w:pPr>
                    <w:autoSpaceDE w:val="0"/>
                    <w:autoSpaceDN w:val="0"/>
                    <w:adjustRightInd w:val="0"/>
                    <w:spacing w:after="1" w:line="200" w:lineRule="atLeast"/>
                    <w:rPr>
                      <w:rFonts w:cs="Arial"/>
                      <w:szCs w:val="20"/>
                      <w:shd w:val="clear" w:color="auto" w:fill="C0C0C0"/>
                    </w:rPr>
                  </w:pPr>
                  <w:r w:rsidRPr="00206E5B">
                    <w:rPr>
                      <w:rFonts w:cs="Arial"/>
                      <w:szCs w:val="20"/>
                      <w:shd w:val="clear" w:color="auto" w:fill="C0C0C0"/>
                    </w:rPr>
                    <w:t xml:space="preserve">Акт о приеме-передаче объектов нефинансовых активов (код формы по ОКУД 0510448) при безвозмездной передаче нефинансовых активов имущества, в том числе имущества, обращенного в собственность государства, иным организациям (иным правообладателям) с приложением скан-копии документа, с приложением выписки из ЕГРН об основных характеристиках и зарегистрированных правах на объект недвижимости/о переходе прав на объект недвижимости - для объектов недвижимого имущества, </w:t>
                  </w:r>
                  <w:r w:rsidRPr="00206E5B">
                    <w:rPr>
                      <w:rFonts w:cs="Arial"/>
                      <w:szCs w:val="20"/>
                      <w:shd w:val="clear" w:color="auto" w:fill="C0C0C0"/>
                    </w:rPr>
                    <w:lastRenderedPageBreak/>
                    <w:t>для иных объектов, подлежащих регистрации в государственных реестрах, - с приложением документа, подтверждающего снятие объекта с государственного учета, с приложением решения (распоряжения) уполномоченного органа/распоряжения главного распорядителя бюджетных средств (при наличии)</w:t>
                  </w:r>
                </w:p>
              </w:tc>
              <w:tc>
                <w:tcPr>
                  <w:tcW w:w="1134" w:type="dxa"/>
                  <w:tcBorders>
                    <w:top w:val="single" w:sz="4" w:space="0" w:color="auto"/>
                    <w:left w:val="single" w:sz="4" w:space="0" w:color="auto"/>
                    <w:bottom w:val="single" w:sz="4" w:space="0" w:color="auto"/>
                    <w:right w:val="single" w:sz="4" w:space="0" w:color="auto"/>
                  </w:tcBorders>
                </w:tcPr>
                <w:p w:rsidR="00FB0319" w:rsidRPr="00206E5B" w:rsidRDefault="00FB0319" w:rsidP="00FB0319">
                  <w:pPr>
                    <w:autoSpaceDE w:val="0"/>
                    <w:autoSpaceDN w:val="0"/>
                    <w:adjustRightInd w:val="0"/>
                    <w:spacing w:after="1" w:line="200" w:lineRule="atLeast"/>
                    <w:rPr>
                      <w:rFonts w:cs="Arial"/>
                      <w:szCs w:val="20"/>
                      <w:shd w:val="clear" w:color="auto" w:fill="C0C0C0"/>
                    </w:rPr>
                  </w:pPr>
                  <w:r w:rsidRPr="00206E5B">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206E5B" w:rsidRDefault="00FB0319" w:rsidP="00FB0319">
                  <w:pPr>
                    <w:autoSpaceDE w:val="0"/>
                    <w:autoSpaceDN w:val="0"/>
                    <w:adjustRightInd w:val="0"/>
                    <w:spacing w:after="1" w:line="200" w:lineRule="atLeast"/>
                    <w:rPr>
                      <w:rFonts w:cs="Arial"/>
                      <w:szCs w:val="20"/>
                      <w:shd w:val="clear" w:color="auto" w:fill="C0C0C0"/>
                    </w:rPr>
                  </w:pPr>
                  <w:r w:rsidRPr="00206E5B">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206E5B" w:rsidRDefault="00FB0319" w:rsidP="00FB0319">
                  <w:pPr>
                    <w:autoSpaceDE w:val="0"/>
                    <w:autoSpaceDN w:val="0"/>
                    <w:adjustRightInd w:val="0"/>
                    <w:spacing w:after="1" w:line="200" w:lineRule="atLeast"/>
                    <w:rPr>
                      <w:rFonts w:cs="Arial"/>
                      <w:szCs w:val="20"/>
                      <w:shd w:val="clear" w:color="auto" w:fill="C0C0C0"/>
                    </w:rPr>
                  </w:pPr>
                  <w:r w:rsidRPr="00206E5B">
                    <w:rPr>
                      <w:rFonts w:cs="Arial"/>
                      <w:szCs w:val="20"/>
                      <w:shd w:val="clear" w:color="auto" w:fill="C0C0C0"/>
                    </w:rPr>
                    <w:t>1) формирование на основании Документа об оценке стоимости имущества (пункт 408 Графика документооборота), подписание и направление принимающей стороне на бумажном носителе не позднее рабочего дня, следующего за днем издания распоряжения/принятия решения о передаче/не позднее рабочего дня, следующего за днем прекращения права собственности на объект;</w:t>
                  </w:r>
                </w:p>
                <w:p w:rsidR="00FB0319" w:rsidRPr="00206E5B" w:rsidRDefault="00FB0319" w:rsidP="00FB0319">
                  <w:pPr>
                    <w:autoSpaceDE w:val="0"/>
                    <w:autoSpaceDN w:val="0"/>
                    <w:adjustRightInd w:val="0"/>
                    <w:spacing w:after="1" w:line="200" w:lineRule="atLeast"/>
                    <w:rPr>
                      <w:rFonts w:cs="Arial"/>
                      <w:szCs w:val="20"/>
                      <w:shd w:val="clear" w:color="auto" w:fill="C0C0C0"/>
                    </w:rPr>
                  </w:pPr>
                  <w:r w:rsidRPr="00206E5B">
                    <w:rPr>
                      <w:rFonts w:cs="Arial"/>
                      <w:szCs w:val="20"/>
                      <w:shd w:val="clear" w:color="auto" w:fill="C0C0C0"/>
                    </w:rPr>
                    <w:t xml:space="preserve">2) направление электронных сведений из РФИ не позднее рабочего дня, следующего за днем </w:t>
                  </w:r>
                  <w:r w:rsidRPr="00206E5B">
                    <w:rPr>
                      <w:rFonts w:cs="Arial"/>
                      <w:szCs w:val="20"/>
                      <w:shd w:val="clear" w:color="auto" w:fill="C0C0C0"/>
                    </w:rPr>
                    <w:lastRenderedPageBreak/>
                    <w:t>получения документа от принимающей стороны и отражения сведений в РФИ/направление средствами ГИИС "Электронный бюджет" в отношении имущества, обращенного в собственность государства</w:t>
                  </w:r>
                </w:p>
              </w:tc>
              <w:tc>
                <w:tcPr>
                  <w:tcW w:w="1018" w:type="dxa"/>
                  <w:tcBorders>
                    <w:top w:val="single" w:sz="4" w:space="0" w:color="auto"/>
                    <w:left w:val="single" w:sz="4" w:space="0" w:color="auto"/>
                    <w:bottom w:val="single" w:sz="4" w:space="0" w:color="auto"/>
                    <w:right w:val="single" w:sz="4" w:space="0" w:color="auto"/>
                  </w:tcBorders>
                </w:tcPr>
                <w:p w:rsidR="00FB0319" w:rsidRPr="00206E5B" w:rsidRDefault="00FB0319" w:rsidP="00FB0319">
                  <w:pPr>
                    <w:autoSpaceDE w:val="0"/>
                    <w:autoSpaceDN w:val="0"/>
                    <w:adjustRightInd w:val="0"/>
                    <w:spacing w:after="1" w:line="200" w:lineRule="atLeast"/>
                    <w:rPr>
                      <w:rFonts w:cs="Arial"/>
                      <w:szCs w:val="20"/>
                      <w:shd w:val="clear" w:color="auto" w:fill="C0C0C0"/>
                    </w:rPr>
                  </w:pPr>
                  <w:r w:rsidRPr="00206E5B">
                    <w:rPr>
                      <w:rFonts w:cs="Arial"/>
                      <w:szCs w:val="20"/>
                      <w:shd w:val="clear" w:color="auto" w:fill="C0C0C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206E5B" w:rsidRDefault="00FB0319" w:rsidP="00FB0319">
                  <w:pPr>
                    <w:autoSpaceDE w:val="0"/>
                    <w:autoSpaceDN w:val="0"/>
                    <w:adjustRightInd w:val="0"/>
                    <w:spacing w:after="1" w:line="200" w:lineRule="atLeast"/>
                    <w:rPr>
                      <w:rFonts w:cs="Arial"/>
                      <w:szCs w:val="20"/>
                      <w:shd w:val="clear" w:color="auto" w:fill="C0C0C0"/>
                    </w:rPr>
                  </w:pPr>
                  <w:r w:rsidRPr="00206E5B">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206E5B" w:rsidRDefault="00FB0319" w:rsidP="00FB0319">
                  <w:pPr>
                    <w:autoSpaceDE w:val="0"/>
                    <w:autoSpaceDN w:val="0"/>
                    <w:adjustRightInd w:val="0"/>
                    <w:spacing w:after="1" w:line="200" w:lineRule="atLeast"/>
                    <w:rPr>
                      <w:rFonts w:cs="Arial"/>
                      <w:szCs w:val="20"/>
                      <w:shd w:val="clear" w:color="auto" w:fill="C0C0C0"/>
                    </w:rPr>
                  </w:pPr>
                  <w:r w:rsidRPr="00206E5B">
                    <w:rPr>
                      <w:rFonts w:cs="Arial"/>
                      <w:szCs w:val="20"/>
                      <w:shd w:val="clear" w:color="auto" w:fill="C0C0C0"/>
                    </w:rPr>
                    <w:t>отражение в учете факта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Pr="00206E5B" w:rsidRDefault="00FB0319" w:rsidP="00FB0319">
                  <w:pPr>
                    <w:autoSpaceDE w:val="0"/>
                    <w:autoSpaceDN w:val="0"/>
                    <w:adjustRightInd w:val="0"/>
                    <w:spacing w:after="1" w:line="200" w:lineRule="atLeast"/>
                    <w:rPr>
                      <w:rFonts w:cs="Arial"/>
                      <w:szCs w:val="20"/>
                      <w:shd w:val="clear" w:color="auto" w:fill="C0C0C0"/>
                    </w:rPr>
                  </w:pPr>
                  <w:r w:rsidRPr="00206E5B">
                    <w:rPr>
                      <w:rFonts w:cs="Arial"/>
                      <w:szCs w:val="20"/>
                      <w:shd w:val="clear" w:color="auto" w:fill="C0C0C0"/>
                    </w:rPr>
                    <w:t>1) для отражения в Журнале операций по выбытию и перемещению нефинансовых активов (код формы по ОКУД 0504071);</w:t>
                  </w:r>
                </w:p>
                <w:p w:rsidR="00FB0319" w:rsidRPr="00206E5B" w:rsidRDefault="00FB0319" w:rsidP="00FB0319">
                  <w:pPr>
                    <w:autoSpaceDE w:val="0"/>
                    <w:autoSpaceDN w:val="0"/>
                    <w:adjustRightInd w:val="0"/>
                    <w:spacing w:after="1" w:line="200" w:lineRule="atLeast"/>
                    <w:rPr>
                      <w:rFonts w:cs="Arial"/>
                      <w:szCs w:val="20"/>
                      <w:shd w:val="clear" w:color="auto" w:fill="C0C0C0"/>
                    </w:rPr>
                  </w:pPr>
                  <w:r w:rsidRPr="00206E5B">
                    <w:rPr>
                      <w:rFonts w:cs="Arial"/>
                      <w:szCs w:val="20"/>
                      <w:shd w:val="clear" w:color="auto" w:fill="C0C0C0"/>
                    </w:rPr>
                    <w:t>2) для закрытия Карточки капитальных вложений (код формы по ОКУД 0509211) для объектов незавершенного строительства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405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CC4E0F">
                    <w:rPr>
                      <w:rFonts w:cs="Arial"/>
                      <w:szCs w:val="20"/>
                      <w:shd w:val="clear" w:color="auto" w:fill="C0C0C0"/>
                    </w:rPr>
                    <w:t>безвозмездной передаче нефинансовых активов</w:t>
                  </w:r>
                  <w:r>
                    <w:rPr>
                      <w:rFonts w:cs="Arial"/>
                      <w:szCs w:val="20"/>
                    </w:rPr>
                    <w:t xml:space="preserve"> имущества казны</w:t>
                  </w:r>
                </w:p>
                <w:p w:rsidR="004A06EB" w:rsidRDefault="004A06EB"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405</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CC4E0F">
                    <w:rPr>
                      <w:rFonts w:cs="Arial"/>
                      <w:szCs w:val="20"/>
                      <w:shd w:val="clear" w:color="auto" w:fill="C0C0C0"/>
                    </w:rPr>
                    <w:t>безвозмездной передаче нефинансовых активов</w:t>
                  </w:r>
                  <w:r>
                    <w:rPr>
                      <w:rFonts w:cs="Arial"/>
                      <w:szCs w:val="20"/>
                    </w:rPr>
                    <w:t xml:space="preserve"> имущества казны</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C4E0F">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подписание </w:t>
                  </w:r>
                  <w:r w:rsidRPr="00CC4E0F">
                    <w:rPr>
                      <w:rFonts w:cs="Arial"/>
                      <w:szCs w:val="20"/>
                      <w:shd w:val="clear" w:color="auto" w:fill="C0C0C0"/>
                    </w:rPr>
                    <w:t>на бумажном носителе руководителем (уполномоченным лицом) субъекта централизованного учета</w:t>
                  </w:r>
                  <w:r>
                    <w:rPr>
                      <w:rFonts w:cs="Arial"/>
                      <w:szCs w:val="20"/>
                    </w:rPr>
                    <w:t xml:space="preserve"> не позднее </w:t>
                  </w:r>
                  <w:r w:rsidRPr="00CC4E0F">
                    <w:rPr>
                      <w:rFonts w:cs="Arial"/>
                      <w:szCs w:val="20"/>
                      <w:shd w:val="clear" w:color="auto" w:fill="C0C0C0"/>
                    </w:rPr>
                    <w:t>рабочего</w:t>
                  </w:r>
                  <w:r>
                    <w:rPr>
                      <w:rFonts w:cs="Arial"/>
                      <w:szCs w:val="20"/>
                    </w:rPr>
                    <w:t xml:space="preserve"> дня</w:t>
                  </w:r>
                  <w:r w:rsidRPr="00CC4E0F">
                    <w:rPr>
                      <w:rFonts w:cs="Arial"/>
                      <w:szCs w:val="20"/>
                      <w:shd w:val="clear" w:color="auto" w:fill="C0C0C0"/>
                    </w:rPr>
                    <w:t>, следующего за днем</w:t>
                  </w:r>
                  <w:r>
                    <w:rPr>
                      <w:rFonts w:cs="Arial"/>
                      <w:szCs w:val="20"/>
                    </w:rPr>
                    <w:t xml:space="preserve"> получения </w:t>
                  </w:r>
                  <w:r w:rsidRPr="00CC4E0F">
                    <w:rPr>
                      <w:rFonts w:cs="Arial"/>
                      <w:szCs w:val="20"/>
                      <w:shd w:val="clear" w:color="auto" w:fill="C0C0C0"/>
                    </w:rPr>
                    <w:t>заполненного</w:t>
                  </w:r>
                  <w:r>
                    <w:rPr>
                      <w:rFonts w:cs="Arial"/>
                      <w:szCs w:val="20"/>
                    </w:rPr>
                    <w:t xml:space="preserve"> документа от уполномоченной организации</w:t>
                  </w:r>
                  <w:r w:rsidRPr="0075131C">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75131C">
                    <w:rPr>
                      <w:rFonts w:cs="Arial"/>
                      <w:szCs w:val="20"/>
                      <w:shd w:val="clear" w:color="auto" w:fill="C0C0C0"/>
                    </w:rPr>
                    <w:t>2)</w:t>
                  </w:r>
                  <w:r>
                    <w:rPr>
                      <w:rFonts w:cs="Arial"/>
                      <w:szCs w:val="20"/>
                    </w:rPr>
                    <w:t xml:space="preserve"> направление принимающей </w:t>
                  </w:r>
                  <w:r>
                    <w:rPr>
                      <w:rFonts w:cs="Arial"/>
                      <w:szCs w:val="20"/>
                    </w:rPr>
                    <w:lastRenderedPageBreak/>
                    <w:t xml:space="preserve">стороне </w:t>
                  </w:r>
                  <w:r w:rsidRPr="0075131C">
                    <w:rPr>
                      <w:rFonts w:cs="Arial"/>
                      <w:szCs w:val="20"/>
                      <w:shd w:val="clear" w:color="auto" w:fill="C0C0C0"/>
                    </w:rPr>
                    <w:t>документа</w:t>
                  </w:r>
                  <w:r>
                    <w:rPr>
                      <w:rFonts w:cs="Arial"/>
                      <w:szCs w:val="20"/>
                    </w:rPr>
                    <w:t xml:space="preserve"> на бумажном носителе </w:t>
                  </w:r>
                  <w:r w:rsidRPr="0075131C">
                    <w:rPr>
                      <w:rFonts w:cs="Arial"/>
                      <w:szCs w:val="20"/>
                      <w:shd w:val="clear" w:color="auto" w:fill="C0C0C0"/>
                    </w:rPr>
                    <w:t>не позднее 2 (двух) рабочих дней со дня подписания документа</w:t>
                  </w:r>
                  <w:r>
                    <w:rPr>
                      <w:rFonts w:cs="Arial"/>
                      <w:szCs w:val="20"/>
                    </w:rPr>
                    <w:t>;</w:t>
                  </w:r>
                </w:p>
                <w:p w:rsidR="00FB0319" w:rsidRDefault="00FB0319" w:rsidP="00FB0319">
                  <w:pPr>
                    <w:autoSpaceDE w:val="0"/>
                    <w:autoSpaceDN w:val="0"/>
                    <w:adjustRightInd w:val="0"/>
                    <w:spacing w:after="1" w:line="200" w:lineRule="atLeast"/>
                    <w:rPr>
                      <w:rFonts w:cs="Arial"/>
                      <w:szCs w:val="20"/>
                    </w:rPr>
                  </w:pPr>
                  <w:r w:rsidRPr="0075131C">
                    <w:rPr>
                      <w:rFonts w:cs="Arial"/>
                      <w:szCs w:val="20"/>
                      <w:shd w:val="clear" w:color="auto" w:fill="C0C0C0"/>
                    </w:rPr>
                    <w:t>3</w:t>
                  </w:r>
                  <w:r>
                    <w:rPr>
                      <w:rFonts w:cs="Arial"/>
                      <w:szCs w:val="20"/>
                    </w:rPr>
                    <w:t xml:space="preserve">) направление в уполномоченную организацию </w:t>
                  </w:r>
                  <w:r w:rsidRPr="0075131C">
                    <w:rPr>
                      <w:rFonts w:cs="Arial"/>
                      <w:szCs w:val="20"/>
                      <w:shd w:val="clear" w:color="auto" w:fill="C0C0C0"/>
                    </w:rPr>
                    <w:t>средствами ГИИС "Электронный бюджет"</w:t>
                  </w:r>
                  <w:r>
                    <w:rPr>
                      <w:rFonts w:cs="Arial"/>
                      <w:szCs w:val="20"/>
                    </w:rPr>
                    <w:t xml:space="preserve"> не позднее рабочего дня</w:t>
                  </w:r>
                  <w:r w:rsidRPr="0075131C">
                    <w:rPr>
                      <w:rFonts w:cs="Arial"/>
                      <w:szCs w:val="20"/>
                      <w:shd w:val="clear" w:color="auto" w:fill="C0C0C0"/>
                    </w:rPr>
                    <w:t>, следующего за днем</w:t>
                  </w:r>
                  <w:r>
                    <w:rPr>
                      <w:rFonts w:cs="Arial"/>
                      <w:szCs w:val="20"/>
                    </w:rPr>
                    <w:t xml:space="preserve"> получения </w:t>
                  </w:r>
                  <w:r w:rsidRPr="0075131C">
                    <w:rPr>
                      <w:rFonts w:cs="Arial"/>
                      <w:szCs w:val="20"/>
                      <w:shd w:val="clear" w:color="auto" w:fill="C0C0C0"/>
                    </w:rPr>
                    <w:t>документа от</w:t>
                  </w:r>
                  <w:r>
                    <w:rPr>
                      <w:rFonts w:cs="Arial"/>
                      <w:szCs w:val="20"/>
                    </w:rPr>
                    <w:t xml:space="preserve"> принимающей </w:t>
                  </w:r>
                  <w:r w:rsidRPr="0075131C">
                    <w:rPr>
                      <w:rFonts w:cs="Arial"/>
                      <w:szCs w:val="20"/>
                      <w:shd w:val="clear" w:color="auto" w:fill="C0C0C0"/>
                    </w:rPr>
                    <w:t>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75131C">
                    <w:rPr>
                      <w:rFonts w:cs="Arial"/>
                      <w:szCs w:val="20"/>
                      <w:shd w:val="clear" w:color="auto" w:fill="C0C0C0"/>
                    </w:rPr>
                    <w:lastRenderedPageBreak/>
                    <w:t>ответственное</w:t>
                  </w:r>
                  <w:r>
                    <w:rPr>
                      <w:rFonts w:cs="Arial"/>
                      <w:szCs w:val="20"/>
                    </w:rPr>
                    <w:t xml:space="preserve">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75131C">
                    <w:rPr>
                      <w:rFonts w:cs="Arial"/>
                      <w:szCs w:val="20"/>
                      <w:shd w:val="clear" w:color="auto" w:fill="C0C0C0"/>
                    </w:rPr>
                    <w:t>, следующего за днем</w:t>
                  </w:r>
                  <w:r>
                    <w:rPr>
                      <w:rFonts w:cs="Arial"/>
                      <w:szCs w:val="20"/>
                    </w:rPr>
                    <w:t xml:space="preserve"> получения документа </w:t>
                  </w:r>
                  <w:r w:rsidRPr="0075131C">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75131C" w:rsidRDefault="00FB0319" w:rsidP="00FB0319">
                  <w:pPr>
                    <w:autoSpaceDE w:val="0"/>
                    <w:autoSpaceDN w:val="0"/>
                    <w:adjustRightInd w:val="0"/>
                    <w:spacing w:after="1" w:line="200" w:lineRule="atLeast"/>
                    <w:rPr>
                      <w:rFonts w:cs="Arial"/>
                      <w:szCs w:val="20"/>
                      <w:shd w:val="clear" w:color="auto" w:fill="C0C0C0"/>
                    </w:rPr>
                  </w:pPr>
                  <w:r w:rsidRPr="0075131C">
                    <w:rPr>
                      <w:rFonts w:cs="Arial"/>
                      <w:szCs w:val="20"/>
                      <w:shd w:val="clear" w:color="auto" w:fill="C0C0C0"/>
                    </w:rPr>
                    <w:t>1) подтверждение показателей бюджетного учета;</w:t>
                  </w:r>
                </w:p>
                <w:p w:rsidR="00FB0319" w:rsidRDefault="00FB0319" w:rsidP="00FB0319">
                  <w:pPr>
                    <w:autoSpaceDE w:val="0"/>
                    <w:autoSpaceDN w:val="0"/>
                    <w:adjustRightInd w:val="0"/>
                    <w:spacing w:after="1" w:line="200" w:lineRule="atLeast"/>
                    <w:rPr>
                      <w:rFonts w:cs="Arial"/>
                      <w:szCs w:val="20"/>
                    </w:rPr>
                  </w:pPr>
                  <w:r w:rsidRPr="0075131C">
                    <w:rPr>
                      <w:rFonts w:cs="Arial"/>
                      <w:szCs w:val="20"/>
                      <w:shd w:val="clear" w:color="auto" w:fill="C0C0C0"/>
                    </w:rPr>
                    <w:t xml:space="preserve">2) направление требования о представлении первичных учетных документов (пункт 455 Графика документооборота) (при </w:t>
                  </w:r>
                  <w:r w:rsidRPr="0075131C">
                    <w:rPr>
                      <w:rFonts w:cs="Arial"/>
                      <w:szCs w:val="20"/>
                      <w:shd w:val="clear" w:color="auto" w:fill="C0C0C0"/>
                    </w:rPr>
                    <w:lastRenderedPageBreak/>
                    <w:t>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639A7">
                    <w:rPr>
                      <w:rFonts w:cs="Arial"/>
                      <w:szCs w:val="20"/>
                      <w:shd w:val="clear" w:color="auto" w:fill="C0C0C0"/>
                    </w:rPr>
                    <w:lastRenderedPageBreak/>
                    <w:t xml:space="preserve">для </w:t>
                  </w:r>
                  <w:r w:rsidRPr="0075131C">
                    <w:rPr>
                      <w:rFonts w:cs="Arial"/>
                      <w:szCs w:val="20"/>
                      <w:shd w:val="clear" w:color="auto" w:fill="C0C0C0"/>
                    </w:rPr>
                    <w:t>обеспечения своевременного отражения</w:t>
                  </w:r>
                  <w:r w:rsidRPr="005639A7">
                    <w:rPr>
                      <w:rFonts w:cs="Arial"/>
                      <w:szCs w:val="20"/>
                    </w:rPr>
                    <w:t xml:space="preserve"> в бухгалтерском учете бухгалтерских записей согласно первичному учетному документу</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405</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Извещение (код формы по ОКУД 0504805) при </w:t>
                  </w:r>
                  <w:r w:rsidRPr="004A5492">
                    <w:rPr>
                      <w:rFonts w:cs="Arial"/>
                      <w:szCs w:val="20"/>
                      <w:shd w:val="clear" w:color="auto" w:fill="C0C0C0"/>
                    </w:rPr>
                    <w:t>безвозмездной передаче нефинансовых активов</w:t>
                  </w:r>
                  <w:r>
                    <w:rPr>
                      <w:rFonts w:cs="Arial"/>
                      <w:szCs w:val="20"/>
                    </w:rPr>
                    <w:t xml:space="preserve"> имущества казны</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подписание </w:t>
                  </w:r>
                  <w:r w:rsidRPr="00381C1A">
                    <w:rPr>
                      <w:rFonts w:cs="Arial"/>
                      <w:szCs w:val="20"/>
                      <w:shd w:val="clear" w:color="auto" w:fill="C0C0C0"/>
                    </w:rPr>
                    <w:t>электронными подписями</w:t>
                  </w:r>
                  <w:r>
                    <w:rPr>
                      <w:rFonts w:cs="Arial"/>
                      <w:szCs w:val="20"/>
                    </w:rPr>
                    <w:t xml:space="preserve"> не позднее </w:t>
                  </w:r>
                  <w:r w:rsidRPr="00381C1A">
                    <w:rPr>
                      <w:rFonts w:cs="Arial"/>
                      <w:szCs w:val="20"/>
                      <w:shd w:val="clear" w:color="auto" w:fill="C0C0C0"/>
                    </w:rPr>
                    <w:t>рабочего</w:t>
                  </w:r>
                  <w:r>
                    <w:rPr>
                      <w:rFonts w:cs="Arial"/>
                      <w:szCs w:val="20"/>
                    </w:rPr>
                    <w:t xml:space="preserve"> дня</w:t>
                  </w:r>
                  <w:r w:rsidRPr="00381C1A">
                    <w:rPr>
                      <w:rFonts w:cs="Arial"/>
                      <w:szCs w:val="20"/>
                      <w:shd w:val="clear" w:color="auto" w:fill="C0C0C0"/>
                    </w:rPr>
                    <w:t>, следующего за днем поступления заполненного и подписанного</w:t>
                  </w:r>
                  <w:r>
                    <w:rPr>
                      <w:rFonts w:cs="Arial"/>
                      <w:szCs w:val="20"/>
                    </w:rPr>
                    <w:t xml:space="preserve"> документа от уполномоченной организации средствами ГИИС "Электронный бюджет"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81C1A">
                    <w:rPr>
                      <w:rFonts w:cs="Arial"/>
                      <w:szCs w:val="20"/>
                      <w:shd w:val="clear" w:color="auto" w:fill="C0C0C0"/>
                    </w:rPr>
                    <w:t>не позднее рабочего дня, следующего за днем получения документа</w:t>
                  </w:r>
                  <w:r>
                    <w:rPr>
                      <w:rFonts w:cs="Arial"/>
                      <w:szCs w:val="20"/>
                    </w:rPr>
                    <w:t xml:space="preserve">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381C1A" w:rsidRDefault="00FB0319" w:rsidP="00FB0319">
                  <w:pPr>
                    <w:autoSpaceDE w:val="0"/>
                    <w:autoSpaceDN w:val="0"/>
                    <w:adjustRightInd w:val="0"/>
                    <w:spacing w:after="1" w:line="200" w:lineRule="atLeast"/>
                    <w:rPr>
                      <w:rFonts w:cs="Arial"/>
                      <w:szCs w:val="20"/>
                      <w:shd w:val="clear" w:color="auto" w:fill="C0C0C0"/>
                    </w:rPr>
                  </w:pPr>
                  <w:r w:rsidRPr="00381C1A">
                    <w:rPr>
                      <w:rFonts w:cs="Arial"/>
                      <w:szCs w:val="20"/>
                      <w:shd w:val="clear" w:color="auto" w:fill="C0C0C0"/>
                    </w:rPr>
                    <w:t>документ подготовлен для направления принимающей стороне</w:t>
                  </w:r>
                </w:p>
              </w:tc>
              <w:tc>
                <w:tcPr>
                  <w:tcW w:w="1559" w:type="dxa"/>
                  <w:tcBorders>
                    <w:top w:val="single" w:sz="4" w:space="0" w:color="auto"/>
                    <w:left w:val="single" w:sz="4" w:space="0" w:color="auto"/>
                    <w:bottom w:val="single" w:sz="4" w:space="0" w:color="auto"/>
                    <w:right w:val="single" w:sz="4" w:space="0" w:color="auto"/>
                  </w:tcBorders>
                </w:tcPr>
                <w:p w:rsidR="00FB0319" w:rsidRPr="00381C1A" w:rsidRDefault="00FB0319" w:rsidP="00FB0319">
                  <w:pPr>
                    <w:autoSpaceDE w:val="0"/>
                    <w:autoSpaceDN w:val="0"/>
                    <w:adjustRightInd w:val="0"/>
                    <w:spacing w:after="1" w:line="200" w:lineRule="atLeast"/>
                    <w:rPr>
                      <w:rFonts w:cs="Arial"/>
                      <w:szCs w:val="20"/>
                      <w:shd w:val="clear" w:color="auto" w:fill="C0C0C0"/>
                    </w:rPr>
                  </w:pPr>
                  <w:r w:rsidRPr="00381C1A">
                    <w:rPr>
                      <w:rFonts w:cs="Arial"/>
                      <w:szCs w:val="20"/>
                      <w:shd w:val="clear" w:color="auto" w:fill="C0C0C0"/>
                    </w:rPr>
                    <w:t>для направления принимающей стороне средствами ГИИС "Электронный бюджет" для подписания</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75131C" w:rsidRDefault="00FB0319" w:rsidP="00FB0319">
                  <w:pPr>
                    <w:autoSpaceDE w:val="0"/>
                    <w:autoSpaceDN w:val="0"/>
                    <w:adjustRightInd w:val="0"/>
                    <w:spacing w:after="1" w:line="200" w:lineRule="atLeast"/>
                    <w:rPr>
                      <w:rFonts w:cs="Arial"/>
                      <w:szCs w:val="20"/>
                      <w:shd w:val="clear" w:color="auto" w:fill="C0C0C0"/>
                    </w:rPr>
                  </w:pPr>
                  <w:r w:rsidRPr="00C322DE">
                    <w:rPr>
                      <w:rFonts w:cs="Arial"/>
                      <w:szCs w:val="20"/>
                      <w:shd w:val="clear" w:color="auto" w:fill="C0C0C0"/>
                    </w:rPr>
                    <w:t>405</w:t>
                  </w:r>
                  <w:r w:rsidRPr="0075131C">
                    <w:rPr>
                      <w:rFonts w:cs="Arial"/>
                      <w:szCs w:val="20"/>
                      <w:shd w:val="clear" w:color="auto" w:fill="C0C0C0"/>
                    </w:rPr>
                    <w:t>.2.1</w:t>
                  </w:r>
                </w:p>
              </w:tc>
              <w:tc>
                <w:tcPr>
                  <w:tcW w:w="1560" w:type="dxa"/>
                  <w:tcBorders>
                    <w:top w:val="single" w:sz="4" w:space="0" w:color="auto"/>
                    <w:left w:val="single" w:sz="4" w:space="0" w:color="auto"/>
                    <w:bottom w:val="single" w:sz="4" w:space="0" w:color="auto"/>
                    <w:right w:val="single" w:sz="4" w:space="0" w:color="auto"/>
                  </w:tcBorders>
                </w:tcPr>
                <w:p w:rsidR="00FB0319" w:rsidRPr="0075131C" w:rsidRDefault="00FB0319" w:rsidP="00FB0319">
                  <w:pPr>
                    <w:autoSpaceDE w:val="0"/>
                    <w:autoSpaceDN w:val="0"/>
                    <w:adjustRightInd w:val="0"/>
                    <w:spacing w:after="1" w:line="200" w:lineRule="atLeast"/>
                    <w:rPr>
                      <w:rFonts w:cs="Arial"/>
                      <w:szCs w:val="20"/>
                      <w:shd w:val="clear" w:color="auto" w:fill="C0C0C0"/>
                    </w:rPr>
                  </w:pPr>
                  <w:r w:rsidRPr="0075131C">
                    <w:rPr>
                      <w:rFonts w:cs="Arial"/>
                      <w:szCs w:val="20"/>
                      <w:shd w:val="clear" w:color="auto" w:fill="C0C0C0"/>
                    </w:rPr>
                    <w:t xml:space="preserve">Извещение (код формы по ОКУД 0504805) при безвозмездной передаче нефинансовых активов имущества казны (продолжение пункта 403.2 Графика </w:t>
                  </w:r>
                  <w:r w:rsidRPr="0075131C">
                    <w:rPr>
                      <w:rFonts w:cs="Arial"/>
                      <w:szCs w:val="20"/>
                      <w:shd w:val="clear" w:color="auto" w:fill="C0C0C0"/>
                    </w:rPr>
                    <w:lastRenderedPageBreak/>
                    <w:t>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Pr="0075131C" w:rsidRDefault="00FB0319" w:rsidP="00FB0319">
                  <w:pPr>
                    <w:autoSpaceDE w:val="0"/>
                    <w:autoSpaceDN w:val="0"/>
                    <w:adjustRightInd w:val="0"/>
                    <w:spacing w:after="1" w:line="200" w:lineRule="atLeast"/>
                    <w:rPr>
                      <w:rFonts w:cs="Arial"/>
                      <w:szCs w:val="20"/>
                      <w:shd w:val="clear" w:color="auto" w:fill="C0C0C0"/>
                    </w:rPr>
                  </w:pPr>
                  <w:r w:rsidRPr="0075131C">
                    <w:rPr>
                      <w:rFonts w:cs="Arial"/>
                      <w:szCs w:val="20"/>
                      <w:shd w:val="clear" w:color="auto" w:fill="C0C0C0"/>
                    </w:rPr>
                    <w:lastRenderedPageBreak/>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75131C" w:rsidRDefault="00FB0319" w:rsidP="00FB0319">
                  <w:pPr>
                    <w:autoSpaceDE w:val="0"/>
                    <w:autoSpaceDN w:val="0"/>
                    <w:adjustRightInd w:val="0"/>
                    <w:spacing w:after="1" w:line="200" w:lineRule="atLeast"/>
                    <w:rPr>
                      <w:rFonts w:cs="Arial"/>
                      <w:szCs w:val="20"/>
                      <w:shd w:val="clear" w:color="auto" w:fill="C0C0C0"/>
                    </w:rPr>
                  </w:pPr>
                  <w:r w:rsidRPr="0075131C">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75131C" w:rsidRDefault="00FB0319" w:rsidP="00FB0319">
                  <w:pPr>
                    <w:autoSpaceDE w:val="0"/>
                    <w:autoSpaceDN w:val="0"/>
                    <w:adjustRightInd w:val="0"/>
                    <w:spacing w:after="1" w:line="200" w:lineRule="atLeast"/>
                    <w:rPr>
                      <w:rFonts w:cs="Arial"/>
                      <w:szCs w:val="20"/>
                      <w:shd w:val="clear" w:color="auto" w:fill="C0C0C0"/>
                    </w:rPr>
                  </w:pPr>
                  <w:r w:rsidRPr="0075131C">
                    <w:rPr>
                      <w:rFonts w:cs="Arial"/>
                      <w:szCs w:val="20"/>
                      <w:shd w:val="clear" w:color="auto" w:fill="C0C0C0"/>
                    </w:rPr>
                    <w:t>сверка показателей не позднее рабочего дня, следующего за днем поступления подписанного документа от принимающей стороны</w:t>
                  </w:r>
                </w:p>
              </w:tc>
              <w:tc>
                <w:tcPr>
                  <w:tcW w:w="1018" w:type="dxa"/>
                  <w:tcBorders>
                    <w:top w:val="single" w:sz="4" w:space="0" w:color="auto"/>
                    <w:left w:val="single" w:sz="4" w:space="0" w:color="auto"/>
                    <w:bottom w:val="single" w:sz="4" w:space="0" w:color="auto"/>
                    <w:right w:val="single" w:sz="4" w:space="0" w:color="auto"/>
                  </w:tcBorders>
                </w:tcPr>
                <w:p w:rsidR="00FB0319" w:rsidRPr="0075131C" w:rsidRDefault="00FB0319" w:rsidP="00FB0319">
                  <w:pPr>
                    <w:autoSpaceDE w:val="0"/>
                    <w:autoSpaceDN w:val="0"/>
                    <w:adjustRightInd w:val="0"/>
                    <w:spacing w:after="1" w:line="200" w:lineRule="atLeast"/>
                    <w:rPr>
                      <w:rFonts w:cs="Arial"/>
                      <w:szCs w:val="20"/>
                      <w:shd w:val="clear" w:color="auto" w:fill="C0C0C0"/>
                    </w:rPr>
                  </w:pPr>
                  <w:r w:rsidRPr="0075131C">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75131C" w:rsidRDefault="00FB0319" w:rsidP="00FB0319">
                  <w:pPr>
                    <w:autoSpaceDE w:val="0"/>
                    <w:autoSpaceDN w:val="0"/>
                    <w:adjustRightInd w:val="0"/>
                    <w:spacing w:after="1" w:line="200" w:lineRule="atLeast"/>
                    <w:rPr>
                      <w:rFonts w:cs="Arial"/>
                      <w:szCs w:val="20"/>
                      <w:shd w:val="clear" w:color="auto" w:fill="C0C0C0"/>
                    </w:rPr>
                  </w:pPr>
                  <w:r w:rsidRPr="0075131C">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75131C" w:rsidRDefault="00FB0319" w:rsidP="00FB0319">
                  <w:pPr>
                    <w:autoSpaceDE w:val="0"/>
                    <w:autoSpaceDN w:val="0"/>
                    <w:adjustRightInd w:val="0"/>
                    <w:spacing w:after="1" w:line="200" w:lineRule="atLeast"/>
                    <w:rPr>
                      <w:rFonts w:cs="Arial"/>
                      <w:szCs w:val="20"/>
                      <w:shd w:val="clear" w:color="auto" w:fill="C0C0C0"/>
                    </w:rPr>
                  </w:pPr>
                  <w:r w:rsidRPr="0075131C">
                    <w:rPr>
                      <w:rFonts w:cs="Arial"/>
                      <w:szCs w:val="20"/>
                      <w:shd w:val="clear" w:color="auto" w:fill="C0C0C0"/>
                    </w:rPr>
                    <w:t>1) подтверждение показателей бюджетного учета;</w:t>
                  </w:r>
                </w:p>
                <w:p w:rsidR="00FB0319" w:rsidRPr="0075131C" w:rsidRDefault="00FB0319" w:rsidP="00FB0319">
                  <w:pPr>
                    <w:autoSpaceDE w:val="0"/>
                    <w:autoSpaceDN w:val="0"/>
                    <w:adjustRightInd w:val="0"/>
                    <w:spacing w:after="1" w:line="200" w:lineRule="atLeast"/>
                    <w:rPr>
                      <w:rFonts w:cs="Arial"/>
                      <w:szCs w:val="20"/>
                      <w:shd w:val="clear" w:color="auto" w:fill="C0C0C0"/>
                    </w:rPr>
                  </w:pPr>
                  <w:r w:rsidRPr="0075131C">
                    <w:rPr>
                      <w:rFonts w:cs="Arial"/>
                      <w:szCs w:val="20"/>
                      <w:shd w:val="clear" w:color="auto" w:fill="C0C0C0"/>
                    </w:rPr>
                    <w:t xml:space="preserve">2) направление требования о представлении </w:t>
                  </w:r>
                  <w:r w:rsidRPr="0075131C">
                    <w:rPr>
                      <w:rFonts w:cs="Arial"/>
                      <w:szCs w:val="20"/>
                      <w:shd w:val="clear" w:color="auto" w:fill="C0C0C0"/>
                    </w:rPr>
                    <w:lastRenderedPageBreak/>
                    <w:t>первичных учетных документов (пункт 455 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Pr="0075131C" w:rsidRDefault="00FB0319" w:rsidP="00FB0319">
                  <w:pPr>
                    <w:autoSpaceDE w:val="0"/>
                    <w:autoSpaceDN w:val="0"/>
                    <w:adjustRightInd w:val="0"/>
                    <w:spacing w:after="1" w:line="200" w:lineRule="atLeast"/>
                    <w:rPr>
                      <w:rFonts w:cs="Arial"/>
                      <w:szCs w:val="20"/>
                      <w:shd w:val="clear" w:color="auto" w:fill="C0C0C0"/>
                    </w:rPr>
                  </w:pPr>
                  <w:r w:rsidRPr="0075131C">
                    <w:rPr>
                      <w:rFonts w:cs="Arial"/>
                      <w:szCs w:val="20"/>
                      <w:shd w:val="clear" w:color="auto" w:fill="C0C0C0"/>
                    </w:rPr>
                    <w:lastRenderedPageBreak/>
                    <w:t>для обеспечения своевременного отражения в бухгалтерском учете бухгалтерских записей согласно первичному учетному документу</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406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81C1A">
                    <w:rPr>
                      <w:rFonts w:cs="Arial"/>
                      <w:szCs w:val="20"/>
                      <w:shd w:val="clear" w:color="auto" w:fill="C0C0C0"/>
                    </w:rPr>
                    <w:t>Первичные документы, подтверждающие безвозмездную передачу</w:t>
                  </w:r>
                  <w:r>
                    <w:rPr>
                      <w:rFonts w:cs="Arial"/>
                      <w:szCs w:val="20"/>
                    </w:rPr>
                    <w:t xml:space="preserve"> имущества между правообладателями права оперативного управления, хозяйственного ведения, постоянного (бессрочного) пользования (федеральными учреждениями (федеральными государственными органами) в случае</w:t>
                  </w:r>
                  <w:r w:rsidRPr="00381C1A">
                    <w:rPr>
                      <w:rFonts w:cs="Arial"/>
                      <w:szCs w:val="20"/>
                      <w:shd w:val="clear" w:color="auto" w:fill="C0C0C0"/>
                    </w:rPr>
                    <w:t>,</w:t>
                  </w:r>
                  <w:r>
                    <w:rPr>
                      <w:rFonts w:cs="Arial"/>
                      <w:szCs w:val="20"/>
                    </w:rPr>
                    <w:t xml:space="preserve"> если на отчетную дату право у передающей стороны прекращено в установленном порядке, а государственная регистрация права, предусмотренная законодательством Российской Федерации, у принимающей стороны до срока представления в составе бюджетной отчетности Справки </w:t>
                  </w:r>
                  <w:r w:rsidRPr="00381C1A">
                    <w:rPr>
                      <w:rFonts w:cs="Arial"/>
                      <w:szCs w:val="20"/>
                      <w:shd w:val="clear" w:color="auto" w:fill="C0C0C0"/>
                    </w:rPr>
                    <w:t>по консолидируе</w:t>
                  </w:r>
                  <w:r w:rsidRPr="00381C1A">
                    <w:rPr>
                      <w:rFonts w:cs="Arial"/>
                      <w:szCs w:val="20"/>
                      <w:shd w:val="clear" w:color="auto" w:fill="C0C0C0"/>
                    </w:rPr>
                    <w:lastRenderedPageBreak/>
                    <w:t>мым расчетам</w:t>
                  </w:r>
                  <w:r>
                    <w:rPr>
                      <w:rFonts w:cs="Arial"/>
                      <w:szCs w:val="20"/>
                    </w:rPr>
                    <w:t xml:space="preserve"> (код формы по ОКУД 0503125) &lt;</w:t>
                  </w:r>
                  <w:r w:rsidRPr="00381C1A">
                    <w:rPr>
                      <w:rFonts w:cs="Arial"/>
                      <w:szCs w:val="20"/>
                      <w:shd w:val="clear" w:color="auto" w:fill="C0C0C0"/>
                    </w:rPr>
                    <w:t>18</w:t>
                  </w:r>
                  <w:r>
                    <w:rPr>
                      <w:rFonts w:cs="Arial"/>
                      <w:szCs w:val="20"/>
                    </w:rPr>
                    <w:t>&gt; на указанный объект не осуществлена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406</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Извещение (код формы по ОКУД 0504805) с приложением Выписки из ЕГРН при поступлении имущества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81C1A">
                    <w:rPr>
                      <w:rFonts w:cs="Arial"/>
                      <w:szCs w:val="20"/>
                      <w:shd w:val="clear" w:color="auto" w:fill="C0C0C0"/>
                    </w:rPr>
                    <w:t>бумажный/</w:t>
                  </w: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в уполномоченную организацию не позднее </w:t>
                  </w:r>
                  <w:r w:rsidRPr="00381C1A">
                    <w:rPr>
                      <w:rFonts w:cs="Arial"/>
                      <w:szCs w:val="20"/>
                      <w:shd w:val="clear" w:color="auto" w:fill="C0C0C0"/>
                    </w:rPr>
                    <w:t>2 (двух) рабочих дней</w:t>
                  </w:r>
                  <w:r>
                    <w:rPr>
                      <w:rFonts w:cs="Arial"/>
                      <w:szCs w:val="20"/>
                    </w:rPr>
                    <w:t xml:space="preserve"> со дня получения </w:t>
                  </w:r>
                  <w:r w:rsidRPr="00381C1A">
                    <w:rPr>
                      <w:rFonts w:cs="Arial"/>
                      <w:szCs w:val="20"/>
                      <w:shd w:val="clear" w:color="auto" w:fill="C0C0C0"/>
                    </w:rPr>
                    <w:t>документа от</w:t>
                  </w:r>
                  <w:r>
                    <w:rPr>
                      <w:rFonts w:cs="Arial"/>
                      <w:szCs w:val="20"/>
                    </w:rPr>
                    <w:t xml:space="preserve"> передающей </w:t>
                  </w:r>
                  <w:r w:rsidRPr="00381C1A">
                    <w:rPr>
                      <w:rFonts w:cs="Arial"/>
                      <w:szCs w:val="20"/>
                      <w:shd w:val="clear" w:color="auto" w:fill="C0C0C0"/>
                    </w:rPr>
                    <w:t>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381C1A">
                    <w:rPr>
                      <w:rFonts w:cs="Arial"/>
                      <w:szCs w:val="20"/>
                      <w:shd w:val="clear" w:color="auto" w:fill="C0C0C0"/>
                    </w:rPr>
                    <w:t>, следующего за днем</w:t>
                  </w:r>
                  <w:r>
                    <w:rPr>
                      <w:rFonts w:cs="Arial"/>
                      <w:szCs w:val="20"/>
                    </w:rPr>
                    <w:t xml:space="preserve">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381C1A" w:rsidRDefault="00FB0319" w:rsidP="00FB0319">
                  <w:pPr>
                    <w:autoSpaceDE w:val="0"/>
                    <w:autoSpaceDN w:val="0"/>
                    <w:adjustRightInd w:val="0"/>
                    <w:spacing w:after="1" w:line="200" w:lineRule="atLeast"/>
                    <w:rPr>
                      <w:rFonts w:cs="Arial"/>
                      <w:szCs w:val="20"/>
                      <w:shd w:val="clear" w:color="auto" w:fill="C0C0C0"/>
                    </w:rPr>
                  </w:pPr>
                  <w:r w:rsidRPr="00381C1A">
                    <w:rPr>
                      <w:rFonts w:cs="Arial"/>
                      <w:szCs w:val="20"/>
                      <w:shd w:val="clear" w:color="auto" w:fill="C0C0C0"/>
                    </w:rPr>
                    <w:t>1) заполнение Извещения (код формы по ОКУД 0504805);</w:t>
                  </w:r>
                </w:p>
                <w:p w:rsidR="00FB0319" w:rsidRDefault="00FB0319" w:rsidP="00FB0319">
                  <w:pPr>
                    <w:autoSpaceDE w:val="0"/>
                    <w:autoSpaceDN w:val="0"/>
                    <w:adjustRightInd w:val="0"/>
                    <w:spacing w:after="1" w:line="200" w:lineRule="atLeast"/>
                    <w:rPr>
                      <w:rFonts w:cs="Arial"/>
                      <w:szCs w:val="20"/>
                    </w:rPr>
                  </w:pPr>
                  <w:r w:rsidRPr="00381C1A">
                    <w:rPr>
                      <w:rFonts w:cs="Arial"/>
                      <w:szCs w:val="20"/>
                      <w:shd w:val="clear" w:color="auto" w:fill="C0C0C0"/>
                    </w:rPr>
                    <w:t>2) подписание ответственным лицом уполномоченной организации, главным бухгалтером уполномоченной организации;</w:t>
                  </w:r>
                </w:p>
                <w:p w:rsidR="00FB0319" w:rsidRDefault="00FB0319" w:rsidP="00FB0319">
                  <w:pPr>
                    <w:autoSpaceDE w:val="0"/>
                    <w:autoSpaceDN w:val="0"/>
                    <w:adjustRightInd w:val="0"/>
                    <w:spacing w:after="1" w:line="200" w:lineRule="atLeast"/>
                    <w:rPr>
                      <w:rFonts w:cs="Arial"/>
                      <w:szCs w:val="20"/>
                    </w:rPr>
                  </w:pPr>
                  <w:r w:rsidRPr="00381C1A">
                    <w:rPr>
                      <w:rFonts w:cs="Arial"/>
                      <w:szCs w:val="20"/>
                      <w:shd w:val="clear" w:color="auto" w:fill="C0C0C0"/>
                    </w:rPr>
                    <w:t>3)</w:t>
                  </w:r>
                  <w:r>
                    <w:rPr>
                      <w:rFonts w:cs="Arial"/>
                      <w:szCs w:val="20"/>
                    </w:rPr>
                    <w:t xml:space="preserve"> 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81C1A">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406</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Извещение (код формы по ОКУД 0504805) с приложением Выписки из ЕГРН при выбытии имущества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81C1A">
                    <w:rPr>
                      <w:rFonts w:cs="Arial"/>
                      <w:szCs w:val="20"/>
                      <w:shd w:val="clear" w:color="auto" w:fill="C0C0C0"/>
                    </w:rPr>
                    <w:t>бумажный/</w:t>
                  </w: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в уполномоченную организацию не позднее </w:t>
                  </w:r>
                  <w:r w:rsidRPr="00E1166A">
                    <w:rPr>
                      <w:rFonts w:cs="Arial"/>
                      <w:szCs w:val="20"/>
                      <w:shd w:val="clear" w:color="auto" w:fill="C0C0C0"/>
                    </w:rPr>
                    <w:t>2 (двух) рабочих дней</w:t>
                  </w:r>
                  <w:r>
                    <w:rPr>
                      <w:rFonts w:cs="Arial"/>
                      <w:szCs w:val="20"/>
                    </w:rPr>
                    <w:t xml:space="preserve"> со дня получения </w:t>
                  </w:r>
                  <w:r w:rsidRPr="00E1166A">
                    <w:rPr>
                      <w:rFonts w:cs="Arial"/>
                      <w:szCs w:val="20"/>
                      <w:shd w:val="clear" w:color="auto" w:fill="C0C0C0"/>
                    </w:rPr>
                    <w:t>документа от</w:t>
                  </w:r>
                  <w:r>
                    <w:rPr>
                      <w:rFonts w:cs="Arial"/>
                      <w:szCs w:val="20"/>
                    </w:rPr>
                    <w:t xml:space="preserve"> принимающей </w:t>
                  </w:r>
                  <w:r w:rsidRPr="00E1166A">
                    <w:rPr>
                      <w:rFonts w:cs="Arial"/>
                      <w:szCs w:val="20"/>
                      <w:shd w:val="clear" w:color="auto" w:fill="C0C0C0"/>
                    </w:rPr>
                    <w:t>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E1166A">
                    <w:rPr>
                      <w:rFonts w:cs="Arial"/>
                      <w:szCs w:val="20"/>
                      <w:shd w:val="clear" w:color="auto" w:fill="C0C0C0"/>
                    </w:rPr>
                    <w:t>, следующего за днем</w:t>
                  </w:r>
                  <w:r>
                    <w:rPr>
                      <w:rFonts w:cs="Arial"/>
                      <w:szCs w:val="20"/>
                    </w:rPr>
                    <w:t xml:space="preserve">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E1166A" w:rsidRDefault="00FB0319" w:rsidP="00FB0319">
                  <w:pPr>
                    <w:autoSpaceDE w:val="0"/>
                    <w:autoSpaceDN w:val="0"/>
                    <w:adjustRightInd w:val="0"/>
                    <w:spacing w:after="1" w:line="200" w:lineRule="atLeast"/>
                    <w:rPr>
                      <w:rFonts w:cs="Arial"/>
                      <w:szCs w:val="20"/>
                      <w:shd w:val="clear" w:color="auto" w:fill="C0C0C0"/>
                    </w:rPr>
                  </w:pPr>
                  <w:r w:rsidRPr="00E1166A">
                    <w:rPr>
                      <w:rFonts w:cs="Arial"/>
                      <w:szCs w:val="20"/>
                      <w:shd w:val="clear" w:color="auto" w:fill="C0C0C0"/>
                    </w:rPr>
                    <w:t>1) заполнение Извещения (код формы по ОКУД 0504805);</w:t>
                  </w:r>
                </w:p>
                <w:p w:rsidR="00FB0319" w:rsidRPr="00E1166A" w:rsidRDefault="00FB0319" w:rsidP="00FB0319">
                  <w:pPr>
                    <w:autoSpaceDE w:val="0"/>
                    <w:autoSpaceDN w:val="0"/>
                    <w:adjustRightInd w:val="0"/>
                    <w:spacing w:after="1" w:line="200" w:lineRule="atLeast"/>
                    <w:rPr>
                      <w:rFonts w:cs="Arial"/>
                      <w:szCs w:val="20"/>
                      <w:shd w:val="clear" w:color="auto" w:fill="C0C0C0"/>
                    </w:rPr>
                  </w:pPr>
                  <w:r w:rsidRPr="00E1166A">
                    <w:rPr>
                      <w:rFonts w:cs="Arial"/>
                      <w:szCs w:val="20"/>
                      <w:shd w:val="clear" w:color="auto" w:fill="C0C0C0"/>
                    </w:rPr>
                    <w:t>2) подписание ответственным лицом уполномоченной организации, главным бухгалтером уполномоченной организации;</w:t>
                  </w:r>
                </w:p>
                <w:p w:rsidR="00FB0319" w:rsidRDefault="00FB0319" w:rsidP="00FB0319">
                  <w:pPr>
                    <w:autoSpaceDE w:val="0"/>
                    <w:autoSpaceDN w:val="0"/>
                    <w:adjustRightInd w:val="0"/>
                    <w:spacing w:after="1" w:line="200" w:lineRule="atLeast"/>
                    <w:rPr>
                      <w:rFonts w:cs="Arial"/>
                      <w:szCs w:val="20"/>
                    </w:rPr>
                  </w:pPr>
                  <w:r w:rsidRPr="00E1166A">
                    <w:rPr>
                      <w:rFonts w:cs="Arial"/>
                      <w:szCs w:val="20"/>
                      <w:shd w:val="clear" w:color="auto" w:fill="C0C0C0"/>
                    </w:rPr>
                    <w:t>3)</w:t>
                  </w:r>
                  <w:r>
                    <w:rPr>
                      <w:rFonts w:cs="Arial"/>
                      <w:szCs w:val="20"/>
                    </w:rPr>
                    <w:t xml:space="preserve"> отражение факта хозяйственной жизни в учете</w:t>
                  </w: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E1166A">
                  <w:pPr>
                    <w:autoSpaceDE w:val="0"/>
                    <w:autoSpaceDN w:val="0"/>
                    <w:adjustRightInd w:val="0"/>
                    <w:spacing w:after="1" w:line="200" w:lineRule="atLeast"/>
                    <w:rPr>
                      <w:rFonts w:cs="Arial"/>
                      <w:szCs w:val="20"/>
                    </w:rPr>
                  </w:pPr>
                </w:p>
                <w:p w:rsidR="00E1166A" w:rsidRDefault="00E1166A"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E1166A">
                    <w:rPr>
                      <w:rFonts w:cs="Arial"/>
                      <w:szCs w:val="20"/>
                      <w:shd w:val="clear" w:color="auto" w:fill="C0C0C0"/>
                    </w:rPr>
                    <w:t>Журнале по прочим операциям</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407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о списании объектов нефинансовых активов (кроме транспортных средств) (код формы по ОКУД 0510454), Акт о списании транспортного средства (код формы по ОКУД </w:t>
                  </w:r>
                  <w:r w:rsidRPr="00E1166A">
                    <w:rPr>
                      <w:rFonts w:cs="Arial"/>
                      <w:szCs w:val="20"/>
                      <w:shd w:val="clear" w:color="auto" w:fill="C0C0C0"/>
                    </w:rPr>
                    <w:t>0510456</w:t>
                  </w:r>
                  <w:r>
                    <w:rPr>
                      <w:rFonts w:cs="Arial"/>
                      <w:szCs w:val="20"/>
                    </w:rPr>
                    <w:t xml:space="preserve">) при </w:t>
                  </w:r>
                  <w:r w:rsidRPr="00E1166A">
                    <w:rPr>
                      <w:rFonts w:cs="Arial"/>
                      <w:szCs w:val="20"/>
                      <w:shd w:val="clear" w:color="auto" w:fill="C0C0C0"/>
                    </w:rPr>
                    <w:t>выбытии нефинансовых активов</w:t>
                  </w:r>
                  <w:r>
                    <w:rPr>
                      <w:rFonts w:cs="Arial"/>
                      <w:szCs w:val="20"/>
                    </w:rPr>
                    <w:t xml:space="preserve"> имущества казны, </w:t>
                  </w:r>
                  <w:r w:rsidRPr="00E1166A">
                    <w:rPr>
                      <w:rFonts w:cs="Arial"/>
                      <w:szCs w:val="20"/>
                      <w:shd w:val="clear" w:color="auto" w:fill="C0C0C0"/>
                    </w:rPr>
                    <w:t xml:space="preserve">в том числе имущества, обращенного в собственность государства, в связи с невозможностью установления их местонахождения (при выявленных недостачах, </w:t>
                  </w:r>
                  <w:r w:rsidRPr="00E1166A">
                    <w:rPr>
                      <w:rFonts w:cs="Arial"/>
                      <w:szCs w:val="20"/>
                      <w:shd w:val="clear" w:color="auto" w:fill="C0C0C0"/>
                    </w:rPr>
                    <w:lastRenderedPageBreak/>
                    <w:t>хищениях), при фактах уничтожения объектов нефинансовых активов имущества казны при террористических актах, вследствие стихийных бедствий</w:t>
                  </w:r>
                  <w:r>
                    <w:rPr>
                      <w:rFonts w:cs="Arial"/>
                      <w:szCs w:val="20"/>
                    </w:rPr>
                    <w:t xml:space="preserve"> с приложением </w:t>
                  </w:r>
                  <w:r w:rsidRPr="00E1166A">
                    <w:rPr>
                      <w:rFonts w:cs="Arial"/>
                      <w:szCs w:val="20"/>
                      <w:shd w:val="clear" w:color="auto" w:fill="C0C0C0"/>
                    </w:rPr>
                    <w:t>скан-копии</w:t>
                  </w:r>
                  <w:r>
                    <w:rPr>
                      <w:rFonts w:cs="Arial"/>
                      <w:szCs w:val="20"/>
                    </w:rPr>
                    <w:t xml:space="preserve"> документов</w:t>
                  </w:r>
                  <w:r w:rsidRPr="00E1166A">
                    <w:rPr>
                      <w:rFonts w:cs="Arial"/>
                      <w:szCs w:val="20"/>
                      <w:shd w:val="clear" w:color="auto" w:fill="C0C0C0"/>
                    </w:rPr>
                    <w:t>, подтверждающих факт гибели, уничтожения или невозможности установления местонахождения объектов</w:t>
                  </w:r>
                </w:p>
                <w:p w:rsidR="00DB69CA" w:rsidRDefault="00DB69CA" w:rsidP="00DB69CA">
                  <w:pPr>
                    <w:autoSpaceDE w:val="0"/>
                    <w:autoSpaceDN w:val="0"/>
                    <w:adjustRightInd w:val="0"/>
                    <w:spacing w:after="1" w:line="200" w:lineRule="atLeast"/>
                    <w:rPr>
                      <w:rFonts w:cs="Arial"/>
                      <w:szCs w:val="20"/>
                    </w:rPr>
                  </w:pPr>
                </w:p>
                <w:p w:rsidR="00DB69CA" w:rsidRDefault="00DB69CA" w:rsidP="00DB69CA">
                  <w:pPr>
                    <w:autoSpaceDE w:val="0"/>
                    <w:autoSpaceDN w:val="0"/>
                    <w:adjustRightInd w:val="0"/>
                    <w:spacing w:after="1" w:line="200" w:lineRule="atLeast"/>
                    <w:rPr>
                      <w:rFonts w:cs="Arial"/>
                      <w:szCs w:val="20"/>
                    </w:rPr>
                  </w:pPr>
                </w:p>
                <w:p w:rsidR="00DB69CA" w:rsidRDefault="00DB69CA"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w:t>
                  </w:r>
                  <w:r w:rsidRPr="00E1166A">
                    <w:rPr>
                      <w:rFonts w:cs="Arial"/>
                      <w:szCs w:val="20"/>
                      <w:shd w:val="clear" w:color="auto" w:fill="C0C0C0"/>
                    </w:rPr>
                    <w:t>на основании Акта о результатах инвентаризации (код формы по ОКУД 0510463) (пункт 341 Графика документооборота), подписание электронными подписями</w:t>
                  </w:r>
                  <w:r>
                    <w:rPr>
                      <w:rFonts w:cs="Arial"/>
                      <w:szCs w:val="20"/>
                    </w:rPr>
                    <w:t xml:space="preserve"> </w:t>
                  </w:r>
                  <w:r w:rsidRPr="005B3BAD">
                    <w:rPr>
                      <w:rFonts w:cs="Arial"/>
                      <w:szCs w:val="20"/>
                    </w:rPr>
                    <w:t>и направление</w:t>
                  </w:r>
                  <w:r>
                    <w:rPr>
                      <w:rFonts w:cs="Arial"/>
                      <w:szCs w:val="20"/>
                    </w:rPr>
                    <w:t xml:space="preserve"> в уполномоченную организацию </w:t>
                  </w:r>
                  <w:r w:rsidRPr="00E1166A">
                    <w:rPr>
                      <w:rFonts w:cs="Arial"/>
                      <w:szCs w:val="20"/>
                      <w:shd w:val="clear" w:color="auto" w:fill="C0C0C0"/>
                    </w:rPr>
                    <w:t>средствами ГИИС "Электронный бюджет"</w:t>
                  </w:r>
                  <w:r>
                    <w:rPr>
                      <w:rFonts w:cs="Arial"/>
                      <w:szCs w:val="20"/>
                    </w:rPr>
                    <w:t xml:space="preserve"> не позднее рабочего дня</w:t>
                  </w:r>
                  <w:r w:rsidRPr="00E1166A">
                    <w:rPr>
                      <w:rFonts w:cs="Arial"/>
                      <w:szCs w:val="20"/>
                      <w:shd w:val="clear" w:color="auto" w:fill="C0C0C0"/>
                    </w:rPr>
                    <w:t xml:space="preserve">, следующего за днем утверждения Акта о результатах инвентаризации (код формы </w:t>
                  </w:r>
                  <w:r w:rsidRPr="00E1166A">
                    <w:rPr>
                      <w:rFonts w:cs="Arial"/>
                      <w:szCs w:val="20"/>
                      <w:shd w:val="clear" w:color="auto" w:fill="C0C0C0"/>
                    </w:rPr>
                    <w:lastRenderedPageBreak/>
                    <w:t>по ОКУД 0510463)</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комиссия по поступлению и выбытию активов </w:t>
                  </w:r>
                  <w:r w:rsidRPr="00E1166A">
                    <w:rPr>
                      <w:rFonts w:cs="Arial"/>
                      <w:szCs w:val="20"/>
                      <w:shd w:val="clear" w:color="auto" w:fill="C0C0C0"/>
                    </w:rPr>
                    <w:t>субъекта централизованного учета</w:t>
                  </w:r>
                  <w:r>
                    <w:rPr>
                      <w:rFonts w:cs="Arial"/>
                      <w:szCs w:val="20"/>
                    </w:rPr>
                    <w:t>,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E1166A">
                    <w:rPr>
                      <w:rFonts w:cs="Arial"/>
                      <w:szCs w:val="20"/>
                      <w:shd w:val="clear" w:color="auto" w:fill="C0C0C0"/>
                    </w:rPr>
                    <w:t>, следующего за днем</w:t>
                  </w:r>
                  <w:r>
                    <w:rPr>
                      <w:rFonts w:cs="Arial"/>
                      <w:szCs w:val="20"/>
                    </w:rPr>
                    <w:t xml:space="preserve"> получения документа </w:t>
                  </w:r>
                  <w:r w:rsidRPr="00E1166A">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1166A">
                    <w:rPr>
                      <w:rFonts w:cs="Arial"/>
                      <w:szCs w:val="20"/>
                      <w:shd w:val="clear" w:color="auto" w:fill="C0C0C0"/>
                    </w:rPr>
                    <w:t>Журнале</w:t>
                  </w:r>
                  <w:r>
                    <w:rPr>
                      <w:rFonts w:cs="Arial"/>
                      <w:szCs w:val="20"/>
                    </w:rPr>
                    <w:t xml:space="preserve"> операций </w:t>
                  </w:r>
                  <w:r w:rsidRPr="00E1166A">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408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w:t>
                  </w:r>
                  <w:r w:rsidRPr="00E1166A">
                    <w:rPr>
                      <w:rFonts w:cs="Arial"/>
                      <w:szCs w:val="20"/>
                      <w:shd w:val="clear" w:color="auto" w:fill="C0C0C0"/>
                    </w:rPr>
                    <w:t>приема</w:t>
                  </w:r>
                  <w:r>
                    <w:rPr>
                      <w:rFonts w:cs="Arial"/>
                      <w:szCs w:val="20"/>
                    </w:rPr>
                    <w:t>-</w:t>
                  </w:r>
                  <w:r w:rsidRPr="00E1166A">
                    <w:rPr>
                      <w:rFonts w:cs="Arial"/>
                      <w:szCs w:val="20"/>
                      <w:shd w:val="clear" w:color="auto" w:fill="C0C0C0"/>
                    </w:rPr>
                    <w:t>передачи</w:t>
                  </w:r>
                  <w:r>
                    <w:rPr>
                      <w:rFonts w:cs="Arial"/>
                      <w:szCs w:val="20"/>
                    </w:rPr>
                    <w:t xml:space="preserve"> объектов при выбытии имущества казны в связи с передачей в уставный капитал (фонд) организаций с приложением </w:t>
                  </w:r>
                  <w:r w:rsidRPr="00BB3019">
                    <w:rPr>
                      <w:rFonts w:cs="Arial"/>
                      <w:szCs w:val="20"/>
                      <w:shd w:val="clear" w:color="auto" w:fill="C0C0C0"/>
                    </w:rPr>
                    <w:t>решения (</w:t>
                  </w:r>
                  <w:r>
                    <w:rPr>
                      <w:rFonts w:cs="Arial"/>
                      <w:szCs w:val="20"/>
                    </w:rPr>
                    <w:t>распоряжения</w:t>
                  </w:r>
                  <w:r w:rsidRPr="00BB3019">
                    <w:rPr>
                      <w:rFonts w:cs="Arial"/>
                      <w:szCs w:val="20"/>
                      <w:shd w:val="clear" w:color="auto" w:fill="C0C0C0"/>
                    </w:rPr>
                    <w:t>) уполномоченного органа/распоряжения главного распорядителя бюджетных средств (при наличии)</w:t>
                  </w:r>
                  <w:r w:rsidRPr="00BB3019">
                    <w:rPr>
                      <w:rFonts w:cs="Arial"/>
                      <w:szCs w:val="20"/>
                    </w:rPr>
                    <w:t>,</w:t>
                  </w:r>
                  <w:r>
                    <w:rPr>
                      <w:rFonts w:cs="Arial"/>
                      <w:szCs w:val="20"/>
                    </w:rPr>
                    <w:t xml:space="preserve"> выписки из ЕГРН для объектов недвижимого имущества и </w:t>
                  </w:r>
                  <w:r w:rsidRPr="00BB3019">
                    <w:rPr>
                      <w:rFonts w:cs="Arial"/>
                      <w:szCs w:val="20"/>
                      <w:shd w:val="clear" w:color="auto" w:fill="C0C0C0"/>
                    </w:rPr>
                    <w:t>(</w:t>
                  </w:r>
                  <w:r>
                    <w:rPr>
                      <w:rFonts w:cs="Arial"/>
                      <w:szCs w:val="20"/>
                    </w:rPr>
                    <w:t>или</w:t>
                  </w:r>
                  <w:r w:rsidRPr="00BB3019">
                    <w:rPr>
                      <w:rFonts w:cs="Arial"/>
                      <w:szCs w:val="20"/>
                      <w:shd w:val="clear" w:color="auto" w:fill="C0C0C0"/>
                    </w:rPr>
                    <w:t>)</w:t>
                  </w:r>
                  <w:r>
                    <w:rPr>
                      <w:rFonts w:cs="Arial"/>
                      <w:szCs w:val="20"/>
                    </w:rPr>
                    <w:t xml:space="preserve"> иных документов</w:t>
                  </w:r>
                  <w:r w:rsidRPr="00BB3019">
                    <w:rPr>
                      <w:rFonts w:cs="Arial"/>
                      <w:szCs w:val="20"/>
                      <w:shd w:val="clear" w:color="auto" w:fill="C0C0C0"/>
                    </w:rPr>
                    <w:t>, подтверждающ</w:t>
                  </w:r>
                  <w:r w:rsidRPr="00BB3019">
                    <w:rPr>
                      <w:rFonts w:cs="Arial"/>
                      <w:szCs w:val="20"/>
                      <w:shd w:val="clear" w:color="auto" w:fill="C0C0C0"/>
                    </w:rPr>
                    <w:lastRenderedPageBreak/>
                    <w:t>их передачу объектов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BB3019">
                    <w:rPr>
                      <w:rFonts w:cs="Arial"/>
                      <w:szCs w:val="20"/>
                      <w:shd w:val="clear" w:color="auto" w:fill="C0C0C0"/>
                    </w:rPr>
                    <w:t>электронных сведений из РФИ</w:t>
                  </w:r>
                  <w:r>
                    <w:rPr>
                      <w:rFonts w:cs="Arial"/>
                      <w:szCs w:val="20"/>
                    </w:rPr>
                    <w:t xml:space="preserve"> не позднее </w:t>
                  </w:r>
                  <w:r w:rsidRPr="00BB3019">
                    <w:rPr>
                      <w:rFonts w:cs="Arial"/>
                      <w:szCs w:val="20"/>
                      <w:shd w:val="clear" w:color="auto" w:fill="C0C0C0"/>
                    </w:rPr>
                    <w:t>рабочего дня, следующего за днем</w:t>
                  </w:r>
                  <w:r>
                    <w:rPr>
                      <w:rFonts w:cs="Arial"/>
                      <w:szCs w:val="20"/>
                    </w:rPr>
                    <w:t xml:space="preserve"> получения утвержденного </w:t>
                  </w:r>
                  <w:r w:rsidRPr="00BB3019">
                    <w:rPr>
                      <w:rFonts w:cs="Arial"/>
                      <w:szCs w:val="20"/>
                      <w:shd w:val="clear" w:color="auto" w:fill="C0C0C0"/>
                    </w:rPr>
                    <w:t>документа</w:t>
                  </w:r>
                  <w:r>
                    <w:rPr>
                      <w:rFonts w:cs="Arial"/>
                      <w:szCs w:val="20"/>
                    </w:rPr>
                    <w:t xml:space="preserve"> принимающей стороной </w:t>
                  </w:r>
                  <w:r w:rsidRPr="00BB3019">
                    <w:rPr>
                      <w:rFonts w:cs="Arial"/>
                      <w:szCs w:val="20"/>
                      <w:shd w:val="clear" w:color="auto" w:fill="C0C0C0"/>
                    </w:rPr>
                    <w:t>и</w:t>
                  </w:r>
                  <w:r>
                    <w:rPr>
                      <w:rFonts w:cs="Arial"/>
                      <w:szCs w:val="20"/>
                    </w:rPr>
                    <w:t xml:space="preserve"> отражения сведений в </w:t>
                  </w:r>
                  <w:r w:rsidRPr="00BB3019">
                    <w:rPr>
                      <w:rFonts w:cs="Arial"/>
                      <w:szCs w:val="20"/>
                      <w:shd w:val="clear" w:color="auto" w:fill="C0C0C0"/>
                    </w:rPr>
                    <w:t>РФИ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BB3019">
                    <w:rPr>
                      <w:rFonts w:cs="Arial"/>
                      <w:szCs w:val="20"/>
                      <w:shd w:val="clear" w:color="auto" w:fill="C0C0C0"/>
                    </w:rPr>
                    <w:t>, следующего за днем</w:t>
                  </w:r>
                  <w:r>
                    <w:rPr>
                      <w:rFonts w:cs="Arial"/>
                      <w:szCs w:val="20"/>
                    </w:rPr>
                    <w:t xml:space="preserve"> получения документа </w:t>
                  </w:r>
                  <w:r w:rsidRPr="00BB3019">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B3019">
                    <w:rPr>
                      <w:rFonts w:cs="Arial"/>
                      <w:szCs w:val="20"/>
                      <w:shd w:val="clear" w:color="auto" w:fill="C0C0C0"/>
                    </w:rPr>
                    <w:t>1)</w:t>
                  </w:r>
                  <w:r>
                    <w:rPr>
                      <w:rFonts w:cs="Arial"/>
                      <w:szCs w:val="20"/>
                    </w:rPr>
                    <w:t xml:space="preserve"> отражение факта хозяйственной жизни в учете</w:t>
                  </w:r>
                  <w:r w:rsidRPr="00BB3019">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BB3019">
                    <w:rPr>
                      <w:rFonts w:cs="Arial"/>
                      <w:szCs w:val="20"/>
                      <w:shd w:val="clear" w:color="auto" w:fill="C0C0C0"/>
                    </w:rPr>
                    <w:t>2) формирование средствами ГИИС "Электронный бюджет" Извещения (код формы по ОКУД 0504805) (пункт 233.6 Графика документооборота) по передаче финансовых вложений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B3019">
                    <w:rPr>
                      <w:rFonts w:cs="Arial"/>
                      <w:szCs w:val="20"/>
                      <w:shd w:val="clear" w:color="auto" w:fill="C0C0C0"/>
                    </w:rPr>
                    <w:t>1)</w:t>
                  </w:r>
                  <w:r>
                    <w:rPr>
                      <w:rFonts w:cs="Arial"/>
                      <w:szCs w:val="20"/>
                    </w:rPr>
                    <w:t xml:space="preserve"> для отражения в </w:t>
                  </w:r>
                  <w:r w:rsidRPr="00BB3019">
                    <w:rPr>
                      <w:rFonts w:cs="Arial"/>
                      <w:szCs w:val="20"/>
                      <w:shd w:val="clear" w:color="auto" w:fill="C0C0C0"/>
                    </w:rPr>
                    <w:t>Журнале</w:t>
                  </w:r>
                  <w:r>
                    <w:rPr>
                      <w:rFonts w:cs="Arial"/>
                      <w:szCs w:val="20"/>
                    </w:rPr>
                    <w:t xml:space="preserve"> операций </w:t>
                  </w:r>
                  <w:r w:rsidRPr="00BB3019">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r w:rsidRPr="00BB3019">
                    <w:rPr>
                      <w:rFonts w:cs="Arial"/>
                      <w:szCs w:val="20"/>
                      <w:shd w:val="clear" w:color="auto" w:fill="C0C0C0"/>
                    </w:rPr>
                    <w:t>;</w:t>
                  </w:r>
                </w:p>
                <w:p w:rsidR="00FB0319" w:rsidRDefault="00FB0319" w:rsidP="00FB0319">
                  <w:pPr>
                    <w:autoSpaceDE w:val="0"/>
                    <w:autoSpaceDN w:val="0"/>
                    <w:adjustRightInd w:val="0"/>
                    <w:spacing w:after="1" w:line="200" w:lineRule="atLeast"/>
                    <w:rPr>
                      <w:rFonts w:cs="Arial"/>
                      <w:szCs w:val="20"/>
                    </w:rPr>
                  </w:pPr>
                  <w:r w:rsidRPr="00BB3019">
                    <w:rPr>
                      <w:rFonts w:cs="Arial"/>
                      <w:szCs w:val="20"/>
                      <w:shd w:val="clear" w:color="auto" w:fill="C0C0C0"/>
                    </w:rPr>
                    <w:t>2) для направления Извещения (код формы по ОКУД 0504805) субъекту централизованного учета для подписания</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409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BB3019">
                    <w:rPr>
                      <w:rFonts w:cs="Arial"/>
                      <w:szCs w:val="20"/>
                      <w:shd w:val="clear" w:color="auto" w:fill="C0C0C0"/>
                    </w:rPr>
                    <w:t>Документ</w:t>
                  </w:r>
                  <w:r>
                    <w:rPr>
                      <w:rFonts w:cs="Arial"/>
                      <w:szCs w:val="20"/>
                    </w:rPr>
                    <w:t xml:space="preserve"> об изменении кадастровой стоимости </w:t>
                  </w:r>
                  <w:r w:rsidRPr="00BB3019">
                    <w:rPr>
                      <w:rFonts w:cs="Arial"/>
                      <w:szCs w:val="20"/>
                      <w:shd w:val="clear" w:color="auto" w:fill="C0C0C0"/>
                    </w:rPr>
                    <w:t>земельных участков с приложением Выписки из ЕГРН для объектов свыше 500 млн. рублей</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BB3019">
                    <w:rPr>
                      <w:rFonts w:cs="Arial"/>
                      <w:szCs w:val="20"/>
                      <w:shd w:val="clear" w:color="auto" w:fill="C0C0C0"/>
                    </w:rPr>
                    <w:t>электронных сведений из РФИ</w:t>
                  </w:r>
                  <w:r>
                    <w:rPr>
                      <w:rFonts w:cs="Arial"/>
                      <w:szCs w:val="20"/>
                    </w:rPr>
                    <w:t xml:space="preserve"> не позднее </w:t>
                  </w:r>
                  <w:r w:rsidRPr="00BB3019">
                    <w:rPr>
                      <w:rFonts w:cs="Arial"/>
                      <w:szCs w:val="20"/>
                      <w:shd w:val="clear" w:color="auto" w:fill="C0C0C0"/>
                    </w:rPr>
                    <w:t>рабочего дня, следующего за днем отражения</w:t>
                  </w:r>
                  <w:r>
                    <w:rPr>
                      <w:rFonts w:cs="Arial"/>
                      <w:szCs w:val="20"/>
                    </w:rPr>
                    <w:t xml:space="preserve"> сведений в </w:t>
                  </w:r>
                  <w:r w:rsidRPr="00BB3019">
                    <w:rPr>
                      <w:rFonts w:cs="Arial"/>
                      <w:szCs w:val="20"/>
                      <w:shd w:val="clear" w:color="auto" w:fill="C0C0C0"/>
                    </w:rPr>
                    <w:t>РФИ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BB3019">
                    <w:rPr>
                      <w:rFonts w:cs="Arial"/>
                      <w:szCs w:val="20"/>
                      <w:shd w:val="clear" w:color="auto" w:fill="C0C0C0"/>
                    </w:rPr>
                    <w:t>, следующего за днем</w:t>
                  </w:r>
                  <w:r>
                    <w:rPr>
                      <w:rFonts w:cs="Arial"/>
                      <w:szCs w:val="20"/>
                    </w:rPr>
                    <w:t xml:space="preserve"> получения документа </w:t>
                  </w:r>
                  <w:r w:rsidRPr="00BB3019">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BB3019">
                    <w:rPr>
                      <w:rFonts w:cs="Arial"/>
                      <w:szCs w:val="20"/>
                      <w:shd w:val="clear" w:color="auto" w:fill="C0C0C0"/>
                    </w:rPr>
                    <w:t>Журнале</w:t>
                  </w:r>
                  <w:r>
                    <w:rPr>
                      <w:rFonts w:cs="Arial"/>
                      <w:szCs w:val="20"/>
                    </w:rPr>
                    <w:t xml:space="preserve"> операций </w:t>
                  </w:r>
                  <w:r w:rsidRPr="00BB3019">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410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Документы по переоценке объектов имущества казны до справедливой стоимости при отчуждении не в пользу организаций бюджетной сферы: отчет об оценке и </w:t>
                  </w:r>
                  <w:r w:rsidRPr="004D2763">
                    <w:rPr>
                      <w:rFonts w:cs="Arial"/>
                      <w:szCs w:val="20"/>
                      <w:shd w:val="clear" w:color="auto" w:fill="C0C0C0"/>
                    </w:rPr>
                    <w:t>(</w:t>
                  </w:r>
                  <w:r>
                    <w:rPr>
                      <w:rFonts w:cs="Arial"/>
                      <w:szCs w:val="20"/>
                    </w:rPr>
                    <w:t>или</w:t>
                  </w:r>
                  <w:r w:rsidRPr="004D2763">
                    <w:rPr>
                      <w:rFonts w:cs="Arial"/>
                      <w:szCs w:val="20"/>
                      <w:shd w:val="clear" w:color="auto" w:fill="C0C0C0"/>
                    </w:rPr>
                    <w:t>)</w:t>
                  </w:r>
                  <w:r>
                    <w:rPr>
                      <w:rFonts w:cs="Arial"/>
                      <w:szCs w:val="20"/>
                    </w:rPr>
                    <w:t xml:space="preserve"> иные документы</w:t>
                  </w:r>
                  <w:r w:rsidRPr="004D2763">
                    <w:rPr>
                      <w:rFonts w:cs="Arial"/>
                      <w:szCs w:val="20"/>
                      <w:shd w:val="clear" w:color="auto" w:fill="C0C0C0"/>
                    </w:rPr>
                    <w:t>, подтверждающие оценку</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4D2763">
                    <w:rPr>
                      <w:rFonts w:cs="Arial"/>
                      <w:szCs w:val="20"/>
                      <w:shd w:val="clear" w:color="auto" w:fill="C0C0C0"/>
                    </w:rPr>
                    <w:t>электронных сведений из РФИ</w:t>
                  </w:r>
                  <w:r>
                    <w:rPr>
                      <w:rFonts w:cs="Arial"/>
                      <w:szCs w:val="20"/>
                    </w:rPr>
                    <w:t xml:space="preserve"> не позднее </w:t>
                  </w:r>
                  <w:r w:rsidRPr="004D2763">
                    <w:rPr>
                      <w:rFonts w:cs="Arial"/>
                      <w:szCs w:val="20"/>
                      <w:shd w:val="clear" w:color="auto" w:fill="C0C0C0"/>
                    </w:rPr>
                    <w:t>рабочего дня, следующего за днем отражения</w:t>
                  </w:r>
                  <w:r>
                    <w:rPr>
                      <w:rFonts w:cs="Arial"/>
                      <w:szCs w:val="20"/>
                    </w:rPr>
                    <w:t xml:space="preserve"> сведений в </w:t>
                  </w:r>
                  <w:r w:rsidRPr="004D2763">
                    <w:rPr>
                      <w:rFonts w:cs="Arial"/>
                      <w:szCs w:val="20"/>
                      <w:shd w:val="clear" w:color="auto" w:fill="C0C0C0"/>
                    </w:rPr>
                    <w:t>РФИ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4D2763">
                    <w:rPr>
                      <w:rFonts w:cs="Arial"/>
                      <w:szCs w:val="20"/>
                      <w:shd w:val="clear" w:color="auto" w:fill="C0C0C0"/>
                    </w:rPr>
                    <w:t>, следующего за днем</w:t>
                  </w:r>
                  <w:r>
                    <w:rPr>
                      <w:rFonts w:cs="Arial"/>
                      <w:szCs w:val="20"/>
                    </w:rPr>
                    <w:t xml:space="preserve"> получения документа </w:t>
                  </w:r>
                  <w:r w:rsidRPr="004D2763">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D2763">
                    <w:rPr>
                      <w:rFonts w:cs="Arial"/>
                      <w:szCs w:val="20"/>
                      <w:shd w:val="clear" w:color="auto" w:fill="C0C0C0"/>
                    </w:rPr>
                    <w:t>Журнале</w:t>
                  </w:r>
                  <w:r>
                    <w:rPr>
                      <w:rFonts w:cs="Arial"/>
                      <w:szCs w:val="20"/>
                    </w:rPr>
                    <w:t xml:space="preserve"> операций </w:t>
                  </w:r>
                  <w:r w:rsidRPr="004D2763">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411</w:t>
                  </w:r>
                </w:p>
              </w:tc>
              <w:tc>
                <w:tcPr>
                  <w:tcW w:w="1560"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Решение о прекращении признания активами объектов нефинансовых активов (код формы по ОКУД 0510440) при принятии решения о прекращении признания активами объектов нефинансовых активов имущества казны</w:t>
                  </w:r>
                </w:p>
              </w:tc>
              <w:tc>
                <w:tcPr>
                  <w:tcW w:w="1134"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утверждения Акта о результатах инвентаризации (код формы по ОКУД 0510463) (пункт 341 Графика документооборота)</w:t>
                  </w:r>
                </w:p>
              </w:tc>
              <w:tc>
                <w:tcPr>
                  <w:tcW w:w="1018"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1) для отражения в Журнале операций по выбытию и перемещению нефинансовых активов (код формы по ОКУД 0504071), в Журнале операций по забалансовому счету (код формы по ОКУД 0509213);</w:t>
                  </w:r>
                </w:p>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 xml:space="preserve">2) для формирования Акта о списании объектов нефинансовых активов (кроме транспортных средств) (код </w:t>
                  </w:r>
                  <w:r w:rsidRPr="004D2763">
                    <w:rPr>
                      <w:rFonts w:cs="Arial"/>
                      <w:szCs w:val="20"/>
                      <w:shd w:val="clear" w:color="auto" w:fill="C0C0C0"/>
                    </w:rPr>
                    <w:lastRenderedPageBreak/>
                    <w:t>формы по ОКУД 0510454), Акта о списании транспортного средства (код формы по ОКУД 0510456) (подпункт 15.2 пункта 15 Графика документооборота), Акта об утилизации (уничтожении) материальных ценностей (код формы по ОКУД 0510435) (пункт 16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lastRenderedPageBreak/>
                    <w:t>412</w:t>
                  </w:r>
                </w:p>
              </w:tc>
              <w:tc>
                <w:tcPr>
                  <w:tcW w:w="1560"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 xml:space="preserve">Выписка из ЕГРН об основных характеристиках и зарегистрированных правах на объект недвижимости/о переходе прав на объект недвижимости при исключении из казны объектов имущества на основании нормативного правового акта, решения суда, при регистрации права собственности собственником жилого помещения в многоквартирном доме, в том числе при исключении объектов, выбывших из состава </w:t>
                  </w:r>
                  <w:r w:rsidRPr="004D2763">
                    <w:rPr>
                      <w:rFonts w:cs="Arial"/>
                      <w:szCs w:val="20"/>
                      <w:shd w:val="clear" w:color="auto" w:fill="C0C0C0"/>
                    </w:rPr>
                    <w:lastRenderedPageBreak/>
                    <w:t>имущества казны до 2019 года, с приложением решения (распоряжения) уполномоченного органа/распоряжения главного распорядителя бюджетных средств (при наличии), акта приема-передачи (при наличии), решения суда (при наличии)</w:t>
                  </w:r>
                </w:p>
              </w:tc>
              <w:tc>
                <w:tcPr>
                  <w:tcW w:w="1134"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направление электронных сведений из РФИ не позднее рабочего дня, следующего за днем отражения сведений в РФИ</w:t>
                  </w:r>
                </w:p>
              </w:tc>
              <w:tc>
                <w:tcPr>
                  <w:tcW w:w="1018"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для отражения в Журнале операций по выбытию и перемещению нефинансовых активов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413</w:t>
                  </w:r>
                </w:p>
              </w:tc>
              <w:tc>
                <w:tcPr>
                  <w:tcW w:w="1560"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Документ об исключении из РФИ ошибочно учитываемых объектов с приложением информации о дублировании объектов, Выписки из ЕГРН об основных характеристиках и зарегистрированных правах на объект недвижимости/о переходе прав на объект недвижимости и (или) иные документы, подтверждающие факт ошибочного учета объектов</w:t>
                  </w:r>
                </w:p>
              </w:tc>
              <w:tc>
                <w:tcPr>
                  <w:tcW w:w="1134"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направление электронных сведений из РФИ не позднее рабочего дня, следующего за днем отражения сведений в РФИ</w:t>
                  </w:r>
                </w:p>
              </w:tc>
              <w:tc>
                <w:tcPr>
                  <w:tcW w:w="1018"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для отражения в Журнале операций по выбытию и перемещению нефинансовых активов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414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128CD">
                    <w:rPr>
                      <w:rFonts w:cs="Arial"/>
                      <w:szCs w:val="20"/>
                      <w:shd w:val="clear" w:color="auto" w:fill="C0C0C0"/>
                    </w:rPr>
                    <w:t>Перечень объектов</w:t>
                  </w:r>
                  <w:r>
                    <w:rPr>
                      <w:rFonts w:cs="Arial"/>
                      <w:szCs w:val="20"/>
                    </w:rPr>
                    <w:t xml:space="preserve"> имущества </w:t>
                  </w:r>
                  <w:r w:rsidRPr="008128CD">
                    <w:rPr>
                      <w:rFonts w:cs="Arial"/>
                      <w:szCs w:val="20"/>
                      <w:shd w:val="clear" w:color="auto" w:fill="C0C0C0"/>
                    </w:rPr>
                    <w:t>казны, учтенных в РФИ на отчетную дату</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8128CD">
                    <w:rPr>
                      <w:rFonts w:cs="Arial"/>
                      <w:szCs w:val="20"/>
                      <w:shd w:val="clear" w:color="auto" w:fill="C0C0C0"/>
                    </w:rPr>
                    <w:t>электронных сведений из РФИ</w:t>
                  </w:r>
                  <w:r>
                    <w:rPr>
                      <w:rFonts w:cs="Arial"/>
                      <w:szCs w:val="20"/>
                    </w:rPr>
                    <w:t xml:space="preserve"> не позднее </w:t>
                  </w:r>
                  <w:r w:rsidRPr="008128CD">
                    <w:rPr>
                      <w:rFonts w:cs="Arial"/>
                      <w:szCs w:val="20"/>
                      <w:shd w:val="clear" w:color="auto" w:fill="C0C0C0"/>
                    </w:rPr>
                    <w:t>5 (</w:t>
                  </w:r>
                  <w:r>
                    <w:rPr>
                      <w:rFonts w:cs="Arial"/>
                      <w:szCs w:val="20"/>
                    </w:rPr>
                    <w:t>пяти</w:t>
                  </w:r>
                  <w:r w:rsidRPr="008128CD">
                    <w:rPr>
                      <w:rFonts w:cs="Arial"/>
                      <w:szCs w:val="20"/>
                      <w:shd w:val="clear" w:color="auto" w:fill="C0C0C0"/>
                    </w:rPr>
                    <w:t>)</w:t>
                  </w:r>
                  <w:r>
                    <w:rPr>
                      <w:rFonts w:cs="Arial"/>
                      <w:szCs w:val="20"/>
                    </w:rPr>
                    <w:t xml:space="preserve"> рабочих дней со дня окончания </w:t>
                  </w:r>
                  <w:r w:rsidRPr="008128CD">
                    <w:rPr>
                      <w:rFonts w:cs="Arial"/>
                      <w:szCs w:val="20"/>
                      <w:shd w:val="clear" w:color="auto" w:fill="C0C0C0"/>
                    </w:rPr>
                    <w:t>квартала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не позднее 20 рабочих дней со дня получения документа </w:t>
                  </w:r>
                  <w:r w:rsidRPr="008128CD">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осуществление проверки соответствия сведений, содержащихся в </w:t>
                  </w:r>
                  <w:r w:rsidRPr="008128CD">
                    <w:rPr>
                      <w:rFonts w:cs="Arial"/>
                      <w:szCs w:val="20"/>
                      <w:shd w:val="clear" w:color="auto" w:fill="C0C0C0"/>
                    </w:rPr>
                    <w:t>РФИ</w:t>
                  </w:r>
                  <w:r>
                    <w:rPr>
                      <w:rFonts w:cs="Arial"/>
                      <w:szCs w:val="20"/>
                    </w:rPr>
                    <w:t>, данным бюджетного учета</w:t>
                  </w:r>
                </w:p>
                <w:p w:rsidR="00BB3019" w:rsidRDefault="00BB3019" w:rsidP="00FB0319">
                  <w:pPr>
                    <w:autoSpaceDE w:val="0"/>
                    <w:autoSpaceDN w:val="0"/>
                    <w:adjustRightInd w:val="0"/>
                    <w:spacing w:after="1" w:line="200" w:lineRule="atLeast"/>
                    <w:rPr>
                      <w:rFonts w:cs="Arial"/>
                      <w:szCs w:val="20"/>
                    </w:rPr>
                  </w:pPr>
                </w:p>
                <w:p w:rsidR="00BB3019" w:rsidRDefault="00BB3019" w:rsidP="00FB0319">
                  <w:pPr>
                    <w:autoSpaceDE w:val="0"/>
                    <w:autoSpaceDN w:val="0"/>
                    <w:adjustRightInd w:val="0"/>
                    <w:spacing w:after="1" w:line="200" w:lineRule="atLeast"/>
                    <w:rPr>
                      <w:rFonts w:cs="Arial"/>
                      <w:szCs w:val="20"/>
                    </w:rPr>
                  </w:pPr>
                </w:p>
                <w:p w:rsidR="00BB3019" w:rsidRDefault="00BB3019" w:rsidP="00FB0319">
                  <w:pPr>
                    <w:autoSpaceDE w:val="0"/>
                    <w:autoSpaceDN w:val="0"/>
                    <w:adjustRightInd w:val="0"/>
                    <w:spacing w:after="1" w:line="200" w:lineRule="atLeast"/>
                    <w:rPr>
                      <w:rFonts w:cs="Arial"/>
                      <w:szCs w:val="20"/>
                    </w:rPr>
                  </w:pPr>
                </w:p>
                <w:p w:rsidR="00BB3019" w:rsidRDefault="00BB3019" w:rsidP="00FB0319">
                  <w:pPr>
                    <w:autoSpaceDE w:val="0"/>
                    <w:autoSpaceDN w:val="0"/>
                    <w:adjustRightInd w:val="0"/>
                    <w:spacing w:after="1" w:line="200" w:lineRule="atLeast"/>
                    <w:rPr>
                      <w:rFonts w:cs="Arial"/>
                      <w:szCs w:val="20"/>
                    </w:rPr>
                  </w:pPr>
                </w:p>
                <w:p w:rsidR="00BB3019" w:rsidRDefault="00BB3019" w:rsidP="00FB0319">
                  <w:pPr>
                    <w:autoSpaceDE w:val="0"/>
                    <w:autoSpaceDN w:val="0"/>
                    <w:adjustRightInd w:val="0"/>
                    <w:spacing w:after="1" w:line="200" w:lineRule="atLeast"/>
                    <w:rPr>
                      <w:rFonts w:cs="Arial"/>
                      <w:szCs w:val="20"/>
                    </w:rPr>
                  </w:pPr>
                </w:p>
                <w:p w:rsidR="00BB3019" w:rsidRDefault="00BB30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для направления информации в субъект централизованного учета по выявленным расхождениям</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415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 приема-передачи при поступлении имущества, обращенного в собственность государства</w:t>
                  </w:r>
                  <w:r w:rsidRPr="00E74ACA">
                    <w:rPr>
                      <w:rFonts w:cs="Arial"/>
                      <w:szCs w:val="20"/>
                      <w:shd w:val="clear" w:color="auto" w:fill="C0C0C0"/>
                    </w:rPr>
                    <w:t>, от уполномоченного органа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E74ACA">
                    <w:rPr>
                      <w:rFonts w:cs="Arial"/>
                      <w:szCs w:val="20"/>
                      <w:shd w:val="clear" w:color="auto" w:fill="C0C0C0"/>
                    </w:rPr>
                    <w:t>средствами ГИИС "Электронный бюджет"/направление электронных сведений в автоматизированную систему учета реализации принудительно изъятого и бесхозяйного имущества Федеральной государственной информационно-аналитической системы "Единая система управления государственным имуществом" (далее - АС ПИБИ)</w:t>
                  </w:r>
                  <w:r>
                    <w:rPr>
                      <w:rFonts w:cs="Arial"/>
                      <w:szCs w:val="20"/>
                    </w:rPr>
                    <w:t xml:space="preserve"> не позднее рабочего дня</w:t>
                  </w:r>
                  <w:r w:rsidRPr="00E74ACA">
                    <w:rPr>
                      <w:rFonts w:cs="Arial"/>
                      <w:szCs w:val="20"/>
                      <w:shd w:val="clear" w:color="auto" w:fill="C0C0C0"/>
                    </w:rPr>
                    <w:t>, следующего за днем</w:t>
                  </w:r>
                  <w:r>
                    <w:rPr>
                      <w:rFonts w:cs="Arial"/>
                      <w:szCs w:val="20"/>
                    </w:rPr>
                    <w:t xml:space="preserve">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E74ACA">
                    <w:rPr>
                      <w:rFonts w:cs="Arial"/>
                      <w:szCs w:val="20"/>
                      <w:shd w:val="clear" w:color="auto" w:fill="C0C0C0"/>
                    </w:rPr>
                    <w:t>, следующего за днем</w:t>
                  </w:r>
                  <w:r>
                    <w:rPr>
                      <w:rFonts w:cs="Arial"/>
                      <w:szCs w:val="20"/>
                    </w:rPr>
                    <w:t xml:space="preserve"> получения документа </w:t>
                  </w:r>
                  <w:r w:rsidRPr="00E74ACA">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74ACA">
                    <w:rPr>
                      <w:rFonts w:cs="Arial"/>
                      <w:szCs w:val="20"/>
                      <w:shd w:val="clear" w:color="auto" w:fill="C0C0C0"/>
                    </w:rPr>
                    <w:t>Журнале</w:t>
                  </w:r>
                  <w:r>
                    <w:rPr>
                      <w:rFonts w:cs="Arial"/>
                      <w:szCs w:val="20"/>
                    </w:rPr>
                    <w:t xml:space="preserve"> операций </w:t>
                  </w:r>
                  <w:r w:rsidRPr="00E74ACA">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416</w:t>
                  </w:r>
                </w:p>
              </w:tc>
              <w:tc>
                <w:tcPr>
                  <w:tcW w:w="1560"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Акт приема-передачи при возврате имущества, обращенного в собственность государства, уполномоченному органу</w:t>
                  </w:r>
                </w:p>
              </w:tc>
              <w:tc>
                <w:tcPr>
                  <w:tcW w:w="1134"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направление средствами ГИИС "Электронный бюджет"/направление электронных сведений из АС ПИБИ не позднее рабочего дня, следующего за днем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для отражения в Журнале операций по выбытию и перемещению нефинансовых активов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lastRenderedPageBreak/>
                    <w:t>417</w:t>
                  </w:r>
                </w:p>
              </w:tc>
              <w:tc>
                <w:tcPr>
                  <w:tcW w:w="1560"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Решение/протокол комиссии по принятию решения о направлении имущества, обращенного в собственность государства, на переработку (утилизацию), уничтожение</w:t>
                  </w:r>
                </w:p>
              </w:tc>
              <w:tc>
                <w:tcPr>
                  <w:tcW w:w="1134"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направление средствами ГИИС "Электронный бюджет"/направление электронных сведений из АС ПИБИ не позднее рабочего дня, следующего за днем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для отражения в Журнале операций по выбытию и перемещению нефинансовых активов (код формы по ОКУД 0504071), в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418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Акт уничтожения имущества, обращенного в собственность государства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E74ACA">
                    <w:rPr>
                      <w:rFonts w:cs="Arial"/>
                      <w:szCs w:val="20"/>
                      <w:shd w:val="clear" w:color="auto" w:fill="C0C0C0"/>
                    </w:rPr>
                    <w:t>средствами ГИИС "Электронный бюджет"/направление электронных сведений из АС ПИБИ</w:t>
                  </w:r>
                  <w:r>
                    <w:rPr>
                      <w:rFonts w:cs="Arial"/>
                      <w:szCs w:val="20"/>
                    </w:rPr>
                    <w:t xml:space="preserve"> не позднее рабочего дня</w:t>
                  </w:r>
                  <w:r w:rsidRPr="00E74ACA">
                    <w:rPr>
                      <w:rFonts w:cs="Arial"/>
                      <w:szCs w:val="20"/>
                      <w:shd w:val="clear" w:color="auto" w:fill="C0C0C0"/>
                    </w:rPr>
                    <w:t>, следующего за днем</w:t>
                  </w:r>
                  <w:r>
                    <w:rPr>
                      <w:rFonts w:cs="Arial"/>
                      <w:szCs w:val="20"/>
                    </w:rPr>
                    <w:t xml:space="preserve"> получения документа</w:t>
                  </w:r>
                </w:p>
                <w:p w:rsidR="004D2763" w:rsidRDefault="004D2763" w:rsidP="00FB0319">
                  <w:pPr>
                    <w:autoSpaceDE w:val="0"/>
                    <w:autoSpaceDN w:val="0"/>
                    <w:adjustRightInd w:val="0"/>
                    <w:spacing w:after="1" w:line="200" w:lineRule="atLeast"/>
                    <w:rPr>
                      <w:rFonts w:cs="Arial"/>
                      <w:szCs w:val="20"/>
                    </w:rPr>
                  </w:pPr>
                </w:p>
                <w:p w:rsidR="004D2763" w:rsidRDefault="004D2763" w:rsidP="00FB0319">
                  <w:pPr>
                    <w:autoSpaceDE w:val="0"/>
                    <w:autoSpaceDN w:val="0"/>
                    <w:adjustRightInd w:val="0"/>
                    <w:spacing w:after="1" w:line="200" w:lineRule="atLeast"/>
                    <w:rPr>
                      <w:rFonts w:cs="Arial"/>
                      <w:szCs w:val="20"/>
                    </w:rPr>
                  </w:pPr>
                </w:p>
                <w:p w:rsidR="004D2763" w:rsidRDefault="004D2763"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E74ACA">
                    <w:rPr>
                      <w:rFonts w:cs="Arial"/>
                      <w:szCs w:val="20"/>
                      <w:shd w:val="clear" w:color="auto" w:fill="C0C0C0"/>
                    </w:rPr>
                    <w:t>, следующего за днем</w:t>
                  </w:r>
                  <w:r>
                    <w:rPr>
                      <w:rFonts w:cs="Arial"/>
                      <w:szCs w:val="20"/>
                    </w:rPr>
                    <w:t xml:space="preserve"> получения документа </w:t>
                  </w:r>
                  <w:r w:rsidRPr="00E74ACA">
                    <w:rPr>
                      <w:rFonts w:cs="Arial"/>
                      <w:szCs w:val="20"/>
                      <w:shd w:val="clear" w:color="auto" w:fill="C0C0C0"/>
                    </w:rPr>
                    <w:t>в ГИИС "Электронный бюджет</w:t>
                  </w:r>
                  <w:r>
                    <w:rPr>
                      <w:rFonts w:cs="Arial"/>
                      <w:szCs w:val="20"/>
                    </w:rPr>
                    <w:t>"</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74ACA">
                    <w:rPr>
                      <w:rFonts w:cs="Arial"/>
                      <w:szCs w:val="20"/>
                      <w:shd w:val="clear" w:color="auto" w:fill="C0C0C0"/>
                    </w:rPr>
                    <w:t>Журнале</w:t>
                  </w:r>
                  <w:r>
                    <w:rPr>
                      <w:rFonts w:cs="Arial"/>
                      <w:szCs w:val="20"/>
                    </w:rPr>
                    <w:t xml:space="preserve"> операций </w:t>
                  </w:r>
                  <w:r w:rsidRPr="00E74ACA">
                    <w:rPr>
                      <w:rFonts w:cs="Arial"/>
                      <w:szCs w:val="20"/>
                      <w:shd w:val="clear" w:color="auto" w:fill="C0C0C0"/>
                    </w:rPr>
                    <w:t>по забалансовому счету</w:t>
                  </w:r>
                  <w:r>
                    <w:rPr>
                      <w:rFonts w:cs="Arial"/>
                      <w:szCs w:val="20"/>
                    </w:rPr>
                    <w:t xml:space="preserve"> (код формы по ОКУД </w:t>
                  </w:r>
                  <w:r w:rsidRPr="00E74ACA">
                    <w:rPr>
                      <w:rFonts w:cs="Arial"/>
                      <w:szCs w:val="20"/>
                      <w:shd w:val="clear" w:color="auto" w:fill="C0C0C0"/>
                    </w:rPr>
                    <w:t>0509213</w:t>
                  </w:r>
                  <w:r>
                    <w:rPr>
                      <w:rFonts w:cs="Arial"/>
                      <w:szCs w:val="20"/>
                    </w:rPr>
                    <w: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419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74ACA">
                    <w:rPr>
                      <w:rFonts w:cs="Arial"/>
                      <w:szCs w:val="20"/>
                      <w:shd w:val="clear" w:color="auto" w:fill="C0C0C0"/>
                    </w:rPr>
                    <w:t>Документы</w:t>
                  </w:r>
                  <w:r>
                    <w:rPr>
                      <w:rFonts w:cs="Arial"/>
                      <w:szCs w:val="20"/>
                    </w:rPr>
                    <w:t xml:space="preserve"> об оценке имущества, обращенного в собственность государства, как вторичного сырья при направлении имущества на переработку (утилизацию) (</w:t>
                  </w:r>
                  <w:r w:rsidRPr="00E74ACA">
                    <w:rPr>
                      <w:rFonts w:cs="Arial"/>
                      <w:szCs w:val="20"/>
                      <w:shd w:val="clear" w:color="auto" w:fill="C0C0C0"/>
                    </w:rPr>
                    <w:t>акт</w:t>
                  </w:r>
                  <w:r>
                    <w:rPr>
                      <w:rFonts w:cs="Arial"/>
                      <w:szCs w:val="20"/>
                    </w:rPr>
                    <w:t xml:space="preserve"> оценки стоимости, экспертное заключение или иной документ</w:t>
                  </w:r>
                  <w:r w:rsidRPr="00E74ACA">
                    <w:rPr>
                      <w:rFonts w:cs="Arial"/>
                      <w:szCs w:val="20"/>
                      <w:shd w:val="clear" w:color="auto" w:fill="C0C0C0"/>
                    </w:rPr>
                    <w:t>, подтверждающий оценку</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E74ACA">
                    <w:rPr>
                      <w:rFonts w:cs="Arial"/>
                      <w:szCs w:val="20"/>
                      <w:shd w:val="clear" w:color="auto" w:fill="C0C0C0"/>
                    </w:rPr>
                    <w:t>средствами ГИИС "Электронный бюджет"/направление электронных сведений из АС ПИБИ</w:t>
                  </w:r>
                  <w:r>
                    <w:rPr>
                      <w:rFonts w:cs="Arial"/>
                      <w:szCs w:val="20"/>
                    </w:rPr>
                    <w:t xml:space="preserve"> не позднее рабочего дня</w:t>
                  </w:r>
                  <w:r w:rsidRPr="00E74ACA">
                    <w:rPr>
                      <w:rFonts w:cs="Arial"/>
                      <w:szCs w:val="20"/>
                      <w:shd w:val="clear" w:color="auto" w:fill="C0C0C0"/>
                    </w:rPr>
                    <w:t>, следующего за днем</w:t>
                  </w:r>
                  <w:r>
                    <w:rPr>
                      <w:rFonts w:cs="Arial"/>
                      <w:szCs w:val="20"/>
                    </w:rPr>
                    <w:t xml:space="preserve">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E74ACA">
                    <w:rPr>
                      <w:rFonts w:cs="Arial"/>
                      <w:szCs w:val="20"/>
                      <w:shd w:val="clear" w:color="auto" w:fill="C0C0C0"/>
                    </w:rPr>
                    <w:t>, следующего за днем</w:t>
                  </w:r>
                  <w:r>
                    <w:rPr>
                      <w:rFonts w:cs="Arial"/>
                      <w:szCs w:val="20"/>
                    </w:rPr>
                    <w:t xml:space="preserve"> получения документа </w:t>
                  </w:r>
                  <w:r w:rsidRPr="00E74ACA">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E74ACA">
                    <w:rPr>
                      <w:rFonts w:cs="Arial"/>
                      <w:szCs w:val="20"/>
                      <w:shd w:val="clear" w:color="auto" w:fill="C0C0C0"/>
                    </w:rPr>
                    <w:t>Журнале</w:t>
                  </w:r>
                  <w:r>
                    <w:rPr>
                      <w:rFonts w:cs="Arial"/>
                      <w:szCs w:val="20"/>
                    </w:rPr>
                    <w:t xml:space="preserve"> операций </w:t>
                  </w:r>
                  <w:r w:rsidRPr="00E74ACA">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420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Акт переработки (утилизации) </w:t>
                  </w:r>
                  <w:r>
                    <w:rPr>
                      <w:rFonts w:cs="Arial"/>
                      <w:szCs w:val="20"/>
                    </w:rPr>
                    <w:lastRenderedPageBreak/>
                    <w:t>имущества, обращенного в собственность государства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w:t>
                  </w:r>
                  <w:r>
                    <w:rPr>
                      <w:rFonts w:cs="Arial"/>
                      <w:szCs w:val="20"/>
                    </w:rPr>
                    <w:lastRenderedPageBreak/>
                    <w:t>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E74ACA">
                    <w:rPr>
                      <w:rFonts w:cs="Arial"/>
                      <w:szCs w:val="20"/>
                      <w:shd w:val="clear" w:color="auto" w:fill="C0C0C0"/>
                    </w:rPr>
                    <w:t xml:space="preserve">средствами ГИИС </w:t>
                  </w:r>
                  <w:r w:rsidRPr="00E74ACA">
                    <w:rPr>
                      <w:rFonts w:cs="Arial"/>
                      <w:szCs w:val="20"/>
                      <w:shd w:val="clear" w:color="auto" w:fill="C0C0C0"/>
                    </w:rPr>
                    <w:lastRenderedPageBreak/>
                    <w:t>"Электронный бюджет"/направление электронных сведений из АС ПИБИ</w:t>
                  </w:r>
                  <w:r>
                    <w:rPr>
                      <w:rFonts w:cs="Arial"/>
                      <w:szCs w:val="20"/>
                    </w:rPr>
                    <w:t xml:space="preserve"> не позднее </w:t>
                  </w:r>
                  <w:r w:rsidRPr="006E4987">
                    <w:rPr>
                      <w:rFonts w:cs="Arial"/>
                      <w:szCs w:val="20"/>
                      <w:shd w:val="clear" w:color="auto" w:fill="C0C0C0"/>
                    </w:rPr>
                    <w:t>рабочего</w:t>
                  </w:r>
                  <w:r>
                    <w:rPr>
                      <w:rFonts w:cs="Arial"/>
                      <w:szCs w:val="20"/>
                    </w:rPr>
                    <w:t xml:space="preserve"> дня</w:t>
                  </w:r>
                  <w:r w:rsidRPr="00E74ACA">
                    <w:rPr>
                      <w:rFonts w:cs="Arial"/>
                      <w:szCs w:val="20"/>
                      <w:shd w:val="clear" w:color="auto" w:fill="C0C0C0"/>
                    </w:rPr>
                    <w:t>, следующего за днем</w:t>
                  </w:r>
                  <w:r>
                    <w:rPr>
                      <w:rFonts w:cs="Arial"/>
                      <w:szCs w:val="20"/>
                    </w:rPr>
                    <w:t xml:space="preserve"> получения документа</w:t>
                  </w:r>
                </w:p>
                <w:p w:rsidR="004D2763" w:rsidRDefault="004D2763" w:rsidP="00FB0319">
                  <w:pPr>
                    <w:autoSpaceDE w:val="0"/>
                    <w:autoSpaceDN w:val="0"/>
                    <w:adjustRightInd w:val="0"/>
                    <w:spacing w:after="1" w:line="200" w:lineRule="atLeast"/>
                    <w:rPr>
                      <w:rFonts w:cs="Arial"/>
                      <w:szCs w:val="20"/>
                    </w:rPr>
                  </w:pPr>
                </w:p>
                <w:p w:rsidR="004D2763" w:rsidRDefault="004D2763" w:rsidP="00FB0319">
                  <w:pPr>
                    <w:autoSpaceDE w:val="0"/>
                    <w:autoSpaceDN w:val="0"/>
                    <w:adjustRightInd w:val="0"/>
                    <w:spacing w:after="1" w:line="200" w:lineRule="atLeast"/>
                    <w:rPr>
                      <w:rFonts w:cs="Arial"/>
                      <w:szCs w:val="20"/>
                    </w:rPr>
                  </w:pPr>
                </w:p>
                <w:p w:rsidR="004D2763" w:rsidRDefault="004D2763" w:rsidP="00FB0319">
                  <w:pPr>
                    <w:autoSpaceDE w:val="0"/>
                    <w:autoSpaceDN w:val="0"/>
                    <w:adjustRightInd w:val="0"/>
                    <w:spacing w:after="1" w:line="200" w:lineRule="atLeast"/>
                    <w:rPr>
                      <w:rFonts w:cs="Arial"/>
                      <w:szCs w:val="20"/>
                    </w:rPr>
                  </w:pPr>
                </w:p>
                <w:p w:rsidR="004D2763" w:rsidRDefault="004D2763"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ответственное лицо </w:t>
                  </w:r>
                  <w:r>
                    <w:rPr>
                      <w:rFonts w:cs="Arial"/>
                      <w:szCs w:val="20"/>
                    </w:rPr>
                    <w:lastRenderedPageBreak/>
                    <w:t>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рабочего дня</w:t>
                  </w:r>
                  <w:r w:rsidRPr="006E4987">
                    <w:rPr>
                      <w:rFonts w:cs="Arial"/>
                      <w:szCs w:val="20"/>
                      <w:shd w:val="clear" w:color="auto" w:fill="C0C0C0"/>
                    </w:rPr>
                    <w:t xml:space="preserve">, </w:t>
                  </w:r>
                  <w:r w:rsidRPr="006E4987">
                    <w:rPr>
                      <w:rFonts w:cs="Arial"/>
                      <w:szCs w:val="20"/>
                      <w:shd w:val="clear" w:color="auto" w:fill="C0C0C0"/>
                    </w:rPr>
                    <w:lastRenderedPageBreak/>
                    <w:t>следующего за днем</w:t>
                  </w:r>
                  <w:r>
                    <w:rPr>
                      <w:rFonts w:cs="Arial"/>
                      <w:szCs w:val="20"/>
                    </w:rPr>
                    <w:t xml:space="preserve"> получения документа </w:t>
                  </w:r>
                  <w:r w:rsidRPr="006E4987">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отражение факта хозяйствен</w:t>
                  </w:r>
                  <w:r>
                    <w:rPr>
                      <w:rFonts w:cs="Arial"/>
                      <w:szCs w:val="20"/>
                    </w:rPr>
                    <w:lastRenderedPageBreak/>
                    <w:t>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6E4987">
                    <w:rPr>
                      <w:rFonts w:cs="Arial"/>
                      <w:szCs w:val="20"/>
                      <w:shd w:val="clear" w:color="auto" w:fill="C0C0C0"/>
                    </w:rPr>
                    <w:t>Журнале</w:t>
                  </w:r>
                  <w:r>
                    <w:rPr>
                      <w:rFonts w:cs="Arial"/>
                      <w:szCs w:val="20"/>
                    </w:rPr>
                    <w:t xml:space="preserve"> операций </w:t>
                  </w:r>
                  <w:r w:rsidRPr="006E4987">
                    <w:rPr>
                      <w:rFonts w:cs="Arial"/>
                      <w:szCs w:val="20"/>
                      <w:shd w:val="clear" w:color="auto" w:fill="C0C0C0"/>
                    </w:rPr>
                    <w:t xml:space="preserve">по </w:t>
                  </w:r>
                  <w:r w:rsidRPr="006E4987">
                    <w:rPr>
                      <w:rFonts w:cs="Arial"/>
                      <w:szCs w:val="20"/>
                      <w:shd w:val="clear" w:color="auto" w:fill="C0C0C0"/>
                    </w:rPr>
                    <w:lastRenderedPageBreak/>
                    <w:t>забалансовому счету</w:t>
                  </w:r>
                  <w:r>
                    <w:rPr>
                      <w:rFonts w:cs="Arial"/>
                      <w:szCs w:val="20"/>
                    </w:rPr>
                    <w:t xml:space="preserve"> (код формы по ОКУД </w:t>
                  </w:r>
                  <w:r w:rsidRPr="006E4987">
                    <w:rPr>
                      <w:rFonts w:cs="Arial"/>
                      <w:szCs w:val="20"/>
                      <w:shd w:val="clear" w:color="auto" w:fill="C0C0C0"/>
                    </w:rPr>
                    <w:t>0509213</w:t>
                  </w:r>
                  <w:r>
                    <w:rPr>
                      <w:rFonts w:cs="Arial"/>
                      <w:szCs w:val="20"/>
                    </w:rPr>
                    <w: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lastRenderedPageBreak/>
                    <w:t>421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Первичный учетный документ, подтверждающий, что отобранные с целью проведения экспертиз образцы (пробы) имущества, обращенного в собственность государства, израсходованы или приведены в непригодное для дальнейшей реализации состояние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6E4987">
                    <w:rPr>
                      <w:rFonts w:cs="Arial"/>
                      <w:szCs w:val="20"/>
                      <w:shd w:val="clear" w:color="auto" w:fill="C0C0C0"/>
                    </w:rPr>
                    <w:t>средствами ГИИС "Электронный бюджет"/направление электронных сведений из АС ПИБИ</w:t>
                  </w:r>
                  <w:r>
                    <w:rPr>
                      <w:rFonts w:cs="Arial"/>
                      <w:szCs w:val="20"/>
                    </w:rPr>
                    <w:t xml:space="preserve"> не позднее рабочего дня</w:t>
                  </w:r>
                  <w:r w:rsidRPr="006E4987">
                    <w:rPr>
                      <w:rFonts w:cs="Arial"/>
                      <w:szCs w:val="20"/>
                      <w:shd w:val="clear" w:color="auto" w:fill="C0C0C0"/>
                    </w:rPr>
                    <w:t>, следующего за днем</w:t>
                  </w:r>
                  <w:r>
                    <w:rPr>
                      <w:rFonts w:cs="Arial"/>
                      <w:szCs w:val="20"/>
                    </w:rPr>
                    <w:t xml:space="preserve">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6E4987">
                    <w:rPr>
                      <w:rFonts w:cs="Arial"/>
                      <w:szCs w:val="20"/>
                      <w:shd w:val="clear" w:color="auto" w:fill="C0C0C0"/>
                    </w:rPr>
                    <w:t>, следующего за днем</w:t>
                  </w:r>
                  <w:r>
                    <w:rPr>
                      <w:rFonts w:cs="Arial"/>
                      <w:szCs w:val="20"/>
                    </w:rPr>
                    <w:t xml:space="preserve"> получения документа </w:t>
                  </w:r>
                  <w:r w:rsidRPr="006E4987">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E4987">
                    <w:rPr>
                      <w:rFonts w:cs="Arial"/>
                      <w:szCs w:val="20"/>
                      <w:shd w:val="clear" w:color="auto" w:fill="C0C0C0"/>
                    </w:rPr>
                    <w:t>Журнале</w:t>
                  </w:r>
                  <w:r>
                    <w:rPr>
                      <w:rFonts w:cs="Arial"/>
                      <w:szCs w:val="20"/>
                    </w:rPr>
                    <w:t xml:space="preserve"> операций </w:t>
                  </w:r>
                  <w:r w:rsidRPr="006E4987">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322DE">
                    <w:rPr>
                      <w:rFonts w:cs="Arial"/>
                      <w:szCs w:val="20"/>
                      <w:shd w:val="clear" w:color="auto" w:fill="C0C0C0"/>
                    </w:rPr>
                    <w:t>422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4987">
                    <w:rPr>
                      <w:rFonts w:cs="Arial"/>
                      <w:szCs w:val="20"/>
                      <w:shd w:val="clear" w:color="auto" w:fill="C0C0C0"/>
                    </w:rPr>
                    <w:t>Документы</w:t>
                  </w:r>
                  <w:r>
                    <w:rPr>
                      <w:rFonts w:cs="Arial"/>
                      <w:szCs w:val="20"/>
                    </w:rPr>
                    <w:t xml:space="preserve"> об оценке стоимости имущества, обращенного в собственность государства, в том числе в качестве годных остатков</w:t>
                  </w:r>
                  <w:r w:rsidRPr="006E4987">
                    <w:rPr>
                      <w:rFonts w:cs="Arial"/>
                      <w:szCs w:val="20"/>
                      <w:shd w:val="clear" w:color="auto" w:fill="C0C0C0"/>
                    </w:rPr>
                    <w:t>,</w:t>
                  </w:r>
                  <w:r>
                    <w:rPr>
                      <w:rFonts w:cs="Arial"/>
                      <w:szCs w:val="20"/>
                    </w:rPr>
                    <w:t xml:space="preserve"> при направлении </w:t>
                  </w:r>
                  <w:r w:rsidRPr="006E4987">
                    <w:rPr>
                      <w:rFonts w:cs="Arial"/>
                      <w:szCs w:val="20"/>
                      <w:shd w:val="clear" w:color="auto" w:fill="C0C0C0"/>
                    </w:rPr>
                    <w:t>имущества</w:t>
                  </w:r>
                  <w:r>
                    <w:rPr>
                      <w:rFonts w:cs="Arial"/>
                      <w:szCs w:val="20"/>
                    </w:rPr>
                    <w:t xml:space="preserve"> на реализацию (акт оценки стоимости, экспертное заключение или иной документ</w:t>
                  </w:r>
                  <w:r w:rsidRPr="006E4987">
                    <w:rPr>
                      <w:rFonts w:cs="Arial"/>
                      <w:szCs w:val="20"/>
                      <w:shd w:val="clear" w:color="auto" w:fill="C0C0C0"/>
                    </w:rPr>
                    <w:t xml:space="preserve">, </w:t>
                  </w:r>
                  <w:r w:rsidRPr="006E4987">
                    <w:rPr>
                      <w:rFonts w:cs="Arial"/>
                      <w:szCs w:val="20"/>
                      <w:shd w:val="clear" w:color="auto" w:fill="C0C0C0"/>
                    </w:rPr>
                    <w:lastRenderedPageBreak/>
                    <w:t>подтверждающий оценку</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6E4987">
                    <w:rPr>
                      <w:rFonts w:cs="Arial"/>
                      <w:szCs w:val="20"/>
                      <w:shd w:val="clear" w:color="auto" w:fill="C0C0C0"/>
                    </w:rPr>
                    <w:t>средствами ГИИС "Электронный бюджет"/направление электронных сведений из АС ПИБИ</w:t>
                  </w:r>
                  <w:r>
                    <w:rPr>
                      <w:rFonts w:cs="Arial"/>
                      <w:szCs w:val="20"/>
                    </w:rPr>
                    <w:t xml:space="preserve"> не позднее рабочего дня</w:t>
                  </w:r>
                  <w:r w:rsidRPr="006E4987">
                    <w:rPr>
                      <w:rFonts w:cs="Arial"/>
                      <w:szCs w:val="20"/>
                      <w:shd w:val="clear" w:color="auto" w:fill="C0C0C0"/>
                    </w:rPr>
                    <w:t>, следующего за днем</w:t>
                  </w:r>
                  <w:r>
                    <w:rPr>
                      <w:rFonts w:cs="Arial"/>
                      <w:szCs w:val="20"/>
                    </w:rPr>
                    <w:t xml:space="preserve">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6E4987">
                    <w:rPr>
                      <w:rFonts w:cs="Arial"/>
                      <w:szCs w:val="20"/>
                      <w:shd w:val="clear" w:color="auto" w:fill="C0C0C0"/>
                    </w:rPr>
                    <w:t>, следующего за днем</w:t>
                  </w:r>
                  <w:r>
                    <w:rPr>
                      <w:rFonts w:cs="Arial"/>
                      <w:szCs w:val="20"/>
                    </w:rPr>
                    <w:t xml:space="preserve"> получения документа </w:t>
                  </w:r>
                  <w:r w:rsidRPr="006E4987">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E4987">
                    <w:rPr>
                      <w:rFonts w:cs="Arial"/>
                      <w:szCs w:val="20"/>
                      <w:shd w:val="clear" w:color="auto" w:fill="C0C0C0"/>
                    </w:rPr>
                    <w:t>Журнале</w:t>
                  </w:r>
                  <w:r>
                    <w:rPr>
                      <w:rFonts w:cs="Arial"/>
                      <w:szCs w:val="20"/>
                    </w:rPr>
                    <w:t xml:space="preserve"> операций </w:t>
                  </w:r>
                  <w:r w:rsidRPr="006E4987">
                    <w:rPr>
                      <w:rFonts w:cs="Arial"/>
                      <w:szCs w:val="20"/>
                      <w:shd w:val="clear" w:color="auto" w:fill="C0C0C0"/>
                    </w:rPr>
                    <w:t>по выбытию и перемещению нефинансовых активов</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C322DE">
                    <w:rPr>
                      <w:rFonts w:cs="Arial"/>
                      <w:szCs w:val="20"/>
                      <w:shd w:val="clear" w:color="auto" w:fill="C0C0C0"/>
                    </w:rPr>
                    <w:t>423</w:t>
                  </w:r>
                </w:p>
              </w:tc>
              <w:tc>
                <w:tcPr>
                  <w:tcW w:w="1560"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Акт о списании материальных запасов (код формы по ОКУД 0510460) при выбытии имущества, обращенного в собственность государства, в связи с невозможностью установления его местонахождения (при выявленных недостачах, хищениях), при фактах уничтожения материальных запасов при террористических актах, вследствие стихийных бедствий с приложением скан-копии документов, подтверждающих факт гибели, уничтожения или невозможности установления местонахождения объектов, при выбытии вследствие порчи, в объеме норм естественной убыли</w:t>
                  </w:r>
                </w:p>
              </w:tc>
              <w:tc>
                <w:tcPr>
                  <w:tcW w:w="1134"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формирование на основании Акта о результатах инвентаризации (код формы по ОКУД 0510463) (пункт 341 Графика документооборота),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утверждения Акта о результатах инвентаризации (код формы по ОКУД 0510463)</w:t>
                  </w:r>
                </w:p>
              </w:tc>
              <w:tc>
                <w:tcPr>
                  <w:tcW w:w="1018"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C322DE">
                    <w:rPr>
                      <w:rFonts w:cs="Arial"/>
                      <w:szCs w:val="20"/>
                      <w:shd w:val="clear" w:color="auto" w:fill="C0C0C0"/>
                    </w:rPr>
                    <w:t>424</w:t>
                  </w:r>
                </w:p>
              </w:tc>
              <w:tc>
                <w:tcPr>
                  <w:tcW w:w="1560"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 xml:space="preserve">Договор купли-продажи имущества с приложением акта приема-передачи (при наличии), решения/протокола комиссии </w:t>
                  </w:r>
                  <w:r w:rsidRPr="004D2763">
                    <w:rPr>
                      <w:rFonts w:cs="Arial"/>
                      <w:szCs w:val="20"/>
                      <w:shd w:val="clear" w:color="auto" w:fill="C0C0C0"/>
                    </w:rPr>
                    <w:lastRenderedPageBreak/>
                    <w:t>по принятию решения о направлении имущества на реализацию для имущества, обращенного в собственность государства</w:t>
                  </w:r>
                </w:p>
              </w:tc>
              <w:tc>
                <w:tcPr>
                  <w:tcW w:w="1134"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направление электронных сведений из РФИ/направление средствами ГИИС "Электронный бюджет"/напра</w:t>
                  </w:r>
                  <w:r w:rsidRPr="004D2763">
                    <w:rPr>
                      <w:rFonts w:cs="Arial"/>
                      <w:szCs w:val="20"/>
                      <w:shd w:val="clear" w:color="auto" w:fill="C0C0C0"/>
                    </w:rPr>
                    <w:lastRenderedPageBreak/>
                    <w:t>вление электронных сведений из АС ПИБИ не позднее рабочего дня, следующего за днем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 xml:space="preserve">не позднее рабочего дня, следующего за днем получения документа в ГИИС </w:t>
                  </w:r>
                  <w:r w:rsidRPr="004D2763">
                    <w:rPr>
                      <w:rFonts w:cs="Arial"/>
                      <w:szCs w:val="20"/>
                      <w:shd w:val="clear" w:color="auto" w:fill="C0C0C0"/>
                    </w:rPr>
                    <w:lastRenderedPageBreak/>
                    <w:t>"Электронный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lastRenderedPageBreak/>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 xml:space="preserve">1) для отражения в Журнале операций по выбытию и перемещению нефинансовых активов (код формы по </w:t>
                  </w:r>
                  <w:r w:rsidRPr="004D2763">
                    <w:rPr>
                      <w:rFonts w:cs="Arial"/>
                      <w:szCs w:val="20"/>
                      <w:shd w:val="clear" w:color="auto" w:fill="C0C0C0"/>
                    </w:rPr>
                    <w:lastRenderedPageBreak/>
                    <w:t>ОКУД 0504071);</w:t>
                  </w:r>
                </w:p>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2) для формирования счета-фактуры при реализации имущества (пункт 435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C322DE">
                    <w:rPr>
                      <w:rFonts w:cs="Arial"/>
                      <w:szCs w:val="20"/>
                      <w:shd w:val="clear" w:color="auto" w:fill="C0C0C0"/>
                    </w:rPr>
                    <w:lastRenderedPageBreak/>
                    <w:t>425</w:t>
                  </w:r>
                </w:p>
              </w:tc>
              <w:tc>
                <w:tcPr>
                  <w:tcW w:w="1560"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Документ, подтверждающий перемещение объектов имущества, обращенного в собственность государства, между ответственными лицами и (или) местами хранения</w:t>
                  </w:r>
                </w:p>
              </w:tc>
              <w:tc>
                <w:tcPr>
                  <w:tcW w:w="1134"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направление средствами ГИИС "Электронный бюджет"/направление электронных сведений из АС ПИБИ не позднее рабочего дня, следующего за днем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4D2763" w:rsidRDefault="00FB0319" w:rsidP="00FB0319">
                  <w:pPr>
                    <w:autoSpaceDE w:val="0"/>
                    <w:autoSpaceDN w:val="0"/>
                    <w:adjustRightInd w:val="0"/>
                    <w:spacing w:after="1" w:line="200" w:lineRule="atLeast"/>
                    <w:rPr>
                      <w:rFonts w:cs="Arial"/>
                      <w:szCs w:val="20"/>
                      <w:shd w:val="clear" w:color="auto" w:fill="C0C0C0"/>
                    </w:rPr>
                  </w:pPr>
                  <w:r w:rsidRPr="004D2763">
                    <w:rPr>
                      <w:rFonts w:cs="Arial"/>
                      <w:szCs w:val="20"/>
                      <w:shd w:val="clear" w:color="auto" w:fill="C0C0C0"/>
                    </w:rPr>
                    <w:t>для отражения в Журнале операций по выбытию и перемещению нефинансовых активов (код формы по ОКУД 0504071), в Журнале операций по забалансовому счету (код формы по ОКУД 0509213)</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86" w:name="Р2_25"/>
                  <w:bookmarkEnd w:id="86"/>
                  <w:r>
                    <w:rPr>
                      <w:rFonts w:cs="Arial"/>
                      <w:szCs w:val="20"/>
                    </w:rPr>
                    <w:t>21. Учет имущества со специальными режимами обращения. Учет приватизационных сделок, реализации арестованного и иного имущества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4987">
                    <w:rPr>
                      <w:rFonts w:cs="Arial"/>
                      <w:szCs w:val="20"/>
                      <w:shd w:val="clear" w:color="auto" w:fill="C0C0C0"/>
                    </w:rPr>
                    <w:t>426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учетные документы, подтверждающие передачу имущества в субъект централизованного учета для распоряжения: Акт приема-передачи арестованного имущества на реализацию с приложением копии постановления судебного пристава-исполнителя о передаче имущества на реализацию, правоустанавливающих и подтверждающ</w:t>
                  </w:r>
                  <w:r>
                    <w:rPr>
                      <w:rFonts w:cs="Arial"/>
                      <w:szCs w:val="20"/>
                    </w:rPr>
                    <w:lastRenderedPageBreak/>
                    <w:t>их право документов, заверенных копий процессуальных документов и иных документов, характеризующих имущество; решение Росимущества о реализации высвобождаемого недвижимого военного имущества с утвержденным перечнем указанного имущества; Акт приема-передачи изъятых вещей с приложением распоряжения таможенного органа о передаче на реализацию изъятых вещей; Акт приема-передачи вещественных доказательств и иные документы</w:t>
                  </w:r>
                  <w:r w:rsidRPr="00543037">
                    <w:rPr>
                      <w:rFonts w:cs="Arial"/>
                      <w:szCs w:val="20"/>
                      <w:shd w:val="clear" w:color="auto" w:fill="C0C0C0"/>
                    </w:rPr>
                    <w:t>, подтверждающие поступление имущества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543037">
                    <w:rPr>
                      <w:rFonts w:cs="Arial"/>
                      <w:szCs w:val="20"/>
                      <w:shd w:val="clear" w:color="auto" w:fill="C0C0C0"/>
                    </w:rPr>
                    <w:t>средствами ГИИС "Электронный бюджет"/направление электронных сведений из АС ПИБИ</w:t>
                  </w:r>
                  <w:r>
                    <w:rPr>
                      <w:rFonts w:cs="Arial"/>
                      <w:szCs w:val="20"/>
                    </w:rPr>
                    <w:t xml:space="preserve"> не позднее рабочего дня</w:t>
                  </w:r>
                  <w:r w:rsidRPr="00543037">
                    <w:rPr>
                      <w:rFonts w:cs="Arial"/>
                      <w:szCs w:val="20"/>
                      <w:shd w:val="clear" w:color="auto" w:fill="C0C0C0"/>
                    </w:rPr>
                    <w:t>, следующего за днем</w:t>
                  </w:r>
                  <w:r>
                    <w:rPr>
                      <w:rFonts w:cs="Arial"/>
                      <w:szCs w:val="20"/>
                    </w:rPr>
                    <w:t xml:space="preserve"> получения комплекта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43037">
                    <w:rPr>
                      <w:rFonts w:cs="Arial"/>
                      <w:szCs w:val="20"/>
                      <w:shd w:val="clear" w:color="auto" w:fill="C0C0C0"/>
                    </w:rPr>
                    <w:t>ответственное</w:t>
                  </w:r>
                  <w:r>
                    <w:rPr>
                      <w:rFonts w:cs="Arial"/>
                      <w:szCs w:val="20"/>
                    </w:rPr>
                    <w:t xml:space="preserve">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543037">
                    <w:rPr>
                      <w:rFonts w:cs="Arial"/>
                      <w:szCs w:val="20"/>
                      <w:shd w:val="clear" w:color="auto" w:fill="C0C0C0"/>
                    </w:rPr>
                    <w:t>, следующего за днем</w:t>
                  </w:r>
                  <w:r>
                    <w:rPr>
                      <w:rFonts w:cs="Arial"/>
                      <w:szCs w:val="20"/>
                    </w:rPr>
                    <w:t xml:space="preserve"> получения документа </w:t>
                  </w:r>
                  <w:r w:rsidRPr="00543037">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543037">
                    <w:rPr>
                      <w:rFonts w:cs="Arial"/>
                      <w:szCs w:val="20"/>
                      <w:shd w:val="clear" w:color="auto" w:fill="C0C0C0"/>
                    </w:rPr>
                    <w:t>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4987">
                    <w:rPr>
                      <w:rFonts w:cs="Arial"/>
                      <w:szCs w:val="20"/>
                      <w:shd w:val="clear" w:color="auto" w:fill="C0C0C0"/>
                    </w:rPr>
                    <w:t>427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Первичные учетные документы, подтверждающие выбытие имущества, полученного субъектом централизованного учета для распоряжения: Акт приема-передачи арестованного имущества при возврате </w:t>
                  </w:r>
                  <w:r>
                    <w:rPr>
                      <w:rFonts w:cs="Arial"/>
                      <w:szCs w:val="20"/>
                    </w:rPr>
                    <w:lastRenderedPageBreak/>
                    <w:t>имущества в территориальный орган Федеральной службы судебных приставов (в случае вынесения Постановления судебного пристава-исполнителя об отзыве арестованного имущества с реализации); Акт утилизации, Акт уничтожения, Акт приема-передачи высвобождаемого недвижимого военного имущества в собственность субъектов Российской Федерации и (или) в муниципальную собственность; Акт списания высвобождаемого недвижимого военного имущества и иные документы</w:t>
                  </w:r>
                  <w:r w:rsidRPr="00543037">
                    <w:rPr>
                      <w:rFonts w:cs="Arial"/>
                      <w:szCs w:val="20"/>
                      <w:shd w:val="clear" w:color="auto" w:fill="C0C0C0"/>
                    </w:rPr>
                    <w:t>, подтверждающие выбытие имущества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543037">
                    <w:rPr>
                      <w:rFonts w:cs="Arial"/>
                      <w:szCs w:val="20"/>
                      <w:shd w:val="clear" w:color="auto" w:fill="C0C0C0"/>
                    </w:rPr>
                    <w:t>средствами ГИИС "Электронный бюджет"/направление электронных сведений из АС ПИБИ</w:t>
                  </w:r>
                  <w:r>
                    <w:rPr>
                      <w:rFonts w:cs="Arial"/>
                      <w:szCs w:val="20"/>
                    </w:rPr>
                    <w:t xml:space="preserve"> не позднее рабочего дня</w:t>
                  </w:r>
                  <w:r w:rsidRPr="00543037">
                    <w:rPr>
                      <w:rFonts w:cs="Arial"/>
                      <w:szCs w:val="20"/>
                      <w:shd w:val="clear" w:color="auto" w:fill="C0C0C0"/>
                    </w:rPr>
                    <w:t>, следующего за днем</w:t>
                  </w:r>
                  <w:r>
                    <w:rPr>
                      <w:rFonts w:cs="Arial"/>
                      <w:szCs w:val="20"/>
                    </w:rPr>
                    <w:t xml:space="preserve"> получения </w:t>
                  </w:r>
                  <w:r w:rsidRPr="00543037">
                    <w:rPr>
                      <w:rFonts w:cs="Arial"/>
                      <w:szCs w:val="20"/>
                      <w:shd w:val="clear" w:color="auto" w:fill="C0C0C0"/>
                    </w:rPr>
                    <w:t>документа от</w:t>
                  </w:r>
                  <w:r>
                    <w:rPr>
                      <w:rFonts w:cs="Arial"/>
                      <w:szCs w:val="20"/>
                    </w:rPr>
                    <w:t xml:space="preserve"> </w:t>
                  </w:r>
                  <w:r>
                    <w:rPr>
                      <w:rFonts w:cs="Arial"/>
                      <w:szCs w:val="20"/>
                    </w:rPr>
                    <w:lastRenderedPageBreak/>
                    <w:t xml:space="preserve">принимающей </w:t>
                  </w:r>
                  <w:r w:rsidRPr="00543037">
                    <w:rPr>
                      <w:rFonts w:cs="Arial"/>
                      <w:szCs w:val="20"/>
                      <w:shd w:val="clear" w:color="auto" w:fill="C0C0C0"/>
                    </w:rPr>
                    <w:t>стороны</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43037">
                    <w:rPr>
                      <w:rFonts w:cs="Arial"/>
                      <w:szCs w:val="20"/>
                      <w:shd w:val="clear" w:color="auto" w:fill="C0C0C0"/>
                    </w:rPr>
                    <w:lastRenderedPageBreak/>
                    <w:t>ответственное</w:t>
                  </w:r>
                  <w:r>
                    <w:rPr>
                      <w:rFonts w:cs="Arial"/>
                      <w:szCs w:val="20"/>
                    </w:rPr>
                    <w:t xml:space="preserve">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543037">
                    <w:rPr>
                      <w:rFonts w:cs="Arial"/>
                      <w:szCs w:val="20"/>
                      <w:shd w:val="clear" w:color="auto" w:fill="C0C0C0"/>
                    </w:rPr>
                    <w:t>, следующего за днем</w:t>
                  </w:r>
                  <w:r>
                    <w:rPr>
                      <w:rFonts w:cs="Arial"/>
                      <w:szCs w:val="20"/>
                    </w:rPr>
                    <w:t xml:space="preserve"> получения документа </w:t>
                  </w:r>
                  <w:r w:rsidRPr="00543037">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543037">
                    <w:rPr>
                      <w:rFonts w:cs="Arial"/>
                      <w:szCs w:val="20"/>
                      <w:shd w:val="clear" w:color="auto" w:fill="C0C0C0"/>
                    </w:rPr>
                    <w:t>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4987">
                    <w:rPr>
                      <w:rFonts w:cs="Arial"/>
                      <w:szCs w:val="20"/>
                      <w:shd w:val="clear" w:color="auto" w:fill="C0C0C0"/>
                    </w:rPr>
                    <w:t>428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543037">
                    <w:rPr>
                      <w:rFonts w:cs="Arial"/>
                      <w:szCs w:val="20"/>
                      <w:shd w:val="clear" w:color="auto" w:fill="C0C0C0"/>
                    </w:rPr>
                    <w:t>Документ, содержащий сведения</w:t>
                  </w:r>
                  <w:r>
                    <w:rPr>
                      <w:rFonts w:cs="Arial"/>
                      <w:szCs w:val="20"/>
                    </w:rPr>
                    <w:t xml:space="preserve"> о предстоящих торгах (наименование объекта торгов, сумма задатков, дата проведения торгов)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543037">
                    <w:rPr>
                      <w:rFonts w:cs="Arial"/>
                      <w:szCs w:val="20"/>
                      <w:shd w:val="clear" w:color="auto" w:fill="C0C0C0"/>
                    </w:rPr>
                    <w:t>средствами ГИИС "Электронный бюджет"</w:t>
                  </w:r>
                  <w:r>
                    <w:rPr>
                      <w:rFonts w:cs="Arial"/>
                      <w:szCs w:val="20"/>
                    </w:rPr>
                    <w:t xml:space="preserve"> не позднее рабочего дня</w:t>
                  </w:r>
                  <w:r w:rsidRPr="00002AA8">
                    <w:rPr>
                      <w:rFonts w:cs="Arial"/>
                      <w:szCs w:val="20"/>
                      <w:shd w:val="clear" w:color="auto" w:fill="C0C0C0"/>
                    </w:rPr>
                    <w:t>, следующего за днем</w:t>
                  </w:r>
                  <w:r>
                    <w:rPr>
                      <w:rFonts w:cs="Arial"/>
                      <w:szCs w:val="20"/>
                    </w:rPr>
                    <w:t xml:space="preserve"> размещения информации на официальном </w:t>
                  </w:r>
                  <w:r>
                    <w:rPr>
                      <w:rFonts w:cs="Arial"/>
                      <w:szCs w:val="20"/>
                    </w:rPr>
                    <w:lastRenderedPageBreak/>
                    <w:t xml:space="preserve">сайте </w:t>
                  </w:r>
                  <w:r w:rsidRPr="00002AA8">
                    <w:rPr>
                      <w:rFonts w:cs="Arial"/>
                      <w:szCs w:val="20"/>
                      <w:shd w:val="clear" w:color="auto" w:fill="C0C0C0"/>
                    </w:rPr>
                    <w:t>для размещения информации о проведении торгов в информационно-телекоммуникационной</w:t>
                  </w:r>
                  <w:r>
                    <w:rPr>
                      <w:rFonts w:cs="Arial"/>
                      <w:szCs w:val="20"/>
                    </w:rPr>
                    <w:t xml:space="preserve"> сети "Интернет", определенном Правительством Российской Федерации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002AA8" w:rsidRDefault="00FB0319" w:rsidP="00FB0319">
                  <w:pPr>
                    <w:autoSpaceDE w:val="0"/>
                    <w:autoSpaceDN w:val="0"/>
                    <w:adjustRightInd w:val="0"/>
                    <w:spacing w:after="1" w:line="200" w:lineRule="atLeast"/>
                    <w:rPr>
                      <w:rFonts w:cs="Arial"/>
                      <w:szCs w:val="20"/>
                      <w:shd w:val="clear" w:color="auto" w:fill="C0C0C0"/>
                    </w:rPr>
                  </w:pPr>
                  <w:r w:rsidRPr="00002AA8">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002AA8" w:rsidRDefault="00FB0319" w:rsidP="00FB0319">
                  <w:pPr>
                    <w:autoSpaceDE w:val="0"/>
                    <w:autoSpaceDN w:val="0"/>
                    <w:adjustRightInd w:val="0"/>
                    <w:spacing w:after="1" w:line="200" w:lineRule="atLeast"/>
                    <w:rPr>
                      <w:rFonts w:cs="Arial"/>
                      <w:szCs w:val="20"/>
                      <w:shd w:val="clear" w:color="auto" w:fill="C0C0C0"/>
                    </w:rPr>
                  </w:pPr>
                  <w:r w:rsidRPr="00002AA8">
                    <w:rPr>
                      <w:rFonts w:cs="Arial"/>
                      <w:szCs w:val="20"/>
                      <w:shd w:val="clear" w:color="auto" w:fill="C0C0C0"/>
                    </w:rPr>
                    <w:t xml:space="preserve">направление требования о представлении первичных учетных документов (пункт 455 Графика документооборота) </w:t>
                  </w:r>
                  <w:r w:rsidRPr="00002AA8">
                    <w:rPr>
                      <w:rFonts w:cs="Arial"/>
                      <w:szCs w:val="20"/>
                      <w:shd w:val="clear" w:color="auto" w:fill="C0C0C0"/>
                    </w:rPr>
                    <w:lastRenderedPageBreak/>
                    <w:t>(при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w:t>
                  </w:r>
                  <w:r w:rsidRPr="00002AA8">
                    <w:rPr>
                      <w:rFonts w:cs="Arial"/>
                      <w:szCs w:val="20"/>
                      <w:shd w:val="clear" w:color="auto" w:fill="C0C0C0"/>
                    </w:rPr>
                    <w:t>формирования субъектом централизованного учета первичных учетных документов, являющихся основанием для возврата задатков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4987">
                    <w:rPr>
                      <w:rFonts w:cs="Arial"/>
                      <w:szCs w:val="20"/>
                      <w:shd w:val="clear" w:color="auto" w:fill="C0C0C0"/>
                    </w:rPr>
                    <w:t>429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Первичные учетные документы, являющиеся основанием для возврата задатков с указанием сроков возврата задатков и реквизитов для перечисления денежных средств, полученных в качестве задатка (протокол с отражением результатов торгов; решение комиссии об отмене торгов или об объявлении торгов несостоявшимися с приложением документов-оснований; решение комиссии о признании торгов недействительными согласно статье 449 Гражданского кодекса Российской Федерации; постановление </w:t>
                  </w:r>
                  <w:r>
                    <w:rPr>
                      <w:rFonts w:cs="Arial"/>
                      <w:szCs w:val="20"/>
                    </w:rPr>
                    <w:lastRenderedPageBreak/>
                    <w:t>судебного пристава-исполнителя об отзыве арестованного имущества с реализации и иные документы</w:t>
                  </w:r>
                  <w:r w:rsidRPr="00E005A4">
                    <w:rPr>
                      <w:rFonts w:cs="Arial"/>
                      <w:szCs w:val="20"/>
                      <w:shd w:val="clear" w:color="auto" w:fill="C0C0C0"/>
                    </w:rPr>
                    <w:t>, подтверждающие основания для возврата задатков</w:t>
                  </w: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E005A4">
                    <w:rPr>
                      <w:rFonts w:cs="Arial"/>
                      <w:szCs w:val="20"/>
                      <w:shd w:val="clear" w:color="auto" w:fill="C0C0C0"/>
                    </w:rPr>
                    <w:t>средствами ГИИС "Электронный бюджет"</w:t>
                  </w:r>
                  <w:r>
                    <w:rPr>
                      <w:rFonts w:cs="Arial"/>
                      <w:szCs w:val="20"/>
                    </w:rPr>
                    <w:t xml:space="preserve"> не позднее рабочего дня</w:t>
                  </w:r>
                  <w:r w:rsidRPr="00E005A4">
                    <w:rPr>
                      <w:rFonts w:cs="Arial"/>
                      <w:szCs w:val="20"/>
                      <w:shd w:val="clear" w:color="auto" w:fill="C0C0C0"/>
                    </w:rPr>
                    <w:t>, следующего за днем</w:t>
                  </w:r>
                  <w:r>
                    <w:rPr>
                      <w:rFonts w:cs="Arial"/>
                      <w:szCs w:val="20"/>
                    </w:rPr>
                    <w:t xml:space="preserve"> составления </w:t>
                  </w:r>
                  <w:r w:rsidRPr="00E005A4">
                    <w:rPr>
                      <w:rFonts w:cs="Arial"/>
                      <w:szCs w:val="20"/>
                      <w:shd w:val="clear" w:color="auto" w:fill="C0C0C0"/>
                    </w:rPr>
                    <w:t>протокола с отражением торгов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сроки, указанные в первичных документах, являющихся основанием для возврата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Распоряжения о совершении казначейских платежей по форме согласно </w:t>
                  </w:r>
                  <w:r w:rsidRPr="00E005A4">
                    <w:rPr>
                      <w:rFonts w:cs="Arial"/>
                      <w:szCs w:val="20"/>
                      <w:shd w:val="clear" w:color="auto" w:fill="C0C0C0"/>
                    </w:rPr>
                    <w:t>приложению</w:t>
                  </w:r>
                  <w:r>
                    <w:rPr>
                      <w:rFonts w:cs="Arial"/>
                      <w:szCs w:val="20"/>
                    </w:rPr>
                    <w:t xml:space="preserve"> N 18 к </w:t>
                  </w:r>
                  <w:r w:rsidRPr="00E005A4">
                    <w:rPr>
                      <w:rFonts w:cs="Arial"/>
                      <w:szCs w:val="20"/>
                      <w:shd w:val="clear" w:color="auto" w:fill="C0C0C0"/>
                    </w:rPr>
                    <w:t>приказу Федерального казначейства от 14 мая 2020 г.</w:t>
                  </w:r>
                  <w:r>
                    <w:rPr>
                      <w:rFonts w:cs="Arial"/>
                      <w:szCs w:val="20"/>
                    </w:rPr>
                    <w:t xml:space="preserve"> N 21н на возврат задатков участникам аукциона с лицевого счета для учета операций со средствами, поступающими во временное распоряжение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направления в субъект централизованного учета на подписание;</w:t>
                  </w:r>
                </w:p>
                <w:p w:rsidR="00FB0319" w:rsidRDefault="00FB0319" w:rsidP="00FB0319">
                  <w:pPr>
                    <w:autoSpaceDE w:val="0"/>
                    <w:autoSpaceDN w:val="0"/>
                    <w:adjustRightInd w:val="0"/>
                    <w:spacing w:after="1" w:line="200" w:lineRule="atLeast"/>
                    <w:rPr>
                      <w:rFonts w:cs="Arial"/>
                      <w:szCs w:val="20"/>
                    </w:rPr>
                  </w:pPr>
                  <w:r>
                    <w:rPr>
                      <w:rFonts w:cs="Arial"/>
                      <w:szCs w:val="20"/>
                    </w:rPr>
                    <w:t>2) для отражения факта хозяйственной жизни в учете на основании Выписки из лицевого счета для учета операций со средствами, поступающими во временное распоряжение получателя бюджетных средств (код формы по КФД 0531762)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4987">
                    <w:rPr>
                      <w:rFonts w:cs="Arial"/>
                      <w:szCs w:val="20"/>
                      <w:shd w:val="clear" w:color="auto" w:fill="C0C0C0"/>
                    </w:rPr>
                    <w:t>430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Уведомление об уклонении или отказе победителя аукциона от заключения в установленный срок договора купли-продажи имущества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E005A4">
                    <w:rPr>
                      <w:rFonts w:cs="Arial"/>
                      <w:szCs w:val="20"/>
                      <w:shd w:val="clear" w:color="auto" w:fill="C0C0C0"/>
                    </w:rPr>
                    <w:t>средствами ГИИС "Электронный бюджет"</w:t>
                  </w:r>
                  <w:r>
                    <w:rPr>
                      <w:rFonts w:cs="Arial"/>
                      <w:szCs w:val="20"/>
                    </w:rPr>
                    <w:t xml:space="preserve"> не позднее рабочего дня</w:t>
                  </w:r>
                  <w:r w:rsidRPr="00E005A4">
                    <w:rPr>
                      <w:rFonts w:cs="Arial"/>
                      <w:szCs w:val="20"/>
                      <w:shd w:val="clear" w:color="auto" w:fill="C0C0C0"/>
                    </w:rPr>
                    <w:t>, следующего за днем</w:t>
                  </w:r>
                  <w:r>
                    <w:rPr>
                      <w:rFonts w:cs="Arial"/>
                      <w:szCs w:val="20"/>
                    </w:rPr>
                    <w:t xml:space="preserve"> истечения срока, установленного для заключения договора купли-продажи имущества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сроки, установленные Положением о порядке реализации имущества</w:t>
                  </w:r>
                  <w:r w:rsidRPr="00E005A4">
                    <w:rPr>
                      <w:rFonts w:cs="Arial"/>
                      <w:szCs w:val="20"/>
                      <w:shd w:val="clear" w:color="auto" w:fill="C0C0C0"/>
                    </w:rPr>
                    <w:t>, обращенного в собственность государства, вещественных доказательств, изъятых вещей, а также задержанных таможенными органами товаров, утвержденным постановлением Правительства Российской Федерации от 30 сентября 2015 г. N 1041</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Распоряжения о совершении казначейских платежей по форме согласно </w:t>
                  </w:r>
                  <w:r w:rsidRPr="00E005A4">
                    <w:rPr>
                      <w:rFonts w:cs="Arial"/>
                      <w:szCs w:val="20"/>
                      <w:shd w:val="clear" w:color="auto" w:fill="C0C0C0"/>
                    </w:rPr>
                    <w:t>приложению</w:t>
                  </w:r>
                  <w:r>
                    <w:rPr>
                      <w:rFonts w:cs="Arial"/>
                      <w:szCs w:val="20"/>
                    </w:rPr>
                    <w:t xml:space="preserve"> N 15 к </w:t>
                  </w:r>
                  <w:r w:rsidRPr="00E005A4">
                    <w:rPr>
                      <w:rFonts w:cs="Arial"/>
                      <w:szCs w:val="20"/>
                      <w:shd w:val="clear" w:color="auto" w:fill="C0C0C0"/>
                    </w:rPr>
                    <w:t>приказу Федерального казначейства от 14 мая 2020 г.</w:t>
                  </w:r>
                  <w:r>
                    <w:rPr>
                      <w:rFonts w:cs="Arial"/>
                      <w:szCs w:val="20"/>
                    </w:rPr>
                    <w:t xml:space="preserve"> N 21н для перечисления в доход федерального бюджета задатка с лицевого счета для учета операций со средствами, поступающими во временное распоряжение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для направления в субъект централизованного учета на подписание;</w:t>
                  </w:r>
                </w:p>
                <w:p w:rsidR="00FB0319" w:rsidRDefault="00FB0319" w:rsidP="00FB0319">
                  <w:pPr>
                    <w:autoSpaceDE w:val="0"/>
                    <w:autoSpaceDN w:val="0"/>
                    <w:adjustRightInd w:val="0"/>
                    <w:spacing w:after="1" w:line="200" w:lineRule="atLeast"/>
                    <w:rPr>
                      <w:rFonts w:cs="Arial"/>
                      <w:szCs w:val="20"/>
                    </w:rPr>
                  </w:pPr>
                  <w:r>
                    <w:rPr>
                      <w:rFonts w:cs="Arial"/>
                      <w:szCs w:val="20"/>
                    </w:rPr>
                    <w:t>2) для отражения факта хозяйственной жизни в учете на основании Выписки из лицевого счета для учета операций со средствами, поступающими во временное распоряжение получателя бюджетных средств (код формы по КФД 0531762) и Выписки из лицевого счета администратора доходов бюджета (код формы по КФД 0531761)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4987">
                    <w:rPr>
                      <w:rFonts w:cs="Arial"/>
                      <w:szCs w:val="20"/>
                      <w:shd w:val="clear" w:color="auto" w:fill="C0C0C0"/>
                    </w:rPr>
                    <w:t>431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E005A4">
                    <w:rPr>
                      <w:rFonts w:cs="Arial"/>
                      <w:szCs w:val="20"/>
                      <w:shd w:val="clear" w:color="auto" w:fill="C0C0C0"/>
                    </w:rPr>
                    <w:t>Документ, содержащий информацию</w:t>
                  </w:r>
                  <w:r>
                    <w:rPr>
                      <w:rFonts w:cs="Arial"/>
                      <w:szCs w:val="20"/>
                    </w:rPr>
                    <w:t xml:space="preserve"> с указанием реквизитов для </w:t>
                  </w:r>
                  <w:r>
                    <w:rPr>
                      <w:rFonts w:cs="Arial"/>
                      <w:szCs w:val="20"/>
                    </w:rPr>
                    <w:lastRenderedPageBreak/>
                    <w:t>перечисления денежных средств от реализации имущества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E005A4">
                    <w:rPr>
                      <w:rFonts w:cs="Arial"/>
                      <w:szCs w:val="20"/>
                      <w:shd w:val="clear" w:color="auto" w:fill="C0C0C0"/>
                    </w:rPr>
                    <w:t>средствами ГИИС "Электронный бюджет"</w:t>
                  </w:r>
                  <w:r>
                    <w:rPr>
                      <w:rFonts w:cs="Arial"/>
                      <w:szCs w:val="20"/>
                    </w:rPr>
                    <w:t xml:space="preserve"> не позднее </w:t>
                  </w:r>
                  <w:r>
                    <w:rPr>
                      <w:rFonts w:cs="Arial"/>
                      <w:szCs w:val="20"/>
                    </w:rPr>
                    <w:lastRenderedPageBreak/>
                    <w:t>рабочего дня</w:t>
                  </w:r>
                  <w:r w:rsidRPr="00E005A4">
                    <w:rPr>
                      <w:rFonts w:cs="Arial"/>
                      <w:szCs w:val="20"/>
                      <w:shd w:val="clear" w:color="auto" w:fill="C0C0C0"/>
                    </w:rPr>
                    <w:t>, следующего за днем</w:t>
                  </w:r>
                  <w:r>
                    <w:rPr>
                      <w:rFonts w:cs="Arial"/>
                      <w:szCs w:val="20"/>
                    </w:rPr>
                    <w:t xml:space="preserve"> заключения договора купли-продажи имущества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субъекта централи</w:t>
                  </w:r>
                  <w:r>
                    <w:rPr>
                      <w:rFonts w:cs="Arial"/>
                      <w:szCs w:val="20"/>
                    </w:rPr>
                    <w:lastRenderedPageBreak/>
                    <w:t>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не позднее рабочего дня</w:t>
                  </w:r>
                  <w:r w:rsidRPr="00C668CA">
                    <w:rPr>
                      <w:rFonts w:cs="Arial"/>
                      <w:szCs w:val="20"/>
                      <w:shd w:val="clear" w:color="auto" w:fill="C0C0C0"/>
                    </w:rPr>
                    <w:t>, следующего за днем</w:t>
                  </w:r>
                  <w:r>
                    <w:rPr>
                      <w:rFonts w:cs="Arial"/>
                      <w:szCs w:val="20"/>
                    </w:rPr>
                    <w:t xml:space="preserve"> получения </w:t>
                  </w:r>
                  <w:r>
                    <w:rPr>
                      <w:rFonts w:cs="Arial"/>
                      <w:szCs w:val="20"/>
                    </w:rPr>
                    <w:lastRenderedPageBreak/>
                    <w:t xml:space="preserve">документа </w:t>
                  </w:r>
                  <w:r w:rsidRPr="00C668CA">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формирование средствами ГИИС "Электронный бюджет" </w:t>
                  </w:r>
                  <w:r>
                    <w:rPr>
                      <w:rFonts w:cs="Arial"/>
                      <w:szCs w:val="20"/>
                    </w:rPr>
                    <w:lastRenderedPageBreak/>
                    <w:t xml:space="preserve">Распоряжения о совершении казначейских платежей по форме согласно </w:t>
                  </w:r>
                  <w:r w:rsidRPr="00C668CA">
                    <w:rPr>
                      <w:rFonts w:cs="Arial"/>
                      <w:szCs w:val="20"/>
                      <w:shd w:val="clear" w:color="auto" w:fill="C0C0C0"/>
                    </w:rPr>
                    <w:t>приложению</w:t>
                  </w:r>
                  <w:r>
                    <w:rPr>
                      <w:rFonts w:cs="Arial"/>
                      <w:szCs w:val="20"/>
                    </w:rPr>
                    <w:t xml:space="preserve"> N 15 к </w:t>
                  </w:r>
                  <w:r w:rsidRPr="00C668CA">
                    <w:rPr>
                      <w:rFonts w:cs="Arial"/>
                      <w:szCs w:val="20"/>
                      <w:shd w:val="clear" w:color="auto" w:fill="C0C0C0"/>
                    </w:rPr>
                    <w:t>приказу Федерального казначейства от 14 мая 2020 г.</w:t>
                  </w:r>
                  <w:r>
                    <w:rPr>
                      <w:rFonts w:cs="Arial"/>
                      <w:szCs w:val="20"/>
                    </w:rPr>
                    <w:t xml:space="preserve"> N 21н для перечисления в доход федерального бюджета задатка с лицевого счета для учета операций со средствами, поступающими во временное распоряжение, либо для перечисления на счета для учета операций со средствами, поступающими во временное распоряжение уполномоченного органа (при реализации арестованного или высвобождаемого военного имущества)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1) для направления в субъект централизованного учета на подписание;</w:t>
                  </w:r>
                </w:p>
                <w:p w:rsidR="00FB0319" w:rsidRDefault="00FB0319" w:rsidP="00FB0319">
                  <w:pPr>
                    <w:autoSpaceDE w:val="0"/>
                    <w:autoSpaceDN w:val="0"/>
                    <w:adjustRightInd w:val="0"/>
                    <w:spacing w:after="1" w:line="200" w:lineRule="atLeast"/>
                    <w:rPr>
                      <w:rFonts w:cs="Arial"/>
                      <w:szCs w:val="20"/>
                    </w:rPr>
                  </w:pPr>
                  <w:r>
                    <w:rPr>
                      <w:rFonts w:cs="Arial"/>
                      <w:szCs w:val="20"/>
                    </w:rPr>
                    <w:lastRenderedPageBreak/>
                    <w:t>2) для отражения факта хозяйственной жизни в учете на основании Выписки из лицевого счета для учета операций со средствами, поступающими во временное распоряжение получателя бюджетных средств (код формы по КФД 0531762) и Выписки из лицевого счета администратора доходов бюджета (код формы по КФД 0531761)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4987">
                    <w:rPr>
                      <w:rFonts w:cs="Arial"/>
                      <w:szCs w:val="20"/>
                      <w:shd w:val="clear" w:color="auto" w:fill="C0C0C0"/>
                    </w:rPr>
                    <w:lastRenderedPageBreak/>
                    <w:t>432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w:t>
                  </w:r>
                  <w:r>
                    <w:rPr>
                      <w:rFonts w:cs="Arial"/>
                      <w:szCs w:val="20"/>
                    </w:rPr>
                    <w:lastRenderedPageBreak/>
                    <w:t xml:space="preserve">платежей по форме согласно </w:t>
                  </w:r>
                  <w:r w:rsidRPr="00C668CA">
                    <w:rPr>
                      <w:rFonts w:cs="Arial"/>
                      <w:szCs w:val="20"/>
                      <w:shd w:val="clear" w:color="auto" w:fill="C0C0C0"/>
                    </w:rPr>
                    <w:t>приложению</w:t>
                  </w:r>
                  <w:r>
                    <w:rPr>
                      <w:rFonts w:cs="Arial"/>
                      <w:szCs w:val="20"/>
                    </w:rPr>
                    <w:t xml:space="preserve"> N 15 к </w:t>
                  </w:r>
                  <w:r w:rsidRPr="00C668CA">
                    <w:rPr>
                      <w:rFonts w:cs="Arial"/>
                      <w:szCs w:val="20"/>
                      <w:shd w:val="clear" w:color="auto" w:fill="C0C0C0"/>
                    </w:rPr>
                    <w:t>приказу Федерального казначейства от 14 мая 2020 г.</w:t>
                  </w:r>
                  <w:r>
                    <w:rPr>
                      <w:rFonts w:cs="Arial"/>
                      <w:szCs w:val="20"/>
                    </w:rPr>
                    <w:t xml:space="preserve"> N 21н (на перечисление в доход бюджета задатка)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уполномоченная </w:t>
                  </w:r>
                  <w:r>
                    <w:rPr>
                      <w:rFonts w:cs="Arial"/>
                      <w:szCs w:val="20"/>
                    </w:rPr>
                    <w:lastRenderedPageBreak/>
                    <w:t>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w:t>
                  </w:r>
                  <w:r>
                    <w:rPr>
                      <w:rFonts w:cs="Arial"/>
                      <w:szCs w:val="20"/>
                    </w:rPr>
                    <w:lastRenderedPageBreak/>
                    <w:t xml:space="preserve">"Электронный бюджет" не позднее рабочего </w:t>
                  </w:r>
                  <w:r w:rsidRPr="00C668CA">
                    <w:rPr>
                      <w:rFonts w:cs="Arial"/>
                      <w:szCs w:val="20"/>
                    </w:rPr>
                    <w:t>дня</w:t>
                  </w:r>
                  <w:r w:rsidRPr="00C668CA">
                    <w:rPr>
                      <w:rFonts w:cs="Arial"/>
                      <w:szCs w:val="20"/>
                      <w:shd w:val="clear" w:color="auto" w:fill="C0C0C0"/>
                    </w:rPr>
                    <w:t>, следующего за днем</w:t>
                  </w:r>
                  <w:r>
                    <w:rPr>
                      <w:rFonts w:cs="Arial"/>
                      <w:szCs w:val="20"/>
                    </w:rPr>
                    <w:t xml:space="preserve"> получения документа-основания (с указанием платежных реквизитов, кода бюджетной классификации) для перечисления задатка в доход со счета по учету средств во временном распоряжении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668CA">
                    <w:rPr>
                      <w:rFonts w:cs="Arial"/>
                      <w:szCs w:val="20"/>
                      <w:shd w:val="clear" w:color="auto" w:fill="C0C0C0"/>
                    </w:rPr>
                    <w:lastRenderedPageBreak/>
                    <w:t>руководитель (уполном</w:t>
                  </w:r>
                  <w:r w:rsidRPr="00C668CA">
                    <w:rPr>
                      <w:rFonts w:cs="Arial"/>
                      <w:szCs w:val="20"/>
                      <w:shd w:val="clear" w:color="auto" w:fill="C0C0C0"/>
                    </w:rPr>
                    <w:lastRenderedPageBreak/>
                    <w:t>оченное лицо) субъекта централизованного учета, главный бухгалтер (</w:t>
                  </w:r>
                  <w:r>
                    <w:rPr>
                      <w:rFonts w:cs="Arial"/>
                      <w:szCs w:val="20"/>
                    </w:rPr>
                    <w:t>уполномоченное лицо</w:t>
                  </w:r>
                  <w:r w:rsidRPr="00C668CA">
                    <w:rPr>
                      <w:rFonts w:cs="Arial"/>
                      <w:szCs w:val="20"/>
                      <w:shd w:val="clear" w:color="auto" w:fill="C0C0C0"/>
                    </w:rPr>
                    <w:t>)</w:t>
                  </w:r>
                  <w:r>
                    <w:rPr>
                      <w:rFonts w:cs="Arial"/>
                      <w:szCs w:val="20"/>
                    </w:rPr>
                    <w:t xml:space="preserve">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подписание уполномоченной </w:t>
                  </w:r>
                  <w:r>
                    <w:rPr>
                      <w:rFonts w:cs="Arial"/>
                      <w:szCs w:val="20"/>
                    </w:rPr>
                    <w:lastRenderedPageBreak/>
                    <w:t>организацией в день формирования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представления в </w:t>
                  </w:r>
                  <w:r>
                    <w:rPr>
                      <w:rFonts w:cs="Arial"/>
                      <w:szCs w:val="20"/>
                    </w:rPr>
                    <w:lastRenderedPageBreak/>
                    <w:t>субъект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668CA">
                    <w:rPr>
                      <w:rFonts w:cs="Arial"/>
                      <w:szCs w:val="20"/>
                      <w:shd w:val="clear" w:color="auto" w:fill="C0C0C0"/>
                    </w:rPr>
                    <w:lastRenderedPageBreak/>
                    <w:t>для подписания субъектом</w:t>
                  </w:r>
                  <w:r>
                    <w:rPr>
                      <w:rFonts w:cs="Arial"/>
                      <w:szCs w:val="20"/>
                    </w:rPr>
                    <w:t xml:space="preserve"> </w:t>
                  </w:r>
                  <w:r>
                    <w:rPr>
                      <w:rFonts w:cs="Arial"/>
                      <w:szCs w:val="20"/>
                    </w:rPr>
                    <w:lastRenderedPageBreak/>
                    <w:t>централизованного учета в день получения документа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4987">
                    <w:rPr>
                      <w:rFonts w:cs="Arial"/>
                      <w:szCs w:val="20"/>
                      <w:shd w:val="clear" w:color="auto" w:fill="C0C0C0"/>
                    </w:rPr>
                    <w:lastRenderedPageBreak/>
                    <w:t>433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C668CA">
                    <w:rPr>
                      <w:rFonts w:cs="Arial"/>
                      <w:szCs w:val="20"/>
                      <w:shd w:val="clear" w:color="auto" w:fill="C0C0C0"/>
                    </w:rPr>
                    <w:t>приложению</w:t>
                  </w:r>
                  <w:r>
                    <w:rPr>
                      <w:rFonts w:cs="Arial"/>
                      <w:szCs w:val="20"/>
                    </w:rPr>
                    <w:t xml:space="preserve"> N 15 к </w:t>
                  </w:r>
                  <w:r w:rsidRPr="00C668CA">
                    <w:rPr>
                      <w:rFonts w:cs="Arial"/>
                      <w:szCs w:val="20"/>
                      <w:shd w:val="clear" w:color="auto" w:fill="C0C0C0"/>
                    </w:rPr>
                    <w:t>приказу Федерального казначейства от 14 мая 2020 г.</w:t>
                  </w:r>
                  <w:r>
                    <w:rPr>
                      <w:rFonts w:cs="Arial"/>
                      <w:szCs w:val="20"/>
                    </w:rPr>
                    <w:t xml:space="preserve"> N 21н при продаже арестованного имущества - перечисление денежных средств в службу судебных приставов, при продаже высвобождаемого военного имущества - на счета соответствующих администраторов доходов бюджета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рабочего дня</w:t>
                  </w:r>
                  <w:r w:rsidRPr="00C668CA">
                    <w:rPr>
                      <w:rFonts w:cs="Arial"/>
                      <w:szCs w:val="20"/>
                      <w:shd w:val="clear" w:color="auto" w:fill="C0C0C0"/>
                    </w:rPr>
                    <w:t>, следующего за днем</w:t>
                  </w:r>
                  <w:r>
                    <w:rPr>
                      <w:rFonts w:cs="Arial"/>
                      <w:szCs w:val="20"/>
                    </w:rPr>
                    <w:t xml:space="preserve"> поступления платежа от покупателя на счет для учета операций со средствами, поступающими во временное распоряжение</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668CA">
                    <w:rPr>
                      <w:rFonts w:cs="Arial"/>
                      <w:szCs w:val="20"/>
                      <w:shd w:val="clear" w:color="auto" w:fill="C0C0C0"/>
                    </w:rPr>
                    <w:t>руководитель (уполномоченное лицо) субъекта централизованного учета, главный бухгалтер (</w:t>
                  </w:r>
                  <w:r>
                    <w:rPr>
                      <w:rFonts w:cs="Arial"/>
                      <w:szCs w:val="20"/>
                    </w:rPr>
                    <w:t>уполномоченное лицо</w:t>
                  </w:r>
                  <w:r w:rsidRPr="00C668CA">
                    <w:rPr>
                      <w:rFonts w:cs="Arial"/>
                      <w:szCs w:val="20"/>
                      <w:shd w:val="clear" w:color="auto" w:fill="C0C0C0"/>
                    </w:rPr>
                    <w:t>)</w:t>
                  </w:r>
                  <w:r>
                    <w:rPr>
                      <w:rFonts w:cs="Arial"/>
                      <w:szCs w:val="20"/>
                    </w:rPr>
                    <w:t xml:space="preserve">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подписание уполномоченной организацией в день формирования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представления в субъект централизованного учета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668CA">
                    <w:rPr>
                      <w:rFonts w:cs="Arial"/>
                      <w:szCs w:val="20"/>
                      <w:shd w:val="clear" w:color="auto" w:fill="C0C0C0"/>
                    </w:rPr>
                    <w:t>для подписания субъектом</w:t>
                  </w:r>
                  <w:r>
                    <w:rPr>
                      <w:rFonts w:cs="Arial"/>
                      <w:szCs w:val="20"/>
                    </w:rPr>
                    <w:t xml:space="preserve"> централизованного учета в день получения документа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4987">
                    <w:rPr>
                      <w:rFonts w:cs="Arial"/>
                      <w:szCs w:val="20"/>
                      <w:shd w:val="clear" w:color="auto" w:fill="C0C0C0"/>
                    </w:rPr>
                    <w:t>434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Постановление или определение судебного пристава-</w:t>
                  </w:r>
                  <w:r>
                    <w:rPr>
                      <w:rFonts w:cs="Arial"/>
                      <w:szCs w:val="20"/>
                    </w:rPr>
                    <w:lastRenderedPageBreak/>
                    <w:t>исполнителя о приостановлении исполнительных действий, отложении применения мер принудительного исполнения, о предоставлении рассрочки или отсрочки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C668CA">
                    <w:rPr>
                      <w:rFonts w:cs="Arial"/>
                      <w:szCs w:val="20"/>
                      <w:shd w:val="clear" w:color="auto" w:fill="C0C0C0"/>
                    </w:rPr>
                    <w:t>средствами ГИИС "Электронный бюджет"</w:t>
                  </w:r>
                  <w:r>
                    <w:rPr>
                      <w:rFonts w:cs="Arial"/>
                      <w:szCs w:val="20"/>
                    </w:rPr>
                    <w:t xml:space="preserve"> не </w:t>
                  </w:r>
                  <w:r>
                    <w:rPr>
                      <w:rFonts w:cs="Arial"/>
                      <w:szCs w:val="20"/>
                    </w:rPr>
                    <w:lastRenderedPageBreak/>
                    <w:t>позднее 2 (двух) рабочих дней со дня публикации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уполномоченное лицо субъекта централи</w:t>
                  </w:r>
                  <w:r>
                    <w:rPr>
                      <w:rFonts w:cs="Arial"/>
                      <w:szCs w:val="20"/>
                    </w:rPr>
                    <w:lastRenderedPageBreak/>
                    <w:t>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в сроки, установленные Положением о порядке </w:t>
                  </w:r>
                  <w:r>
                    <w:rPr>
                      <w:rFonts w:cs="Arial"/>
                      <w:szCs w:val="20"/>
                    </w:rPr>
                    <w:lastRenderedPageBreak/>
                    <w:t>реализации имущества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формирование средствами ГИИС "Электронн</w:t>
                  </w:r>
                  <w:r>
                    <w:rPr>
                      <w:rFonts w:cs="Arial"/>
                      <w:szCs w:val="20"/>
                    </w:rPr>
                    <w:lastRenderedPageBreak/>
                    <w:t xml:space="preserve">ый бюджет" Распоряжения о совершении казначейских платежей по форме согласно </w:t>
                  </w:r>
                  <w:r w:rsidRPr="00C668CA">
                    <w:rPr>
                      <w:rFonts w:cs="Arial"/>
                      <w:szCs w:val="20"/>
                      <w:shd w:val="clear" w:color="auto" w:fill="C0C0C0"/>
                    </w:rPr>
                    <w:t>приложению</w:t>
                  </w:r>
                  <w:r>
                    <w:rPr>
                      <w:rFonts w:cs="Arial"/>
                      <w:szCs w:val="20"/>
                    </w:rPr>
                    <w:t xml:space="preserve"> N 18 </w:t>
                  </w:r>
                  <w:r w:rsidRPr="00C668CA">
                    <w:rPr>
                      <w:rFonts w:cs="Arial"/>
                      <w:szCs w:val="20"/>
                    </w:rPr>
                    <w:t xml:space="preserve">к </w:t>
                  </w:r>
                  <w:r w:rsidRPr="00C668CA">
                    <w:rPr>
                      <w:rFonts w:cs="Arial"/>
                      <w:szCs w:val="20"/>
                      <w:shd w:val="clear" w:color="auto" w:fill="C0C0C0"/>
                    </w:rPr>
                    <w:t>приказу Федерального казначейства от 14 мая 2020 г.</w:t>
                  </w:r>
                  <w:r>
                    <w:rPr>
                      <w:rFonts w:cs="Arial"/>
                      <w:szCs w:val="20"/>
                    </w:rPr>
                    <w:t xml:space="preserve"> N 21н на возврат задатков участникам аукциона с лицевого счета для учета операций со средствами, поступающими во временное распоряжение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1) для направления в субъект централизован</w:t>
                  </w:r>
                  <w:r>
                    <w:rPr>
                      <w:rFonts w:cs="Arial"/>
                      <w:szCs w:val="20"/>
                    </w:rPr>
                    <w:lastRenderedPageBreak/>
                    <w:t>ного учета на подписание;</w:t>
                  </w:r>
                </w:p>
                <w:p w:rsidR="00FB0319" w:rsidRDefault="00FB0319" w:rsidP="00FB0319">
                  <w:pPr>
                    <w:autoSpaceDE w:val="0"/>
                    <w:autoSpaceDN w:val="0"/>
                    <w:adjustRightInd w:val="0"/>
                    <w:spacing w:after="1" w:line="200" w:lineRule="atLeast"/>
                    <w:rPr>
                      <w:rFonts w:cs="Arial"/>
                      <w:szCs w:val="20"/>
                    </w:rPr>
                  </w:pPr>
                  <w:r>
                    <w:rPr>
                      <w:rFonts w:cs="Arial"/>
                      <w:szCs w:val="20"/>
                    </w:rPr>
                    <w:t>2) для отражения факта хозяйственной жизни в учете на основании Выписки из лицевого счета для учета операций со средствами, поступающими во временное распоряжение получателя бюджетных средств (код формы по КФД 0531762)</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4987">
                    <w:rPr>
                      <w:rFonts w:cs="Arial"/>
                      <w:szCs w:val="20"/>
                      <w:shd w:val="clear" w:color="auto" w:fill="C0C0C0"/>
                    </w:rPr>
                    <w:lastRenderedPageBreak/>
                    <w:t>435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Первичный учетный документ об оценке рыночной стоимости имущества при направлении на реализацию (акт оценки стоимости, экспертное заключение или иной документ) с приложением скан-копий документов, на основании которых комиссией или оценщиком определена справедливая стоимость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D0691">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D0691">
                    <w:rPr>
                      <w:rFonts w:cs="Arial"/>
                      <w:szCs w:val="20"/>
                      <w:shd w:val="clear" w:color="auto" w:fill="C0C0C0"/>
                    </w:rPr>
                    <w:t>направление средствами ГИИС "Электронный бюджет"/направление электронных сведений из АС ПИБИ</w:t>
                  </w:r>
                  <w:r>
                    <w:rPr>
                      <w:rFonts w:cs="Arial"/>
                      <w:szCs w:val="20"/>
                    </w:rPr>
                    <w:t xml:space="preserve"> не позднее рабочего дня</w:t>
                  </w:r>
                  <w:r w:rsidRPr="003D0691">
                    <w:rPr>
                      <w:rFonts w:cs="Arial"/>
                      <w:szCs w:val="20"/>
                      <w:shd w:val="clear" w:color="auto" w:fill="C0C0C0"/>
                    </w:rPr>
                    <w:t>, следующего за днем</w:t>
                  </w:r>
                  <w:r>
                    <w:rPr>
                      <w:rFonts w:cs="Arial"/>
                      <w:szCs w:val="20"/>
                    </w:rPr>
                    <w:t xml:space="preserve">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рабочего дня</w:t>
                  </w:r>
                  <w:r w:rsidRPr="003D0691">
                    <w:rPr>
                      <w:rFonts w:cs="Arial"/>
                      <w:szCs w:val="20"/>
                      <w:shd w:val="clear" w:color="auto" w:fill="C0C0C0"/>
                    </w:rPr>
                    <w:t>, следующего за днем</w:t>
                  </w:r>
                  <w:r>
                    <w:rPr>
                      <w:rFonts w:cs="Arial"/>
                      <w:szCs w:val="20"/>
                    </w:rPr>
                    <w:t xml:space="preserve"> получения документа </w:t>
                  </w:r>
                  <w:r w:rsidRPr="003D0691">
                    <w:rPr>
                      <w:rFonts w:cs="Arial"/>
                      <w:szCs w:val="20"/>
                      <w:shd w:val="clear" w:color="auto" w:fill="C0C0C0"/>
                    </w:rPr>
                    <w:t>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3D0691">
                    <w:rPr>
                      <w:rFonts w:cs="Arial"/>
                      <w:szCs w:val="20"/>
                      <w:shd w:val="clear" w:color="auto" w:fill="C0C0C0"/>
                    </w:rPr>
                    <w:t>Журнале</w:t>
                  </w:r>
                  <w:r>
                    <w:rPr>
                      <w:rFonts w:cs="Arial"/>
                      <w:szCs w:val="20"/>
                    </w:rPr>
                    <w:t xml:space="preserve"> операций </w:t>
                  </w:r>
                  <w:r w:rsidRPr="003D0691">
                    <w:rPr>
                      <w:rFonts w:cs="Arial"/>
                      <w:szCs w:val="20"/>
                      <w:shd w:val="clear" w:color="auto" w:fill="C0C0C0"/>
                    </w:rPr>
                    <w:t>по забалансовому счету</w:t>
                  </w:r>
                  <w:r>
                    <w:rPr>
                      <w:rFonts w:cs="Arial"/>
                      <w:szCs w:val="20"/>
                    </w:rPr>
                    <w:t xml:space="preserve"> (код формы по ОКУД </w:t>
                  </w:r>
                  <w:r w:rsidRPr="003D0691">
                    <w:rPr>
                      <w:rFonts w:cs="Arial"/>
                      <w:szCs w:val="20"/>
                      <w:shd w:val="clear" w:color="auto" w:fill="C0C0C0"/>
                    </w:rPr>
                    <w:t>0509213</w:t>
                  </w:r>
                  <w:r>
                    <w:rPr>
                      <w:rFonts w:cs="Arial"/>
                      <w:szCs w:val="20"/>
                    </w:rPr>
                    <w: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4987">
                    <w:rPr>
                      <w:rFonts w:cs="Arial"/>
                      <w:szCs w:val="20"/>
                      <w:shd w:val="clear" w:color="auto" w:fill="C0C0C0"/>
                    </w:rPr>
                    <w:lastRenderedPageBreak/>
                    <w:t>436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Договор купли-продажи имущества </w:t>
                  </w:r>
                  <w:r w:rsidRPr="003D0691">
                    <w:rPr>
                      <w:rFonts w:cs="Arial"/>
                      <w:szCs w:val="20"/>
                      <w:shd w:val="clear" w:color="auto" w:fill="C0C0C0"/>
                    </w:rPr>
                    <w:t>с приложением акта приема-передачи (при наличии), решения/протокола комиссии по принятию решения о направлении имущества на реализацию</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3D0691">
                    <w:rPr>
                      <w:rFonts w:cs="Arial"/>
                      <w:szCs w:val="20"/>
                      <w:shd w:val="clear" w:color="auto" w:fill="C0C0C0"/>
                    </w:rPr>
                    <w:t>средствами ГИИС "Электронный бюджет"/направление электронных сведений из АС ПИБИ</w:t>
                  </w:r>
                  <w:r>
                    <w:rPr>
                      <w:rFonts w:cs="Arial"/>
                      <w:szCs w:val="20"/>
                    </w:rPr>
                    <w:t xml:space="preserve"> не позднее </w:t>
                  </w:r>
                  <w:r w:rsidRPr="003D0691">
                    <w:rPr>
                      <w:rFonts w:cs="Arial"/>
                      <w:szCs w:val="20"/>
                      <w:shd w:val="clear" w:color="auto" w:fill="C0C0C0"/>
                    </w:rPr>
                    <w:t>рабочего</w:t>
                  </w:r>
                  <w:r>
                    <w:rPr>
                      <w:rFonts w:cs="Arial"/>
                      <w:szCs w:val="20"/>
                    </w:rPr>
                    <w:t xml:space="preserve"> дня</w:t>
                  </w:r>
                  <w:r w:rsidRPr="003D0691">
                    <w:rPr>
                      <w:rFonts w:cs="Arial"/>
                      <w:szCs w:val="20"/>
                      <w:shd w:val="clear" w:color="auto" w:fill="C0C0C0"/>
                    </w:rPr>
                    <w:t>, следующего за днем</w:t>
                  </w:r>
                  <w:r>
                    <w:rPr>
                      <w:rFonts w:cs="Arial"/>
                      <w:szCs w:val="20"/>
                    </w:rPr>
                    <w:t xml:space="preserve"> получения </w:t>
                  </w:r>
                  <w:r w:rsidRPr="003D0691">
                    <w:rPr>
                      <w:rFonts w:cs="Arial"/>
                      <w:szCs w:val="20"/>
                      <w:shd w:val="clear" w:color="auto" w:fill="C0C0C0"/>
                    </w:rPr>
                    <w:t>комплекта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3D0691" w:rsidRDefault="00FB0319" w:rsidP="00FB0319">
                  <w:pPr>
                    <w:autoSpaceDE w:val="0"/>
                    <w:autoSpaceDN w:val="0"/>
                    <w:adjustRightInd w:val="0"/>
                    <w:spacing w:after="1" w:line="200" w:lineRule="atLeast"/>
                    <w:rPr>
                      <w:rFonts w:cs="Arial"/>
                      <w:szCs w:val="20"/>
                      <w:shd w:val="clear" w:color="auto" w:fill="C0C0C0"/>
                    </w:rPr>
                  </w:pPr>
                  <w:r w:rsidRPr="003D0691">
                    <w:rPr>
                      <w:rFonts w:cs="Arial"/>
                      <w:szCs w:val="20"/>
                      <w:shd w:val="clear" w:color="auto" w:fill="C0C0C0"/>
                    </w:rPr>
                    <w:t>не позднее рабочего дня, следующего за днем получения документа в ГИИС "Электронный бюджет"</w:t>
                  </w:r>
                </w:p>
              </w:tc>
              <w:tc>
                <w:tcPr>
                  <w:tcW w:w="1276" w:type="dxa"/>
                  <w:tcBorders>
                    <w:top w:val="single" w:sz="4" w:space="0" w:color="auto"/>
                    <w:left w:val="single" w:sz="4" w:space="0" w:color="auto"/>
                    <w:bottom w:val="single" w:sz="4" w:space="0" w:color="auto"/>
                    <w:right w:val="single" w:sz="4" w:space="0" w:color="auto"/>
                  </w:tcBorders>
                </w:tcPr>
                <w:p w:rsidR="00FB0319" w:rsidRPr="003D0691" w:rsidRDefault="00FB0319" w:rsidP="00FB0319">
                  <w:pPr>
                    <w:autoSpaceDE w:val="0"/>
                    <w:autoSpaceDN w:val="0"/>
                    <w:adjustRightInd w:val="0"/>
                    <w:spacing w:after="1" w:line="200" w:lineRule="atLeast"/>
                    <w:rPr>
                      <w:rFonts w:cs="Arial"/>
                      <w:szCs w:val="20"/>
                      <w:shd w:val="clear" w:color="auto" w:fill="C0C0C0"/>
                    </w:rPr>
                  </w:pPr>
                  <w:r w:rsidRPr="003D0691">
                    <w:rPr>
                      <w:rFonts w:cs="Arial"/>
                      <w:szCs w:val="20"/>
                      <w:shd w:val="clear" w:color="auto" w:fill="C0C0C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3D0691">
                    <w:rPr>
                      <w:rFonts w:cs="Arial"/>
                      <w:szCs w:val="20"/>
                      <w:shd w:val="clear" w:color="auto" w:fill="C0C0C0"/>
                    </w:rPr>
                    <w:t>1)</w:t>
                  </w:r>
                  <w:r>
                    <w:rPr>
                      <w:rFonts w:cs="Arial"/>
                      <w:szCs w:val="20"/>
                    </w:rPr>
                    <w:t xml:space="preserve"> для </w:t>
                  </w:r>
                  <w:r w:rsidRPr="003D0691">
                    <w:rPr>
                      <w:rFonts w:cs="Arial"/>
                      <w:szCs w:val="20"/>
                      <w:shd w:val="clear" w:color="auto" w:fill="C0C0C0"/>
                    </w:rPr>
                    <w:t>отражения в Журнале операций по забалансовому счету (код формы по ОКУД 0509213);</w:t>
                  </w:r>
                </w:p>
                <w:p w:rsidR="00FB0319" w:rsidRDefault="00FB0319" w:rsidP="00FB0319">
                  <w:pPr>
                    <w:autoSpaceDE w:val="0"/>
                    <w:autoSpaceDN w:val="0"/>
                    <w:adjustRightInd w:val="0"/>
                    <w:spacing w:after="1" w:line="200" w:lineRule="atLeast"/>
                    <w:rPr>
                      <w:rFonts w:cs="Arial"/>
                      <w:szCs w:val="20"/>
                    </w:rPr>
                  </w:pPr>
                  <w:r w:rsidRPr="003D0691">
                    <w:rPr>
                      <w:rFonts w:cs="Arial"/>
                      <w:szCs w:val="20"/>
                      <w:shd w:val="clear" w:color="auto" w:fill="C0C0C0"/>
                    </w:rPr>
                    <w:t>2) для формирования счета-фактуры при реализации имущества (пункт 435 Графика документооборота)</w:t>
                  </w:r>
                </w:p>
                <w:p w:rsidR="003D0691" w:rsidRDefault="003D0691" w:rsidP="00FB0319">
                  <w:pPr>
                    <w:autoSpaceDE w:val="0"/>
                    <w:autoSpaceDN w:val="0"/>
                    <w:adjustRightInd w:val="0"/>
                    <w:spacing w:after="1" w:line="200" w:lineRule="atLeast"/>
                    <w:rPr>
                      <w:rFonts w:cs="Arial"/>
                      <w:szCs w:val="20"/>
                    </w:rPr>
                  </w:pPr>
                </w:p>
                <w:p w:rsidR="003D0691" w:rsidRDefault="003D0691" w:rsidP="00FB0319">
                  <w:pPr>
                    <w:autoSpaceDE w:val="0"/>
                    <w:autoSpaceDN w:val="0"/>
                    <w:adjustRightInd w:val="0"/>
                    <w:spacing w:after="1" w:line="200" w:lineRule="atLeast"/>
                    <w:rPr>
                      <w:rFonts w:cs="Arial"/>
                      <w:szCs w:val="20"/>
                    </w:rPr>
                  </w:pPr>
                </w:p>
                <w:p w:rsidR="003D0691" w:rsidRDefault="003D0691" w:rsidP="00FB0319">
                  <w:pPr>
                    <w:autoSpaceDE w:val="0"/>
                    <w:autoSpaceDN w:val="0"/>
                    <w:adjustRightInd w:val="0"/>
                    <w:spacing w:after="1" w:line="200" w:lineRule="atLeast"/>
                    <w:rPr>
                      <w:rFonts w:cs="Arial"/>
                      <w:szCs w:val="20"/>
                    </w:rPr>
                  </w:pPr>
                </w:p>
                <w:p w:rsidR="003D0691" w:rsidRDefault="003D0691" w:rsidP="00FB0319">
                  <w:pPr>
                    <w:autoSpaceDE w:val="0"/>
                    <w:autoSpaceDN w:val="0"/>
                    <w:adjustRightInd w:val="0"/>
                    <w:spacing w:after="1" w:line="200" w:lineRule="atLeast"/>
                    <w:rPr>
                      <w:rFonts w:cs="Arial"/>
                      <w:szCs w:val="20"/>
                    </w:rPr>
                  </w:pPr>
                </w:p>
                <w:p w:rsidR="003D0691" w:rsidRDefault="003D0691"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4987">
                    <w:rPr>
                      <w:rFonts w:cs="Arial"/>
                      <w:szCs w:val="20"/>
                      <w:shd w:val="clear" w:color="auto" w:fill="C0C0C0"/>
                    </w:rPr>
                    <w:t>437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Счет-фактура выданная (при реализации - на основании первичного учетного документа по реализации), счет-фактура на аванс (в случае, если денежные средства поступили, а первичный учетный документ по реализации - в следующем отчетном периоде)</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w:t>
                  </w:r>
                  <w:r w:rsidRPr="003D0691">
                    <w:rPr>
                      <w:rFonts w:cs="Arial"/>
                      <w:szCs w:val="20"/>
                      <w:shd w:val="clear" w:color="auto" w:fill="C0C0C0"/>
                    </w:rPr>
                    <w:t>и направление субъекту централизованного учета не позднее</w:t>
                  </w:r>
                  <w:r>
                    <w:rPr>
                      <w:rFonts w:cs="Arial"/>
                      <w:szCs w:val="20"/>
                    </w:rPr>
                    <w:t xml:space="preserve"> 2 (двух) рабочих дней</w:t>
                  </w:r>
                  <w:r w:rsidRPr="003D0691">
                    <w:rPr>
                      <w:rFonts w:cs="Arial"/>
                      <w:szCs w:val="20"/>
                      <w:shd w:val="clear" w:color="auto" w:fill="C0C0C0"/>
                    </w:rPr>
                    <w:t>, следующих за днем</w:t>
                  </w:r>
                  <w:r>
                    <w:rPr>
                      <w:rFonts w:cs="Arial"/>
                      <w:szCs w:val="20"/>
                    </w:rPr>
                    <w:t xml:space="preserve"> получения акта-приема передачи имущества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не позднее 2 (двух) рабочих дней, следующих за днем получения акта-приема передачи имущества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1) отражение факта хозяйственной жизни в учете;</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w:t>
                  </w:r>
                  <w:r w:rsidRPr="008548E4">
                    <w:rPr>
                      <w:rFonts w:cs="Arial"/>
                      <w:szCs w:val="20"/>
                      <w:shd w:val="clear" w:color="auto" w:fill="C0C0C0"/>
                    </w:rPr>
                    <w:t>направление требования о представлении первичных учетных документов (см. пункт 455 Графика документооборота)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1) </w:t>
                  </w:r>
                  <w:r w:rsidRPr="008548E4">
                    <w:rPr>
                      <w:rFonts w:cs="Arial"/>
                      <w:szCs w:val="20"/>
                      <w:shd w:val="clear" w:color="auto" w:fill="C0C0C0"/>
                    </w:rPr>
                    <w:t>для подписания субъектом</w:t>
                  </w:r>
                  <w:r>
                    <w:rPr>
                      <w:rFonts w:cs="Arial"/>
                      <w:szCs w:val="20"/>
                    </w:rPr>
                    <w:t xml:space="preserve"> централизованного учета не позднее рабочего дня</w:t>
                  </w:r>
                  <w:r w:rsidRPr="008548E4">
                    <w:rPr>
                      <w:rFonts w:cs="Arial"/>
                      <w:szCs w:val="20"/>
                      <w:shd w:val="clear" w:color="auto" w:fill="C0C0C0"/>
                    </w:rPr>
                    <w:t>, следующего за днем получения документа</w:t>
                  </w:r>
                  <w:r>
                    <w:rPr>
                      <w:rFonts w:cs="Arial"/>
                      <w:szCs w:val="20"/>
                    </w:rPr>
                    <w:t xml:space="preserve"> (1 экземпляр - покупателю, 1 экземпляр - в уполномоченную организацию для включения в Книгу продаж);</w:t>
                  </w:r>
                </w:p>
                <w:p w:rsidR="00FB0319" w:rsidRDefault="00FB0319" w:rsidP="00FB0319">
                  <w:pPr>
                    <w:autoSpaceDE w:val="0"/>
                    <w:autoSpaceDN w:val="0"/>
                    <w:adjustRightInd w:val="0"/>
                    <w:spacing w:after="1" w:line="200" w:lineRule="atLeast"/>
                    <w:rPr>
                      <w:rFonts w:cs="Arial"/>
                      <w:szCs w:val="20"/>
                    </w:rPr>
                  </w:pPr>
                  <w:r>
                    <w:rPr>
                      <w:rFonts w:cs="Arial"/>
                      <w:szCs w:val="20"/>
                    </w:rPr>
                    <w:t xml:space="preserve">2) для направления </w:t>
                  </w:r>
                  <w:r w:rsidRPr="008548E4">
                    <w:rPr>
                      <w:rFonts w:cs="Arial"/>
                      <w:szCs w:val="20"/>
                      <w:shd w:val="clear" w:color="auto" w:fill="C0C0C0"/>
                    </w:rPr>
                    <w:t>документа</w:t>
                  </w:r>
                  <w:r>
                    <w:rPr>
                      <w:rFonts w:cs="Arial"/>
                      <w:szCs w:val="20"/>
                    </w:rPr>
                    <w:t xml:space="preserve"> субъектом централизованного учета в уполномоченную организацию и покупателю не позднее рабочего дня</w:t>
                  </w:r>
                  <w:r w:rsidRPr="008548E4">
                    <w:rPr>
                      <w:rFonts w:cs="Arial"/>
                      <w:szCs w:val="20"/>
                      <w:shd w:val="clear" w:color="auto" w:fill="C0C0C0"/>
                    </w:rPr>
                    <w:t>, следующего за днем</w:t>
                  </w:r>
                  <w:r>
                    <w:rPr>
                      <w:rFonts w:cs="Arial"/>
                      <w:szCs w:val="20"/>
                    </w:rPr>
                    <w:t xml:space="preserve"> подписания</w:t>
                  </w:r>
                  <w:r w:rsidRPr="008548E4">
                    <w:rPr>
                      <w:rFonts w:cs="Arial"/>
                      <w:szCs w:val="20"/>
                      <w:shd w:val="clear" w:color="auto" w:fill="C0C0C0"/>
                    </w:rPr>
                    <w:t>;</w:t>
                  </w:r>
                </w:p>
                <w:p w:rsidR="00FB0319" w:rsidRPr="008548E4" w:rsidRDefault="00FB0319" w:rsidP="00FB0319">
                  <w:pPr>
                    <w:autoSpaceDE w:val="0"/>
                    <w:autoSpaceDN w:val="0"/>
                    <w:adjustRightInd w:val="0"/>
                    <w:spacing w:after="1" w:line="200" w:lineRule="atLeast"/>
                    <w:rPr>
                      <w:rFonts w:cs="Arial"/>
                      <w:szCs w:val="20"/>
                      <w:shd w:val="clear" w:color="auto" w:fill="C0C0C0"/>
                    </w:rPr>
                  </w:pPr>
                  <w:r w:rsidRPr="008548E4">
                    <w:rPr>
                      <w:rFonts w:cs="Arial"/>
                      <w:szCs w:val="20"/>
                      <w:shd w:val="clear" w:color="auto" w:fill="C0C0C0"/>
                    </w:rPr>
                    <w:lastRenderedPageBreak/>
                    <w:t>3) для формирования Книги продаж;</w:t>
                  </w:r>
                </w:p>
                <w:p w:rsidR="00FB0319" w:rsidRPr="008548E4" w:rsidRDefault="00FB0319" w:rsidP="00FB0319">
                  <w:pPr>
                    <w:autoSpaceDE w:val="0"/>
                    <w:autoSpaceDN w:val="0"/>
                    <w:adjustRightInd w:val="0"/>
                    <w:spacing w:after="1" w:line="200" w:lineRule="atLeast"/>
                    <w:rPr>
                      <w:rFonts w:cs="Arial"/>
                      <w:szCs w:val="20"/>
                      <w:shd w:val="clear" w:color="auto" w:fill="C0C0C0"/>
                    </w:rPr>
                  </w:pPr>
                  <w:r w:rsidRPr="008548E4">
                    <w:rPr>
                      <w:rFonts w:cs="Arial"/>
                      <w:szCs w:val="20"/>
                      <w:shd w:val="clear" w:color="auto" w:fill="C0C0C0"/>
                    </w:rPr>
                    <w:t>4) для формирования декларации по налогу на добавленную стоимость</w:t>
                  </w:r>
                </w:p>
                <w:p w:rsidR="003D0691" w:rsidRDefault="003D0691" w:rsidP="00FB0319">
                  <w:pPr>
                    <w:autoSpaceDE w:val="0"/>
                    <w:autoSpaceDN w:val="0"/>
                    <w:adjustRightInd w:val="0"/>
                    <w:spacing w:after="1" w:line="200" w:lineRule="atLeast"/>
                    <w:rPr>
                      <w:rFonts w:cs="Arial"/>
                      <w:szCs w:val="20"/>
                    </w:rPr>
                  </w:pPr>
                </w:p>
                <w:p w:rsidR="003D0691" w:rsidRDefault="003D0691" w:rsidP="00FB0319">
                  <w:pPr>
                    <w:autoSpaceDE w:val="0"/>
                    <w:autoSpaceDN w:val="0"/>
                    <w:adjustRightInd w:val="0"/>
                    <w:spacing w:after="1" w:line="200" w:lineRule="atLeast"/>
                    <w:rPr>
                      <w:rFonts w:cs="Arial"/>
                      <w:szCs w:val="20"/>
                    </w:rPr>
                  </w:pPr>
                </w:p>
                <w:p w:rsidR="003D0691" w:rsidRDefault="003D0691" w:rsidP="00FB0319">
                  <w:pPr>
                    <w:autoSpaceDE w:val="0"/>
                    <w:autoSpaceDN w:val="0"/>
                    <w:adjustRightInd w:val="0"/>
                    <w:spacing w:after="1" w:line="200" w:lineRule="atLeast"/>
                    <w:rPr>
                      <w:rFonts w:cs="Arial"/>
                      <w:szCs w:val="20"/>
                    </w:rPr>
                  </w:pPr>
                </w:p>
                <w:p w:rsidR="003D0691" w:rsidRDefault="003D0691" w:rsidP="00FB0319">
                  <w:pPr>
                    <w:autoSpaceDE w:val="0"/>
                    <w:autoSpaceDN w:val="0"/>
                    <w:adjustRightInd w:val="0"/>
                    <w:spacing w:after="1" w:line="200" w:lineRule="atLeast"/>
                    <w:rPr>
                      <w:rFonts w:cs="Arial"/>
                      <w:szCs w:val="20"/>
                    </w:rPr>
                  </w:pPr>
                </w:p>
                <w:p w:rsidR="003D0691" w:rsidRDefault="003D0691" w:rsidP="00FB0319">
                  <w:pPr>
                    <w:autoSpaceDE w:val="0"/>
                    <w:autoSpaceDN w:val="0"/>
                    <w:adjustRightInd w:val="0"/>
                    <w:spacing w:after="1" w:line="200" w:lineRule="atLeast"/>
                    <w:rPr>
                      <w:rFonts w:cs="Arial"/>
                      <w:szCs w:val="20"/>
                    </w:rPr>
                  </w:pPr>
                </w:p>
                <w:p w:rsidR="003D0691" w:rsidRDefault="003D0691" w:rsidP="00FB0319">
                  <w:pPr>
                    <w:autoSpaceDE w:val="0"/>
                    <w:autoSpaceDN w:val="0"/>
                    <w:adjustRightInd w:val="0"/>
                    <w:spacing w:after="1" w:line="200" w:lineRule="atLeast"/>
                    <w:rPr>
                      <w:rFonts w:cs="Arial"/>
                      <w:szCs w:val="20"/>
                    </w:rPr>
                  </w:pP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87" w:name="Р2_26"/>
                  <w:bookmarkEnd w:id="87"/>
                  <w:r>
                    <w:rPr>
                      <w:rFonts w:cs="Arial"/>
                      <w:szCs w:val="20"/>
                    </w:rPr>
                    <w:lastRenderedPageBreak/>
                    <w:t>22. Учет операций по размещению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438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442972">
                    <w:rPr>
                      <w:rFonts w:cs="Arial"/>
                      <w:szCs w:val="20"/>
                      <w:shd w:val="clear" w:color="auto" w:fill="C0C0C0"/>
                    </w:rPr>
                    <w:t>приложению</w:t>
                  </w:r>
                  <w:r>
                    <w:rPr>
                      <w:rFonts w:cs="Arial"/>
                      <w:szCs w:val="20"/>
                    </w:rPr>
                    <w:t xml:space="preserve"> N 15 к </w:t>
                  </w:r>
                  <w:r w:rsidRPr="00442972">
                    <w:rPr>
                      <w:rFonts w:cs="Arial"/>
                      <w:szCs w:val="20"/>
                      <w:shd w:val="clear" w:color="auto" w:fill="C0C0C0"/>
                    </w:rPr>
                    <w:t>приказу Федерального казначейства от 14 мая 2020 г.</w:t>
                  </w:r>
                  <w:r>
                    <w:rPr>
                      <w:rFonts w:cs="Arial"/>
                      <w:szCs w:val="20"/>
                    </w:rPr>
                    <w:t xml:space="preserve"> N 21н</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средствами ГИИС "Электронный бюджет" на исполнение в орган Федерального казначейства в установленные сроки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42972">
                    <w:rPr>
                      <w:rFonts w:cs="Arial"/>
                      <w:szCs w:val="20"/>
                      <w:shd w:val="clear" w:color="auto" w:fill="C0C0C0"/>
                    </w:rPr>
                    <w:t>отражение факта хозяйственной жизни при обработке первичных учетных документов, являющихся приложением к Выписке</w:t>
                  </w:r>
                  <w:r>
                    <w:rPr>
                      <w:rFonts w:cs="Arial"/>
                      <w:szCs w:val="20"/>
                    </w:rPr>
                    <w:t xml:space="preserve"> из лицевого счета администратора источников финансирования дефицита бюджета (код формы по КФД 0531764) </w:t>
                  </w:r>
                  <w:r w:rsidRPr="00442972">
                    <w:rPr>
                      <w:rFonts w:cs="Arial"/>
                      <w:szCs w:val="20"/>
                      <w:shd w:val="clear" w:color="auto" w:fill="C0C0C0"/>
                    </w:rPr>
                    <w:t>СФР</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442972">
                    <w:rPr>
                      <w:rFonts w:cs="Arial"/>
                      <w:szCs w:val="20"/>
                      <w:shd w:val="clear" w:color="auto" w:fill="C0C0C0"/>
                    </w:rPr>
                    <w:t>Журнале</w:t>
                  </w:r>
                  <w:r>
                    <w:rPr>
                      <w:rFonts w:cs="Arial"/>
                      <w:szCs w:val="20"/>
                    </w:rPr>
                    <w:t xml:space="preserve"> операций </w:t>
                  </w:r>
                  <w:r w:rsidRPr="00442972">
                    <w:rPr>
                      <w:rFonts w:cs="Arial"/>
                      <w:szCs w:val="20"/>
                      <w:shd w:val="clear" w:color="auto" w:fill="C0C0C0"/>
                    </w:rPr>
                    <w:t>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439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Распоряжение о совершении казначейских платежей по форме согласно </w:t>
                  </w:r>
                  <w:r w:rsidRPr="00442972">
                    <w:rPr>
                      <w:rFonts w:cs="Arial"/>
                      <w:szCs w:val="20"/>
                      <w:shd w:val="clear" w:color="auto" w:fill="C0C0C0"/>
                    </w:rPr>
                    <w:t>приложению</w:t>
                  </w:r>
                  <w:r>
                    <w:rPr>
                      <w:rFonts w:cs="Arial"/>
                      <w:szCs w:val="20"/>
                    </w:rPr>
                    <w:t xml:space="preserve"> N 16 к </w:t>
                  </w:r>
                  <w:r w:rsidRPr="00442972">
                    <w:rPr>
                      <w:rFonts w:cs="Arial"/>
                      <w:szCs w:val="20"/>
                      <w:shd w:val="clear" w:color="auto" w:fill="C0C0C0"/>
                    </w:rPr>
                    <w:t>приказу Федерального казначейства от 14 мая 2020 г.</w:t>
                  </w:r>
                  <w:r>
                    <w:rPr>
                      <w:rFonts w:cs="Arial"/>
                      <w:szCs w:val="20"/>
                    </w:rPr>
                    <w:t xml:space="preserve"> N 21н</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подписание и направление средствами ГИИС "Электронный бюджет" на исполнение в орган Федерального казначейства в установленные сроки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442972">
                    <w:rPr>
                      <w:rFonts w:cs="Arial"/>
                      <w:szCs w:val="20"/>
                      <w:shd w:val="clear" w:color="auto" w:fill="C0C0C0"/>
                    </w:rPr>
                    <w:t>отражение факта хозяйственной жизни при обработке первичных учетных документов, являющихся приложением к Выписке</w:t>
                  </w:r>
                  <w:r>
                    <w:rPr>
                      <w:rFonts w:cs="Arial"/>
                      <w:szCs w:val="20"/>
                    </w:rPr>
                    <w:t xml:space="preserve"> из лицевого счета </w:t>
                  </w:r>
                  <w:r>
                    <w:rPr>
                      <w:rFonts w:cs="Arial"/>
                      <w:szCs w:val="20"/>
                    </w:rPr>
                    <w:lastRenderedPageBreak/>
                    <w:t xml:space="preserve">администратора источников финансирования дефицита бюджета (код формы по КФД 0531764) </w:t>
                  </w:r>
                  <w:r w:rsidRPr="00442972">
                    <w:rPr>
                      <w:rFonts w:cs="Arial"/>
                      <w:szCs w:val="20"/>
                      <w:shd w:val="clear" w:color="auto" w:fill="C0C0C0"/>
                    </w:rPr>
                    <w:t>СФР</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442972">
                    <w:rPr>
                      <w:rFonts w:cs="Arial"/>
                      <w:szCs w:val="20"/>
                      <w:shd w:val="clear" w:color="auto" w:fill="C0C0C0"/>
                    </w:rPr>
                    <w:t>Журнале</w:t>
                  </w:r>
                  <w:r>
                    <w:rPr>
                      <w:rFonts w:cs="Arial"/>
                      <w:szCs w:val="20"/>
                    </w:rPr>
                    <w:t xml:space="preserve"> операций </w:t>
                  </w:r>
                  <w:r w:rsidRPr="00442972">
                    <w:rPr>
                      <w:rFonts w:cs="Arial"/>
                      <w:szCs w:val="20"/>
                      <w:shd w:val="clear" w:color="auto" w:fill="C0C0C0"/>
                    </w:rPr>
                    <w:t>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440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Выписка </w:t>
                  </w:r>
                  <w:r w:rsidRPr="00AA74F2">
                    <w:rPr>
                      <w:rFonts w:cs="Arial"/>
                      <w:szCs w:val="20"/>
                      <w:shd w:val="clear" w:color="auto" w:fill="C0C0C0"/>
                    </w:rPr>
                    <w:t>со</w:t>
                  </w:r>
                  <w:r>
                    <w:rPr>
                      <w:rFonts w:cs="Arial"/>
                      <w:szCs w:val="20"/>
                    </w:rPr>
                    <w:t xml:space="preserve"> счета (по депозитным договорам), открытого Федеральному казначейству в кредитной организации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 от кредитных организаций</w:t>
                  </w:r>
                </w:p>
              </w:tc>
              <w:tc>
                <w:tcPr>
                  <w:tcW w:w="1018" w:type="dxa"/>
                  <w:tcBorders>
                    <w:top w:val="single" w:sz="4" w:space="0" w:color="auto"/>
                    <w:left w:val="single" w:sz="4" w:space="0" w:color="auto"/>
                    <w:bottom w:val="single" w:sz="4" w:space="0" w:color="auto"/>
                    <w:right w:val="single" w:sz="4" w:space="0" w:color="auto"/>
                  </w:tcBorders>
                </w:tcPr>
                <w:p w:rsidR="00FB0319" w:rsidRPr="00AA74F2" w:rsidRDefault="00FB0319" w:rsidP="00FB0319">
                  <w:pPr>
                    <w:autoSpaceDE w:val="0"/>
                    <w:autoSpaceDN w:val="0"/>
                    <w:adjustRightInd w:val="0"/>
                    <w:spacing w:after="1" w:line="200" w:lineRule="atLeast"/>
                    <w:rPr>
                      <w:rFonts w:cs="Arial"/>
                      <w:szCs w:val="20"/>
                      <w:shd w:val="clear" w:color="auto" w:fill="C0C0C0"/>
                    </w:rPr>
                  </w:pPr>
                  <w:r w:rsidRPr="00AA74F2">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проведения сверки сумм средств бюджета </w:t>
                  </w:r>
                  <w:r w:rsidRPr="00AA74F2">
                    <w:rPr>
                      <w:rFonts w:cs="Arial"/>
                      <w:szCs w:val="20"/>
                      <w:shd w:val="clear" w:color="auto" w:fill="C0C0C0"/>
                    </w:rPr>
                    <w:t>СФР</w:t>
                  </w:r>
                  <w:r>
                    <w:rPr>
                      <w:rFonts w:cs="Arial"/>
                      <w:szCs w:val="20"/>
                    </w:rPr>
                    <w:t>, размещенных Федеральным казначейством на депозитных счетах</w:t>
                  </w:r>
                </w:p>
                <w:p w:rsidR="00442972" w:rsidRDefault="00442972" w:rsidP="00FB0319">
                  <w:pPr>
                    <w:autoSpaceDE w:val="0"/>
                    <w:autoSpaceDN w:val="0"/>
                    <w:adjustRightInd w:val="0"/>
                    <w:spacing w:after="1" w:line="200" w:lineRule="atLeast"/>
                    <w:rPr>
                      <w:rFonts w:cs="Arial"/>
                      <w:szCs w:val="20"/>
                    </w:rPr>
                  </w:pPr>
                </w:p>
                <w:p w:rsidR="00442972" w:rsidRDefault="00442972" w:rsidP="00FB0319">
                  <w:pPr>
                    <w:autoSpaceDE w:val="0"/>
                    <w:autoSpaceDN w:val="0"/>
                    <w:adjustRightInd w:val="0"/>
                    <w:spacing w:after="1" w:line="200" w:lineRule="atLeast"/>
                    <w:rPr>
                      <w:rFonts w:cs="Arial"/>
                      <w:szCs w:val="20"/>
                    </w:rPr>
                  </w:pPr>
                </w:p>
                <w:p w:rsidR="00442972" w:rsidRDefault="00442972" w:rsidP="00FB0319">
                  <w:pPr>
                    <w:autoSpaceDE w:val="0"/>
                    <w:autoSpaceDN w:val="0"/>
                    <w:adjustRightInd w:val="0"/>
                    <w:spacing w:after="1" w:line="200" w:lineRule="atLeast"/>
                    <w:rPr>
                      <w:rFonts w:cs="Arial"/>
                      <w:szCs w:val="20"/>
                    </w:rPr>
                  </w:pPr>
                </w:p>
                <w:p w:rsidR="00442972" w:rsidRDefault="00442972" w:rsidP="00FB0319">
                  <w:pPr>
                    <w:autoSpaceDE w:val="0"/>
                    <w:autoSpaceDN w:val="0"/>
                    <w:adjustRightInd w:val="0"/>
                    <w:spacing w:after="1" w:line="200" w:lineRule="atLeast"/>
                    <w:rPr>
                      <w:rFonts w:cs="Arial"/>
                      <w:szCs w:val="20"/>
                    </w:rPr>
                  </w:pPr>
                </w:p>
                <w:p w:rsidR="00442972" w:rsidRDefault="00442972"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441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Выписка </w:t>
                  </w:r>
                  <w:r w:rsidRPr="00AA74F2">
                    <w:rPr>
                      <w:rFonts w:cs="Arial"/>
                      <w:szCs w:val="20"/>
                      <w:shd w:val="clear" w:color="auto" w:fill="C0C0C0"/>
                    </w:rPr>
                    <w:t>со</w:t>
                  </w:r>
                  <w:r>
                    <w:rPr>
                      <w:rFonts w:cs="Arial"/>
                      <w:szCs w:val="20"/>
                    </w:rPr>
                    <w:t xml:space="preserve"> счета (по депозитным договорам), открытого Федеральному казначейству в кредитной организации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 от кредитных организаций</w:t>
                  </w:r>
                </w:p>
              </w:tc>
              <w:tc>
                <w:tcPr>
                  <w:tcW w:w="1018" w:type="dxa"/>
                  <w:tcBorders>
                    <w:top w:val="single" w:sz="4" w:space="0" w:color="auto"/>
                    <w:left w:val="single" w:sz="4" w:space="0" w:color="auto"/>
                    <w:bottom w:val="single" w:sz="4" w:space="0" w:color="auto"/>
                    <w:right w:val="single" w:sz="4" w:space="0" w:color="auto"/>
                  </w:tcBorders>
                </w:tcPr>
                <w:p w:rsidR="00FB0319" w:rsidRPr="00AA74F2" w:rsidRDefault="00FB0319" w:rsidP="00FB0319">
                  <w:pPr>
                    <w:autoSpaceDE w:val="0"/>
                    <w:autoSpaceDN w:val="0"/>
                    <w:adjustRightInd w:val="0"/>
                    <w:spacing w:after="1" w:line="200" w:lineRule="atLeast"/>
                    <w:rPr>
                      <w:rFonts w:cs="Arial"/>
                      <w:szCs w:val="20"/>
                      <w:shd w:val="clear" w:color="auto" w:fill="C0C0C0"/>
                    </w:rPr>
                  </w:pPr>
                  <w:r w:rsidRPr="00AA74F2">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проведения сверки сумм средств бюджета </w:t>
                  </w:r>
                  <w:r w:rsidRPr="00AA74F2">
                    <w:rPr>
                      <w:rFonts w:cs="Arial"/>
                      <w:szCs w:val="20"/>
                      <w:shd w:val="clear" w:color="auto" w:fill="C0C0C0"/>
                    </w:rPr>
                    <w:t>СФР</w:t>
                  </w:r>
                  <w:r>
                    <w:rPr>
                      <w:rFonts w:cs="Arial"/>
                      <w:szCs w:val="20"/>
                    </w:rPr>
                    <w:t>, размещенных Федеральным казначейством на депозитных счетах</w:t>
                  </w:r>
                </w:p>
                <w:p w:rsidR="00442972" w:rsidRDefault="00442972" w:rsidP="00FB0319">
                  <w:pPr>
                    <w:autoSpaceDE w:val="0"/>
                    <w:autoSpaceDN w:val="0"/>
                    <w:adjustRightInd w:val="0"/>
                    <w:spacing w:after="1" w:line="200" w:lineRule="atLeast"/>
                    <w:rPr>
                      <w:rFonts w:cs="Arial"/>
                      <w:szCs w:val="20"/>
                    </w:rPr>
                  </w:pPr>
                </w:p>
                <w:p w:rsidR="00442972" w:rsidRDefault="00442972" w:rsidP="00FB0319">
                  <w:pPr>
                    <w:autoSpaceDE w:val="0"/>
                    <w:autoSpaceDN w:val="0"/>
                    <w:adjustRightInd w:val="0"/>
                    <w:spacing w:after="1" w:line="200" w:lineRule="atLeast"/>
                    <w:rPr>
                      <w:rFonts w:cs="Arial"/>
                      <w:szCs w:val="20"/>
                    </w:rPr>
                  </w:pPr>
                </w:p>
                <w:p w:rsidR="00442972" w:rsidRDefault="00442972" w:rsidP="00FB0319">
                  <w:pPr>
                    <w:autoSpaceDE w:val="0"/>
                    <w:autoSpaceDN w:val="0"/>
                    <w:adjustRightInd w:val="0"/>
                    <w:spacing w:after="1" w:line="200" w:lineRule="atLeast"/>
                    <w:rPr>
                      <w:rFonts w:cs="Arial"/>
                      <w:szCs w:val="20"/>
                    </w:rPr>
                  </w:pPr>
                </w:p>
                <w:p w:rsidR="00442972" w:rsidRDefault="00442972" w:rsidP="00FB0319">
                  <w:pPr>
                    <w:autoSpaceDE w:val="0"/>
                    <w:autoSpaceDN w:val="0"/>
                    <w:adjustRightInd w:val="0"/>
                    <w:spacing w:after="1" w:line="200" w:lineRule="atLeast"/>
                    <w:rPr>
                      <w:rFonts w:cs="Arial"/>
                      <w:szCs w:val="20"/>
                    </w:rPr>
                  </w:pPr>
                </w:p>
                <w:p w:rsidR="00442972" w:rsidRDefault="00442972"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442</w:t>
                  </w:r>
                </w:p>
              </w:tc>
              <w:tc>
                <w:tcPr>
                  <w:tcW w:w="1560" w:type="dxa"/>
                  <w:tcBorders>
                    <w:top w:val="single" w:sz="4" w:space="0" w:color="auto"/>
                    <w:left w:val="single" w:sz="4" w:space="0" w:color="auto"/>
                    <w:bottom w:val="single" w:sz="4" w:space="0" w:color="auto"/>
                    <w:right w:val="single" w:sz="4" w:space="0" w:color="auto"/>
                  </w:tcBorders>
                </w:tcPr>
                <w:p w:rsidR="00442972" w:rsidRDefault="00FB0319" w:rsidP="00FB0319">
                  <w:pPr>
                    <w:autoSpaceDE w:val="0"/>
                    <w:autoSpaceDN w:val="0"/>
                    <w:adjustRightInd w:val="0"/>
                    <w:spacing w:after="1" w:line="200" w:lineRule="atLeast"/>
                    <w:rPr>
                      <w:rFonts w:cs="Arial"/>
                      <w:szCs w:val="20"/>
                    </w:rPr>
                  </w:pPr>
                  <w:r>
                    <w:rPr>
                      <w:rFonts w:cs="Arial"/>
                      <w:szCs w:val="20"/>
                    </w:rPr>
                    <w:t xml:space="preserve">Выписка </w:t>
                  </w:r>
                  <w:r w:rsidRPr="00AA74F2">
                    <w:rPr>
                      <w:rFonts w:cs="Arial"/>
                      <w:szCs w:val="20"/>
                      <w:shd w:val="clear" w:color="auto" w:fill="C0C0C0"/>
                    </w:rPr>
                    <w:t>со</w:t>
                  </w:r>
                  <w:r>
                    <w:rPr>
                      <w:rFonts w:cs="Arial"/>
                      <w:szCs w:val="20"/>
                    </w:rPr>
                    <w:t xml:space="preserve"> счета (по депозитным договорам), открытого Федеральному казначейству в кредитной организации (при наличии функциональной возможности)</w:t>
                  </w:r>
                </w:p>
                <w:p w:rsidR="009F3041" w:rsidRDefault="009F3041" w:rsidP="00FB0319">
                  <w:pPr>
                    <w:autoSpaceDE w:val="0"/>
                    <w:autoSpaceDN w:val="0"/>
                    <w:adjustRightInd w:val="0"/>
                    <w:spacing w:after="1" w:line="200" w:lineRule="atLeast"/>
                    <w:rPr>
                      <w:rFonts w:cs="Arial"/>
                      <w:szCs w:val="20"/>
                    </w:rPr>
                  </w:pPr>
                </w:p>
                <w:p w:rsidR="009F3041" w:rsidRDefault="009F3041"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1 (одного) рабочего дня со дня получения документа от кредитных организаций</w:t>
                  </w:r>
                </w:p>
              </w:tc>
              <w:tc>
                <w:tcPr>
                  <w:tcW w:w="1018" w:type="dxa"/>
                  <w:tcBorders>
                    <w:top w:val="single" w:sz="4" w:space="0" w:color="auto"/>
                    <w:left w:val="single" w:sz="4" w:space="0" w:color="auto"/>
                    <w:bottom w:val="single" w:sz="4" w:space="0" w:color="auto"/>
                    <w:right w:val="single" w:sz="4" w:space="0" w:color="auto"/>
                  </w:tcBorders>
                </w:tcPr>
                <w:p w:rsidR="00FB0319" w:rsidRPr="00AA74F2" w:rsidRDefault="00FB0319" w:rsidP="00FB0319">
                  <w:pPr>
                    <w:autoSpaceDE w:val="0"/>
                    <w:autoSpaceDN w:val="0"/>
                    <w:adjustRightInd w:val="0"/>
                    <w:spacing w:after="1" w:line="200" w:lineRule="atLeast"/>
                    <w:rPr>
                      <w:rFonts w:cs="Arial"/>
                      <w:szCs w:val="20"/>
                      <w:shd w:val="clear" w:color="auto" w:fill="C0C0C0"/>
                    </w:rPr>
                  </w:pPr>
                  <w:r w:rsidRPr="00AA74F2">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произведена сверка</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проведения сверки сумм средств бюджета </w:t>
                  </w:r>
                  <w:r w:rsidRPr="00AA74F2">
                    <w:rPr>
                      <w:rFonts w:cs="Arial"/>
                      <w:szCs w:val="20"/>
                      <w:shd w:val="clear" w:color="auto" w:fill="C0C0C0"/>
                    </w:rPr>
                    <w:t>СФР</w:t>
                  </w:r>
                  <w:r>
                    <w:rPr>
                      <w:rFonts w:cs="Arial"/>
                      <w:szCs w:val="20"/>
                    </w:rPr>
                    <w:t>, размещенных Федеральным казначейством на депозитных счетах</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lastRenderedPageBreak/>
                    <w:t>443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Выписка из лицевого счета администратора источников (код формы по КФД 0531764) </w:t>
                  </w:r>
                  <w:r w:rsidRPr="00AA74F2">
                    <w:rPr>
                      <w:rFonts w:cs="Arial"/>
                      <w:szCs w:val="20"/>
                      <w:shd w:val="clear" w:color="auto" w:fill="C0C0C0"/>
                    </w:rPr>
                    <w:t>СФР</w:t>
                  </w:r>
                  <w:r>
                    <w:rPr>
                      <w:rFonts w:cs="Arial"/>
                      <w:szCs w:val="20"/>
                    </w:rPr>
                    <w:t>, приложение к выписке из лицевого счета главного администратора источников финансирования дефицита бюджета (код формы по КФД 0531782) с расчетными (платежными) документами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A74F2">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A74F2">
                    <w:rPr>
                      <w:rFonts w:cs="Arial"/>
                      <w:szCs w:val="20"/>
                      <w:shd w:val="clear" w:color="auto" w:fill="C0C0C0"/>
                    </w:rPr>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018" w:type="dxa"/>
                  <w:tcBorders>
                    <w:top w:val="single" w:sz="4" w:space="0" w:color="auto"/>
                    <w:left w:val="single" w:sz="4" w:space="0" w:color="auto"/>
                    <w:bottom w:val="single" w:sz="4" w:space="0" w:color="auto"/>
                    <w:right w:val="single" w:sz="4" w:space="0" w:color="auto"/>
                  </w:tcBorders>
                </w:tcPr>
                <w:p w:rsidR="00FB0319" w:rsidRPr="00AA74F2" w:rsidRDefault="00FB0319" w:rsidP="00FB0319">
                  <w:pPr>
                    <w:autoSpaceDE w:val="0"/>
                    <w:autoSpaceDN w:val="0"/>
                    <w:adjustRightInd w:val="0"/>
                    <w:spacing w:after="1" w:line="200" w:lineRule="atLeast"/>
                    <w:rPr>
                      <w:rFonts w:cs="Arial"/>
                      <w:szCs w:val="20"/>
                      <w:shd w:val="clear" w:color="auto" w:fill="C0C0C0"/>
                    </w:rPr>
                  </w:pPr>
                  <w:r w:rsidRPr="00AA74F2">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отражения факта хозяйственной жизни </w:t>
                  </w:r>
                  <w:r w:rsidRPr="00AA74F2">
                    <w:rPr>
                      <w:rFonts w:cs="Arial"/>
                      <w:szCs w:val="20"/>
                      <w:shd w:val="clear" w:color="auto" w:fill="C0C0C0"/>
                    </w:rPr>
                    <w:t>при обработке первичных учетных документов, являющихся приложением к Выписке из лицевого счета администратора источников финансирования дефицита бюджета (код формы по КФД 0531764) СФР</w:t>
                  </w:r>
                </w:p>
                <w:p w:rsidR="00AA74F2" w:rsidRDefault="00AA74F2"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AA74F2">
                    <w:rPr>
                      <w:rFonts w:cs="Arial"/>
                      <w:szCs w:val="20"/>
                      <w:shd w:val="clear" w:color="auto" w:fill="C0C0C0"/>
                    </w:rPr>
                    <w:t>Журнале</w:t>
                  </w:r>
                  <w:r>
                    <w:rPr>
                      <w:rFonts w:cs="Arial"/>
                      <w:szCs w:val="20"/>
                    </w:rPr>
                    <w:t xml:space="preserve"> операций </w:t>
                  </w:r>
                  <w:r w:rsidRPr="00AA74F2">
                    <w:rPr>
                      <w:rFonts w:cs="Arial"/>
                      <w:szCs w:val="20"/>
                      <w:shd w:val="clear" w:color="auto" w:fill="C0C0C0"/>
                    </w:rPr>
                    <w:t>с безналичными денежными средствами</w:t>
                  </w:r>
                  <w:r>
                    <w:rPr>
                      <w:rFonts w:cs="Arial"/>
                      <w:szCs w:val="20"/>
                    </w:rPr>
                    <w:t xml:space="preserve"> (код формы по ОКУД 0504071), </w:t>
                  </w:r>
                  <w:r w:rsidRPr="00AA74F2">
                    <w:rPr>
                      <w:rFonts w:cs="Arial"/>
                      <w:szCs w:val="20"/>
                      <w:shd w:val="clear" w:color="auto" w:fill="C0C0C0"/>
                    </w:rPr>
                    <w:t>Журнале операций расчетов с дебиторами по доходам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444</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A74F2">
                    <w:rPr>
                      <w:rFonts w:cs="Arial"/>
                      <w:szCs w:val="20"/>
                      <w:shd w:val="clear" w:color="auto" w:fill="C0C0C0"/>
                    </w:rPr>
                    <w:t>Документ, содержащий информацию</w:t>
                  </w:r>
                  <w:r>
                    <w:rPr>
                      <w:rFonts w:cs="Arial"/>
                      <w:szCs w:val="20"/>
                    </w:rPr>
                    <w:t xml:space="preserve"> об открытии и закрытии банковских счетов </w:t>
                  </w:r>
                  <w:r w:rsidRPr="00AA74F2">
                    <w:rPr>
                      <w:rFonts w:cs="Arial"/>
                      <w:szCs w:val="20"/>
                      <w:shd w:val="clear" w:color="auto" w:fill="C0C0C0"/>
                    </w:rPr>
                    <w:t>СФР</w:t>
                  </w:r>
                  <w:r>
                    <w:rPr>
                      <w:rFonts w:cs="Arial"/>
                      <w:szCs w:val="20"/>
                    </w:rPr>
                    <w:t>, открытых в кредитной организации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r w:rsidRPr="00AA74F2">
                    <w:rPr>
                      <w:rFonts w:cs="Arial"/>
                      <w:szCs w:val="20"/>
                      <w:shd w:val="clear" w:color="auto" w:fill="C0C0C0"/>
                    </w:rPr>
                    <w:t>, 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3 (трех) рабочих дней месяца, следующего за отчетным</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после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для сверки данных</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AA74F2">
                    <w:rPr>
                      <w:rFonts w:cs="Arial"/>
                      <w:szCs w:val="20"/>
                      <w:shd w:val="clear" w:color="auto" w:fill="C0C0C0"/>
                    </w:rPr>
                    <w:t>формирования годовой, квартальной, месячной отчетности об исполнении бюджета СФР</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445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Годовая, квартальная, месячная отчетность об исполнении бюджета </w:t>
                  </w:r>
                  <w:r w:rsidRPr="00AA74F2">
                    <w:rPr>
                      <w:rFonts w:cs="Arial"/>
                      <w:szCs w:val="20"/>
                      <w:shd w:val="clear" w:color="auto" w:fill="C0C0C0"/>
                    </w:rPr>
                    <w:t>СФР</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бумажный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формование годовой, квартальной, месячной отчетности об исполнении бюджета </w:t>
                  </w:r>
                  <w:r w:rsidRPr="00AA74F2">
                    <w:rPr>
                      <w:rFonts w:cs="Arial"/>
                      <w:szCs w:val="20"/>
                      <w:shd w:val="clear" w:color="auto" w:fill="C0C0C0"/>
                    </w:rPr>
                    <w:t>СФР</w:t>
                  </w:r>
                  <w:r>
                    <w:rPr>
                      <w:rFonts w:cs="Arial"/>
                      <w:szCs w:val="20"/>
                    </w:rPr>
                    <w:t xml:space="preserve"> и направление отчетности на подписание руководителю (уполномоченному лицу) субъекта централизованного учета для представления отчетности средствами ГИИС "Электронный бюджет" в </w:t>
                  </w:r>
                  <w:r>
                    <w:rPr>
                      <w:rFonts w:cs="Arial"/>
                      <w:szCs w:val="20"/>
                    </w:rPr>
                    <w:lastRenderedPageBreak/>
                    <w:t>сроки, установленные субъектом централизованного учета</w:t>
                  </w:r>
                </w:p>
                <w:p w:rsidR="00AA74F2" w:rsidRDefault="00AA74F2" w:rsidP="00FB0319">
                  <w:pPr>
                    <w:autoSpaceDE w:val="0"/>
                    <w:autoSpaceDN w:val="0"/>
                    <w:adjustRightInd w:val="0"/>
                    <w:spacing w:after="1" w:line="200" w:lineRule="atLeast"/>
                    <w:rPr>
                      <w:rFonts w:cs="Arial"/>
                      <w:szCs w:val="20"/>
                    </w:rPr>
                  </w:pPr>
                </w:p>
                <w:p w:rsidR="00AA74F2" w:rsidRDefault="00AA74F2" w:rsidP="00FB0319">
                  <w:pPr>
                    <w:autoSpaceDE w:val="0"/>
                    <w:autoSpaceDN w:val="0"/>
                    <w:adjustRightInd w:val="0"/>
                    <w:spacing w:after="1" w:line="200" w:lineRule="atLeast"/>
                    <w:rPr>
                      <w:rFonts w:cs="Arial"/>
                      <w:szCs w:val="20"/>
                    </w:rPr>
                  </w:pPr>
                </w:p>
                <w:p w:rsidR="00AA74F2" w:rsidRDefault="00AA74F2" w:rsidP="00FB0319">
                  <w:pPr>
                    <w:autoSpaceDE w:val="0"/>
                    <w:autoSpaceDN w:val="0"/>
                    <w:adjustRightInd w:val="0"/>
                    <w:spacing w:after="1" w:line="200" w:lineRule="atLeast"/>
                    <w:rPr>
                      <w:rFonts w:cs="Arial"/>
                      <w:szCs w:val="20"/>
                    </w:rPr>
                  </w:pPr>
                </w:p>
                <w:p w:rsidR="00AA74F2" w:rsidRDefault="00AA74F2" w:rsidP="00FB0319">
                  <w:pPr>
                    <w:autoSpaceDE w:val="0"/>
                    <w:autoSpaceDN w:val="0"/>
                    <w:adjustRightInd w:val="0"/>
                    <w:spacing w:after="1" w:line="200" w:lineRule="atLeast"/>
                    <w:rPr>
                      <w:rFonts w:cs="Arial"/>
                      <w:szCs w:val="20"/>
                    </w:rPr>
                  </w:pPr>
                </w:p>
                <w:p w:rsidR="00AA74F2" w:rsidRDefault="00AA74F2"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ответственные лица уполномоченной организации,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сроки, установленные приказом субъекта централизованного учета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представленная в ГИИС "Электронный бюджет" отчетность</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направления годовой, квартальной, месячной отчетности об исполнении бюджета </w:t>
                  </w:r>
                  <w:r w:rsidRPr="00AA74F2">
                    <w:rPr>
                      <w:rFonts w:cs="Arial"/>
                      <w:szCs w:val="20"/>
                      <w:shd w:val="clear" w:color="auto" w:fill="C0C0C0"/>
                    </w:rPr>
                    <w:t>СФР</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88" w:name="Р2_27"/>
                  <w:bookmarkEnd w:id="88"/>
                  <w:r>
                    <w:rPr>
                      <w:rFonts w:cs="Arial"/>
                      <w:szCs w:val="20"/>
                    </w:rPr>
                    <w:t>23. Учет операций по перечислению средств по компенсационным выплатам по вкладам (взносам) в организациях государственного страхования</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446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Соглашение об осуществлении операций по компенсационным выплатам по вкладам (взносам) в организациях государственного страхования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3 (рабочих) дней со дня получения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AA74F2" w:rsidRDefault="00FB0319" w:rsidP="00FB0319">
                  <w:pPr>
                    <w:autoSpaceDE w:val="0"/>
                    <w:autoSpaceDN w:val="0"/>
                    <w:adjustRightInd w:val="0"/>
                    <w:spacing w:after="1" w:line="200" w:lineRule="atLeast"/>
                    <w:rPr>
                      <w:rFonts w:cs="Arial"/>
                      <w:szCs w:val="20"/>
                      <w:shd w:val="clear" w:color="auto" w:fill="C0C0C0"/>
                    </w:rPr>
                  </w:pPr>
                  <w:r w:rsidRPr="00AA74F2">
                    <w:rPr>
                      <w:rFonts w:cs="Arial"/>
                      <w:szCs w:val="20"/>
                      <w:shd w:val="clear" w:color="auto" w:fill="C0C0C0"/>
                    </w:rPr>
                    <w:t>не позднее 1 (одного) рабочего дня со дня получения Соглашения об осуществлении операций по компенсационным выплатам по вкладам (взносам) в организациях государстве</w:t>
                  </w:r>
                  <w:r w:rsidR="00B77314">
                    <w:rPr>
                      <w:rFonts w:cs="Arial"/>
                      <w:szCs w:val="20"/>
                      <w:shd w:val="clear" w:color="auto" w:fill="C0C0C0"/>
                    </w:rPr>
                    <w:t>н</w:t>
                  </w:r>
                  <w:r w:rsidRPr="00AA74F2">
                    <w:rPr>
                      <w:rFonts w:cs="Arial"/>
                      <w:szCs w:val="20"/>
                      <w:shd w:val="clear" w:color="auto" w:fill="C0C0C0"/>
                    </w:rPr>
                    <w:t>ного страхова</w:t>
                  </w:r>
                  <w:bookmarkStart w:id="89" w:name="_GoBack"/>
                  <w:bookmarkEnd w:id="89"/>
                  <w:r w:rsidRPr="00AA74F2">
                    <w:rPr>
                      <w:rFonts w:cs="Arial"/>
                      <w:szCs w:val="20"/>
                      <w:shd w:val="clear" w:color="auto" w:fill="C0C0C0"/>
                    </w:rPr>
                    <w:t>ния</w:t>
                  </w:r>
                </w:p>
              </w:tc>
              <w:tc>
                <w:tcPr>
                  <w:tcW w:w="1276" w:type="dxa"/>
                  <w:tcBorders>
                    <w:top w:val="single" w:sz="4" w:space="0" w:color="auto"/>
                    <w:left w:val="single" w:sz="4" w:space="0" w:color="auto"/>
                    <w:bottom w:val="single" w:sz="4" w:space="0" w:color="auto"/>
                    <w:right w:val="single" w:sz="4" w:space="0" w:color="auto"/>
                  </w:tcBorders>
                </w:tcPr>
                <w:p w:rsidR="00FB0319" w:rsidRPr="00AA74F2" w:rsidRDefault="00FB0319" w:rsidP="00FB0319">
                  <w:pPr>
                    <w:autoSpaceDE w:val="0"/>
                    <w:autoSpaceDN w:val="0"/>
                    <w:adjustRightInd w:val="0"/>
                    <w:spacing w:after="1" w:line="200" w:lineRule="atLeast"/>
                    <w:rPr>
                      <w:rFonts w:cs="Arial"/>
                      <w:szCs w:val="20"/>
                      <w:shd w:val="clear" w:color="auto" w:fill="C0C0C0"/>
                    </w:rPr>
                  </w:pPr>
                  <w:r w:rsidRPr="00AA74F2">
                    <w:rPr>
                      <w:rFonts w:cs="Arial"/>
                      <w:szCs w:val="20"/>
                      <w:shd w:val="clear" w:color="auto" w:fill="C0C0C0"/>
                    </w:rPr>
                    <w:t>отражение в аналитическом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AA74F2">
                    <w:rPr>
                      <w:rFonts w:cs="Arial"/>
                      <w:szCs w:val="20"/>
                      <w:shd w:val="clear" w:color="auto" w:fill="C0C0C0"/>
                    </w:rPr>
                    <w:t>обеспечение ведения аналитического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447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Пакет заявок на перечисление средств по компенсационным выплатам по вкладам (взносам) в организациях государственного страхования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средствами ГИИС "Электронный бюджет" не позднее 1 (одного) рабочего дня со дня получения от организации государственного страхования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в течение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E5A71">
                    <w:rPr>
                      <w:rFonts w:cs="Arial"/>
                      <w:szCs w:val="20"/>
                      <w:shd w:val="clear" w:color="auto" w:fill="C0C0C0"/>
                    </w:rPr>
                    <w:t>Журнале</w:t>
                  </w:r>
                  <w:r>
                    <w:rPr>
                      <w:rFonts w:cs="Arial"/>
                      <w:szCs w:val="20"/>
                    </w:rPr>
                    <w:t xml:space="preserve"> операций </w:t>
                  </w:r>
                  <w:r w:rsidRPr="006E5A71">
                    <w:rPr>
                      <w:rFonts w:cs="Arial"/>
                      <w:szCs w:val="20"/>
                      <w:shd w:val="clear" w:color="auto" w:fill="C0C0C0"/>
                    </w:rPr>
                    <w:t>с безналичными денежными средствами</w:t>
                  </w:r>
                  <w:r>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448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5A71">
                    <w:rPr>
                      <w:rFonts w:cs="Arial"/>
                      <w:szCs w:val="20"/>
                      <w:shd w:val="clear" w:color="auto" w:fill="C0C0C0"/>
                    </w:rPr>
                    <w:t>Распоряжение о совершении казначейских платежей по форме согласно приложению N 15 к приказу Федерального казначейства от 14 мая 2020 г. N 21н</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средствами ГИИС "Электронный бюджет" в сроки, установленные Соглашением об осуществлении операций по компенсационным выплатам </w:t>
                  </w:r>
                  <w:r>
                    <w:rPr>
                      <w:rFonts w:cs="Arial"/>
                      <w:szCs w:val="20"/>
                    </w:rPr>
                    <w:lastRenderedPageBreak/>
                    <w:t>по вкладам (взносам) в организациях государственного страхования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уполномоченные лица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выписки</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5A71">
                    <w:rPr>
                      <w:rFonts w:cs="Arial"/>
                      <w:szCs w:val="20"/>
                      <w:shd w:val="clear" w:color="auto" w:fill="C0C0C0"/>
                    </w:rPr>
                    <w:t>отражения факта хозяйственной жизни при обработке первичных учетных документов, являющихся приложением к Выписке</w:t>
                  </w:r>
                  <w:r>
                    <w:rPr>
                      <w:rFonts w:cs="Arial"/>
                      <w:szCs w:val="20"/>
                    </w:rPr>
                    <w:t xml:space="preserve"> </w:t>
                  </w:r>
                  <w:r>
                    <w:rPr>
                      <w:rFonts w:cs="Arial"/>
                      <w:szCs w:val="20"/>
                    </w:rPr>
                    <w:lastRenderedPageBreak/>
                    <w:t>из лицевого счета администратора источников финансирования дефицита бюджета (код формы по КФД 0531764)</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отражения в </w:t>
                  </w:r>
                  <w:r w:rsidRPr="006E5A71">
                    <w:rPr>
                      <w:rFonts w:cs="Arial"/>
                      <w:szCs w:val="20"/>
                      <w:shd w:val="clear" w:color="auto" w:fill="C0C0C0"/>
                    </w:rPr>
                    <w:t>Журнале</w:t>
                  </w:r>
                  <w:r>
                    <w:rPr>
                      <w:rFonts w:cs="Arial"/>
                      <w:szCs w:val="20"/>
                    </w:rPr>
                    <w:t xml:space="preserve"> операций </w:t>
                  </w:r>
                  <w:r w:rsidRPr="006E5A71">
                    <w:rPr>
                      <w:rFonts w:cs="Arial"/>
                      <w:szCs w:val="20"/>
                      <w:shd w:val="clear" w:color="auto" w:fill="C0C0C0"/>
                    </w:rPr>
                    <w:t>с безналичными денежными средствами</w:t>
                  </w:r>
                  <w:r>
                    <w:rPr>
                      <w:rFonts w:cs="Arial"/>
                      <w:szCs w:val="20"/>
                    </w:rPr>
                    <w:t xml:space="preserve"> (код формы по ОКУД 0504071)</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90" w:name="Р2_28"/>
                  <w:bookmarkEnd w:id="90"/>
                  <w:r>
                    <w:rPr>
                      <w:rFonts w:cs="Arial"/>
                      <w:szCs w:val="20"/>
                    </w:rPr>
                    <w:t>24. Учет операций по выдаче федеральных специальных марок</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449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Первичные (сводные) учетные документы и </w:t>
                  </w:r>
                  <w:r w:rsidRPr="006E5A71">
                    <w:rPr>
                      <w:rFonts w:cs="Arial"/>
                      <w:szCs w:val="20"/>
                      <w:shd w:val="clear" w:color="auto" w:fill="C0C0C0"/>
                    </w:rPr>
                    <w:t>документы, содержащие информацию</w:t>
                  </w:r>
                  <w:r>
                    <w:rPr>
                      <w:rFonts w:cs="Arial"/>
                      <w:szCs w:val="20"/>
                    </w:rPr>
                    <w:t xml:space="preserve">, </w:t>
                  </w:r>
                  <w:r w:rsidRPr="006E5A71">
                    <w:rPr>
                      <w:rFonts w:cs="Arial"/>
                      <w:szCs w:val="20"/>
                      <w:shd w:val="clear" w:color="auto" w:fill="C0C0C0"/>
                    </w:rPr>
                    <w:t>необходимую</w:t>
                  </w:r>
                  <w:r>
                    <w:rPr>
                      <w:rFonts w:cs="Arial"/>
                      <w:szCs w:val="20"/>
                    </w:rPr>
                    <w:t xml:space="preserve"> для перечисления денежных средств в АО "Гознак" для изготовления федеральной специальной марки (далее - ФСМ)</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449</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Заключение о возможности выдачи ФСМ (решение об изготовлении ФСМ), с указанием наименования документа-основания платежа, суммы (в том числе суммы </w:t>
                  </w:r>
                  <w:r w:rsidRPr="006E5A71">
                    <w:rPr>
                      <w:rFonts w:cs="Arial"/>
                      <w:szCs w:val="20"/>
                      <w:shd w:val="clear" w:color="auto" w:fill="C0C0C0"/>
                    </w:rPr>
                    <w:t>налога на добавленную стоимость</w:t>
                  </w:r>
                  <w:r>
                    <w:rPr>
                      <w:rFonts w:cs="Arial"/>
                      <w:szCs w:val="20"/>
                    </w:rPr>
                    <w:t xml:space="preserve">, ИНН и </w:t>
                  </w:r>
                  <w:r w:rsidRPr="006E5A71">
                    <w:rPr>
                      <w:rFonts w:cs="Arial"/>
                      <w:szCs w:val="20"/>
                      <w:shd w:val="clear" w:color="auto" w:fill="C0C0C0"/>
                    </w:rPr>
                    <w:t>код причины постановки на учет заявителя</w:t>
                  </w:r>
                  <w:r>
                    <w:rPr>
                      <w:rFonts w:cs="Arial"/>
                      <w:szCs w:val="20"/>
                    </w:rPr>
                    <w:t xml:space="preserve">, </w:t>
                  </w:r>
                  <w:r w:rsidRPr="006E5A71">
                    <w:rPr>
                      <w:rFonts w:cs="Arial"/>
                      <w:szCs w:val="20"/>
                      <w:shd w:val="clear" w:color="auto" w:fill="C0C0C0"/>
                    </w:rPr>
                    <w:t>необходимых</w:t>
                  </w:r>
                  <w:r>
                    <w:rPr>
                      <w:rFonts w:cs="Arial"/>
                      <w:szCs w:val="20"/>
                    </w:rPr>
                    <w:t xml:space="preserve"> для перечисления денежных средств в АО "Гознак"</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Распоряжения о совершении казначейских платежей по </w:t>
                  </w:r>
                  <w:r w:rsidRPr="006E5A71">
                    <w:rPr>
                      <w:rFonts w:cs="Arial"/>
                      <w:szCs w:val="20"/>
                      <w:shd w:val="clear" w:color="auto" w:fill="C0C0C0"/>
                    </w:rPr>
                    <w:t>формам</w:t>
                  </w:r>
                  <w:r>
                    <w:rPr>
                      <w:rFonts w:cs="Arial"/>
                      <w:szCs w:val="20"/>
                    </w:rPr>
                    <w:t xml:space="preserve"> согласно </w:t>
                  </w:r>
                  <w:r w:rsidRPr="006E5A71">
                    <w:rPr>
                      <w:rFonts w:cs="Arial"/>
                      <w:szCs w:val="20"/>
                      <w:shd w:val="clear" w:color="auto" w:fill="C0C0C0"/>
                    </w:rPr>
                    <w:t>приложениям</w:t>
                  </w:r>
                  <w:r>
                    <w:rPr>
                      <w:rFonts w:cs="Arial"/>
                      <w:szCs w:val="20"/>
                    </w:rPr>
                    <w:t xml:space="preserve"> N 15, 16 к </w:t>
                  </w:r>
                  <w:r w:rsidRPr="006E5A71">
                    <w:rPr>
                      <w:rFonts w:cs="Arial"/>
                      <w:szCs w:val="20"/>
                      <w:shd w:val="clear" w:color="auto" w:fill="C0C0C0"/>
                    </w:rPr>
                    <w:t>приказу Федерального казначейства от 14 мая 2020 г.</w:t>
                  </w:r>
                  <w:r>
                    <w:rPr>
                      <w:rFonts w:cs="Arial"/>
                      <w:szCs w:val="20"/>
                    </w:rPr>
                    <w:t xml:space="preserve"> N 21н для перечисления в АО "Гознак"</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6E5A71">
                    <w:rPr>
                      <w:rFonts w:cs="Arial"/>
                      <w:szCs w:val="20"/>
                      <w:shd w:val="clear" w:color="auto" w:fill="C0C0C0"/>
                    </w:rPr>
                    <w:t>направления в Распоряжения о совершении казначейских платежей по формам согласно приложениям N 15, 16 к приказу Федерального казначейства от 14 мая 2020 г. N 21н в орган Федерального казначейства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lastRenderedPageBreak/>
                    <w:t>449</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Реестр заключений о возможности выдачи ФСМ для перечисления денежных средств в АО "Гознак"</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Распоряжения о совершении казначейских платежей по </w:t>
                  </w:r>
                  <w:r w:rsidRPr="006E5A71">
                    <w:rPr>
                      <w:rFonts w:cs="Arial"/>
                      <w:szCs w:val="20"/>
                      <w:shd w:val="clear" w:color="auto" w:fill="C0C0C0"/>
                    </w:rPr>
                    <w:t>формам</w:t>
                  </w:r>
                  <w:r>
                    <w:rPr>
                      <w:rFonts w:cs="Arial"/>
                      <w:szCs w:val="20"/>
                    </w:rPr>
                    <w:t xml:space="preserve"> согласно </w:t>
                  </w:r>
                  <w:r w:rsidRPr="006E5A71">
                    <w:rPr>
                      <w:rFonts w:cs="Arial"/>
                      <w:szCs w:val="20"/>
                      <w:shd w:val="clear" w:color="auto" w:fill="C0C0C0"/>
                    </w:rPr>
                    <w:t>приложениям</w:t>
                  </w:r>
                  <w:r>
                    <w:rPr>
                      <w:rFonts w:cs="Arial"/>
                      <w:szCs w:val="20"/>
                    </w:rPr>
                    <w:t xml:space="preserve"> N 15, 16 к </w:t>
                  </w:r>
                  <w:r w:rsidRPr="006E5A71">
                    <w:rPr>
                      <w:rFonts w:cs="Arial"/>
                      <w:szCs w:val="20"/>
                      <w:shd w:val="clear" w:color="auto" w:fill="C0C0C0"/>
                    </w:rPr>
                    <w:t>приказу Федерального казначейства от 14 мая 2020 г.</w:t>
                  </w:r>
                  <w:r>
                    <w:rPr>
                      <w:rFonts w:cs="Arial"/>
                      <w:szCs w:val="20"/>
                    </w:rPr>
                    <w:t xml:space="preserve"> N 21н для перечисления в АО "Гознак"</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6E5A71">
                    <w:rPr>
                      <w:rFonts w:cs="Arial"/>
                      <w:szCs w:val="20"/>
                      <w:shd w:val="clear" w:color="auto" w:fill="C0C0C0"/>
                    </w:rPr>
                    <w:t>направления в Распоряжения о совершении казначейских платежей по формам согласно приложениям N 15, 16 к приказу Федерального казначейства от 14 мая 2020 г. N 21н в орган Федерального казначейства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450</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(сводные) учетные документы на возврат денежных средств заявителю</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450</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Первичные учетные документы на возврат денежных средств заявителю (справка о наличии недостатков в представленных заявителем документах, письмо заявителя об оставлении (зачете) денежных средств в счет будущих платежей, либо возврате денежных средств заявителю, документ - основание зачисления денежных средств на </w:t>
                  </w:r>
                  <w:r>
                    <w:rPr>
                      <w:rFonts w:cs="Arial"/>
                      <w:szCs w:val="20"/>
                    </w:rPr>
                    <w:lastRenderedPageBreak/>
                    <w:t>лицевой счет для учета операций со средствами, поступающими во временное распоряжение, основание возврата; заявление заявителя об отказе в предоставлении государственной услуги, письмо об исполнении обязательства заявителем, письмо заявителя об ошибочном перечислении денежных средств, письмо заявителя о</w:t>
                  </w:r>
                  <w:r w:rsidR="009C3883">
                    <w:rPr>
                      <w:rFonts w:cs="Arial"/>
                      <w:szCs w:val="20"/>
                    </w:rPr>
                    <w:t>б</w:t>
                  </w:r>
                  <w:r>
                    <w:rPr>
                      <w:rFonts w:cs="Arial"/>
                      <w:szCs w:val="20"/>
                    </w:rPr>
                    <w:t xml:space="preserve"> оставлении (зачете) денежных средств в счет будущих платежей либо возврате денежных средств заявителю</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Распоряжения о совершении казначейских платежей по форме согласно </w:t>
                  </w:r>
                  <w:r w:rsidRPr="006F7912">
                    <w:rPr>
                      <w:rFonts w:cs="Arial"/>
                      <w:szCs w:val="20"/>
                      <w:shd w:val="clear" w:color="auto" w:fill="C0C0C0"/>
                    </w:rPr>
                    <w:t>приложению</w:t>
                  </w:r>
                  <w:r>
                    <w:rPr>
                      <w:rFonts w:cs="Arial"/>
                      <w:szCs w:val="20"/>
                    </w:rPr>
                    <w:t xml:space="preserve"> N 18 к </w:t>
                  </w:r>
                  <w:r w:rsidRPr="006F7912">
                    <w:rPr>
                      <w:rFonts w:cs="Arial"/>
                      <w:szCs w:val="20"/>
                      <w:shd w:val="clear" w:color="auto" w:fill="C0C0C0"/>
                    </w:rPr>
                    <w:t>приказу Федерального казначейства от 14 мая 2020 г.</w:t>
                  </w:r>
                  <w:r>
                    <w:rPr>
                      <w:rFonts w:cs="Arial"/>
                      <w:szCs w:val="20"/>
                    </w:rPr>
                    <w:t xml:space="preserve"> N 21н для перечисления денежных средств заявителю</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6F7912">
                    <w:rPr>
                      <w:rFonts w:cs="Arial"/>
                      <w:szCs w:val="20"/>
                      <w:shd w:val="clear" w:color="auto" w:fill="C0C0C0"/>
                    </w:rPr>
                    <w:t>направления в Распоряжения о совершении казначейских платежей по форме согласно приложению N 18 к приказу Федерального казначейства от 14 мая 2020 г. N 21н в орган Федерального казначейства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450</w:t>
                  </w:r>
                  <w:r>
                    <w:rPr>
                      <w:rFonts w:cs="Arial"/>
                      <w:szCs w:val="2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Реестр документов на возврат денежных средств, включая средства денежного залога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формирования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формирование Распоряжения о совершении казначейских платежей по форме согласно </w:t>
                  </w:r>
                  <w:r w:rsidRPr="006F7912">
                    <w:rPr>
                      <w:rFonts w:cs="Arial"/>
                      <w:szCs w:val="20"/>
                      <w:shd w:val="clear" w:color="auto" w:fill="C0C0C0"/>
                    </w:rPr>
                    <w:t>приложению</w:t>
                  </w:r>
                  <w:r>
                    <w:rPr>
                      <w:rFonts w:cs="Arial"/>
                      <w:szCs w:val="20"/>
                    </w:rPr>
                    <w:t xml:space="preserve"> N 18 к </w:t>
                  </w:r>
                  <w:r w:rsidRPr="006F7912">
                    <w:rPr>
                      <w:rFonts w:cs="Arial"/>
                      <w:szCs w:val="20"/>
                      <w:shd w:val="clear" w:color="auto" w:fill="C0C0C0"/>
                    </w:rPr>
                    <w:t>приказу Федерального казначейства от 14 мая 2020 г.</w:t>
                  </w:r>
                  <w:r>
                    <w:rPr>
                      <w:rFonts w:cs="Arial"/>
                      <w:szCs w:val="20"/>
                    </w:rPr>
                    <w:t xml:space="preserve"> N 21н для перечисления денежных </w:t>
                  </w:r>
                  <w:r>
                    <w:rPr>
                      <w:rFonts w:cs="Arial"/>
                      <w:szCs w:val="20"/>
                    </w:rPr>
                    <w:lastRenderedPageBreak/>
                    <w:t>средств заявителю</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 xml:space="preserve">для </w:t>
                  </w:r>
                  <w:r w:rsidRPr="006F7912">
                    <w:rPr>
                      <w:rFonts w:cs="Arial"/>
                      <w:szCs w:val="20"/>
                      <w:shd w:val="clear" w:color="auto" w:fill="C0C0C0"/>
                    </w:rPr>
                    <w:t>направления в Распоряжения о совершении казначейских платежей по форме согласно приложению N 18 к приказу Федерального казначейства от 14 мая 2020 г. N 21н в орган Федерального казначейства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451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E5A71">
                    <w:rPr>
                      <w:rFonts w:cs="Arial"/>
                      <w:szCs w:val="20"/>
                      <w:shd w:val="clear" w:color="auto" w:fill="C0C0C0"/>
                    </w:rPr>
                    <w:t>Документ, содержащий информацию о независимых гарантиях (договорах поручительства)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451</w:t>
                  </w:r>
                  <w:r w:rsidRPr="006E5A71">
                    <w:rPr>
                      <w:rFonts w:cs="Arial"/>
                      <w:szCs w:val="20"/>
                      <w:shd w:val="clear" w:color="auto" w:fill="C0C0C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F7912">
                    <w:rPr>
                      <w:rFonts w:cs="Arial"/>
                      <w:szCs w:val="20"/>
                      <w:shd w:val="clear" w:color="auto" w:fill="C0C0C0"/>
                    </w:rPr>
                    <w:t>Документ, содержащий информацию</w:t>
                  </w:r>
                  <w:r>
                    <w:rPr>
                      <w:rFonts w:cs="Arial"/>
                      <w:szCs w:val="20"/>
                    </w:rPr>
                    <w:t xml:space="preserve"> о полученных независимых гарантиях </w:t>
                  </w:r>
                  <w:r w:rsidRPr="006F7912">
                    <w:rPr>
                      <w:rFonts w:cs="Arial"/>
                      <w:szCs w:val="20"/>
                      <w:shd w:val="clear" w:color="auto" w:fill="C0C0C0"/>
                    </w:rPr>
                    <w:t>(</w:t>
                  </w:r>
                  <w:r>
                    <w:rPr>
                      <w:rFonts w:cs="Arial"/>
                      <w:szCs w:val="20"/>
                    </w:rPr>
                    <w:t>договорах поручительства</w:t>
                  </w:r>
                  <w:r w:rsidRPr="006F7912">
                    <w:rPr>
                      <w:rFonts w:cs="Arial"/>
                      <w:szCs w:val="20"/>
                      <w:shd w:val="clear" w:color="auto" w:fill="C0C0C0"/>
                    </w:rPr>
                    <w:t>)</w:t>
                  </w:r>
                </w:p>
                <w:p w:rsidR="006E5A71" w:rsidRDefault="006E5A71" w:rsidP="00FB0319">
                  <w:pPr>
                    <w:autoSpaceDE w:val="0"/>
                    <w:autoSpaceDN w:val="0"/>
                    <w:adjustRightInd w:val="0"/>
                    <w:spacing w:after="1" w:line="200" w:lineRule="atLeast"/>
                    <w:rPr>
                      <w:rFonts w:cs="Arial"/>
                      <w:szCs w:val="20"/>
                    </w:rPr>
                  </w:pPr>
                </w:p>
                <w:p w:rsidR="006E5A71" w:rsidRDefault="006E5A71" w:rsidP="00FB0319">
                  <w:pPr>
                    <w:autoSpaceDE w:val="0"/>
                    <w:autoSpaceDN w:val="0"/>
                    <w:adjustRightInd w:val="0"/>
                    <w:spacing w:after="1" w:line="200" w:lineRule="atLeast"/>
                    <w:rPr>
                      <w:rFonts w:cs="Arial"/>
                      <w:szCs w:val="20"/>
                    </w:rPr>
                  </w:pPr>
                </w:p>
                <w:p w:rsidR="006E5A71" w:rsidRDefault="006E5A71" w:rsidP="00FB0319">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следующего рабочего дня со дня получения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F7912">
                    <w:rPr>
                      <w:rFonts w:cs="Arial"/>
                      <w:szCs w:val="20"/>
                      <w:shd w:val="clear" w:color="auto" w:fill="C0C0C0"/>
                    </w:rPr>
                    <w:t>Журнале</w:t>
                  </w:r>
                  <w:r>
                    <w:rPr>
                      <w:rFonts w:cs="Arial"/>
                      <w:szCs w:val="20"/>
                    </w:rPr>
                    <w:t xml:space="preserve"> операций </w:t>
                  </w:r>
                  <w:r w:rsidRPr="006F7912">
                    <w:rPr>
                      <w:rFonts w:cs="Arial"/>
                      <w:szCs w:val="20"/>
                      <w:shd w:val="clear" w:color="auto" w:fill="C0C0C0"/>
                    </w:rPr>
                    <w:t>по забалансовому счету</w:t>
                  </w:r>
                  <w:r>
                    <w:rPr>
                      <w:rFonts w:cs="Arial"/>
                      <w:szCs w:val="20"/>
                    </w:rPr>
                    <w:t xml:space="preserve"> (код формы по ОКУД </w:t>
                  </w:r>
                  <w:r w:rsidRPr="006F7912">
                    <w:rPr>
                      <w:rFonts w:cs="Arial"/>
                      <w:szCs w:val="20"/>
                      <w:shd w:val="clear" w:color="auto" w:fill="C0C0C0"/>
                    </w:rPr>
                    <w:t>0509213</w:t>
                  </w:r>
                  <w:r>
                    <w:rPr>
                      <w:rFonts w:cs="Arial"/>
                      <w:szCs w:val="20"/>
                    </w:rPr>
                    <w: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451</w:t>
                  </w:r>
                  <w:r w:rsidRPr="006E5A71">
                    <w:rPr>
                      <w:rFonts w:cs="Arial"/>
                      <w:szCs w:val="20"/>
                      <w:shd w:val="clear" w:color="auto" w:fill="C0C0C0"/>
                    </w:rPr>
                    <w:t>.2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F7912">
                    <w:rPr>
                      <w:rFonts w:cs="Arial"/>
                      <w:szCs w:val="20"/>
                      <w:shd w:val="clear" w:color="auto" w:fill="C0C0C0"/>
                    </w:rPr>
                    <w:t>Документ, содержащий информацию</w:t>
                  </w:r>
                  <w:r>
                    <w:rPr>
                      <w:rFonts w:cs="Arial"/>
                      <w:szCs w:val="20"/>
                    </w:rPr>
                    <w:t xml:space="preserve"> об окончании действия независимых гарантий </w:t>
                  </w:r>
                  <w:r w:rsidRPr="006F7912">
                    <w:rPr>
                      <w:rFonts w:cs="Arial"/>
                      <w:szCs w:val="20"/>
                      <w:shd w:val="clear" w:color="auto" w:fill="C0C0C0"/>
                    </w:rPr>
                    <w:t>(</w:t>
                  </w:r>
                  <w:r>
                    <w:rPr>
                      <w:rFonts w:cs="Arial"/>
                      <w:szCs w:val="20"/>
                    </w:rPr>
                    <w:t>договоров поручительства</w:t>
                  </w:r>
                  <w:r w:rsidRPr="006F7912">
                    <w:rPr>
                      <w:rFonts w:cs="Arial"/>
                      <w:szCs w:val="20"/>
                      <w:shd w:val="clear" w:color="auto" w:fill="C0C0C0"/>
                    </w:rPr>
                    <w: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не позднее 5 (пяти) рабочих дней по окончании месяца, следующего за месяцем окончания действия независимой гарантии </w:t>
                  </w:r>
                  <w:r w:rsidRPr="006F7912">
                    <w:rPr>
                      <w:rFonts w:cs="Arial"/>
                      <w:szCs w:val="20"/>
                      <w:shd w:val="clear" w:color="auto" w:fill="C0C0C0"/>
                    </w:rPr>
                    <w:t>(договора поручительства)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4 (четырех)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F7912">
                    <w:rPr>
                      <w:rFonts w:cs="Arial"/>
                      <w:szCs w:val="20"/>
                      <w:shd w:val="clear" w:color="auto" w:fill="C0C0C0"/>
                    </w:rPr>
                    <w:t>Журнале</w:t>
                  </w:r>
                  <w:r>
                    <w:rPr>
                      <w:rFonts w:cs="Arial"/>
                      <w:szCs w:val="20"/>
                    </w:rPr>
                    <w:t xml:space="preserve"> операций </w:t>
                  </w:r>
                  <w:r w:rsidRPr="006F7912">
                    <w:rPr>
                      <w:rFonts w:cs="Arial"/>
                      <w:szCs w:val="20"/>
                      <w:shd w:val="clear" w:color="auto" w:fill="C0C0C0"/>
                    </w:rPr>
                    <w:t>по забалансовому счету</w:t>
                  </w:r>
                  <w:r>
                    <w:rPr>
                      <w:rFonts w:cs="Arial"/>
                      <w:szCs w:val="20"/>
                    </w:rPr>
                    <w:t xml:space="preserve"> (код формы по ОКУД </w:t>
                  </w:r>
                  <w:r w:rsidRPr="006F7912">
                    <w:rPr>
                      <w:rFonts w:cs="Arial"/>
                      <w:szCs w:val="20"/>
                      <w:shd w:val="clear" w:color="auto" w:fill="C0C0C0"/>
                    </w:rPr>
                    <w:t>0509213</w:t>
                  </w:r>
                  <w:r>
                    <w:rPr>
                      <w:rFonts w:cs="Arial"/>
                      <w:szCs w:val="20"/>
                    </w:rPr>
                    <w: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452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Накладная, счет-фактура при выдаче ФСМ заявителю (представителю заявителя)</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и направление средствами ГИИС "Электронный бюджет" в уполномоченную организацию не позднее 1 (одного) рабочего дня со дня подписания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(заместитель руководителя)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F7912">
                    <w:rPr>
                      <w:rFonts w:cs="Arial"/>
                      <w:szCs w:val="20"/>
                      <w:shd w:val="clear" w:color="auto" w:fill="C0C0C0"/>
                    </w:rPr>
                    <w:t>Журнале</w:t>
                  </w:r>
                  <w:r>
                    <w:rPr>
                      <w:rFonts w:cs="Arial"/>
                      <w:szCs w:val="20"/>
                    </w:rPr>
                    <w:t xml:space="preserve"> операций </w:t>
                  </w:r>
                  <w:r w:rsidRPr="006F7912">
                    <w:rPr>
                      <w:rFonts w:cs="Arial"/>
                      <w:szCs w:val="20"/>
                      <w:shd w:val="clear" w:color="auto" w:fill="C0C0C0"/>
                    </w:rPr>
                    <w:t>расчетов с дебиторами по доходам</w:t>
                  </w:r>
                  <w:r>
                    <w:rPr>
                      <w:rFonts w:cs="Arial"/>
                      <w:szCs w:val="20"/>
                    </w:rPr>
                    <w:t xml:space="preserve"> (код формы по ОКУД 0504071), </w:t>
                  </w:r>
                  <w:r w:rsidRPr="006F7912">
                    <w:rPr>
                      <w:rFonts w:cs="Arial"/>
                      <w:szCs w:val="20"/>
                      <w:shd w:val="clear" w:color="auto" w:fill="C0C0C0"/>
                    </w:rPr>
                    <w:t>в Журнале по прочим операциям (код формы по ОКУД 0504071)</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91" w:name="Р2_29"/>
                  <w:bookmarkEnd w:id="91"/>
                  <w:r w:rsidRPr="006F7912">
                    <w:rPr>
                      <w:rFonts w:cs="Arial"/>
                      <w:szCs w:val="20"/>
                      <w:shd w:val="clear" w:color="auto" w:fill="C0C0C0"/>
                    </w:rPr>
                    <w:t>25. Учет операций по оказанию платных услуг</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453</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bookmarkStart w:id="92" w:name="П5"/>
                  <w:bookmarkEnd w:id="92"/>
                  <w:r w:rsidRPr="003120C6">
                    <w:rPr>
                      <w:rFonts w:cs="Arial"/>
                      <w:szCs w:val="20"/>
                    </w:rPr>
                    <w:t>Счет на оплату, предусмотренн</w:t>
                  </w:r>
                  <w:r w:rsidRPr="003120C6">
                    <w:rPr>
                      <w:rFonts w:cs="Arial"/>
                      <w:szCs w:val="20"/>
                    </w:rPr>
                    <w:lastRenderedPageBreak/>
                    <w:t>ый в соответствии с условиями заключенного договора (на оказание платных услуг (статистической информации)</w:t>
                  </w:r>
                  <w:r w:rsidRPr="003120C6">
                    <w:rPr>
                      <w:rFonts w:cs="Arial"/>
                      <w:szCs w:val="20"/>
                      <w:shd w:val="clear" w:color="auto" w:fill="C0C0C0"/>
                    </w:rPr>
                    <w:t>,</w:t>
                  </w:r>
                  <w:r w:rsidRPr="003120C6">
                    <w:rPr>
                      <w:rFonts w:cs="Arial"/>
                      <w:szCs w:val="20"/>
                    </w:rPr>
                    <w:t xml:space="preserve"> о возмещении расходов по оплате коммунальных и эксплуатационных услуг, заключенного в рамках договора безвозмездного пользования имуществом)</w:t>
                  </w:r>
                </w:p>
                <w:p w:rsidR="003120C6" w:rsidRPr="003120C6" w:rsidRDefault="005055CD" w:rsidP="00FB0319">
                  <w:pPr>
                    <w:autoSpaceDE w:val="0"/>
                    <w:autoSpaceDN w:val="0"/>
                    <w:adjustRightInd w:val="0"/>
                    <w:spacing w:after="1" w:line="200" w:lineRule="atLeast"/>
                    <w:rPr>
                      <w:rFonts w:cs="Arial"/>
                      <w:szCs w:val="20"/>
                    </w:rPr>
                  </w:pPr>
                  <w:hyperlink w:anchor="П6" w:history="1">
                    <w:r w:rsidR="003120C6" w:rsidRPr="00EE607B">
                      <w:rPr>
                        <w:rStyle w:val="a3"/>
                        <w:rFonts w:cs="Arial"/>
                        <w:szCs w:val="20"/>
                      </w:rPr>
                      <w:t>См. схожий фрагмент в сравниваемом документе</w:t>
                    </w:r>
                  </w:hyperlink>
                </w:p>
              </w:tc>
              <w:tc>
                <w:tcPr>
                  <w:tcW w:w="1134"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lastRenderedPageBreak/>
                    <w:t>субъект централиз</w:t>
                  </w:r>
                  <w:r w:rsidRPr="003120C6">
                    <w:rPr>
                      <w:rFonts w:cs="Arial"/>
                      <w:szCs w:val="20"/>
                    </w:rPr>
                    <w:lastRenderedPageBreak/>
                    <w:t>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lastRenderedPageBreak/>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 xml:space="preserve">формирование средствами ГИИС </w:t>
                  </w:r>
                  <w:r w:rsidRPr="003120C6">
                    <w:rPr>
                      <w:rFonts w:cs="Arial"/>
                      <w:szCs w:val="20"/>
                    </w:rPr>
                    <w:lastRenderedPageBreak/>
                    <w:t>"Электронный бюджет" в сроки, предусмотренные условиями договора</w:t>
                  </w:r>
                </w:p>
              </w:tc>
              <w:tc>
                <w:tcPr>
                  <w:tcW w:w="1018"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lastRenderedPageBreak/>
                    <w:t xml:space="preserve">ответственное лицо </w:t>
                  </w:r>
                  <w:r w:rsidRPr="003120C6">
                    <w:rPr>
                      <w:rFonts w:cs="Arial"/>
                      <w:szCs w:val="20"/>
                    </w:rPr>
                    <w:lastRenderedPageBreak/>
                    <w:t>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shd w:val="clear" w:color="auto" w:fill="C0C0C0"/>
                    </w:rPr>
                  </w:pPr>
                  <w:r w:rsidRPr="003120C6">
                    <w:rPr>
                      <w:rFonts w:cs="Arial"/>
                      <w:szCs w:val="20"/>
                      <w:shd w:val="clear" w:color="auto" w:fill="C0C0C0"/>
                    </w:rPr>
                    <w:lastRenderedPageBreak/>
                    <w:t xml:space="preserve">не позднее дня </w:t>
                  </w:r>
                  <w:r w:rsidRPr="003120C6">
                    <w:rPr>
                      <w:rFonts w:cs="Arial"/>
                      <w:szCs w:val="20"/>
                      <w:shd w:val="clear" w:color="auto" w:fill="C0C0C0"/>
                    </w:rPr>
                    <w:lastRenderedPageBreak/>
                    <w:t>формирования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shd w:val="clear" w:color="auto" w:fill="C0C0C0"/>
                    </w:rPr>
                  </w:pPr>
                  <w:r w:rsidRPr="003120C6">
                    <w:rPr>
                      <w:rFonts w:cs="Arial"/>
                      <w:szCs w:val="20"/>
                      <w:shd w:val="clear" w:color="auto" w:fill="C0C0C0"/>
                    </w:rPr>
                    <w:lastRenderedPageBreak/>
                    <w:t xml:space="preserve">отражение в </w:t>
                  </w:r>
                  <w:r w:rsidRPr="003120C6">
                    <w:rPr>
                      <w:rFonts w:cs="Arial"/>
                      <w:szCs w:val="20"/>
                      <w:shd w:val="clear" w:color="auto" w:fill="C0C0C0"/>
                    </w:rPr>
                    <w:lastRenderedPageBreak/>
                    <w:t>аналитическом учете</w:t>
                  </w:r>
                </w:p>
              </w:tc>
              <w:tc>
                <w:tcPr>
                  <w:tcW w:w="1559"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lastRenderedPageBreak/>
                    <w:t xml:space="preserve">для направления </w:t>
                  </w:r>
                  <w:r w:rsidRPr="003120C6">
                    <w:rPr>
                      <w:rFonts w:cs="Arial"/>
                      <w:szCs w:val="20"/>
                    </w:rPr>
                    <w:lastRenderedPageBreak/>
                    <w:t>получателю услуги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lastRenderedPageBreak/>
                    <w:t>454</w:t>
                  </w:r>
                </w:p>
              </w:tc>
              <w:tc>
                <w:tcPr>
                  <w:tcW w:w="1560"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Акт об оказании услуг (выполнении работ), предусмотренный в соответствии с условиями заключенного договора (на оказание платных услуг (статистической информации)</w:t>
                  </w:r>
                  <w:r w:rsidRPr="003120C6">
                    <w:rPr>
                      <w:rFonts w:cs="Arial"/>
                      <w:szCs w:val="20"/>
                      <w:shd w:val="clear" w:color="auto" w:fill="C0C0C0"/>
                    </w:rPr>
                    <w:t>,</w:t>
                  </w:r>
                  <w:r w:rsidRPr="003120C6">
                    <w:rPr>
                      <w:rFonts w:cs="Arial"/>
                      <w:szCs w:val="20"/>
                    </w:rPr>
                    <w:t xml:space="preserve"> о возмещении расходов по оплате коммунальных и эксплуатационных услуг, заключенного в рамках договора безвозмездного пользования имуществом)</w:t>
                  </w:r>
                </w:p>
              </w:tc>
              <w:tc>
                <w:tcPr>
                  <w:tcW w:w="1134"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1) формирование средствами ГИИС "Электронный бюджет" в сроки, предусмотренные условиями договора;</w:t>
                  </w:r>
                </w:p>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2) направление в уполномоченную организацию не позднее 1 (одного) рабочего дня со дня подписания документа у получателя услуги</w:t>
                  </w:r>
                </w:p>
              </w:tc>
              <w:tc>
                <w:tcPr>
                  <w:tcW w:w="1018"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отражение факта хозяйственной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 xml:space="preserve">для отражения в </w:t>
                  </w:r>
                  <w:r w:rsidRPr="003120C6">
                    <w:rPr>
                      <w:rFonts w:cs="Arial"/>
                      <w:szCs w:val="20"/>
                      <w:shd w:val="clear" w:color="auto" w:fill="C0C0C0"/>
                    </w:rPr>
                    <w:t>Журнале</w:t>
                  </w:r>
                  <w:r w:rsidRPr="003120C6">
                    <w:rPr>
                      <w:rFonts w:cs="Arial"/>
                      <w:szCs w:val="20"/>
                    </w:rPr>
                    <w:t xml:space="preserve"> операций </w:t>
                  </w:r>
                  <w:r w:rsidRPr="003120C6">
                    <w:rPr>
                      <w:rFonts w:cs="Arial"/>
                      <w:szCs w:val="20"/>
                      <w:shd w:val="clear" w:color="auto" w:fill="C0C0C0"/>
                    </w:rPr>
                    <w:t>расчетов с дебиторами по доходам</w:t>
                  </w:r>
                  <w:r w:rsidRPr="003120C6">
                    <w:rPr>
                      <w:rFonts w:cs="Arial"/>
                      <w:szCs w:val="20"/>
                    </w:rPr>
                    <w:t xml:space="preserve"> (код формы по ОКУД 0504071)</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455</w:t>
                  </w:r>
                </w:p>
              </w:tc>
              <w:tc>
                <w:tcPr>
                  <w:tcW w:w="1560"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Счет-фактура по оказанным платным услугам</w:t>
                  </w:r>
                </w:p>
              </w:tc>
              <w:tc>
                <w:tcPr>
                  <w:tcW w:w="1134"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t xml:space="preserve">формирование средствами ГИИС "Электронный </w:t>
                  </w:r>
                  <w:r w:rsidRPr="003120C6">
                    <w:rPr>
                      <w:rFonts w:cs="Arial"/>
                      <w:szCs w:val="20"/>
                    </w:rPr>
                    <w:lastRenderedPageBreak/>
                    <w:t>бюджет" в сроки, предусмотренные условиями договора</w:t>
                  </w:r>
                </w:p>
              </w:tc>
              <w:tc>
                <w:tcPr>
                  <w:tcW w:w="1018"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lastRenderedPageBreak/>
                    <w:t>ответственное лицо уполном</w:t>
                  </w:r>
                  <w:r w:rsidRPr="003120C6">
                    <w:rPr>
                      <w:rFonts w:cs="Arial"/>
                      <w:szCs w:val="20"/>
                    </w:rPr>
                    <w:lastRenderedPageBreak/>
                    <w:t>оченной организации, главный бухгалтер уполномоченной организации,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lastRenderedPageBreak/>
                    <w:t xml:space="preserve">не позднее следующего рабочего дня со дня </w:t>
                  </w:r>
                  <w:r w:rsidRPr="003120C6">
                    <w:rPr>
                      <w:rFonts w:cs="Arial"/>
                      <w:szCs w:val="20"/>
                    </w:rPr>
                    <w:lastRenderedPageBreak/>
                    <w:t>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lastRenderedPageBreak/>
                    <w:t>отражение факта хозяйствен</w:t>
                  </w:r>
                  <w:r w:rsidRPr="003120C6">
                    <w:rPr>
                      <w:rFonts w:cs="Arial"/>
                      <w:szCs w:val="20"/>
                    </w:rPr>
                    <w:lastRenderedPageBreak/>
                    <w:t>ной жизни в учете</w:t>
                  </w:r>
                </w:p>
              </w:tc>
              <w:tc>
                <w:tcPr>
                  <w:tcW w:w="1559" w:type="dxa"/>
                  <w:tcBorders>
                    <w:top w:val="single" w:sz="4" w:space="0" w:color="auto"/>
                    <w:left w:val="single" w:sz="4" w:space="0" w:color="auto"/>
                    <w:bottom w:val="single" w:sz="4" w:space="0" w:color="auto"/>
                    <w:right w:val="single" w:sz="4" w:space="0" w:color="auto"/>
                  </w:tcBorders>
                </w:tcPr>
                <w:p w:rsidR="00FB0319" w:rsidRPr="003120C6" w:rsidRDefault="00FB0319" w:rsidP="00FB0319">
                  <w:pPr>
                    <w:autoSpaceDE w:val="0"/>
                    <w:autoSpaceDN w:val="0"/>
                    <w:adjustRightInd w:val="0"/>
                    <w:spacing w:after="1" w:line="200" w:lineRule="atLeast"/>
                    <w:rPr>
                      <w:rFonts w:cs="Arial"/>
                      <w:szCs w:val="20"/>
                    </w:rPr>
                  </w:pPr>
                  <w:r w:rsidRPr="003120C6">
                    <w:rPr>
                      <w:rFonts w:cs="Arial"/>
                      <w:szCs w:val="20"/>
                    </w:rPr>
                    <w:lastRenderedPageBreak/>
                    <w:t xml:space="preserve">для отражения в </w:t>
                  </w:r>
                  <w:r w:rsidRPr="00EE607B">
                    <w:rPr>
                      <w:rFonts w:cs="Arial"/>
                      <w:szCs w:val="20"/>
                      <w:shd w:val="clear" w:color="auto" w:fill="C0C0C0"/>
                    </w:rPr>
                    <w:t>Журнале</w:t>
                  </w:r>
                  <w:r w:rsidRPr="003120C6">
                    <w:rPr>
                      <w:rFonts w:cs="Arial"/>
                      <w:szCs w:val="20"/>
                    </w:rPr>
                    <w:t xml:space="preserve"> операций </w:t>
                  </w:r>
                  <w:r w:rsidRPr="00EE607B">
                    <w:rPr>
                      <w:rFonts w:cs="Arial"/>
                      <w:szCs w:val="20"/>
                      <w:shd w:val="clear" w:color="auto" w:fill="C0C0C0"/>
                    </w:rPr>
                    <w:t xml:space="preserve">расчетов с </w:t>
                  </w:r>
                  <w:r w:rsidRPr="00EE607B">
                    <w:rPr>
                      <w:rFonts w:cs="Arial"/>
                      <w:szCs w:val="20"/>
                      <w:shd w:val="clear" w:color="auto" w:fill="C0C0C0"/>
                    </w:rPr>
                    <w:lastRenderedPageBreak/>
                    <w:t>дебиторами по доходам</w:t>
                  </w:r>
                  <w:r w:rsidRPr="003120C6">
                    <w:rPr>
                      <w:rFonts w:cs="Arial"/>
                      <w:szCs w:val="20"/>
                    </w:rPr>
                    <w:t xml:space="preserve"> (код формы по ОКУД 0504071)</w:t>
                  </w:r>
                </w:p>
              </w:tc>
            </w:tr>
            <w:tr w:rsidR="00FB0319" w:rsidTr="00FB0319">
              <w:tc>
                <w:tcPr>
                  <w:tcW w:w="10768" w:type="dxa"/>
                  <w:gridSpan w:val="9"/>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jc w:val="center"/>
                    <w:outlineLvl w:val="0"/>
                    <w:rPr>
                      <w:rFonts w:cs="Arial"/>
                      <w:szCs w:val="20"/>
                    </w:rPr>
                  </w:pPr>
                  <w:bookmarkStart w:id="93" w:name="Р2_30"/>
                  <w:bookmarkEnd w:id="93"/>
                  <w:r w:rsidRPr="006F7912">
                    <w:rPr>
                      <w:rFonts w:cs="Arial"/>
                      <w:szCs w:val="20"/>
                      <w:shd w:val="clear" w:color="auto" w:fill="C0C0C0"/>
                    </w:rPr>
                    <w:lastRenderedPageBreak/>
                    <w:t>26</w:t>
                  </w:r>
                  <w:r w:rsidRPr="009F3041">
                    <w:rPr>
                      <w:rFonts w:cs="Arial"/>
                      <w:szCs w:val="20"/>
                      <w:shd w:val="clear" w:color="auto" w:fill="C0C0C0"/>
                    </w:rPr>
                    <w:t>.</w:t>
                  </w:r>
                  <w:r w:rsidRPr="009F3041">
                    <w:rPr>
                      <w:rFonts w:cs="Arial"/>
                      <w:szCs w:val="20"/>
                    </w:rPr>
                    <w:t xml:space="preserve"> </w:t>
                  </w:r>
                  <w:r>
                    <w:rPr>
                      <w:rFonts w:cs="Arial"/>
                      <w:szCs w:val="20"/>
                    </w:rPr>
                    <w:t>Иные документы</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456</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Реестр сдачи документов (код формы по ОКУД 0504053) &lt;</w:t>
                  </w:r>
                  <w:r w:rsidRPr="007C6B25">
                    <w:rPr>
                      <w:rFonts w:cs="Arial"/>
                      <w:szCs w:val="20"/>
                      <w:shd w:val="clear" w:color="auto" w:fill="C0C0C0"/>
                    </w:rPr>
                    <w:t>4</w:t>
                  </w:r>
                  <w:r>
                    <w:rPr>
                      <w:rFonts w:cs="Arial"/>
                      <w:szCs w:val="20"/>
                    </w:rPr>
                    <w:t>&gt;</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 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и предоставление в 2 (двух) экземплярах одновременно с документами на бумажном носителе</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 ответственное лицо уполномоченной организации</w:t>
                  </w:r>
                </w:p>
                <w:p w:rsidR="006F7912" w:rsidRDefault="006F7912" w:rsidP="00FB0319">
                  <w:pPr>
                    <w:autoSpaceDE w:val="0"/>
                    <w:autoSpaceDN w:val="0"/>
                    <w:adjustRightInd w:val="0"/>
                    <w:spacing w:after="1" w:line="200" w:lineRule="atLeast"/>
                    <w:rPr>
                      <w:rFonts w:cs="Arial"/>
                      <w:szCs w:val="20"/>
                    </w:rPr>
                  </w:pPr>
                </w:p>
                <w:p w:rsidR="006F7912" w:rsidRDefault="006F7912" w:rsidP="00FB0319">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в </w:t>
                  </w:r>
                  <w:r w:rsidRPr="007C6B25">
                    <w:rPr>
                      <w:rFonts w:cs="Arial"/>
                      <w:szCs w:val="20"/>
                      <w:shd w:val="clear" w:color="auto" w:fill="C0C0C0"/>
                    </w:rPr>
                    <w:t>дату</w:t>
                  </w:r>
                  <w:r>
                    <w:rPr>
                      <w:rFonts w:cs="Arial"/>
                      <w:szCs w:val="20"/>
                    </w:rPr>
                    <w:t xml:space="preserve"> предоставления документов</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проверка правильности оформления представленных первичных учетных документов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7C6B25">
                    <w:rPr>
                      <w:rFonts w:cs="Arial"/>
                      <w:szCs w:val="20"/>
                      <w:shd w:val="clear" w:color="auto" w:fill="C0C0C0"/>
                    </w:rPr>
                    <w:t>учета поступающих первичных учетных документов на бумажном носителе</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457</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Требование о необходимости представления первичных учетных документов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w:t>
                  </w:r>
                  <w:r w:rsidRPr="007C6B25">
                    <w:rPr>
                      <w:rFonts w:cs="Arial"/>
                      <w:szCs w:val="20"/>
                      <w:shd w:val="clear" w:color="auto" w:fill="C0C0C0"/>
                    </w:rPr>
                    <w:t>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в субъект централизованного учета не позднее 3 (трех) рабочих дней в случае выявления при осуществлении централизуемых полномочий фактов непредставления первичных учетных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главный бухгалтер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7C6B25" w:rsidRDefault="00FB0319" w:rsidP="00FB0319">
                  <w:pPr>
                    <w:autoSpaceDE w:val="0"/>
                    <w:autoSpaceDN w:val="0"/>
                    <w:adjustRightInd w:val="0"/>
                    <w:spacing w:after="1" w:line="200" w:lineRule="atLeast"/>
                    <w:rPr>
                      <w:rFonts w:cs="Arial"/>
                      <w:szCs w:val="20"/>
                      <w:shd w:val="clear" w:color="auto" w:fill="C0C0C0"/>
                    </w:rPr>
                  </w:pPr>
                  <w:r w:rsidRPr="007C6B25">
                    <w:rPr>
                      <w:rFonts w:cs="Arial"/>
                      <w:szCs w:val="20"/>
                      <w:shd w:val="clear" w:color="auto" w:fill="C0C0C0"/>
                    </w:rPr>
                    <w:t>в течение финансового года</w:t>
                  </w:r>
                </w:p>
              </w:tc>
              <w:tc>
                <w:tcPr>
                  <w:tcW w:w="1276" w:type="dxa"/>
                  <w:tcBorders>
                    <w:top w:val="single" w:sz="4" w:space="0" w:color="auto"/>
                    <w:left w:val="single" w:sz="4" w:space="0" w:color="auto"/>
                    <w:bottom w:val="single" w:sz="4" w:space="0" w:color="auto"/>
                    <w:right w:val="single" w:sz="4" w:space="0" w:color="auto"/>
                  </w:tcBorders>
                </w:tcPr>
                <w:p w:rsidR="00FB0319" w:rsidRPr="007C6B25" w:rsidRDefault="00FB0319" w:rsidP="00FB0319">
                  <w:pPr>
                    <w:autoSpaceDE w:val="0"/>
                    <w:autoSpaceDN w:val="0"/>
                    <w:adjustRightInd w:val="0"/>
                    <w:spacing w:after="1" w:line="200" w:lineRule="atLeast"/>
                    <w:rPr>
                      <w:rFonts w:cs="Arial"/>
                      <w:szCs w:val="20"/>
                      <w:shd w:val="clear" w:color="auto" w:fill="C0C0C0"/>
                    </w:rPr>
                  </w:pPr>
                  <w:r w:rsidRPr="007C6B25">
                    <w:rPr>
                      <w:rFonts w:cs="Arial"/>
                      <w:szCs w:val="20"/>
                      <w:shd w:val="clear" w:color="auto" w:fill="C0C0C0"/>
                    </w:rPr>
                    <w:t xml:space="preserve">организация взаимодействия с субъектом централизованного учета для своевременного отражения фактов хозяйственной жизни в случае выявления при осуществлении централизуемых полномочий </w:t>
                  </w:r>
                  <w:r w:rsidRPr="007C6B25">
                    <w:rPr>
                      <w:rFonts w:cs="Arial"/>
                      <w:szCs w:val="20"/>
                      <w:shd w:val="clear" w:color="auto" w:fill="C0C0C0"/>
                    </w:rPr>
                    <w:lastRenderedPageBreak/>
                    <w:t>фактов непредставления первичных учетных документов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направление в субъект централизованного учета для представления первичных учетных документов</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457</w:t>
                  </w: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Первичные учетные документы, направляемые в соответствии с Требованием о необходимости представления первичных учетных документов (</w:t>
                  </w:r>
                  <w:r w:rsidRPr="007C6B25">
                    <w:rPr>
                      <w:rFonts w:cs="Arial"/>
                      <w:szCs w:val="20"/>
                      <w:shd w:val="clear" w:color="auto" w:fill="C0C0C0"/>
                    </w:rPr>
                    <w:t>пункт 455</w:t>
                  </w:r>
                  <w:r>
                    <w:rPr>
                      <w:rFonts w:cs="Arial"/>
                      <w:szCs w:val="20"/>
                    </w:rPr>
                    <w:t xml:space="preserve"> Графика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w:t>
                  </w:r>
                  <w:r w:rsidRPr="00183397">
                    <w:rPr>
                      <w:rFonts w:cs="Arial"/>
                      <w:szCs w:val="20"/>
                      <w:shd w:val="clear" w:color="auto" w:fill="C0C0C0"/>
                    </w:rPr>
                    <w:t>скан-копия/бумажный/</w:t>
                  </w:r>
                  <w:r>
                    <w:rPr>
                      <w:rFonts w:cs="Arial"/>
                      <w:szCs w:val="20"/>
                    </w:rPr>
                    <w:t>электронный образ</w:t>
                  </w:r>
                  <w:r w:rsidRPr="00183397">
                    <w:rPr>
                      <w:rFonts w:cs="Arial"/>
                      <w:szCs w:val="20"/>
                      <w:shd w:val="clear" w:color="auto" w:fill="C0C0C0"/>
                    </w:rPr>
                    <w:t>/электронные сведения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представление в срок, указанный в Требовании о необходимости представления первичных учетных документов, но не менее 1 (одного) рабочего дня, следующего за днем направления Требования </w:t>
                  </w:r>
                  <w:r w:rsidRPr="00634723">
                    <w:rPr>
                      <w:rFonts w:cs="Arial"/>
                      <w:szCs w:val="20"/>
                      <w:shd w:val="clear" w:color="auto" w:fill="C0C0C0"/>
                    </w:rPr>
                    <w:t>о необходимости представления первичных учетных документов</w:t>
                  </w:r>
                  <w:r>
                    <w:rPr>
                      <w:rFonts w:cs="Arial"/>
                      <w:szCs w:val="20"/>
                    </w:rPr>
                    <w:t xml:space="preserve"> и не позднее чем за 5 (пять) рабочих дней до формирования регистров бухгалтерского учета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(заместитель руководителя)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634723">
                    <w:rPr>
                      <w:rFonts w:cs="Arial"/>
                      <w:szCs w:val="20"/>
                      <w:shd w:val="clear" w:color="auto" w:fill="C0C0C0"/>
                    </w:rPr>
                    <w:t>организация взаимодействия с субъектом централизованного учета для своевременного отражения фактов</w:t>
                  </w:r>
                  <w:r>
                    <w:rPr>
                      <w:rFonts w:cs="Arial"/>
                      <w:szCs w:val="20"/>
                    </w:rPr>
                    <w:t xml:space="preserve"> хозяйственной жизни в </w:t>
                  </w:r>
                  <w:r w:rsidRPr="00634723">
                    <w:rPr>
                      <w:rFonts w:cs="Arial"/>
                      <w:szCs w:val="20"/>
                      <w:shd w:val="clear" w:color="auto" w:fill="C0C0C0"/>
                    </w:rPr>
                    <w:t>случае выявления при осуществлении централизуемых полномочий фактов непредставления первичных учетных документов</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отражения в </w:t>
                  </w:r>
                  <w:r w:rsidRPr="00634723">
                    <w:rPr>
                      <w:rFonts w:cs="Arial"/>
                      <w:szCs w:val="20"/>
                      <w:shd w:val="clear" w:color="auto" w:fill="C0C0C0"/>
                    </w:rPr>
                    <w:t>Журнале</w:t>
                  </w:r>
                  <w:r>
                    <w:rPr>
                      <w:rFonts w:cs="Arial"/>
                      <w:szCs w:val="20"/>
                    </w:rPr>
                    <w:t xml:space="preserve"> операций </w:t>
                  </w:r>
                  <w:r w:rsidRPr="00634723">
                    <w:rPr>
                      <w:rFonts w:cs="Arial"/>
                      <w:szCs w:val="20"/>
                      <w:shd w:val="clear" w:color="auto" w:fill="C0C0C0"/>
                    </w:rPr>
                    <w:t>по счету "Касса"</w:t>
                  </w:r>
                  <w:r>
                    <w:rPr>
                      <w:rFonts w:cs="Arial"/>
                      <w:szCs w:val="20"/>
                    </w:rPr>
                    <w:t xml:space="preserve"> (код формы по ОКУД 0504071), </w:t>
                  </w:r>
                  <w:r w:rsidRPr="00634723">
                    <w:rPr>
                      <w:rFonts w:cs="Arial"/>
                      <w:szCs w:val="20"/>
                      <w:shd w:val="clear" w:color="auto" w:fill="C0C0C0"/>
                    </w:rPr>
                    <w:t xml:space="preserve">Журнале операций с безналичными денежными средствами (код формы по ОКУД 0504071), Журнале операций расчетов с подотчетными лицами (код формы по ОКУД 0504071), Журнале операций с поставщиками и подрядчиками (код формы по ОКУД 0504071), Журнале операций расчетов с дебиторами по доходам (код формы по ОКУД 0504071), Журнале операций расчетов по оплате труда, денежному довольствию и стипендиям (код формы по ОКУД 0504071), Журнале операций по выбытию и перемещению нефинансовых </w:t>
                  </w:r>
                  <w:r w:rsidRPr="00634723">
                    <w:rPr>
                      <w:rFonts w:cs="Arial"/>
                      <w:szCs w:val="20"/>
                      <w:shd w:val="clear" w:color="auto" w:fill="C0C0C0"/>
                    </w:rPr>
                    <w:lastRenderedPageBreak/>
                    <w:t xml:space="preserve">активов (код формы по ОКУД 0504071), Журнале по прочим операциям (код формы по ОКУД 0504071), Журнале операций по исправлению ошибок прошлых лет (код формы по ОКУД 0504071), Журнале операций </w:t>
                  </w:r>
                  <w:proofErr w:type="spellStart"/>
                  <w:r w:rsidRPr="00634723">
                    <w:rPr>
                      <w:rFonts w:cs="Arial"/>
                      <w:szCs w:val="20"/>
                      <w:shd w:val="clear" w:color="auto" w:fill="C0C0C0"/>
                    </w:rPr>
                    <w:t>межотчетного</w:t>
                  </w:r>
                  <w:proofErr w:type="spellEnd"/>
                  <w:r w:rsidRPr="00634723">
                    <w:rPr>
                      <w:rFonts w:cs="Arial"/>
                      <w:szCs w:val="20"/>
                      <w:shd w:val="clear" w:color="auto" w:fill="C0C0C0"/>
                    </w:rPr>
                    <w:t xml:space="preserve"> периода (код формы по ОКУД 0504071),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lastRenderedPageBreak/>
                    <w:t>458</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Уведомление (запрос) о поступлении первичных учетных документов, не соответствующих требованиям законодательства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скан-образ</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формирование уведомления (запроса) о поступлении первичных учетных документов, не соответствующих требованиям законодательства Российской Федерации не позднее 1 (одного) рабочего дня со дня поступления документа, не соответствующего требованиям законодательства Российской Федерации</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634723" w:rsidRDefault="00FB0319" w:rsidP="00FB0319">
                  <w:pPr>
                    <w:autoSpaceDE w:val="0"/>
                    <w:autoSpaceDN w:val="0"/>
                    <w:adjustRightInd w:val="0"/>
                    <w:spacing w:after="1" w:line="200" w:lineRule="atLeast"/>
                    <w:rPr>
                      <w:rFonts w:cs="Arial"/>
                      <w:szCs w:val="20"/>
                      <w:shd w:val="clear" w:color="auto" w:fill="C0C0C0"/>
                    </w:rPr>
                  </w:pPr>
                  <w:r w:rsidRPr="00634723">
                    <w:rPr>
                      <w:rFonts w:cs="Arial"/>
                      <w:szCs w:val="20"/>
                      <w:shd w:val="clear" w:color="auto" w:fill="C0C0C0"/>
                    </w:rPr>
                    <w:t>в течение финансового года</w:t>
                  </w:r>
                </w:p>
              </w:tc>
              <w:tc>
                <w:tcPr>
                  <w:tcW w:w="1276" w:type="dxa"/>
                  <w:tcBorders>
                    <w:top w:val="single" w:sz="4" w:space="0" w:color="auto"/>
                    <w:left w:val="single" w:sz="4" w:space="0" w:color="auto"/>
                    <w:bottom w:val="single" w:sz="4" w:space="0" w:color="auto"/>
                    <w:right w:val="single" w:sz="4" w:space="0" w:color="auto"/>
                  </w:tcBorders>
                </w:tcPr>
                <w:p w:rsidR="00FB0319" w:rsidRPr="00634723" w:rsidRDefault="00FB0319" w:rsidP="00FB0319">
                  <w:pPr>
                    <w:autoSpaceDE w:val="0"/>
                    <w:autoSpaceDN w:val="0"/>
                    <w:adjustRightInd w:val="0"/>
                    <w:spacing w:after="1" w:line="200" w:lineRule="atLeast"/>
                    <w:rPr>
                      <w:rFonts w:cs="Arial"/>
                      <w:szCs w:val="20"/>
                      <w:shd w:val="clear" w:color="auto" w:fill="C0C0C0"/>
                    </w:rPr>
                  </w:pPr>
                  <w:r w:rsidRPr="00634723">
                    <w:rPr>
                      <w:rFonts w:cs="Arial"/>
                      <w:szCs w:val="20"/>
                      <w:shd w:val="clear" w:color="auto" w:fill="C0C0C0"/>
                    </w:rPr>
                    <w:t>организация взаимодействия с субъектом централизованного учета для отражения фактов хозяйственной жизни в случае получения первичных учетных документов, не соответствующих требованиям законодательства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в субъект централизованного учета для подготовки ответа (</w:t>
                  </w:r>
                  <w:r w:rsidRPr="00634723">
                    <w:rPr>
                      <w:rFonts w:cs="Arial"/>
                      <w:szCs w:val="20"/>
                      <w:shd w:val="clear" w:color="auto" w:fill="C0C0C0"/>
                    </w:rPr>
                    <w:t>пункт 455</w:t>
                  </w:r>
                  <w:r>
                    <w:rPr>
                      <w:rFonts w:cs="Arial"/>
                      <w:szCs w:val="20"/>
                    </w:rPr>
                    <w:t xml:space="preserve"> Графика документооборота)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lastRenderedPageBreak/>
                    <w:t>459</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 на уведомление о поступлении первичных учетных документов, не соответствующих требованиям законодательства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w:t>
                  </w:r>
                  <w:r w:rsidRPr="00634723">
                    <w:rPr>
                      <w:rFonts w:cs="Arial"/>
                      <w:szCs w:val="20"/>
                      <w:shd w:val="clear" w:color="auto" w:fill="C0C0C0"/>
                    </w:rPr>
                    <w:t>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получения уведомления (запроса)</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34723" w:rsidRDefault="00FB0319" w:rsidP="00FB0319">
                  <w:pPr>
                    <w:autoSpaceDE w:val="0"/>
                    <w:autoSpaceDN w:val="0"/>
                    <w:adjustRightInd w:val="0"/>
                    <w:spacing w:after="1" w:line="200" w:lineRule="atLeast"/>
                    <w:rPr>
                      <w:rFonts w:cs="Arial"/>
                      <w:szCs w:val="20"/>
                      <w:shd w:val="clear" w:color="auto" w:fill="C0C0C0"/>
                    </w:rPr>
                  </w:pPr>
                  <w:r w:rsidRPr="00634723">
                    <w:rPr>
                      <w:rFonts w:cs="Arial"/>
                      <w:szCs w:val="20"/>
                      <w:shd w:val="clear" w:color="auto" w:fill="C0C0C0"/>
                    </w:rPr>
                    <w:t>не позднее следующего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634723" w:rsidRDefault="00FB0319" w:rsidP="00FB0319">
                  <w:pPr>
                    <w:autoSpaceDE w:val="0"/>
                    <w:autoSpaceDN w:val="0"/>
                    <w:adjustRightInd w:val="0"/>
                    <w:spacing w:after="1" w:line="200" w:lineRule="atLeast"/>
                    <w:rPr>
                      <w:rFonts w:cs="Arial"/>
                      <w:szCs w:val="20"/>
                      <w:shd w:val="clear" w:color="auto" w:fill="C0C0C0"/>
                    </w:rPr>
                  </w:pPr>
                  <w:r w:rsidRPr="00634723">
                    <w:rPr>
                      <w:rFonts w:cs="Arial"/>
                      <w:szCs w:val="20"/>
                      <w:shd w:val="clear" w:color="auto" w:fill="C0C0C0"/>
                    </w:rPr>
                    <w:t>организация взаимодействия с субъектом централизованного учета для отражения фактов хозяйственной жизни в случае получения первичных учетных документов, не соответствующих требованиям законодательства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634723">
                    <w:rPr>
                      <w:rFonts w:cs="Arial"/>
                      <w:szCs w:val="20"/>
                      <w:shd w:val="clear" w:color="auto" w:fill="C0C0C0"/>
                    </w:rPr>
                    <w:t xml:space="preserve">отражения в Журнале операций по счету "Касса" (код формы по ОКУД 0504071), Журнале операций с безналичными денежными средствами (код формы по ОКУД 0504071), Журнале операций расчетов с подотчетными лицами (код формы по ОКУД 0504071), Журнале операций с поставщиками и подрядчиками (код формы по ОКУД 0504071), Журнале операций расчетов с дебиторами по доходам (код формы по ОКУД 0504071), Журнале операций расчетов по оплате труда, денежному довольствию и стипендиям (код формы по ОКУД 0504071), Журнале операций по выбытию и перемещению нефинансовых активов (код формы по ОКУД 0504071), Журнале по прочим операциям </w:t>
                  </w:r>
                  <w:r w:rsidRPr="00634723">
                    <w:rPr>
                      <w:rFonts w:cs="Arial"/>
                      <w:szCs w:val="20"/>
                      <w:shd w:val="clear" w:color="auto" w:fill="C0C0C0"/>
                    </w:rPr>
                    <w:lastRenderedPageBreak/>
                    <w:t xml:space="preserve">(код формы по ОКУД 0504071), Журнале операций по исправлению ошибок прошлых лет (код формы по ОКУД 0504071), Журнале операций </w:t>
                  </w:r>
                  <w:proofErr w:type="spellStart"/>
                  <w:r w:rsidRPr="00634723">
                    <w:rPr>
                      <w:rFonts w:cs="Arial"/>
                      <w:szCs w:val="20"/>
                      <w:shd w:val="clear" w:color="auto" w:fill="C0C0C0"/>
                    </w:rPr>
                    <w:t>межотчетного</w:t>
                  </w:r>
                  <w:proofErr w:type="spellEnd"/>
                  <w:r w:rsidRPr="00634723">
                    <w:rPr>
                      <w:rFonts w:cs="Arial"/>
                      <w:szCs w:val="20"/>
                      <w:shd w:val="clear" w:color="auto" w:fill="C0C0C0"/>
                    </w:rPr>
                    <w:t xml:space="preserve"> периода (код формы по ОКУД 0504071), Журнале операций по забалансовому счету (код формы по ОКУД 0509213)</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lastRenderedPageBreak/>
                    <w:t>460</w:t>
                  </w:r>
                </w:p>
              </w:tc>
              <w:tc>
                <w:tcPr>
                  <w:tcW w:w="1560"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Доверенность на представление интересов субъекта централизованного учета в налоговом органе, СФР</w:t>
                  </w:r>
                </w:p>
              </w:tc>
              <w:tc>
                <w:tcPr>
                  <w:tcW w:w="1134"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электронный</w:t>
                  </w:r>
                </w:p>
              </w:tc>
              <w:tc>
                <w:tcPr>
                  <w:tcW w:w="1559"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формирование и направление в уполномоченную организацию в случае истечения срока доверенности на представление интересов субъекта централизованного учета - не позднее 1 (одного) рабочего дня со дня подписания доверенности.</w:t>
                  </w:r>
                </w:p>
              </w:tc>
              <w:tc>
                <w:tcPr>
                  <w:tcW w:w="1018"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в сроки, установленные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представление отчетности через телекоммуникационные каналы связи</w:t>
                  </w:r>
                </w:p>
              </w:tc>
              <w:tc>
                <w:tcPr>
                  <w:tcW w:w="1559"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для организации представления отчетности в налоговые органы, СФР в рамках переданных полномочий по ведению бюджетного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461</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Распорядительный документ о перечне лиц, ответственных за взаимодействие и обмен электронными документами и электронными образами документов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w:t>
                  </w:r>
                  <w:r w:rsidRPr="00C04296">
                    <w:rPr>
                      <w:rFonts w:cs="Arial"/>
                      <w:szCs w:val="20"/>
                      <w:shd w:val="clear" w:color="auto" w:fill="C0C0C0"/>
                    </w:rPr>
                    <w:t>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не позднее 1 (одного) рабочего дня со дня утверждения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C04296" w:rsidRDefault="00FB0319" w:rsidP="00FB0319">
                  <w:pPr>
                    <w:autoSpaceDE w:val="0"/>
                    <w:autoSpaceDN w:val="0"/>
                    <w:adjustRightInd w:val="0"/>
                    <w:spacing w:after="1" w:line="200" w:lineRule="atLeast"/>
                    <w:rPr>
                      <w:rFonts w:cs="Arial"/>
                      <w:szCs w:val="20"/>
                      <w:shd w:val="clear" w:color="auto" w:fill="C0C0C0"/>
                    </w:rPr>
                  </w:pPr>
                  <w:r w:rsidRPr="00C04296">
                    <w:rPr>
                      <w:rFonts w:cs="Arial"/>
                      <w:szCs w:val="20"/>
                      <w:shd w:val="clear" w:color="auto" w:fill="C0C0C0"/>
                    </w:rPr>
                    <w:t>в сроки, установленные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C04296" w:rsidRDefault="00FB0319" w:rsidP="00FB0319">
                  <w:pPr>
                    <w:autoSpaceDE w:val="0"/>
                    <w:autoSpaceDN w:val="0"/>
                    <w:adjustRightInd w:val="0"/>
                    <w:spacing w:after="1" w:line="200" w:lineRule="atLeast"/>
                    <w:rPr>
                      <w:rFonts w:cs="Arial"/>
                      <w:szCs w:val="20"/>
                      <w:shd w:val="clear" w:color="auto" w:fill="C0C0C0"/>
                    </w:rPr>
                  </w:pPr>
                  <w:r w:rsidRPr="00C04296">
                    <w:rPr>
                      <w:rFonts w:cs="Arial"/>
                      <w:szCs w:val="20"/>
                      <w:shd w:val="clear" w:color="auto" w:fill="C0C0C0"/>
                    </w:rPr>
                    <w:t>представление отчетности через телекоммуникационные каналы связи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C04296">
                    <w:rPr>
                      <w:rFonts w:cs="Arial"/>
                      <w:szCs w:val="20"/>
                      <w:shd w:val="clear" w:color="auto" w:fill="C0C0C0"/>
                    </w:rPr>
                    <w:t>представления отчетности в налоговые органы, СФР в рамках переданных полномочий по ведению бюджетного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lastRenderedPageBreak/>
                    <w:t>462</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Распорядительный документ о перечне лиц, наделенных правом подписи документов</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скан-</w:t>
                  </w:r>
                  <w:r w:rsidRPr="00C04296">
                    <w:rPr>
                      <w:rFonts w:cs="Arial"/>
                      <w:szCs w:val="20"/>
                      <w:shd w:val="clear" w:color="auto" w:fill="C0C0C0"/>
                    </w:rPr>
                    <w:t>копия</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направление в уполномоченную организацию не позднее 1 (одного) рабочего дня со дня утверждения</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C04296" w:rsidRDefault="00FB0319" w:rsidP="00FB0319">
                  <w:pPr>
                    <w:autoSpaceDE w:val="0"/>
                    <w:autoSpaceDN w:val="0"/>
                    <w:adjustRightInd w:val="0"/>
                    <w:spacing w:after="1" w:line="200" w:lineRule="atLeast"/>
                    <w:rPr>
                      <w:rFonts w:cs="Arial"/>
                      <w:szCs w:val="20"/>
                      <w:shd w:val="clear" w:color="auto" w:fill="C0C0C0"/>
                    </w:rPr>
                  </w:pPr>
                  <w:r w:rsidRPr="00C04296">
                    <w:rPr>
                      <w:rFonts w:cs="Arial"/>
                      <w:szCs w:val="20"/>
                      <w:shd w:val="clear" w:color="auto" w:fill="C0C0C0"/>
                    </w:rPr>
                    <w:t>в сроки, установленные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C04296" w:rsidRDefault="00FB0319" w:rsidP="00FB0319">
                  <w:pPr>
                    <w:autoSpaceDE w:val="0"/>
                    <w:autoSpaceDN w:val="0"/>
                    <w:adjustRightInd w:val="0"/>
                    <w:spacing w:after="1" w:line="200" w:lineRule="atLeast"/>
                    <w:rPr>
                      <w:rFonts w:cs="Arial"/>
                      <w:szCs w:val="20"/>
                      <w:shd w:val="clear" w:color="auto" w:fill="C0C0C0"/>
                    </w:rPr>
                  </w:pPr>
                  <w:r w:rsidRPr="00C04296">
                    <w:rPr>
                      <w:rFonts w:cs="Arial"/>
                      <w:szCs w:val="20"/>
                      <w:shd w:val="clear" w:color="auto" w:fill="C0C0C0"/>
                    </w:rPr>
                    <w:t>подписание документов, предусматривающих подписание с правом второй подписи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C04296">
                    <w:rPr>
                      <w:rFonts w:cs="Arial"/>
                      <w:szCs w:val="20"/>
                      <w:shd w:val="clear" w:color="auto" w:fill="C0C0C0"/>
                    </w:rPr>
                    <w:t>подтверждения права подписания документов должностными лицами уполномоченной организации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463</w:t>
                  </w:r>
                </w:p>
              </w:tc>
              <w:tc>
                <w:tcPr>
                  <w:tcW w:w="1560"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Документ, содержащий информацию о назначении (увольнении) должностных лиц уполномоченной организации</w:t>
                  </w:r>
                </w:p>
              </w:tc>
              <w:tc>
                <w:tcPr>
                  <w:tcW w:w="1134"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уполномоченная организация</w:t>
                  </w:r>
                </w:p>
              </w:tc>
              <w:tc>
                <w:tcPr>
                  <w:tcW w:w="683"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направление в субъект централизованного учета в течение 2 (двух) рабочих дней после дня принятия решения о наделении (отзыве) права второй подписи</w:t>
                  </w:r>
                </w:p>
              </w:tc>
              <w:tc>
                <w:tcPr>
                  <w:tcW w:w="1018"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ответственное лицо уполномоченной организации</w:t>
                  </w:r>
                </w:p>
              </w:tc>
              <w:tc>
                <w:tcPr>
                  <w:tcW w:w="1417"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в сроки, установленные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отражение дополнительных сведений</w:t>
                  </w:r>
                </w:p>
              </w:tc>
              <w:tc>
                <w:tcPr>
                  <w:tcW w:w="1559"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для включения (исключения) должностных лиц уполномоченной организации в Карточку образцов подписей к лицевым счетам (код формы по КФД 0531753) &lt;9&gt;</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464</w:t>
                  </w:r>
                </w:p>
              </w:tc>
              <w:tc>
                <w:tcPr>
                  <w:tcW w:w="1560"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Карточка образцов подписей к лицевым счетам (код формы по КФД 0531753)</w:t>
                  </w:r>
                </w:p>
              </w:tc>
              <w:tc>
                <w:tcPr>
                  <w:tcW w:w="1134"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бумажный</w:t>
                  </w:r>
                </w:p>
              </w:tc>
              <w:tc>
                <w:tcPr>
                  <w:tcW w:w="1559"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оформление Карточки образцов подписей к лицевым счетам (код формы по КФД 0531753) не позднее 3 (трех) рабочих дней со дня получения информации о назначении (увольнении) должностных лиц уполномоченной организации</w:t>
                  </w:r>
                </w:p>
              </w:tc>
              <w:tc>
                <w:tcPr>
                  <w:tcW w:w="1018"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ответственное лицо субъекта централизованного учета, руководитель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не позднее 10 (десяти) рабочих дней со дня получения информации о назначении (увольнении) должностных лиц уполномоченной организации</w:t>
                  </w:r>
                </w:p>
              </w:tc>
              <w:tc>
                <w:tcPr>
                  <w:tcW w:w="1276"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предоставление права подписи до</w:t>
                  </w:r>
                  <w:r w:rsidR="006542B8">
                    <w:rPr>
                      <w:rFonts w:cs="Arial"/>
                      <w:szCs w:val="20"/>
                      <w:shd w:val="clear" w:color="auto" w:fill="C0C0C0"/>
                    </w:rPr>
                    <w:t>л</w:t>
                  </w:r>
                  <w:r w:rsidRPr="006542B8">
                    <w:rPr>
                      <w:rFonts w:cs="Arial"/>
                      <w:szCs w:val="20"/>
                      <w:shd w:val="clear" w:color="auto" w:fill="C0C0C0"/>
                    </w:rPr>
                    <w:t>жностным лицам уполномоченной организации</w:t>
                  </w:r>
                </w:p>
              </w:tc>
              <w:tc>
                <w:tcPr>
                  <w:tcW w:w="1559"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для подписания Карточки образцов подписей к лицевым счетам (код формы по КФД 0531753) должностными лицами и предоставления в орган Федерального казначейства в порядке, установленным приказом Федерального казначейства от 17 октября 2016 г. N 21н</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465</w:t>
                  </w:r>
                </w:p>
              </w:tc>
              <w:tc>
                <w:tcPr>
                  <w:tcW w:w="1560"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04296">
                    <w:rPr>
                      <w:rFonts w:cs="Arial"/>
                      <w:szCs w:val="20"/>
                      <w:shd w:val="clear" w:color="auto" w:fill="C0C0C0"/>
                    </w:rPr>
                    <w:t>Документ, содержащий информацию</w:t>
                  </w:r>
                  <w:r>
                    <w:rPr>
                      <w:rFonts w:cs="Arial"/>
                      <w:szCs w:val="20"/>
                    </w:rPr>
                    <w:t xml:space="preserve"> о поступлении документов, содержащих служебную информацию ограниченного распространения</w:t>
                  </w:r>
                  <w:r w:rsidRPr="00C04296">
                    <w:rPr>
                      <w:rFonts w:cs="Arial"/>
                      <w:szCs w:val="20"/>
                      <w:shd w:val="clear" w:color="auto" w:fill="C0C0C0"/>
                    </w:rPr>
                    <w:t>,</w:t>
                  </w:r>
                  <w:r>
                    <w:rPr>
                      <w:rFonts w:cs="Arial"/>
                      <w:szCs w:val="20"/>
                    </w:rPr>
                    <w:t xml:space="preserve"> или сведения, </w:t>
                  </w:r>
                  <w:r>
                    <w:rPr>
                      <w:rFonts w:cs="Arial"/>
                      <w:szCs w:val="20"/>
                    </w:rPr>
                    <w:lastRenderedPageBreak/>
                    <w:t>составляющие государственную тайну</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электронный, 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информирование о поступлении документов, содержащих служебную информацию ограниченного распространения</w:t>
                  </w:r>
                  <w:r w:rsidRPr="00C04296">
                    <w:rPr>
                      <w:rFonts w:cs="Arial"/>
                      <w:szCs w:val="20"/>
                      <w:shd w:val="clear" w:color="auto" w:fill="C0C0C0"/>
                    </w:rPr>
                    <w:t>,</w:t>
                  </w:r>
                  <w:r>
                    <w:rPr>
                      <w:rFonts w:cs="Arial"/>
                      <w:szCs w:val="20"/>
                    </w:rPr>
                    <w:t xml:space="preserve"> или сведения, составляющие </w:t>
                  </w:r>
                  <w:r>
                    <w:rPr>
                      <w:rFonts w:cs="Arial"/>
                      <w:szCs w:val="20"/>
                    </w:rPr>
                    <w:lastRenderedPageBreak/>
                    <w:t>государственную тайну</w:t>
                  </w:r>
                  <w:r w:rsidRPr="00C04296">
                    <w:rPr>
                      <w:rFonts w:cs="Arial"/>
                      <w:szCs w:val="20"/>
                      <w:shd w:val="clear" w:color="auto" w:fill="C0C0C0"/>
                    </w:rPr>
                    <w:t>,</w:t>
                  </w:r>
                  <w:r>
                    <w:rPr>
                      <w:rFonts w:cs="Arial"/>
                      <w:szCs w:val="20"/>
                    </w:rPr>
                    <w:t xml:space="preserve"> не позднее дня поступления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lastRenderedPageBreak/>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C04296" w:rsidRDefault="00FB0319" w:rsidP="00FB0319">
                  <w:pPr>
                    <w:autoSpaceDE w:val="0"/>
                    <w:autoSpaceDN w:val="0"/>
                    <w:adjustRightInd w:val="0"/>
                    <w:spacing w:after="1" w:line="200" w:lineRule="atLeast"/>
                    <w:rPr>
                      <w:rFonts w:cs="Arial"/>
                      <w:szCs w:val="20"/>
                      <w:shd w:val="clear" w:color="auto" w:fill="C0C0C0"/>
                    </w:rPr>
                  </w:pPr>
                  <w:r w:rsidRPr="00C04296">
                    <w:rPr>
                      <w:rFonts w:cs="Arial"/>
                      <w:szCs w:val="20"/>
                      <w:shd w:val="clear" w:color="auto" w:fill="C0C0C0"/>
                    </w:rPr>
                    <w:t>не позднее 1 (одного) рабочего дня со дня получения информации</w:t>
                  </w:r>
                </w:p>
              </w:tc>
              <w:tc>
                <w:tcPr>
                  <w:tcW w:w="1276" w:type="dxa"/>
                  <w:tcBorders>
                    <w:top w:val="single" w:sz="4" w:space="0" w:color="auto"/>
                    <w:left w:val="single" w:sz="4" w:space="0" w:color="auto"/>
                    <w:bottom w:val="single" w:sz="4" w:space="0" w:color="auto"/>
                    <w:right w:val="single" w:sz="4" w:space="0" w:color="auto"/>
                  </w:tcBorders>
                </w:tcPr>
                <w:p w:rsidR="00FB0319" w:rsidRPr="00C04296" w:rsidRDefault="00FB0319" w:rsidP="00FB0319">
                  <w:pPr>
                    <w:autoSpaceDE w:val="0"/>
                    <w:autoSpaceDN w:val="0"/>
                    <w:adjustRightInd w:val="0"/>
                    <w:spacing w:after="1" w:line="200" w:lineRule="atLeast"/>
                    <w:rPr>
                      <w:rFonts w:cs="Arial"/>
                      <w:szCs w:val="20"/>
                      <w:shd w:val="clear" w:color="auto" w:fill="C0C0C0"/>
                    </w:rPr>
                  </w:pPr>
                  <w:r w:rsidRPr="00C04296">
                    <w:rPr>
                      <w:rFonts w:cs="Arial"/>
                      <w:szCs w:val="20"/>
                      <w:shd w:val="clear" w:color="auto" w:fill="C0C0C0"/>
                    </w:rPr>
                    <w:t>отражение фактов хозяйственной жизни</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C04296">
                    <w:rPr>
                      <w:rFonts w:cs="Arial"/>
                      <w:szCs w:val="20"/>
                    </w:rPr>
                    <w:t>организации обработки информации в рамках переданных полномочий по ведению бюджетного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466</w:t>
                  </w:r>
                </w:p>
              </w:tc>
              <w:tc>
                <w:tcPr>
                  <w:tcW w:w="1560" w:type="dxa"/>
                  <w:tcBorders>
                    <w:top w:val="single" w:sz="4" w:space="0" w:color="auto"/>
                    <w:left w:val="single" w:sz="4" w:space="0" w:color="auto"/>
                    <w:bottom w:val="single" w:sz="4" w:space="0" w:color="auto"/>
                    <w:right w:val="single" w:sz="4" w:space="0" w:color="auto"/>
                  </w:tcBorders>
                </w:tcPr>
                <w:p w:rsidR="006542B8" w:rsidRDefault="00FB0319" w:rsidP="006542B8">
                  <w:pPr>
                    <w:autoSpaceDE w:val="0"/>
                    <w:autoSpaceDN w:val="0"/>
                    <w:adjustRightInd w:val="0"/>
                    <w:spacing w:after="1" w:line="200" w:lineRule="atLeast"/>
                    <w:rPr>
                      <w:rFonts w:cs="Arial"/>
                      <w:szCs w:val="20"/>
                    </w:rPr>
                  </w:pPr>
                  <w:r w:rsidRPr="00C04296">
                    <w:rPr>
                      <w:rFonts w:cs="Arial"/>
                      <w:szCs w:val="20"/>
                      <w:shd w:val="clear" w:color="auto" w:fill="C0C0C0"/>
                    </w:rPr>
                    <w:t>Документ, содержащий информацию</w:t>
                  </w:r>
                  <w:r>
                    <w:rPr>
                      <w:rFonts w:cs="Arial"/>
                      <w:szCs w:val="20"/>
                    </w:rPr>
                    <w:t xml:space="preserve"> о </w:t>
                  </w:r>
                  <w:proofErr w:type="spellStart"/>
                  <w:r>
                    <w:rPr>
                      <w:rFonts w:cs="Arial"/>
                      <w:szCs w:val="20"/>
                    </w:rPr>
                    <w:t>картодержателях</w:t>
                  </w:r>
                  <w:proofErr w:type="spellEnd"/>
                  <w:r>
                    <w:rPr>
                      <w:rFonts w:cs="Arial"/>
                      <w:szCs w:val="20"/>
                    </w:rPr>
                    <w:t xml:space="preserve"> по расчетным дебетовым картам (корпоративные карты субъектов централизованного учета)</w:t>
                  </w:r>
                </w:p>
              </w:tc>
              <w:tc>
                <w:tcPr>
                  <w:tcW w:w="1134"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C04296">
                    <w:rPr>
                      <w:rFonts w:cs="Arial"/>
                      <w:szCs w:val="20"/>
                      <w:shd w:val="clear" w:color="auto" w:fill="C0C0C0"/>
                    </w:rPr>
                    <w:t>скан-копия, бумажный</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направление </w:t>
                  </w:r>
                  <w:r w:rsidRPr="00C04296">
                    <w:rPr>
                      <w:rFonts w:cs="Arial"/>
                      <w:szCs w:val="20"/>
                      <w:shd w:val="clear" w:color="auto" w:fill="C0C0C0"/>
                    </w:rPr>
                    <w:t>документа</w:t>
                  </w:r>
                  <w:r>
                    <w:rPr>
                      <w:rFonts w:cs="Arial"/>
                      <w:szCs w:val="20"/>
                    </w:rPr>
                    <w:t xml:space="preserve"> по мере открытия карт</w:t>
                  </w:r>
                </w:p>
              </w:tc>
              <w:tc>
                <w:tcPr>
                  <w:tcW w:w="1018"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руководитель (иное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C04296" w:rsidRDefault="00FB0319" w:rsidP="00FB0319">
                  <w:pPr>
                    <w:autoSpaceDE w:val="0"/>
                    <w:autoSpaceDN w:val="0"/>
                    <w:adjustRightInd w:val="0"/>
                    <w:spacing w:after="1" w:line="200" w:lineRule="atLeast"/>
                    <w:rPr>
                      <w:rFonts w:cs="Arial"/>
                      <w:szCs w:val="20"/>
                      <w:shd w:val="clear" w:color="auto" w:fill="C0C0C0"/>
                    </w:rPr>
                  </w:pPr>
                  <w:r w:rsidRPr="00C04296">
                    <w:rPr>
                      <w:rFonts w:cs="Arial"/>
                      <w:szCs w:val="20"/>
                      <w:shd w:val="clear" w:color="auto" w:fill="C0C0C0"/>
                    </w:rPr>
                    <w:t>не позднее 1 (одного) рабочего дня со дня получения</w:t>
                  </w:r>
                </w:p>
              </w:tc>
              <w:tc>
                <w:tcPr>
                  <w:tcW w:w="1276" w:type="dxa"/>
                  <w:tcBorders>
                    <w:top w:val="single" w:sz="4" w:space="0" w:color="auto"/>
                    <w:left w:val="single" w:sz="4" w:space="0" w:color="auto"/>
                    <w:bottom w:val="single" w:sz="4" w:space="0" w:color="auto"/>
                    <w:right w:val="single" w:sz="4" w:space="0" w:color="auto"/>
                  </w:tcBorders>
                </w:tcPr>
                <w:p w:rsidR="00FB0319" w:rsidRPr="00C04296" w:rsidRDefault="00FB0319" w:rsidP="00FB0319">
                  <w:pPr>
                    <w:autoSpaceDE w:val="0"/>
                    <w:autoSpaceDN w:val="0"/>
                    <w:adjustRightInd w:val="0"/>
                    <w:spacing w:after="1" w:line="200" w:lineRule="atLeast"/>
                    <w:rPr>
                      <w:rFonts w:cs="Arial"/>
                      <w:szCs w:val="20"/>
                      <w:shd w:val="clear" w:color="auto" w:fill="C0C0C0"/>
                    </w:rPr>
                  </w:pPr>
                  <w:r w:rsidRPr="00C04296">
                    <w:rPr>
                      <w:rFonts w:cs="Arial"/>
                      <w:szCs w:val="20"/>
                      <w:shd w:val="clear" w:color="auto" w:fill="C0C0C0"/>
                    </w:rPr>
                    <w:t>отражение дополнительных сведений по подотчетным лицам</w:t>
                  </w:r>
                </w:p>
              </w:tc>
              <w:tc>
                <w:tcPr>
                  <w:tcW w:w="1559"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Pr>
                      <w:rFonts w:cs="Arial"/>
                      <w:szCs w:val="20"/>
                    </w:rPr>
                    <w:t xml:space="preserve">для </w:t>
                  </w:r>
                  <w:r w:rsidRPr="00C04296">
                    <w:rPr>
                      <w:rFonts w:cs="Arial"/>
                      <w:szCs w:val="20"/>
                      <w:shd w:val="clear" w:color="auto" w:fill="C0C0C0"/>
                    </w:rPr>
                    <w:t>организации обработки информации в рамках переданных полномочий по ведению бюджетного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467</w:t>
                  </w:r>
                </w:p>
              </w:tc>
              <w:tc>
                <w:tcPr>
                  <w:tcW w:w="1560"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Документ, содержащий информацию о возникновении первичных учетных документов, отражающих факты хозяйственной жизни, не указанных в Графике документооборота при централизации учета</w:t>
                  </w:r>
                </w:p>
              </w:tc>
              <w:tc>
                <w:tcPr>
                  <w:tcW w:w="1134"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скан-копия, бумажный</w:t>
                  </w:r>
                </w:p>
              </w:tc>
              <w:tc>
                <w:tcPr>
                  <w:tcW w:w="1559"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направление документа по мере выявления первичных учетных документов</w:t>
                  </w:r>
                </w:p>
              </w:tc>
              <w:tc>
                <w:tcPr>
                  <w:tcW w:w="1018"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руководитель (иное уполномоченное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в течение 2 (двух) месяцев со дня получения информации</w:t>
                  </w:r>
                </w:p>
              </w:tc>
              <w:tc>
                <w:tcPr>
                  <w:tcW w:w="1276"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формирование порядка взаимодействия между федеральным органом исполнительной власти и уполномоченным органом</w:t>
                  </w:r>
                </w:p>
              </w:tc>
              <w:tc>
                <w:tcPr>
                  <w:tcW w:w="1559"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для организации обработки информации в рамках переданных полномочий по ведению бюджетного учета</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468</w:t>
                  </w:r>
                </w:p>
              </w:tc>
              <w:tc>
                <w:tcPr>
                  <w:tcW w:w="1560" w:type="dxa"/>
                  <w:tcBorders>
                    <w:top w:val="single" w:sz="4" w:space="0" w:color="auto"/>
                    <w:left w:val="single" w:sz="4" w:space="0" w:color="auto"/>
                    <w:bottom w:val="single" w:sz="4" w:space="0" w:color="auto"/>
                    <w:right w:val="single" w:sz="4" w:space="0" w:color="auto"/>
                  </w:tcBorders>
                </w:tcPr>
                <w:p w:rsidR="006542B8"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Документ, содержащий информацию о выявленных нарушениях в ходе проведения контрольных мероприятий Счетной палатой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субъект централизованного учета</w:t>
                  </w:r>
                </w:p>
              </w:tc>
              <w:tc>
                <w:tcPr>
                  <w:tcW w:w="683"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направление в течение 1 (одного) рабочего дня после дня поступления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не позднее 2 (двух) рабочих дней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устранение выявленных нарушений/подготовка пояснений</w:t>
                  </w:r>
                </w:p>
              </w:tc>
              <w:tc>
                <w:tcPr>
                  <w:tcW w:w="1559"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1) направление документа субъекту централизованного учета;</w:t>
                  </w:r>
                </w:p>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2) уведомление уполномоченного органа о выявленном нарушении</w:t>
                  </w:r>
                </w:p>
              </w:tc>
            </w:tr>
            <w:tr w:rsidR="00FB0319" w:rsidTr="00FB0319">
              <w:tc>
                <w:tcPr>
                  <w:tcW w:w="562" w:type="dxa"/>
                  <w:tcBorders>
                    <w:top w:val="single" w:sz="4" w:space="0" w:color="auto"/>
                    <w:left w:val="single" w:sz="4" w:space="0" w:color="auto"/>
                    <w:bottom w:val="single" w:sz="4" w:space="0" w:color="auto"/>
                    <w:right w:val="single" w:sz="4" w:space="0" w:color="auto"/>
                  </w:tcBorders>
                </w:tcPr>
                <w:p w:rsidR="00FB0319" w:rsidRDefault="00FB0319" w:rsidP="00FB0319">
                  <w:pPr>
                    <w:autoSpaceDE w:val="0"/>
                    <w:autoSpaceDN w:val="0"/>
                    <w:adjustRightInd w:val="0"/>
                    <w:spacing w:after="1" w:line="200" w:lineRule="atLeast"/>
                    <w:rPr>
                      <w:rFonts w:cs="Arial"/>
                      <w:szCs w:val="20"/>
                    </w:rPr>
                  </w:pPr>
                  <w:r w:rsidRPr="008548E4">
                    <w:rPr>
                      <w:rFonts w:cs="Arial"/>
                      <w:szCs w:val="20"/>
                      <w:shd w:val="clear" w:color="auto" w:fill="C0C0C0"/>
                    </w:rPr>
                    <w:t>469</w:t>
                  </w:r>
                </w:p>
              </w:tc>
              <w:tc>
                <w:tcPr>
                  <w:tcW w:w="1560"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 xml:space="preserve">Акт по результатам проведения контрольных мероприятий Счетной палатой Российской Федерации (в части </w:t>
                  </w:r>
                  <w:r w:rsidRPr="006542B8">
                    <w:rPr>
                      <w:rFonts w:cs="Arial"/>
                      <w:szCs w:val="20"/>
                      <w:shd w:val="clear" w:color="auto" w:fill="C0C0C0"/>
                    </w:rPr>
                    <w:lastRenderedPageBreak/>
                    <w:t>централизованных полномочий)</w:t>
                  </w:r>
                </w:p>
              </w:tc>
              <w:tc>
                <w:tcPr>
                  <w:tcW w:w="1134"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lastRenderedPageBreak/>
                    <w:t>субъект централизованного учета, являющийся федеральным органом исполните</w:t>
                  </w:r>
                  <w:r w:rsidRPr="006542B8">
                    <w:rPr>
                      <w:rFonts w:cs="Arial"/>
                      <w:szCs w:val="20"/>
                      <w:shd w:val="clear" w:color="auto" w:fill="C0C0C0"/>
                    </w:rPr>
                    <w:lastRenderedPageBreak/>
                    <w:t>льной власти</w:t>
                  </w:r>
                </w:p>
              </w:tc>
              <w:tc>
                <w:tcPr>
                  <w:tcW w:w="683"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lastRenderedPageBreak/>
                    <w:t>скан-копия</w:t>
                  </w:r>
                </w:p>
              </w:tc>
              <w:tc>
                <w:tcPr>
                  <w:tcW w:w="1559"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направление в уполномоченный орган в течение 3 (трех) рабочих дней после дня подписания документа</w:t>
                  </w:r>
                </w:p>
              </w:tc>
              <w:tc>
                <w:tcPr>
                  <w:tcW w:w="1018"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ответственное лицо субъекта централизованного учета</w:t>
                  </w:r>
                </w:p>
              </w:tc>
              <w:tc>
                <w:tcPr>
                  <w:tcW w:w="1417"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не позднее 1 (одного) рабочего дня со дня получения документа</w:t>
                  </w:r>
                </w:p>
              </w:tc>
              <w:tc>
                <w:tcPr>
                  <w:tcW w:w="1276"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формирование уполномоченным органом возражения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1) направление возражений (при необходимости);</w:t>
                  </w:r>
                </w:p>
                <w:p w:rsidR="00FB0319" w:rsidRPr="006542B8" w:rsidRDefault="00FB0319" w:rsidP="00FB0319">
                  <w:pPr>
                    <w:autoSpaceDE w:val="0"/>
                    <w:autoSpaceDN w:val="0"/>
                    <w:adjustRightInd w:val="0"/>
                    <w:spacing w:after="1" w:line="200" w:lineRule="atLeast"/>
                    <w:rPr>
                      <w:rFonts w:cs="Arial"/>
                      <w:szCs w:val="20"/>
                      <w:shd w:val="clear" w:color="auto" w:fill="C0C0C0"/>
                    </w:rPr>
                  </w:pPr>
                  <w:r w:rsidRPr="006542B8">
                    <w:rPr>
                      <w:rFonts w:cs="Arial"/>
                      <w:szCs w:val="20"/>
                      <w:shd w:val="clear" w:color="auto" w:fill="C0C0C0"/>
                    </w:rPr>
                    <w:t xml:space="preserve">2) формирование уполномоченным органом </w:t>
                  </w:r>
                  <w:r w:rsidRPr="006542B8">
                    <w:rPr>
                      <w:rFonts w:cs="Arial"/>
                      <w:szCs w:val="20"/>
                      <w:shd w:val="clear" w:color="auto" w:fill="C0C0C0"/>
                    </w:rPr>
                    <w:lastRenderedPageBreak/>
                    <w:t>плана мероприятий по устранению выявленных нарушений и мерах их предотвращения не позднее 2 (двух) месяцев со дня получения документа</w:t>
                  </w:r>
                </w:p>
              </w:tc>
            </w:tr>
          </w:tbl>
          <w:p w:rsidR="00F414C1" w:rsidRPr="00E805E8" w:rsidRDefault="00F414C1" w:rsidP="00FB0319">
            <w:pPr>
              <w:spacing w:after="1" w:line="200" w:lineRule="atLeast"/>
              <w:jc w:val="both"/>
              <w:rPr>
                <w:rFonts w:cs="Arial"/>
                <w:szCs w:val="20"/>
              </w:rPr>
            </w:pPr>
          </w:p>
        </w:tc>
      </w:tr>
    </w:tbl>
    <w:p w:rsidR="00EE607B" w:rsidRDefault="00EE607B" w:rsidP="00E805E8">
      <w:pPr>
        <w:spacing w:after="1" w:line="200" w:lineRule="atLeast"/>
        <w:jc w:val="both"/>
        <w:rPr>
          <w:rFonts w:cs="Arial"/>
        </w:rPr>
        <w:sectPr w:rsidR="00EE607B" w:rsidSect="00760BC1">
          <w:pgSz w:w="23811" w:h="16838" w:orient="landscape" w:code="8"/>
          <w:pgMar w:top="1134" w:right="1701" w:bottom="1134" w:left="851" w:header="397" w:footer="397" w:gutter="0"/>
          <w:cols w:space="708"/>
          <w:docGrid w:linePitch="360"/>
        </w:sectPr>
      </w:pPr>
    </w:p>
    <w:tbl>
      <w:tblPr>
        <w:tblW w:w="151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047E36" w:rsidTr="008612DB">
        <w:tc>
          <w:tcPr>
            <w:tcW w:w="7597" w:type="dxa"/>
          </w:tcPr>
          <w:p w:rsidR="00047E36" w:rsidRPr="00F414C1" w:rsidRDefault="00047E36" w:rsidP="00047E36">
            <w:pPr>
              <w:spacing w:after="1" w:line="200" w:lineRule="atLeast"/>
              <w:jc w:val="both"/>
              <w:rPr>
                <w:rFonts w:cs="Arial"/>
              </w:rPr>
            </w:pPr>
          </w:p>
        </w:tc>
        <w:tc>
          <w:tcPr>
            <w:tcW w:w="7597" w:type="dxa"/>
          </w:tcPr>
          <w:p w:rsidR="00047E36" w:rsidRDefault="00047E36" w:rsidP="00047E36">
            <w:pPr>
              <w:spacing w:before="200" w:after="1" w:line="200" w:lineRule="atLeast"/>
              <w:ind w:firstLine="539"/>
              <w:jc w:val="both"/>
              <w:rPr>
                <w:rFonts w:cs="Arial"/>
              </w:rPr>
            </w:pPr>
            <w:r w:rsidRPr="00F414C1">
              <w:rPr>
                <w:rFonts w:cs="Arial"/>
              </w:rPr>
              <w:t>--------------------------------</w:t>
            </w:r>
          </w:p>
          <w:p w:rsidR="00047E36" w:rsidRPr="00047E36" w:rsidRDefault="00047E36" w:rsidP="00047E36">
            <w:pPr>
              <w:spacing w:before="200" w:after="1" w:line="200" w:lineRule="atLeast"/>
              <w:ind w:firstLine="539"/>
              <w:jc w:val="both"/>
            </w:pPr>
            <w:r w:rsidRPr="00047E36">
              <w:rPr>
                <w:rFonts w:cs="Arial"/>
                <w:shd w:val="clear" w:color="auto" w:fill="C0C0C0"/>
              </w:rPr>
              <w:t xml:space="preserve">&lt;1&gt; </w:t>
            </w:r>
            <w:r>
              <w:rPr>
                <w:rFonts w:cs="Arial"/>
                <w:shd w:val="clear" w:color="auto" w:fill="C0C0C0"/>
              </w:rPr>
              <w:t>Пункт 1 постановления Правительства Российской Федерации от 15 февраля 2020 г. N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w:t>
            </w:r>
          </w:p>
        </w:tc>
      </w:tr>
      <w:tr w:rsidR="00047E36" w:rsidTr="008612DB">
        <w:tc>
          <w:tcPr>
            <w:tcW w:w="7597" w:type="dxa"/>
          </w:tcPr>
          <w:p w:rsidR="00047E36" w:rsidRDefault="00047E36" w:rsidP="00047E36">
            <w:pPr>
              <w:spacing w:before="200" w:after="1" w:line="200" w:lineRule="atLeast"/>
              <w:ind w:firstLine="539"/>
              <w:jc w:val="both"/>
              <w:rPr>
                <w:rFonts w:cs="Arial"/>
              </w:rPr>
            </w:pPr>
            <w:r w:rsidRPr="00F414C1">
              <w:rPr>
                <w:rFonts w:cs="Arial"/>
              </w:rPr>
              <w:t>--------------------------------</w:t>
            </w:r>
          </w:p>
          <w:p w:rsidR="00047E36" w:rsidRPr="00047E36" w:rsidRDefault="00047E36" w:rsidP="00047E36">
            <w:pPr>
              <w:spacing w:before="200" w:after="1" w:line="200" w:lineRule="atLeast"/>
              <w:ind w:firstLine="539"/>
              <w:jc w:val="both"/>
            </w:pPr>
            <w:r>
              <w:rPr>
                <w:rFonts w:cs="Arial"/>
              </w:rPr>
              <w:t>&lt;</w:t>
            </w:r>
            <w:r w:rsidRPr="00047E36">
              <w:rPr>
                <w:rFonts w:cs="Arial"/>
                <w:strike/>
                <w:color w:val="FF0000"/>
              </w:rPr>
              <w:t>1</w:t>
            </w:r>
            <w:r>
              <w:rPr>
                <w:rFonts w:cs="Arial"/>
              </w:rPr>
              <w:t xml:space="preserve">&gt; </w:t>
            </w:r>
            <w:r>
              <w:rPr>
                <w:rFonts w:cs="Arial"/>
                <w:strike/>
                <w:color w:val="FF0000"/>
              </w:rPr>
              <w:t>Положение о</w:t>
            </w:r>
            <w:r>
              <w:rPr>
                <w:rFonts w:cs="Arial"/>
              </w:rPr>
              <w:t xml:space="preserve"> государственной интегрированной информационной системе управления общественными финансами "Электронный бюджет"</w:t>
            </w:r>
            <w:r>
              <w:rPr>
                <w:rFonts w:cs="Arial"/>
                <w:strike/>
                <w:color w:val="FF0000"/>
              </w:rPr>
              <w:t>, утвержденное постановлением Правительства</w:t>
            </w:r>
            <w:r w:rsidRPr="00047E36">
              <w:rPr>
                <w:rFonts w:cs="Arial"/>
                <w:strike/>
                <w:color w:val="FF0000"/>
              </w:rPr>
              <w:t xml:space="preserve"> Российской Федерации от 30 июня </w:t>
            </w:r>
            <w:r>
              <w:rPr>
                <w:rFonts w:cs="Arial"/>
                <w:strike/>
                <w:color w:val="FF0000"/>
              </w:rPr>
              <w:t>2015</w:t>
            </w:r>
            <w:r w:rsidRPr="00047E36">
              <w:rPr>
                <w:rFonts w:cs="Arial"/>
                <w:strike/>
                <w:color w:val="FF0000"/>
              </w:rPr>
              <w:t xml:space="preserve"> г. N </w:t>
            </w:r>
            <w:r>
              <w:rPr>
                <w:rFonts w:cs="Arial"/>
                <w:strike/>
                <w:color w:val="FF0000"/>
              </w:rPr>
              <w:t>658 (Собрание законодательства</w:t>
            </w:r>
            <w:r w:rsidRPr="00047E36">
              <w:rPr>
                <w:rFonts w:cs="Arial"/>
                <w:strike/>
                <w:color w:val="FF0000"/>
              </w:rPr>
              <w:t xml:space="preserve"> Российской Федерации</w:t>
            </w:r>
            <w:r>
              <w:rPr>
                <w:rFonts w:cs="Arial"/>
                <w:strike/>
                <w:color w:val="FF0000"/>
              </w:rPr>
              <w:t>, 2015, N 28, ст. 4228; 2022, N 37, ст. 6367)</w:t>
            </w:r>
            <w:r w:rsidRPr="00047E36">
              <w:rPr>
                <w:rFonts w:cs="Arial"/>
              </w:rPr>
              <w:t>.</w:t>
            </w:r>
          </w:p>
        </w:tc>
        <w:tc>
          <w:tcPr>
            <w:tcW w:w="7597" w:type="dxa"/>
          </w:tcPr>
          <w:p w:rsidR="00047E36" w:rsidRPr="00047E36" w:rsidRDefault="00047E36" w:rsidP="00047E36">
            <w:pPr>
              <w:spacing w:before="200" w:after="1" w:line="200" w:lineRule="atLeast"/>
              <w:ind w:firstLine="539"/>
              <w:jc w:val="both"/>
            </w:pPr>
            <w:r w:rsidRPr="00047E36">
              <w:rPr>
                <w:rFonts w:cs="Arial"/>
              </w:rPr>
              <w:t>&lt;</w:t>
            </w:r>
            <w:r>
              <w:rPr>
                <w:rFonts w:cs="Arial"/>
                <w:shd w:val="clear" w:color="auto" w:fill="C0C0C0"/>
              </w:rPr>
              <w:t>2</w:t>
            </w:r>
            <w:r w:rsidRPr="00047E36">
              <w:rPr>
                <w:rFonts w:cs="Arial"/>
              </w:rPr>
              <w:t xml:space="preserve">&gt; </w:t>
            </w:r>
            <w:r>
              <w:rPr>
                <w:rFonts w:cs="Arial"/>
                <w:shd w:val="clear" w:color="auto" w:fill="C0C0C0"/>
              </w:rPr>
              <w:t>Постановление Правительства Российской Федерации от 30 июня 2015 г. N 658 "О</w:t>
            </w:r>
            <w:r>
              <w:rPr>
                <w:rFonts w:cs="Arial"/>
              </w:rPr>
              <w:t xml:space="preserve"> государственной интегрированной информационной системе управления общественными финансами "Электронный бюджет"</w:t>
            </w:r>
            <w:r w:rsidRPr="00047E36">
              <w:rPr>
                <w:rFonts w:cs="Arial"/>
              </w:rPr>
              <w:t>.</w:t>
            </w:r>
          </w:p>
        </w:tc>
      </w:tr>
      <w:tr w:rsidR="00047E36" w:rsidTr="008612DB">
        <w:tc>
          <w:tcPr>
            <w:tcW w:w="7597" w:type="dxa"/>
          </w:tcPr>
          <w:p w:rsidR="00047E36" w:rsidRPr="00F414C1" w:rsidRDefault="00047E36" w:rsidP="00047E36">
            <w:pPr>
              <w:spacing w:after="1" w:line="200" w:lineRule="atLeast"/>
              <w:jc w:val="both"/>
              <w:rPr>
                <w:rFonts w:cs="Arial"/>
              </w:rPr>
            </w:pPr>
          </w:p>
        </w:tc>
        <w:tc>
          <w:tcPr>
            <w:tcW w:w="7597" w:type="dxa"/>
          </w:tcPr>
          <w:p w:rsidR="00047E36" w:rsidRDefault="003A502F" w:rsidP="00047E36">
            <w:pPr>
              <w:spacing w:before="200" w:after="1" w:line="200" w:lineRule="atLeast"/>
              <w:ind w:firstLine="539"/>
              <w:jc w:val="both"/>
              <w:rPr>
                <w:rFonts w:cs="Arial"/>
              </w:rPr>
            </w:pPr>
            <w:bookmarkStart w:id="94" w:name="П7"/>
            <w:bookmarkEnd w:id="94"/>
            <w:r w:rsidRPr="003A502F">
              <w:rPr>
                <w:rFonts w:cs="Arial"/>
              </w:rPr>
              <w:t>&lt;</w:t>
            </w:r>
            <w:r>
              <w:rPr>
                <w:rFonts w:cs="Arial"/>
                <w:shd w:val="clear" w:color="auto" w:fill="C0C0C0"/>
              </w:rPr>
              <w:t>3</w:t>
            </w:r>
            <w:r w:rsidRPr="003A502F">
              <w:rPr>
                <w:rFonts w:cs="Arial"/>
              </w:rPr>
              <w:t xml:space="preserve">&gt; </w:t>
            </w:r>
            <w:r>
              <w:rPr>
                <w:rFonts w:cs="Arial"/>
                <w:shd w:val="clear" w:color="auto" w:fill="C0C0C0"/>
              </w:rPr>
              <w:t>Приказ</w:t>
            </w:r>
            <w:r w:rsidRPr="003A502F">
              <w:rPr>
                <w:rFonts w:cs="Arial"/>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 Министерством юстиции Российской Федерации 28 июня 2021 г., регистрационный N 63995) с изменениями, внесенными </w:t>
            </w:r>
            <w:r>
              <w:rPr>
                <w:rFonts w:cs="Arial"/>
                <w:shd w:val="clear" w:color="auto" w:fill="C0C0C0"/>
              </w:rPr>
              <w:t>приказами</w:t>
            </w:r>
            <w:r w:rsidRPr="003A502F">
              <w:rPr>
                <w:rFonts w:cs="Arial"/>
              </w:rPr>
              <w:t xml:space="preserve"> Министерства финансов Российской Федерации от 30 сентября 2021 г. N 142н (зарегистрирован Министерством юстиции Российской Федерации 7 декабря 2021 г., регистрационный N 66214)</w:t>
            </w:r>
            <w:r>
              <w:rPr>
                <w:rFonts w:cs="Arial"/>
                <w:shd w:val="clear" w:color="auto" w:fill="C0C0C0"/>
              </w:rPr>
              <w:t>, от 28</w:t>
            </w:r>
            <w:r w:rsidRPr="00047E36">
              <w:rPr>
                <w:rFonts w:cs="Arial"/>
                <w:shd w:val="clear" w:color="auto" w:fill="C0C0C0"/>
              </w:rPr>
              <w:t xml:space="preserve"> июня </w:t>
            </w:r>
            <w:r>
              <w:rPr>
                <w:rFonts w:cs="Arial"/>
                <w:shd w:val="clear" w:color="auto" w:fill="C0C0C0"/>
              </w:rPr>
              <w:t>2022</w:t>
            </w:r>
            <w:r w:rsidRPr="00047E36">
              <w:rPr>
                <w:rFonts w:cs="Arial"/>
                <w:shd w:val="clear" w:color="auto" w:fill="C0C0C0"/>
              </w:rPr>
              <w:t xml:space="preserve"> г. N </w:t>
            </w:r>
            <w:r>
              <w:rPr>
                <w:rFonts w:cs="Arial"/>
                <w:shd w:val="clear" w:color="auto" w:fill="C0C0C0"/>
              </w:rPr>
              <w:t>100н (зарегистрирован Министерством юстиции</w:t>
            </w:r>
            <w:r w:rsidRPr="00047E36">
              <w:rPr>
                <w:rFonts w:cs="Arial"/>
                <w:shd w:val="clear" w:color="auto" w:fill="C0C0C0"/>
              </w:rPr>
              <w:t xml:space="preserve"> Российской Федерации </w:t>
            </w:r>
            <w:r>
              <w:rPr>
                <w:rFonts w:cs="Arial"/>
                <w:shd w:val="clear" w:color="auto" w:fill="C0C0C0"/>
              </w:rPr>
              <w:t>5 августа 2022 г., регистрационный N 69510), от 7 ноября 2022 г. N 157н (зарегистрирован Министерством юстиции Российской Федерации 13 декабря 2022 г., регистрационный N 71477), от 30 октября 2023 г. N 174н (зарегистрирован Министерством юстиции Российской Федерации 20 декабря 2023 г., регистрационный N 76491)</w:t>
            </w:r>
            <w:r w:rsidRPr="003A502F">
              <w:rPr>
                <w:rFonts w:cs="Arial"/>
              </w:rPr>
              <w:t>.</w:t>
            </w:r>
          </w:p>
          <w:p w:rsidR="003A502F" w:rsidRPr="00047E36" w:rsidRDefault="005055CD" w:rsidP="003A502F">
            <w:pPr>
              <w:spacing w:after="1" w:line="200" w:lineRule="atLeast"/>
              <w:jc w:val="both"/>
            </w:pPr>
            <w:hyperlink w:anchor="П8" w:history="1">
              <w:r w:rsidR="003A502F" w:rsidRPr="003A502F">
                <w:rPr>
                  <w:rStyle w:val="a3"/>
                  <w:rFonts w:cs="Arial"/>
                </w:rPr>
                <w:t>См. схожий фрагмент в сравниваемом документе</w:t>
              </w:r>
            </w:hyperlink>
          </w:p>
        </w:tc>
      </w:tr>
      <w:tr w:rsidR="00047E36" w:rsidTr="008612DB">
        <w:tc>
          <w:tcPr>
            <w:tcW w:w="7597" w:type="dxa"/>
          </w:tcPr>
          <w:p w:rsidR="00047E36" w:rsidRPr="00047E36" w:rsidRDefault="00047E36" w:rsidP="00047E36">
            <w:pPr>
              <w:spacing w:before="200" w:after="1" w:line="200" w:lineRule="atLeast"/>
              <w:ind w:firstLine="539"/>
              <w:jc w:val="both"/>
            </w:pPr>
            <w:r w:rsidRPr="00047E36">
              <w:rPr>
                <w:rFonts w:cs="Arial"/>
              </w:rPr>
              <w:t>&lt;</w:t>
            </w:r>
            <w:r>
              <w:rPr>
                <w:rFonts w:cs="Arial"/>
                <w:strike/>
                <w:color w:val="FF0000"/>
              </w:rPr>
              <w:t>2</w:t>
            </w:r>
            <w:r w:rsidRPr="00047E36">
              <w:rPr>
                <w:rFonts w:cs="Arial"/>
              </w:rPr>
              <w:t xml:space="preserve">&gt; </w:t>
            </w:r>
            <w:r>
              <w:rPr>
                <w:rFonts w:cs="Arial"/>
                <w:strike/>
                <w:color w:val="FF0000"/>
              </w:rPr>
              <w:t>Утверждена приказом</w:t>
            </w:r>
            <w:r>
              <w:rPr>
                <w:rFonts w:cs="Arial"/>
              </w:rPr>
              <w:t xml:space="preserve">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w:t>
            </w:r>
            <w:r>
              <w:rPr>
                <w:rFonts w:cs="Arial"/>
              </w:rPr>
              <w:lastRenderedPageBreak/>
              <w:t xml:space="preserve">Методических указаний по их применению" (зарегистрирован Министерством юстиции Российской Федерации 2 июня 2015 г., регистрационный N 37519) с изменениями, внесенными приказами Министерства финансов Российской Федерации от 16 ноября 2016 г. N 209н (зарегистрирован Министерством юстиции Российской Федерации 15 декабря 2016 г., регистрационный N 44741), от 17 ноября 2017 г. N 194н (зарегистрирован Министерством юстиции Российской Федерации 18 декабря 2017 г., регистрационный N 49282), от 15 июня 2020 г. N 103н (зарегистрирован Министерством юстиции Российской Федерации 15 сентября 2020 г., регистрационный N 59882) </w:t>
            </w:r>
            <w:r>
              <w:rPr>
                <w:rFonts w:cs="Arial"/>
                <w:strike/>
                <w:color w:val="FF0000"/>
              </w:rPr>
              <w:t>(далее - приказ Министерства финансов</w:t>
            </w:r>
            <w:r w:rsidRPr="00047E36">
              <w:rPr>
                <w:rFonts w:cs="Arial"/>
                <w:strike/>
                <w:color w:val="FF0000"/>
              </w:rPr>
              <w:t xml:space="preserve"> Российской Федерации от </w:t>
            </w:r>
            <w:r>
              <w:rPr>
                <w:rFonts w:cs="Arial"/>
                <w:strike/>
                <w:color w:val="FF0000"/>
              </w:rPr>
              <w:t>30 марта 2015 г. N 52н</w:t>
            </w:r>
            <w:r w:rsidRPr="00047E36">
              <w:rPr>
                <w:rFonts w:cs="Arial"/>
                <w:strike/>
                <w:color w:val="FF0000"/>
              </w:rPr>
              <w:t>)</w:t>
            </w:r>
            <w:r w:rsidRPr="00047E36">
              <w:rPr>
                <w:rFonts w:cs="Arial"/>
              </w:rPr>
              <w:t>.</w:t>
            </w:r>
          </w:p>
        </w:tc>
        <w:tc>
          <w:tcPr>
            <w:tcW w:w="7597" w:type="dxa"/>
          </w:tcPr>
          <w:p w:rsidR="00047E36" w:rsidRPr="00047E36" w:rsidRDefault="00047E36" w:rsidP="00047E36">
            <w:pPr>
              <w:spacing w:before="200" w:after="1" w:line="200" w:lineRule="atLeast"/>
              <w:ind w:firstLine="539"/>
              <w:jc w:val="both"/>
            </w:pPr>
            <w:r w:rsidRPr="00047E36">
              <w:rPr>
                <w:rFonts w:cs="Arial"/>
              </w:rPr>
              <w:lastRenderedPageBreak/>
              <w:t>&lt;</w:t>
            </w:r>
            <w:r>
              <w:rPr>
                <w:rFonts w:cs="Arial"/>
                <w:shd w:val="clear" w:color="auto" w:fill="C0C0C0"/>
              </w:rPr>
              <w:t>4</w:t>
            </w:r>
            <w:r w:rsidRPr="00047E36">
              <w:rPr>
                <w:rFonts w:cs="Arial"/>
              </w:rPr>
              <w:t xml:space="preserve">&gt; </w:t>
            </w:r>
            <w:r>
              <w:rPr>
                <w:rFonts w:cs="Arial"/>
                <w:shd w:val="clear" w:color="auto" w:fill="C0C0C0"/>
              </w:rPr>
              <w:t>Приказ</w:t>
            </w:r>
            <w:r>
              <w:rPr>
                <w:rFonts w:cs="Arial"/>
              </w:rPr>
              <w:t xml:space="preserve">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w:t>
            </w:r>
            <w:r>
              <w:rPr>
                <w:rFonts w:cs="Arial"/>
              </w:rPr>
              <w:lastRenderedPageBreak/>
              <w:t>по их применению" (зарегистрирован Министерством юстиции Российской Федерации 2 июня 2015 г., регистрационный N 37519) с изменениями, внесенными приказами Министерства финансов Российской Федерации от 16 ноября 2016 г. N 209н (зарегистрирован Министерством юстиции Российской Федерации 15 декабря 2016 г., регистрационный N 44741), от 17 ноября 2017 г. N 194н (зарегистрирован Министерством юстиции Российской Федерации 18 декабря 2017 г., регистрационный N 49282), от 15 июня 2020 г. N 103н (зарегистрирован Министерством юстиции Российской Федерации 15 сентября 2020 г., регистрационный N 59882)</w:t>
            </w:r>
            <w:r w:rsidRPr="00047E36">
              <w:rPr>
                <w:rFonts w:cs="Arial"/>
              </w:rPr>
              <w:t>.</w:t>
            </w:r>
          </w:p>
        </w:tc>
      </w:tr>
      <w:tr w:rsidR="00047E36" w:rsidTr="008612DB">
        <w:tc>
          <w:tcPr>
            <w:tcW w:w="7597" w:type="dxa"/>
          </w:tcPr>
          <w:p w:rsidR="00047E36" w:rsidRPr="00F414C1" w:rsidRDefault="00047E36" w:rsidP="00047E36">
            <w:pPr>
              <w:spacing w:after="1" w:line="200" w:lineRule="atLeast"/>
              <w:jc w:val="both"/>
              <w:rPr>
                <w:rFonts w:cs="Arial"/>
              </w:rPr>
            </w:pPr>
          </w:p>
        </w:tc>
        <w:tc>
          <w:tcPr>
            <w:tcW w:w="7597" w:type="dxa"/>
          </w:tcPr>
          <w:p w:rsidR="00047E36" w:rsidRDefault="00047E36" w:rsidP="00047E36">
            <w:pPr>
              <w:spacing w:before="200" w:after="1" w:line="200" w:lineRule="atLeast"/>
              <w:ind w:firstLine="539"/>
              <w:jc w:val="both"/>
            </w:pPr>
            <w:r>
              <w:rPr>
                <w:rFonts w:cs="Arial"/>
                <w:shd w:val="clear" w:color="auto" w:fill="C0C0C0"/>
              </w:rPr>
              <w:t>&lt;5&gt; Постановление Правительства</w:t>
            </w:r>
            <w:r w:rsidRPr="00047E36">
              <w:rPr>
                <w:rFonts w:cs="Arial"/>
                <w:shd w:val="clear" w:color="auto" w:fill="C0C0C0"/>
              </w:rPr>
              <w:t xml:space="preserve"> Российской Федерации от </w:t>
            </w:r>
            <w:r>
              <w:rPr>
                <w:rFonts w:cs="Arial"/>
                <w:shd w:val="clear" w:color="auto" w:fill="C0C0C0"/>
              </w:rPr>
              <w:t>27.01.2022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047E36" w:rsidRDefault="00047E36" w:rsidP="00047E36">
            <w:pPr>
              <w:spacing w:before="200" w:after="1" w:line="200" w:lineRule="atLeast"/>
              <w:ind w:firstLine="539"/>
              <w:jc w:val="both"/>
            </w:pPr>
            <w:r>
              <w:rPr>
                <w:rFonts w:cs="Arial"/>
                <w:shd w:val="clear" w:color="auto" w:fill="C0C0C0"/>
              </w:rPr>
              <w:t>&lt;6&gt; Постановление Правительства Российской Федерации от 16 июля 2007 г. N 447 "О совершенствовании учета федерального имущества".</w:t>
            </w:r>
          </w:p>
          <w:p w:rsidR="00047E36" w:rsidRPr="00047E36" w:rsidRDefault="00047E36" w:rsidP="00047E36">
            <w:pPr>
              <w:spacing w:before="200" w:after="1" w:line="200" w:lineRule="atLeast"/>
              <w:ind w:firstLine="539"/>
              <w:jc w:val="both"/>
            </w:pPr>
            <w:r>
              <w:rPr>
                <w:rFonts w:cs="Arial"/>
                <w:shd w:val="clear" w:color="auto" w:fill="C0C0C0"/>
              </w:rPr>
              <w:t>&lt;7&gt; Часть 4 статьи 9 Федерального закона от 6 декабря 2011 г. N 402-ФЗ "О бухгалтерском учете".</w:t>
            </w:r>
          </w:p>
        </w:tc>
      </w:tr>
      <w:tr w:rsidR="00047E36" w:rsidTr="008612DB">
        <w:tc>
          <w:tcPr>
            <w:tcW w:w="7597" w:type="dxa"/>
          </w:tcPr>
          <w:p w:rsidR="00047E36" w:rsidRPr="003A502F" w:rsidRDefault="003A502F" w:rsidP="003A502F">
            <w:pPr>
              <w:spacing w:before="200" w:after="1" w:line="200" w:lineRule="atLeast"/>
              <w:ind w:firstLine="539"/>
              <w:jc w:val="both"/>
            </w:pPr>
            <w:r w:rsidRPr="003A502F">
              <w:rPr>
                <w:rFonts w:cs="Arial"/>
              </w:rPr>
              <w:t>&lt;</w:t>
            </w:r>
            <w:r>
              <w:rPr>
                <w:rFonts w:cs="Arial"/>
                <w:strike/>
                <w:color w:val="FF0000"/>
              </w:rPr>
              <w:t>3</w:t>
            </w:r>
            <w:r w:rsidRPr="003A502F">
              <w:rPr>
                <w:rFonts w:cs="Arial"/>
              </w:rPr>
              <w:t xml:space="preserve">&gt; </w:t>
            </w:r>
            <w:r>
              <w:rPr>
                <w:rFonts w:cs="Arial"/>
                <w:strike/>
                <w:color w:val="FF0000"/>
              </w:rPr>
              <w:t>С</w:t>
            </w:r>
            <w:r>
              <w:rPr>
                <w:rFonts w:cs="Arial"/>
              </w:rPr>
              <w:t xml:space="preserve"> изменениями, внесенными приказами Федерального казначейства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29 апреля 2022 г. N 13н (зарегистрирован Министерством юстиции Российской Федерации 24 мая 2022 г., регистрационный N 68566)</w:t>
            </w:r>
            <w:r w:rsidRPr="003A502F">
              <w:rPr>
                <w:rFonts w:cs="Arial"/>
              </w:rPr>
              <w:t>.</w:t>
            </w:r>
          </w:p>
        </w:tc>
        <w:tc>
          <w:tcPr>
            <w:tcW w:w="7597" w:type="dxa"/>
          </w:tcPr>
          <w:p w:rsidR="00047E36" w:rsidRPr="003A502F" w:rsidRDefault="003A502F" w:rsidP="003A502F">
            <w:pPr>
              <w:spacing w:before="200" w:after="1" w:line="200" w:lineRule="atLeast"/>
              <w:ind w:firstLine="539"/>
              <w:jc w:val="both"/>
            </w:pPr>
            <w:r w:rsidRPr="003A502F">
              <w:rPr>
                <w:rFonts w:cs="Arial"/>
              </w:rPr>
              <w:t>&lt;</w:t>
            </w:r>
            <w:r>
              <w:rPr>
                <w:rFonts w:cs="Arial"/>
                <w:shd w:val="clear" w:color="auto" w:fill="C0C0C0"/>
              </w:rPr>
              <w:t>8</w:t>
            </w:r>
            <w:r w:rsidRPr="003A502F">
              <w:rPr>
                <w:rFonts w:cs="Arial"/>
              </w:rPr>
              <w:t xml:space="preserve">&gt; </w:t>
            </w:r>
            <w:r>
              <w:rPr>
                <w:rFonts w:cs="Arial"/>
                <w:shd w:val="clear" w:color="auto" w:fill="C0C0C0"/>
              </w:rPr>
              <w:t>Зарегистрирован Министерством юстиции Российской Федерации 13 июля 2020 г., регистрационный N 58914, с</w:t>
            </w:r>
            <w:r>
              <w:rPr>
                <w:rFonts w:cs="Arial"/>
              </w:rPr>
              <w:t xml:space="preserve"> изменениями, внесенными приказами Федерального казначейства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29 апреля 2022 г. N 13н (зарегистрирован Министерством юстиции Российской Федерации 24 мая 2022 г., регистрационный N 68566)</w:t>
            </w:r>
            <w:r>
              <w:rPr>
                <w:rFonts w:cs="Arial"/>
                <w:shd w:val="clear" w:color="auto" w:fill="C0C0C0"/>
              </w:rPr>
              <w:t>, от 29 июля 2022 г. N 19н</w:t>
            </w:r>
            <w:r w:rsidRPr="003A502F">
              <w:rPr>
                <w:rFonts w:cs="Arial"/>
                <w:shd w:val="clear" w:color="auto" w:fill="C0C0C0"/>
              </w:rPr>
              <w:t xml:space="preserve"> (зарегистрирован Министерством юстиции Российской Федерации </w:t>
            </w:r>
            <w:r>
              <w:rPr>
                <w:rFonts w:cs="Arial"/>
                <w:shd w:val="clear" w:color="auto" w:fill="C0C0C0"/>
              </w:rPr>
              <w:t>2 сентября 2022</w:t>
            </w:r>
            <w:r w:rsidRPr="003A502F">
              <w:rPr>
                <w:rFonts w:cs="Arial"/>
                <w:shd w:val="clear" w:color="auto" w:fill="C0C0C0"/>
              </w:rPr>
              <w:t xml:space="preserve"> г., регистрационный N </w:t>
            </w:r>
            <w:r>
              <w:rPr>
                <w:rFonts w:cs="Arial"/>
                <w:shd w:val="clear" w:color="auto" w:fill="C0C0C0"/>
              </w:rPr>
              <w:t>69902), от 28 декабря 2022</w:t>
            </w:r>
            <w:r w:rsidRPr="003A502F">
              <w:rPr>
                <w:rFonts w:cs="Arial"/>
                <w:shd w:val="clear" w:color="auto" w:fill="C0C0C0"/>
              </w:rPr>
              <w:t xml:space="preserve"> г. N </w:t>
            </w:r>
            <w:r>
              <w:rPr>
                <w:rFonts w:cs="Arial"/>
                <w:shd w:val="clear" w:color="auto" w:fill="C0C0C0"/>
              </w:rPr>
              <w:t>37н</w:t>
            </w:r>
            <w:r w:rsidRPr="003A502F">
              <w:rPr>
                <w:rFonts w:cs="Arial"/>
                <w:shd w:val="clear" w:color="auto" w:fill="C0C0C0"/>
              </w:rPr>
              <w:t xml:space="preserve"> (зарегистрирован Министерством юстиции Российской Федерации </w:t>
            </w:r>
            <w:r>
              <w:rPr>
                <w:rFonts w:cs="Arial"/>
                <w:shd w:val="clear" w:color="auto" w:fill="C0C0C0"/>
              </w:rPr>
              <w:t>25 января 2023</w:t>
            </w:r>
            <w:r w:rsidRPr="003A502F">
              <w:rPr>
                <w:rFonts w:cs="Arial"/>
                <w:shd w:val="clear" w:color="auto" w:fill="C0C0C0"/>
              </w:rPr>
              <w:t xml:space="preserve"> г., регистрационный N </w:t>
            </w:r>
            <w:r>
              <w:rPr>
                <w:rFonts w:cs="Arial"/>
                <w:shd w:val="clear" w:color="auto" w:fill="C0C0C0"/>
              </w:rPr>
              <w:t>72131)</w:t>
            </w:r>
            <w:r w:rsidRPr="003A502F">
              <w:rPr>
                <w:rFonts w:cs="Arial"/>
              </w:rPr>
              <w:t>.</w:t>
            </w:r>
          </w:p>
        </w:tc>
      </w:tr>
      <w:tr w:rsidR="00047E36" w:rsidTr="008612DB">
        <w:tc>
          <w:tcPr>
            <w:tcW w:w="7597" w:type="dxa"/>
          </w:tcPr>
          <w:p w:rsidR="003A502F" w:rsidRDefault="003A502F" w:rsidP="003A502F">
            <w:pPr>
              <w:spacing w:before="200" w:after="1" w:line="200" w:lineRule="atLeast"/>
              <w:ind w:firstLine="539"/>
              <w:jc w:val="both"/>
            </w:pPr>
            <w:r>
              <w:rPr>
                <w:rFonts w:cs="Arial"/>
                <w:strike/>
                <w:color w:val="FF0000"/>
              </w:rPr>
              <w:lastRenderedPageBreak/>
              <w:t>&lt;4&gt;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rPr>
                <w:rFonts w:cs="Arial"/>
              </w:rPr>
            </w:pPr>
            <w:bookmarkStart w:id="95" w:name="П8"/>
            <w:bookmarkEnd w:id="95"/>
            <w:r w:rsidRPr="003A502F">
              <w:rPr>
                <w:rFonts w:cs="Arial"/>
              </w:rPr>
              <w:t>&lt;</w:t>
            </w:r>
            <w:r>
              <w:rPr>
                <w:rFonts w:cs="Arial"/>
                <w:strike/>
                <w:color w:val="FF0000"/>
              </w:rPr>
              <w:t>5</w:t>
            </w:r>
            <w:r w:rsidRPr="003A502F">
              <w:rPr>
                <w:rFonts w:cs="Arial"/>
              </w:rPr>
              <w:t xml:space="preserve">&gt; </w:t>
            </w:r>
            <w:r>
              <w:rPr>
                <w:rFonts w:cs="Arial"/>
                <w:strike/>
                <w:color w:val="FF0000"/>
              </w:rPr>
              <w:t>Утверждена приказом</w:t>
            </w:r>
            <w:r w:rsidRPr="003A502F">
              <w:rPr>
                <w:rFonts w:cs="Arial"/>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 Министерством юстиции Российской Федерации 28 июня 2021 г., регистрационный N 63995) с изменениями, внесенными </w:t>
            </w:r>
            <w:r>
              <w:rPr>
                <w:rFonts w:cs="Arial"/>
                <w:strike/>
                <w:color w:val="FF0000"/>
              </w:rPr>
              <w:t>приказом</w:t>
            </w:r>
            <w:r w:rsidRPr="003A502F">
              <w:rPr>
                <w:rFonts w:cs="Arial"/>
              </w:rPr>
              <w:t xml:space="preserve"> Министерства финансов Российской Федерации от 30 сентября 2021 г. N 142н (зарегистрирован Министерством юстиции Российской Федерации 7 декабря 2021 г., регистрационный N 66214) </w:t>
            </w:r>
            <w:r>
              <w:rPr>
                <w:rFonts w:cs="Arial"/>
                <w:strike/>
                <w:color w:val="FF0000"/>
              </w:rPr>
              <w:t>(далее - приказ Министерства финансов Российской Федерации от 15 апреля 2021 г. N 61н)</w:t>
            </w:r>
            <w:r w:rsidRPr="003A502F">
              <w:rPr>
                <w:rFonts w:cs="Arial"/>
              </w:rPr>
              <w:t>.</w:t>
            </w:r>
          </w:p>
          <w:p w:rsidR="003A502F" w:rsidRDefault="005055CD" w:rsidP="003A502F">
            <w:pPr>
              <w:spacing w:after="1" w:line="200" w:lineRule="atLeast"/>
              <w:jc w:val="both"/>
            </w:pPr>
            <w:hyperlink w:anchor="П7" w:history="1">
              <w:r w:rsidR="003A502F" w:rsidRPr="003A502F">
                <w:rPr>
                  <w:rStyle w:val="a3"/>
                  <w:rFonts w:cs="Arial"/>
                </w:rPr>
                <w:t>См. схожий фрагмент в сравниваемом документе</w:t>
              </w:r>
            </w:hyperlink>
          </w:p>
          <w:p w:rsidR="003A502F" w:rsidRDefault="003A502F" w:rsidP="003A502F">
            <w:pPr>
              <w:spacing w:before="200" w:after="1" w:line="200" w:lineRule="atLeast"/>
              <w:ind w:firstLine="539"/>
              <w:jc w:val="both"/>
            </w:pPr>
            <w:r>
              <w:rPr>
                <w:rFonts w:cs="Arial"/>
                <w:strike/>
                <w:color w:val="FF0000"/>
              </w:rPr>
              <w:t>&lt;6&gt;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&lt;7&gt;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&lt;8&gt;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&lt;9&gt;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&lt;10&gt; Утверждена приказом Министерства финансов Российской Федерации от 15 апреля 2021 г. N 61н.</w:t>
            </w:r>
          </w:p>
          <w:p w:rsidR="003A502F" w:rsidRDefault="003A502F" w:rsidP="003A502F">
            <w:pPr>
              <w:spacing w:before="200" w:after="1" w:line="200" w:lineRule="atLeast"/>
              <w:ind w:firstLine="539"/>
              <w:jc w:val="both"/>
            </w:pPr>
            <w:r>
              <w:rPr>
                <w:rFonts w:cs="Arial"/>
                <w:strike/>
                <w:color w:val="FF0000"/>
              </w:rPr>
              <w:t>&lt;11&gt;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&lt;12&gt;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&lt;13&gt;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lastRenderedPageBreak/>
              <w:t>&lt;14&gt;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&lt;15&gt;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&lt;16&gt;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&lt;17&gt;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&lt;18&gt;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&lt;19&gt;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&lt;20&gt;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&lt;21&gt;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&lt;22&gt; Утверждена приказом Министерства финансов Российской Федерации от 15 апреля 2021 г. N 61н.</w:t>
            </w:r>
          </w:p>
          <w:p w:rsidR="003A502F" w:rsidRDefault="003A502F" w:rsidP="003A502F">
            <w:pPr>
              <w:spacing w:before="200" w:after="1" w:line="200" w:lineRule="atLeast"/>
              <w:ind w:firstLine="539"/>
              <w:jc w:val="both"/>
            </w:pPr>
            <w:r>
              <w:rPr>
                <w:rFonts w:cs="Arial"/>
                <w:strike/>
                <w:color w:val="FF0000"/>
              </w:rPr>
              <w:t>&lt;23&gt; Утверждена приказом Министерства финансов Российской Федерации от 15 апреля 2021 г. N 61н.</w:t>
            </w:r>
          </w:p>
          <w:p w:rsidR="003A502F" w:rsidRDefault="003A502F" w:rsidP="003A502F">
            <w:pPr>
              <w:spacing w:before="200" w:after="1" w:line="200" w:lineRule="atLeast"/>
              <w:ind w:firstLine="539"/>
              <w:jc w:val="both"/>
            </w:pPr>
            <w:r>
              <w:rPr>
                <w:rFonts w:cs="Arial"/>
                <w:strike/>
                <w:color w:val="FF0000"/>
              </w:rPr>
              <w:t>&lt;24&gt;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&lt;25&gt; Утверждена приказом Министерства финансов Российской Федерации от 15 апреля 2021 г. N 61н.</w:t>
            </w:r>
          </w:p>
          <w:p w:rsidR="003A502F" w:rsidRDefault="003A502F" w:rsidP="003A502F">
            <w:pPr>
              <w:spacing w:before="200" w:after="1" w:line="200" w:lineRule="atLeast"/>
              <w:ind w:firstLine="539"/>
              <w:jc w:val="both"/>
            </w:pPr>
            <w:r>
              <w:rPr>
                <w:rFonts w:cs="Arial"/>
                <w:strike/>
                <w:color w:val="FF0000"/>
              </w:rPr>
              <w:t>&lt;26&gt; Утверждена приказом Министерства финансов Российской Федерации от 15 апреля 2021 г. N 61н.</w:t>
            </w:r>
          </w:p>
          <w:p w:rsidR="003A502F" w:rsidRDefault="003A502F" w:rsidP="003A502F">
            <w:pPr>
              <w:spacing w:before="200" w:after="1" w:line="200" w:lineRule="atLeast"/>
              <w:ind w:firstLine="539"/>
              <w:jc w:val="both"/>
            </w:pPr>
            <w:r>
              <w:rPr>
                <w:rFonts w:cs="Arial"/>
                <w:strike/>
                <w:color w:val="FF0000"/>
              </w:rPr>
              <w:t>&lt;27&gt;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lastRenderedPageBreak/>
              <w:t>&lt;28&gt;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&lt;29&gt;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&lt;30&gt;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&lt;31&gt; Утверждена приказом Министерства финансов Российской Федерации от 15 апреля 2021 г. N 61н.</w:t>
            </w:r>
          </w:p>
          <w:p w:rsidR="003A502F" w:rsidRDefault="003A502F" w:rsidP="003A502F">
            <w:pPr>
              <w:spacing w:before="200" w:after="1" w:line="200" w:lineRule="atLeast"/>
              <w:ind w:firstLine="539"/>
              <w:jc w:val="both"/>
            </w:pPr>
            <w:r>
              <w:rPr>
                <w:rFonts w:cs="Arial"/>
                <w:strike/>
                <w:color w:val="FF0000"/>
              </w:rPr>
              <w:t>&lt;32&gt;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&lt;33&gt;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&lt;34&gt;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&lt;35&gt;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&lt;36&gt; Утверждена приказом Министерства финансов Российской Федерации от 15 апреля 2021 г. N 61н.</w:t>
            </w:r>
          </w:p>
          <w:p w:rsidR="003A502F" w:rsidRDefault="003A502F" w:rsidP="003A502F">
            <w:pPr>
              <w:spacing w:before="200" w:after="1" w:line="200" w:lineRule="atLeast"/>
              <w:ind w:firstLine="539"/>
              <w:jc w:val="both"/>
            </w:pPr>
            <w:r>
              <w:rPr>
                <w:rFonts w:cs="Arial"/>
                <w:strike/>
                <w:color w:val="FF0000"/>
              </w:rPr>
              <w:t>&lt;37&gt;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&lt;38&gt;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&lt;39&gt;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&lt;40&gt;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&lt;41&gt;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lastRenderedPageBreak/>
              <w:t>&lt;42&gt; Утверждена постановлением Госкомстата Российской Федерации от 18 августа 1998 г. N 88.</w:t>
            </w:r>
          </w:p>
          <w:p w:rsidR="003A502F" w:rsidRDefault="003A502F" w:rsidP="003A502F">
            <w:pPr>
              <w:spacing w:before="200" w:after="1" w:line="200" w:lineRule="atLeast"/>
              <w:ind w:firstLine="539"/>
              <w:jc w:val="both"/>
            </w:pPr>
            <w:r>
              <w:rPr>
                <w:rFonts w:cs="Arial"/>
                <w:strike/>
                <w:color w:val="FF0000"/>
              </w:rPr>
              <w:t>&lt;43&gt; Утверждена приказом Министерства финансов Российской Федерации от 30 марта 2015 г. N 52н.</w:t>
            </w:r>
          </w:p>
          <w:p w:rsidR="003A502F" w:rsidRDefault="003A502F" w:rsidP="003A502F">
            <w:pPr>
              <w:spacing w:before="200" w:after="1" w:line="200" w:lineRule="atLeast"/>
              <w:ind w:firstLine="539"/>
              <w:jc w:val="both"/>
            </w:pPr>
            <w:r>
              <w:rPr>
                <w:rFonts w:cs="Arial"/>
                <w:strike/>
                <w:color w:val="FF0000"/>
              </w:rPr>
              <w:t>&lt;44&gt; Утверждена приказом Министерства финансов Российской Федерации от 30 марта 2015 г. N 52н.</w:t>
            </w:r>
          </w:p>
          <w:p w:rsidR="00047E36" w:rsidRPr="003A502F" w:rsidRDefault="003A502F" w:rsidP="003A502F">
            <w:pPr>
              <w:spacing w:before="200" w:after="1" w:line="200" w:lineRule="atLeast"/>
              <w:ind w:firstLine="539"/>
              <w:jc w:val="both"/>
            </w:pPr>
            <w:r>
              <w:rPr>
                <w:rFonts w:cs="Arial"/>
                <w:strike/>
                <w:color w:val="FF0000"/>
              </w:rPr>
              <w:t>&lt;45&gt; Утверждена приказом Министерства финансов Российской Федерации от 30 марта 2015 г. N 52н.</w:t>
            </w:r>
          </w:p>
        </w:tc>
        <w:tc>
          <w:tcPr>
            <w:tcW w:w="7597" w:type="dxa"/>
          </w:tcPr>
          <w:p w:rsidR="003A502F" w:rsidRPr="00F414C1" w:rsidRDefault="003A502F" w:rsidP="003A502F">
            <w:pPr>
              <w:spacing w:after="1" w:line="200" w:lineRule="atLeast"/>
              <w:jc w:val="both"/>
              <w:rPr>
                <w:rFonts w:cs="Arial"/>
              </w:rPr>
            </w:pPr>
          </w:p>
        </w:tc>
      </w:tr>
      <w:tr w:rsidR="00047E36" w:rsidTr="008612DB">
        <w:tc>
          <w:tcPr>
            <w:tcW w:w="7597" w:type="dxa"/>
          </w:tcPr>
          <w:p w:rsidR="00047E36" w:rsidRPr="00A0271F" w:rsidRDefault="00A0271F" w:rsidP="00A0271F">
            <w:pPr>
              <w:spacing w:before="200" w:after="1" w:line="200" w:lineRule="atLeast"/>
              <w:ind w:firstLine="539"/>
              <w:jc w:val="both"/>
            </w:pPr>
            <w:r w:rsidRPr="003A502F">
              <w:rPr>
                <w:rFonts w:cs="Arial"/>
              </w:rPr>
              <w:lastRenderedPageBreak/>
              <w:t>&lt;</w:t>
            </w:r>
            <w:r>
              <w:rPr>
                <w:rFonts w:cs="Arial"/>
                <w:strike/>
                <w:color w:val="FF0000"/>
              </w:rPr>
              <w:t>46</w:t>
            </w:r>
            <w:r w:rsidRPr="003A502F">
              <w:rPr>
                <w:rFonts w:cs="Arial"/>
              </w:rPr>
              <w:t xml:space="preserve">&gt; </w:t>
            </w:r>
            <w:r>
              <w:rPr>
                <w:rFonts w:cs="Arial"/>
                <w:strike/>
                <w:color w:val="FF0000"/>
              </w:rPr>
              <w:t>Утверждена приказом</w:t>
            </w:r>
            <w:r>
              <w:rPr>
                <w:rFonts w:cs="Arial"/>
              </w:rPr>
              <w:t xml:space="preserve"> Федерального казначейства от 17 октября 2016 г. N 21н "О порядке открытия и ведения лицевых счетов территориальными органами Федерального казначейства" (зарегистрирован Министерством юстиции Российской Федерации 1 декабря 2016 г., регистрационный N 44513</w:t>
            </w:r>
            <w:r w:rsidRPr="00A0271F">
              <w:rPr>
                <w:rFonts w:cs="Arial"/>
              </w:rPr>
              <w:t>)</w:t>
            </w:r>
            <w:r>
              <w:rPr>
                <w:rFonts w:cs="Arial"/>
              </w:rPr>
              <w:t xml:space="preserve"> с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(зарегистрирован Министерством юстиции Российской Федерации 20 июля 2020 г., регистрационный N 59029), от 28 </w:t>
            </w:r>
            <w:r>
              <w:rPr>
                <w:rFonts w:cs="Arial"/>
                <w:strike/>
                <w:color w:val="FF0000"/>
              </w:rPr>
              <w:t>июня</w:t>
            </w:r>
            <w:r>
              <w:rPr>
                <w:rFonts w:cs="Arial"/>
              </w:rPr>
              <w:t xml:space="preserve">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w:t>
            </w:r>
            <w:r>
              <w:rPr>
                <w:rFonts w:cs="Arial"/>
                <w:strike/>
                <w:color w:val="FF0000"/>
              </w:rPr>
              <w:t>(далее - приказ Федерального казначейства от 17 октября 2016 г. N 21н)</w:t>
            </w:r>
            <w:r w:rsidRPr="00A0271F">
              <w:rPr>
                <w:rFonts w:cs="Arial"/>
              </w:rPr>
              <w:t>.</w:t>
            </w:r>
          </w:p>
        </w:tc>
        <w:tc>
          <w:tcPr>
            <w:tcW w:w="7597" w:type="dxa"/>
          </w:tcPr>
          <w:p w:rsidR="00047E36" w:rsidRPr="00A0271F" w:rsidRDefault="00A0271F" w:rsidP="00A0271F">
            <w:pPr>
              <w:spacing w:before="200" w:after="1" w:line="200" w:lineRule="atLeast"/>
              <w:ind w:firstLine="539"/>
              <w:jc w:val="both"/>
            </w:pPr>
            <w:r w:rsidRPr="003A502F">
              <w:rPr>
                <w:rFonts w:cs="Arial"/>
              </w:rPr>
              <w:t>&lt;</w:t>
            </w:r>
            <w:r>
              <w:rPr>
                <w:rFonts w:cs="Arial"/>
                <w:shd w:val="clear" w:color="auto" w:fill="C0C0C0"/>
              </w:rPr>
              <w:t>9</w:t>
            </w:r>
            <w:r w:rsidRPr="003A502F">
              <w:rPr>
                <w:rFonts w:cs="Arial"/>
              </w:rPr>
              <w:t xml:space="preserve">&gt; </w:t>
            </w:r>
            <w:r>
              <w:rPr>
                <w:rFonts w:cs="Arial"/>
                <w:shd w:val="clear" w:color="auto" w:fill="C0C0C0"/>
              </w:rPr>
              <w:t>Приказ</w:t>
            </w:r>
            <w:r>
              <w:rPr>
                <w:rFonts w:cs="Arial"/>
              </w:rPr>
              <w:t xml:space="preserve"> Федерального казначейства от 17 октября 2016 г. N 21н "О порядке открытия и ведения лицевых счетов территориальными органами Федерального казначейства" (зарегистрирован Министерством юстиции Российской Федерации 1 декабря 2016 г., регистрационный N </w:t>
            </w:r>
            <w:r w:rsidRPr="00A0271F">
              <w:rPr>
                <w:rFonts w:cs="Arial"/>
              </w:rPr>
              <w:t>44513)</w:t>
            </w:r>
            <w:r>
              <w:rPr>
                <w:rFonts w:cs="Arial"/>
                <w:shd w:val="clear" w:color="auto" w:fill="C0C0C0"/>
              </w:rPr>
              <w:t>,</w:t>
            </w:r>
            <w:r>
              <w:rPr>
                <w:rFonts w:cs="Arial"/>
              </w:rPr>
              <w:t xml:space="preserve"> с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(зарегистрирован Министерством юстиции Российской Федерации 20 июля 2020 г., регистрационный N 59029), от 28 </w:t>
            </w:r>
            <w:r>
              <w:rPr>
                <w:rFonts w:cs="Arial"/>
                <w:shd w:val="clear" w:color="auto" w:fill="C0C0C0"/>
              </w:rPr>
              <w:t>июля</w:t>
            </w:r>
            <w:r>
              <w:rPr>
                <w:rFonts w:cs="Arial"/>
              </w:rPr>
              <w:t xml:space="preserve">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w:t>
            </w:r>
            <w:r>
              <w:rPr>
                <w:rFonts w:cs="Arial"/>
                <w:shd w:val="clear" w:color="auto" w:fill="C0C0C0"/>
              </w:rPr>
              <w:t>, от 28 декабря 2022 г. N 38н (зарегистрирован Министерством юстиции</w:t>
            </w:r>
            <w:r w:rsidRPr="00A0271F">
              <w:rPr>
                <w:rFonts w:cs="Arial"/>
                <w:shd w:val="clear" w:color="auto" w:fill="C0C0C0"/>
              </w:rPr>
              <w:t xml:space="preserve"> Российской Федерации </w:t>
            </w:r>
            <w:r>
              <w:rPr>
                <w:rFonts w:cs="Arial"/>
                <w:shd w:val="clear" w:color="auto" w:fill="C0C0C0"/>
              </w:rPr>
              <w:t>24 января 2023 г., регистрационный N 72119)</w:t>
            </w:r>
            <w:r w:rsidRPr="00A0271F">
              <w:rPr>
                <w:rFonts w:cs="Arial"/>
              </w:rPr>
              <w:t>.</w:t>
            </w:r>
          </w:p>
        </w:tc>
      </w:tr>
      <w:tr w:rsidR="00A0271F" w:rsidTr="008612DB">
        <w:tc>
          <w:tcPr>
            <w:tcW w:w="7597" w:type="dxa"/>
          </w:tcPr>
          <w:p w:rsidR="00A0271F" w:rsidRDefault="00A0271F" w:rsidP="00A0271F">
            <w:pPr>
              <w:spacing w:before="200" w:after="1" w:line="200" w:lineRule="atLeast"/>
              <w:ind w:firstLine="539"/>
              <w:jc w:val="both"/>
            </w:pPr>
            <w:r>
              <w:rPr>
                <w:rFonts w:cs="Arial"/>
                <w:strike/>
                <w:color w:val="FF0000"/>
              </w:rPr>
              <w:t>&lt;47&gt; Утверждена приказом Министерства финансов</w:t>
            </w:r>
            <w:r w:rsidRPr="00A0271F">
              <w:rPr>
                <w:rFonts w:cs="Arial"/>
                <w:strike/>
                <w:color w:val="FF0000"/>
              </w:rPr>
              <w:t xml:space="preserve"> Российской Федерации </w:t>
            </w:r>
            <w:r>
              <w:rPr>
                <w:rFonts w:cs="Arial"/>
                <w:strike/>
                <w:color w:val="FF0000"/>
              </w:rPr>
              <w:t>от 30 марта 2015 г. N 52н.</w:t>
            </w:r>
          </w:p>
          <w:p w:rsidR="00A0271F" w:rsidRPr="00A0271F" w:rsidRDefault="00A0271F" w:rsidP="00A0271F">
            <w:pPr>
              <w:spacing w:before="200" w:after="1" w:line="200" w:lineRule="atLeast"/>
              <w:ind w:firstLine="539"/>
              <w:jc w:val="both"/>
            </w:pPr>
            <w:r>
              <w:rPr>
                <w:rFonts w:cs="Arial"/>
                <w:strike/>
                <w:color w:val="FF0000"/>
              </w:rPr>
              <w:t>&lt;48&gt; Утверждена приказом Министерства финансов</w:t>
            </w:r>
            <w:r w:rsidRPr="00A0271F">
              <w:rPr>
                <w:rFonts w:cs="Arial"/>
                <w:strike/>
                <w:color w:val="FF0000"/>
              </w:rPr>
              <w:t xml:space="preserve"> Российской Федерации </w:t>
            </w:r>
            <w:r>
              <w:rPr>
                <w:rFonts w:cs="Arial"/>
                <w:strike/>
                <w:color w:val="FF0000"/>
              </w:rPr>
              <w:t>от 30 марта 2015 г. N 52н.</w:t>
            </w:r>
          </w:p>
        </w:tc>
        <w:tc>
          <w:tcPr>
            <w:tcW w:w="7597" w:type="dxa"/>
          </w:tcPr>
          <w:p w:rsidR="00A0271F" w:rsidRPr="00F414C1" w:rsidRDefault="00A0271F" w:rsidP="00A0271F">
            <w:pPr>
              <w:spacing w:after="1" w:line="200" w:lineRule="atLeast"/>
              <w:jc w:val="both"/>
              <w:rPr>
                <w:rFonts w:cs="Arial"/>
              </w:rPr>
            </w:pPr>
          </w:p>
        </w:tc>
      </w:tr>
      <w:tr w:rsidR="00A0271F" w:rsidTr="008612DB">
        <w:tc>
          <w:tcPr>
            <w:tcW w:w="7597" w:type="dxa"/>
          </w:tcPr>
          <w:p w:rsidR="00A0271F" w:rsidRPr="00A0271F" w:rsidRDefault="00A0271F" w:rsidP="00A0271F">
            <w:pPr>
              <w:spacing w:before="200" w:after="1" w:line="200" w:lineRule="atLeast"/>
              <w:ind w:firstLine="539"/>
              <w:jc w:val="both"/>
            </w:pPr>
            <w:r w:rsidRPr="00A0271F">
              <w:rPr>
                <w:rFonts w:cs="Arial"/>
              </w:rPr>
              <w:t>&lt;</w:t>
            </w:r>
            <w:r>
              <w:rPr>
                <w:rFonts w:cs="Arial"/>
                <w:strike/>
                <w:color w:val="FF0000"/>
              </w:rPr>
              <w:t>49</w:t>
            </w:r>
            <w:r w:rsidRPr="00A0271F">
              <w:rPr>
                <w:rFonts w:cs="Arial"/>
              </w:rPr>
              <w:t xml:space="preserve">&gt; </w:t>
            </w:r>
            <w:r>
              <w:rPr>
                <w:rFonts w:cs="Arial"/>
                <w:strike/>
                <w:color w:val="FF0000"/>
              </w:rPr>
              <w:t>С</w:t>
            </w:r>
            <w:r>
              <w:rPr>
                <w:rFonts w:cs="Arial"/>
              </w:rPr>
              <w:t xml:space="preserve"> изменениями, внесенными </w:t>
            </w:r>
            <w:r>
              <w:rPr>
                <w:rFonts w:cs="Arial"/>
                <w:strike/>
                <w:color w:val="FF0000"/>
              </w:rPr>
              <w:t>приказом</w:t>
            </w:r>
            <w:r>
              <w:rPr>
                <w:rFonts w:cs="Arial"/>
              </w:rPr>
              <w:t xml:space="preserve"> Федерального казначейства от 15 июня 2021 г. N 20н (зарегистрирован Министерством юстиции Российской Федерации 16 сентября 2021 г., регистрационный N 65032), от 13 октября 2021 г. N 29н (зарегистрирован Министерством юстиции Российской Федерации 19 ноября 2021 г., регистрационный N 65906)</w:t>
            </w:r>
            <w:r w:rsidRPr="00A0271F">
              <w:rPr>
                <w:rFonts w:cs="Arial"/>
              </w:rPr>
              <w:t>.</w:t>
            </w:r>
          </w:p>
        </w:tc>
        <w:tc>
          <w:tcPr>
            <w:tcW w:w="7597" w:type="dxa"/>
          </w:tcPr>
          <w:p w:rsidR="00A0271F" w:rsidRPr="00A0271F" w:rsidRDefault="00A0271F" w:rsidP="00A0271F">
            <w:pPr>
              <w:spacing w:before="200" w:after="1" w:line="200" w:lineRule="atLeast"/>
              <w:ind w:firstLine="539"/>
              <w:jc w:val="both"/>
            </w:pPr>
            <w:r w:rsidRPr="00A0271F">
              <w:rPr>
                <w:rFonts w:cs="Arial"/>
              </w:rPr>
              <w:t>&lt;</w:t>
            </w:r>
            <w:r>
              <w:rPr>
                <w:rFonts w:cs="Arial"/>
                <w:shd w:val="clear" w:color="auto" w:fill="C0C0C0"/>
              </w:rPr>
              <w:t>10</w:t>
            </w:r>
            <w:r w:rsidRPr="00A0271F">
              <w:rPr>
                <w:rFonts w:cs="Arial"/>
              </w:rPr>
              <w:t xml:space="preserve">&gt; </w:t>
            </w:r>
            <w:r>
              <w:rPr>
                <w:rFonts w:cs="Arial"/>
                <w:shd w:val="clear" w:color="auto" w:fill="C0C0C0"/>
              </w:rPr>
              <w:t>Зарегистрирован Министерством юстиции</w:t>
            </w:r>
            <w:r w:rsidRPr="00A0271F">
              <w:rPr>
                <w:rFonts w:cs="Arial"/>
                <w:shd w:val="clear" w:color="auto" w:fill="C0C0C0"/>
              </w:rPr>
              <w:t xml:space="preserve"> Российской Федерации </w:t>
            </w:r>
            <w:r>
              <w:rPr>
                <w:rFonts w:cs="Arial"/>
                <w:shd w:val="clear" w:color="auto" w:fill="C0C0C0"/>
              </w:rPr>
              <w:t>6 ноября 2020 г., регистрационный N 60769, с</w:t>
            </w:r>
            <w:r>
              <w:rPr>
                <w:rFonts w:cs="Arial"/>
              </w:rPr>
              <w:t xml:space="preserve"> изменениями, внесенными </w:t>
            </w:r>
            <w:r>
              <w:rPr>
                <w:rFonts w:cs="Arial"/>
                <w:shd w:val="clear" w:color="auto" w:fill="C0C0C0"/>
              </w:rPr>
              <w:t>приказами</w:t>
            </w:r>
            <w:r>
              <w:rPr>
                <w:rFonts w:cs="Arial"/>
              </w:rPr>
              <w:t xml:space="preserve"> Федерального казначейства от 15 июня 2021 г. N 20н (зарегистрирован Министерством юстиции Российской Федерации 16 сентября 2021 г., регистрационный N 65032), от 13 октября 2021 г. N 29н </w:t>
            </w:r>
            <w:r>
              <w:rPr>
                <w:rFonts w:cs="Arial"/>
              </w:rPr>
              <w:lastRenderedPageBreak/>
              <w:t>(зарегистрирован Министерством юстиции Российской Федерации 19 ноября 2021 г., регистрационный N 65906)</w:t>
            </w:r>
            <w:r>
              <w:rPr>
                <w:rFonts w:cs="Arial"/>
                <w:shd w:val="clear" w:color="auto" w:fill="C0C0C0"/>
              </w:rPr>
              <w:t>, от 18 сентября 2023 г. N 17н (зарегистрирован Министерством юстиции</w:t>
            </w:r>
            <w:r w:rsidRPr="00A0271F">
              <w:rPr>
                <w:rFonts w:cs="Arial"/>
                <w:shd w:val="clear" w:color="auto" w:fill="C0C0C0"/>
              </w:rPr>
              <w:t xml:space="preserve"> Российской Федерации </w:t>
            </w:r>
            <w:r>
              <w:rPr>
                <w:rFonts w:cs="Arial"/>
                <w:shd w:val="clear" w:color="auto" w:fill="C0C0C0"/>
              </w:rPr>
              <w:t>15 ноября 2023 г., регистрационный N 75966)</w:t>
            </w:r>
            <w:r w:rsidRPr="00A0271F">
              <w:rPr>
                <w:rFonts w:cs="Arial"/>
              </w:rPr>
              <w:t>.</w:t>
            </w:r>
          </w:p>
        </w:tc>
      </w:tr>
      <w:tr w:rsidR="00A0271F" w:rsidTr="008612DB">
        <w:tc>
          <w:tcPr>
            <w:tcW w:w="7597" w:type="dxa"/>
          </w:tcPr>
          <w:p w:rsidR="00A0271F" w:rsidRPr="00F414C1" w:rsidRDefault="00A0271F" w:rsidP="00A0271F">
            <w:pPr>
              <w:spacing w:after="1" w:line="200" w:lineRule="atLeast"/>
              <w:jc w:val="both"/>
              <w:rPr>
                <w:rFonts w:cs="Arial"/>
              </w:rPr>
            </w:pPr>
          </w:p>
        </w:tc>
        <w:tc>
          <w:tcPr>
            <w:tcW w:w="7597" w:type="dxa"/>
          </w:tcPr>
          <w:p w:rsidR="00A0271F" w:rsidRPr="00A0271F" w:rsidRDefault="00A0271F" w:rsidP="00A0271F">
            <w:pPr>
              <w:spacing w:before="200" w:after="1" w:line="200" w:lineRule="atLeast"/>
              <w:ind w:firstLine="539"/>
              <w:jc w:val="both"/>
            </w:pPr>
            <w:r>
              <w:rPr>
                <w:rFonts w:cs="Arial"/>
                <w:shd w:val="clear" w:color="auto" w:fill="C0C0C0"/>
              </w:rPr>
              <w:t>&lt;11&gt; Постановление Правительства</w:t>
            </w:r>
            <w:r w:rsidRPr="00A0271F">
              <w:rPr>
                <w:rFonts w:cs="Arial"/>
                <w:shd w:val="clear" w:color="auto" w:fill="C0C0C0"/>
              </w:rPr>
              <w:t xml:space="preserve"> Российской Федерации от </w:t>
            </w:r>
            <w:r>
              <w:rPr>
                <w:rFonts w:cs="Arial"/>
                <w:shd w:val="clear" w:color="auto" w:fill="C0C0C0"/>
              </w:rPr>
              <w:t>11 августа 2007 г. N 514 "О порядке и условиях возмещения расходов, связанных с переездом федерального государственного гражданского служащего и членов его семьи в другую местность при переводе федерального государственного гражданского служащего в другой федеральный государственный орган".</w:t>
            </w:r>
          </w:p>
        </w:tc>
      </w:tr>
      <w:tr w:rsidR="00A0271F" w:rsidTr="008612DB">
        <w:tc>
          <w:tcPr>
            <w:tcW w:w="7597" w:type="dxa"/>
          </w:tcPr>
          <w:p w:rsidR="00A0271F" w:rsidRDefault="00A0271F" w:rsidP="00A0271F">
            <w:pPr>
              <w:spacing w:before="200" w:after="1" w:line="200" w:lineRule="atLeast"/>
              <w:ind w:firstLine="539"/>
              <w:jc w:val="both"/>
            </w:pPr>
            <w:r>
              <w:rPr>
                <w:rFonts w:cs="Arial"/>
                <w:strike/>
                <w:color w:val="FF0000"/>
              </w:rPr>
              <w:t>&lt;50&gt; Утверждена приказом Министерства финансов</w:t>
            </w:r>
            <w:r w:rsidRPr="00A0271F">
              <w:rPr>
                <w:rFonts w:cs="Arial"/>
                <w:strike/>
                <w:color w:val="FF0000"/>
              </w:rPr>
              <w:t xml:space="preserve"> Российской Федерации </w:t>
            </w:r>
            <w:r>
              <w:rPr>
                <w:rFonts w:cs="Arial"/>
                <w:strike/>
                <w:color w:val="FF0000"/>
              </w:rPr>
              <w:t>от 30 марта 2015 г. N 52н.</w:t>
            </w:r>
          </w:p>
          <w:p w:rsidR="00A0271F" w:rsidRDefault="00A0271F" w:rsidP="00A0271F">
            <w:pPr>
              <w:spacing w:before="200" w:after="1" w:line="200" w:lineRule="atLeast"/>
              <w:ind w:firstLine="539"/>
              <w:jc w:val="both"/>
            </w:pPr>
            <w:r>
              <w:rPr>
                <w:rFonts w:cs="Arial"/>
                <w:strike/>
                <w:color w:val="FF0000"/>
              </w:rPr>
              <w:t>&lt;51&gt; Утверждена приказом Министерства финансов</w:t>
            </w:r>
            <w:r w:rsidRPr="00A0271F">
              <w:rPr>
                <w:rFonts w:cs="Arial"/>
                <w:strike/>
                <w:color w:val="FF0000"/>
              </w:rPr>
              <w:t xml:space="preserve"> Российской Федерации от </w:t>
            </w:r>
            <w:r>
              <w:rPr>
                <w:rFonts w:cs="Arial"/>
                <w:strike/>
                <w:color w:val="FF0000"/>
              </w:rPr>
              <w:t>30 марта 2015 г. N 52н.</w:t>
            </w:r>
          </w:p>
          <w:p w:rsidR="00A0271F" w:rsidRDefault="00A0271F" w:rsidP="00A0271F">
            <w:pPr>
              <w:spacing w:before="200" w:after="1" w:line="200" w:lineRule="atLeast"/>
              <w:ind w:firstLine="539"/>
              <w:jc w:val="both"/>
            </w:pPr>
            <w:r>
              <w:rPr>
                <w:rFonts w:cs="Arial"/>
                <w:strike/>
                <w:color w:val="FF0000"/>
              </w:rPr>
              <w:t>&lt;52&gt; Утверждена приказом Министерства финансов Российской Федерации от 30 марта 2015 г. N 52н.</w:t>
            </w:r>
          </w:p>
          <w:p w:rsidR="00A0271F" w:rsidRDefault="00A0271F" w:rsidP="00A0271F">
            <w:pPr>
              <w:spacing w:before="200" w:after="1" w:line="200" w:lineRule="atLeast"/>
              <w:ind w:firstLine="539"/>
              <w:jc w:val="both"/>
            </w:pPr>
            <w:r>
              <w:rPr>
                <w:rFonts w:cs="Arial"/>
                <w:strike/>
                <w:color w:val="FF0000"/>
              </w:rPr>
              <w:t>&lt;53&gt; Утверждена приказом Министерства финансов Российской Федерации от 30 марта 2015 г. N 52н.</w:t>
            </w:r>
          </w:p>
          <w:p w:rsidR="00A0271F" w:rsidRDefault="00A0271F" w:rsidP="00A0271F">
            <w:pPr>
              <w:spacing w:before="200" w:after="1" w:line="200" w:lineRule="atLeast"/>
              <w:ind w:firstLine="539"/>
              <w:jc w:val="both"/>
            </w:pPr>
            <w:r>
              <w:rPr>
                <w:rFonts w:cs="Arial"/>
                <w:strike/>
                <w:color w:val="FF0000"/>
              </w:rPr>
              <w:t>&lt;54&gt; Утверждена приказом Министерства финансов Российской Федерации от 30 марта 2015 г. N 52н.</w:t>
            </w:r>
          </w:p>
          <w:p w:rsidR="00A0271F" w:rsidRPr="00A0271F" w:rsidRDefault="00A0271F" w:rsidP="00A0271F">
            <w:pPr>
              <w:spacing w:before="200" w:after="1" w:line="200" w:lineRule="atLeast"/>
              <w:ind w:firstLine="539"/>
              <w:jc w:val="both"/>
            </w:pPr>
            <w:r>
              <w:rPr>
                <w:rFonts w:cs="Arial"/>
                <w:strike/>
                <w:color w:val="FF0000"/>
              </w:rPr>
              <w:t>&lt;55&gt; Утверждена приказом Министерства финансов Российской Федерации от 30 марта 2015 г. N 52н.</w:t>
            </w:r>
          </w:p>
        </w:tc>
        <w:tc>
          <w:tcPr>
            <w:tcW w:w="7597" w:type="dxa"/>
          </w:tcPr>
          <w:p w:rsidR="00A0271F" w:rsidRPr="00F414C1" w:rsidRDefault="00A0271F" w:rsidP="00A0271F">
            <w:pPr>
              <w:spacing w:after="1" w:line="200" w:lineRule="atLeast"/>
              <w:jc w:val="both"/>
              <w:rPr>
                <w:rFonts w:cs="Arial"/>
              </w:rPr>
            </w:pPr>
          </w:p>
        </w:tc>
      </w:tr>
      <w:tr w:rsidR="00A0271F" w:rsidTr="008612DB">
        <w:tc>
          <w:tcPr>
            <w:tcW w:w="7597" w:type="dxa"/>
          </w:tcPr>
          <w:p w:rsidR="00A0271F" w:rsidRPr="00A0271F" w:rsidRDefault="00A0271F" w:rsidP="00A0271F">
            <w:pPr>
              <w:spacing w:before="200" w:after="1" w:line="200" w:lineRule="atLeast"/>
              <w:ind w:firstLine="539"/>
              <w:jc w:val="both"/>
            </w:pPr>
            <w:r w:rsidRPr="00A0271F">
              <w:rPr>
                <w:rFonts w:cs="Arial"/>
              </w:rPr>
              <w:t>&lt;</w:t>
            </w:r>
            <w:r>
              <w:rPr>
                <w:rFonts w:cs="Arial"/>
                <w:strike/>
                <w:color w:val="FF0000"/>
              </w:rPr>
              <w:t>56</w:t>
            </w:r>
            <w:r w:rsidRPr="00A0271F">
              <w:rPr>
                <w:rFonts w:cs="Arial"/>
              </w:rPr>
              <w:t xml:space="preserve">&gt; </w:t>
            </w:r>
            <w:r>
              <w:rPr>
                <w:rFonts w:cs="Arial"/>
                <w:strike/>
                <w:color w:val="FF0000"/>
              </w:rPr>
              <w:t>Утверждена приказом</w:t>
            </w:r>
            <w:r>
              <w:rPr>
                <w:rFonts w:cs="Arial"/>
              </w:rPr>
              <w:t xml:space="preserve"> Федерального казначейства от </w:t>
            </w:r>
            <w:r>
              <w:rPr>
                <w:rFonts w:cs="Arial"/>
                <w:strike/>
                <w:color w:val="FF0000"/>
              </w:rPr>
              <w:t>22 февраля</w:t>
            </w:r>
            <w:r>
              <w:rPr>
                <w:rFonts w:cs="Arial"/>
              </w:rPr>
              <w:t xml:space="preserve"> 2022 г. N </w:t>
            </w:r>
            <w:r>
              <w:rPr>
                <w:rFonts w:cs="Arial"/>
                <w:strike/>
                <w:color w:val="FF0000"/>
              </w:rPr>
              <w:t>8н</w:t>
            </w:r>
            <w:r>
              <w:rPr>
                <w:rFonts w:cs="Arial"/>
              </w:rPr>
              <w:t xml:space="preserve"> "Об утверждении форм </w:t>
            </w:r>
            <w:r>
              <w:rPr>
                <w:rFonts w:cs="Arial"/>
                <w:strike/>
                <w:color w:val="FF0000"/>
              </w:rPr>
              <w:t>казначейского</w:t>
            </w:r>
            <w:r>
              <w:rPr>
                <w:rFonts w:cs="Arial"/>
              </w:rPr>
              <w:t xml:space="preserve"> обеспечения обязательств, </w:t>
            </w:r>
            <w:r>
              <w:rPr>
                <w:rFonts w:cs="Arial"/>
                <w:strike/>
                <w:color w:val="FF0000"/>
              </w:rPr>
              <w:t>заявления на выдачу</w:t>
            </w:r>
            <w:r w:rsidRPr="00A0271F">
              <w:rPr>
                <w:rFonts w:cs="Arial"/>
              </w:rPr>
              <w:t xml:space="preserve"> (</w:t>
            </w:r>
            <w:r>
              <w:rPr>
                <w:rFonts w:cs="Arial"/>
                <w:strike/>
                <w:color w:val="FF0000"/>
              </w:rPr>
              <w:t>перевод</w:t>
            </w:r>
            <w:r w:rsidRPr="00A0271F">
              <w:rPr>
                <w:rFonts w:cs="Arial"/>
              </w:rPr>
              <w:t xml:space="preserve">, </w:t>
            </w:r>
            <w:r>
              <w:rPr>
                <w:rFonts w:cs="Arial"/>
                <w:strike/>
                <w:color w:val="FF0000"/>
              </w:rPr>
              <w:t>отзыв</w:t>
            </w:r>
            <w:r w:rsidRPr="00A0271F">
              <w:rPr>
                <w:rFonts w:cs="Arial"/>
              </w:rPr>
              <w:t xml:space="preserve">), </w:t>
            </w:r>
            <w:r>
              <w:rPr>
                <w:rFonts w:cs="Arial"/>
                <w:strike/>
                <w:color w:val="FF0000"/>
              </w:rPr>
              <w:t>заявления на исполнение, а также</w:t>
            </w:r>
            <w:r>
              <w:rPr>
                <w:rFonts w:cs="Arial"/>
              </w:rPr>
              <w:t xml:space="preserve"> порядка их заполнения </w:t>
            </w:r>
            <w:r>
              <w:rPr>
                <w:rFonts w:cs="Arial"/>
                <w:strike/>
                <w:color w:val="FF0000"/>
              </w:rPr>
              <w:t>и</w:t>
            </w:r>
            <w:r>
              <w:rPr>
                <w:rFonts w:cs="Arial"/>
              </w:rPr>
              <w:t xml:space="preserve"> порядка взаимодействия и обмена информацией при выдаче (переводе, отзыве) и иных операциях с казначейским обеспечением обязательств между территориальным органом Федерального казначейства, получателем бюджетных средств, получателем казначейского обеспечения обязательств" (зарегистрирован Министерством юстиции Российской Федерации </w:t>
            </w:r>
            <w:r>
              <w:rPr>
                <w:rFonts w:cs="Arial"/>
                <w:strike/>
                <w:color w:val="FF0000"/>
              </w:rPr>
              <w:t>6 мая 2022</w:t>
            </w:r>
            <w:r>
              <w:rPr>
                <w:rFonts w:cs="Arial"/>
              </w:rPr>
              <w:t xml:space="preserve"> г., регистрационный N </w:t>
            </w:r>
            <w:r>
              <w:rPr>
                <w:rFonts w:cs="Arial"/>
                <w:strike/>
                <w:color w:val="FF0000"/>
              </w:rPr>
              <w:t>68425</w:t>
            </w:r>
            <w:r w:rsidRPr="00A0271F">
              <w:rPr>
                <w:rFonts w:cs="Arial"/>
              </w:rPr>
              <w:t>).</w:t>
            </w:r>
          </w:p>
        </w:tc>
        <w:tc>
          <w:tcPr>
            <w:tcW w:w="7597" w:type="dxa"/>
          </w:tcPr>
          <w:p w:rsidR="00A0271F" w:rsidRPr="00A0271F" w:rsidRDefault="00A0271F" w:rsidP="00A0271F">
            <w:pPr>
              <w:spacing w:before="200" w:after="1" w:line="200" w:lineRule="atLeast"/>
              <w:ind w:firstLine="539"/>
              <w:jc w:val="both"/>
            </w:pPr>
            <w:r w:rsidRPr="00A0271F">
              <w:rPr>
                <w:rFonts w:cs="Arial"/>
              </w:rPr>
              <w:t>&lt;</w:t>
            </w:r>
            <w:r>
              <w:rPr>
                <w:rFonts w:cs="Arial"/>
                <w:shd w:val="clear" w:color="auto" w:fill="C0C0C0"/>
              </w:rPr>
              <w:t>12</w:t>
            </w:r>
            <w:r w:rsidRPr="00A0271F">
              <w:rPr>
                <w:rFonts w:cs="Arial"/>
              </w:rPr>
              <w:t xml:space="preserve">&gt; </w:t>
            </w:r>
            <w:r>
              <w:rPr>
                <w:rFonts w:cs="Arial"/>
                <w:shd w:val="clear" w:color="auto" w:fill="C0C0C0"/>
              </w:rPr>
              <w:t>Приказ</w:t>
            </w:r>
            <w:r>
              <w:rPr>
                <w:rFonts w:cs="Arial"/>
              </w:rPr>
              <w:t xml:space="preserve"> Федерального казначейства от </w:t>
            </w:r>
            <w:r>
              <w:rPr>
                <w:rFonts w:cs="Arial"/>
                <w:shd w:val="clear" w:color="auto" w:fill="C0C0C0"/>
              </w:rPr>
              <w:t>27 декабря</w:t>
            </w:r>
            <w:r>
              <w:rPr>
                <w:rFonts w:cs="Arial"/>
              </w:rPr>
              <w:t xml:space="preserve"> 2022 г. N </w:t>
            </w:r>
            <w:r>
              <w:rPr>
                <w:rFonts w:cs="Arial"/>
                <w:shd w:val="clear" w:color="auto" w:fill="C0C0C0"/>
              </w:rPr>
              <w:t>36н</w:t>
            </w:r>
            <w:r>
              <w:rPr>
                <w:rFonts w:cs="Arial"/>
              </w:rPr>
              <w:t xml:space="preserve"> "Об утверждении форм </w:t>
            </w:r>
            <w:r>
              <w:rPr>
                <w:rFonts w:cs="Arial"/>
                <w:shd w:val="clear" w:color="auto" w:fill="C0C0C0"/>
              </w:rPr>
              <w:t>Казначейского</w:t>
            </w:r>
            <w:r>
              <w:rPr>
                <w:rFonts w:cs="Arial"/>
              </w:rPr>
              <w:t xml:space="preserve"> обеспечения обязательств, </w:t>
            </w:r>
            <w:r>
              <w:rPr>
                <w:rFonts w:cs="Arial"/>
                <w:shd w:val="clear" w:color="auto" w:fill="C0C0C0"/>
              </w:rPr>
              <w:t>Заявления о выдаче</w:t>
            </w:r>
            <w:r w:rsidRPr="00A0271F">
              <w:rPr>
                <w:rFonts w:cs="Arial"/>
              </w:rPr>
              <w:t xml:space="preserve"> (</w:t>
            </w:r>
            <w:r>
              <w:rPr>
                <w:rFonts w:cs="Arial"/>
                <w:shd w:val="clear" w:color="auto" w:fill="C0C0C0"/>
              </w:rPr>
              <w:t>переводе</w:t>
            </w:r>
            <w:r w:rsidRPr="00A0271F">
              <w:rPr>
                <w:rFonts w:cs="Arial"/>
              </w:rPr>
              <w:t xml:space="preserve">, </w:t>
            </w:r>
            <w:r>
              <w:rPr>
                <w:rFonts w:cs="Arial"/>
                <w:shd w:val="clear" w:color="auto" w:fill="C0C0C0"/>
              </w:rPr>
              <w:t>отзыве</w:t>
            </w:r>
            <w:r w:rsidRPr="00A0271F">
              <w:rPr>
                <w:rFonts w:cs="Arial"/>
              </w:rPr>
              <w:t xml:space="preserve">), </w:t>
            </w:r>
            <w:r>
              <w:rPr>
                <w:rFonts w:cs="Arial"/>
                <w:shd w:val="clear" w:color="auto" w:fill="C0C0C0"/>
              </w:rPr>
              <w:t>Заявления об исполнении и</w:t>
            </w:r>
            <w:r>
              <w:rPr>
                <w:rFonts w:cs="Arial"/>
              </w:rPr>
              <w:t xml:space="preserve"> порядка их заполнения</w:t>
            </w:r>
            <w:r>
              <w:rPr>
                <w:rFonts w:cs="Arial"/>
                <w:shd w:val="clear" w:color="auto" w:fill="C0C0C0"/>
              </w:rPr>
              <w:t>, а также</w:t>
            </w:r>
            <w:r>
              <w:rPr>
                <w:rFonts w:cs="Arial"/>
              </w:rPr>
              <w:t xml:space="preserve"> порядка взаимодействия и обмена информацией при выдаче (переводе, отзыве) и иных операциях с казначейским обеспечением обязательств между территориальным органом Федерального казначейства, получателем бюджетных средств, получателем казначейского обеспечения обязательств" (зарегистрирован Министерством юстиции Российской Федерации </w:t>
            </w:r>
            <w:r>
              <w:rPr>
                <w:rFonts w:cs="Arial"/>
                <w:shd w:val="clear" w:color="auto" w:fill="C0C0C0"/>
              </w:rPr>
              <w:t>1 февраля 2023</w:t>
            </w:r>
            <w:r>
              <w:rPr>
                <w:rFonts w:cs="Arial"/>
              </w:rPr>
              <w:t xml:space="preserve"> г., регистрационный N </w:t>
            </w:r>
            <w:r>
              <w:rPr>
                <w:rFonts w:cs="Arial"/>
                <w:shd w:val="clear" w:color="auto" w:fill="C0C0C0"/>
              </w:rPr>
              <w:t>72211</w:t>
            </w:r>
            <w:r w:rsidRPr="00A0271F">
              <w:rPr>
                <w:rFonts w:cs="Arial"/>
              </w:rPr>
              <w:t>).</w:t>
            </w:r>
          </w:p>
        </w:tc>
      </w:tr>
      <w:tr w:rsidR="00A0271F" w:rsidTr="008612DB">
        <w:tc>
          <w:tcPr>
            <w:tcW w:w="7597" w:type="dxa"/>
          </w:tcPr>
          <w:p w:rsidR="00A0271F" w:rsidRPr="00F414C1" w:rsidRDefault="00A0271F" w:rsidP="00A0271F">
            <w:pPr>
              <w:spacing w:after="1" w:line="200" w:lineRule="atLeast"/>
              <w:jc w:val="both"/>
              <w:rPr>
                <w:rFonts w:cs="Arial"/>
              </w:rPr>
            </w:pPr>
          </w:p>
        </w:tc>
        <w:tc>
          <w:tcPr>
            <w:tcW w:w="7597" w:type="dxa"/>
          </w:tcPr>
          <w:p w:rsidR="00A0271F" w:rsidRDefault="00A0271F" w:rsidP="00A0271F">
            <w:pPr>
              <w:spacing w:before="200" w:after="1" w:line="200" w:lineRule="atLeast"/>
              <w:ind w:firstLine="539"/>
              <w:jc w:val="both"/>
              <w:rPr>
                <w:rFonts w:cs="Arial"/>
                <w:shd w:val="clear" w:color="auto" w:fill="C0C0C0"/>
              </w:rPr>
            </w:pPr>
            <w:bookmarkStart w:id="96" w:name="П42"/>
            <w:bookmarkEnd w:id="96"/>
            <w:r>
              <w:rPr>
                <w:rFonts w:cs="Arial"/>
                <w:shd w:val="clear" w:color="auto" w:fill="C0C0C0"/>
              </w:rPr>
              <w:t>&lt;13&gt; В соответствии с постановлением</w:t>
            </w:r>
            <w:r w:rsidRPr="00232A38">
              <w:rPr>
                <w:rFonts w:cs="Arial"/>
              </w:rPr>
              <w:t xml:space="preserve">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w:t>
            </w:r>
            <w:r>
              <w:rPr>
                <w:rFonts w:cs="Arial"/>
                <w:shd w:val="clear" w:color="auto" w:fill="C0C0C0"/>
              </w:rPr>
              <w:t>, постановлением Правительства</w:t>
            </w:r>
            <w:r w:rsidRPr="00A0271F">
              <w:rPr>
                <w:rFonts w:cs="Arial"/>
                <w:shd w:val="clear" w:color="auto" w:fill="C0C0C0"/>
              </w:rPr>
              <w:t xml:space="preserve"> Российской Федерации от </w:t>
            </w:r>
            <w:r>
              <w:rPr>
                <w:rFonts w:cs="Arial"/>
                <w:shd w:val="clear" w:color="auto" w:fill="C0C0C0"/>
              </w:rPr>
              <w:t>24 апреля 2013 г. N 369 "О предоставлении единовременной социальной выплаты для приобретения или строительства жилого помещения сотрудникам учреждений и органов уголовно-исполнительной системы, органов принудительного исполнения</w:t>
            </w:r>
            <w:r w:rsidRPr="00A0271F">
              <w:rPr>
                <w:rFonts w:cs="Arial"/>
                <w:shd w:val="clear" w:color="auto" w:fill="C0C0C0"/>
              </w:rPr>
              <w:t xml:space="preserve"> Российской Федерации</w:t>
            </w:r>
            <w:r>
              <w:rPr>
                <w:rFonts w:cs="Arial"/>
                <w:shd w:val="clear" w:color="auto" w:fill="C0C0C0"/>
              </w:rPr>
              <w:t>, федеральной противопожарной службы Государственной противопожарной службы и таможенных органов</w:t>
            </w:r>
            <w:r w:rsidRPr="00A0271F">
              <w:rPr>
                <w:rFonts w:cs="Arial"/>
                <w:shd w:val="clear" w:color="auto" w:fill="C0C0C0"/>
              </w:rPr>
              <w:t xml:space="preserve"> Российской Федерации</w:t>
            </w:r>
            <w:r>
              <w:rPr>
                <w:rFonts w:cs="Arial"/>
                <w:shd w:val="clear" w:color="auto" w:fill="C0C0C0"/>
              </w:rPr>
              <w:t>".</w:t>
            </w:r>
          </w:p>
          <w:p w:rsidR="00232A38" w:rsidRPr="00A0271F" w:rsidRDefault="005055CD" w:rsidP="00232A38">
            <w:pPr>
              <w:spacing w:after="1" w:line="200" w:lineRule="atLeast"/>
              <w:jc w:val="both"/>
              <w:rPr>
                <w:rFonts w:cs="Arial"/>
                <w:shd w:val="clear" w:color="auto" w:fill="C0C0C0"/>
              </w:rPr>
            </w:pPr>
            <w:hyperlink w:anchor="П41" w:history="1">
              <w:r w:rsidR="00232A38" w:rsidRPr="00232A38">
                <w:rPr>
                  <w:rStyle w:val="a3"/>
                  <w:rFonts w:cs="Arial"/>
                </w:rPr>
                <w:t>См. схожий фрагмент в сравниваемом документе</w:t>
              </w:r>
            </w:hyperlink>
          </w:p>
          <w:p w:rsidR="00A0271F" w:rsidRPr="00A0271F" w:rsidRDefault="00A0271F" w:rsidP="00A0271F">
            <w:pPr>
              <w:spacing w:before="200" w:after="1" w:line="200" w:lineRule="atLeast"/>
              <w:ind w:firstLine="539"/>
              <w:jc w:val="both"/>
              <w:rPr>
                <w:rFonts w:cs="Arial"/>
                <w:shd w:val="clear" w:color="auto" w:fill="C0C0C0"/>
              </w:rPr>
            </w:pPr>
            <w:r>
              <w:rPr>
                <w:rFonts w:cs="Arial"/>
                <w:shd w:val="clear" w:color="auto" w:fill="C0C0C0"/>
              </w:rPr>
              <w:t>&lt;14&gt; Приказ СФР от 22.04.2024 N 643 "Об утверждении форм документов и сведений, применяемых в целях назначения и выплаты страхового обеспечения по обязательному социальному страхованию" (зарегистрирован Министерством юстиции</w:t>
            </w:r>
            <w:r w:rsidRPr="00A0271F">
              <w:rPr>
                <w:rFonts w:cs="Arial"/>
                <w:shd w:val="clear" w:color="auto" w:fill="C0C0C0"/>
              </w:rPr>
              <w:t xml:space="preserve"> Российской Федерации </w:t>
            </w:r>
            <w:r>
              <w:rPr>
                <w:rFonts w:cs="Arial"/>
                <w:shd w:val="clear" w:color="auto" w:fill="C0C0C0"/>
              </w:rPr>
              <w:t>26 июня 2024. регистрационный N 78675).</w:t>
            </w:r>
          </w:p>
          <w:p w:rsidR="00A0271F" w:rsidRPr="00A0271F" w:rsidRDefault="00A0271F" w:rsidP="00A0271F">
            <w:pPr>
              <w:spacing w:before="200" w:after="1" w:line="200" w:lineRule="atLeast"/>
              <w:ind w:firstLine="539"/>
              <w:jc w:val="both"/>
              <w:rPr>
                <w:rFonts w:cs="Arial"/>
                <w:shd w:val="clear" w:color="auto" w:fill="C0C0C0"/>
              </w:rPr>
            </w:pPr>
            <w:r>
              <w:rPr>
                <w:rFonts w:cs="Arial"/>
                <w:shd w:val="clear" w:color="auto" w:fill="C0C0C0"/>
              </w:rPr>
              <w:t>&lt;15&gt; Приказ Минтруда России</w:t>
            </w:r>
            <w:r w:rsidRPr="00A0271F">
              <w:rPr>
                <w:rFonts w:cs="Arial"/>
                <w:shd w:val="clear" w:color="auto" w:fill="C0C0C0"/>
              </w:rPr>
              <w:t xml:space="preserve"> от </w:t>
            </w:r>
            <w:r>
              <w:rPr>
                <w:rFonts w:cs="Arial"/>
                <w:shd w:val="clear" w:color="auto" w:fill="C0C0C0"/>
              </w:rPr>
              <w:t>29 октября</w:t>
            </w:r>
            <w:r w:rsidRPr="00A0271F">
              <w:rPr>
                <w:rFonts w:cs="Arial"/>
                <w:shd w:val="clear" w:color="auto" w:fill="C0C0C0"/>
              </w:rPr>
              <w:t xml:space="preserve"> 2021 г. N </w:t>
            </w:r>
            <w:r>
              <w:rPr>
                <w:rFonts w:cs="Arial"/>
                <w:shd w:val="clear" w:color="auto" w:fill="C0C0C0"/>
              </w:rPr>
              <w:t>777н "Об утверждении особенностей порядка назначения и выплаты страхового обеспечения отдельным категориям застрахованных лиц" (зарегистрирован Министерством юстиции</w:t>
            </w:r>
            <w:r w:rsidRPr="00A0271F">
              <w:rPr>
                <w:rFonts w:cs="Arial"/>
                <w:shd w:val="clear" w:color="auto" w:fill="C0C0C0"/>
              </w:rPr>
              <w:t xml:space="preserve"> Российской Федерации </w:t>
            </w:r>
            <w:r>
              <w:rPr>
                <w:rFonts w:cs="Arial"/>
                <w:shd w:val="clear" w:color="auto" w:fill="C0C0C0"/>
              </w:rPr>
              <w:t>25 ноября 2021 г., регистрационный N 65969), с изменениями, внесенными приказом Минтруда России</w:t>
            </w:r>
            <w:r w:rsidRPr="00A0271F">
              <w:rPr>
                <w:rFonts w:cs="Arial"/>
                <w:shd w:val="clear" w:color="auto" w:fill="C0C0C0"/>
              </w:rPr>
              <w:t xml:space="preserve"> от </w:t>
            </w:r>
            <w:r>
              <w:rPr>
                <w:rFonts w:cs="Arial"/>
                <w:shd w:val="clear" w:color="auto" w:fill="C0C0C0"/>
              </w:rPr>
              <w:t>14</w:t>
            </w:r>
            <w:r w:rsidRPr="00A0271F">
              <w:rPr>
                <w:rFonts w:cs="Arial"/>
                <w:shd w:val="clear" w:color="auto" w:fill="C0C0C0"/>
              </w:rPr>
              <w:t xml:space="preserve"> апреля </w:t>
            </w:r>
            <w:r>
              <w:rPr>
                <w:rFonts w:cs="Arial"/>
                <w:shd w:val="clear" w:color="auto" w:fill="C0C0C0"/>
              </w:rPr>
              <w:t>2023</w:t>
            </w:r>
            <w:r w:rsidRPr="00A0271F">
              <w:rPr>
                <w:rFonts w:cs="Arial"/>
                <w:shd w:val="clear" w:color="auto" w:fill="C0C0C0"/>
              </w:rPr>
              <w:t xml:space="preserve"> г. N </w:t>
            </w:r>
            <w:r>
              <w:rPr>
                <w:rFonts w:cs="Arial"/>
                <w:shd w:val="clear" w:color="auto" w:fill="C0C0C0"/>
              </w:rPr>
              <w:t>312н (зарегистрирован Министерством юстиции</w:t>
            </w:r>
            <w:r w:rsidRPr="00A0271F">
              <w:rPr>
                <w:rFonts w:cs="Arial"/>
                <w:shd w:val="clear" w:color="auto" w:fill="C0C0C0"/>
              </w:rPr>
              <w:t xml:space="preserve"> Российской Федерации </w:t>
            </w:r>
            <w:r>
              <w:rPr>
                <w:rFonts w:cs="Arial"/>
                <w:shd w:val="clear" w:color="auto" w:fill="C0C0C0"/>
              </w:rPr>
              <w:t>18 мая 2023 г. регистрационный N 73360).</w:t>
            </w:r>
          </w:p>
          <w:p w:rsidR="00A0271F" w:rsidRDefault="00A0271F" w:rsidP="00A0271F">
            <w:pPr>
              <w:spacing w:before="200" w:after="1" w:line="200" w:lineRule="atLeast"/>
              <w:ind w:firstLine="539"/>
              <w:jc w:val="both"/>
              <w:rPr>
                <w:rFonts w:cs="Arial"/>
                <w:shd w:val="clear" w:color="auto" w:fill="C0C0C0"/>
              </w:rPr>
            </w:pPr>
            <w:bookmarkStart w:id="97" w:name="П18"/>
            <w:bookmarkEnd w:id="97"/>
            <w:r>
              <w:rPr>
                <w:rFonts w:cs="Arial"/>
                <w:shd w:val="clear" w:color="auto" w:fill="C0C0C0"/>
              </w:rPr>
              <w:t>&lt;16&gt; Утверждено</w:t>
            </w:r>
            <w:r w:rsidRPr="00267C67">
              <w:rPr>
                <w:rFonts w:cs="Arial"/>
              </w:rPr>
              <w:t xml:space="preserve"> постановлением Правительства Российской Федерации от 29 мая 2006 г. N 333 "О военных сборах и некоторых вопросах обеспечения исполнения воинской обязанности"</w:t>
            </w:r>
            <w:r>
              <w:rPr>
                <w:rFonts w:cs="Arial"/>
                <w:shd w:val="clear" w:color="auto" w:fill="C0C0C0"/>
              </w:rPr>
              <w:t>.</w:t>
            </w:r>
          </w:p>
          <w:p w:rsidR="00267C67" w:rsidRPr="00A0271F" w:rsidRDefault="005055CD" w:rsidP="00267C67">
            <w:pPr>
              <w:spacing w:after="1" w:line="200" w:lineRule="atLeast"/>
              <w:jc w:val="both"/>
              <w:rPr>
                <w:rFonts w:cs="Arial"/>
                <w:shd w:val="clear" w:color="auto" w:fill="C0C0C0"/>
              </w:rPr>
            </w:pPr>
            <w:hyperlink w:anchor="П17" w:history="1">
              <w:r w:rsidR="00267C67" w:rsidRPr="00267C67">
                <w:rPr>
                  <w:rStyle w:val="a3"/>
                  <w:rFonts w:cs="Arial"/>
                </w:rPr>
                <w:t>См. схожий фрагмент в сравниваемом документе</w:t>
              </w:r>
            </w:hyperlink>
          </w:p>
        </w:tc>
      </w:tr>
      <w:tr w:rsidR="00A0271F" w:rsidTr="008612DB">
        <w:tc>
          <w:tcPr>
            <w:tcW w:w="7597" w:type="dxa"/>
          </w:tcPr>
          <w:p w:rsidR="00A0271F" w:rsidRDefault="00A0271F" w:rsidP="00A0271F">
            <w:pPr>
              <w:spacing w:before="200" w:after="1" w:line="200" w:lineRule="atLeast"/>
              <w:ind w:firstLine="539"/>
              <w:jc w:val="both"/>
            </w:pPr>
            <w:r>
              <w:rPr>
                <w:rFonts w:cs="Arial"/>
                <w:strike/>
                <w:color w:val="FF0000"/>
              </w:rPr>
              <w:t>&lt;57&gt; Утверждена приказом Министерства финансов</w:t>
            </w:r>
            <w:r w:rsidRPr="00A0271F">
              <w:rPr>
                <w:rFonts w:cs="Arial"/>
                <w:strike/>
                <w:color w:val="FF0000"/>
              </w:rPr>
              <w:t xml:space="preserve"> Российской Федерации от </w:t>
            </w:r>
            <w:r>
              <w:rPr>
                <w:rFonts w:cs="Arial"/>
                <w:strike/>
                <w:color w:val="FF0000"/>
              </w:rPr>
              <w:t>15 апреля 2021 г. N 61н.</w:t>
            </w:r>
          </w:p>
          <w:p w:rsidR="00A0271F" w:rsidRDefault="00A0271F" w:rsidP="00A0271F">
            <w:pPr>
              <w:spacing w:before="200" w:after="1" w:line="200" w:lineRule="atLeast"/>
              <w:ind w:firstLine="539"/>
              <w:jc w:val="both"/>
            </w:pPr>
            <w:r>
              <w:rPr>
                <w:rFonts w:cs="Arial"/>
                <w:strike/>
                <w:color w:val="FF0000"/>
              </w:rPr>
              <w:t>&lt;58&gt; Утверждена приказом Министерства финансов</w:t>
            </w:r>
            <w:r w:rsidRPr="00A0271F">
              <w:rPr>
                <w:rFonts w:cs="Arial"/>
                <w:strike/>
                <w:color w:val="FF0000"/>
              </w:rPr>
              <w:t xml:space="preserve"> Российской Федерации от </w:t>
            </w:r>
            <w:r>
              <w:rPr>
                <w:rFonts w:cs="Arial"/>
                <w:strike/>
                <w:color w:val="FF0000"/>
              </w:rPr>
              <w:t>30 марта 2015 г. N 52н.</w:t>
            </w:r>
          </w:p>
          <w:p w:rsidR="00A0271F" w:rsidRDefault="00A0271F" w:rsidP="00A0271F">
            <w:pPr>
              <w:spacing w:before="200" w:after="1" w:line="200" w:lineRule="atLeast"/>
              <w:ind w:firstLine="539"/>
              <w:jc w:val="both"/>
            </w:pPr>
            <w:r>
              <w:rPr>
                <w:rFonts w:cs="Arial"/>
                <w:strike/>
                <w:color w:val="FF0000"/>
              </w:rPr>
              <w:t>&lt;59&gt; Утверждена приказом Федерального казначейства от 17 октября 2016 г. N 21н.</w:t>
            </w:r>
          </w:p>
          <w:p w:rsidR="00A0271F" w:rsidRDefault="00A0271F" w:rsidP="00A0271F">
            <w:pPr>
              <w:spacing w:before="200" w:after="1" w:line="200" w:lineRule="atLeast"/>
              <w:ind w:firstLine="539"/>
              <w:jc w:val="both"/>
            </w:pPr>
            <w:r>
              <w:rPr>
                <w:rFonts w:cs="Arial"/>
                <w:strike/>
                <w:color w:val="FF0000"/>
              </w:rPr>
              <w:lastRenderedPageBreak/>
              <w:t>&lt;60&gt; Утверждена приказом Федерального казначейства от 17 октября 2016 г. N 21н.</w:t>
            </w:r>
          </w:p>
          <w:p w:rsidR="00A0271F" w:rsidRDefault="00A0271F" w:rsidP="00A0271F">
            <w:pPr>
              <w:spacing w:before="200" w:after="1" w:line="200" w:lineRule="atLeast"/>
              <w:ind w:firstLine="539"/>
              <w:jc w:val="both"/>
            </w:pPr>
            <w:r>
              <w:rPr>
                <w:rFonts w:cs="Arial"/>
                <w:strike/>
                <w:color w:val="FF0000"/>
              </w:rPr>
              <w:t>&lt;61&gt; Утверждена приказом Министерства финансов</w:t>
            </w:r>
            <w:r w:rsidRPr="00A0271F">
              <w:rPr>
                <w:rFonts w:cs="Arial"/>
                <w:strike/>
                <w:color w:val="FF0000"/>
              </w:rPr>
              <w:t xml:space="preserve"> Российской Федерации </w:t>
            </w:r>
            <w:r>
              <w:rPr>
                <w:rFonts w:cs="Arial"/>
                <w:strike/>
                <w:color w:val="FF0000"/>
              </w:rPr>
              <w:t>от 30 марта 2015 г. N 52н.</w:t>
            </w:r>
          </w:p>
          <w:p w:rsidR="00A0271F" w:rsidRDefault="00A0271F" w:rsidP="00A0271F">
            <w:pPr>
              <w:spacing w:before="200" w:after="1" w:line="200" w:lineRule="atLeast"/>
              <w:ind w:firstLine="539"/>
              <w:jc w:val="both"/>
            </w:pPr>
            <w:r>
              <w:rPr>
                <w:rFonts w:cs="Arial"/>
                <w:strike/>
                <w:color w:val="FF0000"/>
              </w:rPr>
              <w:t>&lt;62&gt; Утверждена приказом Министерства финансов</w:t>
            </w:r>
            <w:r w:rsidRPr="00A0271F">
              <w:rPr>
                <w:rFonts w:cs="Arial"/>
                <w:strike/>
                <w:color w:val="FF0000"/>
              </w:rPr>
              <w:t xml:space="preserve"> Российской Федерации </w:t>
            </w:r>
            <w:r>
              <w:rPr>
                <w:rFonts w:cs="Arial"/>
                <w:strike/>
                <w:color w:val="FF0000"/>
              </w:rPr>
              <w:t>от 30 марта 2015 г. N 52н.</w:t>
            </w:r>
          </w:p>
          <w:p w:rsidR="00A0271F" w:rsidRDefault="00A0271F" w:rsidP="00A0271F">
            <w:pPr>
              <w:spacing w:before="200" w:after="1" w:line="200" w:lineRule="atLeast"/>
              <w:ind w:firstLine="539"/>
              <w:jc w:val="both"/>
            </w:pPr>
            <w:r>
              <w:rPr>
                <w:rFonts w:cs="Arial"/>
                <w:strike/>
                <w:color w:val="FF0000"/>
              </w:rPr>
              <w:t>&lt;63&gt; Утверждена приказом Министерства финансов Российской Федерации от 30 марта 2015 г. N 52н.</w:t>
            </w:r>
          </w:p>
          <w:p w:rsidR="00A0271F" w:rsidRDefault="00A0271F" w:rsidP="00A0271F">
            <w:pPr>
              <w:spacing w:before="200" w:after="1" w:line="200" w:lineRule="atLeast"/>
              <w:ind w:firstLine="539"/>
              <w:jc w:val="both"/>
            </w:pPr>
            <w:r>
              <w:rPr>
                <w:rFonts w:cs="Arial"/>
                <w:strike/>
                <w:color w:val="FF0000"/>
              </w:rPr>
              <w:t>&lt;64&gt; Утверждена приказом Министерства финансов Российской Федерации от 30 марта 2015 г. N 52н.</w:t>
            </w:r>
          </w:p>
          <w:p w:rsidR="00A0271F" w:rsidRDefault="00A0271F" w:rsidP="00A0271F">
            <w:pPr>
              <w:spacing w:before="200" w:after="1" w:line="200" w:lineRule="atLeast"/>
              <w:ind w:firstLine="539"/>
              <w:jc w:val="both"/>
            </w:pPr>
            <w:r>
              <w:rPr>
                <w:rFonts w:cs="Arial"/>
                <w:strike/>
                <w:color w:val="FF0000"/>
              </w:rPr>
              <w:t>&lt;65&gt; Утверждена приказом Министерства финансов</w:t>
            </w:r>
            <w:r w:rsidRPr="00A0271F">
              <w:rPr>
                <w:rFonts w:cs="Arial"/>
                <w:strike/>
                <w:color w:val="FF0000"/>
              </w:rPr>
              <w:t xml:space="preserve"> Российской Федерации от </w:t>
            </w:r>
            <w:r>
              <w:rPr>
                <w:rFonts w:cs="Arial"/>
                <w:strike/>
                <w:color w:val="FF0000"/>
              </w:rPr>
              <w:t>15 апреля</w:t>
            </w:r>
            <w:r w:rsidRPr="00A0271F">
              <w:rPr>
                <w:rFonts w:cs="Arial"/>
                <w:strike/>
                <w:color w:val="FF0000"/>
              </w:rPr>
              <w:t xml:space="preserve"> 2021 г. N </w:t>
            </w:r>
            <w:r>
              <w:rPr>
                <w:rFonts w:cs="Arial"/>
                <w:strike/>
                <w:color w:val="FF0000"/>
              </w:rPr>
              <w:t>61н.</w:t>
            </w:r>
          </w:p>
          <w:p w:rsidR="00A0271F" w:rsidRDefault="00A0271F" w:rsidP="00A0271F">
            <w:pPr>
              <w:spacing w:before="200" w:after="1" w:line="200" w:lineRule="atLeast"/>
              <w:ind w:firstLine="539"/>
              <w:jc w:val="both"/>
            </w:pPr>
            <w:r>
              <w:rPr>
                <w:rFonts w:cs="Arial"/>
                <w:strike/>
                <w:color w:val="FF0000"/>
              </w:rPr>
              <w:t>&lt;66&gt; Утверждена приказом Министерства финансов</w:t>
            </w:r>
            <w:r w:rsidRPr="00A0271F">
              <w:rPr>
                <w:rFonts w:cs="Arial"/>
                <w:strike/>
                <w:color w:val="FF0000"/>
              </w:rPr>
              <w:t xml:space="preserve"> Российской Федерации от </w:t>
            </w:r>
            <w:r>
              <w:rPr>
                <w:rFonts w:cs="Arial"/>
                <w:strike/>
                <w:color w:val="FF0000"/>
              </w:rPr>
              <w:t>15</w:t>
            </w:r>
            <w:r w:rsidRPr="00A0271F">
              <w:rPr>
                <w:rFonts w:cs="Arial"/>
                <w:strike/>
                <w:color w:val="FF0000"/>
              </w:rPr>
              <w:t xml:space="preserve"> апреля </w:t>
            </w:r>
            <w:r>
              <w:rPr>
                <w:rFonts w:cs="Arial"/>
                <w:strike/>
                <w:color w:val="FF0000"/>
              </w:rPr>
              <w:t>2021</w:t>
            </w:r>
            <w:r w:rsidRPr="00A0271F">
              <w:rPr>
                <w:rFonts w:cs="Arial"/>
                <w:strike/>
                <w:color w:val="FF0000"/>
              </w:rPr>
              <w:t xml:space="preserve"> г. N </w:t>
            </w:r>
            <w:r>
              <w:rPr>
                <w:rFonts w:cs="Arial"/>
                <w:strike/>
                <w:color w:val="FF0000"/>
              </w:rPr>
              <w:t>61н.</w:t>
            </w:r>
          </w:p>
          <w:p w:rsidR="00A0271F" w:rsidRDefault="00A0271F" w:rsidP="00A0271F">
            <w:pPr>
              <w:spacing w:before="200" w:after="1" w:line="200" w:lineRule="atLeast"/>
              <w:ind w:firstLine="539"/>
              <w:jc w:val="both"/>
            </w:pPr>
            <w:r>
              <w:rPr>
                <w:rFonts w:cs="Arial"/>
                <w:strike/>
                <w:color w:val="FF0000"/>
              </w:rPr>
              <w:t>&lt;67&gt; Утверждена приказом Министерства финансов</w:t>
            </w:r>
            <w:r w:rsidRPr="00A0271F">
              <w:rPr>
                <w:rFonts w:cs="Arial"/>
                <w:strike/>
                <w:color w:val="FF0000"/>
              </w:rPr>
              <w:t xml:space="preserve"> Российской Федерации </w:t>
            </w:r>
            <w:r>
              <w:rPr>
                <w:rFonts w:cs="Arial"/>
                <w:strike/>
                <w:color w:val="FF0000"/>
              </w:rPr>
              <w:t>от 15 апреля 2021 г. N 61н.</w:t>
            </w:r>
          </w:p>
          <w:p w:rsidR="00A0271F" w:rsidRDefault="00A0271F" w:rsidP="00A0271F">
            <w:pPr>
              <w:spacing w:before="200" w:after="1" w:line="200" w:lineRule="atLeast"/>
              <w:ind w:firstLine="539"/>
              <w:jc w:val="both"/>
            </w:pPr>
            <w:r>
              <w:rPr>
                <w:rFonts w:cs="Arial"/>
                <w:strike/>
                <w:color w:val="FF0000"/>
              </w:rPr>
              <w:t>&lt;68&gt; Утверждена приказом Министерства финансов</w:t>
            </w:r>
            <w:r w:rsidRPr="00A0271F">
              <w:rPr>
                <w:rFonts w:cs="Arial"/>
                <w:strike/>
                <w:color w:val="FF0000"/>
              </w:rPr>
              <w:t xml:space="preserve"> Российской Федерации от </w:t>
            </w:r>
            <w:r>
              <w:rPr>
                <w:rFonts w:cs="Arial"/>
                <w:strike/>
                <w:color w:val="FF0000"/>
              </w:rPr>
              <w:t>15 апреля 2021 г. N 61н.</w:t>
            </w:r>
          </w:p>
          <w:p w:rsidR="00A0271F" w:rsidRDefault="00A0271F" w:rsidP="00A0271F">
            <w:pPr>
              <w:spacing w:before="200" w:after="1" w:line="200" w:lineRule="atLeast"/>
              <w:ind w:firstLine="539"/>
              <w:jc w:val="both"/>
            </w:pPr>
            <w:r>
              <w:rPr>
                <w:rFonts w:cs="Arial"/>
                <w:strike/>
                <w:color w:val="FF0000"/>
              </w:rPr>
              <w:t>&lt;69&gt; Утверждена приказом Федерального казначейства от 14 мая 2020 г. N 21н.</w:t>
            </w:r>
          </w:p>
          <w:p w:rsidR="00A0271F" w:rsidRDefault="00A0271F" w:rsidP="00A0271F">
            <w:pPr>
              <w:spacing w:before="200" w:after="1" w:line="200" w:lineRule="atLeast"/>
              <w:ind w:firstLine="539"/>
              <w:jc w:val="both"/>
            </w:pPr>
            <w:r>
              <w:rPr>
                <w:rFonts w:cs="Arial"/>
                <w:strike/>
                <w:color w:val="FF0000"/>
              </w:rPr>
              <w:t>&lt;70&gt; Утверждена приказом Министерства финансов Российской Федерации от 15 апреля 2021 г. N 61н.</w:t>
            </w:r>
          </w:p>
          <w:p w:rsidR="00A0271F" w:rsidRPr="00A0271F" w:rsidRDefault="00A0271F" w:rsidP="00A0271F">
            <w:pPr>
              <w:spacing w:before="200" w:after="1" w:line="200" w:lineRule="atLeast"/>
              <w:ind w:firstLine="539"/>
              <w:jc w:val="both"/>
            </w:pPr>
            <w:r>
              <w:rPr>
                <w:rFonts w:cs="Arial"/>
                <w:strike/>
                <w:color w:val="FF0000"/>
              </w:rPr>
              <w:t>&lt;71&gt; Утверждена приказом Министерства финансов Российской Федерации от 15 апреля 2021 г. N 61н.</w:t>
            </w:r>
          </w:p>
        </w:tc>
        <w:tc>
          <w:tcPr>
            <w:tcW w:w="7597" w:type="dxa"/>
          </w:tcPr>
          <w:p w:rsidR="00A0271F" w:rsidRPr="00F414C1" w:rsidRDefault="00A0271F" w:rsidP="00A0271F">
            <w:pPr>
              <w:spacing w:after="1" w:line="200" w:lineRule="atLeast"/>
              <w:jc w:val="both"/>
              <w:rPr>
                <w:rFonts w:cs="Arial"/>
              </w:rPr>
            </w:pPr>
          </w:p>
        </w:tc>
      </w:tr>
      <w:tr w:rsidR="00A0271F" w:rsidTr="008612DB">
        <w:tc>
          <w:tcPr>
            <w:tcW w:w="7597" w:type="dxa"/>
          </w:tcPr>
          <w:p w:rsidR="00A0271F" w:rsidRPr="00A0271F" w:rsidRDefault="00A0271F" w:rsidP="00A0271F">
            <w:pPr>
              <w:spacing w:before="200" w:after="1" w:line="200" w:lineRule="atLeast"/>
              <w:ind w:firstLine="539"/>
              <w:jc w:val="both"/>
            </w:pPr>
            <w:r w:rsidRPr="00A0271F">
              <w:rPr>
                <w:rFonts w:cs="Arial"/>
              </w:rPr>
              <w:t>&lt;</w:t>
            </w:r>
            <w:r>
              <w:rPr>
                <w:rFonts w:cs="Arial"/>
                <w:strike/>
                <w:color w:val="FF0000"/>
              </w:rPr>
              <w:t>72</w:t>
            </w:r>
            <w:r w:rsidRPr="00A0271F">
              <w:rPr>
                <w:rFonts w:cs="Arial"/>
              </w:rPr>
              <w:t xml:space="preserve">&gt; </w:t>
            </w:r>
            <w:r>
              <w:rPr>
                <w:rFonts w:cs="Arial"/>
                <w:strike/>
                <w:color w:val="FF0000"/>
              </w:rPr>
              <w:t>Утверждена приказом</w:t>
            </w:r>
            <w:r>
              <w:rPr>
                <w:rFonts w:cs="Arial"/>
              </w:rPr>
              <w:t xml:space="preserve"> Министерства финансов Российской Федерации от </w:t>
            </w:r>
            <w:r>
              <w:rPr>
                <w:rFonts w:cs="Arial"/>
                <w:strike/>
                <w:color w:val="FF0000"/>
              </w:rPr>
              <w:t>13 апреля 2020</w:t>
            </w:r>
            <w:r>
              <w:rPr>
                <w:rFonts w:cs="Arial"/>
              </w:rPr>
              <w:t xml:space="preserve"> г. N </w:t>
            </w:r>
            <w:r>
              <w:rPr>
                <w:rFonts w:cs="Arial"/>
                <w:strike/>
                <w:color w:val="FF0000"/>
              </w:rPr>
              <w:t>66н</w:t>
            </w:r>
            <w:r>
              <w:rPr>
                <w:rFonts w:cs="Arial"/>
              </w:rPr>
              <w:t xml:space="preserve">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(зарегистрирован Министерством юстиции Российской </w:t>
            </w:r>
            <w:r>
              <w:rPr>
                <w:rFonts w:cs="Arial"/>
              </w:rPr>
              <w:lastRenderedPageBreak/>
              <w:t xml:space="preserve">Федерации </w:t>
            </w:r>
            <w:r>
              <w:rPr>
                <w:rFonts w:cs="Arial"/>
                <w:strike/>
                <w:color w:val="FF0000"/>
              </w:rPr>
              <w:t>15</w:t>
            </w:r>
            <w:r w:rsidRPr="00A0271F">
              <w:rPr>
                <w:rFonts w:cs="Arial"/>
                <w:strike/>
                <w:color w:val="FF0000"/>
              </w:rPr>
              <w:t xml:space="preserve"> июня </w:t>
            </w:r>
            <w:r>
              <w:rPr>
                <w:rFonts w:cs="Arial"/>
                <w:strike/>
                <w:color w:val="FF0000"/>
              </w:rPr>
              <w:t>2020</w:t>
            </w:r>
            <w:r w:rsidRPr="00A0271F">
              <w:rPr>
                <w:rFonts w:cs="Arial"/>
              </w:rPr>
              <w:t xml:space="preserve"> г., регистрационный N </w:t>
            </w:r>
            <w:r>
              <w:rPr>
                <w:rFonts w:cs="Arial"/>
                <w:strike/>
                <w:color w:val="FF0000"/>
              </w:rPr>
              <w:t>58647</w:t>
            </w:r>
            <w:r w:rsidRPr="00A0271F">
              <w:rPr>
                <w:rFonts w:cs="Arial"/>
              </w:rPr>
              <w:t xml:space="preserve">), с изменениями внесенными </w:t>
            </w:r>
            <w:r w:rsidRPr="00A0271F">
              <w:rPr>
                <w:rFonts w:cs="Arial"/>
                <w:strike/>
                <w:color w:val="FF0000"/>
              </w:rPr>
              <w:t>приказами</w:t>
            </w:r>
            <w:r w:rsidRPr="00A0271F">
              <w:rPr>
                <w:rFonts w:cs="Arial"/>
              </w:rPr>
              <w:t xml:space="preserve"> Министерства финансов Российской Федерации от </w:t>
            </w:r>
            <w:r>
              <w:rPr>
                <w:rFonts w:cs="Arial"/>
                <w:strike/>
                <w:color w:val="FF0000"/>
              </w:rPr>
              <w:t>15</w:t>
            </w:r>
            <w:r w:rsidRPr="00A0271F">
              <w:rPr>
                <w:rFonts w:cs="Arial"/>
                <w:strike/>
                <w:color w:val="FF0000"/>
              </w:rPr>
              <w:t xml:space="preserve"> декабря </w:t>
            </w:r>
            <w:r>
              <w:rPr>
                <w:rFonts w:cs="Arial"/>
                <w:strike/>
                <w:color w:val="FF0000"/>
              </w:rPr>
              <w:t>2020</w:t>
            </w:r>
            <w:r w:rsidRPr="00A0271F">
              <w:rPr>
                <w:rFonts w:cs="Arial"/>
              </w:rPr>
              <w:t xml:space="preserve"> г. N </w:t>
            </w:r>
            <w:r>
              <w:rPr>
                <w:rFonts w:cs="Arial"/>
                <w:strike/>
                <w:color w:val="FF0000"/>
              </w:rPr>
              <w:t>307н</w:t>
            </w:r>
            <w:r w:rsidRPr="00A0271F">
              <w:rPr>
                <w:rFonts w:cs="Arial"/>
              </w:rPr>
              <w:t xml:space="preserve"> (зарегистрирован Министерством юстиции Российской Федерации </w:t>
            </w:r>
            <w:r>
              <w:rPr>
                <w:rFonts w:cs="Arial"/>
                <w:strike/>
                <w:color w:val="FF0000"/>
              </w:rPr>
              <w:t>21 января 2021</w:t>
            </w:r>
            <w:r w:rsidRPr="00A0271F">
              <w:rPr>
                <w:rFonts w:cs="Arial"/>
              </w:rPr>
              <w:t xml:space="preserve"> г., регистрационный N </w:t>
            </w:r>
            <w:r>
              <w:rPr>
                <w:rFonts w:cs="Arial"/>
                <w:strike/>
                <w:color w:val="FF0000"/>
              </w:rPr>
              <w:t>62166</w:t>
            </w:r>
            <w:r w:rsidRPr="00A0271F">
              <w:rPr>
                <w:rFonts w:cs="Arial"/>
              </w:rPr>
              <w:t>)</w:t>
            </w:r>
            <w:r w:rsidRPr="00A0271F">
              <w:rPr>
                <w:rFonts w:cs="Arial"/>
                <w:strike/>
                <w:color w:val="FF0000"/>
              </w:rPr>
              <w:t xml:space="preserve">, от </w:t>
            </w:r>
            <w:r>
              <w:rPr>
                <w:rFonts w:cs="Arial"/>
                <w:strike/>
                <w:color w:val="FF0000"/>
              </w:rPr>
              <w:t>12</w:t>
            </w:r>
            <w:r w:rsidRPr="00A0271F">
              <w:rPr>
                <w:rFonts w:cs="Arial"/>
                <w:strike/>
                <w:color w:val="FF0000"/>
              </w:rPr>
              <w:t xml:space="preserve"> октября </w:t>
            </w:r>
            <w:r>
              <w:rPr>
                <w:rFonts w:cs="Arial"/>
                <w:strike/>
                <w:color w:val="FF0000"/>
              </w:rPr>
              <w:t>2021</w:t>
            </w:r>
            <w:r w:rsidRPr="00A0271F">
              <w:rPr>
                <w:rFonts w:cs="Arial"/>
                <w:strike/>
                <w:color w:val="FF0000"/>
              </w:rPr>
              <w:t xml:space="preserve"> г. N </w:t>
            </w:r>
            <w:r>
              <w:rPr>
                <w:rFonts w:cs="Arial"/>
                <w:strike/>
                <w:color w:val="FF0000"/>
              </w:rPr>
              <w:t>150н</w:t>
            </w:r>
            <w:r w:rsidRPr="00A0271F">
              <w:rPr>
                <w:rFonts w:cs="Arial"/>
                <w:strike/>
                <w:color w:val="FF0000"/>
              </w:rPr>
              <w:t xml:space="preserve"> (зарегистрирован Министерством юстиции Российской Федерации </w:t>
            </w:r>
            <w:r>
              <w:rPr>
                <w:rFonts w:cs="Arial"/>
                <w:strike/>
                <w:color w:val="FF0000"/>
              </w:rPr>
              <w:t>15</w:t>
            </w:r>
            <w:r w:rsidRPr="00A0271F">
              <w:rPr>
                <w:rFonts w:cs="Arial"/>
                <w:strike/>
                <w:color w:val="FF0000"/>
              </w:rPr>
              <w:t xml:space="preserve"> ноября </w:t>
            </w:r>
            <w:r>
              <w:rPr>
                <w:rFonts w:cs="Arial"/>
                <w:strike/>
                <w:color w:val="FF0000"/>
              </w:rPr>
              <w:t>2021</w:t>
            </w:r>
            <w:r w:rsidRPr="00A0271F">
              <w:rPr>
                <w:rFonts w:cs="Arial"/>
                <w:strike/>
                <w:color w:val="FF0000"/>
              </w:rPr>
              <w:t xml:space="preserve"> г., регистрационный N </w:t>
            </w:r>
            <w:r>
              <w:rPr>
                <w:rFonts w:cs="Arial"/>
                <w:strike/>
                <w:color w:val="FF0000"/>
              </w:rPr>
              <w:t>65820) (далее - приказ Министерства финансов</w:t>
            </w:r>
            <w:r w:rsidRPr="00A0271F">
              <w:rPr>
                <w:rFonts w:cs="Arial"/>
                <w:strike/>
                <w:color w:val="FF0000"/>
              </w:rPr>
              <w:t xml:space="preserve"> Российской Федерации </w:t>
            </w:r>
            <w:r>
              <w:rPr>
                <w:rFonts w:cs="Arial"/>
                <w:strike/>
                <w:color w:val="FF0000"/>
              </w:rPr>
              <w:t>от 13</w:t>
            </w:r>
            <w:r w:rsidRPr="00A0271F">
              <w:rPr>
                <w:rFonts w:cs="Arial"/>
                <w:strike/>
                <w:color w:val="FF0000"/>
              </w:rPr>
              <w:t xml:space="preserve"> апреля 2020 г. N </w:t>
            </w:r>
            <w:r>
              <w:rPr>
                <w:rFonts w:cs="Arial"/>
                <w:strike/>
                <w:color w:val="FF0000"/>
              </w:rPr>
              <w:t>66н)</w:t>
            </w:r>
            <w:r w:rsidRPr="00A0271F">
              <w:rPr>
                <w:rFonts w:cs="Arial"/>
              </w:rPr>
              <w:t>.</w:t>
            </w:r>
          </w:p>
        </w:tc>
        <w:tc>
          <w:tcPr>
            <w:tcW w:w="7597" w:type="dxa"/>
          </w:tcPr>
          <w:p w:rsidR="00A0271F" w:rsidRPr="00A0271F" w:rsidRDefault="00A0271F" w:rsidP="00A0271F">
            <w:pPr>
              <w:spacing w:before="200" w:after="1" w:line="200" w:lineRule="atLeast"/>
              <w:ind w:firstLine="539"/>
              <w:jc w:val="both"/>
            </w:pPr>
            <w:r w:rsidRPr="00A0271F">
              <w:rPr>
                <w:rFonts w:cs="Arial"/>
              </w:rPr>
              <w:lastRenderedPageBreak/>
              <w:t>&lt;</w:t>
            </w:r>
            <w:r>
              <w:rPr>
                <w:rFonts w:cs="Arial"/>
                <w:shd w:val="clear" w:color="auto" w:fill="C0C0C0"/>
              </w:rPr>
              <w:t>17</w:t>
            </w:r>
            <w:r w:rsidRPr="00A0271F">
              <w:rPr>
                <w:rFonts w:cs="Arial"/>
              </w:rPr>
              <w:t xml:space="preserve">&gt; </w:t>
            </w:r>
            <w:r>
              <w:rPr>
                <w:rFonts w:cs="Arial"/>
                <w:shd w:val="clear" w:color="auto" w:fill="C0C0C0"/>
              </w:rPr>
              <w:t>Приказ</w:t>
            </w:r>
            <w:r>
              <w:rPr>
                <w:rFonts w:cs="Arial"/>
              </w:rPr>
              <w:t xml:space="preserve"> Министерства финансов Российской Федерации от </w:t>
            </w:r>
            <w:r>
              <w:rPr>
                <w:rFonts w:cs="Arial"/>
                <w:shd w:val="clear" w:color="auto" w:fill="C0C0C0"/>
              </w:rPr>
              <w:t>29 декабря 2022</w:t>
            </w:r>
            <w:r>
              <w:rPr>
                <w:rFonts w:cs="Arial"/>
              </w:rPr>
              <w:t xml:space="preserve"> г. N </w:t>
            </w:r>
            <w:r>
              <w:rPr>
                <w:rFonts w:cs="Arial"/>
                <w:shd w:val="clear" w:color="auto" w:fill="C0C0C0"/>
              </w:rPr>
              <w:t>198н</w:t>
            </w:r>
            <w:r>
              <w:rPr>
                <w:rFonts w:cs="Arial"/>
              </w:rPr>
              <w:t xml:space="preserve">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(зарегистрирован Министерством юстиции Российской Федерации </w:t>
            </w:r>
            <w:r>
              <w:rPr>
                <w:rFonts w:cs="Arial"/>
                <w:shd w:val="clear" w:color="auto" w:fill="C0C0C0"/>
              </w:rPr>
              <w:t xml:space="preserve">31 января </w:t>
            </w:r>
            <w:r>
              <w:rPr>
                <w:rFonts w:cs="Arial"/>
                <w:shd w:val="clear" w:color="auto" w:fill="C0C0C0"/>
              </w:rPr>
              <w:lastRenderedPageBreak/>
              <w:t>2023</w:t>
            </w:r>
            <w:r w:rsidRPr="00A0271F">
              <w:rPr>
                <w:rFonts w:cs="Arial"/>
              </w:rPr>
              <w:t xml:space="preserve"> г., регистрационный N </w:t>
            </w:r>
            <w:r>
              <w:rPr>
                <w:rFonts w:cs="Arial"/>
                <w:shd w:val="clear" w:color="auto" w:fill="C0C0C0"/>
              </w:rPr>
              <w:t>72192</w:t>
            </w:r>
            <w:r w:rsidRPr="00A0271F">
              <w:rPr>
                <w:rFonts w:cs="Arial"/>
              </w:rPr>
              <w:t>), с изменениями</w:t>
            </w:r>
            <w:r w:rsidRPr="00A0271F">
              <w:rPr>
                <w:rFonts w:cs="Arial"/>
                <w:shd w:val="clear" w:color="auto" w:fill="C0C0C0"/>
              </w:rPr>
              <w:t>,</w:t>
            </w:r>
            <w:r w:rsidRPr="00A0271F">
              <w:rPr>
                <w:rFonts w:cs="Arial"/>
              </w:rPr>
              <w:t xml:space="preserve"> внесенными </w:t>
            </w:r>
            <w:r>
              <w:rPr>
                <w:rFonts w:cs="Arial"/>
                <w:shd w:val="clear" w:color="auto" w:fill="C0C0C0"/>
              </w:rPr>
              <w:t>приказом</w:t>
            </w:r>
            <w:r w:rsidRPr="00A0271F">
              <w:rPr>
                <w:rFonts w:cs="Arial"/>
              </w:rPr>
              <w:t xml:space="preserve"> Министерства финансов Российской Федерации от </w:t>
            </w:r>
            <w:r>
              <w:rPr>
                <w:rFonts w:cs="Arial"/>
                <w:shd w:val="clear" w:color="auto" w:fill="C0C0C0"/>
              </w:rPr>
              <w:t>30</w:t>
            </w:r>
            <w:r w:rsidRPr="00A0271F">
              <w:rPr>
                <w:rFonts w:cs="Arial"/>
                <w:shd w:val="clear" w:color="auto" w:fill="C0C0C0"/>
              </w:rPr>
              <w:t xml:space="preserve"> июня </w:t>
            </w:r>
            <w:r>
              <w:rPr>
                <w:rFonts w:cs="Arial"/>
                <w:shd w:val="clear" w:color="auto" w:fill="C0C0C0"/>
              </w:rPr>
              <w:t>2023</w:t>
            </w:r>
            <w:r w:rsidRPr="00A0271F">
              <w:rPr>
                <w:rFonts w:cs="Arial"/>
              </w:rPr>
              <w:t xml:space="preserve"> г. N </w:t>
            </w:r>
            <w:r>
              <w:rPr>
                <w:rFonts w:cs="Arial"/>
                <w:shd w:val="clear" w:color="auto" w:fill="C0C0C0"/>
              </w:rPr>
              <w:t>110н</w:t>
            </w:r>
            <w:r w:rsidRPr="00A0271F">
              <w:rPr>
                <w:rFonts w:cs="Arial"/>
              </w:rPr>
              <w:t xml:space="preserve"> (зарегистрирован Министерством юстиции Российской Федерации </w:t>
            </w:r>
            <w:r>
              <w:rPr>
                <w:rFonts w:cs="Arial"/>
                <w:shd w:val="clear" w:color="auto" w:fill="C0C0C0"/>
              </w:rPr>
              <w:t>31 июля 2023</w:t>
            </w:r>
            <w:r w:rsidRPr="00A0271F">
              <w:rPr>
                <w:rFonts w:cs="Arial"/>
              </w:rPr>
              <w:t xml:space="preserve"> г., регистрационный N </w:t>
            </w:r>
            <w:r>
              <w:rPr>
                <w:rFonts w:cs="Arial"/>
                <w:shd w:val="clear" w:color="auto" w:fill="C0C0C0"/>
              </w:rPr>
              <w:t>74542</w:t>
            </w:r>
            <w:r w:rsidRPr="00A0271F">
              <w:rPr>
                <w:rFonts w:cs="Arial"/>
              </w:rPr>
              <w:t>).</w:t>
            </w:r>
          </w:p>
        </w:tc>
      </w:tr>
      <w:tr w:rsidR="00A0271F" w:rsidTr="008612DB">
        <w:tc>
          <w:tcPr>
            <w:tcW w:w="7597" w:type="dxa"/>
          </w:tcPr>
          <w:p w:rsidR="00A0271F" w:rsidRPr="00F414C1" w:rsidRDefault="00A0271F" w:rsidP="00A0271F">
            <w:pPr>
              <w:spacing w:after="1" w:line="200" w:lineRule="atLeast"/>
              <w:jc w:val="both"/>
              <w:rPr>
                <w:rFonts w:cs="Arial"/>
              </w:rPr>
            </w:pPr>
          </w:p>
        </w:tc>
        <w:tc>
          <w:tcPr>
            <w:tcW w:w="7597" w:type="dxa"/>
          </w:tcPr>
          <w:p w:rsidR="00A0271F" w:rsidRDefault="00B96EA8" w:rsidP="00A0271F">
            <w:pPr>
              <w:spacing w:before="200" w:after="1" w:line="200" w:lineRule="atLeast"/>
              <w:ind w:firstLine="539"/>
              <w:jc w:val="both"/>
              <w:rPr>
                <w:rFonts w:cs="Arial"/>
              </w:rPr>
            </w:pPr>
            <w:bookmarkStart w:id="98" w:name="П9"/>
            <w:bookmarkEnd w:id="98"/>
            <w:r w:rsidRPr="00B96EA8">
              <w:rPr>
                <w:rFonts w:cs="Arial"/>
              </w:rPr>
              <w:t>&lt;</w:t>
            </w:r>
            <w:r>
              <w:rPr>
                <w:rFonts w:cs="Arial"/>
                <w:shd w:val="clear" w:color="auto" w:fill="C0C0C0"/>
              </w:rPr>
              <w:t>18</w:t>
            </w:r>
            <w:r w:rsidRPr="00B96EA8">
              <w:rPr>
                <w:rFonts w:cs="Arial"/>
              </w:rPr>
              <w:t xml:space="preserve">&gt; </w:t>
            </w:r>
            <w:r>
              <w:rPr>
                <w:rFonts w:cs="Arial"/>
                <w:shd w:val="clear" w:color="auto" w:fill="C0C0C0"/>
              </w:rPr>
              <w:t>Приказ</w:t>
            </w:r>
            <w:r w:rsidRPr="00B96EA8">
              <w:rPr>
                <w:rFonts w:cs="Arial"/>
              </w:rPr>
              <w:t xml:space="preserve"> Министерства финансов Российской Федерации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(зарегистрирован Министерством юстиции Российской Федерации 3 февраля 2011 г., регистрационный N 19693), с изменениями внесенными приказами Министерства финансов Российской Федерации от 29 декабря 2011 г. N 191н (зарегистрирован Министерством юстиции Российской Федерации 16 февраля 2012 г., регистрационный N 23229), от 26 октября 2012 г. N 138н (зарегистрирован Министерством юстиции Российской Федерации 21 декабря 2012 г., регистрационный N 26253), от 19 декабря 2014 г. N 157н (зарегистрирован Министерством юстиции Российской Федерации 4 февраля 2015 г., регистрационный N 35856), от 26 августа 2015 г. N 135н (зарегистрирован Министерством юстиции Российской Федерации 4 сентября 2015 г., регистрационный N 38821), от 31 декабря 2015 г. N 229н (зарегистрирован Министерством юстиции Российской Федерации 3 марта 2016 г., регистрационный N 41312), от 16 ноября 2016 г. N 209н (зарегистрирован Министерством юстиции Российской Федерации 15 декабря 2016 г., регистрационный N 44741), от 2 ноября 2017 г. N 176н (зарегистрирован Министерством юстиции Российской Федерации 5 декабря 2017 г., регистрационный N 49101), от 7 марта 2018 г. N 43н (зарегистрирован Министерством юстиции Российской Федерации 30 марта 2018 г., регистрационный N 50573), от 30 ноября 2018 г. N 244н (зарегистрирован Министерством юстиции Российской Федерации 27 декабря 2018 г., регистрационный N 53200), от 28 февраля 2019 г. N 31н (зарегистрирован Министерством юстиции Российской Федерации 11 апреля 2019 г., регистрационный N 54342), от 16 мая 2019 г. N 72н (зарегистрирован Министерством юстиции Российской Федерации 11 июня 2019 г., регистрационный N 54911), от 20 августа 2019 г. N 131н (зарегистрирован Министерством юстиции Российской Федерации 8 октября 2019 г., регистрационный N 56184), от 31 января 2020 г. N 13н (зарегистрирован Министерством юстиции Российской Федерации 10 марта 2020 г., </w:t>
            </w:r>
            <w:r w:rsidRPr="00B96EA8">
              <w:rPr>
                <w:rFonts w:cs="Arial"/>
              </w:rPr>
              <w:lastRenderedPageBreak/>
              <w:t>регистрационный N 57697), от 7 апреля 2020 г. N 59н (зарегистрирован Министерством юстиции Российской Федерации 27 апреля 2020 г., регистрационный N 58213), от 12 мая 2020 г. N 88н (зарегистрирован Министерством юстиции Российской Федерации 26 мая 2020 г., регистрационный N 58478), от 2 июля 2020 г. N 131н (зарегистрирован Министерством юстиции Российской Федерации 1 октября 2020 г., регистрационный N 60185), от 29 октября 2020 г. N 250н (зарегистрирован Министерством юстиции Российской Федерации 1 декабря 2020 г., регистрационный N 61192), от 16 декабря 2020 г. N 311н (зарегистрирован Министерством юстиции Российской Федерации 12 февраля 2021 г., регистрационный N 62487), от 11 июня 2021 г. N 82н (зарегистрирован Министерством юстиции Российской Федерации 9 августа 2021 г., регистрационный N 64576), от 21 декабря 2021 г. N 217н (зарегистрирован Министерством юстиции Российской Федерации 2 февраля 2022 г., регистрационный N 67099)</w:t>
            </w:r>
            <w:r>
              <w:rPr>
                <w:rFonts w:cs="Arial"/>
                <w:shd w:val="clear" w:color="auto" w:fill="C0C0C0"/>
              </w:rPr>
              <w:t>, от 14 июня 2022 г. N 94н (зарегистрирован Министерством юстиции Российской Федерации 21 июля 2022 г., регистрационный N 69340), от 9 декабря 2022 г. N 186н (зарегистрирован Министерством юстиции Российской Федерации 8 февраля 2023 г., регистрационный N 72289), от 23 мая 2023 г. N 75н (зарегистрирован Министерством юстиции Российской Федерации 7 июля 2023 г., регистрационный N 74152), от 7 ноября 2023 N 180н (зарегистрирован Министерством юстиции Российской Федерации 15 января 2024 г., регистрационный N 76862),</w:t>
            </w:r>
            <w:r w:rsidRPr="00A0271F">
              <w:rPr>
                <w:rFonts w:cs="Arial"/>
                <w:shd w:val="clear" w:color="auto" w:fill="C0C0C0"/>
              </w:rPr>
              <w:t xml:space="preserve"> от </w:t>
            </w:r>
            <w:r>
              <w:rPr>
                <w:rFonts w:cs="Arial"/>
                <w:shd w:val="clear" w:color="auto" w:fill="C0C0C0"/>
              </w:rPr>
              <w:t>7</w:t>
            </w:r>
            <w:r w:rsidRPr="00A0271F">
              <w:rPr>
                <w:rFonts w:cs="Arial"/>
                <w:shd w:val="clear" w:color="auto" w:fill="C0C0C0"/>
              </w:rPr>
              <w:t xml:space="preserve"> марта </w:t>
            </w:r>
            <w:r>
              <w:rPr>
                <w:rFonts w:cs="Arial"/>
                <w:shd w:val="clear" w:color="auto" w:fill="C0C0C0"/>
              </w:rPr>
              <w:t>2024</w:t>
            </w:r>
            <w:r w:rsidRPr="00A0271F">
              <w:rPr>
                <w:rFonts w:cs="Arial"/>
                <w:shd w:val="clear" w:color="auto" w:fill="C0C0C0"/>
              </w:rPr>
              <w:t xml:space="preserve"> г. N </w:t>
            </w:r>
            <w:r>
              <w:rPr>
                <w:rFonts w:cs="Arial"/>
                <w:shd w:val="clear" w:color="auto" w:fill="C0C0C0"/>
              </w:rPr>
              <w:t>21н (зарегистрирован Министерством юстиции</w:t>
            </w:r>
            <w:r w:rsidRPr="00A0271F">
              <w:rPr>
                <w:rFonts w:cs="Arial"/>
                <w:shd w:val="clear" w:color="auto" w:fill="C0C0C0"/>
              </w:rPr>
              <w:t xml:space="preserve"> Российской Федерации от </w:t>
            </w:r>
            <w:r>
              <w:rPr>
                <w:rFonts w:cs="Arial"/>
                <w:shd w:val="clear" w:color="auto" w:fill="C0C0C0"/>
              </w:rPr>
              <w:t>9 апреля 2024 г., регистрационный N 77809)</w:t>
            </w:r>
            <w:r w:rsidRPr="00B96EA8">
              <w:rPr>
                <w:rFonts w:cs="Arial"/>
              </w:rPr>
              <w:t>.</w:t>
            </w:r>
          </w:p>
          <w:p w:rsidR="00B96EA8" w:rsidRPr="00A0271F" w:rsidRDefault="005055CD" w:rsidP="00B96EA8">
            <w:pPr>
              <w:spacing w:after="1" w:line="200" w:lineRule="atLeast"/>
              <w:jc w:val="both"/>
            </w:pPr>
            <w:hyperlink w:anchor="П10" w:history="1">
              <w:r w:rsidR="00B96EA8" w:rsidRPr="00B96EA8">
                <w:rPr>
                  <w:rStyle w:val="a3"/>
                  <w:rFonts w:cs="Arial"/>
                </w:rPr>
                <w:t>См. схожий фрагмент в сравниваемом документе</w:t>
              </w:r>
            </w:hyperlink>
          </w:p>
        </w:tc>
      </w:tr>
      <w:tr w:rsidR="00A0271F" w:rsidTr="008612DB">
        <w:tc>
          <w:tcPr>
            <w:tcW w:w="7597" w:type="dxa"/>
          </w:tcPr>
          <w:p w:rsidR="00A0271F" w:rsidRDefault="00A0271F" w:rsidP="00A0271F">
            <w:pPr>
              <w:spacing w:before="200" w:after="1" w:line="200" w:lineRule="atLeast"/>
              <w:ind w:firstLine="539"/>
              <w:jc w:val="both"/>
            </w:pPr>
            <w:r>
              <w:rPr>
                <w:rFonts w:cs="Arial"/>
                <w:strike/>
                <w:color w:val="FF0000"/>
              </w:rPr>
              <w:lastRenderedPageBreak/>
              <w:t>&lt;73&gt; Утверждена приказом Федерального казначейства от 17 октября 2016 г. N 21н.</w:t>
            </w:r>
          </w:p>
          <w:p w:rsidR="00A0271F" w:rsidRDefault="00A0271F" w:rsidP="00A0271F">
            <w:pPr>
              <w:spacing w:before="200" w:after="1" w:line="200" w:lineRule="atLeast"/>
              <w:ind w:firstLine="539"/>
              <w:jc w:val="both"/>
            </w:pPr>
            <w:r>
              <w:rPr>
                <w:rFonts w:cs="Arial"/>
                <w:strike/>
                <w:color w:val="FF0000"/>
              </w:rPr>
              <w:t>&lt;74&gt; Утверждена приказом Федерального казначейства от 17 октября 2016 г. N 21н.</w:t>
            </w:r>
          </w:p>
          <w:p w:rsidR="00A0271F" w:rsidRDefault="00A0271F" w:rsidP="00A0271F">
            <w:pPr>
              <w:spacing w:before="200" w:after="1" w:line="200" w:lineRule="atLeast"/>
              <w:ind w:firstLine="539"/>
              <w:jc w:val="both"/>
            </w:pPr>
            <w:r>
              <w:rPr>
                <w:rFonts w:cs="Arial"/>
                <w:strike/>
                <w:color w:val="FF0000"/>
              </w:rPr>
              <w:t>&lt;75&gt; Утверждена приказом Федерального казначейства от 17 октября 2016 г. N 21н.</w:t>
            </w:r>
          </w:p>
          <w:p w:rsidR="00A0271F" w:rsidRDefault="00A0271F" w:rsidP="00A0271F">
            <w:pPr>
              <w:spacing w:before="200" w:after="1" w:line="200" w:lineRule="atLeast"/>
              <w:ind w:firstLine="539"/>
              <w:jc w:val="both"/>
            </w:pPr>
            <w:r>
              <w:rPr>
                <w:rFonts w:cs="Arial"/>
                <w:strike/>
                <w:color w:val="FF0000"/>
              </w:rPr>
              <w:t>&lt;76&gt; Утверждена приказом Федерального казначейства от 17 октября 2016 г. N 21н.</w:t>
            </w:r>
          </w:p>
          <w:p w:rsidR="00A0271F" w:rsidRDefault="00A0271F" w:rsidP="00A0271F">
            <w:pPr>
              <w:spacing w:before="200" w:after="1" w:line="200" w:lineRule="atLeast"/>
              <w:ind w:firstLine="539"/>
              <w:jc w:val="both"/>
            </w:pPr>
            <w:r>
              <w:rPr>
                <w:rFonts w:cs="Arial"/>
                <w:strike/>
                <w:color w:val="FF0000"/>
              </w:rPr>
              <w:t>&lt;77&gt; Утверждена приказом Федерального казначейства от 17 октября 2016 г. N 21н.</w:t>
            </w:r>
          </w:p>
          <w:p w:rsidR="00A0271F" w:rsidRDefault="00A0271F" w:rsidP="00A0271F">
            <w:pPr>
              <w:spacing w:before="200" w:after="1" w:line="200" w:lineRule="atLeast"/>
              <w:ind w:firstLine="539"/>
              <w:jc w:val="both"/>
            </w:pPr>
            <w:r>
              <w:rPr>
                <w:rFonts w:cs="Arial"/>
                <w:strike/>
                <w:color w:val="FF0000"/>
              </w:rPr>
              <w:lastRenderedPageBreak/>
              <w:t>&lt;78&gt; Утверждена приказом Федерального казначейства от 17 октября 2016 г. N 21н.</w:t>
            </w:r>
          </w:p>
          <w:p w:rsidR="00A0271F" w:rsidRDefault="00A0271F" w:rsidP="00A0271F">
            <w:pPr>
              <w:spacing w:before="200" w:after="1" w:line="200" w:lineRule="atLeast"/>
              <w:ind w:firstLine="539"/>
              <w:jc w:val="both"/>
            </w:pPr>
            <w:r>
              <w:rPr>
                <w:rFonts w:cs="Arial"/>
                <w:strike/>
                <w:color w:val="FF0000"/>
              </w:rPr>
              <w:t>&lt;79&gt; Утверждена приказом Федерального казначейства от 17 октября 2016 г. N 21н.</w:t>
            </w:r>
          </w:p>
          <w:p w:rsidR="00A0271F" w:rsidRDefault="00A0271F" w:rsidP="00A0271F">
            <w:pPr>
              <w:spacing w:before="200" w:after="1" w:line="200" w:lineRule="atLeast"/>
              <w:ind w:firstLine="539"/>
              <w:jc w:val="both"/>
            </w:pPr>
            <w:r>
              <w:rPr>
                <w:rFonts w:cs="Arial"/>
                <w:strike/>
                <w:color w:val="FF0000"/>
              </w:rPr>
              <w:t>&lt;80&gt; Утверждена приказом Министерства финансов</w:t>
            </w:r>
            <w:r w:rsidRPr="00A0271F">
              <w:rPr>
                <w:rFonts w:cs="Arial"/>
                <w:strike/>
                <w:color w:val="FF0000"/>
              </w:rPr>
              <w:t xml:space="preserve"> Российской Федерации от </w:t>
            </w:r>
            <w:r>
              <w:rPr>
                <w:rFonts w:cs="Arial"/>
                <w:strike/>
                <w:color w:val="FF0000"/>
              </w:rPr>
              <w:t>13</w:t>
            </w:r>
            <w:r w:rsidRPr="00A0271F">
              <w:rPr>
                <w:rFonts w:cs="Arial"/>
                <w:strike/>
                <w:color w:val="FF0000"/>
              </w:rPr>
              <w:t xml:space="preserve"> апреля 2020 г. N </w:t>
            </w:r>
            <w:r>
              <w:rPr>
                <w:rFonts w:cs="Arial"/>
                <w:strike/>
                <w:color w:val="FF0000"/>
              </w:rPr>
              <w:t>66н.</w:t>
            </w:r>
          </w:p>
          <w:p w:rsidR="00A0271F" w:rsidRDefault="00A0271F" w:rsidP="00A0271F">
            <w:pPr>
              <w:spacing w:before="200" w:after="1" w:line="200" w:lineRule="atLeast"/>
              <w:ind w:firstLine="539"/>
              <w:jc w:val="both"/>
            </w:pPr>
            <w:r>
              <w:rPr>
                <w:rFonts w:cs="Arial"/>
                <w:strike/>
                <w:color w:val="FF0000"/>
              </w:rPr>
              <w:t>&lt;81&gt; Утверждена приказом Министерства финансов</w:t>
            </w:r>
            <w:r w:rsidRPr="00A0271F">
              <w:rPr>
                <w:rFonts w:cs="Arial"/>
                <w:strike/>
                <w:color w:val="FF0000"/>
              </w:rPr>
              <w:t xml:space="preserve"> Российской Федерации </w:t>
            </w:r>
            <w:r>
              <w:rPr>
                <w:rFonts w:cs="Arial"/>
                <w:strike/>
                <w:color w:val="FF0000"/>
              </w:rPr>
              <w:t>от 13</w:t>
            </w:r>
            <w:r w:rsidRPr="00A0271F">
              <w:rPr>
                <w:rFonts w:cs="Arial"/>
                <w:strike/>
                <w:color w:val="FF0000"/>
              </w:rPr>
              <w:t xml:space="preserve"> апреля 2020 г. </w:t>
            </w:r>
            <w:r>
              <w:rPr>
                <w:rFonts w:cs="Arial"/>
                <w:strike/>
                <w:color w:val="FF0000"/>
              </w:rPr>
              <w:t>N 66н.</w:t>
            </w:r>
          </w:p>
          <w:p w:rsidR="00A0271F" w:rsidRDefault="00A0271F" w:rsidP="00A0271F">
            <w:pPr>
              <w:spacing w:before="200" w:after="1" w:line="200" w:lineRule="atLeast"/>
              <w:ind w:firstLine="539"/>
              <w:jc w:val="both"/>
            </w:pPr>
            <w:r>
              <w:rPr>
                <w:rFonts w:cs="Arial"/>
                <w:strike/>
                <w:color w:val="FF0000"/>
              </w:rPr>
              <w:t>&lt;82&gt; Утверждена приказом Министерства финансов</w:t>
            </w:r>
            <w:r w:rsidRPr="00A0271F">
              <w:rPr>
                <w:rFonts w:cs="Arial"/>
                <w:strike/>
                <w:color w:val="FF0000"/>
              </w:rPr>
              <w:t xml:space="preserve"> Российской Федерации от </w:t>
            </w:r>
            <w:r>
              <w:rPr>
                <w:rFonts w:cs="Arial"/>
                <w:strike/>
                <w:color w:val="FF0000"/>
              </w:rPr>
              <w:t>15 апреля</w:t>
            </w:r>
            <w:r w:rsidRPr="00A0271F">
              <w:rPr>
                <w:rFonts w:cs="Arial"/>
                <w:strike/>
                <w:color w:val="FF0000"/>
              </w:rPr>
              <w:t xml:space="preserve"> 2021 г. N </w:t>
            </w:r>
            <w:r>
              <w:rPr>
                <w:rFonts w:cs="Arial"/>
                <w:strike/>
                <w:color w:val="FF0000"/>
              </w:rPr>
              <w:t>61н.</w:t>
            </w:r>
          </w:p>
          <w:p w:rsidR="00A0271F" w:rsidRDefault="00A0271F" w:rsidP="00A0271F">
            <w:pPr>
              <w:spacing w:before="200" w:after="1" w:line="200" w:lineRule="atLeast"/>
              <w:ind w:firstLine="539"/>
              <w:jc w:val="both"/>
            </w:pPr>
            <w:r>
              <w:rPr>
                <w:rFonts w:cs="Arial"/>
                <w:strike/>
                <w:color w:val="FF0000"/>
              </w:rPr>
              <w:t>&lt;83&gt; Утверждена приказом Министерства финансов</w:t>
            </w:r>
            <w:r w:rsidRPr="00A0271F">
              <w:rPr>
                <w:rFonts w:cs="Arial"/>
                <w:strike/>
                <w:color w:val="FF0000"/>
              </w:rPr>
              <w:t xml:space="preserve"> Российской Федерации от </w:t>
            </w:r>
            <w:r>
              <w:rPr>
                <w:rFonts w:cs="Arial"/>
                <w:strike/>
                <w:color w:val="FF0000"/>
              </w:rPr>
              <w:t>30</w:t>
            </w:r>
            <w:r w:rsidRPr="00A0271F">
              <w:rPr>
                <w:rFonts w:cs="Arial"/>
                <w:strike/>
                <w:color w:val="FF0000"/>
              </w:rPr>
              <w:t xml:space="preserve"> марта </w:t>
            </w:r>
            <w:r>
              <w:rPr>
                <w:rFonts w:cs="Arial"/>
                <w:strike/>
                <w:color w:val="FF0000"/>
              </w:rPr>
              <w:t>2015</w:t>
            </w:r>
            <w:r w:rsidRPr="00A0271F">
              <w:rPr>
                <w:rFonts w:cs="Arial"/>
                <w:strike/>
                <w:color w:val="FF0000"/>
              </w:rPr>
              <w:t xml:space="preserve"> г. N </w:t>
            </w:r>
            <w:r>
              <w:rPr>
                <w:rFonts w:cs="Arial"/>
                <w:strike/>
                <w:color w:val="FF0000"/>
              </w:rPr>
              <w:t>52н.</w:t>
            </w:r>
          </w:p>
          <w:p w:rsidR="00A0271F" w:rsidRPr="00A0271F" w:rsidRDefault="00A0271F" w:rsidP="00A0271F">
            <w:pPr>
              <w:spacing w:before="200" w:after="1" w:line="200" w:lineRule="atLeast"/>
              <w:ind w:firstLine="539"/>
              <w:jc w:val="both"/>
            </w:pPr>
            <w:r>
              <w:rPr>
                <w:rFonts w:cs="Arial"/>
                <w:strike/>
                <w:color w:val="FF0000"/>
              </w:rPr>
              <w:t>&lt;84&gt; Утверждена приказом Министерства финансов</w:t>
            </w:r>
            <w:r w:rsidRPr="00A0271F">
              <w:rPr>
                <w:rFonts w:cs="Arial"/>
                <w:strike/>
                <w:color w:val="FF0000"/>
              </w:rPr>
              <w:t xml:space="preserve"> Российской Федерации от </w:t>
            </w:r>
            <w:r>
              <w:rPr>
                <w:rFonts w:cs="Arial"/>
                <w:strike/>
                <w:color w:val="FF0000"/>
              </w:rPr>
              <w:t>30 марта 2015 г. N 52н.</w:t>
            </w:r>
          </w:p>
        </w:tc>
        <w:tc>
          <w:tcPr>
            <w:tcW w:w="7597" w:type="dxa"/>
          </w:tcPr>
          <w:p w:rsidR="00A0271F" w:rsidRPr="00F414C1" w:rsidRDefault="00A0271F" w:rsidP="00A0271F">
            <w:pPr>
              <w:spacing w:after="1" w:line="200" w:lineRule="atLeast"/>
              <w:jc w:val="both"/>
              <w:rPr>
                <w:rFonts w:cs="Arial"/>
              </w:rPr>
            </w:pPr>
          </w:p>
        </w:tc>
      </w:tr>
      <w:tr w:rsidR="00A0271F" w:rsidTr="008612DB">
        <w:tc>
          <w:tcPr>
            <w:tcW w:w="7597" w:type="dxa"/>
          </w:tcPr>
          <w:p w:rsidR="00A0271F" w:rsidRPr="00B96EA8" w:rsidRDefault="00B96EA8" w:rsidP="00B96EA8">
            <w:pPr>
              <w:spacing w:before="200" w:after="1" w:line="200" w:lineRule="atLeast"/>
              <w:ind w:firstLine="539"/>
              <w:jc w:val="both"/>
            </w:pPr>
            <w:r w:rsidRPr="00A0271F">
              <w:rPr>
                <w:rFonts w:cs="Arial"/>
              </w:rPr>
              <w:t>&lt;</w:t>
            </w:r>
            <w:r>
              <w:rPr>
                <w:rFonts w:cs="Arial"/>
                <w:strike/>
                <w:color w:val="FF0000"/>
              </w:rPr>
              <w:t>85</w:t>
            </w:r>
            <w:r w:rsidRPr="00A0271F">
              <w:rPr>
                <w:rFonts w:cs="Arial"/>
              </w:rPr>
              <w:t xml:space="preserve">&gt; </w:t>
            </w:r>
            <w:r>
              <w:rPr>
                <w:rFonts w:cs="Arial"/>
                <w:strike/>
                <w:color w:val="FF0000"/>
              </w:rPr>
              <w:t>Утверждена приказом</w:t>
            </w:r>
            <w:r>
              <w:rPr>
                <w:rFonts w:cs="Arial"/>
              </w:rPr>
              <w:t xml:space="preserve"> Министерства финансов Российской Федерации от 30 сентября 2008 г. N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(зарегистрирован Министерством юстиции Российской Федерации 20 октября 2008 г., регистрационный N 12513), с изменениями внесенными приказами Министерства финансов Российской Федерации от 11 января 2010 г. N 1н (зарегистрирован Министерством юстиции Российской Федерации 8 февраля 2010 г., регистрационный N 16315), от 17 августа 2010 г. N 92н (зарегистрирован Министерством юстиции Российской Федерации 15 сентября 2010 г., регистрационный N 18441), от 2 октября 2012 г. N 132н (зарегистрирован Министерством юстиции Российской Федерации 11 декабря 2012 г., регистрационный N 26067), от 30 ноября 2012 г. N 151н (зарегистрирован Министерством юстиции Российской Федерации 28 декабря 2012 г., регистрационный N 26402), от 23 декабря 2014 г. N 164н (зарегистрирован Министерством юстиции Российской Федерации 16 февраля 2015 г., регистрационный N 36041), от 22 января 2015 г. N 13н (зарегистрирован </w:t>
            </w:r>
            <w:r>
              <w:rPr>
                <w:rFonts w:cs="Arial"/>
              </w:rPr>
              <w:lastRenderedPageBreak/>
              <w:t xml:space="preserve">Министерством юстиции Российской Федерации 17 февраля 2015 г., регистрационный N 36058), от 16 июня 2015 г. N 92н (зарегистрирован Министерством юстиции Российской Федерации 1 июля 2015 г., регистрационный N 37877), от 21 декабря 2015 г. N 204н (зарегистрирован Министерством юстиции Российской Федерации 24 декабря 2015 г., регистрационный N 40222), от 28 октября 2016 г. N 196н (зарегистрирован Министерством юстиции Российской Федерации 22 ноября 2016 г., регистрационный N 44391), от 30 декабря 2016 г. N 255н (зарегистрирован Министерством юстиции Российской Федерации 23 января 2017 г., регистрационный N 45358), от 27 ноября 2017 г. N 205н (зарегистрирован Министерством юстиции Российской Федерации 20 декабря 2017 г., регистрационный N 49326), от 10 ноября 2020 г. N 262н (зарегистрирован Министерством юстиции Российской Федерации 18 декабря 2020 г., регистрационный N 61601), от 17 ноября 2021 г. N 184н (зарегистрирован Министерством юстиции Российской Федерации 16 декабря 2021 г., регистрационный N 66393) </w:t>
            </w:r>
            <w:r>
              <w:rPr>
                <w:rFonts w:cs="Arial"/>
                <w:strike/>
                <w:color w:val="FF0000"/>
              </w:rPr>
              <w:t>(далее - приказ Министерства финансов</w:t>
            </w:r>
            <w:r w:rsidRPr="00B96EA8">
              <w:rPr>
                <w:rFonts w:cs="Arial"/>
                <w:strike/>
                <w:color w:val="FF0000"/>
              </w:rPr>
              <w:t xml:space="preserve"> Российской Федерации </w:t>
            </w:r>
            <w:r>
              <w:rPr>
                <w:rFonts w:cs="Arial"/>
                <w:strike/>
                <w:color w:val="FF0000"/>
              </w:rPr>
              <w:t>от 30 сентября 2008 г. N 104н)</w:t>
            </w:r>
            <w:r w:rsidRPr="00B96EA8">
              <w:rPr>
                <w:rFonts w:cs="Arial"/>
              </w:rPr>
              <w:t>.</w:t>
            </w:r>
          </w:p>
        </w:tc>
        <w:tc>
          <w:tcPr>
            <w:tcW w:w="7597" w:type="dxa"/>
          </w:tcPr>
          <w:p w:rsidR="00A0271F" w:rsidRPr="00B96EA8" w:rsidRDefault="00B96EA8" w:rsidP="00B96EA8">
            <w:pPr>
              <w:spacing w:before="200" w:after="1" w:line="200" w:lineRule="atLeast"/>
              <w:ind w:firstLine="539"/>
              <w:jc w:val="both"/>
            </w:pPr>
            <w:r w:rsidRPr="00A0271F">
              <w:rPr>
                <w:rFonts w:cs="Arial"/>
              </w:rPr>
              <w:lastRenderedPageBreak/>
              <w:t>&lt;</w:t>
            </w:r>
            <w:r>
              <w:rPr>
                <w:rFonts w:cs="Arial"/>
                <w:shd w:val="clear" w:color="auto" w:fill="C0C0C0"/>
              </w:rPr>
              <w:t>19</w:t>
            </w:r>
            <w:r w:rsidRPr="00A0271F">
              <w:rPr>
                <w:rFonts w:cs="Arial"/>
              </w:rPr>
              <w:t xml:space="preserve">&gt; </w:t>
            </w:r>
            <w:r>
              <w:rPr>
                <w:rFonts w:cs="Arial"/>
                <w:shd w:val="clear" w:color="auto" w:fill="C0C0C0"/>
              </w:rPr>
              <w:t>Приказ</w:t>
            </w:r>
            <w:r>
              <w:rPr>
                <w:rFonts w:cs="Arial"/>
              </w:rPr>
              <w:t xml:space="preserve"> Министерства финансов Российской Федерации от 30 сентября 2008 г. N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(зарегистрирован Министерством юстиции Российской Федерации 20 октября 2008 г., регистрационный N 12513), с изменениями</w:t>
            </w:r>
            <w:r>
              <w:rPr>
                <w:rFonts w:cs="Arial"/>
                <w:shd w:val="clear" w:color="auto" w:fill="C0C0C0"/>
              </w:rPr>
              <w:t>,</w:t>
            </w:r>
            <w:r>
              <w:rPr>
                <w:rFonts w:cs="Arial"/>
              </w:rPr>
              <w:t xml:space="preserve"> внесенными приказами Министерства финансов Российской Федерации от 11 января 2010 г. N 1н (зарегистрирован Министерством юстиции Российской Федерации 8 февраля 2010 г., регистрационный N 16315), от 17 августа 2010 г. N 92н (зарегистрирован Министерством юстиции Российской Федерации 15 сентября 2010 г., регистрационный N 18441), от 2 октября 2012 г. N 132н (зарегистрирован Министерством юстиции Российской Федерации 11 декабря 2012 г., регистрационный N 26067), от 30 ноября 2012 г. N 151н (зарегистрирован Министерством юстиции Российской Федерации 28 декабря 2012 г., регистрационный N 26402), от 23 декабря 2014 г. N 164н (зарегистрирован Министерством юстиции Российской Федерации 16 февраля 2015 г., регистрационный N 36041), от 22 января 2015 г. N 13н (зарегистрирован </w:t>
            </w:r>
            <w:r>
              <w:rPr>
                <w:rFonts w:cs="Arial"/>
              </w:rPr>
              <w:lastRenderedPageBreak/>
              <w:t>Министерством юстиции Российской Федерации 17 февраля 2015 г., регистрационный N 36058), от 16 июня 2015 г. N 92н (зарегистрирован Министерством юстиции Российской Федерации 1 июля 2015 г., регистрационный N 37877), от 21 декабря 2015 г. N 204н (зарегистрирован Министерством юстиции Российской Федерации 24 декабря 2015 г., регистрационный N 40222), от 28 октября 2016 г. N 196н (зарегистрирован Министерством юстиции Российской Федерации 22 ноября 2016 г., регистрационный N 44391), от 30 декабря 2016 г. N 255н (зарегистрирован Министерством юстиции Российской Федерации 23 января 2017 г., регистрационный N 45358), от 27 ноября 2017 г. N 205н (зарегистрирован Министерством юстиции Российской Федерации 20 декабря 2017 г., регистрационный N 49326), от 10 ноября 2020 г. N 262н (зарегистрирован Министерством юстиции Российской Федерации 18 декабря 2020 г., регистрационный N 61601), от 17 ноября 2021 г. N 184н (зарегистрирован Министерством юстиции Российской Федерации 16 декабря 2021 г., регистрационный N 66393)</w:t>
            </w:r>
            <w:r>
              <w:rPr>
                <w:rFonts w:cs="Arial"/>
                <w:shd w:val="clear" w:color="auto" w:fill="C0C0C0"/>
              </w:rPr>
              <w:t>, от 23.03.2022 N 41н (зарегистрирован Министерством юстиции</w:t>
            </w:r>
            <w:r w:rsidRPr="00B96EA8">
              <w:rPr>
                <w:rFonts w:cs="Arial"/>
                <w:shd w:val="clear" w:color="auto" w:fill="C0C0C0"/>
              </w:rPr>
              <w:t xml:space="preserve"> Российской Федерации </w:t>
            </w:r>
            <w:r>
              <w:rPr>
                <w:rFonts w:cs="Arial"/>
                <w:shd w:val="clear" w:color="auto" w:fill="C0C0C0"/>
              </w:rPr>
              <w:t>2 июня 2022 г., регистрационный N 68709)</w:t>
            </w:r>
            <w:r w:rsidRPr="00B96EA8">
              <w:rPr>
                <w:rFonts w:cs="Arial"/>
              </w:rPr>
              <w:t>.</w:t>
            </w:r>
          </w:p>
        </w:tc>
      </w:tr>
      <w:tr w:rsidR="00A0271F" w:rsidTr="008612DB">
        <w:tc>
          <w:tcPr>
            <w:tcW w:w="7597" w:type="dxa"/>
          </w:tcPr>
          <w:p w:rsidR="00B96EA8" w:rsidRDefault="00B96EA8" w:rsidP="00B96EA8">
            <w:pPr>
              <w:spacing w:before="200" w:after="1" w:line="200" w:lineRule="atLeast"/>
              <w:ind w:firstLine="539"/>
              <w:jc w:val="both"/>
            </w:pPr>
            <w:r>
              <w:rPr>
                <w:rFonts w:cs="Arial"/>
                <w:strike/>
                <w:color w:val="FF0000"/>
              </w:rPr>
              <w:lastRenderedPageBreak/>
              <w:t>&lt;86&gt; Утверждена приказом Федерального казначейства от 17 октября 2016 г. N 21н.</w:t>
            </w:r>
          </w:p>
          <w:p w:rsidR="00B96EA8" w:rsidRDefault="00B96EA8" w:rsidP="00B96EA8">
            <w:pPr>
              <w:spacing w:before="200" w:after="1" w:line="200" w:lineRule="atLeast"/>
              <w:ind w:firstLine="539"/>
              <w:jc w:val="both"/>
            </w:pPr>
            <w:r>
              <w:rPr>
                <w:rFonts w:cs="Arial"/>
                <w:strike/>
                <w:color w:val="FF0000"/>
              </w:rPr>
              <w:t>&lt;87&gt; Утверждена приказом Министерства финансов</w:t>
            </w:r>
            <w:r w:rsidRPr="00B96EA8">
              <w:rPr>
                <w:rFonts w:cs="Arial"/>
                <w:strike/>
                <w:color w:val="FF0000"/>
              </w:rPr>
              <w:t xml:space="preserve"> Российской Федерации </w:t>
            </w:r>
            <w:r>
              <w:rPr>
                <w:rFonts w:cs="Arial"/>
                <w:strike/>
                <w:color w:val="FF0000"/>
              </w:rPr>
              <w:t>от 30 сентября 2008 г. N 104н.</w:t>
            </w:r>
          </w:p>
          <w:p w:rsidR="00B96EA8" w:rsidRDefault="00B96EA8" w:rsidP="00B96EA8">
            <w:pPr>
              <w:spacing w:before="200" w:after="1" w:line="200" w:lineRule="atLeast"/>
              <w:ind w:firstLine="539"/>
              <w:jc w:val="both"/>
            </w:pPr>
            <w:r>
              <w:rPr>
                <w:rFonts w:cs="Arial"/>
                <w:strike/>
                <w:color w:val="FF0000"/>
              </w:rPr>
              <w:t>&lt;88&gt; Утверждена приказом Федерального казначейства от 17 октября 2016 г. N 21н.</w:t>
            </w:r>
          </w:p>
          <w:p w:rsidR="00B96EA8" w:rsidRDefault="00B96EA8" w:rsidP="00B96EA8">
            <w:pPr>
              <w:spacing w:before="200" w:after="1" w:line="200" w:lineRule="atLeast"/>
              <w:ind w:firstLine="539"/>
              <w:jc w:val="both"/>
            </w:pPr>
            <w:r>
              <w:rPr>
                <w:rFonts w:cs="Arial"/>
                <w:strike/>
                <w:color w:val="FF0000"/>
              </w:rPr>
              <w:t>&lt;89&gt; Утверждена приказом Министерства финансов Российской Федерации от 30 марта 2015 г. N 52н.</w:t>
            </w:r>
          </w:p>
          <w:p w:rsidR="00A0271F" w:rsidRPr="00B96EA8" w:rsidRDefault="00B96EA8" w:rsidP="00B96EA8">
            <w:pPr>
              <w:spacing w:before="200" w:after="1" w:line="200" w:lineRule="atLeast"/>
              <w:ind w:firstLine="539"/>
              <w:jc w:val="both"/>
            </w:pPr>
            <w:r>
              <w:rPr>
                <w:rFonts w:cs="Arial"/>
                <w:strike/>
                <w:color w:val="FF0000"/>
              </w:rPr>
              <w:t>&lt;90&gt; Утверждена приказом Министерства финансов Российской Федерации от 13 апреля 2020 г. N 66н.</w:t>
            </w:r>
          </w:p>
        </w:tc>
        <w:tc>
          <w:tcPr>
            <w:tcW w:w="7597" w:type="dxa"/>
          </w:tcPr>
          <w:p w:rsidR="00A0271F" w:rsidRPr="00F414C1" w:rsidRDefault="00A0271F" w:rsidP="00B96EA8">
            <w:pPr>
              <w:spacing w:after="1" w:line="200" w:lineRule="atLeast"/>
              <w:jc w:val="both"/>
              <w:rPr>
                <w:rFonts w:cs="Arial"/>
              </w:rPr>
            </w:pPr>
          </w:p>
        </w:tc>
      </w:tr>
      <w:tr w:rsidR="00047E36" w:rsidTr="008612DB">
        <w:tc>
          <w:tcPr>
            <w:tcW w:w="7597" w:type="dxa"/>
          </w:tcPr>
          <w:p w:rsidR="00047E36" w:rsidRPr="00B96EA8" w:rsidRDefault="00B96EA8" w:rsidP="00B96EA8">
            <w:pPr>
              <w:spacing w:before="200" w:after="1" w:line="200" w:lineRule="atLeast"/>
              <w:ind w:firstLine="539"/>
              <w:jc w:val="both"/>
            </w:pPr>
            <w:r w:rsidRPr="00B96EA8">
              <w:rPr>
                <w:rFonts w:cs="Arial"/>
              </w:rPr>
              <w:t>&lt;</w:t>
            </w:r>
            <w:r>
              <w:rPr>
                <w:rFonts w:cs="Arial"/>
                <w:strike/>
                <w:color w:val="FF0000"/>
              </w:rPr>
              <w:t>91</w:t>
            </w:r>
            <w:r w:rsidRPr="00B96EA8">
              <w:rPr>
                <w:rFonts w:cs="Arial"/>
              </w:rPr>
              <w:t xml:space="preserve">&gt; </w:t>
            </w:r>
            <w:r>
              <w:rPr>
                <w:rFonts w:cs="Arial"/>
                <w:strike/>
                <w:color w:val="FF0000"/>
              </w:rPr>
              <w:t>С</w:t>
            </w:r>
            <w:r>
              <w:rPr>
                <w:rFonts w:cs="Arial"/>
              </w:rPr>
              <w:t xml:space="preserve"> изменениями, внесенными приказами Министерства финансов Российской Федерации от 30 ноября 2021 г. N 197н (зарегистрирован Министерством юстиции Российской Федерации 14 января 2022 г., регистрационный N 66876), от 29 апреля 2022 г. N 66н (зарегистрирован Министерством юстиции Российской Федерации 20 мая 2022 г., регистрационный N 68539)</w:t>
            </w:r>
            <w:r w:rsidRPr="00B96EA8">
              <w:rPr>
                <w:rFonts w:cs="Arial"/>
              </w:rPr>
              <w:t>.</w:t>
            </w:r>
          </w:p>
        </w:tc>
        <w:tc>
          <w:tcPr>
            <w:tcW w:w="7597" w:type="dxa"/>
          </w:tcPr>
          <w:p w:rsidR="00047E36" w:rsidRPr="00B96EA8" w:rsidRDefault="00B96EA8" w:rsidP="00B96EA8">
            <w:pPr>
              <w:spacing w:before="200" w:after="1" w:line="200" w:lineRule="atLeast"/>
              <w:ind w:firstLine="539"/>
              <w:jc w:val="both"/>
            </w:pPr>
            <w:r w:rsidRPr="00B96EA8">
              <w:rPr>
                <w:rFonts w:cs="Arial"/>
              </w:rPr>
              <w:t>&lt;</w:t>
            </w:r>
            <w:r>
              <w:rPr>
                <w:rFonts w:cs="Arial"/>
                <w:shd w:val="clear" w:color="auto" w:fill="C0C0C0"/>
              </w:rPr>
              <w:t>20</w:t>
            </w:r>
            <w:r w:rsidRPr="00B96EA8">
              <w:rPr>
                <w:rFonts w:cs="Arial"/>
              </w:rPr>
              <w:t xml:space="preserve">&gt; </w:t>
            </w:r>
            <w:r>
              <w:rPr>
                <w:rFonts w:cs="Arial"/>
                <w:shd w:val="clear" w:color="auto" w:fill="C0C0C0"/>
              </w:rPr>
              <w:t>Зарегистрирован Министерством юстиции</w:t>
            </w:r>
            <w:r w:rsidRPr="00B96EA8">
              <w:rPr>
                <w:rFonts w:cs="Arial"/>
                <w:shd w:val="clear" w:color="auto" w:fill="C0C0C0"/>
              </w:rPr>
              <w:t xml:space="preserve"> Российской Федерации </w:t>
            </w:r>
            <w:r>
              <w:rPr>
                <w:rFonts w:cs="Arial"/>
                <w:shd w:val="clear" w:color="auto" w:fill="C0C0C0"/>
              </w:rPr>
              <w:t>9 декабря 2020 г., регистрационный N 61362, с</w:t>
            </w:r>
            <w:r>
              <w:rPr>
                <w:rFonts w:cs="Arial"/>
              </w:rPr>
              <w:t xml:space="preserve"> изменениями, внесенными приказами Министерства финансов Российской Федерации от 30 ноября 2021 г. N 197н (зарегистрирован Министерством юстиции Российской Федерации 14 января 2022 г., регистрационный N 66876), от 29 апреля 2022 г. N 66н (зарегистрирован Министерством юстиции Российской Федерации 20 мая 2022 </w:t>
            </w:r>
            <w:r>
              <w:rPr>
                <w:rFonts w:cs="Arial"/>
              </w:rPr>
              <w:lastRenderedPageBreak/>
              <w:t>г., регистрационный N 68539)</w:t>
            </w:r>
            <w:r>
              <w:rPr>
                <w:rFonts w:cs="Arial"/>
                <w:shd w:val="clear" w:color="auto" w:fill="C0C0C0"/>
              </w:rPr>
              <w:t>, от 19 сентября 2022</w:t>
            </w:r>
            <w:r w:rsidRPr="00B96EA8">
              <w:rPr>
                <w:rFonts w:cs="Arial"/>
                <w:shd w:val="clear" w:color="auto" w:fill="C0C0C0"/>
              </w:rPr>
              <w:t xml:space="preserve"> г. N </w:t>
            </w:r>
            <w:r>
              <w:rPr>
                <w:rFonts w:cs="Arial"/>
                <w:shd w:val="clear" w:color="auto" w:fill="C0C0C0"/>
              </w:rPr>
              <w:t>141н</w:t>
            </w:r>
            <w:r w:rsidRPr="00B96EA8">
              <w:rPr>
                <w:rFonts w:cs="Arial"/>
                <w:shd w:val="clear" w:color="auto" w:fill="C0C0C0"/>
              </w:rPr>
              <w:t xml:space="preserve"> (зарегистрирован Министерством юстиции Российской Федерации </w:t>
            </w:r>
            <w:r>
              <w:rPr>
                <w:rFonts w:cs="Arial"/>
                <w:shd w:val="clear" w:color="auto" w:fill="C0C0C0"/>
              </w:rPr>
              <w:t>24 ноября 2022</w:t>
            </w:r>
            <w:r w:rsidRPr="00B96EA8">
              <w:rPr>
                <w:rFonts w:cs="Arial"/>
                <w:shd w:val="clear" w:color="auto" w:fill="C0C0C0"/>
              </w:rPr>
              <w:t xml:space="preserve"> г., регистрационный N </w:t>
            </w:r>
            <w:r>
              <w:rPr>
                <w:rFonts w:cs="Arial"/>
                <w:shd w:val="clear" w:color="auto" w:fill="C0C0C0"/>
              </w:rPr>
              <w:t>71109</w:t>
            </w:r>
            <w:r w:rsidRPr="00B96EA8">
              <w:rPr>
                <w:rFonts w:cs="Arial"/>
                <w:shd w:val="clear" w:color="auto" w:fill="C0C0C0"/>
              </w:rPr>
              <w:t xml:space="preserve">), от </w:t>
            </w:r>
            <w:r>
              <w:rPr>
                <w:rFonts w:cs="Arial"/>
                <w:shd w:val="clear" w:color="auto" w:fill="C0C0C0"/>
              </w:rPr>
              <w:t>23</w:t>
            </w:r>
            <w:r w:rsidRPr="00B96EA8">
              <w:rPr>
                <w:rFonts w:cs="Arial"/>
                <w:shd w:val="clear" w:color="auto" w:fill="C0C0C0"/>
              </w:rPr>
              <w:t xml:space="preserve"> октября </w:t>
            </w:r>
            <w:r>
              <w:rPr>
                <w:rFonts w:cs="Arial"/>
                <w:shd w:val="clear" w:color="auto" w:fill="C0C0C0"/>
              </w:rPr>
              <w:t>2023</w:t>
            </w:r>
            <w:r w:rsidRPr="00B96EA8">
              <w:rPr>
                <w:rFonts w:cs="Arial"/>
                <w:shd w:val="clear" w:color="auto" w:fill="C0C0C0"/>
              </w:rPr>
              <w:t xml:space="preserve"> г. N </w:t>
            </w:r>
            <w:r>
              <w:rPr>
                <w:rFonts w:cs="Arial"/>
                <w:shd w:val="clear" w:color="auto" w:fill="C0C0C0"/>
              </w:rPr>
              <w:t>169н</w:t>
            </w:r>
            <w:r w:rsidRPr="00B96EA8">
              <w:rPr>
                <w:rFonts w:cs="Arial"/>
                <w:shd w:val="clear" w:color="auto" w:fill="C0C0C0"/>
              </w:rPr>
              <w:t xml:space="preserve"> (зарегистрирован Министерством юстиции Российской Федерации </w:t>
            </w:r>
            <w:r>
              <w:rPr>
                <w:rFonts w:cs="Arial"/>
                <w:shd w:val="clear" w:color="auto" w:fill="C0C0C0"/>
              </w:rPr>
              <w:t>22 ноября 2023</w:t>
            </w:r>
            <w:r w:rsidRPr="00B96EA8">
              <w:rPr>
                <w:rFonts w:cs="Arial"/>
                <w:shd w:val="clear" w:color="auto" w:fill="C0C0C0"/>
              </w:rPr>
              <w:t xml:space="preserve"> г., регистрационный N </w:t>
            </w:r>
            <w:r>
              <w:rPr>
                <w:rFonts w:cs="Arial"/>
                <w:shd w:val="clear" w:color="auto" w:fill="C0C0C0"/>
              </w:rPr>
              <w:t>76055)</w:t>
            </w:r>
            <w:r w:rsidRPr="00B96EA8">
              <w:rPr>
                <w:rFonts w:cs="Arial"/>
              </w:rPr>
              <w:t>.</w:t>
            </w:r>
          </w:p>
        </w:tc>
      </w:tr>
      <w:tr w:rsidR="00B96EA8" w:rsidTr="008612DB">
        <w:tc>
          <w:tcPr>
            <w:tcW w:w="7597" w:type="dxa"/>
          </w:tcPr>
          <w:p w:rsidR="00B96EA8" w:rsidRPr="00F414C1" w:rsidRDefault="00B96EA8" w:rsidP="00B96EA8">
            <w:pPr>
              <w:spacing w:after="1" w:line="200" w:lineRule="atLeast"/>
              <w:jc w:val="both"/>
              <w:rPr>
                <w:rFonts w:cs="Arial"/>
              </w:rPr>
            </w:pPr>
          </w:p>
        </w:tc>
        <w:tc>
          <w:tcPr>
            <w:tcW w:w="7597" w:type="dxa"/>
          </w:tcPr>
          <w:p w:rsidR="00B96EA8" w:rsidRPr="00B96EA8" w:rsidRDefault="00B96EA8" w:rsidP="00B96EA8">
            <w:pPr>
              <w:spacing w:before="200" w:after="1" w:line="200" w:lineRule="atLeast"/>
              <w:ind w:firstLine="539"/>
              <w:jc w:val="both"/>
              <w:rPr>
                <w:rFonts w:cs="Arial"/>
                <w:shd w:val="clear" w:color="auto" w:fill="C0C0C0"/>
              </w:rPr>
            </w:pPr>
            <w:r>
              <w:rPr>
                <w:rFonts w:cs="Arial"/>
                <w:shd w:val="clear" w:color="auto" w:fill="C0C0C0"/>
              </w:rPr>
              <w:t>&lt;21&gt; В соответствии с приказом Министерства финансов</w:t>
            </w:r>
            <w:r w:rsidRPr="00B96EA8">
              <w:rPr>
                <w:rFonts w:cs="Arial"/>
                <w:shd w:val="clear" w:color="auto" w:fill="C0C0C0"/>
              </w:rPr>
              <w:t xml:space="preserve"> Российской Федерации </w:t>
            </w:r>
            <w:r>
              <w:rPr>
                <w:rFonts w:cs="Arial"/>
                <w:shd w:val="clear" w:color="auto" w:fill="C0C0C0"/>
              </w:rPr>
              <w:t>от 1</w:t>
            </w:r>
            <w:r w:rsidRPr="00B96EA8">
              <w:rPr>
                <w:rFonts w:cs="Arial"/>
                <w:shd w:val="clear" w:color="auto" w:fill="C0C0C0"/>
              </w:rPr>
              <w:t xml:space="preserve"> сентября </w:t>
            </w:r>
            <w:r>
              <w:rPr>
                <w:rFonts w:cs="Arial"/>
                <w:shd w:val="clear" w:color="auto" w:fill="C0C0C0"/>
              </w:rPr>
              <w:t>2021 г. N 120н "Об утверждении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и о внесении изменений в некоторые приказы Министерства финансов</w:t>
            </w:r>
            <w:r w:rsidRPr="00B96EA8">
              <w:rPr>
                <w:rFonts w:cs="Arial"/>
                <w:shd w:val="clear" w:color="auto" w:fill="C0C0C0"/>
              </w:rPr>
              <w:t xml:space="preserve"> Российской Федерации </w:t>
            </w:r>
            <w:r>
              <w:rPr>
                <w:rFonts w:cs="Arial"/>
                <w:shd w:val="clear" w:color="auto" w:fill="C0C0C0"/>
              </w:rPr>
              <w:t>по вопросам осуществления внутреннего финансового аудита"</w:t>
            </w:r>
            <w:r w:rsidRPr="00B96EA8">
              <w:rPr>
                <w:rFonts w:cs="Arial"/>
                <w:shd w:val="clear" w:color="auto" w:fill="C0C0C0"/>
              </w:rPr>
              <w:t xml:space="preserve"> (зарегистрирован Министерством юстиции Российской Федерации 30 </w:t>
            </w:r>
            <w:r>
              <w:rPr>
                <w:rFonts w:cs="Arial"/>
                <w:shd w:val="clear" w:color="auto" w:fill="C0C0C0"/>
              </w:rPr>
              <w:t>сентября 2021</w:t>
            </w:r>
            <w:r w:rsidRPr="00B96EA8">
              <w:rPr>
                <w:rFonts w:cs="Arial"/>
                <w:shd w:val="clear" w:color="auto" w:fill="C0C0C0"/>
              </w:rPr>
              <w:t xml:space="preserve"> г., регистрационный N </w:t>
            </w:r>
            <w:r>
              <w:rPr>
                <w:rFonts w:cs="Arial"/>
                <w:shd w:val="clear" w:color="auto" w:fill="C0C0C0"/>
              </w:rPr>
              <w:t>65208) с изменениями, внесенными приказом Министерства финансов</w:t>
            </w:r>
            <w:r w:rsidRPr="00B96EA8">
              <w:rPr>
                <w:rFonts w:cs="Arial"/>
                <w:shd w:val="clear" w:color="auto" w:fill="C0C0C0"/>
              </w:rPr>
              <w:t xml:space="preserve"> Российской Федерации от </w:t>
            </w:r>
            <w:r>
              <w:rPr>
                <w:rFonts w:cs="Arial"/>
                <w:shd w:val="clear" w:color="auto" w:fill="C0C0C0"/>
              </w:rPr>
              <w:t>1 сентября 2022</w:t>
            </w:r>
            <w:r w:rsidRPr="00B96EA8">
              <w:rPr>
                <w:rFonts w:cs="Arial"/>
                <w:shd w:val="clear" w:color="auto" w:fill="C0C0C0"/>
              </w:rPr>
              <w:t xml:space="preserve"> г. N </w:t>
            </w:r>
            <w:r>
              <w:rPr>
                <w:rFonts w:cs="Arial"/>
                <w:shd w:val="clear" w:color="auto" w:fill="C0C0C0"/>
              </w:rPr>
              <w:t>134н</w:t>
            </w:r>
            <w:r w:rsidRPr="00B96EA8">
              <w:rPr>
                <w:rFonts w:cs="Arial"/>
                <w:shd w:val="clear" w:color="auto" w:fill="C0C0C0"/>
              </w:rPr>
              <w:t xml:space="preserve"> (зарегистрирован Министерством юстиции Российской Федерации </w:t>
            </w:r>
            <w:r>
              <w:rPr>
                <w:rFonts w:cs="Arial"/>
                <w:shd w:val="clear" w:color="auto" w:fill="C0C0C0"/>
              </w:rPr>
              <w:t>29 сентября 2022</w:t>
            </w:r>
            <w:r w:rsidRPr="00B96EA8">
              <w:rPr>
                <w:rFonts w:cs="Arial"/>
                <w:shd w:val="clear" w:color="auto" w:fill="C0C0C0"/>
              </w:rPr>
              <w:t xml:space="preserve"> г., регистрационный N </w:t>
            </w:r>
            <w:r>
              <w:rPr>
                <w:rFonts w:cs="Arial"/>
                <w:shd w:val="clear" w:color="auto" w:fill="C0C0C0"/>
              </w:rPr>
              <w:t>70293</w:t>
            </w:r>
            <w:r w:rsidRPr="00B96EA8">
              <w:rPr>
                <w:rFonts w:cs="Arial"/>
                <w:shd w:val="clear" w:color="auto" w:fill="C0C0C0"/>
              </w:rPr>
              <w:t xml:space="preserve">), от </w:t>
            </w:r>
            <w:r>
              <w:rPr>
                <w:rFonts w:cs="Arial"/>
                <w:shd w:val="clear" w:color="auto" w:fill="C0C0C0"/>
              </w:rPr>
              <w:t>18</w:t>
            </w:r>
            <w:r w:rsidRPr="00B96EA8">
              <w:rPr>
                <w:rFonts w:cs="Arial"/>
                <w:shd w:val="clear" w:color="auto" w:fill="C0C0C0"/>
              </w:rPr>
              <w:t xml:space="preserve"> июля </w:t>
            </w:r>
            <w:r>
              <w:rPr>
                <w:rFonts w:cs="Arial"/>
                <w:shd w:val="clear" w:color="auto" w:fill="C0C0C0"/>
              </w:rPr>
              <w:t>2023</w:t>
            </w:r>
            <w:r w:rsidRPr="00B96EA8">
              <w:rPr>
                <w:rFonts w:cs="Arial"/>
                <w:shd w:val="clear" w:color="auto" w:fill="C0C0C0"/>
              </w:rPr>
              <w:t xml:space="preserve"> г. N </w:t>
            </w:r>
            <w:r>
              <w:rPr>
                <w:rFonts w:cs="Arial"/>
                <w:shd w:val="clear" w:color="auto" w:fill="C0C0C0"/>
              </w:rPr>
              <w:t>118н</w:t>
            </w:r>
            <w:r w:rsidRPr="00B96EA8">
              <w:rPr>
                <w:rFonts w:cs="Arial"/>
                <w:shd w:val="clear" w:color="auto" w:fill="C0C0C0"/>
              </w:rPr>
              <w:t xml:space="preserve"> (зарегистрирован Министерством юстиции Российской Федерации </w:t>
            </w:r>
            <w:r>
              <w:rPr>
                <w:rFonts w:cs="Arial"/>
                <w:shd w:val="clear" w:color="auto" w:fill="C0C0C0"/>
              </w:rPr>
              <w:t>5 сентября 2023</w:t>
            </w:r>
            <w:r w:rsidRPr="00B96EA8">
              <w:rPr>
                <w:rFonts w:cs="Arial"/>
                <w:shd w:val="clear" w:color="auto" w:fill="C0C0C0"/>
              </w:rPr>
              <w:t xml:space="preserve"> г., регистрационный N </w:t>
            </w:r>
            <w:r>
              <w:rPr>
                <w:rFonts w:cs="Arial"/>
                <w:shd w:val="clear" w:color="auto" w:fill="C0C0C0"/>
              </w:rPr>
              <w:t>75108</w:t>
            </w:r>
            <w:r w:rsidRPr="00B96EA8">
              <w:rPr>
                <w:rFonts w:cs="Arial"/>
                <w:shd w:val="clear" w:color="auto" w:fill="C0C0C0"/>
              </w:rPr>
              <w:t xml:space="preserve">), от </w:t>
            </w:r>
            <w:r>
              <w:rPr>
                <w:rFonts w:cs="Arial"/>
                <w:shd w:val="clear" w:color="auto" w:fill="C0C0C0"/>
              </w:rPr>
              <w:t>16 ноября 2023</w:t>
            </w:r>
            <w:r w:rsidRPr="00B96EA8">
              <w:rPr>
                <w:rFonts w:cs="Arial"/>
                <w:shd w:val="clear" w:color="auto" w:fill="C0C0C0"/>
              </w:rPr>
              <w:t xml:space="preserve"> г. N </w:t>
            </w:r>
            <w:r>
              <w:rPr>
                <w:rFonts w:cs="Arial"/>
                <w:shd w:val="clear" w:color="auto" w:fill="C0C0C0"/>
              </w:rPr>
              <w:t>184н</w:t>
            </w:r>
            <w:r w:rsidRPr="00B96EA8">
              <w:rPr>
                <w:rFonts w:cs="Arial"/>
                <w:shd w:val="clear" w:color="auto" w:fill="C0C0C0"/>
              </w:rPr>
              <w:t xml:space="preserve"> (зарегистрирован Министерством юстиции Российской Федерации </w:t>
            </w:r>
            <w:r>
              <w:rPr>
                <w:rFonts w:cs="Arial"/>
                <w:shd w:val="clear" w:color="auto" w:fill="C0C0C0"/>
              </w:rPr>
              <w:t>13</w:t>
            </w:r>
            <w:r w:rsidRPr="00B96EA8">
              <w:rPr>
                <w:rFonts w:cs="Arial"/>
                <w:shd w:val="clear" w:color="auto" w:fill="C0C0C0"/>
              </w:rPr>
              <w:t xml:space="preserve"> декабря </w:t>
            </w:r>
            <w:r>
              <w:rPr>
                <w:rFonts w:cs="Arial"/>
                <w:shd w:val="clear" w:color="auto" w:fill="C0C0C0"/>
              </w:rPr>
              <w:t>2023</w:t>
            </w:r>
            <w:r w:rsidRPr="00B96EA8">
              <w:rPr>
                <w:rFonts w:cs="Arial"/>
                <w:shd w:val="clear" w:color="auto" w:fill="C0C0C0"/>
              </w:rPr>
              <w:t xml:space="preserve"> г., регистрационный N </w:t>
            </w:r>
            <w:r>
              <w:rPr>
                <w:rFonts w:cs="Arial"/>
                <w:shd w:val="clear" w:color="auto" w:fill="C0C0C0"/>
              </w:rPr>
              <w:t>76379).</w:t>
            </w:r>
          </w:p>
        </w:tc>
      </w:tr>
      <w:tr w:rsidR="00B96EA8" w:rsidTr="008612DB">
        <w:tc>
          <w:tcPr>
            <w:tcW w:w="7597" w:type="dxa"/>
          </w:tcPr>
          <w:p w:rsidR="00B96EA8" w:rsidRDefault="00B96EA8" w:rsidP="00B96EA8">
            <w:pPr>
              <w:spacing w:before="200" w:after="1" w:line="200" w:lineRule="atLeast"/>
              <w:ind w:firstLine="539"/>
              <w:jc w:val="both"/>
            </w:pPr>
            <w:r>
              <w:rPr>
                <w:rFonts w:cs="Arial"/>
                <w:strike/>
                <w:color w:val="FF0000"/>
              </w:rPr>
              <w:t>&lt;92&gt; Утверждена приказом Министерства финансов Российской Федерации от 30 марта 2015 г. N 52н.</w:t>
            </w:r>
          </w:p>
          <w:p w:rsidR="00B96EA8" w:rsidRDefault="00B96EA8" w:rsidP="00B96EA8">
            <w:pPr>
              <w:spacing w:before="200" w:after="1" w:line="200" w:lineRule="atLeast"/>
              <w:ind w:firstLine="539"/>
              <w:jc w:val="both"/>
            </w:pPr>
            <w:r>
              <w:rPr>
                <w:rFonts w:cs="Arial"/>
                <w:strike/>
                <w:color w:val="FF0000"/>
              </w:rPr>
              <w:t>&lt;93&gt; Утверждена приказом Министерства финансов Российской Федерации от 30 марта 2015 г. N 52н.</w:t>
            </w:r>
          </w:p>
          <w:p w:rsidR="00B96EA8" w:rsidRDefault="00B96EA8" w:rsidP="00B96EA8">
            <w:pPr>
              <w:spacing w:before="200" w:after="1" w:line="200" w:lineRule="atLeast"/>
              <w:ind w:firstLine="539"/>
              <w:jc w:val="both"/>
            </w:pPr>
            <w:r>
              <w:rPr>
                <w:rFonts w:cs="Arial"/>
                <w:strike/>
                <w:color w:val="FF0000"/>
              </w:rPr>
              <w:t>&lt;94&gt; Утверждена приказом Министерства финансов Российской Федерации от 30 марта 2015 г. N 52н.</w:t>
            </w:r>
          </w:p>
          <w:p w:rsidR="00B96EA8" w:rsidRDefault="00B96EA8" w:rsidP="00B96EA8">
            <w:pPr>
              <w:spacing w:before="200" w:after="1" w:line="200" w:lineRule="atLeast"/>
              <w:ind w:firstLine="539"/>
              <w:jc w:val="both"/>
            </w:pPr>
            <w:r>
              <w:rPr>
                <w:rFonts w:cs="Arial"/>
                <w:strike/>
                <w:color w:val="FF0000"/>
              </w:rPr>
              <w:t>&lt;95&gt; Утверждена приказом Министерства финансов Российской Федерации от 15 апреля 2021 г. N 61н.</w:t>
            </w:r>
          </w:p>
          <w:p w:rsidR="00B96EA8" w:rsidRDefault="00B96EA8" w:rsidP="00B96EA8">
            <w:pPr>
              <w:spacing w:before="200" w:after="1" w:line="200" w:lineRule="atLeast"/>
              <w:ind w:firstLine="539"/>
              <w:jc w:val="both"/>
            </w:pPr>
            <w:r>
              <w:rPr>
                <w:rFonts w:cs="Arial"/>
                <w:strike/>
                <w:color w:val="FF0000"/>
              </w:rPr>
              <w:t>&lt;96&gt; Утверждена приказом Министерства финансов Российской Федерации от 15 апреля 2021 г. N 61н.</w:t>
            </w:r>
          </w:p>
          <w:p w:rsidR="00B96EA8" w:rsidRDefault="00B96EA8" w:rsidP="00B96EA8">
            <w:pPr>
              <w:spacing w:before="200" w:after="1" w:line="200" w:lineRule="atLeast"/>
              <w:ind w:firstLine="539"/>
              <w:jc w:val="both"/>
            </w:pPr>
            <w:r>
              <w:rPr>
                <w:rFonts w:cs="Arial"/>
                <w:strike/>
                <w:color w:val="FF0000"/>
              </w:rPr>
              <w:t>&lt;97&gt; Утверждена приказом Министерства финансов Российской Федерации от 30 марта 2015 г. N 52н.</w:t>
            </w:r>
          </w:p>
          <w:p w:rsidR="00B96EA8" w:rsidRDefault="00B96EA8" w:rsidP="00B96EA8">
            <w:pPr>
              <w:spacing w:before="200" w:after="1" w:line="200" w:lineRule="atLeast"/>
              <w:ind w:firstLine="539"/>
              <w:jc w:val="both"/>
            </w:pPr>
            <w:r>
              <w:rPr>
                <w:rFonts w:cs="Arial"/>
                <w:strike/>
                <w:color w:val="FF0000"/>
              </w:rPr>
              <w:lastRenderedPageBreak/>
              <w:t>&lt;98&gt; Утверждена приказом Министерства финансов Российской Федерации от 30 марта 2015 г. N 52н.</w:t>
            </w:r>
          </w:p>
          <w:p w:rsidR="00B96EA8" w:rsidRDefault="00B96EA8" w:rsidP="00B96EA8">
            <w:pPr>
              <w:spacing w:before="200" w:after="1" w:line="200" w:lineRule="atLeast"/>
              <w:ind w:firstLine="539"/>
              <w:jc w:val="both"/>
            </w:pPr>
            <w:r>
              <w:rPr>
                <w:rFonts w:cs="Arial"/>
                <w:strike/>
                <w:color w:val="FF0000"/>
              </w:rPr>
              <w:t>&lt;99&gt; Утверждена приказом Министерства финансов Российской Федерации от 30 марта 2015 г. N 52н.</w:t>
            </w:r>
          </w:p>
          <w:p w:rsidR="00B96EA8" w:rsidRDefault="00B96EA8" w:rsidP="00B96EA8">
            <w:pPr>
              <w:spacing w:before="200" w:after="1" w:line="200" w:lineRule="atLeast"/>
              <w:ind w:firstLine="539"/>
              <w:jc w:val="both"/>
            </w:pPr>
            <w:r>
              <w:rPr>
                <w:rFonts w:cs="Arial"/>
                <w:strike/>
                <w:color w:val="FF0000"/>
              </w:rPr>
              <w:t>&lt;100&gt; Утверждена приказом Министерства финансов Российской Федерации от 30 марта 2015 г. N 52н.</w:t>
            </w:r>
          </w:p>
          <w:p w:rsidR="00B96EA8" w:rsidRDefault="00B96EA8" w:rsidP="00B96EA8">
            <w:pPr>
              <w:spacing w:before="200" w:after="1" w:line="200" w:lineRule="atLeast"/>
              <w:ind w:firstLine="539"/>
              <w:jc w:val="both"/>
            </w:pPr>
            <w:r>
              <w:rPr>
                <w:rFonts w:cs="Arial"/>
                <w:strike/>
                <w:color w:val="FF0000"/>
              </w:rPr>
              <w:t>&lt;101&gt; Утверждена приказом Министерства финансов Российской Федерации от 30 марта 2015 г. N 52н.</w:t>
            </w:r>
          </w:p>
          <w:p w:rsidR="00B96EA8" w:rsidRDefault="00B96EA8" w:rsidP="00B96EA8">
            <w:pPr>
              <w:spacing w:before="200" w:after="1" w:line="200" w:lineRule="atLeast"/>
              <w:ind w:firstLine="539"/>
              <w:jc w:val="both"/>
            </w:pPr>
            <w:r>
              <w:rPr>
                <w:rFonts w:cs="Arial"/>
                <w:strike/>
                <w:color w:val="FF0000"/>
              </w:rPr>
              <w:t>&lt;102&gt; Утверждена приказом Министерства финансов Российской Федерации от 30 марта 2015 г. N 52н.</w:t>
            </w:r>
          </w:p>
          <w:p w:rsidR="00B96EA8" w:rsidRDefault="00B96EA8" w:rsidP="00B96EA8">
            <w:pPr>
              <w:spacing w:before="200" w:after="1" w:line="200" w:lineRule="atLeast"/>
              <w:ind w:firstLine="539"/>
              <w:jc w:val="both"/>
            </w:pPr>
            <w:r>
              <w:rPr>
                <w:rFonts w:cs="Arial"/>
                <w:strike/>
                <w:color w:val="FF0000"/>
              </w:rPr>
              <w:t>&lt;103&gt; Утверждена приказом Министерства финансов Российской Федерации от 30 марта 2015 г. N 52н.</w:t>
            </w:r>
          </w:p>
          <w:p w:rsidR="00B96EA8" w:rsidRDefault="00B96EA8" w:rsidP="00B96EA8">
            <w:pPr>
              <w:spacing w:before="200" w:after="1" w:line="200" w:lineRule="atLeast"/>
              <w:ind w:firstLine="539"/>
              <w:jc w:val="both"/>
            </w:pPr>
            <w:r>
              <w:rPr>
                <w:rFonts w:cs="Arial"/>
                <w:strike/>
                <w:color w:val="FF0000"/>
              </w:rPr>
              <w:t>&lt;104&gt; Утверждена приказом Министерства финансов Российской Федерации от 30 марта 2015 г. N 52н.</w:t>
            </w:r>
          </w:p>
          <w:p w:rsidR="00B96EA8" w:rsidRDefault="00B96EA8" w:rsidP="00B96EA8">
            <w:pPr>
              <w:spacing w:before="200" w:after="1" w:line="200" w:lineRule="atLeast"/>
              <w:ind w:firstLine="539"/>
              <w:jc w:val="both"/>
            </w:pPr>
            <w:r>
              <w:rPr>
                <w:rFonts w:cs="Arial"/>
                <w:strike/>
                <w:color w:val="FF0000"/>
              </w:rPr>
              <w:t>&lt;105&gt; Утверждена приказом Министерства финансов Российской Федерации от 30 марта 2015 г. N 52н.</w:t>
            </w:r>
          </w:p>
          <w:p w:rsidR="00B96EA8" w:rsidRDefault="00B96EA8" w:rsidP="00B96EA8">
            <w:pPr>
              <w:spacing w:before="200" w:after="1" w:line="200" w:lineRule="atLeast"/>
              <w:ind w:firstLine="539"/>
              <w:jc w:val="both"/>
            </w:pPr>
            <w:r>
              <w:rPr>
                <w:rFonts w:cs="Arial"/>
                <w:strike/>
                <w:color w:val="FF0000"/>
              </w:rPr>
              <w:t>&lt;106&gt; Утверждена приказом Министерства финансов Российской Федерации от 30 марта 2015 г. N 52н.</w:t>
            </w:r>
          </w:p>
          <w:p w:rsidR="00B96EA8" w:rsidRDefault="00B96EA8" w:rsidP="00B96EA8">
            <w:pPr>
              <w:spacing w:before="200" w:after="1" w:line="200" w:lineRule="atLeast"/>
              <w:ind w:firstLine="539"/>
              <w:jc w:val="both"/>
            </w:pPr>
            <w:r>
              <w:rPr>
                <w:rFonts w:cs="Arial"/>
                <w:strike/>
                <w:color w:val="FF0000"/>
              </w:rPr>
              <w:t>&lt;107&gt; Утверждена приказом Министерства финансов Российской Федерации от 15 апреля 2021 г. N 61н.</w:t>
            </w:r>
          </w:p>
          <w:p w:rsidR="00B96EA8" w:rsidRDefault="00B96EA8" w:rsidP="00B96EA8">
            <w:pPr>
              <w:spacing w:before="200" w:after="1" w:line="200" w:lineRule="atLeast"/>
              <w:ind w:firstLine="539"/>
              <w:jc w:val="both"/>
              <w:rPr>
                <w:rFonts w:cs="Arial"/>
              </w:rPr>
            </w:pPr>
            <w:bookmarkStart w:id="99" w:name="П10"/>
            <w:bookmarkEnd w:id="99"/>
            <w:r w:rsidRPr="00B96EA8">
              <w:rPr>
                <w:rFonts w:cs="Arial"/>
              </w:rPr>
              <w:t>&lt;</w:t>
            </w:r>
            <w:r>
              <w:rPr>
                <w:rFonts w:cs="Arial"/>
                <w:strike/>
                <w:color w:val="FF0000"/>
              </w:rPr>
              <w:t>108</w:t>
            </w:r>
            <w:r w:rsidRPr="00B96EA8">
              <w:rPr>
                <w:rFonts w:cs="Arial"/>
              </w:rPr>
              <w:t xml:space="preserve">&gt; </w:t>
            </w:r>
            <w:r>
              <w:rPr>
                <w:rFonts w:cs="Arial"/>
                <w:strike/>
                <w:color w:val="FF0000"/>
              </w:rPr>
              <w:t>Утверждена приказом</w:t>
            </w:r>
            <w:r w:rsidRPr="00B96EA8">
              <w:rPr>
                <w:rFonts w:cs="Arial"/>
              </w:rPr>
              <w:t xml:space="preserve"> Министерства финансов Российской Федерации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(зарегистрирован Министерством юстиции Российской Федерации 3 февраля 2011 г., регистрационный N 19693), с изменениями внесенными приказами Министерства финансов Российской Федерации от 29 декабря 2011 г. N 191н (зарегистрирован Министерством юстиции Российской Федерации 16 февраля 2012 г., регистрационный N 23229), от 26 октября 2012 г. N 138н (зарегистрирован Министерством юстиции Российской Федерации 21 декабря 2012 г., регистрационный N 26253), от 19 декабря 2014 г. N 157н </w:t>
            </w:r>
            <w:r w:rsidRPr="00B96EA8">
              <w:rPr>
                <w:rFonts w:cs="Arial"/>
              </w:rPr>
              <w:lastRenderedPageBreak/>
              <w:t xml:space="preserve">(зарегистрирован Министерством юстиции Российской Федерации 4 февраля 2015 г., регистрационный N 35856), от 26 августа 2015 г. N 135н (зарегистрирован Министерством юстиции Российской Федерации 4 сентября 2015 г., регистрационный N 38821), от 31 декабря 2015 г. N 229н (зарегистрирован Министерством юстиции Российской Федерации 3 марта 2016 г., регистрационный N 41312), от 16 ноября 2016 г. N 209н (зарегистрирован Министерством юстиции Российской Федерации 15 декабря 2016 г., регистрационный N 44741), от 2 ноября 2017 г. N 176н (зарегистрирован Министерством юстиции Российской Федерации 5 декабря 2017 г., регистрационный N 49101), от 7 марта 2018 г. N 43н (зарегистрирован Министерством юстиции Российской Федерации 30 марта 2018 г., регистрационный N 50573), от 30 ноября 2018 г. N 244н (зарегистрирован Министерством юстиции Российской Федерации 27 декабря 2018 г., регистрационный N 53200), от 28 февраля 2019 г. N 31н (зарегистрирован Министерством юстиции Российской Федерации 11 апреля 2019 г., регистрационный N 54342), от 16 мая 2019 г. N 72н (зарегистрирован Министерством юстиции Российской Федерации 11 июня 2019 г., регистрационный N 54911), от 20 августа 2019 г. N 131н (зарегистрирован Министерством юстиции Российской Федерации 8 октября 2019 г., регистрационный N 56184), от 31 января 2020 г. N 13н (зарегистрирован Министерством юстиции Российской Федерации 10 марта 2020 г., регистрационный N 57697), от 7 апреля 2020 г. N 59н (зарегистрирован Министерством юстиции Российской Федерации 27 апреля 2020 г., регистрационный N 58213), от 12 мая 2020 г. N 88н (зарегистрирован Министерством юстиции Российской Федерации 26 мая 2020 г., регистрационный N 58478), от 2 июля 2020 г. N 131н (зарегистрирован Министерством юстиции Российской Федерации 1 октября 2020 г., регистрационный N 60185), от 29 октября 2020 г. N 250н (зарегистрирован Министерством юстиции Российской Федерации 1 декабря 2020 г., регистрационный N 61192), от 16 декабря 2020 г. N 311н (зарегистрирован Министерством юстиции Российской Федерации 12 февраля 2021 г., регистрационный N 62487), от 11 июня 2021 г. N 82н (зарегистрирован Министерством юстиции Российской Федерации 9 августа 2021 г., регистрационный N 64576), от 21 декабря 2021 г. N 217н (зарегистрирован Министерством юстиции Российской Федерации 2 февраля 2022 г., регистрационный N 67099) </w:t>
            </w:r>
            <w:r>
              <w:rPr>
                <w:rFonts w:cs="Arial"/>
                <w:strike/>
                <w:color w:val="FF0000"/>
              </w:rPr>
              <w:t>(далее - приказ Министерства финансов Российской Федерации от 28 декабря 2010 г. N 191н)</w:t>
            </w:r>
            <w:r w:rsidRPr="00B96EA8">
              <w:rPr>
                <w:rFonts w:cs="Arial"/>
              </w:rPr>
              <w:t>.</w:t>
            </w:r>
          </w:p>
          <w:p w:rsidR="00B96EA8" w:rsidRPr="00B96EA8" w:rsidRDefault="005055CD" w:rsidP="00B96EA8">
            <w:pPr>
              <w:spacing w:after="1" w:line="200" w:lineRule="atLeast"/>
              <w:jc w:val="both"/>
            </w:pPr>
            <w:hyperlink w:anchor="П9" w:history="1">
              <w:r w:rsidR="00B96EA8" w:rsidRPr="00B96EA8">
                <w:rPr>
                  <w:rStyle w:val="a3"/>
                  <w:rFonts w:cs="Arial"/>
                </w:rPr>
                <w:t>См. схожий фрагмент в сравниваемом документе</w:t>
              </w:r>
            </w:hyperlink>
          </w:p>
        </w:tc>
        <w:tc>
          <w:tcPr>
            <w:tcW w:w="7597" w:type="dxa"/>
          </w:tcPr>
          <w:p w:rsidR="00B96EA8" w:rsidRPr="00F414C1" w:rsidRDefault="00B96EA8" w:rsidP="00B96EA8">
            <w:pPr>
              <w:spacing w:after="1" w:line="200" w:lineRule="atLeast"/>
              <w:jc w:val="both"/>
              <w:rPr>
                <w:rFonts w:cs="Arial"/>
              </w:rPr>
            </w:pPr>
          </w:p>
        </w:tc>
      </w:tr>
      <w:tr w:rsidR="00B96EA8" w:rsidTr="008612DB">
        <w:tc>
          <w:tcPr>
            <w:tcW w:w="7597" w:type="dxa"/>
          </w:tcPr>
          <w:p w:rsidR="00B96EA8" w:rsidRPr="008612DB" w:rsidRDefault="008612DB" w:rsidP="008612DB">
            <w:pPr>
              <w:spacing w:before="200" w:after="1" w:line="200" w:lineRule="atLeast"/>
              <w:ind w:firstLine="539"/>
              <w:jc w:val="both"/>
            </w:pPr>
            <w:r w:rsidRPr="00B96EA8">
              <w:rPr>
                <w:rFonts w:cs="Arial"/>
              </w:rPr>
              <w:lastRenderedPageBreak/>
              <w:t>&lt;</w:t>
            </w:r>
            <w:r>
              <w:rPr>
                <w:rFonts w:cs="Arial"/>
                <w:strike/>
                <w:color w:val="FF0000"/>
              </w:rPr>
              <w:t>109</w:t>
            </w:r>
            <w:r w:rsidRPr="00B96EA8">
              <w:rPr>
                <w:rFonts w:cs="Arial"/>
              </w:rPr>
              <w:t xml:space="preserve">&gt; </w:t>
            </w:r>
            <w:r>
              <w:rPr>
                <w:rFonts w:cs="Arial"/>
                <w:strike/>
                <w:color w:val="FF0000"/>
              </w:rPr>
              <w:t>Утверждена приказом</w:t>
            </w:r>
            <w:r>
              <w:rPr>
                <w:rFonts w:cs="Arial"/>
              </w:rPr>
              <w:t xml:space="preserve"> Министерства финансов Российской Федерации от 25 марта 2011 г.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(зарегистрирован Министерством юстиции Российской Федерации 22 апреля 2011 г., регистрационный N 20558) с изменениями, внесенными приказами Министерства финансов Российской Федерации от 26 октября 2012 г. N 139н (зарегистрирован Министерством юстиции Российской Федерации 19 декабря 2012 г., регистрационный N 26195), от 29 декабря 2014 г. N 172н (зарегистрирован Министерством юстиции Российской Федерации 4 февраля 2015 г., регистрационный N 35854), от 20 марта 2015 г. N 43н (зарегистрирован Министерством юстиции Российской Федерации 1 апреля 2015 г., регистрационный N 36668), от 17 декабря 2015 г. N 199н (зарегистрирован Министерством юстиции Российской Федерации 28 января 2016 г., регистрационный N 40889), от 16 ноября 2016 г. N 209н (зарегистрирован Министерством юстиции Российской Федерации 15 декабря 2016 г., регистрационный N 44741), от 14 ноября 2017 г. N 189н (зарегистрирован Министерством юстиции Российской Федерации 12 декабря 2017 г., регистрационный N 49217), от 7 марта 2018 г. N 42н (зарегистрирован Министерством юстиции Российской Федерации 28 марта 2018 г., регистрационный N 50553), от 30 ноября 2018 г. N 243н (зарегистрирован Министерством юстиции Российской Федерации 25 декабря 2018 г., регистрационный N 53168), от 28 февраля 2019 г. N 32н (зарегистрирован Министерством юстиции Российской Федерации 27 марта 2019 г., регистрационный N 54184), от 16 мая 2019 г. N 73н (зарегистрирован Министерством юстиции Российской Федерации 11 июня 2019 г., регистрационный N 54909), от 16 октября 2019 г. N 166н (зарегистрирован Министерством юстиции Российской Федерации 20 декабря 2019 г., регистрационный N 56918), от 30 января 2020 г. N 11н (зарегистрирован Министерством юстиции Российской Федерации 23 апреля 2020 г., регистрационный N 58191), от 6 апреля 2020 г. N 53н (зарегистрирован Министерством юстиции Российской Федерации 22 апреля 2020 г., регистрационный N 58170), от 30 июня 2020 г. N 127н (зарегистрирован Министерством юстиции Российской Федерации 28 сентября 2020 г., регистрационный N 60060), от 30 ноября 2020 г. N 292н (зарегистрирован Министерством юстиции Российской Федерации 4 февраля 2021 г., регистрационный N 62387), от 11 июня 2021 г. N 81н (зарегистрирован Министерством юстиции Российской Федерации 19 июля 2021 г., регистрационный N 64305), от 2 ноября 2021 г. N 170н (зарегистрирован Министерством юстиции Российской Федерации 8 декабря 2021 г., </w:t>
            </w:r>
            <w:r>
              <w:rPr>
                <w:rFonts w:cs="Arial"/>
              </w:rPr>
              <w:lastRenderedPageBreak/>
              <w:t>регистрационный N 66232), от 20 мая 2022 г. N 78н (зарегистрирован Министерством юстиции Российской Федерации 23 июня 2022 г., регистрационный N 68970)</w:t>
            </w:r>
            <w:r w:rsidRPr="008612DB">
              <w:rPr>
                <w:rFonts w:cs="Arial"/>
              </w:rPr>
              <w:t>.</w:t>
            </w:r>
          </w:p>
        </w:tc>
        <w:tc>
          <w:tcPr>
            <w:tcW w:w="7597" w:type="dxa"/>
          </w:tcPr>
          <w:p w:rsidR="00B96EA8" w:rsidRPr="008612DB" w:rsidRDefault="008612DB" w:rsidP="008612DB">
            <w:pPr>
              <w:spacing w:before="200" w:after="1" w:line="200" w:lineRule="atLeast"/>
              <w:ind w:firstLine="539"/>
              <w:jc w:val="both"/>
            </w:pPr>
            <w:r w:rsidRPr="00B96EA8">
              <w:rPr>
                <w:rFonts w:cs="Arial"/>
              </w:rPr>
              <w:lastRenderedPageBreak/>
              <w:t>&lt;</w:t>
            </w:r>
            <w:r>
              <w:rPr>
                <w:rFonts w:cs="Arial"/>
                <w:shd w:val="clear" w:color="auto" w:fill="C0C0C0"/>
              </w:rPr>
              <w:t>22</w:t>
            </w:r>
            <w:r w:rsidRPr="00B96EA8">
              <w:rPr>
                <w:rFonts w:cs="Arial"/>
              </w:rPr>
              <w:t xml:space="preserve">&gt; </w:t>
            </w:r>
            <w:r>
              <w:rPr>
                <w:rFonts w:cs="Arial"/>
                <w:shd w:val="clear" w:color="auto" w:fill="C0C0C0"/>
              </w:rPr>
              <w:t>Приказ</w:t>
            </w:r>
            <w:r>
              <w:rPr>
                <w:rFonts w:cs="Arial"/>
              </w:rPr>
              <w:t xml:space="preserve"> Министерства финансов Российской Федерации от 25 марта 2011 г.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(зарегистрирован Министерством юстиции Российской Федерации 22 апреля 2011 г., регистрационный N 20558) с изменениями, внесенными приказами Министерства финансов Российской Федерации от 26 октября 2012 г. N 139н (зарегистрирован Министерством юстиции Российской Федерации 19 декабря 2012 г., регистрационный N 26195), от 29 декабря 2014 г. N 172н (зарегистрирован Министерством юстиции Российской Федерации 4 февраля 2015 г., регистрационный N 35854), от 20 марта 2015 г. N 43н (зарегистрирован Министерством юстиции Российской Федерации 1 апреля 2015 г., регистрационный N 36668), от 17 декабря 2015 г. N 199н (зарегистрирован Министерством юстиции Российской Федерации 28 января 2016 г., регистрационный N 40889), от 16 ноября 2016 г. N 209н (зарегистрирован Министерством юстиции Российской Федерации 15 декабря 2016 г., регистрационный N 44741), от 14 ноября 2017 г. N 189н (зарегистрирован Министерством юстиции Российской Федерации 12 декабря 2017 г., регистрационный N 49217), от 7 марта 2018 г. N 42н (зарегистрирован Министерством юстиции Российской Федерации 28 марта 2018 г., регистрационный N 50553), от 30 ноября 2018 г. N 243н (зарегистрирован Министерством юстиции Российской Федерации 25 декабря 2018 г., регистрационный N 53168), от 28 февраля 2019 г. N 32н (зарегистрирован Министерством юстиции Российской Федерации 27 марта 2019 г., регистрационный N 54184), от 16 мая 2019 г. N 73н (зарегистрирован Министерством юстиции Российской Федерации 11 июня 2019 г., регистрационный N 54909), от 16 октября 2019 г. N 166н (зарегистрирован Министерством юстиции Российской Федерации 20 декабря 2019 г., регистрационный N 56918), от 30 января 2020 г. N 11н (зарегистрирован Министерством юстиции Российской Федерации 23 апреля 2020 г., регистрационный N 58191), от 6 апреля 2020 г. N 53н (зарегистрирован Министерством юстиции Российской Федерации 22 апреля 2020 г., регистрационный N 58170), от 30 июня 2020 г. N 127н (зарегистрирован Министерством юстиции Российской Федерации 28 сентября 2020 г., регистрационный N 60060), от 30 ноября 2020 г. N 292н (зарегистрирован Министерством юстиции Российской Федерации 4 февраля 2021 г., регистрационный N 62387), от 11 июня 2021 г. N 81н (зарегистрирован Министерством юстиции Российской Федерации 19 июля 2021 г., регистрационный N 64305), от 2 ноября 2021 г. N 170н (зарегистрирован Министерством юстиции Российской Федерации 8 декабря 2021 г., </w:t>
            </w:r>
            <w:r>
              <w:rPr>
                <w:rFonts w:cs="Arial"/>
              </w:rPr>
              <w:lastRenderedPageBreak/>
              <w:t>регистрационный N 66232), от 20 мая 2022 г. N 78н (зарегистрирован Министерством юстиции Российской Федерации 23 июня 2022 г., регистрационный N 68970)</w:t>
            </w:r>
            <w:r>
              <w:rPr>
                <w:rFonts w:cs="Arial"/>
                <w:shd w:val="clear" w:color="auto" w:fill="C0C0C0"/>
              </w:rPr>
              <w:t>, от 1 декабря 2022 г. N 183н (зарегистрирован Министерством юстиции Российской Федерации 13 февраля 2023 г., регистрационный N 72342), от 22 мая 2023 г. N 74н (зарегистрирован Министерством юстиции Российской Федерации 26 июня 2023 г., регистрационный N 74001), от 13 октября 2023 г. N 164н (зарегистрирован Министерством юстиции Российской Федерации 20 ноября 2023 г., регистрационный N 76025)</w:t>
            </w:r>
            <w:r w:rsidRPr="008612DB">
              <w:rPr>
                <w:rFonts w:cs="Arial"/>
              </w:rPr>
              <w:t>.</w:t>
            </w:r>
          </w:p>
        </w:tc>
      </w:tr>
      <w:tr w:rsidR="00B96EA8" w:rsidTr="008612DB">
        <w:tc>
          <w:tcPr>
            <w:tcW w:w="7597" w:type="dxa"/>
          </w:tcPr>
          <w:p w:rsidR="008612DB" w:rsidRDefault="008612DB" w:rsidP="008612DB">
            <w:pPr>
              <w:spacing w:before="200" w:after="1" w:line="200" w:lineRule="atLeast"/>
              <w:ind w:firstLine="539"/>
              <w:jc w:val="both"/>
            </w:pPr>
            <w:r w:rsidRPr="008612DB">
              <w:rPr>
                <w:rFonts w:cs="Arial"/>
              </w:rPr>
              <w:lastRenderedPageBreak/>
              <w:t>&lt;</w:t>
            </w:r>
            <w:r>
              <w:rPr>
                <w:rFonts w:cs="Arial"/>
                <w:strike/>
                <w:color w:val="FF0000"/>
              </w:rPr>
              <w:t>110</w:t>
            </w:r>
            <w:r w:rsidRPr="008612DB">
              <w:rPr>
                <w:rFonts w:cs="Arial"/>
              </w:rPr>
              <w:t xml:space="preserve">&gt; </w:t>
            </w:r>
            <w:r w:rsidRPr="008612DB">
              <w:rPr>
                <w:rFonts w:cs="Arial"/>
                <w:strike/>
                <w:color w:val="FF0000"/>
              </w:rPr>
              <w:t>У</w:t>
            </w:r>
            <w:r>
              <w:rPr>
                <w:rFonts w:cs="Arial"/>
                <w:strike/>
                <w:color w:val="FF0000"/>
              </w:rPr>
              <w:t>тверждена приказом</w:t>
            </w:r>
            <w:r>
              <w:rPr>
                <w:rFonts w:cs="Arial"/>
              </w:rPr>
              <w:t xml:space="preserve"> Министерства финансов Российской Федерации от 28 декабря 2017 г. N 259н "Об утверждении форм отчетов о расходах и численности работников федеральных государственных органов, государственных органов субъектов Российской Федерации, органов местного самоуправления" (зарегистрирован Министерством юстиции Российской Федерации 12 марта 2018 г., регистрационный N 50288).</w:t>
            </w:r>
          </w:p>
          <w:p w:rsidR="00B96EA8" w:rsidRPr="008612DB" w:rsidRDefault="008612DB" w:rsidP="008612DB">
            <w:pPr>
              <w:spacing w:before="200" w:after="1" w:line="200" w:lineRule="atLeast"/>
              <w:ind w:firstLine="539"/>
              <w:jc w:val="both"/>
            </w:pPr>
            <w:r>
              <w:rPr>
                <w:rFonts w:cs="Arial"/>
              </w:rPr>
              <w:t>&lt;</w:t>
            </w:r>
            <w:r>
              <w:rPr>
                <w:rFonts w:cs="Arial"/>
                <w:strike/>
                <w:color w:val="FF0000"/>
              </w:rPr>
              <w:t>111</w:t>
            </w:r>
            <w:r>
              <w:rPr>
                <w:rFonts w:cs="Arial"/>
              </w:rPr>
              <w:t xml:space="preserve">&gt; </w:t>
            </w:r>
            <w:r>
              <w:rPr>
                <w:rFonts w:cs="Arial"/>
                <w:strike/>
                <w:color w:val="FF0000"/>
              </w:rPr>
              <w:t>Утверждена приказом</w:t>
            </w:r>
            <w:r>
              <w:rPr>
                <w:rFonts w:cs="Arial"/>
              </w:rPr>
              <w:t xml:space="preserve"> Министерства финансов Российской Федерации от 4 февраля 2021 г. N 12н "Об утверждении форм и Порядка направления Сведений о результатах реализации мероприятий, источником финансового обеспечения которых в текущем финансовом году являются бюджетные ассигнования резервного фонда Правительства Российской Федерации, формирования Сводных сведений" (зарегистрирован Министерством юстиции Российской Федерации 9 марта 2021 г., регистрационный N 62679).</w:t>
            </w:r>
          </w:p>
        </w:tc>
        <w:tc>
          <w:tcPr>
            <w:tcW w:w="7597" w:type="dxa"/>
          </w:tcPr>
          <w:p w:rsidR="008612DB" w:rsidRDefault="008612DB" w:rsidP="008612DB">
            <w:pPr>
              <w:spacing w:before="200" w:after="1" w:line="200" w:lineRule="atLeast"/>
              <w:ind w:firstLine="539"/>
              <w:jc w:val="both"/>
            </w:pPr>
            <w:r w:rsidRPr="008612DB">
              <w:rPr>
                <w:rFonts w:cs="Arial"/>
              </w:rPr>
              <w:t>&lt;</w:t>
            </w:r>
            <w:r>
              <w:rPr>
                <w:rFonts w:cs="Arial"/>
                <w:shd w:val="clear" w:color="auto" w:fill="C0C0C0"/>
              </w:rPr>
              <w:t>23</w:t>
            </w:r>
            <w:r w:rsidRPr="008612DB">
              <w:rPr>
                <w:rFonts w:cs="Arial"/>
              </w:rPr>
              <w:t xml:space="preserve">&gt; </w:t>
            </w:r>
            <w:r>
              <w:rPr>
                <w:rFonts w:cs="Arial"/>
                <w:shd w:val="clear" w:color="auto" w:fill="C0C0C0"/>
              </w:rPr>
              <w:t>Приказ</w:t>
            </w:r>
            <w:r>
              <w:rPr>
                <w:rFonts w:cs="Arial"/>
              </w:rPr>
              <w:t xml:space="preserve"> Министерства финансов Российской Федерации от 28 декабря 2017 г. N 259н "Об утверждении форм отчетов о расходах и численности работников федеральных государственных органов, государственных органов субъектов Российской Федерации, органов местного самоуправления" (зарегистрирован Министерством юстиции Российской Федерации 12 марта 2018 г., регистрационный N 50288).</w:t>
            </w:r>
          </w:p>
          <w:p w:rsidR="00B96EA8" w:rsidRPr="008612DB" w:rsidRDefault="008612DB" w:rsidP="008612DB">
            <w:pPr>
              <w:spacing w:before="200" w:after="1" w:line="200" w:lineRule="atLeast"/>
              <w:ind w:firstLine="539"/>
              <w:jc w:val="both"/>
            </w:pPr>
            <w:r>
              <w:rPr>
                <w:rFonts w:cs="Arial"/>
              </w:rPr>
              <w:t>&lt;</w:t>
            </w:r>
            <w:r>
              <w:rPr>
                <w:rFonts w:cs="Arial"/>
                <w:shd w:val="clear" w:color="auto" w:fill="C0C0C0"/>
              </w:rPr>
              <w:t>24</w:t>
            </w:r>
            <w:r>
              <w:rPr>
                <w:rFonts w:cs="Arial"/>
              </w:rPr>
              <w:t xml:space="preserve">&gt; </w:t>
            </w:r>
            <w:r>
              <w:rPr>
                <w:rFonts w:cs="Arial"/>
                <w:shd w:val="clear" w:color="auto" w:fill="C0C0C0"/>
              </w:rPr>
              <w:t>Приказ</w:t>
            </w:r>
            <w:r>
              <w:rPr>
                <w:rFonts w:cs="Arial"/>
              </w:rPr>
              <w:t xml:space="preserve"> Министерства финансов Российской Федерации от 4 февраля 2021 г. N 12н "Об утверждении форм и Порядка направления Сведений о результатах реализации мероприятий, источником финансового обеспечения которых в текущем финансовом году являются бюджетные ассигнования резервного фонда Правительства Российской Федерации, формирования Сводных сведений" (зарегистрирован Министерством юстиции Российской Федерации 9 марта 2021 г., регистрационный N 62679).</w:t>
            </w:r>
          </w:p>
        </w:tc>
      </w:tr>
      <w:tr w:rsidR="00B96EA8" w:rsidTr="008612DB">
        <w:tc>
          <w:tcPr>
            <w:tcW w:w="7597" w:type="dxa"/>
          </w:tcPr>
          <w:p w:rsidR="00B96EA8" w:rsidRPr="008612DB" w:rsidRDefault="008612DB" w:rsidP="008612DB">
            <w:pPr>
              <w:spacing w:before="200" w:after="1" w:line="200" w:lineRule="atLeast"/>
              <w:ind w:firstLine="539"/>
              <w:jc w:val="both"/>
            </w:pPr>
            <w:r>
              <w:rPr>
                <w:rFonts w:cs="Arial"/>
              </w:rPr>
              <w:t>&lt;</w:t>
            </w:r>
            <w:r>
              <w:rPr>
                <w:rFonts w:cs="Arial"/>
                <w:strike/>
                <w:color w:val="FF0000"/>
              </w:rPr>
              <w:t>112</w:t>
            </w:r>
            <w:r>
              <w:rPr>
                <w:rFonts w:cs="Arial"/>
              </w:rPr>
              <w:t xml:space="preserve">&gt; </w:t>
            </w:r>
            <w:r>
              <w:rPr>
                <w:rFonts w:cs="Arial"/>
                <w:strike/>
                <w:color w:val="FF0000"/>
              </w:rPr>
              <w:t>С</w:t>
            </w:r>
            <w:r>
              <w:rPr>
                <w:rFonts w:cs="Arial"/>
              </w:rPr>
              <w:t xml:space="preserve"> изменениями, внесенными приказами Министерства финансов Российской Федерации от 23 декабря 2014 г. N 164н (зарегистрирован Министерством юстиции Российской Федерации 16 февраля 2015 г., регистрационный N </w:t>
            </w:r>
            <w:r>
              <w:rPr>
                <w:rFonts w:cs="Arial"/>
                <w:strike/>
                <w:color w:val="FF0000"/>
              </w:rPr>
              <w:t>3604</w:t>
            </w:r>
            <w:r>
              <w:rPr>
                <w:rFonts w:cs="Arial"/>
              </w:rPr>
              <w:t>), от 30 января 2015 г. N 19н (зарегистрирован Министерством юстиции Российской Федерации 2 марта 2015 г., регистрационный N 36333).</w:t>
            </w:r>
          </w:p>
        </w:tc>
        <w:tc>
          <w:tcPr>
            <w:tcW w:w="7597" w:type="dxa"/>
          </w:tcPr>
          <w:p w:rsidR="00B96EA8" w:rsidRPr="008612DB" w:rsidRDefault="008612DB" w:rsidP="008612DB">
            <w:pPr>
              <w:spacing w:before="200" w:after="1" w:line="200" w:lineRule="atLeast"/>
              <w:ind w:firstLine="539"/>
              <w:jc w:val="both"/>
            </w:pPr>
            <w:r>
              <w:rPr>
                <w:rFonts w:cs="Arial"/>
              </w:rPr>
              <w:t>&lt;</w:t>
            </w:r>
            <w:r>
              <w:rPr>
                <w:rFonts w:cs="Arial"/>
                <w:shd w:val="clear" w:color="auto" w:fill="C0C0C0"/>
              </w:rPr>
              <w:t>25</w:t>
            </w:r>
            <w:r>
              <w:rPr>
                <w:rFonts w:cs="Arial"/>
              </w:rPr>
              <w:t xml:space="preserve">&gt; </w:t>
            </w:r>
            <w:r>
              <w:rPr>
                <w:rFonts w:cs="Arial"/>
                <w:shd w:val="clear" w:color="auto" w:fill="C0C0C0"/>
              </w:rPr>
              <w:t>Утвержден приказом Министерства финансов Российской Федерации от 19 марта 2009 г. N 26н (зарегистрирован Министерством юстиции Российской Федерации 11 июня 2009 г., регистрационный N 14079), с</w:t>
            </w:r>
            <w:r>
              <w:rPr>
                <w:rFonts w:cs="Arial"/>
              </w:rPr>
              <w:t xml:space="preserve"> изменениями, внесенными приказами Министерства финансов Российской Федерации от 23 декабря 2014 г. N 164н (зарегистрирован Министерством юстиции Российской Федерации 16 февраля 2015 г., регистрационный N </w:t>
            </w:r>
            <w:r>
              <w:rPr>
                <w:rFonts w:cs="Arial"/>
                <w:shd w:val="clear" w:color="auto" w:fill="C0C0C0"/>
              </w:rPr>
              <w:t>36041</w:t>
            </w:r>
            <w:r>
              <w:rPr>
                <w:rFonts w:cs="Arial"/>
              </w:rPr>
              <w:t>), от 30 января 2015 г. N 19н (зарегистрирован Министерством юстиции Российской Федерации 2 марта 2015 г., регистрационный N 36333).</w:t>
            </w:r>
          </w:p>
        </w:tc>
      </w:tr>
      <w:tr w:rsidR="00B96EA8" w:rsidTr="008612DB">
        <w:tc>
          <w:tcPr>
            <w:tcW w:w="7597" w:type="dxa"/>
          </w:tcPr>
          <w:p w:rsidR="00B96EA8" w:rsidRPr="00F414C1" w:rsidRDefault="00B96EA8" w:rsidP="008612DB">
            <w:pPr>
              <w:spacing w:after="1" w:line="200" w:lineRule="atLeast"/>
              <w:jc w:val="both"/>
              <w:rPr>
                <w:rFonts w:cs="Arial"/>
              </w:rPr>
            </w:pPr>
          </w:p>
        </w:tc>
        <w:tc>
          <w:tcPr>
            <w:tcW w:w="7597" w:type="dxa"/>
          </w:tcPr>
          <w:p w:rsidR="00B96EA8" w:rsidRPr="00F414C1" w:rsidRDefault="008612DB" w:rsidP="00047E36">
            <w:pPr>
              <w:spacing w:before="200" w:after="1" w:line="200" w:lineRule="atLeast"/>
              <w:ind w:firstLine="539"/>
              <w:jc w:val="both"/>
              <w:rPr>
                <w:rFonts w:cs="Arial"/>
              </w:rPr>
            </w:pPr>
            <w:r w:rsidRPr="008612DB">
              <w:rPr>
                <w:rFonts w:cs="Arial"/>
                <w:shd w:val="clear" w:color="auto" w:fill="C0C0C0"/>
              </w:rPr>
              <w:t>&lt;</w:t>
            </w:r>
            <w:r>
              <w:rPr>
                <w:rFonts w:cs="Arial"/>
                <w:shd w:val="clear" w:color="auto" w:fill="C0C0C0"/>
              </w:rPr>
              <w:t>26&gt; В соответствии с приложением N 1 к приказу</w:t>
            </w:r>
            <w:r w:rsidRPr="008612DB">
              <w:rPr>
                <w:rFonts w:cs="Arial"/>
                <w:shd w:val="clear" w:color="auto" w:fill="C0C0C0"/>
              </w:rPr>
              <w:t xml:space="preserve"> Министерства финансов Российской Федерации от </w:t>
            </w:r>
            <w:r>
              <w:rPr>
                <w:rFonts w:cs="Arial"/>
                <w:shd w:val="clear" w:color="auto" w:fill="C0C0C0"/>
              </w:rPr>
              <w:t>26</w:t>
            </w:r>
            <w:r w:rsidRPr="008612DB">
              <w:rPr>
                <w:rFonts w:cs="Arial"/>
                <w:shd w:val="clear" w:color="auto" w:fill="C0C0C0"/>
              </w:rPr>
              <w:t xml:space="preserve"> декабря </w:t>
            </w:r>
            <w:r>
              <w:rPr>
                <w:rFonts w:cs="Arial"/>
                <w:shd w:val="clear" w:color="auto" w:fill="C0C0C0"/>
              </w:rPr>
              <w:t>2018</w:t>
            </w:r>
            <w:r w:rsidRPr="008612DB">
              <w:rPr>
                <w:rFonts w:cs="Arial"/>
                <w:shd w:val="clear" w:color="auto" w:fill="C0C0C0"/>
              </w:rPr>
              <w:t xml:space="preserve"> г. N </w:t>
            </w:r>
            <w:r>
              <w:rPr>
                <w:rFonts w:cs="Arial"/>
                <w:shd w:val="clear" w:color="auto" w:fill="C0C0C0"/>
              </w:rPr>
              <w:t xml:space="preserve">286н "Об утверждении форм уведомления об использовании права на освобождение от исполнения обязанностей налогоплательщика, связанных с исчислением и уплатой налога </w:t>
            </w:r>
            <w:r>
              <w:rPr>
                <w:rFonts w:cs="Arial"/>
                <w:shd w:val="clear" w:color="auto" w:fill="C0C0C0"/>
              </w:rPr>
              <w:lastRenderedPageBreak/>
              <w:t>на добавленную стоимость" (зарегистрирован</w:t>
            </w:r>
            <w:r w:rsidRPr="008612DB">
              <w:rPr>
                <w:rFonts w:cs="Arial"/>
                <w:shd w:val="clear" w:color="auto" w:fill="C0C0C0"/>
              </w:rPr>
              <w:t xml:space="preserve"> Министерством юстиции Российской Федерации </w:t>
            </w:r>
            <w:r>
              <w:rPr>
                <w:rFonts w:cs="Arial"/>
                <w:shd w:val="clear" w:color="auto" w:fill="C0C0C0"/>
              </w:rPr>
              <w:t>23 января 2019</w:t>
            </w:r>
            <w:r w:rsidRPr="008612DB">
              <w:rPr>
                <w:rFonts w:cs="Arial"/>
                <w:shd w:val="clear" w:color="auto" w:fill="C0C0C0"/>
              </w:rPr>
              <w:t xml:space="preserve"> г., регистрационный N </w:t>
            </w:r>
            <w:r>
              <w:rPr>
                <w:rFonts w:cs="Arial"/>
                <w:shd w:val="clear" w:color="auto" w:fill="C0C0C0"/>
              </w:rPr>
              <w:t>53519</w:t>
            </w:r>
            <w:r w:rsidRPr="008612DB">
              <w:rPr>
                <w:rFonts w:cs="Arial"/>
                <w:shd w:val="clear" w:color="auto" w:fill="C0C0C0"/>
              </w:rPr>
              <w:t>).</w:t>
            </w:r>
          </w:p>
        </w:tc>
      </w:tr>
      <w:tr w:rsidR="00B41FC5" w:rsidTr="008612DB">
        <w:tc>
          <w:tcPr>
            <w:tcW w:w="7597" w:type="dxa"/>
          </w:tcPr>
          <w:p w:rsidR="00B41FC5" w:rsidRDefault="00B41FC5" w:rsidP="00047E36">
            <w:pPr>
              <w:spacing w:before="200" w:after="1" w:line="200" w:lineRule="atLeast"/>
              <w:ind w:firstLine="539"/>
              <w:jc w:val="both"/>
            </w:pPr>
            <w:r w:rsidRPr="008612DB">
              <w:rPr>
                <w:rFonts w:cs="Arial"/>
                <w:strike/>
                <w:color w:val="FF0000"/>
              </w:rPr>
              <w:lastRenderedPageBreak/>
              <w:t>&lt;</w:t>
            </w:r>
            <w:r>
              <w:rPr>
                <w:rFonts w:cs="Arial"/>
                <w:strike/>
                <w:color w:val="FF0000"/>
              </w:rPr>
              <w:t>113&gt; Утверждена приказом</w:t>
            </w:r>
            <w:r w:rsidRPr="008612DB">
              <w:rPr>
                <w:rFonts w:cs="Arial"/>
                <w:strike/>
                <w:color w:val="FF0000"/>
              </w:rPr>
              <w:t xml:space="preserve"> Министерства финансов Российской Федерации от </w:t>
            </w:r>
            <w:r>
              <w:rPr>
                <w:rFonts w:cs="Arial"/>
                <w:strike/>
                <w:color w:val="FF0000"/>
              </w:rPr>
              <w:t>28</w:t>
            </w:r>
            <w:r w:rsidRPr="008612DB">
              <w:rPr>
                <w:rFonts w:cs="Arial"/>
                <w:strike/>
                <w:color w:val="FF0000"/>
              </w:rPr>
              <w:t xml:space="preserve"> декабря </w:t>
            </w:r>
            <w:r>
              <w:rPr>
                <w:rFonts w:cs="Arial"/>
                <w:strike/>
                <w:color w:val="FF0000"/>
              </w:rPr>
              <w:t>2010</w:t>
            </w:r>
            <w:r w:rsidRPr="008612DB">
              <w:rPr>
                <w:rFonts w:cs="Arial"/>
                <w:strike/>
                <w:color w:val="FF0000"/>
              </w:rPr>
              <w:t xml:space="preserve"> г. N </w:t>
            </w:r>
            <w:r>
              <w:rPr>
                <w:rFonts w:cs="Arial"/>
                <w:strike/>
                <w:color w:val="FF0000"/>
              </w:rPr>
              <w:t>191н.</w:t>
            </w:r>
          </w:p>
          <w:p w:rsidR="00B41FC5" w:rsidRDefault="00B41FC5" w:rsidP="00047E36">
            <w:pPr>
              <w:spacing w:before="200" w:after="1" w:line="200" w:lineRule="atLeast"/>
              <w:ind w:firstLine="539"/>
              <w:jc w:val="both"/>
            </w:pPr>
            <w:r>
              <w:rPr>
                <w:rFonts w:cs="Arial"/>
                <w:strike/>
                <w:color w:val="FF0000"/>
              </w:rPr>
              <w:t>&lt;114&gt; Утверждена приказом Федерального казначейства от 17 октября 2016 г. N 21н.</w:t>
            </w:r>
          </w:p>
          <w:p w:rsidR="00B41FC5" w:rsidRPr="008612DB" w:rsidRDefault="00B41FC5" w:rsidP="00047E36">
            <w:pPr>
              <w:spacing w:before="200" w:after="1" w:line="200" w:lineRule="atLeast"/>
              <w:ind w:firstLine="539"/>
              <w:jc w:val="both"/>
              <w:rPr>
                <w:rFonts w:cs="Arial"/>
              </w:rPr>
            </w:pPr>
            <w:r>
              <w:rPr>
                <w:rFonts w:cs="Arial"/>
                <w:strike/>
                <w:color w:val="FF0000"/>
              </w:rPr>
              <w:t>&lt;115&gt; Утверждена положением Центрального банка Российской Федерации от 29 июня 2021 г. N 762-П "О правилах осуществления перевода денежных средств" (зарегистрировано Министерством юстиции Российской Федерации 25 августа 2021 г., регистрационный N 64765) с изменениями, внесенными указанием Центрального банка Российской Федерации от 25 марта 2022 г. N 6104-У (зарегистрировано</w:t>
            </w:r>
            <w:r w:rsidRPr="008612DB">
              <w:rPr>
                <w:rFonts w:cs="Arial"/>
                <w:strike/>
                <w:color w:val="FF0000"/>
              </w:rPr>
              <w:t xml:space="preserve"> Министерством юстиции Российской Федерации </w:t>
            </w:r>
            <w:r>
              <w:rPr>
                <w:rFonts w:cs="Arial"/>
                <w:strike/>
                <w:color w:val="FF0000"/>
              </w:rPr>
              <w:t>25 апреля 2022</w:t>
            </w:r>
            <w:r w:rsidRPr="008612DB">
              <w:rPr>
                <w:rFonts w:cs="Arial"/>
                <w:strike/>
                <w:color w:val="FF0000"/>
              </w:rPr>
              <w:t xml:space="preserve"> г., регистрационный N </w:t>
            </w:r>
            <w:r>
              <w:rPr>
                <w:rFonts w:cs="Arial"/>
                <w:strike/>
                <w:color w:val="FF0000"/>
              </w:rPr>
              <w:t>68320</w:t>
            </w:r>
            <w:r w:rsidRPr="008612DB">
              <w:rPr>
                <w:rFonts w:cs="Arial"/>
                <w:strike/>
                <w:color w:val="FF0000"/>
              </w:rPr>
              <w:t>).</w:t>
            </w:r>
          </w:p>
          <w:p w:rsidR="008612DB" w:rsidRDefault="008612DB" w:rsidP="00047E36">
            <w:pPr>
              <w:spacing w:before="200" w:after="1" w:line="200" w:lineRule="atLeast"/>
              <w:ind w:firstLine="539"/>
              <w:jc w:val="both"/>
            </w:pPr>
            <w:r>
              <w:rPr>
                <w:rFonts w:cs="Arial"/>
                <w:strike/>
                <w:color w:val="FF0000"/>
              </w:rPr>
              <w:t>&lt;116&gt; Утверждена приказом Министерства финансов Российской Федерации от 30 марта 2015 г. N 52н.</w:t>
            </w:r>
          </w:p>
        </w:tc>
        <w:tc>
          <w:tcPr>
            <w:tcW w:w="7597" w:type="dxa"/>
          </w:tcPr>
          <w:p w:rsidR="00B41FC5" w:rsidRDefault="00B41FC5" w:rsidP="008612DB">
            <w:pPr>
              <w:spacing w:after="1" w:line="200" w:lineRule="atLeast"/>
              <w:jc w:val="both"/>
            </w:pPr>
          </w:p>
        </w:tc>
      </w:tr>
    </w:tbl>
    <w:p w:rsidR="008612DB" w:rsidRDefault="008612DB" w:rsidP="00047E36">
      <w:pPr>
        <w:spacing w:after="0" w:line="240" w:lineRule="auto"/>
        <w:jc w:val="both"/>
        <w:sectPr w:rsidR="008612DB" w:rsidSect="00EE607B">
          <w:pgSz w:w="16838" w:h="11906" w:orient="landscape" w:code="9"/>
          <w:pgMar w:top="1134" w:right="1701" w:bottom="1134" w:left="851" w:header="397" w:footer="397" w:gutter="0"/>
          <w:cols w:space="708"/>
          <w:docGrid w:linePitch="360"/>
        </w:sectPr>
      </w:pPr>
    </w:p>
    <w:p w:rsidR="00B41FC5" w:rsidRPr="008612DB" w:rsidRDefault="008612DB" w:rsidP="008612DB">
      <w:pPr>
        <w:spacing w:after="1" w:line="200" w:lineRule="atLeast"/>
        <w:jc w:val="center"/>
      </w:pPr>
      <w:bookmarkStart w:id="100" w:name="Оглавление"/>
      <w:bookmarkEnd w:id="100"/>
      <w:r w:rsidRPr="008612DB">
        <w:rPr>
          <w:b/>
          <w:bCs/>
        </w:rPr>
        <w:lastRenderedPageBreak/>
        <w:t>ОГЛАВЛЕНИЕ</w:t>
      </w:r>
    </w:p>
    <w:p w:rsidR="008612DB" w:rsidRDefault="008612DB" w:rsidP="008612DB">
      <w:pPr>
        <w:spacing w:after="1" w:line="200" w:lineRule="atLeast"/>
        <w:jc w:val="both"/>
      </w:pPr>
    </w:p>
    <w:tbl>
      <w:tblPr>
        <w:tblStyle w:val="a6"/>
        <w:tblW w:w="15194" w:type="dxa"/>
        <w:tblLook w:val="04A0" w:firstRow="1" w:lastRow="0" w:firstColumn="1" w:lastColumn="0" w:noHBand="0" w:noVBand="1"/>
      </w:tblPr>
      <w:tblGrid>
        <w:gridCol w:w="7597"/>
        <w:gridCol w:w="7597"/>
      </w:tblGrid>
      <w:tr w:rsidR="008612DB" w:rsidTr="008612DB">
        <w:tc>
          <w:tcPr>
            <w:tcW w:w="7597" w:type="dxa"/>
          </w:tcPr>
          <w:p w:rsidR="008612DB" w:rsidRDefault="005055CD" w:rsidP="00B8356D">
            <w:pPr>
              <w:autoSpaceDE w:val="0"/>
              <w:autoSpaceDN w:val="0"/>
              <w:adjustRightInd w:val="0"/>
              <w:spacing w:before="200" w:after="1" w:line="200" w:lineRule="atLeast"/>
              <w:jc w:val="both"/>
              <w:rPr>
                <w:rFonts w:cs="Arial"/>
                <w:szCs w:val="20"/>
              </w:rPr>
            </w:pPr>
            <w:hyperlink w:anchor="Р1_1" w:history="1">
              <w:r w:rsidR="008612DB" w:rsidRPr="002B1BFD">
                <w:rPr>
                  <w:rStyle w:val="a3"/>
                  <w:rFonts w:cs="Arial"/>
                  <w:szCs w:val="20"/>
                </w:rPr>
                <w:t>Приказ</w:t>
              </w:r>
            </w:hyperlink>
          </w:p>
          <w:p w:rsidR="008612DB" w:rsidRDefault="005055CD" w:rsidP="00B8356D">
            <w:pPr>
              <w:autoSpaceDE w:val="0"/>
              <w:autoSpaceDN w:val="0"/>
              <w:adjustRightInd w:val="0"/>
              <w:spacing w:before="200" w:after="1" w:line="200" w:lineRule="atLeast"/>
              <w:jc w:val="both"/>
              <w:rPr>
                <w:rFonts w:cs="Arial"/>
                <w:szCs w:val="20"/>
              </w:rPr>
            </w:pPr>
            <w:hyperlink w:anchor="Р1_2" w:history="1">
              <w:r w:rsidR="008612DB" w:rsidRPr="00BC7133">
                <w:rPr>
                  <w:rStyle w:val="a3"/>
                  <w:rFonts w:cs="Arial"/>
                  <w:szCs w:val="20"/>
                </w:rPr>
                <w:t>График документооборота при централизации учета федеральных органов исполнительной власти (их территориальных органов, подведомственных казенных учреждений), в отношении которых территориальные органы Федерального казначейства, федеральное казенное учреждение "Центр по обеспечению деятельности Казначейства России" осуществляют полномочия, указанные в пункте 1 постановления Правительства Российской Федерации от 15 февраля 2020 г. N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3" w:history="1">
              <w:r w:rsidR="008612DB" w:rsidRPr="00BC7133">
                <w:rPr>
                  <w:rStyle w:val="a3"/>
                  <w:rFonts w:cs="Arial"/>
                  <w:szCs w:val="20"/>
                </w:rPr>
                <w:t>1. Учет нефинансовых активов</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4" w:history="1">
              <w:r w:rsidR="008612DB" w:rsidRPr="00BC7133">
                <w:rPr>
                  <w:rStyle w:val="a3"/>
                  <w:rFonts w:cs="Arial"/>
                  <w:szCs w:val="20"/>
                </w:rPr>
                <w:t>2. Учет кассовых операций</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5" w:history="1">
              <w:r w:rsidR="008612DB" w:rsidRPr="00BC7133">
                <w:rPr>
                  <w:rStyle w:val="a3"/>
                  <w:rFonts w:cs="Arial"/>
                  <w:szCs w:val="20"/>
                </w:rPr>
                <w:t>3. Учет расчетов с подотчетными лицами, учет расчетов с учащимися (студентами)</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6" w:history="1">
              <w:r w:rsidR="008612DB" w:rsidRPr="00BC7133">
                <w:rPr>
                  <w:rStyle w:val="a3"/>
                  <w:rFonts w:cs="Arial"/>
                  <w:szCs w:val="20"/>
                </w:rPr>
                <w:t>4. Учет операций в сфере закупок товаров, работ, услуг для обеспечения государственных нужд</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7" w:history="1">
              <w:r w:rsidR="008612DB" w:rsidRPr="00BC7133">
                <w:rPr>
                  <w:rStyle w:val="a3"/>
                  <w:rFonts w:cs="Arial"/>
                  <w:szCs w:val="20"/>
                </w:rPr>
                <w:t>5. Оплата труда</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8" w:history="1">
              <w:r w:rsidR="008612DB" w:rsidRPr="00BC7133">
                <w:rPr>
                  <w:rStyle w:val="a3"/>
                  <w:rFonts w:cs="Arial"/>
                  <w:szCs w:val="20"/>
                </w:rPr>
                <w:t>6. Администрирование доходов и источников финансирования дефицита федерального бюджета</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9" w:history="1">
              <w:r w:rsidR="008612DB" w:rsidRPr="00BC7133">
                <w:rPr>
                  <w:rStyle w:val="a3"/>
                  <w:rFonts w:cs="Arial"/>
                  <w:szCs w:val="20"/>
                </w:rPr>
                <w:t>7. Учет субсидий бюджетным, автономным учреждениям, юридическим лицам и межбюджетных трансфертов</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10" w:history="1">
              <w:r w:rsidR="008612DB" w:rsidRPr="00BC7133">
                <w:rPr>
                  <w:rStyle w:val="a3"/>
                  <w:rFonts w:cs="Arial"/>
                  <w:szCs w:val="20"/>
                </w:rPr>
                <w:t>8. Доведение бюджетных данных главным распорядителям бюджетных средств (далее - ГРБС), главным администраторам доходов бюджета (далее - ГАДБ), главным администраторам источников финансирования доходов бюджета (далее - ГАИФБ)</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11" w:history="1">
              <w:r w:rsidR="008612DB" w:rsidRPr="00BC7133">
                <w:rPr>
                  <w:rStyle w:val="a3"/>
                  <w:rFonts w:cs="Arial"/>
                  <w:szCs w:val="20"/>
                </w:rPr>
                <w:t>9. Учет расходов будущих периодов и резервов предстоящих расходов</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12" w:history="1">
              <w:r w:rsidR="008612DB" w:rsidRPr="00BC7133">
                <w:rPr>
                  <w:rStyle w:val="a3"/>
                  <w:rFonts w:cs="Arial"/>
                  <w:szCs w:val="20"/>
                </w:rPr>
                <w:t>10. Учет финансовых вложений</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13" w:history="1">
              <w:r w:rsidR="008612DB" w:rsidRPr="00BC7133">
                <w:rPr>
                  <w:rStyle w:val="a3"/>
                  <w:rFonts w:cs="Arial"/>
                  <w:szCs w:val="20"/>
                </w:rPr>
                <w:t xml:space="preserve">11. Учет операций по управлению остатками средств федерального бюджета при покупке (продаже) ценных бумаг по договорам </w:t>
              </w:r>
              <w:proofErr w:type="spellStart"/>
              <w:r w:rsidR="008612DB" w:rsidRPr="00BC7133">
                <w:rPr>
                  <w:rStyle w:val="a3"/>
                  <w:rFonts w:cs="Arial"/>
                  <w:szCs w:val="20"/>
                </w:rPr>
                <w:t>репо</w:t>
              </w:r>
              <w:proofErr w:type="spellEnd"/>
              <w:r w:rsidR="008612DB" w:rsidRPr="00BC7133">
                <w:rPr>
                  <w:rStyle w:val="a3"/>
                  <w:rFonts w:cs="Arial"/>
                  <w:szCs w:val="20"/>
                </w:rPr>
                <w:t>, покупке (продаже) иностранной валюты по сделкам валютный своп, размещении средств федерального бюджета на банковских счетах, по договорам банковского вклада (депозита) с центральным контрагентом, размещение средств на банковские депозиты</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14" w:history="1">
              <w:r w:rsidR="008612DB" w:rsidRPr="00BC7133">
                <w:rPr>
                  <w:rStyle w:val="a3"/>
                  <w:rFonts w:cs="Arial"/>
                  <w:szCs w:val="20"/>
                </w:rPr>
                <w:t>12. Операции со средствами в иностранной валюте</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15" w:history="1">
              <w:r w:rsidR="008612DB" w:rsidRPr="00BC7133">
                <w:rPr>
                  <w:rStyle w:val="a3"/>
                  <w:rFonts w:cs="Arial"/>
                  <w:szCs w:val="20"/>
                </w:rPr>
                <w:t>13. Государственный долг Российской Федерации</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16" w:history="1">
              <w:r w:rsidR="008612DB" w:rsidRPr="00BC7133">
                <w:rPr>
                  <w:rStyle w:val="a3"/>
                  <w:rFonts w:cs="Arial"/>
                  <w:szCs w:val="20"/>
                </w:rPr>
                <w:t>14. Проекты международных финансовых организаций</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17" w:history="1">
              <w:r w:rsidR="008612DB" w:rsidRPr="00BC7133">
                <w:rPr>
                  <w:rStyle w:val="a3"/>
                  <w:rFonts w:cs="Arial"/>
                  <w:szCs w:val="20"/>
                </w:rPr>
                <w:t>15. Учет операций по исполнительным листам</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18" w:history="1">
              <w:r w:rsidR="008612DB" w:rsidRPr="00BC7133">
                <w:rPr>
                  <w:rStyle w:val="a3"/>
                  <w:rFonts w:cs="Arial"/>
                  <w:szCs w:val="20"/>
                </w:rPr>
                <w:t>16. Учет предоставленных бюджетных кредитов на пополнение остатков средств на едином счете бюджета</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19" w:history="1">
              <w:r w:rsidR="008612DB" w:rsidRPr="00BC7133">
                <w:rPr>
                  <w:rStyle w:val="a3"/>
                  <w:rFonts w:cs="Arial"/>
                  <w:szCs w:val="20"/>
                </w:rPr>
                <w:t>17. Учет на забалансовых счетах</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20" w:history="1">
              <w:r w:rsidR="008612DB" w:rsidRPr="00BC7133">
                <w:rPr>
                  <w:rStyle w:val="a3"/>
                  <w:rFonts w:cs="Arial"/>
                  <w:szCs w:val="20"/>
                </w:rPr>
                <w:t>18. Инвентаризация</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21" w:history="1">
              <w:r w:rsidR="008612DB" w:rsidRPr="00BC7133">
                <w:rPr>
                  <w:rStyle w:val="a3"/>
                  <w:rFonts w:cs="Arial"/>
                  <w:szCs w:val="20"/>
                </w:rPr>
                <w:t>19. Отчетность</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22" w:history="1">
              <w:r w:rsidR="008612DB" w:rsidRPr="00BC7133">
                <w:rPr>
                  <w:rStyle w:val="a3"/>
                  <w:rFonts w:cs="Arial"/>
                  <w:szCs w:val="20"/>
                </w:rPr>
                <w:t>20. Учет имущества казны</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23" w:history="1">
              <w:r w:rsidR="008612DB" w:rsidRPr="00BC7133">
                <w:rPr>
                  <w:rStyle w:val="a3"/>
                  <w:rFonts w:cs="Arial"/>
                  <w:szCs w:val="20"/>
                </w:rPr>
                <w:t>21. Учет имущества со специальными режимами обращения. Учет приватизационных сделок, реализации арестованного и иного имущества</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24" w:history="1">
              <w:r w:rsidR="008612DB" w:rsidRPr="00BC7133">
                <w:rPr>
                  <w:rStyle w:val="a3"/>
                  <w:rFonts w:cs="Arial"/>
                  <w:szCs w:val="20"/>
                </w:rPr>
                <w:t>22. Учет операций по размещению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25" w:history="1">
              <w:r w:rsidR="008612DB" w:rsidRPr="00BC7133">
                <w:rPr>
                  <w:rStyle w:val="a3"/>
                  <w:rFonts w:cs="Arial"/>
                  <w:szCs w:val="20"/>
                </w:rPr>
                <w:t>23. Учет операций по перечислению средств по компенсационным выплатам по вкладам (взносам) в организациях государственного страхования</w:t>
              </w:r>
            </w:hyperlink>
          </w:p>
          <w:p w:rsidR="008612DB" w:rsidRDefault="005055CD" w:rsidP="00B8356D">
            <w:pPr>
              <w:autoSpaceDE w:val="0"/>
              <w:autoSpaceDN w:val="0"/>
              <w:adjustRightInd w:val="0"/>
              <w:spacing w:before="200" w:after="1" w:line="200" w:lineRule="atLeast"/>
              <w:ind w:left="500"/>
              <w:jc w:val="both"/>
              <w:rPr>
                <w:rFonts w:cs="Arial"/>
                <w:szCs w:val="20"/>
              </w:rPr>
            </w:pPr>
            <w:hyperlink w:anchor="Р1_26" w:history="1">
              <w:r w:rsidR="008612DB" w:rsidRPr="00BC7133">
                <w:rPr>
                  <w:rStyle w:val="a3"/>
                  <w:rFonts w:cs="Arial"/>
                  <w:szCs w:val="20"/>
                </w:rPr>
                <w:t>24. Учет операций по выдаче федеральных специальных марок</w:t>
              </w:r>
            </w:hyperlink>
          </w:p>
          <w:p w:rsidR="008612DB" w:rsidRPr="008612DB" w:rsidRDefault="005055CD" w:rsidP="00B8356D">
            <w:pPr>
              <w:autoSpaceDE w:val="0"/>
              <w:autoSpaceDN w:val="0"/>
              <w:adjustRightInd w:val="0"/>
              <w:spacing w:before="200" w:after="1" w:line="200" w:lineRule="atLeast"/>
              <w:ind w:left="500"/>
              <w:jc w:val="both"/>
              <w:rPr>
                <w:rFonts w:cs="Arial"/>
                <w:szCs w:val="20"/>
              </w:rPr>
            </w:pPr>
            <w:hyperlink w:anchor="Р1_27" w:history="1">
              <w:r w:rsidR="008612DB" w:rsidRPr="00BC7133">
                <w:rPr>
                  <w:rStyle w:val="a3"/>
                  <w:rFonts w:cs="Arial"/>
                  <w:szCs w:val="20"/>
                </w:rPr>
                <w:t>25. Иные документы</w:t>
              </w:r>
            </w:hyperlink>
          </w:p>
        </w:tc>
        <w:tc>
          <w:tcPr>
            <w:tcW w:w="7597" w:type="dxa"/>
          </w:tcPr>
          <w:p w:rsidR="00B8356D" w:rsidRDefault="005055CD" w:rsidP="00B8356D">
            <w:pPr>
              <w:autoSpaceDE w:val="0"/>
              <w:autoSpaceDN w:val="0"/>
              <w:adjustRightInd w:val="0"/>
              <w:spacing w:before="200" w:after="1" w:line="200" w:lineRule="atLeast"/>
              <w:jc w:val="both"/>
              <w:rPr>
                <w:rFonts w:cs="Arial"/>
                <w:szCs w:val="20"/>
              </w:rPr>
            </w:pPr>
            <w:hyperlink w:anchor="Р2_1" w:history="1">
              <w:r w:rsidR="00B8356D" w:rsidRPr="00DE5823">
                <w:rPr>
                  <w:rStyle w:val="a3"/>
                  <w:rFonts w:cs="Arial"/>
                  <w:szCs w:val="20"/>
                </w:rPr>
                <w:t>Приказ</w:t>
              </w:r>
            </w:hyperlink>
          </w:p>
          <w:p w:rsidR="00B8356D" w:rsidRDefault="005055CD" w:rsidP="00B8356D">
            <w:pPr>
              <w:autoSpaceDE w:val="0"/>
              <w:autoSpaceDN w:val="0"/>
              <w:adjustRightInd w:val="0"/>
              <w:spacing w:before="200" w:after="1" w:line="200" w:lineRule="atLeast"/>
              <w:jc w:val="both"/>
              <w:rPr>
                <w:rFonts w:cs="Arial"/>
                <w:szCs w:val="20"/>
              </w:rPr>
            </w:pPr>
            <w:hyperlink w:anchor="Р2_2" w:history="1">
              <w:r w:rsidR="00B8356D" w:rsidRPr="00DE5823">
                <w:rPr>
                  <w:rStyle w:val="a3"/>
                  <w:rFonts w:cs="Arial"/>
                  <w:szCs w:val="20"/>
                </w:rPr>
                <w:t>График документооборота при централизации учета (далее - График документооборота)</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3" w:history="1">
              <w:r w:rsidR="00B8356D" w:rsidRPr="00DE5823">
                <w:rPr>
                  <w:rStyle w:val="a3"/>
                  <w:rFonts w:cs="Arial"/>
                  <w:szCs w:val="20"/>
                </w:rPr>
                <w:t>1. Учет нефинансовых активов</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4" w:history="1">
              <w:r w:rsidR="00B8356D" w:rsidRPr="00DE5823">
                <w:rPr>
                  <w:rStyle w:val="a3"/>
                  <w:rFonts w:cs="Arial"/>
                  <w:szCs w:val="20"/>
                </w:rPr>
                <w:t>2. Учет кассовых операций</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5" w:history="1">
              <w:r w:rsidR="00B8356D" w:rsidRPr="00DE5823">
                <w:rPr>
                  <w:rStyle w:val="a3"/>
                  <w:rFonts w:cs="Arial"/>
                  <w:szCs w:val="20"/>
                </w:rPr>
                <w:t>3. Учет расчетов с подотчетными лицами, учет расчетов с учащимися (студентами)</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6" w:history="1">
              <w:r w:rsidR="00B8356D" w:rsidRPr="00DE5823">
                <w:rPr>
                  <w:rStyle w:val="a3"/>
                  <w:rFonts w:cs="Arial"/>
                  <w:szCs w:val="20"/>
                </w:rPr>
                <w:t>4. Учет операций в сфере закупок товаров, работ, услуг для обеспечения государственных нужд</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7" w:history="1">
              <w:r w:rsidR="00B8356D" w:rsidRPr="00DE5823">
                <w:rPr>
                  <w:rStyle w:val="a3"/>
                  <w:rFonts w:cs="Arial"/>
                  <w:szCs w:val="20"/>
                </w:rPr>
                <w:t>5. Оплата труда</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8" w:history="1">
              <w:r w:rsidR="00B8356D" w:rsidRPr="00DE5823">
                <w:rPr>
                  <w:rStyle w:val="a3"/>
                  <w:rFonts w:cs="Arial"/>
                  <w:szCs w:val="20"/>
                </w:rPr>
                <w:t>6. Администрирование доходов и источников финансирования дефицита федерального бюджета</w:t>
              </w:r>
            </w:hyperlink>
          </w:p>
          <w:p w:rsidR="00B8356D" w:rsidRDefault="005055CD" w:rsidP="00B8356D">
            <w:pPr>
              <w:autoSpaceDE w:val="0"/>
              <w:autoSpaceDN w:val="0"/>
              <w:adjustRightInd w:val="0"/>
              <w:spacing w:before="200" w:after="1" w:line="200" w:lineRule="atLeast"/>
              <w:ind w:left="1000"/>
              <w:jc w:val="both"/>
              <w:rPr>
                <w:rFonts w:cs="Arial"/>
                <w:szCs w:val="20"/>
              </w:rPr>
            </w:pPr>
            <w:hyperlink w:anchor="Р2_9" w:history="1">
              <w:r w:rsidR="00B8356D" w:rsidRPr="00DE5823">
                <w:rPr>
                  <w:rStyle w:val="a3"/>
                  <w:rFonts w:cs="Arial"/>
                  <w:szCs w:val="20"/>
                </w:rPr>
                <w:t>6.1. Администрирование доходов Федеральной налоговой службы</w:t>
              </w:r>
            </w:hyperlink>
          </w:p>
          <w:p w:rsidR="00B8356D" w:rsidRDefault="005055CD" w:rsidP="00B8356D">
            <w:pPr>
              <w:autoSpaceDE w:val="0"/>
              <w:autoSpaceDN w:val="0"/>
              <w:adjustRightInd w:val="0"/>
              <w:spacing w:before="200" w:after="1" w:line="200" w:lineRule="atLeast"/>
              <w:ind w:left="1000"/>
              <w:jc w:val="both"/>
              <w:rPr>
                <w:rFonts w:cs="Arial"/>
                <w:szCs w:val="20"/>
              </w:rPr>
            </w:pPr>
            <w:hyperlink w:anchor="Р2_10" w:history="1">
              <w:r w:rsidR="00B8356D" w:rsidRPr="00DE5823">
                <w:rPr>
                  <w:rStyle w:val="a3"/>
                  <w:rFonts w:cs="Arial"/>
                  <w:szCs w:val="20"/>
                </w:rPr>
                <w:t>6.2. Администрирование доходов ФТС России</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11" w:history="1">
              <w:r w:rsidR="00B8356D" w:rsidRPr="00DE5823">
                <w:rPr>
                  <w:rStyle w:val="a3"/>
                  <w:rFonts w:cs="Arial"/>
                  <w:szCs w:val="20"/>
                </w:rPr>
                <w:t>7. Учет субсидий бюджетным, автономным учреждениям, юридическим лицам и межбюджетных трансфертов</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12" w:history="1">
              <w:r w:rsidR="00B8356D" w:rsidRPr="00DE5823">
                <w:rPr>
                  <w:rStyle w:val="a3"/>
                  <w:rFonts w:cs="Arial"/>
                  <w:szCs w:val="20"/>
                </w:rPr>
                <w:t>8. Доведение бюджетных данных главным распорядителям бюджетных средств, главным администраторам доходов бюджета, главным администраторам источников финансирования доходов бюджета</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13" w:history="1">
              <w:r w:rsidR="00B8356D" w:rsidRPr="00DE5823">
                <w:rPr>
                  <w:rStyle w:val="a3"/>
                  <w:rFonts w:cs="Arial"/>
                  <w:szCs w:val="20"/>
                </w:rPr>
                <w:t>9. Учет расходов будущих периодов и резервов предстоящих расходов</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14" w:history="1">
              <w:r w:rsidR="00B8356D" w:rsidRPr="00DE5823">
                <w:rPr>
                  <w:rStyle w:val="a3"/>
                  <w:rFonts w:cs="Arial"/>
                  <w:szCs w:val="20"/>
                </w:rPr>
                <w:t>10. Учет финансовых вложений</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15" w:history="1">
              <w:r w:rsidR="00B8356D" w:rsidRPr="00DE5823">
                <w:rPr>
                  <w:rStyle w:val="a3"/>
                  <w:rFonts w:cs="Arial"/>
                  <w:szCs w:val="20"/>
                </w:rPr>
                <w:t xml:space="preserve">11. Учет операций по управлению остатками средств федерального бюджета при покупке (продаже) ценных бумаг по договорам </w:t>
              </w:r>
              <w:proofErr w:type="spellStart"/>
              <w:r w:rsidR="00B8356D" w:rsidRPr="00DE5823">
                <w:rPr>
                  <w:rStyle w:val="a3"/>
                  <w:rFonts w:cs="Arial"/>
                  <w:szCs w:val="20"/>
                </w:rPr>
                <w:t>репо</w:t>
              </w:r>
              <w:proofErr w:type="spellEnd"/>
              <w:r w:rsidR="00B8356D" w:rsidRPr="00DE5823">
                <w:rPr>
                  <w:rStyle w:val="a3"/>
                  <w:rFonts w:cs="Arial"/>
                  <w:szCs w:val="20"/>
                </w:rPr>
                <w:t xml:space="preserve">, покупке (продаже) иностранной валюты по сделкам валютный своп, размещении средств федерального бюджета на банковских счетах, по договорам </w:t>
              </w:r>
              <w:r w:rsidR="00B8356D" w:rsidRPr="00DE5823">
                <w:rPr>
                  <w:rStyle w:val="a3"/>
                  <w:rFonts w:cs="Arial"/>
                  <w:szCs w:val="20"/>
                </w:rPr>
                <w:lastRenderedPageBreak/>
                <w:t>банковского вклада (депозита) с центральным контрагентом, размещение средств на банковские депозиты</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16" w:history="1">
              <w:r w:rsidR="00B8356D" w:rsidRPr="00DE5823">
                <w:rPr>
                  <w:rStyle w:val="a3"/>
                  <w:rFonts w:cs="Arial"/>
                  <w:szCs w:val="20"/>
                </w:rPr>
                <w:t>12. Операции со средствами в иностранной валюте</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17" w:history="1">
              <w:r w:rsidR="00B8356D" w:rsidRPr="00DE5823">
                <w:rPr>
                  <w:rStyle w:val="a3"/>
                  <w:rFonts w:cs="Arial"/>
                  <w:szCs w:val="20"/>
                </w:rPr>
                <w:t>13. Государственный долг Российской Федерации</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18" w:history="1">
              <w:r w:rsidR="00B8356D" w:rsidRPr="00DE5823">
                <w:rPr>
                  <w:rStyle w:val="a3"/>
                  <w:rFonts w:cs="Arial"/>
                  <w:szCs w:val="20"/>
                </w:rPr>
                <w:t>14. Проекты международных финансовых организаций</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19" w:history="1">
              <w:r w:rsidR="00B8356D" w:rsidRPr="00DE5823">
                <w:rPr>
                  <w:rStyle w:val="a3"/>
                  <w:rFonts w:cs="Arial"/>
                  <w:szCs w:val="20"/>
                </w:rPr>
                <w:t>15. Учет операций по исполнительным листам</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20" w:history="1">
              <w:r w:rsidR="00B8356D" w:rsidRPr="00DE5823">
                <w:rPr>
                  <w:rStyle w:val="a3"/>
                  <w:rFonts w:cs="Arial"/>
                  <w:szCs w:val="20"/>
                </w:rPr>
                <w:t>16. Учет предоставленных бюджетных кредитов</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21" w:history="1">
              <w:r w:rsidR="00B8356D" w:rsidRPr="00DE5823">
                <w:rPr>
                  <w:rStyle w:val="a3"/>
                  <w:rFonts w:cs="Arial"/>
                  <w:szCs w:val="20"/>
                </w:rPr>
                <w:t>17. Учет на забалансовых счетах</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22" w:history="1">
              <w:r w:rsidR="00B8356D" w:rsidRPr="00DE5823">
                <w:rPr>
                  <w:rStyle w:val="a3"/>
                  <w:rFonts w:cs="Arial"/>
                  <w:szCs w:val="20"/>
                </w:rPr>
                <w:t>18. Инвентаризация</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23" w:history="1">
              <w:r w:rsidR="00B8356D" w:rsidRPr="00DE5823">
                <w:rPr>
                  <w:rStyle w:val="a3"/>
                  <w:rFonts w:cs="Arial"/>
                  <w:szCs w:val="20"/>
                </w:rPr>
                <w:t>19. Отчетность</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24" w:history="1">
              <w:r w:rsidR="00B8356D" w:rsidRPr="00DE5823">
                <w:rPr>
                  <w:rStyle w:val="a3"/>
                  <w:rFonts w:cs="Arial"/>
                  <w:szCs w:val="20"/>
                </w:rPr>
                <w:t>20. Учет имущества казны</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25" w:history="1">
              <w:r w:rsidR="00B8356D" w:rsidRPr="00DE5823">
                <w:rPr>
                  <w:rStyle w:val="a3"/>
                  <w:rFonts w:cs="Arial"/>
                  <w:szCs w:val="20"/>
                </w:rPr>
                <w:t>21. Учет имущества со специальными режимами обращения. Учет приватизационных сделок, реализации арестованного и иного имущества</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26" w:history="1">
              <w:r w:rsidR="00B8356D" w:rsidRPr="00DE5823">
                <w:rPr>
                  <w:rStyle w:val="a3"/>
                  <w:rFonts w:cs="Arial"/>
                  <w:szCs w:val="20"/>
                </w:rPr>
                <w:t>22. Учет операций по размещению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27" w:history="1">
              <w:r w:rsidR="00B8356D" w:rsidRPr="00DE5823">
                <w:rPr>
                  <w:rStyle w:val="a3"/>
                  <w:rFonts w:cs="Arial"/>
                  <w:szCs w:val="20"/>
                </w:rPr>
                <w:t>23. Учет операций по перечислению средств по компенсационным выплатам по вкладам (взносам) в организациях государственного страхования</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28" w:history="1">
              <w:r w:rsidR="00B8356D" w:rsidRPr="00DE5823">
                <w:rPr>
                  <w:rStyle w:val="a3"/>
                  <w:rFonts w:cs="Arial"/>
                  <w:szCs w:val="20"/>
                </w:rPr>
                <w:t>24. Учет операций по выдаче федеральных специальных марок</w:t>
              </w:r>
            </w:hyperlink>
          </w:p>
          <w:p w:rsidR="00B8356D" w:rsidRDefault="005055CD" w:rsidP="00B8356D">
            <w:pPr>
              <w:autoSpaceDE w:val="0"/>
              <w:autoSpaceDN w:val="0"/>
              <w:adjustRightInd w:val="0"/>
              <w:spacing w:before="200" w:after="1" w:line="200" w:lineRule="atLeast"/>
              <w:ind w:left="500"/>
              <w:jc w:val="both"/>
              <w:rPr>
                <w:rFonts w:cs="Arial"/>
                <w:szCs w:val="20"/>
              </w:rPr>
            </w:pPr>
            <w:hyperlink w:anchor="Р2_29" w:history="1">
              <w:r w:rsidR="00B8356D" w:rsidRPr="00DE5823">
                <w:rPr>
                  <w:rStyle w:val="a3"/>
                  <w:rFonts w:cs="Arial"/>
                  <w:szCs w:val="20"/>
                </w:rPr>
                <w:t>25. Учет операций по оказанию платных услуг</w:t>
              </w:r>
            </w:hyperlink>
          </w:p>
          <w:p w:rsidR="008612DB" w:rsidRPr="00B8356D" w:rsidRDefault="005055CD" w:rsidP="00B8356D">
            <w:pPr>
              <w:autoSpaceDE w:val="0"/>
              <w:autoSpaceDN w:val="0"/>
              <w:adjustRightInd w:val="0"/>
              <w:spacing w:before="200" w:after="1" w:line="200" w:lineRule="atLeast"/>
              <w:ind w:left="500"/>
              <w:jc w:val="both"/>
              <w:rPr>
                <w:rFonts w:cs="Arial"/>
                <w:szCs w:val="20"/>
              </w:rPr>
            </w:pPr>
            <w:hyperlink w:anchor="Р2_30" w:history="1">
              <w:r w:rsidR="00B8356D" w:rsidRPr="00DE5823">
                <w:rPr>
                  <w:rStyle w:val="a3"/>
                  <w:rFonts w:cs="Arial"/>
                  <w:szCs w:val="20"/>
                </w:rPr>
                <w:t>26. Иные документы</w:t>
              </w:r>
            </w:hyperlink>
          </w:p>
        </w:tc>
      </w:tr>
    </w:tbl>
    <w:p w:rsidR="008612DB" w:rsidRDefault="008612DB" w:rsidP="00047E36">
      <w:pPr>
        <w:spacing w:after="0" w:line="240" w:lineRule="auto"/>
        <w:jc w:val="both"/>
      </w:pPr>
    </w:p>
    <w:sectPr w:rsidR="008612DB" w:rsidSect="00EE607B">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7pt;height:11.7pt;visibility:visible;mso-wrap-style:square" o:bullet="t">
        <v:imagedata r:id="rId1" o:title=""/>
      </v:shape>
    </w:pict>
  </w:numPicBullet>
  <w:abstractNum w:abstractNumId="0" w15:restartNumberingAfterBreak="0">
    <w:nsid w:val="24EE74AB"/>
    <w:multiLevelType w:val="hybridMultilevel"/>
    <w:tmpl w:val="348E84EA"/>
    <w:lvl w:ilvl="0" w:tplc="643228EC">
      <w:start w:val="1"/>
      <w:numFmt w:val="bullet"/>
      <w:lvlText w:val=""/>
      <w:lvlPicBulletId w:val="0"/>
      <w:lvlJc w:val="left"/>
      <w:pPr>
        <w:tabs>
          <w:tab w:val="num" w:pos="720"/>
        </w:tabs>
        <w:ind w:left="720" w:hanging="360"/>
      </w:pPr>
      <w:rPr>
        <w:rFonts w:ascii="Symbol" w:hAnsi="Symbol" w:hint="default"/>
      </w:rPr>
    </w:lvl>
    <w:lvl w:ilvl="1" w:tplc="54E664F6" w:tentative="1">
      <w:start w:val="1"/>
      <w:numFmt w:val="bullet"/>
      <w:lvlText w:val=""/>
      <w:lvlJc w:val="left"/>
      <w:pPr>
        <w:tabs>
          <w:tab w:val="num" w:pos="1440"/>
        </w:tabs>
        <w:ind w:left="1440" w:hanging="360"/>
      </w:pPr>
      <w:rPr>
        <w:rFonts w:ascii="Symbol" w:hAnsi="Symbol" w:hint="default"/>
      </w:rPr>
    </w:lvl>
    <w:lvl w:ilvl="2" w:tplc="8738F504" w:tentative="1">
      <w:start w:val="1"/>
      <w:numFmt w:val="bullet"/>
      <w:lvlText w:val=""/>
      <w:lvlJc w:val="left"/>
      <w:pPr>
        <w:tabs>
          <w:tab w:val="num" w:pos="2160"/>
        </w:tabs>
        <w:ind w:left="2160" w:hanging="360"/>
      </w:pPr>
      <w:rPr>
        <w:rFonts w:ascii="Symbol" w:hAnsi="Symbol" w:hint="default"/>
      </w:rPr>
    </w:lvl>
    <w:lvl w:ilvl="3" w:tplc="5706F69C" w:tentative="1">
      <w:start w:val="1"/>
      <w:numFmt w:val="bullet"/>
      <w:lvlText w:val=""/>
      <w:lvlJc w:val="left"/>
      <w:pPr>
        <w:tabs>
          <w:tab w:val="num" w:pos="2880"/>
        </w:tabs>
        <w:ind w:left="2880" w:hanging="360"/>
      </w:pPr>
      <w:rPr>
        <w:rFonts w:ascii="Symbol" w:hAnsi="Symbol" w:hint="default"/>
      </w:rPr>
    </w:lvl>
    <w:lvl w:ilvl="4" w:tplc="667E7D12" w:tentative="1">
      <w:start w:val="1"/>
      <w:numFmt w:val="bullet"/>
      <w:lvlText w:val=""/>
      <w:lvlJc w:val="left"/>
      <w:pPr>
        <w:tabs>
          <w:tab w:val="num" w:pos="3600"/>
        </w:tabs>
        <w:ind w:left="3600" w:hanging="360"/>
      </w:pPr>
      <w:rPr>
        <w:rFonts w:ascii="Symbol" w:hAnsi="Symbol" w:hint="default"/>
      </w:rPr>
    </w:lvl>
    <w:lvl w:ilvl="5" w:tplc="86806638" w:tentative="1">
      <w:start w:val="1"/>
      <w:numFmt w:val="bullet"/>
      <w:lvlText w:val=""/>
      <w:lvlJc w:val="left"/>
      <w:pPr>
        <w:tabs>
          <w:tab w:val="num" w:pos="4320"/>
        </w:tabs>
        <w:ind w:left="4320" w:hanging="360"/>
      </w:pPr>
      <w:rPr>
        <w:rFonts w:ascii="Symbol" w:hAnsi="Symbol" w:hint="default"/>
      </w:rPr>
    </w:lvl>
    <w:lvl w:ilvl="6" w:tplc="E3B402B2" w:tentative="1">
      <w:start w:val="1"/>
      <w:numFmt w:val="bullet"/>
      <w:lvlText w:val=""/>
      <w:lvlJc w:val="left"/>
      <w:pPr>
        <w:tabs>
          <w:tab w:val="num" w:pos="5040"/>
        </w:tabs>
        <w:ind w:left="5040" w:hanging="360"/>
      </w:pPr>
      <w:rPr>
        <w:rFonts w:ascii="Symbol" w:hAnsi="Symbol" w:hint="default"/>
      </w:rPr>
    </w:lvl>
    <w:lvl w:ilvl="7" w:tplc="D578EA34" w:tentative="1">
      <w:start w:val="1"/>
      <w:numFmt w:val="bullet"/>
      <w:lvlText w:val=""/>
      <w:lvlJc w:val="left"/>
      <w:pPr>
        <w:tabs>
          <w:tab w:val="num" w:pos="5760"/>
        </w:tabs>
        <w:ind w:left="5760" w:hanging="360"/>
      </w:pPr>
      <w:rPr>
        <w:rFonts w:ascii="Symbol" w:hAnsi="Symbol" w:hint="default"/>
      </w:rPr>
    </w:lvl>
    <w:lvl w:ilvl="8" w:tplc="92786FF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C5"/>
    <w:rsid w:val="00001991"/>
    <w:rsid w:val="00002AA8"/>
    <w:rsid w:val="00015328"/>
    <w:rsid w:val="0001587D"/>
    <w:rsid w:val="00024570"/>
    <w:rsid w:val="00037C45"/>
    <w:rsid w:val="000425E6"/>
    <w:rsid w:val="00047E36"/>
    <w:rsid w:val="00050344"/>
    <w:rsid w:val="000559DB"/>
    <w:rsid w:val="0007164F"/>
    <w:rsid w:val="000923FD"/>
    <w:rsid w:val="00092B0A"/>
    <w:rsid w:val="000934CD"/>
    <w:rsid w:val="000B635E"/>
    <w:rsid w:val="000B71CC"/>
    <w:rsid w:val="000D6B34"/>
    <w:rsid w:val="000E0929"/>
    <w:rsid w:val="000E65A2"/>
    <w:rsid w:val="000F507D"/>
    <w:rsid w:val="00101B0F"/>
    <w:rsid w:val="001174F0"/>
    <w:rsid w:val="0011755B"/>
    <w:rsid w:val="001252B0"/>
    <w:rsid w:val="001334C3"/>
    <w:rsid w:val="001335FA"/>
    <w:rsid w:val="00147A5F"/>
    <w:rsid w:val="00150F71"/>
    <w:rsid w:val="0015139F"/>
    <w:rsid w:val="001624BD"/>
    <w:rsid w:val="00183397"/>
    <w:rsid w:val="00187789"/>
    <w:rsid w:val="00187A09"/>
    <w:rsid w:val="001A252E"/>
    <w:rsid w:val="001B26B8"/>
    <w:rsid w:val="001B5720"/>
    <w:rsid w:val="001B6C56"/>
    <w:rsid w:val="001C65E9"/>
    <w:rsid w:val="001D139B"/>
    <w:rsid w:val="001D7DB1"/>
    <w:rsid w:val="001F00A3"/>
    <w:rsid w:val="001F3013"/>
    <w:rsid w:val="002060B7"/>
    <w:rsid w:val="00206E5B"/>
    <w:rsid w:val="00221542"/>
    <w:rsid w:val="00232A38"/>
    <w:rsid w:val="00242581"/>
    <w:rsid w:val="00242C61"/>
    <w:rsid w:val="0024443A"/>
    <w:rsid w:val="00252FA0"/>
    <w:rsid w:val="00267C67"/>
    <w:rsid w:val="00276266"/>
    <w:rsid w:val="002776F4"/>
    <w:rsid w:val="00285F08"/>
    <w:rsid w:val="002A3F71"/>
    <w:rsid w:val="002B1BFD"/>
    <w:rsid w:val="002B29F4"/>
    <w:rsid w:val="002B3181"/>
    <w:rsid w:val="002B7A6A"/>
    <w:rsid w:val="002C5214"/>
    <w:rsid w:val="002D0979"/>
    <w:rsid w:val="002D49CF"/>
    <w:rsid w:val="002D4D02"/>
    <w:rsid w:val="002D700A"/>
    <w:rsid w:val="002F36DB"/>
    <w:rsid w:val="00301B54"/>
    <w:rsid w:val="00307AC0"/>
    <w:rsid w:val="003120C6"/>
    <w:rsid w:val="00312C0F"/>
    <w:rsid w:val="003234A3"/>
    <w:rsid w:val="0032359A"/>
    <w:rsid w:val="00346C09"/>
    <w:rsid w:val="00350F01"/>
    <w:rsid w:val="003703E9"/>
    <w:rsid w:val="00375238"/>
    <w:rsid w:val="00381C1A"/>
    <w:rsid w:val="003824C3"/>
    <w:rsid w:val="003837D7"/>
    <w:rsid w:val="0039141E"/>
    <w:rsid w:val="003926FB"/>
    <w:rsid w:val="0039272A"/>
    <w:rsid w:val="003A1426"/>
    <w:rsid w:val="003A502F"/>
    <w:rsid w:val="003A51EC"/>
    <w:rsid w:val="003A7474"/>
    <w:rsid w:val="003B0586"/>
    <w:rsid w:val="003B3B5E"/>
    <w:rsid w:val="003C231F"/>
    <w:rsid w:val="003D0691"/>
    <w:rsid w:val="003E1329"/>
    <w:rsid w:val="003E2D1A"/>
    <w:rsid w:val="00400262"/>
    <w:rsid w:val="0041389B"/>
    <w:rsid w:val="00422291"/>
    <w:rsid w:val="00426E45"/>
    <w:rsid w:val="0043329C"/>
    <w:rsid w:val="00442972"/>
    <w:rsid w:val="00453398"/>
    <w:rsid w:val="004559A2"/>
    <w:rsid w:val="004751E2"/>
    <w:rsid w:val="00477806"/>
    <w:rsid w:val="00481593"/>
    <w:rsid w:val="00496D80"/>
    <w:rsid w:val="00497D42"/>
    <w:rsid w:val="004A06EB"/>
    <w:rsid w:val="004A5492"/>
    <w:rsid w:val="004B17D2"/>
    <w:rsid w:val="004B29E8"/>
    <w:rsid w:val="004B44C6"/>
    <w:rsid w:val="004B75F2"/>
    <w:rsid w:val="004C35C5"/>
    <w:rsid w:val="004D2763"/>
    <w:rsid w:val="004F1653"/>
    <w:rsid w:val="005055CD"/>
    <w:rsid w:val="00543037"/>
    <w:rsid w:val="005436AC"/>
    <w:rsid w:val="00554A37"/>
    <w:rsid w:val="005639A7"/>
    <w:rsid w:val="00564E2B"/>
    <w:rsid w:val="0057001D"/>
    <w:rsid w:val="005878FE"/>
    <w:rsid w:val="0059582D"/>
    <w:rsid w:val="005B1E8B"/>
    <w:rsid w:val="005B3BAD"/>
    <w:rsid w:val="005C667C"/>
    <w:rsid w:val="005D4E41"/>
    <w:rsid w:val="005E440A"/>
    <w:rsid w:val="005F085C"/>
    <w:rsid w:val="006019AC"/>
    <w:rsid w:val="00617908"/>
    <w:rsid w:val="006207D3"/>
    <w:rsid w:val="0062174D"/>
    <w:rsid w:val="00623BC9"/>
    <w:rsid w:val="0063079E"/>
    <w:rsid w:val="00634723"/>
    <w:rsid w:val="00636B01"/>
    <w:rsid w:val="006371F7"/>
    <w:rsid w:val="006374C3"/>
    <w:rsid w:val="006463DB"/>
    <w:rsid w:val="006542B8"/>
    <w:rsid w:val="006711C0"/>
    <w:rsid w:val="00676E22"/>
    <w:rsid w:val="00677B4F"/>
    <w:rsid w:val="0068074F"/>
    <w:rsid w:val="006A3739"/>
    <w:rsid w:val="006A4ADF"/>
    <w:rsid w:val="006A5B17"/>
    <w:rsid w:val="006B5E1F"/>
    <w:rsid w:val="006C344A"/>
    <w:rsid w:val="006D1A02"/>
    <w:rsid w:val="006D7A91"/>
    <w:rsid w:val="006E2951"/>
    <w:rsid w:val="006E4987"/>
    <w:rsid w:val="006E5A71"/>
    <w:rsid w:val="006E6A57"/>
    <w:rsid w:val="006F0F28"/>
    <w:rsid w:val="006F15E7"/>
    <w:rsid w:val="006F7912"/>
    <w:rsid w:val="00717AFF"/>
    <w:rsid w:val="007256CD"/>
    <w:rsid w:val="00726751"/>
    <w:rsid w:val="007339DA"/>
    <w:rsid w:val="00734837"/>
    <w:rsid w:val="00741646"/>
    <w:rsid w:val="007420CB"/>
    <w:rsid w:val="00745F0A"/>
    <w:rsid w:val="0075131C"/>
    <w:rsid w:val="00760BC1"/>
    <w:rsid w:val="00760C10"/>
    <w:rsid w:val="00765B61"/>
    <w:rsid w:val="00771B20"/>
    <w:rsid w:val="00775A33"/>
    <w:rsid w:val="0078680E"/>
    <w:rsid w:val="00787A2D"/>
    <w:rsid w:val="007A1173"/>
    <w:rsid w:val="007A2574"/>
    <w:rsid w:val="007B1C21"/>
    <w:rsid w:val="007B4A00"/>
    <w:rsid w:val="007C5AA4"/>
    <w:rsid w:val="007C6B25"/>
    <w:rsid w:val="007E63A3"/>
    <w:rsid w:val="007F2F93"/>
    <w:rsid w:val="008128CD"/>
    <w:rsid w:val="00812909"/>
    <w:rsid w:val="00814D17"/>
    <w:rsid w:val="008173F5"/>
    <w:rsid w:val="00817C68"/>
    <w:rsid w:val="00831AFA"/>
    <w:rsid w:val="008345E9"/>
    <w:rsid w:val="008379EC"/>
    <w:rsid w:val="008548E4"/>
    <w:rsid w:val="008612DB"/>
    <w:rsid w:val="00867F0C"/>
    <w:rsid w:val="00872C99"/>
    <w:rsid w:val="00877ABA"/>
    <w:rsid w:val="0088044E"/>
    <w:rsid w:val="0088294A"/>
    <w:rsid w:val="008921BD"/>
    <w:rsid w:val="00892EC5"/>
    <w:rsid w:val="0089433A"/>
    <w:rsid w:val="008A05E7"/>
    <w:rsid w:val="008A3102"/>
    <w:rsid w:val="008A5583"/>
    <w:rsid w:val="008A6549"/>
    <w:rsid w:val="008A67A2"/>
    <w:rsid w:val="008A714E"/>
    <w:rsid w:val="008B46F1"/>
    <w:rsid w:val="008B5DFF"/>
    <w:rsid w:val="008D21AA"/>
    <w:rsid w:val="008D4BDA"/>
    <w:rsid w:val="008E7CC8"/>
    <w:rsid w:val="008E7E04"/>
    <w:rsid w:val="008F330B"/>
    <w:rsid w:val="008F4CE6"/>
    <w:rsid w:val="009047F9"/>
    <w:rsid w:val="009120F5"/>
    <w:rsid w:val="00922839"/>
    <w:rsid w:val="009240D6"/>
    <w:rsid w:val="00924D38"/>
    <w:rsid w:val="00941C64"/>
    <w:rsid w:val="00975BCB"/>
    <w:rsid w:val="00983700"/>
    <w:rsid w:val="00983D9D"/>
    <w:rsid w:val="00991244"/>
    <w:rsid w:val="00992E69"/>
    <w:rsid w:val="00995BD1"/>
    <w:rsid w:val="009973EA"/>
    <w:rsid w:val="009A2237"/>
    <w:rsid w:val="009A6D19"/>
    <w:rsid w:val="009C1EAA"/>
    <w:rsid w:val="009C3883"/>
    <w:rsid w:val="009D38B0"/>
    <w:rsid w:val="009D5F49"/>
    <w:rsid w:val="009E6358"/>
    <w:rsid w:val="009F3041"/>
    <w:rsid w:val="009F5397"/>
    <w:rsid w:val="009F7EFA"/>
    <w:rsid w:val="00A0271F"/>
    <w:rsid w:val="00A44492"/>
    <w:rsid w:val="00A45F6B"/>
    <w:rsid w:val="00A4698D"/>
    <w:rsid w:val="00A66A28"/>
    <w:rsid w:val="00A71F5B"/>
    <w:rsid w:val="00A8238D"/>
    <w:rsid w:val="00AA1F7D"/>
    <w:rsid w:val="00AA4BA0"/>
    <w:rsid w:val="00AA74F2"/>
    <w:rsid w:val="00AB4FE6"/>
    <w:rsid w:val="00AD7EE0"/>
    <w:rsid w:val="00AF71D5"/>
    <w:rsid w:val="00AF79E8"/>
    <w:rsid w:val="00B27FEA"/>
    <w:rsid w:val="00B41FC5"/>
    <w:rsid w:val="00B43B28"/>
    <w:rsid w:val="00B76F27"/>
    <w:rsid w:val="00B77314"/>
    <w:rsid w:val="00B82A0E"/>
    <w:rsid w:val="00B8356D"/>
    <w:rsid w:val="00B8526A"/>
    <w:rsid w:val="00B96EA8"/>
    <w:rsid w:val="00BA35CA"/>
    <w:rsid w:val="00BB1992"/>
    <w:rsid w:val="00BB3019"/>
    <w:rsid w:val="00BB76EE"/>
    <w:rsid w:val="00BC0D7B"/>
    <w:rsid w:val="00BC143F"/>
    <w:rsid w:val="00BC7133"/>
    <w:rsid w:val="00BF4623"/>
    <w:rsid w:val="00C04296"/>
    <w:rsid w:val="00C06548"/>
    <w:rsid w:val="00C14C00"/>
    <w:rsid w:val="00C25C0D"/>
    <w:rsid w:val="00C278D1"/>
    <w:rsid w:val="00C31AF1"/>
    <w:rsid w:val="00C322DE"/>
    <w:rsid w:val="00C432E8"/>
    <w:rsid w:val="00C449D9"/>
    <w:rsid w:val="00C46B24"/>
    <w:rsid w:val="00C52709"/>
    <w:rsid w:val="00C556BD"/>
    <w:rsid w:val="00C668CA"/>
    <w:rsid w:val="00C67B28"/>
    <w:rsid w:val="00C9034F"/>
    <w:rsid w:val="00C93628"/>
    <w:rsid w:val="00CA34F5"/>
    <w:rsid w:val="00CA692F"/>
    <w:rsid w:val="00CB2440"/>
    <w:rsid w:val="00CC293B"/>
    <w:rsid w:val="00CC3566"/>
    <w:rsid w:val="00CC4E0F"/>
    <w:rsid w:val="00CC56CF"/>
    <w:rsid w:val="00CF1C33"/>
    <w:rsid w:val="00D14766"/>
    <w:rsid w:val="00D1606C"/>
    <w:rsid w:val="00D16A6E"/>
    <w:rsid w:val="00D30285"/>
    <w:rsid w:val="00D45712"/>
    <w:rsid w:val="00D55156"/>
    <w:rsid w:val="00D773FD"/>
    <w:rsid w:val="00D80CD2"/>
    <w:rsid w:val="00D86282"/>
    <w:rsid w:val="00DA5B2C"/>
    <w:rsid w:val="00DB69CA"/>
    <w:rsid w:val="00DE5823"/>
    <w:rsid w:val="00DE5EA7"/>
    <w:rsid w:val="00E005A4"/>
    <w:rsid w:val="00E04806"/>
    <w:rsid w:val="00E067A8"/>
    <w:rsid w:val="00E07E35"/>
    <w:rsid w:val="00E1166A"/>
    <w:rsid w:val="00E13132"/>
    <w:rsid w:val="00E17EA8"/>
    <w:rsid w:val="00E20D9D"/>
    <w:rsid w:val="00E22958"/>
    <w:rsid w:val="00E23E32"/>
    <w:rsid w:val="00E24705"/>
    <w:rsid w:val="00E35685"/>
    <w:rsid w:val="00E405E5"/>
    <w:rsid w:val="00E54F22"/>
    <w:rsid w:val="00E55A37"/>
    <w:rsid w:val="00E74ACA"/>
    <w:rsid w:val="00E805E8"/>
    <w:rsid w:val="00E869B1"/>
    <w:rsid w:val="00EA3FC4"/>
    <w:rsid w:val="00EB64C9"/>
    <w:rsid w:val="00EC2D48"/>
    <w:rsid w:val="00EC2F5B"/>
    <w:rsid w:val="00EE32B7"/>
    <w:rsid w:val="00EE607B"/>
    <w:rsid w:val="00EF3AA2"/>
    <w:rsid w:val="00F23760"/>
    <w:rsid w:val="00F30A19"/>
    <w:rsid w:val="00F371B8"/>
    <w:rsid w:val="00F414C1"/>
    <w:rsid w:val="00F43722"/>
    <w:rsid w:val="00F72895"/>
    <w:rsid w:val="00F802CE"/>
    <w:rsid w:val="00F921D0"/>
    <w:rsid w:val="00FB0319"/>
    <w:rsid w:val="00FB26ED"/>
    <w:rsid w:val="00FD027B"/>
    <w:rsid w:val="00FD54D6"/>
    <w:rsid w:val="00FE2404"/>
    <w:rsid w:val="00FE4A4E"/>
    <w:rsid w:val="00FE6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5E5C"/>
  <w15:chartTrackingRefBased/>
  <w15:docId w15:val="{E5F98B7F-B90B-40F1-80A7-BAB68225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1FC5"/>
    <w:rPr>
      <w:color w:val="0563C1" w:themeColor="hyperlink"/>
      <w:u w:val="single"/>
    </w:rPr>
  </w:style>
  <w:style w:type="character" w:styleId="a4">
    <w:name w:val="Unresolved Mention"/>
    <w:basedOn w:val="a0"/>
    <w:uiPriority w:val="99"/>
    <w:semiHidden/>
    <w:unhideWhenUsed/>
    <w:rsid w:val="00B41FC5"/>
    <w:rPr>
      <w:color w:val="605E5C"/>
      <w:shd w:val="clear" w:color="auto" w:fill="E1DFDD"/>
    </w:rPr>
  </w:style>
  <w:style w:type="paragraph" w:customStyle="1" w:styleId="ConsPlusTitlePage">
    <w:name w:val="ConsPlusTitlePage"/>
    <w:rsid w:val="00B41FC5"/>
    <w:pPr>
      <w:widowControl w:val="0"/>
      <w:autoSpaceDE w:val="0"/>
      <w:autoSpaceDN w:val="0"/>
      <w:spacing w:after="0" w:line="240" w:lineRule="auto"/>
    </w:pPr>
    <w:rPr>
      <w:rFonts w:ascii="Tahoma" w:eastAsiaTheme="minorEastAsia" w:hAnsi="Tahoma" w:cs="Tahoma"/>
      <w:lang w:eastAsia="ru-RU"/>
    </w:rPr>
  </w:style>
  <w:style w:type="paragraph" w:styleId="a5">
    <w:name w:val="List Paragraph"/>
    <w:basedOn w:val="a"/>
    <w:uiPriority w:val="34"/>
    <w:qFormat/>
    <w:rsid w:val="00E805E8"/>
    <w:pPr>
      <w:ind w:left="720"/>
      <w:contextualSpacing/>
    </w:pPr>
  </w:style>
  <w:style w:type="table" w:styleId="a6">
    <w:name w:val="Table Grid"/>
    <w:basedOn w:val="a1"/>
    <w:uiPriority w:val="39"/>
    <w:rsid w:val="00760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6F15E7"/>
    <w:rPr>
      <w:color w:val="954F72" w:themeColor="followedHyperlink"/>
      <w:u w:val="single"/>
    </w:rPr>
  </w:style>
  <w:style w:type="paragraph" w:styleId="a8">
    <w:name w:val="Balloon Text"/>
    <w:basedOn w:val="a"/>
    <w:link w:val="a9"/>
    <w:uiPriority w:val="99"/>
    <w:semiHidden/>
    <w:unhideWhenUsed/>
    <w:rsid w:val="00F4372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43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2698C0AD98701861567593ADDF254B0615E0C1BDB32F707454917E23AC665FE2FC36A2F0Q1L7F"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8117612B16039167B7D6FE76AEF5E6A9CDA8E17036F3798E7C0044D6CB8D319883ED25887tFL3F" TargetMode="External"/><Relationship Id="rId4" Type="http://schemas.openxmlformats.org/officeDocument/2006/relationships/settings" Target="settings.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650C4-F737-49B2-81A1-1EDA48EE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5100</TotalTime>
  <Pages>404</Pages>
  <Words>167303</Words>
  <Characters>953632</Characters>
  <Application>Microsoft Office Word</Application>
  <DocSecurity>0</DocSecurity>
  <Lines>7946</Lines>
  <Paragraphs>2237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1118698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78</cp:revision>
  <dcterms:created xsi:type="dcterms:W3CDTF">2024-09-19T08:24:00Z</dcterms:created>
  <dcterms:modified xsi:type="dcterms:W3CDTF">2024-11-18T10:58:00Z</dcterms:modified>
</cp:coreProperties>
</file>